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24" w:rsidRPr="00495855" w:rsidRDefault="00730624" w:rsidP="00730624">
      <w:pPr>
        <w:spacing w:after="0" w:line="240" w:lineRule="auto"/>
        <w:rPr>
          <w:rFonts w:ascii="Arial Black" w:hAnsi="Arial Black" w:cs="Arial"/>
          <w:noProof/>
          <w:sz w:val="28"/>
          <w:lang w:eastAsia="nl-NL"/>
        </w:rPr>
      </w:pPr>
      <w:r w:rsidRPr="00495855">
        <w:rPr>
          <w:rFonts w:ascii="Arial Black" w:hAnsi="Arial Black" w:cs="Arial"/>
          <w:noProof/>
          <w:sz w:val="28"/>
          <w:lang w:eastAsia="nl-NL"/>
        </w:rPr>
        <w:t>Voorbereiden voor de ontvangst van de goederen</w:t>
      </w:r>
    </w:p>
    <w:p w:rsidR="00730624" w:rsidRDefault="00730624" w:rsidP="00730624">
      <w:pPr>
        <w:spacing w:after="0" w:line="240" w:lineRule="auto"/>
        <w:rPr>
          <w:rFonts w:ascii="Arial" w:hAnsi="Arial" w:cs="Arial"/>
          <w:noProof/>
          <w:sz w:val="24"/>
          <w:lang w:eastAsia="nl-NL"/>
        </w:rPr>
      </w:pPr>
    </w:p>
    <w:p w:rsidR="00730624" w:rsidRDefault="00730624" w:rsidP="00730624">
      <w:pPr>
        <w:spacing w:after="0" w:line="240" w:lineRule="auto"/>
        <w:rPr>
          <w:rFonts w:ascii="Arial" w:hAnsi="Arial" w:cs="Arial"/>
          <w:noProof/>
          <w:sz w:val="24"/>
          <w:lang w:eastAsia="nl-NL"/>
        </w:rPr>
      </w:pPr>
    </w:p>
    <w:p w:rsidR="00730624" w:rsidRPr="00495855" w:rsidRDefault="00730624" w:rsidP="00730624">
      <w:pPr>
        <w:pStyle w:val="Lijstalinea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noProof/>
          <w:sz w:val="24"/>
          <w:lang w:eastAsia="nl-NL"/>
        </w:rPr>
      </w:pPr>
      <w:r w:rsidRPr="00495855">
        <w:rPr>
          <w:rFonts w:ascii="Arial" w:hAnsi="Arial" w:cs="Arial"/>
          <w:noProof/>
          <w:sz w:val="24"/>
          <w:lang w:eastAsia="nl-NL"/>
        </w:rPr>
        <w:t>Er kan bij de levering van goederen veel mis gaan. Noem 3 dingen die mis kunnen gaan bij een levering van goederen.</w:t>
      </w:r>
    </w:p>
    <w:p w:rsidR="00730624" w:rsidRDefault="00730624" w:rsidP="00730624">
      <w:pPr>
        <w:spacing w:after="0" w:line="240" w:lineRule="auto"/>
        <w:ind w:left="284" w:hanging="284"/>
        <w:rPr>
          <w:rFonts w:ascii="Arial" w:hAnsi="Arial" w:cs="Arial"/>
          <w:noProof/>
          <w:sz w:val="24"/>
          <w:lang w:eastAsia="nl-NL"/>
        </w:rPr>
      </w:pPr>
    </w:p>
    <w:p w:rsidR="00EB5E1A" w:rsidRDefault="00EB5E1A" w:rsidP="00730624">
      <w:pPr>
        <w:spacing w:after="0" w:line="240" w:lineRule="auto"/>
        <w:ind w:left="284" w:hanging="284"/>
        <w:rPr>
          <w:rFonts w:ascii="Arial" w:hAnsi="Arial" w:cs="Arial"/>
          <w:noProof/>
          <w:sz w:val="24"/>
          <w:lang w:eastAsia="nl-NL"/>
        </w:rPr>
      </w:pPr>
    </w:p>
    <w:p w:rsidR="00730624" w:rsidRPr="00495855" w:rsidRDefault="00730624" w:rsidP="00730624">
      <w:pPr>
        <w:pStyle w:val="Lijstalinea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noProof/>
          <w:sz w:val="24"/>
          <w:lang w:eastAsia="nl-NL"/>
        </w:rPr>
      </w:pPr>
      <w:r w:rsidRPr="00495855">
        <w:rPr>
          <w:rFonts w:ascii="Arial" w:hAnsi="Arial" w:cs="Arial"/>
          <w:noProof/>
          <w:sz w:val="24"/>
          <w:lang w:eastAsia="nl-NL"/>
        </w:rPr>
        <w:t>Een goede werkvoorbereiding kan een hoop problemen voorkomen. Noem 5 dingen die je absoluut moet weten als je je wilt voorbereiden op de ontvangst van de goederen.</w:t>
      </w:r>
    </w:p>
    <w:p w:rsidR="00730624" w:rsidRDefault="00730624" w:rsidP="00730624">
      <w:pPr>
        <w:spacing w:after="0" w:line="240" w:lineRule="auto"/>
        <w:ind w:left="284" w:hanging="284"/>
        <w:rPr>
          <w:rFonts w:ascii="Arial" w:hAnsi="Arial" w:cs="Arial"/>
          <w:noProof/>
          <w:sz w:val="24"/>
          <w:lang w:eastAsia="nl-NL"/>
        </w:rPr>
      </w:pPr>
    </w:p>
    <w:p w:rsidR="00EB5E1A" w:rsidRDefault="00EB5E1A" w:rsidP="00EB5E1A">
      <w:pPr>
        <w:pStyle w:val="Lijstalinea"/>
        <w:spacing w:after="0" w:line="240" w:lineRule="auto"/>
        <w:ind w:left="284"/>
        <w:rPr>
          <w:rFonts w:ascii="Arial" w:hAnsi="Arial" w:cs="Arial"/>
          <w:noProof/>
          <w:sz w:val="24"/>
          <w:lang w:eastAsia="nl-NL"/>
        </w:rPr>
      </w:pPr>
    </w:p>
    <w:p w:rsidR="00EB5E1A" w:rsidRPr="00EB5E1A" w:rsidRDefault="00EB5E1A" w:rsidP="00EB5E1A">
      <w:pPr>
        <w:pStyle w:val="Lijstalinea"/>
        <w:rPr>
          <w:rFonts w:ascii="Arial" w:hAnsi="Arial" w:cs="Arial"/>
          <w:noProof/>
          <w:sz w:val="24"/>
          <w:lang w:eastAsia="nl-NL"/>
        </w:rPr>
      </w:pPr>
    </w:p>
    <w:p w:rsidR="00730624" w:rsidRPr="00495855" w:rsidRDefault="00730624" w:rsidP="00730624">
      <w:pPr>
        <w:pStyle w:val="Lijstalinea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noProof/>
          <w:sz w:val="24"/>
          <w:lang w:eastAsia="nl-NL"/>
        </w:rPr>
      </w:pPr>
      <w:r w:rsidRPr="00495855">
        <w:rPr>
          <w:rFonts w:ascii="Arial" w:hAnsi="Arial" w:cs="Arial"/>
          <w:noProof/>
          <w:sz w:val="24"/>
          <w:lang w:eastAsia="nl-NL"/>
        </w:rPr>
        <w:t>Waarom is een goede tijdsplanning noodzakelijk?</w:t>
      </w:r>
    </w:p>
    <w:p w:rsidR="00730624" w:rsidRDefault="00730624" w:rsidP="00730624">
      <w:pPr>
        <w:spacing w:after="0" w:line="240" w:lineRule="auto"/>
        <w:ind w:left="284" w:hanging="284"/>
        <w:rPr>
          <w:rFonts w:ascii="Arial" w:hAnsi="Arial" w:cs="Arial"/>
          <w:noProof/>
          <w:sz w:val="24"/>
          <w:lang w:eastAsia="nl-NL"/>
        </w:rPr>
      </w:pPr>
    </w:p>
    <w:p w:rsidR="00EB5E1A" w:rsidRDefault="00EB5E1A" w:rsidP="00730624">
      <w:pPr>
        <w:spacing w:after="0" w:line="240" w:lineRule="auto"/>
        <w:ind w:left="284" w:hanging="284"/>
        <w:rPr>
          <w:rFonts w:ascii="Arial" w:hAnsi="Arial" w:cs="Arial"/>
          <w:noProof/>
          <w:sz w:val="24"/>
          <w:lang w:eastAsia="nl-NL"/>
        </w:rPr>
      </w:pPr>
      <w:bookmarkStart w:id="0" w:name="_GoBack"/>
      <w:bookmarkEnd w:id="0"/>
    </w:p>
    <w:p w:rsidR="00EB5E1A" w:rsidRDefault="00EB5E1A" w:rsidP="00730624">
      <w:pPr>
        <w:spacing w:after="0" w:line="240" w:lineRule="auto"/>
        <w:ind w:left="284" w:hanging="284"/>
        <w:rPr>
          <w:rFonts w:ascii="Arial" w:hAnsi="Arial" w:cs="Arial"/>
          <w:noProof/>
          <w:sz w:val="24"/>
          <w:lang w:eastAsia="nl-NL"/>
        </w:rPr>
      </w:pPr>
    </w:p>
    <w:p w:rsidR="00730624" w:rsidRPr="00495855" w:rsidRDefault="00730624" w:rsidP="00730624">
      <w:pPr>
        <w:pStyle w:val="Lijstalinea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noProof/>
          <w:sz w:val="24"/>
          <w:lang w:eastAsia="nl-NL"/>
        </w:rPr>
      </w:pPr>
      <w:r w:rsidRPr="00495855">
        <w:rPr>
          <w:rFonts w:ascii="Arial" w:hAnsi="Arial" w:cs="Arial"/>
          <w:noProof/>
          <w:sz w:val="24"/>
          <w:lang w:eastAsia="nl-NL"/>
        </w:rPr>
        <w:t>Noem 4 mani</w:t>
      </w:r>
      <w:r>
        <w:rPr>
          <w:rFonts w:ascii="Arial" w:hAnsi="Arial" w:cs="Arial"/>
          <w:noProof/>
          <w:sz w:val="24"/>
          <w:lang w:eastAsia="nl-NL"/>
        </w:rPr>
        <w:t>e</w:t>
      </w:r>
      <w:r w:rsidRPr="00495855">
        <w:rPr>
          <w:rFonts w:ascii="Arial" w:hAnsi="Arial" w:cs="Arial"/>
          <w:noProof/>
          <w:sz w:val="24"/>
          <w:lang w:eastAsia="nl-NL"/>
        </w:rPr>
        <w:t>ren om derving te voorkomen bij de ontvangst van de goederen.</w:t>
      </w:r>
    </w:p>
    <w:p w:rsidR="00730624" w:rsidRDefault="00730624" w:rsidP="00730624">
      <w:pPr>
        <w:spacing w:after="0" w:line="240" w:lineRule="auto"/>
        <w:ind w:left="284" w:hanging="284"/>
        <w:rPr>
          <w:rFonts w:ascii="Arial" w:hAnsi="Arial" w:cs="Arial"/>
          <w:noProof/>
          <w:sz w:val="24"/>
          <w:lang w:eastAsia="nl-NL"/>
        </w:rPr>
      </w:pPr>
    </w:p>
    <w:p w:rsidR="00EB5E1A" w:rsidRDefault="00EB5E1A" w:rsidP="00730624">
      <w:pPr>
        <w:spacing w:after="0" w:line="240" w:lineRule="auto"/>
        <w:ind w:left="284" w:hanging="284"/>
        <w:rPr>
          <w:rFonts w:ascii="Arial" w:hAnsi="Arial" w:cs="Arial"/>
          <w:noProof/>
          <w:sz w:val="24"/>
          <w:lang w:eastAsia="nl-NL"/>
        </w:rPr>
      </w:pPr>
    </w:p>
    <w:p w:rsidR="00EB5E1A" w:rsidRDefault="00EB5E1A" w:rsidP="00730624">
      <w:pPr>
        <w:spacing w:after="0" w:line="240" w:lineRule="auto"/>
        <w:ind w:left="284" w:hanging="284"/>
        <w:rPr>
          <w:rFonts w:ascii="Arial" w:hAnsi="Arial" w:cs="Arial"/>
          <w:noProof/>
          <w:sz w:val="24"/>
          <w:lang w:eastAsia="nl-NL"/>
        </w:rPr>
      </w:pPr>
    </w:p>
    <w:p w:rsidR="00730624" w:rsidRDefault="00730624" w:rsidP="00730624">
      <w:pPr>
        <w:pStyle w:val="Lijstalinea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noProof/>
          <w:sz w:val="24"/>
          <w:lang w:eastAsia="nl-NL"/>
        </w:rPr>
      </w:pPr>
      <w:r w:rsidRPr="00495855">
        <w:rPr>
          <w:rFonts w:ascii="Arial" w:hAnsi="Arial" w:cs="Arial"/>
          <w:noProof/>
          <w:sz w:val="24"/>
          <w:lang w:eastAsia="nl-NL"/>
        </w:rPr>
        <w:t>Wat is een checklist?</w:t>
      </w:r>
    </w:p>
    <w:p w:rsidR="00EB5E1A" w:rsidRDefault="00EB5E1A" w:rsidP="00EB5E1A">
      <w:pPr>
        <w:spacing w:after="0" w:line="240" w:lineRule="auto"/>
        <w:rPr>
          <w:rFonts w:ascii="Arial" w:hAnsi="Arial" w:cs="Arial"/>
          <w:noProof/>
          <w:sz w:val="24"/>
          <w:lang w:eastAsia="nl-NL"/>
        </w:rPr>
      </w:pPr>
    </w:p>
    <w:p w:rsidR="00EB5E1A" w:rsidRDefault="00EB5E1A" w:rsidP="00EB5E1A">
      <w:pPr>
        <w:spacing w:after="0" w:line="240" w:lineRule="auto"/>
        <w:rPr>
          <w:rFonts w:ascii="Arial" w:hAnsi="Arial" w:cs="Arial"/>
          <w:noProof/>
          <w:sz w:val="24"/>
          <w:lang w:eastAsia="nl-NL"/>
        </w:rPr>
      </w:pPr>
    </w:p>
    <w:p w:rsidR="00EB5E1A" w:rsidRDefault="00EB5E1A" w:rsidP="00EB5E1A">
      <w:pPr>
        <w:spacing w:after="0" w:line="240" w:lineRule="auto"/>
        <w:rPr>
          <w:rFonts w:ascii="Arial" w:hAnsi="Arial" w:cs="Arial"/>
          <w:noProof/>
          <w:sz w:val="24"/>
          <w:lang w:eastAsia="nl-NL"/>
        </w:rPr>
      </w:pPr>
    </w:p>
    <w:p w:rsidR="00EB5E1A" w:rsidRPr="00EB5E1A" w:rsidRDefault="00EB5E1A" w:rsidP="00EB5E1A">
      <w:pPr>
        <w:pStyle w:val="Lijstalinea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noProof/>
          <w:sz w:val="24"/>
          <w:lang w:eastAsia="nl-NL"/>
        </w:rPr>
      </w:pPr>
      <w:r w:rsidRPr="00EB5E1A">
        <w:rPr>
          <w:rFonts w:ascii="Arial" w:hAnsi="Arial" w:cs="Arial"/>
          <w:noProof/>
          <w:sz w:val="24"/>
          <w:lang w:eastAsia="nl-NL"/>
        </w:rPr>
        <w:t>Maakt het BPV bedrijf waar je stage loopt gebruik van een checklist? Welke zaken worden er dan gecheckt?</w:t>
      </w:r>
    </w:p>
    <w:p w:rsidR="00730624" w:rsidRDefault="00730624" w:rsidP="00730624">
      <w:pPr>
        <w:spacing w:after="0" w:line="240" w:lineRule="auto"/>
        <w:rPr>
          <w:rFonts w:ascii="Arial" w:hAnsi="Arial" w:cs="Arial"/>
          <w:noProof/>
          <w:sz w:val="24"/>
          <w:lang w:eastAsia="nl-NL"/>
        </w:rPr>
      </w:pPr>
    </w:p>
    <w:p w:rsidR="00730624" w:rsidRDefault="00730624" w:rsidP="00730624">
      <w:pPr>
        <w:spacing w:after="0" w:line="240" w:lineRule="auto"/>
        <w:rPr>
          <w:rFonts w:ascii="Arial" w:hAnsi="Arial" w:cs="Arial"/>
          <w:noProof/>
          <w:sz w:val="24"/>
          <w:lang w:eastAsia="nl-NL"/>
        </w:rPr>
      </w:pPr>
    </w:p>
    <w:p w:rsidR="00730624" w:rsidRPr="00D75AED" w:rsidRDefault="00730624" w:rsidP="00730624">
      <w:pPr>
        <w:spacing w:after="0" w:line="240" w:lineRule="auto"/>
        <w:rPr>
          <w:rFonts w:ascii="Arial Black" w:hAnsi="Arial Black" w:cs="Arial"/>
          <w:noProof/>
          <w:sz w:val="28"/>
          <w:lang w:eastAsia="nl-NL"/>
        </w:rPr>
      </w:pPr>
      <w:r>
        <w:rPr>
          <w:rFonts w:ascii="Arial Black" w:hAnsi="Arial Black" w:cs="Arial"/>
          <w:noProof/>
          <w:sz w:val="28"/>
          <w:lang w:eastAsia="nl-NL"/>
        </w:rPr>
        <w:t xml:space="preserve">Een voorbeeld van een </w:t>
      </w:r>
      <w:r w:rsidRPr="00D75AED">
        <w:rPr>
          <w:rFonts w:ascii="Arial Black" w:hAnsi="Arial Black" w:cs="Arial"/>
          <w:noProof/>
          <w:sz w:val="28"/>
          <w:lang w:eastAsia="nl-NL"/>
        </w:rPr>
        <w:t>Checklist</w:t>
      </w:r>
    </w:p>
    <w:p w:rsidR="00730624" w:rsidRDefault="00730624" w:rsidP="00730624">
      <w:pPr>
        <w:spacing w:after="0" w:line="240" w:lineRule="auto"/>
        <w:rPr>
          <w:rFonts w:ascii="Arial" w:hAnsi="Arial" w:cs="Arial"/>
          <w:noProof/>
          <w:sz w:val="24"/>
          <w:lang w:eastAsia="nl-NL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3071"/>
        <w:gridCol w:w="3147"/>
      </w:tblGrid>
      <w:tr w:rsidR="00730624" w:rsidRPr="00D75AED" w:rsidTr="00EB5E1A">
        <w:tc>
          <w:tcPr>
            <w:tcW w:w="2962" w:type="dxa"/>
            <w:shd w:val="clear" w:color="auto" w:fill="auto"/>
          </w:tcPr>
          <w:p w:rsidR="00730624" w:rsidRPr="00D75AED" w:rsidRDefault="00730624" w:rsidP="00753613">
            <w:pPr>
              <w:rPr>
                <w:rFonts w:ascii="Arial" w:hAnsi="Arial" w:cs="Arial"/>
                <w:b/>
                <w:noProof/>
                <w:sz w:val="24"/>
                <w:lang w:eastAsia="nl-NL"/>
              </w:rPr>
            </w:pPr>
            <w:r w:rsidRPr="00D75AED">
              <w:rPr>
                <w:rFonts w:ascii="Arial" w:hAnsi="Arial" w:cs="Arial"/>
                <w:b/>
                <w:noProof/>
                <w:sz w:val="24"/>
                <w:lang w:eastAsia="nl-NL"/>
              </w:rPr>
              <w:t>Taken</w:t>
            </w:r>
          </w:p>
        </w:tc>
        <w:tc>
          <w:tcPr>
            <w:tcW w:w="3071" w:type="dxa"/>
            <w:shd w:val="clear" w:color="auto" w:fill="auto"/>
          </w:tcPr>
          <w:p w:rsidR="00730624" w:rsidRPr="00D75AED" w:rsidRDefault="00730624" w:rsidP="00753613">
            <w:pPr>
              <w:rPr>
                <w:rFonts w:ascii="Arial" w:hAnsi="Arial" w:cs="Arial"/>
                <w:b/>
                <w:noProof/>
                <w:sz w:val="24"/>
                <w:lang w:eastAsia="nl-NL"/>
              </w:rPr>
            </w:pPr>
            <w:r w:rsidRPr="00D75AED">
              <w:rPr>
                <w:rFonts w:ascii="Arial" w:hAnsi="Arial" w:cs="Arial"/>
                <w:b/>
                <w:noProof/>
                <w:sz w:val="24"/>
                <w:lang w:eastAsia="nl-NL"/>
              </w:rPr>
              <w:t>Werkzaamheden</w:t>
            </w:r>
          </w:p>
        </w:tc>
        <w:tc>
          <w:tcPr>
            <w:tcW w:w="3147" w:type="dxa"/>
            <w:shd w:val="clear" w:color="auto" w:fill="auto"/>
          </w:tcPr>
          <w:p w:rsidR="00730624" w:rsidRPr="00D75AED" w:rsidRDefault="00730624" w:rsidP="00753613">
            <w:pPr>
              <w:rPr>
                <w:rFonts w:ascii="Arial" w:hAnsi="Arial" w:cs="Arial"/>
                <w:b/>
                <w:noProof/>
                <w:sz w:val="24"/>
                <w:lang w:eastAsia="nl-NL"/>
              </w:rPr>
            </w:pPr>
            <w:r w:rsidRPr="00D75AED">
              <w:rPr>
                <w:rFonts w:ascii="Arial" w:hAnsi="Arial" w:cs="Arial"/>
                <w:b/>
                <w:noProof/>
                <w:sz w:val="24"/>
                <w:lang w:eastAsia="nl-NL"/>
              </w:rPr>
              <w:t>Benodigdheden</w:t>
            </w:r>
          </w:p>
        </w:tc>
      </w:tr>
      <w:tr w:rsidR="00730624" w:rsidTr="00EB5E1A">
        <w:tc>
          <w:tcPr>
            <w:tcW w:w="2962" w:type="dxa"/>
          </w:tcPr>
          <w:p w:rsidR="00730624" w:rsidRDefault="00730624" w:rsidP="00753613">
            <w:pPr>
              <w:spacing w:line="720" w:lineRule="auto"/>
              <w:rPr>
                <w:rFonts w:ascii="Arial" w:hAnsi="Arial" w:cs="Arial"/>
                <w:noProof/>
                <w:sz w:val="24"/>
                <w:lang w:eastAsia="nl-NL"/>
              </w:rPr>
            </w:pPr>
          </w:p>
        </w:tc>
        <w:tc>
          <w:tcPr>
            <w:tcW w:w="3071" w:type="dxa"/>
          </w:tcPr>
          <w:p w:rsidR="00730624" w:rsidRDefault="00730624" w:rsidP="00753613">
            <w:pPr>
              <w:spacing w:line="720" w:lineRule="auto"/>
              <w:rPr>
                <w:rFonts w:ascii="Arial" w:hAnsi="Arial" w:cs="Arial"/>
                <w:noProof/>
                <w:sz w:val="24"/>
                <w:lang w:eastAsia="nl-NL"/>
              </w:rPr>
            </w:pPr>
          </w:p>
        </w:tc>
        <w:tc>
          <w:tcPr>
            <w:tcW w:w="3147" w:type="dxa"/>
          </w:tcPr>
          <w:p w:rsidR="00730624" w:rsidRDefault="00730624" w:rsidP="00753613">
            <w:pPr>
              <w:spacing w:line="720" w:lineRule="auto"/>
              <w:rPr>
                <w:rFonts w:ascii="Arial" w:hAnsi="Arial" w:cs="Arial"/>
                <w:noProof/>
                <w:sz w:val="24"/>
                <w:lang w:eastAsia="nl-NL"/>
              </w:rPr>
            </w:pPr>
          </w:p>
        </w:tc>
      </w:tr>
      <w:tr w:rsidR="00730624" w:rsidTr="00EB5E1A">
        <w:tc>
          <w:tcPr>
            <w:tcW w:w="2962" w:type="dxa"/>
          </w:tcPr>
          <w:p w:rsidR="00730624" w:rsidRDefault="00730624" w:rsidP="00753613">
            <w:pPr>
              <w:spacing w:line="720" w:lineRule="auto"/>
              <w:rPr>
                <w:rFonts w:ascii="Arial" w:hAnsi="Arial" w:cs="Arial"/>
                <w:noProof/>
                <w:sz w:val="24"/>
                <w:lang w:eastAsia="nl-NL"/>
              </w:rPr>
            </w:pPr>
          </w:p>
        </w:tc>
        <w:tc>
          <w:tcPr>
            <w:tcW w:w="3071" w:type="dxa"/>
          </w:tcPr>
          <w:p w:rsidR="00730624" w:rsidRDefault="00730624" w:rsidP="00753613">
            <w:pPr>
              <w:spacing w:line="720" w:lineRule="auto"/>
              <w:rPr>
                <w:rFonts w:ascii="Arial" w:hAnsi="Arial" w:cs="Arial"/>
                <w:noProof/>
                <w:sz w:val="24"/>
                <w:lang w:eastAsia="nl-NL"/>
              </w:rPr>
            </w:pPr>
          </w:p>
        </w:tc>
        <w:tc>
          <w:tcPr>
            <w:tcW w:w="3147" w:type="dxa"/>
          </w:tcPr>
          <w:p w:rsidR="00730624" w:rsidRDefault="00730624" w:rsidP="00753613">
            <w:pPr>
              <w:spacing w:line="720" w:lineRule="auto"/>
              <w:rPr>
                <w:rFonts w:ascii="Arial" w:hAnsi="Arial" w:cs="Arial"/>
                <w:noProof/>
                <w:sz w:val="24"/>
                <w:lang w:eastAsia="nl-NL"/>
              </w:rPr>
            </w:pPr>
          </w:p>
        </w:tc>
      </w:tr>
      <w:tr w:rsidR="00730624" w:rsidTr="00EB5E1A">
        <w:tc>
          <w:tcPr>
            <w:tcW w:w="2962" w:type="dxa"/>
          </w:tcPr>
          <w:p w:rsidR="00730624" w:rsidRDefault="00730624" w:rsidP="00753613">
            <w:pPr>
              <w:spacing w:line="720" w:lineRule="auto"/>
              <w:rPr>
                <w:rFonts w:ascii="Arial" w:hAnsi="Arial" w:cs="Arial"/>
                <w:noProof/>
                <w:sz w:val="24"/>
                <w:lang w:eastAsia="nl-NL"/>
              </w:rPr>
            </w:pPr>
          </w:p>
        </w:tc>
        <w:tc>
          <w:tcPr>
            <w:tcW w:w="3071" w:type="dxa"/>
          </w:tcPr>
          <w:p w:rsidR="00730624" w:rsidRDefault="00730624" w:rsidP="00753613">
            <w:pPr>
              <w:spacing w:line="720" w:lineRule="auto"/>
              <w:rPr>
                <w:rFonts w:ascii="Arial" w:hAnsi="Arial" w:cs="Arial"/>
                <w:noProof/>
                <w:sz w:val="24"/>
                <w:lang w:eastAsia="nl-NL"/>
              </w:rPr>
            </w:pPr>
          </w:p>
        </w:tc>
        <w:tc>
          <w:tcPr>
            <w:tcW w:w="3147" w:type="dxa"/>
          </w:tcPr>
          <w:p w:rsidR="00730624" w:rsidRDefault="00EB5E1A" w:rsidP="00753613">
            <w:pPr>
              <w:spacing w:line="720" w:lineRule="auto"/>
              <w:rPr>
                <w:rFonts w:ascii="Arial" w:hAnsi="Arial" w:cs="Arial"/>
                <w:noProof/>
                <w:sz w:val="24"/>
                <w:lang w:eastAsia="nl-NL"/>
              </w:rPr>
            </w:pPr>
            <w:r>
              <w:rPr>
                <w:rFonts w:ascii="Arial" w:hAnsi="Arial" w:cs="Arial"/>
                <w:noProof/>
                <w:sz w:val="24"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1658AA7A" wp14:editId="6290D1F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506095</wp:posOffset>
                  </wp:positionV>
                  <wp:extent cx="2066925" cy="1857375"/>
                  <wp:effectExtent l="0" t="0" r="9525" b="9525"/>
                  <wp:wrapNone/>
                  <wp:docPr id="13" name="il_fi" descr="http://dakzoekje.nl/images/afvink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dakzoekje.nl/images/afvink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30624" w:rsidTr="00EB5E1A">
        <w:tc>
          <w:tcPr>
            <w:tcW w:w="2962" w:type="dxa"/>
          </w:tcPr>
          <w:p w:rsidR="00730624" w:rsidRDefault="00730624" w:rsidP="00753613">
            <w:pPr>
              <w:spacing w:line="720" w:lineRule="auto"/>
              <w:rPr>
                <w:rFonts w:ascii="Arial" w:hAnsi="Arial" w:cs="Arial"/>
                <w:noProof/>
                <w:sz w:val="24"/>
                <w:lang w:eastAsia="nl-NL"/>
              </w:rPr>
            </w:pPr>
          </w:p>
        </w:tc>
        <w:tc>
          <w:tcPr>
            <w:tcW w:w="3071" w:type="dxa"/>
          </w:tcPr>
          <w:p w:rsidR="00730624" w:rsidRDefault="00730624" w:rsidP="00753613">
            <w:pPr>
              <w:spacing w:line="720" w:lineRule="auto"/>
              <w:rPr>
                <w:rFonts w:ascii="Arial" w:hAnsi="Arial" w:cs="Arial"/>
                <w:noProof/>
                <w:sz w:val="24"/>
                <w:lang w:eastAsia="nl-NL"/>
              </w:rPr>
            </w:pPr>
          </w:p>
        </w:tc>
        <w:tc>
          <w:tcPr>
            <w:tcW w:w="3147" w:type="dxa"/>
          </w:tcPr>
          <w:p w:rsidR="00730624" w:rsidRDefault="00730624" w:rsidP="00753613">
            <w:pPr>
              <w:spacing w:line="720" w:lineRule="auto"/>
              <w:rPr>
                <w:rFonts w:ascii="Arial" w:hAnsi="Arial" w:cs="Arial"/>
                <w:noProof/>
                <w:sz w:val="24"/>
                <w:lang w:eastAsia="nl-NL"/>
              </w:rPr>
            </w:pPr>
          </w:p>
        </w:tc>
      </w:tr>
      <w:tr w:rsidR="00730624" w:rsidTr="00EB5E1A">
        <w:tc>
          <w:tcPr>
            <w:tcW w:w="2962" w:type="dxa"/>
          </w:tcPr>
          <w:p w:rsidR="00730624" w:rsidRDefault="00730624" w:rsidP="00753613">
            <w:pPr>
              <w:spacing w:line="720" w:lineRule="auto"/>
              <w:rPr>
                <w:rFonts w:ascii="Arial" w:hAnsi="Arial" w:cs="Arial"/>
                <w:noProof/>
                <w:sz w:val="24"/>
                <w:lang w:eastAsia="nl-NL"/>
              </w:rPr>
            </w:pPr>
          </w:p>
        </w:tc>
        <w:tc>
          <w:tcPr>
            <w:tcW w:w="3071" w:type="dxa"/>
          </w:tcPr>
          <w:p w:rsidR="00730624" w:rsidRDefault="00730624" w:rsidP="00753613">
            <w:pPr>
              <w:spacing w:line="720" w:lineRule="auto"/>
              <w:rPr>
                <w:rFonts w:ascii="Arial" w:hAnsi="Arial" w:cs="Arial"/>
                <w:noProof/>
                <w:sz w:val="24"/>
                <w:lang w:eastAsia="nl-NL"/>
              </w:rPr>
            </w:pPr>
          </w:p>
        </w:tc>
        <w:tc>
          <w:tcPr>
            <w:tcW w:w="3147" w:type="dxa"/>
          </w:tcPr>
          <w:p w:rsidR="00730624" w:rsidRDefault="00730624" w:rsidP="00753613">
            <w:pPr>
              <w:spacing w:line="720" w:lineRule="auto"/>
              <w:rPr>
                <w:rFonts w:ascii="Arial" w:hAnsi="Arial" w:cs="Arial"/>
                <w:noProof/>
                <w:sz w:val="24"/>
                <w:lang w:eastAsia="nl-NL"/>
              </w:rPr>
            </w:pPr>
          </w:p>
        </w:tc>
      </w:tr>
    </w:tbl>
    <w:p w:rsidR="00730624" w:rsidRDefault="00730624" w:rsidP="00730624">
      <w:pPr>
        <w:spacing w:after="0" w:line="240" w:lineRule="auto"/>
        <w:rPr>
          <w:rFonts w:ascii="Arial" w:hAnsi="Arial" w:cs="Arial"/>
          <w:noProof/>
          <w:sz w:val="24"/>
          <w:lang w:eastAsia="nl-NL"/>
        </w:rPr>
      </w:pPr>
    </w:p>
    <w:p w:rsidR="00730624" w:rsidRDefault="00730624" w:rsidP="00730624">
      <w:pPr>
        <w:spacing w:after="0" w:line="240" w:lineRule="auto"/>
        <w:rPr>
          <w:rFonts w:ascii="Arial" w:hAnsi="Arial" w:cs="Arial"/>
          <w:noProof/>
          <w:sz w:val="24"/>
          <w:lang w:eastAsia="nl-NL"/>
        </w:rPr>
      </w:pPr>
    </w:p>
    <w:sectPr w:rsidR="00730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A96"/>
    <w:multiLevelType w:val="hybridMultilevel"/>
    <w:tmpl w:val="EA86BD4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44844"/>
    <w:multiLevelType w:val="hybridMultilevel"/>
    <w:tmpl w:val="2B4A39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C5C28"/>
    <w:multiLevelType w:val="hybridMultilevel"/>
    <w:tmpl w:val="42948C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549A4"/>
    <w:multiLevelType w:val="hybridMultilevel"/>
    <w:tmpl w:val="AF2219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205AE"/>
    <w:multiLevelType w:val="hybridMultilevel"/>
    <w:tmpl w:val="2D7EB5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33661"/>
    <w:multiLevelType w:val="hybridMultilevel"/>
    <w:tmpl w:val="A54E12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53"/>
    <w:rsid w:val="000E28F2"/>
    <w:rsid w:val="00416953"/>
    <w:rsid w:val="005A68DE"/>
    <w:rsid w:val="00730624"/>
    <w:rsid w:val="007E6B11"/>
    <w:rsid w:val="00AA4772"/>
    <w:rsid w:val="00EB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306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link w:val="PlattetekstinspringenChar"/>
    <w:semiHidden/>
    <w:rsid w:val="00416953"/>
    <w:pPr>
      <w:spacing w:after="0" w:line="240" w:lineRule="auto"/>
      <w:ind w:left="2124" w:hanging="2124"/>
    </w:pPr>
    <w:rPr>
      <w:rFonts w:ascii="Arial" w:eastAsia="Times New Roman" w:hAnsi="Arial" w:cs="Arial"/>
      <w:sz w:val="24"/>
      <w:szCs w:val="24"/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416953"/>
    <w:rPr>
      <w:rFonts w:ascii="Arial" w:eastAsia="Times New Roman" w:hAnsi="Arial" w:cs="Arial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0E28F2"/>
    <w:pPr>
      <w:ind w:left="720"/>
      <w:contextualSpacing/>
    </w:pPr>
  </w:style>
  <w:style w:type="table" w:styleId="Tabelraster">
    <w:name w:val="Table Grid"/>
    <w:basedOn w:val="Standaardtabel"/>
    <w:uiPriority w:val="59"/>
    <w:rsid w:val="0073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306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link w:val="PlattetekstinspringenChar"/>
    <w:semiHidden/>
    <w:rsid w:val="00416953"/>
    <w:pPr>
      <w:spacing w:after="0" w:line="240" w:lineRule="auto"/>
      <w:ind w:left="2124" w:hanging="2124"/>
    </w:pPr>
    <w:rPr>
      <w:rFonts w:ascii="Arial" w:eastAsia="Times New Roman" w:hAnsi="Arial" w:cs="Arial"/>
      <w:sz w:val="24"/>
      <w:szCs w:val="24"/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416953"/>
    <w:rPr>
      <w:rFonts w:ascii="Arial" w:eastAsia="Times New Roman" w:hAnsi="Arial" w:cs="Arial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0E28F2"/>
    <w:pPr>
      <w:ind w:left="720"/>
      <w:contextualSpacing/>
    </w:pPr>
  </w:style>
  <w:style w:type="table" w:styleId="Tabelraster">
    <w:name w:val="Table Grid"/>
    <w:basedOn w:val="Standaardtabel"/>
    <w:uiPriority w:val="59"/>
    <w:rsid w:val="0073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3</cp:revision>
  <dcterms:created xsi:type="dcterms:W3CDTF">2016-01-05T20:19:00Z</dcterms:created>
  <dcterms:modified xsi:type="dcterms:W3CDTF">2016-01-05T20:22:00Z</dcterms:modified>
</cp:coreProperties>
</file>