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CAA" w:rsidRDefault="00C635EC" w:rsidP="00C635EC">
      <w:pPr>
        <w:pStyle w:val="Geenafstand"/>
        <w:rPr>
          <w:rFonts w:ascii="Arial" w:hAnsi="Arial" w:cs="Arial"/>
        </w:rPr>
      </w:pPr>
      <w:bookmarkStart w:id="0" w:name="_GoBack"/>
      <w:bookmarkEnd w:id="0"/>
      <w:r>
        <w:rPr>
          <w:rFonts w:ascii="Arial" w:hAnsi="Arial" w:cs="Arial"/>
          <w:b/>
        </w:rPr>
        <w:t>A</w:t>
      </w:r>
      <w:r w:rsidR="007C7A04">
        <w:rPr>
          <w:rFonts w:ascii="Arial" w:hAnsi="Arial" w:cs="Arial"/>
          <w:b/>
        </w:rPr>
        <w:t xml:space="preserve"> </w:t>
      </w:r>
      <w:r w:rsidR="006C61EB">
        <w:rPr>
          <w:rFonts w:ascii="Arial" w:hAnsi="Arial" w:cs="Arial"/>
          <w:b/>
        </w:rPr>
        <w:t>. Hst. 5 reader UvA</w:t>
      </w:r>
    </w:p>
    <w:p w:rsidR="00C635EC" w:rsidRDefault="00C635EC" w:rsidP="00C635EC">
      <w:pPr>
        <w:pStyle w:val="Geenafstand"/>
        <w:rPr>
          <w:rFonts w:ascii="Arial" w:hAnsi="Arial" w:cs="Arial"/>
        </w:rPr>
      </w:pPr>
    </w:p>
    <w:p w:rsidR="00C635EC" w:rsidRDefault="00C635EC" w:rsidP="00C635EC">
      <w:pPr>
        <w:pStyle w:val="Geenafstand"/>
        <w:rPr>
          <w:rFonts w:ascii="Arial" w:hAnsi="Arial" w:cs="Arial"/>
        </w:rPr>
      </w:pPr>
      <w:r>
        <w:rPr>
          <w:rFonts w:ascii="Arial" w:hAnsi="Arial" w:cs="Arial"/>
          <w:i/>
        </w:rPr>
        <w:t>In deze groep gaan jullie het hebben over fonologie en spelling en spellingdidactiek.</w:t>
      </w:r>
    </w:p>
    <w:p w:rsidR="00C635EC" w:rsidRDefault="00C635EC" w:rsidP="00C635EC">
      <w:pPr>
        <w:pStyle w:val="Geenafstand"/>
        <w:rPr>
          <w:rFonts w:ascii="Arial" w:hAnsi="Arial" w:cs="Arial"/>
        </w:rPr>
      </w:pPr>
    </w:p>
    <w:p w:rsidR="00C635EC" w:rsidRDefault="00C635EC" w:rsidP="00C635EC">
      <w:pPr>
        <w:pStyle w:val="Geenafstand"/>
        <w:rPr>
          <w:rFonts w:ascii="Arial" w:hAnsi="Arial" w:cs="Arial"/>
        </w:rPr>
      </w:pPr>
      <w:r>
        <w:rPr>
          <w:rFonts w:ascii="Arial" w:hAnsi="Arial" w:cs="Arial"/>
        </w:rPr>
        <w:t xml:space="preserve">1. Wat is het verschil tussen </w:t>
      </w:r>
      <w:r w:rsidR="0001281E">
        <w:rPr>
          <w:rFonts w:ascii="Arial" w:hAnsi="Arial" w:cs="Arial"/>
        </w:rPr>
        <w:t>de fonetische klankvorm en de fonologische klankvorm van een woord? Waarom komen deze niet overeen? (Gebruik eventueel je antwoorden op vraag 2 bij het formuleren van dit antwoord.)</w:t>
      </w:r>
    </w:p>
    <w:p w:rsidR="0001281E" w:rsidRDefault="0001281E" w:rsidP="00C635EC">
      <w:pPr>
        <w:pStyle w:val="Geenafstand"/>
        <w:rPr>
          <w:rFonts w:ascii="Arial" w:hAnsi="Arial" w:cs="Arial"/>
        </w:rPr>
      </w:pPr>
    </w:p>
    <w:p w:rsidR="0001281E" w:rsidRDefault="0001281E" w:rsidP="00C635EC">
      <w:pPr>
        <w:pStyle w:val="Geenafstand"/>
        <w:rPr>
          <w:rFonts w:ascii="Arial" w:hAnsi="Arial" w:cs="Arial"/>
        </w:rPr>
      </w:pPr>
      <w:r>
        <w:rPr>
          <w:rFonts w:ascii="Arial" w:hAnsi="Arial" w:cs="Arial"/>
        </w:rPr>
        <w:t>2. Er zijn vier centrale principes in de Nederlandse spelling. Noteer ze kort.</w:t>
      </w:r>
    </w:p>
    <w:p w:rsidR="009735FB" w:rsidRDefault="009735FB" w:rsidP="00EB6D0F">
      <w:pPr>
        <w:pStyle w:val="Geenafstand"/>
        <w:rPr>
          <w:rFonts w:ascii="Arial" w:hAnsi="Arial" w:cs="Arial"/>
        </w:rPr>
      </w:pPr>
    </w:p>
    <w:p w:rsidR="009735FB" w:rsidRDefault="009735FB" w:rsidP="00EB6D0F">
      <w:pPr>
        <w:pStyle w:val="Geenafstand"/>
        <w:rPr>
          <w:rFonts w:ascii="Arial" w:hAnsi="Arial" w:cs="Arial"/>
        </w:rPr>
      </w:pPr>
      <w:r>
        <w:rPr>
          <w:rFonts w:ascii="Arial" w:hAnsi="Arial" w:cs="Arial"/>
        </w:rPr>
        <w:t xml:space="preserve">3. In dit </w:t>
      </w:r>
      <w:r w:rsidR="00971ACF">
        <w:rPr>
          <w:rFonts w:ascii="Arial" w:hAnsi="Arial" w:cs="Arial"/>
        </w:rPr>
        <w:t>hoofdstuk</w:t>
      </w:r>
      <w:r>
        <w:rPr>
          <w:rFonts w:ascii="Arial" w:hAnsi="Arial" w:cs="Arial"/>
        </w:rPr>
        <w:t xml:space="preserve"> van de reader </w:t>
      </w:r>
      <w:r w:rsidR="00971ACF">
        <w:rPr>
          <w:rFonts w:ascii="Arial" w:hAnsi="Arial" w:cs="Arial"/>
        </w:rPr>
        <w:t>wordt het verschil besproken tussen de behoeftes van jonge lezers en van gevorderde lezers in relatie tot het spellingsysteem. Hierbij is er een onderscheid tussen fonetische en fonologische spelling. Bespreek enkele verschillen tussen jonge en ervaren lezers.</w:t>
      </w:r>
    </w:p>
    <w:p w:rsidR="007C7A04" w:rsidRDefault="007C7A04" w:rsidP="00EB6D0F">
      <w:pPr>
        <w:pStyle w:val="Geenafstand"/>
        <w:rPr>
          <w:rFonts w:ascii="Arial" w:hAnsi="Arial" w:cs="Arial"/>
          <w:b/>
          <w:i/>
        </w:rPr>
      </w:pPr>
    </w:p>
    <w:p w:rsidR="00853DE3" w:rsidRDefault="00853DE3" w:rsidP="00EB6D0F">
      <w:pPr>
        <w:pStyle w:val="Geenafstand"/>
        <w:rPr>
          <w:rFonts w:ascii="Arial" w:hAnsi="Arial" w:cs="Arial"/>
          <w:b/>
          <w:i/>
        </w:rPr>
      </w:pPr>
    </w:p>
    <w:p w:rsidR="006C61EB" w:rsidRDefault="006C61EB" w:rsidP="0001281E">
      <w:pPr>
        <w:pStyle w:val="Geenafstand"/>
        <w:rPr>
          <w:rFonts w:ascii="Arial" w:hAnsi="Arial" w:cs="Arial"/>
          <w:b/>
        </w:rPr>
      </w:pPr>
    </w:p>
    <w:p w:rsidR="00EB6D0F" w:rsidRDefault="007C7A04" w:rsidP="0001281E">
      <w:pPr>
        <w:pStyle w:val="Geenafstand"/>
        <w:rPr>
          <w:rFonts w:ascii="Arial" w:hAnsi="Arial" w:cs="Arial"/>
        </w:rPr>
      </w:pPr>
      <w:r>
        <w:rPr>
          <w:rFonts w:ascii="Arial" w:hAnsi="Arial" w:cs="Arial"/>
          <w:b/>
        </w:rPr>
        <w:t>B</w:t>
      </w:r>
      <w:r w:rsidR="006C61EB">
        <w:rPr>
          <w:rFonts w:ascii="Arial" w:hAnsi="Arial" w:cs="Arial"/>
          <w:b/>
        </w:rPr>
        <w:t xml:space="preserve">. Artikel Jan </w:t>
      </w:r>
      <w:proofErr w:type="spellStart"/>
      <w:r w:rsidR="006C61EB">
        <w:rPr>
          <w:rFonts w:ascii="Arial" w:hAnsi="Arial" w:cs="Arial"/>
          <w:b/>
        </w:rPr>
        <w:t>Uyttendaele</w:t>
      </w:r>
      <w:proofErr w:type="spellEnd"/>
      <w:r w:rsidR="006C61EB">
        <w:rPr>
          <w:rFonts w:ascii="Arial" w:hAnsi="Arial" w:cs="Arial"/>
          <w:b/>
        </w:rPr>
        <w:t xml:space="preserve"> </w:t>
      </w:r>
    </w:p>
    <w:p w:rsidR="007C7A04" w:rsidRDefault="007C7A04" w:rsidP="0001281E">
      <w:pPr>
        <w:pStyle w:val="Geenafstand"/>
        <w:rPr>
          <w:rFonts w:ascii="Arial" w:hAnsi="Arial" w:cs="Arial"/>
        </w:rPr>
      </w:pPr>
    </w:p>
    <w:p w:rsidR="007C7A04" w:rsidRDefault="007C7A04" w:rsidP="0001281E">
      <w:pPr>
        <w:pStyle w:val="Geenafstand"/>
        <w:rPr>
          <w:rFonts w:ascii="Arial" w:hAnsi="Arial" w:cs="Arial"/>
        </w:rPr>
      </w:pPr>
      <w:r>
        <w:rPr>
          <w:rFonts w:ascii="Arial" w:hAnsi="Arial" w:cs="Arial"/>
        </w:rPr>
        <w:t>1. Welke aanbevelingen over spellingdidactiek geeft de Taalunie in haar rapport van 2010?</w:t>
      </w:r>
    </w:p>
    <w:p w:rsidR="008F2A2D" w:rsidRDefault="008F2A2D" w:rsidP="0001281E">
      <w:pPr>
        <w:pStyle w:val="Geenafstand"/>
        <w:rPr>
          <w:rFonts w:ascii="Arial" w:hAnsi="Arial" w:cs="Arial"/>
        </w:rPr>
      </w:pPr>
    </w:p>
    <w:p w:rsidR="008F2A2D" w:rsidRDefault="008F2A2D" w:rsidP="0001281E">
      <w:pPr>
        <w:pStyle w:val="Geenafstand"/>
        <w:rPr>
          <w:rFonts w:ascii="Arial" w:hAnsi="Arial" w:cs="Arial"/>
        </w:rPr>
      </w:pPr>
      <w:r>
        <w:rPr>
          <w:rFonts w:ascii="Arial" w:hAnsi="Arial" w:cs="Arial"/>
        </w:rPr>
        <w:t>2. Wat is het verschil tussen een directe spellingstrategie en een indirecte spellingstrategie?</w:t>
      </w:r>
    </w:p>
    <w:p w:rsidR="008F2A2D" w:rsidRDefault="008F2A2D" w:rsidP="0001281E">
      <w:pPr>
        <w:pStyle w:val="Geenafstand"/>
        <w:rPr>
          <w:rFonts w:ascii="Arial" w:hAnsi="Arial" w:cs="Arial"/>
        </w:rPr>
      </w:pPr>
    </w:p>
    <w:p w:rsidR="008F2A2D" w:rsidRDefault="008F2A2D" w:rsidP="0001281E">
      <w:pPr>
        <w:pStyle w:val="Geenafstand"/>
        <w:rPr>
          <w:rFonts w:ascii="Arial" w:hAnsi="Arial" w:cs="Arial"/>
        </w:rPr>
      </w:pPr>
      <w:r>
        <w:rPr>
          <w:rFonts w:ascii="Arial" w:hAnsi="Arial" w:cs="Arial"/>
        </w:rPr>
        <w:t xml:space="preserve">3. Welke uitspraak doet Jan </w:t>
      </w:r>
      <w:proofErr w:type="spellStart"/>
      <w:r>
        <w:rPr>
          <w:rFonts w:ascii="Arial" w:hAnsi="Arial" w:cs="Arial"/>
        </w:rPr>
        <w:t>Uyttendaele</w:t>
      </w:r>
      <w:proofErr w:type="spellEnd"/>
      <w:r>
        <w:rPr>
          <w:rFonts w:ascii="Arial" w:hAnsi="Arial" w:cs="Arial"/>
        </w:rPr>
        <w:t xml:space="preserve"> over de invloed van lezen op de directe strategie? Hoe kijk jij hier tegen aan?</w:t>
      </w:r>
    </w:p>
    <w:p w:rsidR="008F2A2D" w:rsidRDefault="008F2A2D" w:rsidP="0001281E">
      <w:pPr>
        <w:pStyle w:val="Geenafstand"/>
        <w:rPr>
          <w:rFonts w:ascii="Arial" w:hAnsi="Arial" w:cs="Arial"/>
        </w:rPr>
      </w:pPr>
    </w:p>
    <w:p w:rsidR="008F2A2D" w:rsidRDefault="008F2A2D" w:rsidP="0001281E">
      <w:pPr>
        <w:pStyle w:val="Geenafstand"/>
        <w:rPr>
          <w:rFonts w:ascii="Arial" w:hAnsi="Arial" w:cs="Arial"/>
        </w:rPr>
      </w:pPr>
      <w:r>
        <w:rPr>
          <w:rFonts w:ascii="Arial" w:hAnsi="Arial" w:cs="Arial"/>
        </w:rPr>
        <w:t>4. Welke vijf soorten indirecte spellingstrategieën zijn er?</w:t>
      </w:r>
    </w:p>
    <w:p w:rsidR="00F31FBC" w:rsidRDefault="00F31FBC" w:rsidP="00F31FBC">
      <w:pPr>
        <w:pStyle w:val="Geenafstand"/>
        <w:rPr>
          <w:rFonts w:ascii="Arial" w:hAnsi="Arial" w:cs="Arial"/>
        </w:rPr>
      </w:pPr>
    </w:p>
    <w:p w:rsidR="00F31FBC" w:rsidRDefault="00F31FBC" w:rsidP="00F31FBC">
      <w:pPr>
        <w:pStyle w:val="Geenafstand"/>
        <w:rPr>
          <w:rFonts w:ascii="Arial" w:hAnsi="Arial" w:cs="Arial"/>
        </w:rPr>
      </w:pPr>
      <w:r>
        <w:rPr>
          <w:rFonts w:ascii="Arial" w:hAnsi="Arial" w:cs="Arial"/>
        </w:rPr>
        <w:t>5. Bekijk de vuistregels voor didactiek en kies er twee uit die je aanspreken. Onderbouw kort je mening.</w:t>
      </w:r>
    </w:p>
    <w:p w:rsidR="00F31FBC" w:rsidRDefault="00F31FBC" w:rsidP="00F31FBC">
      <w:pPr>
        <w:pStyle w:val="Geenafstand"/>
        <w:rPr>
          <w:rFonts w:ascii="Arial" w:hAnsi="Arial" w:cs="Arial"/>
        </w:rPr>
      </w:pPr>
    </w:p>
    <w:p w:rsidR="00853DE3" w:rsidRDefault="00853DE3" w:rsidP="00F31FBC">
      <w:pPr>
        <w:pStyle w:val="Geenafstand"/>
        <w:rPr>
          <w:rFonts w:ascii="Arial" w:hAnsi="Arial" w:cs="Arial"/>
        </w:rPr>
      </w:pPr>
    </w:p>
    <w:p w:rsidR="00FC73F5" w:rsidRDefault="00FC73F5" w:rsidP="00F31FBC">
      <w:pPr>
        <w:pStyle w:val="Geenafstand"/>
        <w:rPr>
          <w:rFonts w:ascii="Arial" w:hAnsi="Arial" w:cs="Arial"/>
        </w:rPr>
      </w:pPr>
      <w:r>
        <w:rPr>
          <w:rFonts w:ascii="Arial" w:hAnsi="Arial" w:cs="Arial"/>
          <w:b/>
        </w:rPr>
        <w:t>C</w:t>
      </w:r>
      <w:r w:rsidR="006C61EB">
        <w:rPr>
          <w:rFonts w:ascii="Arial" w:hAnsi="Arial" w:cs="Arial"/>
          <w:b/>
        </w:rPr>
        <w:t xml:space="preserve">. Scriptie Irene </w:t>
      </w:r>
      <w:proofErr w:type="spellStart"/>
      <w:r w:rsidR="006C61EB">
        <w:rPr>
          <w:rFonts w:ascii="Arial" w:hAnsi="Arial" w:cs="Arial"/>
          <w:b/>
        </w:rPr>
        <w:t>Munting</w:t>
      </w:r>
      <w:proofErr w:type="spellEnd"/>
    </w:p>
    <w:p w:rsidR="00FC73F5" w:rsidRDefault="00FC73F5" w:rsidP="00F31FBC">
      <w:pPr>
        <w:pStyle w:val="Geenafstand"/>
        <w:rPr>
          <w:rFonts w:ascii="Arial" w:hAnsi="Arial" w:cs="Arial"/>
        </w:rPr>
      </w:pPr>
    </w:p>
    <w:p w:rsidR="00FC73F5" w:rsidRDefault="00FC73F5" w:rsidP="00F31FBC">
      <w:pPr>
        <w:pStyle w:val="Geenafstand"/>
        <w:rPr>
          <w:rFonts w:ascii="Arial" w:hAnsi="Arial" w:cs="Arial"/>
        </w:rPr>
      </w:pPr>
      <w:r>
        <w:rPr>
          <w:rFonts w:ascii="Arial" w:hAnsi="Arial" w:cs="Arial"/>
        </w:rPr>
        <w:t>1. Met welk percentage begint hst. 1 en verrast deze score jou?</w:t>
      </w:r>
    </w:p>
    <w:p w:rsidR="00FC73F5" w:rsidRDefault="00FC73F5" w:rsidP="00F31FBC">
      <w:pPr>
        <w:pStyle w:val="Geenafstand"/>
        <w:rPr>
          <w:rFonts w:ascii="Arial" w:hAnsi="Arial" w:cs="Arial"/>
        </w:rPr>
      </w:pPr>
    </w:p>
    <w:p w:rsidR="00FC73F5" w:rsidRDefault="00FC73F5" w:rsidP="00F31FBC">
      <w:pPr>
        <w:pStyle w:val="Geenafstand"/>
        <w:rPr>
          <w:rFonts w:ascii="Arial" w:hAnsi="Arial" w:cs="Arial"/>
        </w:rPr>
      </w:pPr>
      <w:r>
        <w:rPr>
          <w:rFonts w:ascii="Arial" w:hAnsi="Arial" w:cs="Arial"/>
        </w:rPr>
        <w:t>2. Welke omslag heeft er plaatsgevonden in de didactiek van het basisonderwijs bij het aanleren van werkwoordspelling?</w:t>
      </w:r>
    </w:p>
    <w:p w:rsidR="00853DE3" w:rsidRDefault="00853DE3" w:rsidP="00F31FBC">
      <w:pPr>
        <w:pStyle w:val="Geenafstand"/>
        <w:rPr>
          <w:rFonts w:ascii="Arial" w:hAnsi="Arial" w:cs="Arial"/>
        </w:rPr>
      </w:pPr>
    </w:p>
    <w:p w:rsidR="00FC73F5" w:rsidRDefault="00FC73F5" w:rsidP="00F31FBC">
      <w:pPr>
        <w:pStyle w:val="Geenafstand"/>
        <w:rPr>
          <w:rFonts w:ascii="Arial" w:hAnsi="Arial" w:cs="Arial"/>
        </w:rPr>
      </w:pPr>
      <w:r>
        <w:rPr>
          <w:rFonts w:ascii="Arial" w:hAnsi="Arial" w:cs="Arial"/>
        </w:rPr>
        <w:t xml:space="preserve">3. </w:t>
      </w:r>
      <w:r w:rsidR="00970036">
        <w:rPr>
          <w:rFonts w:ascii="Arial" w:hAnsi="Arial" w:cs="Arial"/>
        </w:rPr>
        <w:t>Wat zijn homofonen en waarom zijn ze lastig bij werkwoordspelling?</w:t>
      </w:r>
    </w:p>
    <w:p w:rsidR="00247C99" w:rsidRDefault="00247C99" w:rsidP="00F31FBC">
      <w:pPr>
        <w:pStyle w:val="Geenafstand"/>
        <w:rPr>
          <w:rFonts w:ascii="Arial" w:hAnsi="Arial" w:cs="Arial"/>
        </w:rPr>
      </w:pPr>
    </w:p>
    <w:p w:rsidR="00247C99" w:rsidRDefault="00247C99" w:rsidP="00F31FBC">
      <w:pPr>
        <w:pStyle w:val="Geenafstand"/>
        <w:rPr>
          <w:rFonts w:ascii="Arial" w:hAnsi="Arial" w:cs="Arial"/>
        </w:rPr>
      </w:pPr>
      <w:r>
        <w:rPr>
          <w:rFonts w:ascii="Arial" w:hAnsi="Arial" w:cs="Arial"/>
        </w:rPr>
        <w:t>4. Bekijk de mogelijke constante factoren op p. 37. Welke uitspraak wordt er gedaan over de relatie tussen oefenen en uitleggen? Hoe keek jij hier eerst tegenaan en is jouw visie nu veranderd? Wat zou je in je didactiek moeten/kunnen aanpassen om hier rekening mee te houden?</w:t>
      </w:r>
    </w:p>
    <w:p w:rsidR="00247C99" w:rsidRDefault="00247C99" w:rsidP="00F31FBC">
      <w:pPr>
        <w:pStyle w:val="Geenafstand"/>
        <w:rPr>
          <w:rFonts w:ascii="Arial" w:hAnsi="Arial" w:cs="Arial"/>
        </w:rPr>
      </w:pPr>
    </w:p>
    <w:p w:rsidR="00864B11" w:rsidRDefault="00247C99" w:rsidP="00F31FBC">
      <w:pPr>
        <w:pStyle w:val="Geenafstand"/>
        <w:rPr>
          <w:rFonts w:ascii="Arial" w:hAnsi="Arial" w:cs="Arial"/>
        </w:rPr>
      </w:pPr>
      <w:r>
        <w:rPr>
          <w:rFonts w:ascii="Arial" w:hAnsi="Arial" w:cs="Arial"/>
        </w:rPr>
        <w:t xml:space="preserve">5. Vergelijk de drie voorbeelden van analogiekaarten. </w:t>
      </w:r>
    </w:p>
    <w:p w:rsidR="00864B11" w:rsidRDefault="00864B11" w:rsidP="00F31FBC">
      <w:pPr>
        <w:pStyle w:val="Geenafstand"/>
        <w:rPr>
          <w:rFonts w:ascii="Arial" w:hAnsi="Arial" w:cs="Arial"/>
        </w:rPr>
      </w:pPr>
      <w:r>
        <w:rPr>
          <w:rFonts w:ascii="Arial" w:hAnsi="Arial" w:cs="Arial"/>
        </w:rPr>
        <w:t xml:space="preserve">a. </w:t>
      </w:r>
      <w:r w:rsidR="00247C99">
        <w:rPr>
          <w:rFonts w:ascii="Arial" w:hAnsi="Arial" w:cs="Arial"/>
        </w:rPr>
        <w:t xml:space="preserve">Welke vind je het duidelijkste en waarom? </w:t>
      </w:r>
    </w:p>
    <w:p w:rsidR="00864B11" w:rsidRDefault="00864B11" w:rsidP="00F31FBC">
      <w:pPr>
        <w:pStyle w:val="Geenafstand"/>
        <w:rPr>
          <w:rFonts w:ascii="Arial" w:hAnsi="Arial" w:cs="Arial"/>
        </w:rPr>
      </w:pPr>
      <w:r>
        <w:rPr>
          <w:rFonts w:ascii="Arial" w:hAnsi="Arial" w:cs="Arial"/>
        </w:rPr>
        <w:t xml:space="preserve">b. </w:t>
      </w:r>
      <w:r w:rsidR="00247C99">
        <w:rPr>
          <w:rFonts w:ascii="Arial" w:hAnsi="Arial" w:cs="Arial"/>
        </w:rPr>
        <w:t xml:space="preserve">Welke is volgens jou het minst bruikbaar voor een leerling en waardoor komt dat? </w:t>
      </w:r>
    </w:p>
    <w:p w:rsidR="00247C99" w:rsidRPr="00247C99" w:rsidRDefault="00864B11" w:rsidP="00F31FBC">
      <w:pPr>
        <w:pStyle w:val="Geenafstand"/>
        <w:rPr>
          <w:rFonts w:ascii="Arial" w:hAnsi="Arial" w:cs="Arial"/>
        </w:rPr>
      </w:pPr>
      <w:r>
        <w:rPr>
          <w:rFonts w:ascii="Arial" w:hAnsi="Arial" w:cs="Arial"/>
        </w:rPr>
        <w:t xml:space="preserve">c. </w:t>
      </w:r>
      <w:r w:rsidR="00247C99">
        <w:rPr>
          <w:rFonts w:ascii="Arial" w:hAnsi="Arial" w:cs="Arial"/>
        </w:rPr>
        <w:t xml:space="preserve">Heb je zelf wel eens met zo’n kaart gewerkt (als leerling of als docent) en wat </w:t>
      </w:r>
      <w:r>
        <w:rPr>
          <w:rFonts w:ascii="Arial" w:hAnsi="Arial" w:cs="Arial"/>
        </w:rPr>
        <w:t>zijn je ervaringen?</w:t>
      </w:r>
    </w:p>
    <w:p w:rsidR="00FC73F5" w:rsidRDefault="00FC73F5" w:rsidP="00F31FBC">
      <w:pPr>
        <w:pStyle w:val="Geenafstand"/>
        <w:rPr>
          <w:rFonts w:ascii="Arial" w:hAnsi="Arial" w:cs="Arial"/>
        </w:rPr>
      </w:pPr>
    </w:p>
    <w:p w:rsidR="00FC73F5" w:rsidRPr="00FC73F5" w:rsidRDefault="00FC73F5" w:rsidP="00F31FBC">
      <w:pPr>
        <w:pStyle w:val="Geenafstand"/>
        <w:rPr>
          <w:rFonts w:ascii="Arial" w:hAnsi="Arial" w:cs="Arial"/>
        </w:rPr>
      </w:pPr>
    </w:p>
    <w:p w:rsidR="001C6C64" w:rsidRDefault="001C6C64">
      <w:r>
        <w:br w:type="page"/>
      </w:r>
    </w:p>
    <w:p w:rsidR="001C6C64" w:rsidRPr="00BF5750" w:rsidRDefault="001C6C64" w:rsidP="001C6C64">
      <w:pPr>
        <w:spacing w:line="240" w:lineRule="auto"/>
        <w:rPr>
          <w:rFonts w:ascii="Arial" w:eastAsiaTheme="minorHAnsi" w:hAnsi="Arial"/>
          <w:noProof/>
          <w:lang w:eastAsia="en-US"/>
        </w:rPr>
      </w:pPr>
      <w:r w:rsidRPr="00BF5750">
        <w:rPr>
          <w:rFonts w:ascii="Arial" w:eastAsiaTheme="minorHAnsi" w:hAnsi="Arial"/>
          <w:b/>
          <w:noProof/>
          <w:lang w:eastAsia="en-US"/>
        </w:rPr>
        <w:lastRenderedPageBreak/>
        <w:t xml:space="preserve">Opdracht Spelling &amp; Dyslexie 2 - </w:t>
      </w:r>
      <w:r w:rsidRPr="00BF5750">
        <w:rPr>
          <w:rFonts w:ascii="Arial" w:eastAsiaTheme="minorHAnsi" w:hAnsi="Arial"/>
          <w:b/>
          <w:i/>
          <w:noProof/>
          <w:lang w:eastAsia="en-US"/>
        </w:rPr>
        <w:t>Referentiekader Taal</w:t>
      </w:r>
    </w:p>
    <w:p w:rsidR="001C6C64" w:rsidRPr="00BF5750" w:rsidRDefault="001C6C64" w:rsidP="001C6C64">
      <w:pPr>
        <w:spacing w:after="0" w:line="240" w:lineRule="auto"/>
        <w:rPr>
          <w:rFonts w:ascii="Arial" w:eastAsiaTheme="minorHAnsi" w:hAnsi="Arial"/>
          <w:lang w:eastAsia="en-US"/>
        </w:rPr>
      </w:pPr>
      <w:r w:rsidRPr="00BF5750">
        <w:rPr>
          <w:rFonts w:ascii="Arial" w:eastAsiaTheme="minorHAnsi" w:hAnsi="Arial"/>
          <w:i/>
          <w:lang w:eastAsia="en-US"/>
        </w:rPr>
        <w:t>Bekijk het pdf-bestand van het referentiekader. Let op: de nummering van de ‘papieren’ pagina’s zijn anders dan de digitale nummering in het programma Acrobat Reader. Ik hou hier de ‘papieren’ nummering aan, dus de paginanummers die je onderaan de pagina’s ziet staan in het bestand.</w:t>
      </w:r>
    </w:p>
    <w:p w:rsidR="001C6C64" w:rsidRPr="00BF5750" w:rsidRDefault="001C6C64" w:rsidP="001C6C64">
      <w:pPr>
        <w:spacing w:after="0" w:line="240" w:lineRule="auto"/>
        <w:rPr>
          <w:rFonts w:ascii="Arial" w:eastAsiaTheme="minorHAnsi" w:hAnsi="Arial"/>
          <w:lang w:eastAsia="en-US"/>
        </w:rPr>
      </w:pPr>
    </w:p>
    <w:p w:rsidR="001C6C64" w:rsidRPr="00BF5750" w:rsidRDefault="001C6C64" w:rsidP="001C6C64">
      <w:pPr>
        <w:spacing w:after="0" w:line="240" w:lineRule="auto"/>
        <w:rPr>
          <w:rFonts w:ascii="Arial" w:eastAsiaTheme="minorHAnsi" w:hAnsi="Arial"/>
          <w:lang w:eastAsia="en-US"/>
        </w:rPr>
      </w:pPr>
      <w:r w:rsidRPr="00BF5750">
        <w:rPr>
          <w:rFonts w:ascii="Arial" w:eastAsiaTheme="minorHAnsi" w:hAnsi="Arial"/>
          <w:lang w:eastAsia="en-US"/>
        </w:rPr>
        <w:t>1. Kijk naar de uitgebreide beschrijving op p. 18 + 19.</w:t>
      </w:r>
    </w:p>
    <w:p w:rsidR="001C6C64" w:rsidRPr="00BF5750" w:rsidRDefault="001C6C64" w:rsidP="001C6C64">
      <w:pPr>
        <w:spacing w:after="0" w:line="240" w:lineRule="auto"/>
        <w:rPr>
          <w:rFonts w:ascii="Arial" w:eastAsiaTheme="minorHAnsi" w:hAnsi="Arial"/>
          <w:lang w:eastAsia="en-US"/>
        </w:rPr>
      </w:pPr>
    </w:p>
    <w:p w:rsidR="001C6C64" w:rsidRPr="00BF5750" w:rsidRDefault="001C6C64" w:rsidP="001C6C64">
      <w:pPr>
        <w:spacing w:after="0" w:line="240" w:lineRule="auto"/>
        <w:ind w:left="705"/>
        <w:rPr>
          <w:rFonts w:ascii="Arial" w:eastAsiaTheme="minorHAnsi" w:hAnsi="Arial"/>
          <w:lang w:eastAsia="en-US"/>
        </w:rPr>
      </w:pPr>
      <w:r w:rsidRPr="00BF5750">
        <w:rPr>
          <w:rFonts w:ascii="Arial" w:eastAsiaTheme="minorHAnsi" w:hAnsi="Arial"/>
          <w:lang w:eastAsia="en-US"/>
        </w:rPr>
        <w:t>a. Wat was ook alweer het onderscheid tussen ‘klankzuivere’ en ‘</w:t>
      </w:r>
      <w:proofErr w:type="spellStart"/>
      <w:r w:rsidRPr="00BF5750">
        <w:rPr>
          <w:rFonts w:ascii="Arial" w:eastAsiaTheme="minorHAnsi" w:hAnsi="Arial"/>
          <w:lang w:eastAsia="en-US"/>
        </w:rPr>
        <w:t>klankambigue</w:t>
      </w:r>
      <w:proofErr w:type="spellEnd"/>
      <w:r w:rsidRPr="00BF5750">
        <w:rPr>
          <w:rFonts w:ascii="Arial" w:eastAsiaTheme="minorHAnsi" w:hAnsi="Arial"/>
          <w:lang w:eastAsia="en-US"/>
        </w:rPr>
        <w:t>’ woorden? Waarom worden deze woorden van elkaar onderscheiden in de spellingdidactiek?</w:t>
      </w:r>
    </w:p>
    <w:p w:rsidR="001C6C64" w:rsidRPr="00BF5750" w:rsidRDefault="001C6C64" w:rsidP="001C6C64">
      <w:pPr>
        <w:spacing w:after="0" w:line="240" w:lineRule="auto"/>
        <w:rPr>
          <w:rFonts w:ascii="Arial" w:eastAsiaTheme="minorHAnsi" w:hAnsi="Arial"/>
          <w:lang w:eastAsia="en-US"/>
        </w:rPr>
      </w:pPr>
      <w:r>
        <w:rPr>
          <w:rFonts w:ascii="Arial" w:eastAsiaTheme="minorHAnsi" w:hAnsi="Arial"/>
          <w:lang w:eastAsia="en-US"/>
        </w:rPr>
        <w:tab/>
      </w:r>
    </w:p>
    <w:p w:rsidR="001C6C64" w:rsidRPr="00BF5750" w:rsidRDefault="001C6C64" w:rsidP="001C6C64">
      <w:pPr>
        <w:spacing w:after="0" w:line="240" w:lineRule="auto"/>
        <w:rPr>
          <w:rFonts w:ascii="Arial" w:eastAsiaTheme="minorHAnsi" w:hAnsi="Arial"/>
          <w:b/>
          <w:lang w:eastAsia="en-US"/>
        </w:rPr>
      </w:pPr>
      <w:r w:rsidRPr="00BF5750">
        <w:rPr>
          <w:rFonts w:ascii="Arial" w:eastAsiaTheme="minorHAnsi" w:hAnsi="Arial"/>
          <w:lang w:eastAsia="en-US"/>
        </w:rPr>
        <w:tab/>
        <w:t>b. Wat betekent ‘diminutief’?</w:t>
      </w:r>
      <w:r>
        <w:rPr>
          <w:rFonts w:ascii="Arial" w:eastAsiaTheme="minorHAnsi" w:hAnsi="Arial"/>
          <w:lang w:eastAsia="en-US"/>
        </w:rPr>
        <w:t xml:space="preserve"> </w:t>
      </w:r>
    </w:p>
    <w:p w:rsidR="001C6C64" w:rsidRPr="00BF5750" w:rsidRDefault="001C6C64" w:rsidP="001C6C64">
      <w:pPr>
        <w:spacing w:after="0" w:line="240" w:lineRule="auto"/>
        <w:rPr>
          <w:rFonts w:ascii="Arial" w:eastAsiaTheme="minorHAnsi" w:hAnsi="Arial"/>
          <w:lang w:eastAsia="en-US"/>
        </w:rPr>
      </w:pPr>
    </w:p>
    <w:p w:rsidR="001C6C64" w:rsidRPr="00BF5750" w:rsidRDefault="001C6C64" w:rsidP="001C6C64">
      <w:pPr>
        <w:spacing w:after="0" w:line="240" w:lineRule="auto"/>
        <w:rPr>
          <w:rFonts w:ascii="Arial" w:eastAsiaTheme="minorHAnsi" w:hAnsi="Arial"/>
          <w:lang w:eastAsia="en-US"/>
        </w:rPr>
      </w:pPr>
      <w:r w:rsidRPr="00BF5750">
        <w:rPr>
          <w:rFonts w:ascii="Arial" w:eastAsiaTheme="minorHAnsi" w:hAnsi="Arial"/>
          <w:lang w:eastAsia="en-US"/>
        </w:rPr>
        <w:tab/>
        <w:t xml:space="preserve">c. Welke onderdelen vind jij zelf hiervan nog lastig? Geef deze duidelijk aan mij door </w:t>
      </w:r>
    </w:p>
    <w:p w:rsidR="001C6C64" w:rsidRPr="00BF5750" w:rsidRDefault="001C6C64" w:rsidP="001C6C64">
      <w:pPr>
        <w:spacing w:after="0" w:line="240" w:lineRule="auto"/>
        <w:ind w:firstLine="708"/>
        <w:rPr>
          <w:rFonts w:ascii="Arial" w:eastAsiaTheme="minorHAnsi" w:hAnsi="Arial"/>
          <w:b/>
          <w:i/>
          <w:lang w:eastAsia="en-US"/>
        </w:rPr>
      </w:pPr>
      <w:r w:rsidRPr="00BF5750">
        <w:rPr>
          <w:rFonts w:ascii="Arial" w:eastAsiaTheme="minorHAnsi" w:hAnsi="Arial"/>
          <w:lang w:eastAsia="en-US"/>
        </w:rPr>
        <w:t>via de mail.</w:t>
      </w:r>
      <w:r>
        <w:rPr>
          <w:rFonts w:ascii="Arial" w:eastAsiaTheme="minorHAnsi" w:hAnsi="Arial"/>
          <w:lang w:eastAsia="en-US"/>
        </w:rPr>
        <w:t xml:space="preserve"> </w:t>
      </w:r>
    </w:p>
    <w:p w:rsidR="001C6C64" w:rsidRPr="00BF5750" w:rsidRDefault="001C6C64" w:rsidP="001C6C64">
      <w:pPr>
        <w:spacing w:after="0" w:line="240" w:lineRule="auto"/>
        <w:rPr>
          <w:rFonts w:ascii="Arial" w:eastAsiaTheme="minorHAnsi" w:hAnsi="Arial"/>
          <w:lang w:eastAsia="en-US"/>
        </w:rPr>
      </w:pPr>
    </w:p>
    <w:p w:rsidR="001C6C64" w:rsidRPr="00BF5750" w:rsidRDefault="001C6C64" w:rsidP="001C6C64">
      <w:pPr>
        <w:spacing w:after="0" w:line="240" w:lineRule="auto"/>
        <w:rPr>
          <w:rFonts w:ascii="Arial" w:eastAsiaTheme="minorHAnsi" w:hAnsi="Arial"/>
          <w:lang w:eastAsia="en-US"/>
        </w:rPr>
      </w:pPr>
    </w:p>
    <w:p w:rsidR="001C6C64" w:rsidRPr="00BF5750" w:rsidRDefault="001C6C64" w:rsidP="001C6C64">
      <w:pPr>
        <w:spacing w:after="0" w:line="240" w:lineRule="auto"/>
        <w:rPr>
          <w:rFonts w:ascii="Arial" w:eastAsiaTheme="minorHAnsi" w:hAnsi="Arial"/>
          <w:lang w:eastAsia="en-US"/>
        </w:rPr>
      </w:pPr>
      <w:r w:rsidRPr="00BF5750">
        <w:rPr>
          <w:rFonts w:ascii="Arial" w:eastAsiaTheme="minorHAnsi" w:hAnsi="Arial"/>
          <w:lang w:eastAsia="en-US"/>
        </w:rPr>
        <w:t>2. De indeling op p. 19 is geen tentamenstof, maar het geeft een kader om naar spelling (en dus problemen daarbij) te kijken.</w:t>
      </w:r>
    </w:p>
    <w:p w:rsidR="001C6C64" w:rsidRPr="00BF5750" w:rsidRDefault="001C6C64" w:rsidP="001C6C64">
      <w:pPr>
        <w:spacing w:after="0" w:line="240" w:lineRule="auto"/>
        <w:rPr>
          <w:rFonts w:ascii="Arial" w:eastAsiaTheme="minorHAnsi" w:hAnsi="Arial"/>
          <w:lang w:eastAsia="en-US"/>
        </w:rPr>
      </w:pPr>
    </w:p>
    <w:p w:rsidR="001C6C64" w:rsidRPr="00BC10D5" w:rsidRDefault="001C6C64" w:rsidP="001C6C64">
      <w:pPr>
        <w:spacing w:after="0" w:line="240" w:lineRule="auto"/>
        <w:ind w:left="705"/>
        <w:rPr>
          <w:rFonts w:ascii="Arial" w:eastAsiaTheme="minorHAnsi" w:hAnsi="Arial"/>
          <w:b/>
          <w:lang w:eastAsia="en-US"/>
        </w:rPr>
      </w:pPr>
      <w:r w:rsidRPr="00BF5750">
        <w:rPr>
          <w:rFonts w:ascii="Arial" w:eastAsiaTheme="minorHAnsi" w:hAnsi="Arial"/>
          <w:lang w:eastAsia="en-US"/>
        </w:rPr>
        <w:t>a. Wat zijn ‘allofonen’?</w:t>
      </w:r>
      <w:r>
        <w:rPr>
          <w:rFonts w:ascii="Arial" w:eastAsiaTheme="minorHAnsi" w:hAnsi="Arial"/>
          <w:i/>
          <w:lang w:eastAsia="en-US"/>
        </w:rPr>
        <w:t xml:space="preserve"> </w:t>
      </w:r>
    </w:p>
    <w:p w:rsidR="001C6C64" w:rsidRPr="00BF5750" w:rsidRDefault="001C6C64" w:rsidP="001C6C64">
      <w:pPr>
        <w:spacing w:after="0" w:line="240" w:lineRule="auto"/>
        <w:rPr>
          <w:rFonts w:ascii="Arial" w:eastAsiaTheme="minorHAnsi" w:hAnsi="Arial"/>
          <w:lang w:eastAsia="en-US"/>
        </w:rPr>
      </w:pPr>
    </w:p>
    <w:p w:rsidR="001C6C64" w:rsidRDefault="001C6C64" w:rsidP="001C6C64">
      <w:pPr>
        <w:spacing w:after="0" w:line="240" w:lineRule="auto"/>
        <w:rPr>
          <w:rFonts w:ascii="Arial" w:eastAsiaTheme="minorHAnsi" w:hAnsi="Arial"/>
          <w:b/>
          <w:lang w:eastAsia="en-US"/>
        </w:rPr>
      </w:pPr>
      <w:r w:rsidRPr="00BF5750">
        <w:rPr>
          <w:rFonts w:ascii="Arial" w:eastAsiaTheme="minorHAnsi" w:hAnsi="Arial"/>
          <w:lang w:eastAsia="en-US"/>
        </w:rPr>
        <w:tab/>
        <w:t>b. Waarom worden er bij punt 3 assimilatieverschijnselen genoemd?</w:t>
      </w:r>
      <w:r>
        <w:rPr>
          <w:rFonts w:ascii="Arial" w:eastAsiaTheme="minorHAnsi" w:hAnsi="Arial"/>
          <w:lang w:eastAsia="en-US"/>
        </w:rPr>
        <w:t xml:space="preserve"> </w:t>
      </w:r>
    </w:p>
    <w:p w:rsidR="001C6C64" w:rsidRDefault="001C6C64" w:rsidP="001C6C64">
      <w:pPr>
        <w:spacing w:after="0" w:line="240" w:lineRule="auto"/>
        <w:rPr>
          <w:rFonts w:ascii="Arial" w:eastAsiaTheme="minorHAnsi" w:hAnsi="Arial"/>
          <w:lang w:eastAsia="en-US"/>
        </w:rPr>
      </w:pPr>
      <w:r w:rsidRPr="00BF5750">
        <w:rPr>
          <w:rFonts w:ascii="Arial" w:eastAsiaTheme="minorHAnsi" w:hAnsi="Arial"/>
          <w:lang w:eastAsia="en-US"/>
        </w:rPr>
        <w:tab/>
      </w:r>
    </w:p>
    <w:p w:rsidR="001C6C64" w:rsidRPr="00BF5750" w:rsidRDefault="001C6C64" w:rsidP="001C6C64">
      <w:pPr>
        <w:spacing w:after="0" w:line="240" w:lineRule="auto"/>
        <w:ind w:firstLine="708"/>
        <w:rPr>
          <w:rFonts w:ascii="Arial" w:eastAsiaTheme="minorHAnsi" w:hAnsi="Arial"/>
          <w:lang w:eastAsia="en-US"/>
        </w:rPr>
      </w:pPr>
      <w:r w:rsidRPr="00BF5750">
        <w:rPr>
          <w:rFonts w:ascii="Arial" w:eastAsiaTheme="minorHAnsi" w:hAnsi="Arial"/>
          <w:lang w:eastAsia="en-US"/>
        </w:rPr>
        <w:t>c. De laatste categorie is ‘</w:t>
      </w:r>
      <w:proofErr w:type="spellStart"/>
      <w:r w:rsidRPr="00BF5750">
        <w:rPr>
          <w:rFonts w:ascii="Arial" w:eastAsiaTheme="minorHAnsi" w:hAnsi="Arial"/>
          <w:lang w:eastAsia="en-US"/>
        </w:rPr>
        <w:t>logografisch</w:t>
      </w:r>
      <w:proofErr w:type="spellEnd"/>
      <w:r w:rsidRPr="00BF5750">
        <w:rPr>
          <w:rFonts w:ascii="Arial" w:eastAsiaTheme="minorHAnsi" w:hAnsi="Arial"/>
          <w:lang w:eastAsia="en-US"/>
        </w:rPr>
        <w:t xml:space="preserve">’. Kun je in je eigen woorden uitleggen wat </w:t>
      </w:r>
    </w:p>
    <w:p w:rsidR="001C6C64" w:rsidRDefault="001C6C64" w:rsidP="001C6C64">
      <w:pPr>
        <w:spacing w:after="0" w:line="240" w:lineRule="auto"/>
        <w:ind w:firstLine="708"/>
        <w:rPr>
          <w:rFonts w:ascii="Arial" w:eastAsiaTheme="minorHAnsi" w:hAnsi="Arial"/>
          <w:lang w:eastAsia="en-US"/>
        </w:rPr>
      </w:pPr>
      <w:r w:rsidRPr="00BF5750">
        <w:rPr>
          <w:rFonts w:ascii="Arial" w:eastAsiaTheme="minorHAnsi" w:hAnsi="Arial"/>
          <w:lang w:eastAsia="en-US"/>
        </w:rPr>
        <w:t xml:space="preserve">deze term waarschijnlijk betekent? </w:t>
      </w:r>
    </w:p>
    <w:p w:rsidR="001C6C64" w:rsidRPr="00BF5750" w:rsidRDefault="001C6C64" w:rsidP="001C6C64">
      <w:pPr>
        <w:spacing w:after="0" w:line="240" w:lineRule="auto"/>
        <w:ind w:firstLine="708"/>
        <w:rPr>
          <w:rFonts w:ascii="Arial" w:eastAsiaTheme="minorHAnsi" w:hAnsi="Arial"/>
          <w:lang w:eastAsia="en-US"/>
        </w:rPr>
      </w:pPr>
    </w:p>
    <w:p w:rsidR="001C6C64" w:rsidRDefault="001C6C64" w:rsidP="001C6C64">
      <w:pPr>
        <w:spacing w:after="0" w:line="240" w:lineRule="auto"/>
        <w:ind w:left="708"/>
        <w:rPr>
          <w:rFonts w:ascii="Arial" w:eastAsiaTheme="minorHAnsi" w:hAnsi="Arial"/>
          <w:lang w:eastAsia="en-US"/>
        </w:rPr>
      </w:pPr>
      <w:r w:rsidRPr="00BF5750">
        <w:rPr>
          <w:rFonts w:ascii="Arial" w:eastAsiaTheme="minorHAnsi" w:hAnsi="Arial"/>
          <w:lang w:eastAsia="en-US"/>
        </w:rPr>
        <w:t>d. Waarom is die laatste categorie nou zo veel moeilijker dan de eerste? Kun je hier het begrip ‘decoderen’ aan koppelen?</w:t>
      </w:r>
    </w:p>
    <w:p w:rsidR="001C6C64" w:rsidRDefault="001C6C64" w:rsidP="001C6C64">
      <w:pPr>
        <w:pStyle w:val="Geenafstand"/>
        <w:rPr>
          <w:rFonts w:ascii="Arial" w:eastAsiaTheme="minorHAnsi" w:hAnsi="Arial"/>
          <w:lang w:eastAsia="en-US"/>
        </w:rPr>
      </w:pPr>
    </w:p>
    <w:p w:rsidR="001C6C64" w:rsidRPr="00203F5A" w:rsidRDefault="001C6C64" w:rsidP="001C6C64">
      <w:pPr>
        <w:pStyle w:val="Geenafstand"/>
        <w:rPr>
          <w:b/>
          <w:i/>
        </w:rPr>
      </w:pPr>
      <w:r w:rsidRPr="00203F5A">
        <w:rPr>
          <w:rFonts w:ascii="Arial" w:eastAsiaTheme="minorHAnsi" w:hAnsi="Arial"/>
          <w:lang w:eastAsia="en-US"/>
        </w:rPr>
        <w:t xml:space="preserve">3. Kijk </w:t>
      </w:r>
      <w:r>
        <w:rPr>
          <w:rFonts w:ascii="Arial" w:eastAsiaTheme="minorHAnsi" w:hAnsi="Arial"/>
          <w:lang w:eastAsia="en-US"/>
        </w:rPr>
        <w:t xml:space="preserve">ten slotte naar het schema op p. 20: welke plusjes verrassen jou als je kijkt naar het bijbehorende niveau? </w:t>
      </w:r>
    </w:p>
    <w:p w:rsidR="008F2A2D" w:rsidRPr="008F2A2D" w:rsidRDefault="008F2A2D" w:rsidP="0001281E">
      <w:pPr>
        <w:pStyle w:val="Geenafstand"/>
      </w:pPr>
    </w:p>
    <w:sectPr w:rsidR="008F2A2D" w:rsidRPr="008F2A2D"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5EC"/>
    <w:rsid w:val="0001281E"/>
    <w:rsid w:val="00043394"/>
    <w:rsid w:val="000E21A2"/>
    <w:rsid w:val="001C6C64"/>
    <w:rsid w:val="00247C99"/>
    <w:rsid w:val="002B1606"/>
    <w:rsid w:val="003F441C"/>
    <w:rsid w:val="00477CBF"/>
    <w:rsid w:val="005C1EAB"/>
    <w:rsid w:val="005D27EF"/>
    <w:rsid w:val="006C61EB"/>
    <w:rsid w:val="00723EA0"/>
    <w:rsid w:val="007C7A04"/>
    <w:rsid w:val="00853DE3"/>
    <w:rsid w:val="00864B11"/>
    <w:rsid w:val="00872F34"/>
    <w:rsid w:val="008C1488"/>
    <w:rsid w:val="008F2A2D"/>
    <w:rsid w:val="00956CAA"/>
    <w:rsid w:val="00970036"/>
    <w:rsid w:val="00971ACF"/>
    <w:rsid w:val="009735FB"/>
    <w:rsid w:val="00982678"/>
    <w:rsid w:val="009D3E74"/>
    <w:rsid w:val="00A506CF"/>
    <w:rsid w:val="00C635EC"/>
    <w:rsid w:val="00CC7207"/>
    <w:rsid w:val="00E1541A"/>
    <w:rsid w:val="00E20171"/>
    <w:rsid w:val="00E74B23"/>
    <w:rsid w:val="00EB6D0F"/>
    <w:rsid w:val="00F31FBC"/>
    <w:rsid w:val="00F53561"/>
    <w:rsid w:val="00F62D12"/>
    <w:rsid w:val="00FC73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635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635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2833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2</cp:revision>
  <dcterms:created xsi:type="dcterms:W3CDTF">2018-06-11T13:26:00Z</dcterms:created>
  <dcterms:modified xsi:type="dcterms:W3CDTF">2018-06-11T13:26:00Z</dcterms:modified>
</cp:coreProperties>
</file>