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80D" w:rsidRPr="0049580D" w:rsidRDefault="0049580D" w:rsidP="0049580D">
      <w:pPr>
        <w:spacing w:before="400" w:after="120" w:line="360" w:lineRule="auto"/>
        <w:jc w:val="both"/>
        <w:outlineLvl w:val="0"/>
        <w:rPr>
          <w:rFonts w:ascii="Times New Roman" w:eastAsia="Times New Roman" w:hAnsi="Times New Roman" w:cs="Times New Roman"/>
          <w:b/>
          <w:bCs/>
          <w:kern w:val="36"/>
          <w:sz w:val="48"/>
          <w:szCs w:val="48"/>
          <w:lang w:val="nl-NL" w:eastAsia="de-AT"/>
        </w:rPr>
      </w:pPr>
      <w:r>
        <w:rPr>
          <w:rFonts w:ascii="Arial" w:eastAsia="Times New Roman" w:hAnsi="Arial" w:cs="Arial"/>
          <w:color w:val="000000"/>
          <w:kern w:val="36"/>
          <w:sz w:val="40"/>
          <w:szCs w:val="40"/>
          <w:lang w:val="nl-NL" w:eastAsia="de-AT"/>
        </w:rPr>
        <w:t>Tekst 1</w:t>
      </w: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r>
        <w:rPr>
          <w:rFonts w:ascii="Arial" w:eastAsia="Times New Roman" w:hAnsi="Arial" w:cs="Arial"/>
          <w:color w:val="000000"/>
          <w:sz w:val="24"/>
          <w:szCs w:val="24"/>
          <w:lang w:val="nl-NL" w:eastAsia="de-AT"/>
        </w:rPr>
        <w:t>(1p) - vraag 1</w:t>
      </w: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r w:rsidRPr="0049580D">
        <w:rPr>
          <w:rFonts w:ascii="Arial" w:eastAsia="Times New Roman" w:hAnsi="Arial" w:cs="Arial"/>
          <w:color w:val="000000"/>
          <w:sz w:val="24"/>
          <w:szCs w:val="24"/>
          <w:lang w:val="nl-NL" w:eastAsia="de-AT"/>
        </w:rPr>
        <w:t>Voor wie is deze “</w:t>
      </w:r>
      <w:proofErr w:type="spellStart"/>
      <w:r w:rsidRPr="0049580D">
        <w:rPr>
          <w:rFonts w:ascii="Arial" w:eastAsia="Times New Roman" w:hAnsi="Arial" w:cs="Arial"/>
          <w:color w:val="000000"/>
          <w:sz w:val="24"/>
          <w:szCs w:val="24"/>
          <w:lang w:val="nl-NL" w:eastAsia="de-AT"/>
        </w:rPr>
        <w:t>Telefonaktion</w:t>
      </w:r>
      <w:proofErr w:type="spellEnd"/>
      <w:r w:rsidRPr="0049580D">
        <w:rPr>
          <w:rFonts w:ascii="Arial" w:eastAsia="Times New Roman" w:hAnsi="Arial" w:cs="Arial"/>
          <w:color w:val="000000"/>
          <w:sz w:val="24"/>
          <w:szCs w:val="24"/>
          <w:lang w:val="nl-NL" w:eastAsia="de-AT"/>
        </w:rPr>
        <w:t>” bedoeld?</w:t>
      </w: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r w:rsidRPr="0049580D">
        <w:rPr>
          <w:rFonts w:ascii="Arial" w:eastAsia="Times New Roman" w:hAnsi="Arial" w:cs="Arial"/>
          <w:color w:val="000000"/>
          <w:sz w:val="24"/>
          <w:szCs w:val="24"/>
          <w:lang w:val="nl-NL" w:eastAsia="de-AT"/>
        </w:rPr>
        <w:t>Voor mensen die</w:t>
      </w: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r w:rsidRPr="0049580D">
        <w:rPr>
          <w:rFonts w:ascii="Arial" w:eastAsia="Times New Roman" w:hAnsi="Arial" w:cs="Arial"/>
          <w:color w:val="000000"/>
          <w:sz w:val="24"/>
          <w:szCs w:val="24"/>
          <w:lang w:val="nl-NL" w:eastAsia="de-AT"/>
        </w:rPr>
        <w:t>A aangifte willen doen van bedreigingen op internet.</w:t>
      </w: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r w:rsidRPr="0049580D">
        <w:rPr>
          <w:rFonts w:ascii="Arial" w:eastAsia="Times New Roman" w:hAnsi="Arial" w:cs="Arial"/>
          <w:color w:val="000000"/>
          <w:sz w:val="24"/>
          <w:szCs w:val="24"/>
          <w:lang w:val="nl-NL" w:eastAsia="de-AT"/>
        </w:rPr>
        <w:t>B advies willen bij het starten van een eigen zaak.</w:t>
      </w: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r w:rsidRPr="0049580D">
        <w:rPr>
          <w:rFonts w:ascii="Arial" w:eastAsia="Times New Roman" w:hAnsi="Arial" w:cs="Arial"/>
          <w:color w:val="000000"/>
          <w:sz w:val="24"/>
          <w:szCs w:val="24"/>
          <w:lang w:val="nl-NL" w:eastAsia="de-AT"/>
        </w:rPr>
        <w:t>C willen solliciteren bij de overheid.</w:t>
      </w: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r w:rsidRPr="0049580D">
        <w:rPr>
          <w:rFonts w:ascii="Arial" w:eastAsia="Times New Roman" w:hAnsi="Arial" w:cs="Arial"/>
          <w:color w:val="000000"/>
          <w:sz w:val="24"/>
          <w:szCs w:val="24"/>
          <w:lang w:val="nl-NL" w:eastAsia="de-AT"/>
        </w:rPr>
        <w:t>D zich willen abonneren op een krant.</w:t>
      </w: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p>
    <w:p w:rsidR="0049580D" w:rsidRPr="0049580D" w:rsidRDefault="0049580D" w:rsidP="0049580D">
      <w:pPr>
        <w:spacing w:before="400" w:after="120" w:line="360" w:lineRule="auto"/>
        <w:jc w:val="both"/>
        <w:outlineLvl w:val="0"/>
        <w:rPr>
          <w:rFonts w:ascii="Times New Roman" w:eastAsia="Times New Roman" w:hAnsi="Times New Roman" w:cs="Times New Roman"/>
          <w:b/>
          <w:bCs/>
          <w:kern w:val="36"/>
          <w:sz w:val="48"/>
          <w:szCs w:val="48"/>
          <w:lang w:eastAsia="de-AT"/>
        </w:rPr>
      </w:pPr>
      <w:r w:rsidRPr="0049580D">
        <w:rPr>
          <w:rFonts w:ascii="Arial" w:eastAsia="Times New Roman" w:hAnsi="Arial" w:cs="Arial"/>
          <w:color w:val="000000"/>
          <w:kern w:val="36"/>
          <w:sz w:val="40"/>
          <w:szCs w:val="40"/>
          <w:lang w:eastAsia="de-AT"/>
        </w:rPr>
        <w:t>Telefonaktion</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 xml:space="preserve">Mark Zuckerberg war 20, als er Facebook gegründet hat. Heute ist er Milliardär. Viele junge Erwachsene träumen davon, Ähnliches zu erreichen. Doch dazu gehören Mut und vor allem viel Wissen. Deshalb können Unternehmensgründer sich bei einer gemeinsamen Telefonaktion der Zeitung </w:t>
      </w:r>
      <w:proofErr w:type="spellStart"/>
      <w:r w:rsidRPr="0049580D">
        <w:rPr>
          <w:rFonts w:ascii="Arial" w:eastAsia="Times New Roman" w:hAnsi="Arial" w:cs="Arial"/>
          <w:color w:val="000000"/>
          <w:sz w:val="24"/>
          <w:szCs w:val="24"/>
          <w:lang w:eastAsia="de-AT"/>
        </w:rPr>
        <w:t>Trierischer</w:t>
      </w:r>
      <w:proofErr w:type="spellEnd"/>
      <w:r w:rsidRPr="0049580D">
        <w:rPr>
          <w:rFonts w:ascii="Arial" w:eastAsia="Times New Roman" w:hAnsi="Arial" w:cs="Arial"/>
          <w:color w:val="000000"/>
          <w:sz w:val="24"/>
          <w:szCs w:val="24"/>
          <w:lang w:eastAsia="de-AT"/>
        </w:rPr>
        <w:t xml:space="preserve"> Volksfreund, der IHK Trier und des Bundeswirtschaftsministeriums beraten</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lassen. Ein Team von Experten beantwortet am Telefon die Fragen der Gründer.</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p>
    <w:p w:rsidR="0049580D" w:rsidRDefault="0049580D" w:rsidP="0049580D">
      <w:pPr>
        <w:spacing w:line="360" w:lineRule="auto"/>
        <w:jc w:val="both"/>
        <w:rPr>
          <w:rFonts w:ascii="Arial" w:eastAsia="Times New Roman" w:hAnsi="Arial" w:cs="Arial"/>
          <w:color w:val="000000"/>
          <w:kern w:val="36"/>
          <w:sz w:val="40"/>
          <w:szCs w:val="40"/>
          <w:lang w:eastAsia="de-AT"/>
        </w:rPr>
      </w:pPr>
      <w:r>
        <w:rPr>
          <w:rFonts w:ascii="Arial" w:eastAsia="Times New Roman" w:hAnsi="Arial" w:cs="Arial"/>
          <w:color w:val="000000"/>
          <w:kern w:val="36"/>
          <w:sz w:val="40"/>
          <w:szCs w:val="40"/>
          <w:lang w:eastAsia="de-AT"/>
        </w:rPr>
        <w:br w:type="page"/>
      </w:r>
    </w:p>
    <w:p w:rsidR="0049580D" w:rsidRPr="0049580D" w:rsidRDefault="0049580D" w:rsidP="0049580D">
      <w:pPr>
        <w:spacing w:before="400" w:after="120" w:line="360" w:lineRule="auto"/>
        <w:jc w:val="both"/>
        <w:outlineLvl w:val="0"/>
        <w:rPr>
          <w:rFonts w:ascii="Times New Roman" w:eastAsia="Times New Roman" w:hAnsi="Times New Roman" w:cs="Times New Roman"/>
          <w:b/>
          <w:bCs/>
          <w:kern w:val="36"/>
          <w:sz w:val="48"/>
          <w:szCs w:val="48"/>
          <w:lang w:eastAsia="de-AT"/>
        </w:rPr>
      </w:pPr>
      <w:proofErr w:type="spellStart"/>
      <w:r>
        <w:rPr>
          <w:rFonts w:ascii="Arial" w:eastAsia="Times New Roman" w:hAnsi="Arial" w:cs="Arial"/>
          <w:color w:val="000000"/>
          <w:kern w:val="36"/>
          <w:sz w:val="40"/>
          <w:szCs w:val="40"/>
          <w:lang w:eastAsia="de-AT"/>
        </w:rPr>
        <w:lastRenderedPageBreak/>
        <w:t>Tekst</w:t>
      </w:r>
      <w:proofErr w:type="spellEnd"/>
      <w:r>
        <w:rPr>
          <w:rFonts w:ascii="Arial" w:eastAsia="Times New Roman" w:hAnsi="Arial" w:cs="Arial"/>
          <w:color w:val="000000"/>
          <w:kern w:val="36"/>
          <w:sz w:val="40"/>
          <w:szCs w:val="40"/>
          <w:lang w:eastAsia="de-AT"/>
        </w:rPr>
        <w:t xml:space="preserve"> 2</w:t>
      </w:r>
      <w:r>
        <w:rPr>
          <w:rFonts w:ascii="Times New Roman" w:eastAsia="Times New Roman" w:hAnsi="Times New Roman" w:cs="Times New Roman"/>
          <w:b/>
          <w:bCs/>
          <w:kern w:val="36"/>
          <w:sz w:val="48"/>
          <w:szCs w:val="48"/>
          <w:lang w:eastAsia="de-AT"/>
        </w:rPr>
        <w:t xml:space="preserve">: </w:t>
      </w:r>
      <w:r w:rsidRPr="0049580D">
        <w:rPr>
          <w:rFonts w:ascii="Arial" w:eastAsia="Times New Roman" w:hAnsi="Arial" w:cs="Arial"/>
          <w:color w:val="000000"/>
          <w:kern w:val="36"/>
          <w:sz w:val="40"/>
          <w:szCs w:val="40"/>
          <w:lang w:eastAsia="de-AT"/>
        </w:rPr>
        <w:t>Schnelles Essen</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b/>
          <w:bCs/>
          <w:color w:val="000000"/>
          <w:sz w:val="24"/>
          <w:szCs w:val="24"/>
          <w:lang w:eastAsia="de-AT"/>
        </w:rPr>
        <w:t>(1)</w:t>
      </w:r>
      <w:r w:rsidRPr="0049580D">
        <w:rPr>
          <w:rFonts w:ascii="Arial" w:eastAsia="Times New Roman" w:hAnsi="Arial" w:cs="Arial"/>
          <w:color w:val="000000"/>
          <w:sz w:val="24"/>
          <w:szCs w:val="24"/>
          <w:lang w:eastAsia="de-AT"/>
        </w:rPr>
        <w:t xml:space="preserve"> Um das schnelle Essen wird so hart gefochten wie nie zuvor. Gerade McDonald’s musste das lernen. Im Rekordtempo hatte die Kette viele neue Filiale eröffnet — und dabei die Qualitätskontrolle schleifen lassen. „Wir haben die Fritten aus den Augen verloren“, gab McDonald’s-Chef </w:t>
      </w:r>
      <w:proofErr w:type="spellStart"/>
      <w:r w:rsidRPr="0049580D">
        <w:rPr>
          <w:rFonts w:ascii="Arial" w:eastAsia="Times New Roman" w:hAnsi="Arial" w:cs="Arial"/>
          <w:color w:val="000000"/>
          <w:sz w:val="24"/>
          <w:szCs w:val="24"/>
          <w:lang w:eastAsia="de-AT"/>
        </w:rPr>
        <w:t>Cantalupo</w:t>
      </w:r>
      <w:proofErr w:type="spellEnd"/>
      <w:r w:rsidRPr="0049580D">
        <w:rPr>
          <w:rFonts w:ascii="Arial" w:eastAsia="Times New Roman" w:hAnsi="Arial" w:cs="Arial"/>
          <w:color w:val="000000"/>
          <w:sz w:val="24"/>
          <w:szCs w:val="24"/>
          <w:lang w:eastAsia="de-AT"/>
        </w:rPr>
        <w:t xml:space="preserve"> zu. Seine Reaktion: Die Wachstumsprognosen und die Zahl der Restaurant-Neueröffnungen wurden zurückgeschraubt. Außerdem wies </w:t>
      </w:r>
      <w:proofErr w:type="spellStart"/>
      <w:r w:rsidRPr="0049580D">
        <w:rPr>
          <w:rFonts w:ascii="Arial" w:eastAsia="Times New Roman" w:hAnsi="Arial" w:cs="Arial"/>
          <w:color w:val="000000"/>
          <w:sz w:val="24"/>
          <w:szCs w:val="24"/>
          <w:lang w:eastAsia="de-AT"/>
        </w:rPr>
        <w:t>Cantalupo</w:t>
      </w:r>
      <w:proofErr w:type="spellEnd"/>
      <w:r w:rsidRPr="0049580D">
        <w:rPr>
          <w:rFonts w:ascii="Arial" w:eastAsia="Times New Roman" w:hAnsi="Arial" w:cs="Arial"/>
          <w:color w:val="000000"/>
          <w:sz w:val="24"/>
          <w:szCs w:val="24"/>
          <w:lang w:eastAsia="de-AT"/>
        </w:rPr>
        <w:t xml:space="preserve"> seine Filialleiter an, die Tische und Toiletten häufiger zu putzen. Es gab zu viele Kundenbeschwerden, und die Konkurrenz gewann den Kampf um die Fleischtöpfe.</w:t>
      </w:r>
      <w:r w:rsidRPr="0049580D">
        <w:rPr>
          <w:rFonts w:ascii="Times New Roman" w:eastAsia="Times New Roman" w:hAnsi="Times New Roman" w:cs="Times New Roman"/>
          <w:noProof/>
          <w:sz w:val="24"/>
          <w:szCs w:val="24"/>
          <w:lang w:eastAsia="de-AT"/>
        </w:rPr>
        <w:drawing>
          <wp:anchor distT="0" distB="0" distL="114300" distR="114300" simplePos="0" relativeHeight="251658240" behindDoc="0" locked="0" layoutInCell="1" allowOverlap="1">
            <wp:simplePos x="4442460" y="3345180"/>
            <wp:positionH relativeFrom="margin">
              <wp:align>right</wp:align>
            </wp:positionH>
            <wp:positionV relativeFrom="margin">
              <wp:align>top</wp:align>
            </wp:positionV>
            <wp:extent cx="1135380" cy="1605915"/>
            <wp:effectExtent l="0" t="0" r="7620" b="0"/>
            <wp:wrapSquare wrapText="bothSides"/>
            <wp:docPr id="3" name="Afbeelding 3" descr="https://lh6.googleusercontent.com/oPplMIqFAsyC_5-YHoezrbqYAIXn_ZM03trLQCBG_HGtvEnjHeCf5IcK9_U6pAr3mgV8unQgQb3giKN2auEdEf0aMTh3zB76evk1BFH_F7c8wsyUZrKlEpSRlbSlbptNo9PaU8x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oPplMIqFAsyC_5-YHoezrbqYAIXn_ZM03trLQCBG_HGtvEnjHeCf5IcK9_U6pAr3mgV8unQgQb3giKN2auEdEf0aMTh3zB76evk1BFH_F7c8wsyUZrKlEpSRlbSlbptNo9PaU8xo"/>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135380" cy="1605915"/>
                    </a:xfrm>
                    <a:prstGeom prst="rect">
                      <a:avLst/>
                    </a:prstGeom>
                    <a:noFill/>
                    <a:ln>
                      <a:noFill/>
                    </a:ln>
                  </pic:spPr>
                </pic:pic>
              </a:graphicData>
            </a:graphic>
          </wp:anchor>
        </w:drawing>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b/>
          <w:bCs/>
          <w:color w:val="000000"/>
          <w:sz w:val="24"/>
          <w:szCs w:val="24"/>
          <w:lang w:eastAsia="de-AT"/>
        </w:rPr>
        <w:t>(2)</w:t>
      </w:r>
      <w:r w:rsidRPr="0049580D">
        <w:rPr>
          <w:rFonts w:ascii="Arial" w:eastAsia="Times New Roman" w:hAnsi="Arial" w:cs="Arial"/>
          <w:color w:val="000000"/>
          <w:sz w:val="24"/>
          <w:szCs w:val="24"/>
          <w:lang w:eastAsia="de-AT"/>
        </w:rPr>
        <w:t xml:space="preserve"> Und es gibt noch ein weiteres Problem für die </w:t>
      </w:r>
      <w:proofErr w:type="spellStart"/>
      <w:r w:rsidRPr="0049580D">
        <w:rPr>
          <w:rFonts w:ascii="Arial" w:eastAsia="Times New Roman" w:hAnsi="Arial" w:cs="Arial"/>
          <w:color w:val="000000"/>
          <w:sz w:val="24"/>
          <w:szCs w:val="24"/>
          <w:lang w:eastAsia="de-AT"/>
        </w:rPr>
        <w:t>Frikadellenbrater</w:t>
      </w:r>
      <w:proofErr w:type="spellEnd"/>
      <w:r w:rsidRPr="0049580D">
        <w:rPr>
          <w:rFonts w:ascii="Arial" w:eastAsia="Times New Roman" w:hAnsi="Arial" w:cs="Arial"/>
          <w:color w:val="000000"/>
          <w:sz w:val="24"/>
          <w:szCs w:val="24"/>
          <w:lang w:eastAsia="de-AT"/>
        </w:rPr>
        <w:t>: Ausgerechnet im Heimatland des Fastfood kommt zwar nicht das schnelle, aber das ungesunde Essen aus der Mode. Die Branche tut im Augenblick gut daran, so viel gesunde Produkte wie möglich anzubieten und sich gesundheitsbewusst zu geben.</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b/>
          <w:bCs/>
          <w:color w:val="000000"/>
          <w:sz w:val="24"/>
          <w:szCs w:val="24"/>
          <w:lang w:eastAsia="de-AT"/>
        </w:rPr>
        <w:t>(3)</w:t>
      </w:r>
      <w:r w:rsidRPr="0049580D">
        <w:rPr>
          <w:rFonts w:ascii="Arial" w:eastAsia="Times New Roman" w:hAnsi="Arial" w:cs="Arial"/>
          <w:color w:val="000000"/>
          <w:sz w:val="24"/>
          <w:szCs w:val="24"/>
          <w:lang w:eastAsia="de-AT"/>
        </w:rPr>
        <w:t xml:space="preserve"> Doch wie können Fastfood-Ketten wie McDonald’s das leisten? „Wenn ich einen Burger kaufe, drücke ich erst mal die Brötchen zwischen ein paar Servietten aus“, meint Marie, eine Kundin in einem 24-Stunden-McDonald’s in New York. „Dann ist es nicht so fettig.“ Marie geht ohnehin nur noch zwei- bis dreimal im Monat zu McDonald’s — schließlich gibt es für Leute wie sie, die auf ihre sportliche Figur achten, längst eine ganz andere Klasse von Fastfood-Restaurants die ähnlich schnelle Kost anbieten wie die traditionellen Hamburger-Lokale, aber oft nahrhafter und gesünder. </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b/>
          <w:bCs/>
          <w:color w:val="000000"/>
          <w:sz w:val="24"/>
          <w:szCs w:val="24"/>
          <w:lang w:eastAsia="de-AT"/>
        </w:rPr>
        <w:t xml:space="preserve">(4) </w:t>
      </w:r>
      <w:r w:rsidRPr="0049580D">
        <w:rPr>
          <w:rFonts w:ascii="Arial" w:eastAsia="Times New Roman" w:hAnsi="Arial" w:cs="Arial"/>
          <w:color w:val="000000"/>
          <w:sz w:val="24"/>
          <w:szCs w:val="24"/>
          <w:lang w:eastAsia="de-AT"/>
        </w:rPr>
        <w:t>Der Trend ist längst auch in Deutschland angekommen. Auch hierzulande wollen die Menschen zwar immer schneller essen — aber nicht nur in deutschen Currywurst-Buden und Burger-Lokalen amerikanischer Machart. Genau dieses Bedürfnis bedienen immer mehr spezialisierte Anbieter: Zahlreiche kleinere Ketten und Einzelgastronomen eröffnen schnelle Sandwichladen, Nudelbars</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oder Suppenküchen.</w:t>
      </w:r>
    </w:p>
    <w:p w:rsidR="0049580D" w:rsidRDefault="0049580D" w:rsidP="0049580D">
      <w:pPr>
        <w:spacing w:after="0" w:line="360" w:lineRule="auto"/>
        <w:jc w:val="both"/>
        <w:rPr>
          <w:rFonts w:ascii="Times New Roman" w:eastAsia="Times New Roman" w:hAnsi="Times New Roman" w:cs="Times New Roman"/>
          <w:sz w:val="24"/>
          <w:szCs w:val="24"/>
          <w:lang w:eastAsia="de-AT"/>
        </w:rPr>
      </w:pP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Pr>
          <w:rFonts w:ascii="Arial" w:eastAsia="Times New Roman" w:hAnsi="Arial" w:cs="Arial"/>
          <w:color w:val="000000"/>
          <w:sz w:val="24"/>
          <w:szCs w:val="24"/>
          <w:lang w:eastAsia="de-AT"/>
        </w:rPr>
        <w:t xml:space="preserve">(1p) - </w:t>
      </w:r>
      <w:proofErr w:type="spellStart"/>
      <w:r>
        <w:rPr>
          <w:rFonts w:ascii="Arial" w:eastAsia="Times New Roman" w:hAnsi="Arial" w:cs="Arial"/>
          <w:color w:val="000000"/>
          <w:sz w:val="24"/>
          <w:szCs w:val="24"/>
          <w:lang w:eastAsia="de-AT"/>
        </w:rPr>
        <w:t>vraag</w:t>
      </w:r>
      <w:proofErr w:type="spellEnd"/>
      <w:r>
        <w:rPr>
          <w:rFonts w:ascii="Arial" w:eastAsia="Times New Roman" w:hAnsi="Arial" w:cs="Arial"/>
          <w:color w:val="000000"/>
          <w:sz w:val="24"/>
          <w:szCs w:val="24"/>
          <w:lang w:eastAsia="de-AT"/>
        </w:rPr>
        <w:t xml:space="preserve"> 2</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Welchen Fehler hat Restaurant-Kette McDonald’s gemacht? (Absatz 1)</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A Sie hat ihrem Personal zu viel Freiheit gegeben.</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B Sie hat sich zu wenig um ihre Produkte gekümmert.</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C Sie hat wichtige Gesetze und Vorschriften verletzt.</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D Sie hat zu viel an der Einrichtung ihrer Gebäude gespart.</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Pr>
          <w:rFonts w:ascii="Arial" w:eastAsia="Times New Roman" w:hAnsi="Arial" w:cs="Arial"/>
          <w:color w:val="000000"/>
          <w:sz w:val="24"/>
          <w:szCs w:val="24"/>
          <w:lang w:eastAsia="de-AT"/>
        </w:rPr>
        <w:t xml:space="preserve">(1p) - </w:t>
      </w:r>
      <w:proofErr w:type="spellStart"/>
      <w:r>
        <w:rPr>
          <w:rFonts w:ascii="Arial" w:eastAsia="Times New Roman" w:hAnsi="Arial" w:cs="Arial"/>
          <w:color w:val="000000"/>
          <w:sz w:val="24"/>
          <w:szCs w:val="24"/>
          <w:lang w:eastAsia="de-AT"/>
        </w:rPr>
        <w:t>vraag</w:t>
      </w:r>
      <w:proofErr w:type="spellEnd"/>
      <w:r>
        <w:rPr>
          <w:rFonts w:ascii="Arial" w:eastAsia="Times New Roman" w:hAnsi="Arial" w:cs="Arial"/>
          <w:color w:val="000000"/>
          <w:sz w:val="24"/>
          <w:szCs w:val="24"/>
          <w:lang w:eastAsia="de-AT"/>
        </w:rPr>
        <w:t xml:space="preserve"> 3</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Welcher Titel passt zum 2. Absatz?</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A Ein neuer Trend</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B Sich mehr Zeit zum Essen gönnen</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C Zunahme der Vegetarier</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Pr>
          <w:rFonts w:ascii="Arial" w:eastAsia="Times New Roman" w:hAnsi="Arial" w:cs="Arial"/>
          <w:color w:val="000000"/>
          <w:sz w:val="24"/>
          <w:szCs w:val="24"/>
          <w:lang w:eastAsia="de-AT"/>
        </w:rPr>
        <w:t xml:space="preserve">(1p) - </w:t>
      </w:r>
      <w:proofErr w:type="spellStart"/>
      <w:r>
        <w:rPr>
          <w:rFonts w:ascii="Arial" w:eastAsia="Times New Roman" w:hAnsi="Arial" w:cs="Arial"/>
          <w:color w:val="000000"/>
          <w:sz w:val="24"/>
          <w:szCs w:val="24"/>
          <w:lang w:eastAsia="de-AT"/>
        </w:rPr>
        <w:t>vraag</w:t>
      </w:r>
      <w:proofErr w:type="spellEnd"/>
      <w:r>
        <w:rPr>
          <w:rFonts w:ascii="Arial" w:eastAsia="Times New Roman" w:hAnsi="Arial" w:cs="Arial"/>
          <w:color w:val="000000"/>
          <w:sz w:val="24"/>
          <w:szCs w:val="24"/>
          <w:lang w:eastAsia="de-AT"/>
        </w:rPr>
        <w:t xml:space="preserve"> 4</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Was will der Autor mit dem Beispiel von „Marie“ deutlich machen? (Absatz 3)</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A Das Essen in den großen Schnellrestaurants lässt zu wünschen übrig.</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B Man darf ruhig mal was Ungesundes essen, aber mit Maß.</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C Restaurantgäste sind im Laufe der Zeit immer schwieriger geworden.</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D Unser Körper braucht neben gute Nahrung auch regelmäßige Bewegung.</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Pr>
          <w:rFonts w:ascii="Arial" w:eastAsia="Times New Roman" w:hAnsi="Arial" w:cs="Arial"/>
          <w:color w:val="000000"/>
          <w:sz w:val="24"/>
          <w:szCs w:val="24"/>
          <w:lang w:eastAsia="de-AT"/>
        </w:rPr>
        <w:t xml:space="preserve">(1p) - </w:t>
      </w:r>
      <w:proofErr w:type="spellStart"/>
      <w:r>
        <w:rPr>
          <w:rFonts w:ascii="Arial" w:eastAsia="Times New Roman" w:hAnsi="Arial" w:cs="Arial"/>
          <w:color w:val="000000"/>
          <w:sz w:val="24"/>
          <w:szCs w:val="24"/>
          <w:lang w:eastAsia="de-AT"/>
        </w:rPr>
        <w:t>vraag</w:t>
      </w:r>
      <w:proofErr w:type="spellEnd"/>
      <w:r>
        <w:rPr>
          <w:rFonts w:ascii="Arial" w:eastAsia="Times New Roman" w:hAnsi="Arial" w:cs="Arial"/>
          <w:color w:val="000000"/>
          <w:sz w:val="24"/>
          <w:szCs w:val="24"/>
          <w:lang w:eastAsia="de-AT"/>
        </w:rPr>
        <w:t xml:space="preserve"> 5</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 xml:space="preserve"> Was kann man aus dem 4. Absatz schließen?</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A Es gibt immer mehr Konkurrenz in der Fastfood-Branche.</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B Fastfood ist aus der Mode geraten.</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C Im Ausland isst man weniger Fastfood als in Deutschland.</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D Traditionelle Fastfood-Ketten haben neue Ideen.</w:t>
      </w:r>
    </w:p>
    <w:p w:rsidR="0049580D" w:rsidRDefault="0049580D" w:rsidP="0049580D">
      <w:pPr>
        <w:spacing w:line="360" w:lineRule="auto"/>
        <w:jc w:val="both"/>
        <w:rPr>
          <w:rFonts w:ascii="Arial" w:eastAsia="Times New Roman" w:hAnsi="Arial" w:cs="Arial"/>
          <w:color w:val="000000"/>
          <w:kern w:val="36"/>
          <w:sz w:val="40"/>
          <w:szCs w:val="40"/>
          <w:lang w:eastAsia="de-AT"/>
        </w:rPr>
      </w:pPr>
      <w:r>
        <w:rPr>
          <w:rFonts w:ascii="Arial" w:eastAsia="Times New Roman" w:hAnsi="Arial" w:cs="Arial"/>
          <w:color w:val="000000"/>
          <w:kern w:val="36"/>
          <w:sz w:val="40"/>
          <w:szCs w:val="40"/>
          <w:lang w:eastAsia="de-AT"/>
        </w:rPr>
        <w:br w:type="page"/>
      </w:r>
    </w:p>
    <w:p w:rsidR="0049580D" w:rsidRPr="0049580D" w:rsidRDefault="0049580D" w:rsidP="0049580D">
      <w:pPr>
        <w:spacing w:before="400" w:after="120" w:line="360" w:lineRule="auto"/>
        <w:jc w:val="both"/>
        <w:outlineLvl w:val="0"/>
        <w:rPr>
          <w:rFonts w:ascii="Times New Roman" w:eastAsia="Times New Roman" w:hAnsi="Times New Roman" w:cs="Times New Roman"/>
          <w:b/>
          <w:bCs/>
          <w:kern w:val="36"/>
          <w:sz w:val="48"/>
          <w:szCs w:val="48"/>
          <w:lang w:eastAsia="de-AT"/>
        </w:rPr>
      </w:pPr>
      <w:proofErr w:type="spellStart"/>
      <w:r>
        <w:rPr>
          <w:rFonts w:ascii="Arial" w:eastAsia="Times New Roman" w:hAnsi="Arial" w:cs="Arial"/>
          <w:color w:val="000000"/>
          <w:kern w:val="36"/>
          <w:sz w:val="40"/>
          <w:szCs w:val="40"/>
          <w:lang w:eastAsia="de-AT"/>
        </w:rPr>
        <w:t>Tekst</w:t>
      </w:r>
      <w:proofErr w:type="spellEnd"/>
      <w:r>
        <w:rPr>
          <w:rFonts w:ascii="Arial" w:eastAsia="Times New Roman" w:hAnsi="Arial" w:cs="Arial"/>
          <w:color w:val="000000"/>
          <w:kern w:val="36"/>
          <w:sz w:val="40"/>
          <w:szCs w:val="40"/>
          <w:lang w:eastAsia="de-AT"/>
        </w:rPr>
        <w:t xml:space="preserve"> 3</w:t>
      </w:r>
      <w:r>
        <w:rPr>
          <w:rFonts w:ascii="Times New Roman" w:eastAsia="Times New Roman" w:hAnsi="Times New Roman" w:cs="Times New Roman"/>
          <w:b/>
          <w:bCs/>
          <w:kern w:val="36"/>
          <w:sz w:val="48"/>
          <w:szCs w:val="48"/>
          <w:lang w:eastAsia="de-AT"/>
        </w:rPr>
        <w:t xml:space="preserve">: </w:t>
      </w:r>
      <w:r w:rsidRPr="0049580D">
        <w:rPr>
          <w:rFonts w:ascii="Arial" w:eastAsia="Times New Roman" w:hAnsi="Arial" w:cs="Arial"/>
          <w:color w:val="000000"/>
          <w:kern w:val="36"/>
          <w:sz w:val="40"/>
          <w:szCs w:val="40"/>
          <w:lang w:eastAsia="de-AT"/>
        </w:rPr>
        <w:t xml:space="preserve">DER BURGER-MEISTER </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b/>
          <w:bCs/>
          <w:color w:val="000000"/>
          <w:sz w:val="24"/>
          <w:szCs w:val="24"/>
          <w:lang w:eastAsia="de-AT"/>
        </w:rPr>
        <w:t xml:space="preserve">Lisa und Aaron hatten ein Interview mit Andreas Bork, 49, Chef von Burger King Deutschland. </w:t>
      </w:r>
      <w:bookmarkStart w:id="0" w:name="_GoBack"/>
      <w:bookmarkEnd w:id="0"/>
      <w:r w:rsidRPr="0049580D">
        <w:rPr>
          <w:rFonts w:ascii="Times New Roman" w:eastAsia="Times New Roman" w:hAnsi="Times New Roman" w:cs="Times New Roman"/>
          <w:noProof/>
          <w:sz w:val="24"/>
          <w:szCs w:val="24"/>
          <w:lang w:eastAsia="de-AT"/>
        </w:rPr>
        <w:drawing>
          <wp:anchor distT="0" distB="0" distL="114300" distR="114300" simplePos="0" relativeHeight="251660288" behindDoc="0" locked="0" layoutInCell="1" allowOverlap="1">
            <wp:simplePos x="899160" y="2293620"/>
            <wp:positionH relativeFrom="margin">
              <wp:align>right</wp:align>
            </wp:positionH>
            <wp:positionV relativeFrom="margin">
              <wp:align>top</wp:align>
            </wp:positionV>
            <wp:extent cx="1914525" cy="1287780"/>
            <wp:effectExtent l="0" t="0" r="9525" b="7620"/>
            <wp:wrapSquare wrapText="bothSides"/>
            <wp:docPr id="2" name="Afbeelding 2" descr="https://lh6.googleusercontent.com/2ZdIWehO-9IL647F5ckN_04LA05v9gjrjsg4I4P2w-yl8Swp1qtameAy9xqcPkskJ8GFtNjBBpIizDaPfKHZJyXGc7AB4uLidsR1vUH6eFuAnPyNBayFzZ1OTyEhQ17NS5c_bJW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6.googleusercontent.com/2ZdIWehO-9IL647F5ckN_04LA05v9gjrjsg4I4P2w-yl8Swp1qtameAy9xqcPkskJ8GFtNjBBpIizDaPfKHZJyXGc7AB4uLidsR1vUH6eFuAnPyNBayFzZ1OTyEhQ17NS5c_bJWi"/>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14525" cy="1287780"/>
                    </a:xfrm>
                    <a:prstGeom prst="rect">
                      <a:avLst/>
                    </a:prstGeom>
                    <a:noFill/>
                    <a:ln>
                      <a:noFill/>
                    </a:ln>
                  </pic:spPr>
                </pic:pic>
              </a:graphicData>
            </a:graphic>
          </wp:anchor>
        </w:drawing>
      </w:r>
    </w:p>
    <w:p w:rsid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b/>
          <w:bCs/>
          <w:color w:val="000000"/>
          <w:sz w:val="24"/>
          <w:szCs w:val="24"/>
          <w:lang w:eastAsia="de-AT"/>
        </w:rPr>
        <w:t>(1)</w:t>
      </w:r>
      <w:r w:rsidRPr="0049580D">
        <w:rPr>
          <w:rFonts w:ascii="Arial" w:eastAsia="Times New Roman" w:hAnsi="Arial" w:cs="Arial"/>
          <w:color w:val="000000"/>
          <w:sz w:val="24"/>
          <w:szCs w:val="24"/>
          <w:lang w:eastAsia="de-AT"/>
        </w:rPr>
        <w:t xml:space="preserve"> Bei Burger King gibt es Apfel-Pommes: Apfelschnitze, die wie Pommes aussehen. Was soll das? Andreas Bork: Zum einen ist das eine lustige Sache. Es ist die gesündere Alternative. Ein Kind muss was Gesundes essen können, auch bei Burger King. Hier in dieser Filiale gibt es die Apfel-Pommes heute aber nicht, denn die sind nicht so gefragt. Die meisten essen im </w:t>
      </w:r>
      <w:proofErr w:type="spellStart"/>
      <w:r w:rsidRPr="0049580D">
        <w:rPr>
          <w:rFonts w:ascii="Arial" w:eastAsia="Times New Roman" w:hAnsi="Arial" w:cs="Arial"/>
          <w:color w:val="000000"/>
          <w:sz w:val="24"/>
          <w:szCs w:val="24"/>
          <w:lang w:eastAsia="de-AT"/>
        </w:rPr>
        <w:t>Burgerladen</w:t>
      </w:r>
      <w:proofErr w:type="spellEnd"/>
      <w:r w:rsidRPr="0049580D">
        <w:rPr>
          <w:rFonts w:ascii="Arial" w:eastAsia="Times New Roman" w:hAnsi="Arial" w:cs="Arial"/>
          <w:color w:val="000000"/>
          <w:sz w:val="24"/>
          <w:szCs w:val="24"/>
          <w:lang w:eastAsia="de-AT"/>
        </w:rPr>
        <w:t xml:space="preserve"> dann doch lieber die normalen Pommes. </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b/>
          <w:bCs/>
          <w:color w:val="000000"/>
          <w:sz w:val="24"/>
          <w:szCs w:val="24"/>
          <w:lang w:eastAsia="de-AT"/>
        </w:rPr>
        <w:t>(2)</w:t>
      </w:r>
      <w:r w:rsidRPr="0049580D">
        <w:rPr>
          <w:rFonts w:ascii="Arial" w:eastAsia="Times New Roman" w:hAnsi="Arial" w:cs="Arial"/>
          <w:color w:val="000000"/>
          <w:sz w:val="24"/>
          <w:szCs w:val="24"/>
          <w:lang w:eastAsia="de-AT"/>
        </w:rPr>
        <w:t xml:space="preserve"> Zwei Doppel-</w:t>
      </w:r>
      <w:proofErr w:type="spellStart"/>
      <w:r w:rsidRPr="0049580D">
        <w:rPr>
          <w:rFonts w:ascii="Arial" w:eastAsia="Times New Roman" w:hAnsi="Arial" w:cs="Arial"/>
          <w:color w:val="000000"/>
          <w:sz w:val="24"/>
          <w:szCs w:val="24"/>
          <w:lang w:eastAsia="de-AT"/>
        </w:rPr>
        <w:t>Whopper</w:t>
      </w:r>
      <w:proofErr w:type="spellEnd"/>
      <w:r w:rsidRPr="0049580D">
        <w:rPr>
          <w:rFonts w:ascii="Arial" w:eastAsia="Times New Roman" w:hAnsi="Arial" w:cs="Arial"/>
          <w:color w:val="000000"/>
          <w:sz w:val="24"/>
          <w:szCs w:val="24"/>
          <w:lang w:eastAsia="de-AT"/>
        </w:rPr>
        <w:t xml:space="preserve"> und eine Portion Pommes decken fast den Kalorienbedarf eines zwölfjährigen Kindes am Tag. Davon wird man doch dick? Es gibt ja kleinere Burger, die weniger Kalorien haben. Aber wenn jemand schwer arbeitet oder fünf Kilometer gerannt ist, kann er auch einen Doppel-</w:t>
      </w:r>
      <w:proofErr w:type="spellStart"/>
      <w:r w:rsidRPr="0049580D">
        <w:rPr>
          <w:rFonts w:ascii="Arial" w:eastAsia="Times New Roman" w:hAnsi="Arial" w:cs="Arial"/>
          <w:color w:val="000000"/>
          <w:sz w:val="24"/>
          <w:szCs w:val="24"/>
          <w:lang w:eastAsia="de-AT"/>
        </w:rPr>
        <w:t>Whopper</w:t>
      </w:r>
      <w:proofErr w:type="spellEnd"/>
      <w:r w:rsidRPr="0049580D">
        <w:rPr>
          <w:rFonts w:ascii="Arial" w:eastAsia="Times New Roman" w:hAnsi="Arial" w:cs="Arial"/>
          <w:color w:val="000000"/>
          <w:sz w:val="24"/>
          <w:szCs w:val="24"/>
          <w:lang w:eastAsia="de-AT"/>
        </w:rPr>
        <w:t xml:space="preserve"> essen. Es ist bei vielen Sachen nicht gut, wenn man zu viel davon isst. Jeden Tag Schokolade ist nicht gut, aber ab und zu mal ein Stück ist okay. So ist das bei uns auch. Der durchschnittliche Gast kommt zweimal im Monat. Wichtig ist, dass ihr euch abwechslungsreich ernährt und euch bewegt. Wenn ihr zur Schule gebracht werdet, dort auf der Bank sitzt, wieder abgeholt werdet und dann nur fernseht, ist das _ </w:t>
      </w:r>
      <w:r w:rsidRPr="0049580D">
        <w:rPr>
          <w:rFonts w:ascii="Arial" w:eastAsia="Times New Roman" w:hAnsi="Arial" w:cs="Arial"/>
          <w:b/>
          <w:bCs/>
          <w:color w:val="000000"/>
          <w:sz w:val="24"/>
          <w:szCs w:val="24"/>
          <w:lang w:eastAsia="de-AT"/>
        </w:rPr>
        <w:t>21</w:t>
      </w:r>
      <w:r w:rsidRPr="0049580D">
        <w:rPr>
          <w:rFonts w:ascii="Arial" w:eastAsia="Times New Roman" w:hAnsi="Arial" w:cs="Arial"/>
          <w:color w:val="000000"/>
          <w:sz w:val="24"/>
          <w:szCs w:val="24"/>
          <w:lang w:eastAsia="de-AT"/>
        </w:rPr>
        <w:t xml:space="preserve"> _ . </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b/>
          <w:bCs/>
          <w:color w:val="000000"/>
          <w:sz w:val="24"/>
          <w:szCs w:val="24"/>
          <w:lang w:eastAsia="de-AT"/>
        </w:rPr>
        <w:t>(3)</w:t>
      </w:r>
      <w:r w:rsidRPr="0049580D">
        <w:rPr>
          <w:rFonts w:ascii="Arial" w:eastAsia="Times New Roman" w:hAnsi="Arial" w:cs="Arial"/>
          <w:color w:val="000000"/>
          <w:sz w:val="24"/>
          <w:szCs w:val="24"/>
          <w:lang w:eastAsia="de-AT"/>
        </w:rPr>
        <w:t xml:space="preserve"> Warum ist das Fleisch nicht </w:t>
      </w:r>
      <w:proofErr w:type="spellStart"/>
      <w:r w:rsidRPr="0049580D">
        <w:rPr>
          <w:rFonts w:ascii="Arial" w:eastAsia="Times New Roman" w:hAnsi="Arial" w:cs="Arial"/>
          <w:color w:val="000000"/>
          <w:sz w:val="24"/>
          <w:szCs w:val="24"/>
          <w:lang w:eastAsia="de-AT"/>
        </w:rPr>
        <w:t>bio</w:t>
      </w:r>
      <w:proofErr w:type="spellEnd"/>
      <w:r w:rsidRPr="0049580D">
        <w:rPr>
          <w:rFonts w:ascii="Arial" w:eastAsia="Times New Roman" w:hAnsi="Arial" w:cs="Arial"/>
          <w:color w:val="000000"/>
          <w:sz w:val="24"/>
          <w:szCs w:val="24"/>
          <w:lang w:eastAsia="de-AT"/>
        </w:rPr>
        <w:t xml:space="preserve">? Wir benötigen sehr viel Fleisch. So viele Biobauern gibt es gar nicht. Dazu sind wir nicht sicher, ob unsere Gäste für Bio mehr Geld ausgeben würden. Einer unserer Konkurrenten hat im vorigen Jahr einen </w:t>
      </w:r>
      <w:proofErr w:type="spellStart"/>
      <w:r w:rsidRPr="0049580D">
        <w:rPr>
          <w:rFonts w:ascii="Arial" w:eastAsia="Times New Roman" w:hAnsi="Arial" w:cs="Arial"/>
          <w:color w:val="000000"/>
          <w:sz w:val="24"/>
          <w:szCs w:val="24"/>
          <w:lang w:eastAsia="de-AT"/>
        </w:rPr>
        <w:t>Bioburger</w:t>
      </w:r>
      <w:proofErr w:type="spellEnd"/>
      <w:r w:rsidRPr="0049580D">
        <w:rPr>
          <w:rFonts w:ascii="Arial" w:eastAsia="Times New Roman" w:hAnsi="Arial" w:cs="Arial"/>
          <w:color w:val="000000"/>
          <w:sz w:val="24"/>
          <w:szCs w:val="24"/>
          <w:lang w:eastAsia="de-AT"/>
        </w:rPr>
        <w:t xml:space="preserve"> angeboten. Den Burger gibt es jetzt nicht mehr. </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b/>
          <w:bCs/>
          <w:color w:val="000000"/>
          <w:sz w:val="24"/>
          <w:szCs w:val="24"/>
          <w:lang w:eastAsia="de-AT"/>
        </w:rPr>
        <w:t>(4)</w:t>
      </w:r>
      <w:r w:rsidRPr="0049580D">
        <w:rPr>
          <w:rFonts w:ascii="Arial" w:eastAsia="Times New Roman" w:hAnsi="Arial" w:cs="Arial"/>
          <w:color w:val="000000"/>
          <w:sz w:val="24"/>
          <w:szCs w:val="24"/>
          <w:lang w:eastAsia="de-AT"/>
        </w:rPr>
        <w:t xml:space="preserve"> Oft sind Filialen von Burger King und McDonald's ganz nah beieinander. Ist das nicht Quatsch? Wir gehen dahin, wo wir denken, dass dort viele Gäste sind. Die anderen machen das genauso. Zum Beispiel diese Filiale hier. Die liegt an einer großen Straße, da fahren am Tag etwa 30 000 Autos vorbei. Oft ist es sogar besser, wenn mehr Geschäfte von einer Sorte auf einem Haufen sind. Da ist das Angebot größer, es kommen mehr Leute und am Ende haben alle was davon. </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r w:rsidRPr="0049580D">
        <w:rPr>
          <w:rFonts w:ascii="Arial" w:eastAsia="Times New Roman" w:hAnsi="Arial" w:cs="Arial"/>
          <w:color w:val="000000"/>
          <w:sz w:val="24"/>
          <w:szCs w:val="24"/>
          <w:lang w:val="nl-NL" w:eastAsia="de-AT"/>
        </w:rPr>
        <w:t>naar: Dein SPIEGEL, 11.2016</w:t>
      </w: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r>
        <w:rPr>
          <w:rFonts w:ascii="Arial" w:eastAsia="Times New Roman" w:hAnsi="Arial" w:cs="Arial"/>
          <w:color w:val="000000"/>
          <w:sz w:val="24"/>
          <w:szCs w:val="24"/>
          <w:lang w:val="nl-NL" w:eastAsia="de-AT"/>
        </w:rPr>
        <w:t>(1p) - vraag 6</w:t>
      </w: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r w:rsidRPr="0049580D">
        <w:rPr>
          <w:rFonts w:ascii="Arial" w:eastAsia="Times New Roman" w:hAnsi="Arial" w:cs="Arial"/>
          <w:color w:val="000000"/>
          <w:sz w:val="24"/>
          <w:szCs w:val="24"/>
          <w:lang w:val="nl-NL" w:eastAsia="de-AT"/>
        </w:rPr>
        <w:t xml:space="preserve"> Welke uitleg geeft Andreas Bork voor het feit dat Burger King appelfrietjes</w:t>
      </w: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r w:rsidRPr="0049580D">
        <w:rPr>
          <w:rFonts w:ascii="Arial" w:eastAsia="Times New Roman" w:hAnsi="Arial" w:cs="Arial"/>
          <w:color w:val="000000"/>
          <w:sz w:val="24"/>
          <w:szCs w:val="24"/>
          <w:lang w:val="nl-NL" w:eastAsia="de-AT"/>
        </w:rPr>
        <w:t>aanbiedt? (alinea 1)</w:t>
      </w: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r w:rsidRPr="0049580D">
        <w:rPr>
          <w:rFonts w:ascii="Arial" w:eastAsia="Times New Roman" w:hAnsi="Arial" w:cs="Arial"/>
          <w:color w:val="000000"/>
          <w:sz w:val="24"/>
          <w:szCs w:val="24"/>
          <w:lang w:val="nl-NL" w:eastAsia="de-AT"/>
        </w:rPr>
        <w:t>Noem twee dingen.</w:t>
      </w:r>
    </w:p>
    <w:p w:rsidR="0049580D" w:rsidRDefault="0049580D" w:rsidP="0049580D">
      <w:pPr>
        <w:spacing w:after="0" w:line="360" w:lineRule="auto"/>
        <w:jc w:val="both"/>
        <w:rPr>
          <w:rFonts w:ascii="Arial" w:eastAsia="Times New Roman" w:hAnsi="Arial" w:cs="Arial"/>
          <w:color w:val="000000"/>
          <w:sz w:val="24"/>
          <w:szCs w:val="24"/>
          <w:lang w:val="nl-NL" w:eastAsia="de-AT"/>
        </w:rPr>
      </w:pPr>
      <w:r w:rsidRPr="0049580D">
        <w:rPr>
          <w:rFonts w:ascii="Arial" w:eastAsia="Times New Roman" w:hAnsi="Arial" w:cs="Arial"/>
          <w:color w:val="000000"/>
          <w:sz w:val="24"/>
          <w:szCs w:val="24"/>
          <w:lang w:val="nl-NL" w:eastAsia="de-AT"/>
        </w:rPr>
        <w:t>Beantwoord deze vraag in het Nederlands.</w:t>
      </w:r>
    </w:p>
    <w:p w:rsidR="0049580D" w:rsidRDefault="0049580D" w:rsidP="0049580D">
      <w:pPr>
        <w:spacing w:after="0" w:line="360" w:lineRule="auto"/>
        <w:jc w:val="both"/>
        <w:rPr>
          <w:rFonts w:ascii="Arial" w:eastAsia="Times New Roman" w:hAnsi="Arial" w:cs="Arial"/>
          <w:color w:val="000000"/>
          <w:sz w:val="24"/>
          <w:szCs w:val="24"/>
          <w:lang w:val="nl-NL" w:eastAsia="de-AT"/>
        </w:rPr>
      </w:pP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Pr>
          <w:rFonts w:ascii="Arial" w:eastAsia="Times New Roman" w:hAnsi="Arial" w:cs="Arial"/>
          <w:color w:val="000000"/>
          <w:sz w:val="24"/>
          <w:szCs w:val="24"/>
          <w:lang w:eastAsia="de-AT"/>
        </w:rPr>
        <w:t>(1p) -</w:t>
      </w:r>
      <w:proofErr w:type="spellStart"/>
      <w:r>
        <w:rPr>
          <w:rFonts w:ascii="Arial" w:eastAsia="Times New Roman" w:hAnsi="Arial" w:cs="Arial"/>
          <w:color w:val="000000"/>
          <w:sz w:val="24"/>
          <w:szCs w:val="24"/>
          <w:lang w:eastAsia="de-AT"/>
        </w:rPr>
        <w:t>vraag</w:t>
      </w:r>
      <w:proofErr w:type="spellEnd"/>
      <w:r>
        <w:rPr>
          <w:rFonts w:ascii="Arial" w:eastAsia="Times New Roman" w:hAnsi="Arial" w:cs="Arial"/>
          <w:color w:val="000000"/>
          <w:sz w:val="24"/>
          <w:szCs w:val="24"/>
          <w:lang w:eastAsia="de-AT"/>
        </w:rPr>
        <w:t xml:space="preserve"> 7</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Warum bietet Burger King nicht immer Apfel-Pommes an? (Absatz 1)</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A Das Rezept kennen nur wenige Mitarbeiter.</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B Die geeigneten Äpfel müssen vorrätig sein.</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C Sie sollen eine Spezialität bleiben.</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D Sie werden zu wenig verkauft.</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Pr>
          <w:rFonts w:ascii="Arial" w:eastAsia="Times New Roman" w:hAnsi="Arial" w:cs="Arial"/>
          <w:color w:val="000000"/>
          <w:sz w:val="24"/>
          <w:szCs w:val="24"/>
          <w:lang w:eastAsia="de-AT"/>
        </w:rPr>
        <w:t xml:space="preserve">(1p) - </w:t>
      </w:r>
      <w:proofErr w:type="spellStart"/>
      <w:r>
        <w:rPr>
          <w:rFonts w:ascii="Arial" w:eastAsia="Times New Roman" w:hAnsi="Arial" w:cs="Arial"/>
          <w:color w:val="000000"/>
          <w:sz w:val="24"/>
          <w:szCs w:val="24"/>
          <w:lang w:eastAsia="de-AT"/>
        </w:rPr>
        <w:t>vraag</w:t>
      </w:r>
      <w:proofErr w:type="spellEnd"/>
      <w:r>
        <w:rPr>
          <w:rFonts w:ascii="Arial" w:eastAsia="Times New Roman" w:hAnsi="Arial" w:cs="Arial"/>
          <w:color w:val="000000"/>
          <w:sz w:val="24"/>
          <w:szCs w:val="24"/>
          <w:lang w:eastAsia="de-AT"/>
        </w:rPr>
        <w:t xml:space="preserve"> 8</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Was macht Andreas Bork im 2. Absatz klar?</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A Fast Food bietet Sportlern schnell viel Energie.</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B Fast Food ist gesünder als Schokolade.</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C Fast Food kann gut mit Maßen gegessen werden.</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D Fast Food wird manchmal in Diäten aufgenommen.</w:t>
      </w:r>
    </w:p>
    <w:p w:rsidR="0049580D" w:rsidRDefault="0049580D" w:rsidP="0049580D">
      <w:pPr>
        <w:spacing w:after="0" w:line="360" w:lineRule="auto"/>
        <w:jc w:val="both"/>
        <w:rPr>
          <w:rFonts w:ascii="Times New Roman" w:eastAsia="Times New Roman" w:hAnsi="Times New Roman" w:cs="Times New Roman"/>
          <w:sz w:val="24"/>
          <w:szCs w:val="24"/>
          <w:lang w:eastAsia="de-AT"/>
        </w:rPr>
      </w:pP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Pr>
          <w:rFonts w:ascii="Arial" w:eastAsia="Times New Roman" w:hAnsi="Arial" w:cs="Arial"/>
          <w:color w:val="000000"/>
          <w:sz w:val="24"/>
          <w:szCs w:val="24"/>
          <w:lang w:eastAsia="de-AT"/>
        </w:rPr>
        <w:t xml:space="preserve">(1p) - </w:t>
      </w:r>
      <w:proofErr w:type="spellStart"/>
      <w:r>
        <w:rPr>
          <w:rFonts w:ascii="Arial" w:eastAsia="Times New Roman" w:hAnsi="Arial" w:cs="Arial"/>
          <w:color w:val="000000"/>
          <w:sz w:val="24"/>
          <w:szCs w:val="24"/>
          <w:lang w:eastAsia="de-AT"/>
        </w:rPr>
        <w:t>vraag</w:t>
      </w:r>
      <w:proofErr w:type="spellEnd"/>
      <w:r>
        <w:rPr>
          <w:rFonts w:ascii="Arial" w:eastAsia="Times New Roman" w:hAnsi="Arial" w:cs="Arial"/>
          <w:color w:val="000000"/>
          <w:sz w:val="24"/>
          <w:szCs w:val="24"/>
          <w:lang w:eastAsia="de-AT"/>
        </w:rPr>
        <w:t xml:space="preserve"> 9</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Welches Wort passt im Sinne des Textes in die Lücke im 2. Absatz?</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A langweilig</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B schwierig</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C ungesund</w:t>
      </w: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r w:rsidRPr="0049580D">
        <w:rPr>
          <w:rFonts w:ascii="Arial" w:eastAsia="Times New Roman" w:hAnsi="Arial" w:cs="Arial"/>
          <w:color w:val="000000"/>
          <w:sz w:val="24"/>
          <w:szCs w:val="24"/>
          <w:lang w:val="nl-NL" w:eastAsia="de-AT"/>
        </w:rPr>
        <w:t xml:space="preserve">D </w:t>
      </w:r>
      <w:proofErr w:type="spellStart"/>
      <w:r w:rsidRPr="0049580D">
        <w:rPr>
          <w:rFonts w:ascii="Arial" w:eastAsia="Times New Roman" w:hAnsi="Arial" w:cs="Arial"/>
          <w:color w:val="000000"/>
          <w:sz w:val="24"/>
          <w:szCs w:val="24"/>
          <w:lang w:val="nl-NL" w:eastAsia="de-AT"/>
        </w:rPr>
        <w:t>ungewöhnlich</w:t>
      </w:r>
      <w:proofErr w:type="spellEnd"/>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r>
        <w:rPr>
          <w:rFonts w:ascii="Arial" w:eastAsia="Times New Roman" w:hAnsi="Arial" w:cs="Arial"/>
          <w:color w:val="000000"/>
          <w:sz w:val="24"/>
          <w:szCs w:val="24"/>
          <w:lang w:val="nl-NL" w:eastAsia="de-AT"/>
        </w:rPr>
        <w:t>(1p) - vraag 10</w:t>
      </w: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r w:rsidRPr="0049580D">
        <w:rPr>
          <w:rFonts w:ascii="Arial" w:eastAsia="Times New Roman" w:hAnsi="Arial" w:cs="Arial"/>
          <w:color w:val="000000"/>
          <w:sz w:val="24"/>
          <w:szCs w:val="24"/>
          <w:lang w:val="nl-NL" w:eastAsia="de-AT"/>
        </w:rPr>
        <w:t>Noem één reden uit alinea 3, waarom Burger King geen bio-burger</w:t>
      </w: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r w:rsidRPr="0049580D">
        <w:rPr>
          <w:rFonts w:ascii="Arial" w:eastAsia="Times New Roman" w:hAnsi="Arial" w:cs="Arial"/>
          <w:color w:val="000000"/>
          <w:sz w:val="24"/>
          <w:szCs w:val="24"/>
          <w:lang w:val="nl-NL" w:eastAsia="de-AT"/>
        </w:rPr>
        <w:t>aanbiedt.</w:t>
      </w:r>
    </w:p>
    <w:p w:rsidR="0049580D" w:rsidRDefault="0049580D" w:rsidP="0049580D">
      <w:pPr>
        <w:spacing w:after="0" w:line="360" w:lineRule="auto"/>
        <w:jc w:val="both"/>
        <w:rPr>
          <w:rFonts w:ascii="Arial" w:eastAsia="Times New Roman" w:hAnsi="Arial" w:cs="Arial"/>
          <w:color w:val="000000"/>
          <w:sz w:val="24"/>
          <w:szCs w:val="24"/>
          <w:lang w:val="nl-NL" w:eastAsia="de-AT"/>
        </w:rPr>
      </w:pPr>
      <w:r w:rsidRPr="0049580D">
        <w:rPr>
          <w:rFonts w:ascii="Arial" w:eastAsia="Times New Roman" w:hAnsi="Arial" w:cs="Arial"/>
          <w:color w:val="000000"/>
          <w:sz w:val="24"/>
          <w:szCs w:val="24"/>
          <w:lang w:val="nl-NL" w:eastAsia="de-AT"/>
        </w:rPr>
        <w:t>Beantwoord deze vraag in het Nederlands.</w:t>
      </w: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Pr>
          <w:rFonts w:ascii="Arial" w:eastAsia="Times New Roman" w:hAnsi="Arial" w:cs="Arial"/>
          <w:color w:val="000000"/>
          <w:sz w:val="24"/>
          <w:szCs w:val="24"/>
          <w:lang w:eastAsia="de-AT"/>
        </w:rPr>
        <w:t>(1p)  -</w:t>
      </w:r>
      <w:proofErr w:type="spellStart"/>
      <w:r>
        <w:rPr>
          <w:rFonts w:ascii="Arial" w:eastAsia="Times New Roman" w:hAnsi="Arial" w:cs="Arial"/>
          <w:color w:val="000000"/>
          <w:sz w:val="24"/>
          <w:szCs w:val="24"/>
          <w:lang w:eastAsia="de-AT"/>
        </w:rPr>
        <w:t>vraag</w:t>
      </w:r>
      <w:proofErr w:type="spellEnd"/>
      <w:r>
        <w:rPr>
          <w:rFonts w:ascii="Arial" w:eastAsia="Times New Roman" w:hAnsi="Arial" w:cs="Arial"/>
          <w:color w:val="000000"/>
          <w:sz w:val="24"/>
          <w:szCs w:val="24"/>
          <w:lang w:eastAsia="de-AT"/>
        </w:rPr>
        <w:t xml:space="preserve"> 11</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Warum befinden sich oft mehrere Fast Food Restaurants nebeneinander?</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(Absatz 4)</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A weil dann genügend Kundenparkplätze vorhanden sind</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B weil dort die Preise dann heruntergetrieben werden</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C weil dorthin eine große Anzahl von möglichen Kunden kommt</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D weil sie dann leicht Kunden voneinander klauen können</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p>
    <w:p w:rsidR="0049580D" w:rsidRDefault="0049580D" w:rsidP="0049580D">
      <w:pPr>
        <w:spacing w:line="360" w:lineRule="auto"/>
        <w:jc w:val="both"/>
        <w:rPr>
          <w:rFonts w:ascii="Arial" w:eastAsia="Times New Roman" w:hAnsi="Arial" w:cs="Arial"/>
          <w:color w:val="000000"/>
          <w:kern w:val="36"/>
          <w:sz w:val="40"/>
          <w:szCs w:val="40"/>
          <w:lang w:eastAsia="de-AT"/>
        </w:rPr>
      </w:pPr>
      <w:r>
        <w:rPr>
          <w:rFonts w:ascii="Arial" w:eastAsia="Times New Roman" w:hAnsi="Arial" w:cs="Arial"/>
          <w:color w:val="000000"/>
          <w:kern w:val="36"/>
          <w:sz w:val="40"/>
          <w:szCs w:val="40"/>
          <w:lang w:eastAsia="de-AT"/>
        </w:rPr>
        <w:br w:type="page"/>
      </w:r>
    </w:p>
    <w:p w:rsidR="0049580D" w:rsidRPr="0049580D" w:rsidRDefault="0049580D" w:rsidP="0049580D">
      <w:pPr>
        <w:spacing w:before="400" w:after="120" w:line="360" w:lineRule="auto"/>
        <w:jc w:val="both"/>
        <w:outlineLvl w:val="0"/>
        <w:rPr>
          <w:rFonts w:ascii="Times New Roman" w:eastAsia="Times New Roman" w:hAnsi="Times New Roman" w:cs="Times New Roman"/>
          <w:b/>
          <w:bCs/>
          <w:kern w:val="36"/>
          <w:sz w:val="48"/>
          <w:szCs w:val="48"/>
          <w:lang w:eastAsia="de-AT"/>
        </w:rPr>
      </w:pPr>
      <w:proofErr w:type="spellStart"/>
      <w:r>
        <w:rPr>
          <w:rFonts w:ascii="Arial" w:eastAsia="Times New Roman" w:hAnsi="Arial" w:cs="Arial"/>
          <w:color w:val="000000"/>
          <w:kern w:val="36"/>
          <w:sz w:val="40"/>
          <w:szCs w:val="40"/>
          <w:lang w:eastAsia="de-AT"/>
        </w:rPr>
        <w:t>Tekst</w:t>
      </w:r>
      <w:proofErr w:type="spellEnd"/>
      <w:r>
        <w:rPr>
          <w:rFonts w:ascii="Arial" w:eastAsia="Times New Roman" w:hAnsi="Arial" w:cs="Arial"/>
          <w:color w:val="000000"/>
          <w:kern w:val="36"/>
          <w:sz w:val="40"/>
          <w:szCs w:val="40"/>
          <w:lang w:eastAsia="de-AT"/>
        </w:rPr>
        <w:t xml:space="preserve"> 4</w:t>
      </w:r>
      <w:r>
        <w:rPr>
          <w:rFonts w:ascii="Times New Roman" w:eastAsia="Times New Roman" w:hAnsi="Times New Roman" w:cs="Times New Roman"/>
          <w:b/>
          <w:bCs/>
          <w:kern w:val="36"/>
          <w:sz w:val="48"/>
          <w:szCs w:val="48"/>
          <w:lang w:eastAsia="de-AT"/>
        </w:rPr>
        <w:t xml:space="preserve">: </w:t>
      </w:r>
      <w:r w:rsidRPr="0049580D">
        <w:rPr>
          <w:rFonts w:ascii="Arial" w:eastAsia="Times New Roman" w:hAnsi="Arial" w:cs="Arial"/>
          <w:color w:val="000000"/>
          <w:kern w:val="36"/>
          <w:sz w:val="40"/>
          <w:szCs w:val="40"/>
          <w:lang w:eastAsia="de-AT"/>
        </w:rPr>
        <w:t>Grundschüler unter Stress</w:t>
      </w:r>
      <w:r w:rsidRPr="0049580D">
        <w:rPr>
          <w:rFonts w:ascii="Times New Roman" w:eastAsia="Times New Roman" w:hAnsi="Times New Roman" w:cs="Times New Roman"/>
          <w:b/>
          <w:bCs/>
          <w:noProof/>
          <w:kern w:val="36"/>
          <w:sz w:val="48"/>
          <w:szCs w:val="48"/>
          <w:lang w:eastAsia="de-AT"/>
        </w:rPr>
        <w:drawing>
          <wp:anchor distT="0" distB="0" distL="114300" distR="114300" simplePos="0" relativeHeight="251659264" behindDoc="0" locked="0" layoutInCell="1" allowOverlap="1">
            <wp:simplePos x="4846320" y="899160"/>
            <wp:positionH relativeFrom="margin">
              <wp:align>left</wp:align>
            </wp:positionH>
            <wp:positionV relativeFrom="margin">
              <wp:align>top</wp:align>
            </wp:positionV>
            <wp:extent cx="1792605" cy="1432560"/>
            <wp:effectExtent l="0" t="0" r="0" b="0"/>
            <wp:wrapSquare wrapText="bothSides"/>
            <wp:docPr id="1" name="Afbeelding 1" descr="https://lh5.googleusercontent.com/gfr_nzIAJsvFwXlwm8aGV0zN4eFo9SXViMcgRJdK220GsyQTaBNaUd8Je-bli3U3Lir1hv_TRmiKw4G1gTIh7FH6Xa9IvHU8F0MjFP128zj8ZxRiBsRBEgtpLPlu0tqUfXgT_Z8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5.googleusercontent.com/gfr_nzIAJsvFwXlwm8aGV0zN4eFo9SXViMcgRJdK220GsyQTaBNaUd8Je-bli3U3Lir1hv_TRmiKw4G1gTIh7FH6Xa9IvHU8F0MjFP128zj8ZxRiBsRBEgtpLPlu0tqUfXgT_Z8Z"/>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92605" cy="1432560"/>
                    </a:xfrm>
                    <a:prstGeom prst="rect">
                      <a:avLst/>
                    </a:prstGeom>
                    <a:noFill/>
                    <a:ln>
                      <a:noFill/>
                    </a:ln>
                  </pic:spPr>
                </pic:pic>
              </a:graphicData>
            </a:graphic>
          </wp:anchor>
        </w:drawing>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r w:rsidRPr="0049580D">
        <w:rPr>
          <w:rFonts w:ascii="Arial" w:eastAsia="Times New Roman" w:hAnsi="Arial" w:cs="Arial"/>
          <w:color w:val="000000"/>
          <w:sz w:val="24"/>
          <w:szCs w:val="24"/>
          <w:lang w:eastAsia="de-AT"/>
        </w:rPr>
        <w:t>Deutschlands Grundschüler haben mehr Probleme als noch vor zehn Jahren. Das ist das Ergebnis einer Umfrage unter 500 Lehrerinnen und Lehrer zur Gesundheit der Kinder an ihrer Schule. Konzentrationsmangel und Auffälligkeiten im Verhalten fallen besonders auf. Die Kinder selbst oder deren Eltern wurden ausdrücklich nicht befragt. Der Stress, unter dem Kinder heute stehen, habe „stark oder etwas zugenommen“. So sehen es 86 von 100 Lehrkräften. Die Ursachen für diesen Stress vermutet die große Mehrheit in diesen beiden  Punkten: Der Erwartungsdruck der Eltern an die Kinder sei enorm hoch. Und die verlockende Wirkung von Handy, PC und Fernseher überfordert viele von ihnen. Viele Kinder haben dadurch auch Probleme mit dem Sprechen, beim Bewegen und Balancieren oder sie sind einfach zu dick.</w:t>
      </w:r>
    </w:p>
    <w:p w:rsidR="0049580D" w:rsidRPr="0049580D" w:rsidRDefault="0049580D" w:rsidP="0049580D">
      <w:pPr>
        <w:spacing w:after="0" w:line="360" w:lineRule="auto"/>
        <w:jc w:val="both"/>
        <w:rPr>
          <w:rFonts w:ascii="Times New Roman" w:eastAsia="Times New Roman" w:hAnsi="Times New Roman" w:cs="Times New Roman"/>
          <w:sz w:val="24"/>
          <w:szCs w:val="24"/>
          <w:lang w:eastAsia="de-AT"/>
        </w:rPr>
      </w:pP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r w:rsidRPr="0049580D">
        <w:rPr>
          <w:rFonts w:ascii="Arial" w:eastAsia="Times New Roman" w:hAnsi="Arial" w:cs="Arial"/>
          <w:color w:val="000000"/>
          <w:sz w:val="24"/>
          <w:szCs w:val="24"/>
          <w:lang w:val="nl-NL" w:eastAsia="de-AT"/>
        </w:rPr>
        <w:t>naar: www.sowieso.de, 27.04.2016</w:t>
      </w:r>
    </w:p>
    <w:p w:rsidR="0049580D" w:rsidRPr="0049580D" w:rsidRDefault="0049580D" w:rsidP="0049580D">
      <w:pPr>
        <w:spacing w:after="240" w:line="360" w:lineRule="auto"/>
        <w:jc w:val="both"/>
        <w:rPr>
          <w:rFonts w:ascii="Times New Roman" w:eastAsia="Times New Roman" w:hAnsi="Times New Roman" w:cs="Times New Roman"/>
          <w:sz w:val="24"/>
          <w:szCs w:val="24"/>
          <w:lang w:val="nl-NL" w:eastAsia="de-AT"/>
        </w:rPr>
      </w:pP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r>
        <w:rPr>
          <w:rFonts w:ascii="Arial" w:eastAsia="Times New Roman" w:hAnsi="Arial" w:cs="Arial"/>
          <w:color w:val="000000"/>
          <w:sz w:val="24"/>
          <w:szCs w:val="24"/>
          <w:lang w:val="nl-NL" w:eastAsia="de-AT"/>
        </w:rPr>
        <w:t>(1p)  - vraag 12</w:t>
      </w: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r w:rsidRPr="0049580D">
        <w:rPr>
          <w:rFonts w:ascii="Arial" w:eastAsia="Times New Roman" w:hAnsi="Arial" w:cs="Arial"/>
          <w:color w:val="000000"/>
          <w:sz w:val="24"/>
          <w:szCs w:val="24"/>
          <w:lang w:val="nl-NL" w:eastAsia="de-AT"/>
        </w:rPr>
        <w:t>Wie hebben aangegeven dat basisschoolleerlingen meer stress hebben</w:t>
      </w: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r w:rsidRPr="0049580D">
        <w:rPr>
          <w:rFonts w:ascii="Arial" w:eastAsia="Times New Roman" w:hAnsi="Arial" w:cs="Arial"/>
          <w:color w:val="000000"/>
          <w:sz w:val="24"/>
          <w:szCs w:val="24"/>
          <w:lang w:val="nl-NL" w:eastAsia="de-AT"/>
        </w:rPr>
        <w:t>dan 10 jaar geleden?</w:t>
      </w: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r w:rsidRPr="0049580D">
        <w:rPr>
          <w:rFonts w:ascii="Arial" w:eastAsia="Times New Roman" w:hAnsi="Arial" w:cs="Arial"/>
          <w:color w:val="000000"/>
          <w:sz w:val="24"/>
          <w:szCs w:val="24"/>
          <w:lang w:val="nl-NL" w:eastAsia="de-AT"/>
        </w:rPr>
        <w:t>A kinderen</w:t>
      </w: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r w:rsidRPr="0049580D">
        <w:rPr>
          <w:rFonts w:ascii="Arial" w:eastAsia="Times New Roman" w:hAnsi="Arial" w:cs="Arial"/>
          <w:color w:val="000000"/>
          <w:sz w:val="24"/>
          <w:szCs w:val="24"/>
          <w:lang w:val="nl-NL" w:eastAsia="de-AT"/>
        </w:rPr>
        <w:t>B leraren</w:t>
      </w: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r w:rsidRPr="0049580D">
        <w:rPr>
          <w:rFonts w:ascii="Arial" w:eastAsia="Times New Roman" w:hAnsi="Arial" w:cs="Arial"/>
          <w:color w:val="000000"/>
          <w:sz w:val="24"/>
          <w:szCs w:val="24"/>
          <w:lang w:val="nl-NL" w:eastAsia="de-AT"/>
        </w:rPr>
        <w:t>C onderzoekers</w:t>
      </w: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r w:rsidRPr="0049580D">
        <w:rPr>
          <w:rFonts w:ascii="Arial" w:eastAsia="Times New Roman" w:hAnsi="Arial" w:cs="Arial"/>
          <w:color w:val="000000"/>
          <w:sz w:val="24"/>
          <w:szCs w:val="24"/>
          <w:lang w:val="nl-NL" w:eastAsia="de-AT"/>
        </w:rPr>
        <w:t>D ouders</w:t>
      </w: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r>
        <w:rPr>
          <w:rFonts w:ascii="Arial" w:eastAsia="Times New Roman" w:hAnsi="Arial" w:cs="Arial"/>
          <w:color w:val="000000"/>
          <w:sz w:val="24"/>
          <w:szCs w:val="24"/>
          <w:lang w:val="nl-NL" w:eastAsia="de-AT"/>
        </w:rPr>
        <w:t>(1p) -  vraag 13</w:t>
      </w: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r w:rsidRPr="0049580D">
        <w:rPr>
          <w:rFonts w:ascii="Arial" w:eastAsia="Times New Roman" w:hAnsi="Arial" w:cs="Arial"/>
          <w:color w:val="000000"/>
          <w:sz w:val="24"/>
          <w:szCs w:val="24"/>
          <w:lang w:val="nl-NL" w:eastAsia="de-AT"/>
        </w:rPr>
        <w:t>De tekst noemt meerdere oorzaken voor de toegenomen stress bij</w:t>
      </w: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r w:rsidRPr="0049580D">
        <w:rPr>
          <w:rFonts w:ascii="Arial" w:eastAsia="Times New Roman" w:hAnsi="Arial" w:cs="Arial"/>
          <w:color w:val="000000"/>
          <w:sz w:val="24"/>
          <w:szCs w:val="24"/>
          <w:lang w:val="nl-NL" w:eastAsia="de-AT"/>
        </w:rPr>
        <w:t>kinderen.</w:t>
      </w:r>
    </w:p>
    <w:p w:rsidR="0049580D" w:rsidRPr="0049580D" w:rsidRDefault="0049580D" w:rsidP="0049580D">
      <w:pPr>
        <w:spacing w:after="0" w:line="360" w:lineRule="auto"/>
        <w:jc w:val="both"/>
        <w:rPr>
          <w:rFonts w:ascii="Times New Roman" w:eastAsia="Times New Roman" w:hAnsi="Times New Roman" w:cs="Times New Roman"/>
          <w:sz w:val="24"/>
          <w:szCs w:val="24"/>
          <w:lang w:val="nl-NL" w:eastAsia="de-AT"/>
        </w:rPr>
      </w:pPr>
      <w:r w:rsidRPr="0049580D">
        <w:rPr>
          <w:rFonts w:ascii="Arial" w:eastAsia="Times New Roman" w:hAnsi="Arial" w:cs="Arial"/>
          <w:color w:val="000000"/>
          <w:sz w:val="24"/>
          <w:szCs w:val="24"/>
          <w:lang w:val="nl-NL" w:eastAsia="de-AT"/>
        </w:rPr>
        <w:t>Schrijf één oorzaak in het Nederlands op.</w:t>
      </w:r>
    </w:p>
    <w:p w:rsidR="00ED27D0" w:rsidRPr="0049580D" w:rsidRDefault="0049580D" w:rsidP="0049580D">
      <w:pPr>
        <w:spacing w:line="360" w:lineRule="auto"/>
        <w:jc w:val="both"/>
        <w:rPr>
          <w:lang w:val="nl-NL"/>
        </w:rPr>
      </w:pPr>
    </w:p>
    <w:sectPr w:rsidR="00ED27D0" w:rsidRPr="004958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80D"/>
    <w:rsid w:val="0049580D"/>
    <w:rsid w:val="00D16C4E"/>
    <w:rsid w:val="00D906C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F4D58"/>
  <w15:chartTrackingRefBased/>
  <w15:docId w15:val="{37707A33-A33D-4263-9126-DCCA4629C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49580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AT"/>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9580D"/>
    <w:rPr>
      <w:rFonts w:ascii="Times New Roman" w:eastAsia="Times New Roman" w:hAnsi="Times New Roman" w:cs="Times New Roman"/>
      <w:b/>
      <w:bCs/>
      <w:kern w:val="36"/>
      <w:sz w:val="48"/>
      <w:szCs w:val="48"/>
      <w:lang w:eastAsia="de-AT"/>
    </w:rPr>
  </w:style>
  <w:style w:type="paragraph" w:styleId="Normaalweb">
    <w:name w:val="Normal (Web)"/>
    <w:basedOn w:val="Standaard"/>
    <w:uiPriority w:val="99"/>
    <w:semiHidden/>
    <w:unhideWhenUsed/>
    <w:rsid w:val="0049580D"/>
    <w:pPr>
      <w:spacing w:before="100" w:beforeAutospacing="1" w:after="100" w:afterAutospacing="1" w:line="240" w:lineRule="auto"/>
    </w:pPr>
    <w:rPr>
      <w:rFonts w:ascii="Times New Roman" w:eastAsia="Times New Roman" w:hAnsi="Times New Roman" w:cs="Times New Roman"/>
      <w:sz w:val="24"/>
      <w:szCs w:val="24"/>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574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1111</Words>
  <Characters>7001</Characters>
  <Application>Microsoft Office Word</Application>
  <DocSecurity>0</DocSecurity>
  <Lines>58</Lines>
  <Paragraphs>16</Paragraphs>
  <ScaleCrop>false</ScaleCrop>
  <Company>Ons Middelbaar Onderwijs</Company>
  <LinksUpToDate>false</LinksUpToDate>
  <CharactersWithSpaces>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Boigner, Marion</dc:creator>
  <cp:keywords/>
  <dc:description/>
  <cp:lastModifiedBy>Boigner, Marion</cp:lastModifiedBy>
  <cp:revision>1</cp:revision>
  <dcterms:created xsi:type="dcterms:W3CDTF">2019-02-22T09:33:00Z</dcterms:created>
  <dcterms:modified xsi:type="dcterms:W3CDTF">2019-02-22T09:37:00Z</dcterms:modified>
</cp:coreProperties>
</file>