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comments.xml" ContentType="application/vnd.openxmlformats-officedocument.wordprocessingml.comments+xml"/>
  <Override PartName="/word/commentsExtended.xml" ContentType="application/vnd.openxmlformats-officedocument.wordprocessingml.commentsExtended+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A92D85D" w14:textId="77777777" w:rsidR="00F72003" w:rsidRDefault="00632685">
      <w:pPr>
        <w:rPr>
          <w:rFonts w:ascii="Arial" w:eastAsia="Arial" w:hAnsi="Arial" w:cs="Arial"/>
          <w:b/>
        </w:rPr>
      </w:pPr>
      <w:r>
        <w:rPr>
          <w:noProof/>
        </w:rPr>
        <w:drawing>
          <wp:anchor distT="0" distB="0" distL="114300" distR="114300" simplePos="0" relativeHeight="251658240" behindDoc="0" locked="0" layoutInCell="1" hidden="0" allowOverlap="1" wp14:anchorId="4BAF638B" wp14:editId="228AB526">
            <wp:simplePos x="0" y="0"/>
            <wp:positionH relativeFrom="margin">
              <wp:posOffset>-633</wp:posOffset>
            </wp:positionH>
            <wp:positionV relativeFrom="paragraph">
              <wp:posOffset>128904</wp:posOffset>
            </wp:positionV>
            <wp:extent cx="6149340" cy="1458595"/>
            <wp:effectExtent l="0" t="0" r="0" b="0"/>
            <wp:wrapSquare wrapText="bothSides" distT="0" distB="0" distL="114300" distR="114300"/>
            <wp:docPr id="19" name="image39.jpg"/>
            <wp:cNvGraphicFramePr/>
            <a:graphic xmlns:a="http://schemas.openxmlformats.org/drawingml/2006/main">
              <a:graphicData uri="http://schemas.openxmlformats.org/drawingml/2006/picture">
                <pic:pic xmlns:pic="http://schemas.openxmlformats.org/drawingml/2006/picture">
                  <pic:nvPicPr>
                    <pic:cNvPr id="0" name="image39.jpg"/>
                    <pic:cNvPicPr preferRelativeResize="0"/>
                  </pic:nvPicPr>
                  <pic:blipFill>
                    <a:blip r:embed="rId8"/>
                    <a:srcRect/>
                    <a:stretch>
                      <a:fillRect/>
                    </a:stretch>
                  </pic:blipFill>
                  <pic:spPr>
                    <a:xfrm>
                      <a:off x="0" y="0"/>
                      <a:ext cx="6149340" cy="1458595"/>
                    </a:xfrm>
                    <a:prstGeom prst="rect">
                      <a:avLst/>
                    </a:prstGeom>
                    <a:ln/>
                  </pic:spPr>
                </pic:pic>
              </a:graphicData>
            </a:graphic>
          </wp:anchor>
        </w:drawing>
      </w:r>
    </w:p>
    <w:p w14:paraId="3E83187D" w14:textId="77777777" w:rsidR="00F72003" w:rsidRDefault="00F72003">
      <w:pPr>
        <w:jc w:val="right"/>
        <w:rPr>
          <w:rFonts w:ascii="Arial" w:eastAsia="Arial" w:hAnsi="Arial" w:cs="Arial"/>
          <w:b/>
          <w:sz w:val="20"/>
          <w:szCs w:val="20"/>
        </w:rPr>
      </w:pPr>
    </w:p>
    <w:p w14:paraId="464F4FCC" w14:textId="77777777" w:rsidR="00F72003" w:rsidRDefault="00F72003">
      <w:pPr>
        <w:rPr>
          <w:rFonts w:ascii="Arial" w:eastAsia="Arial" w:hAnsi="Arial" w:cs="Arial"/>
          <w:b/>
          <w:sz w:val="44"/>
          <w:szCs w:val="44"/>
        </w:rPr>
      </w:pPr>
    </w:p>
    <w:p w14:paraId="6BB51D86" w14:textId="77777777" w:rsidR="00F72003" w:rsidRDefault="00632685">
      <w:pPr>
        <w:rPr>
          <w:rFonts w:ascii="Arial" w:eastAsia="Arial" w:hAnsi="Arial" w:cs="Arial"/>
          <w:b/>
          <w:sz w:val="44"/>
          <w:szCs w:val="44"/>
        </w:rPr>
      </w:pPr>
      <w:r>
        <w:rPr>
          <w:rFonts w:ascii="Arial" w:eastAsia="Arial" w:hAnsi="Arial" w:cs="Arial"/>
          <w:b/>
          <w:sz w:val="44"/>
          <w:szCs w:val="44"/>
        </w:rPr>
        <w:t>Pedagogisch Didactisch</w:t>
      </w:r>
    </w:p>
    <w:p w14:paraId="1E3A8469" w14:textId="77777777" w:rsidR="00F72003" w:rsidRDefault="00F72003">
      <w:pPr>
        <w:jc w:val="right"/>
        <w:rPr>
          <w:rFonts w:ascii="Arial" w:eastAsia="Arial" w:hAnsi="Arial" w:cs="Arial"/>
          <w:b/>
        </w:rPr>
      </w:pPr>
    </w:p>
    <w:p w14:paraId="45F664D2" w14:textId="77777777" w:rsidR="00F72003" w:rsidRDefault="00632685">
      <w:pPr>
        <w:tabs>
          <w:tab w:val="center" w:pos="4203"/>
          <w:tab w:val="right" w:pos="8406"/>
        </w:tabs>
        <w:rPr>
          <w:rFonts w:ascii="Arial" w:eastAsia="Arial" w:hAnsi="Arial" w:cs="Arial"/>
          <w:b/>
          <w:sz w:val="44"/>
          <w:szCs w:val="44"/>
        </w:rPr>
      </w:pPr>
      <w:r>
        <w:rPr>
          <w:rFonts w:ascii="Arial" w:eastAsia="Arial" w:hAnsi="Arial" w:cs="Arial"/>
          <w:b/>
          <w:sz w:val="44"/>
          <w:szCs w:val="44"/>
        </w:rPr>
        <w:t>Getuigschrift</w:t>
      </w:r>
    </w:p>
    <w:p w14:paraId="18869A5E" w14:textId="77777777" w:rsidR="00F72003" w:rsidRDefault="00F72003">
      <w:pPr>
        <w:tabs>
          <w:tab w:val="center" w:pos="4203"/>
          <w:tab w:val="right" w:pos="8406"/>
        </w:tabs>
        <w:rPr>
          <w:rFonts w:ascii="Arial" w:eastAsia="Arial" w:hAnsi="Arial" w:cs="Arial"/>
          <w:b/>
          <w:sz w:val="44"/>
          <w:szCs w:val="44"/>
        </w:rPr>
      </w:pPr>
    </w:p>
    <w:p w14:paraId="7EDCC5F6" w14:textId="77777777" w:rsidR="00F72003" w:rsidRDefault="00F72003">
      <w:pPr>
        <w:rPr>
          <w:rFonts w:ascii="Arial" w:eastAsia="Arial" w:hAnsi="Arial" w:cs="Arial"/>
          <w:b/>
        </w:rPr>
      </w:pPr>
    </w:p>
    <w:p w14:paraId="76A368F2" w14:textId="77777777" w:rsidR="00F72003" w:rsidRDefault="00F72003">
      <w:pPr>
        <w:jc w:val="center"/>
        <w:rPr>
          <w:rFonts w:ascii="Arial" w:eastAsia="Arial" w:hAnsi="Arial" w:cs="Arial"/>
          <w:b/>
        </w:rPr>
      </w:pPr>
    </w:p>
    <w:p w14:paraId="75FE1268" w14:textId="77777777" w:rsidR="00F72003" w:rsidRDefault="00F72003">
      <w:pPr>
        <w:rPr>
          <w:rFonts w:ascii="Arial" w:eastAsia="Arial" w:hAnsi="Arial" w:cs="Arial"/>
          <w:b/>
        </w:rPr>
      </w:pPr>
    </w:p>
    <w:p w14:paraId="2F1521C8" w14:textId="77777777" w:rsidR="00F72003" w:rsidRDefault="00F72003">
      <w:pPr>
        <w:rPr>
          <w:rFonts w:ascii="Arial" w:eastAsia="Arial" w:hAnsi="Arial" w:cs="Arial"/>
          <w:b/>
        </w:rPr>
      </w:pPr>
    </w:p>
    <w:p w14:paraId="58BDD530" w14:textId="77777777" w:rsidR="00F72003" w:rsidRDefault="00F72003">
      <w:pPr>
        <w:rPr>
          <w:rFonts w:ascii="Arial" w:eastAsia="Arial" w:hAnsi="Arial" w:cs="Arial"/>
          <w:b/>
        </w:rPr>
      </w:pPr>
    </w:p>
    <w:p w14:paraId="05A882FC" w14:textId="77777777" w:rsidR="00F72003" w:rsidRDefault="00F72003">
      <w:pPr>
        <w:rPr>
          <w:rFonts w:ascii="Arial" w:eastAsia="Arial" w:hAnsi="Arial" w:cs="Arial"/>
          <w:b/>
        </w:rPr>
      </w:pPr>
    </w:p>
    <w:p w14:paraId="2CB5AA48" w14:textId="77777777" w:rsidR="00F72003" w:rsidRDefault="00F72003">
      <w:pPr>
        <w:rPr>
          <w:rFonts w:ascii="Arial" w:eastAsia="Arial" w:hAnsi="Arial" w:cs="Arial"/>
          <w:b/>
        </w:rPr>
      </w:pPr>
    </w:p>
    <w:p w14:paraId="5052507D" w14:textId="77777777" w:rsidR="00F72003" w:rsidRDefault="00F72003">
      <w:pPr>
        <w:rPr>
          <w:rFonts w:ascii="Arial" w:eastAsia="Arial" w:hAnsi="Arial" w:cs="Arial"/>
          <w:b/>
        </w:rPr>
      </w:pPr>
    </w:p>
    <w:p w14:paraId="00E6BE6E" w14:textId="77777777" w:rsidR="00F72003" w:rsidRDefault="00F72003">
      <w:pPr>
        <w:rPr>
          <w:rFonts w:ascii="Arial" w:eastAsia="Arial" w:hAnsi="Arial" w:cs="Arial"/>
          <w:b/>
        </w:rPr>
      </w:pPr>
    </w:p>
    <w:p w14:paraId="2F242E78" w14:textId="77777777" w:rsidR="00F72003" w:rsidRDefault="00F72003">
      <w:pPr>
        <w:rPr>
          <w:rFonts w:ascii="Arial" w:eastAsia="Arial" w:hAnsi="Arial" w:cs="Arial"/>
          <w:b/>
        </w:rPr>
      </w:pPr>
    </w:p>
    <w:p w14:paraId="1A178764" w14:textId="77777777" w:rsidR="00F72003" w:rsidRDefault="00F72003">
      <w:pPr>
        <w:rPr>
          <w:rFonts w:ascii="Arial" w:eastAsia="Arial" w:hAnsi="Arial" w:cs="Arial"/>
          <w:b/>
        </w:rPr>
      </w:pPr>
    </w:p>
    <w:p w14:paraId="13B1C57C" w14:textId="77777777" w:rsidR="00F72003" w:rsidRDefault="00632685">
      <w:pPr>
        <w:jc w:val="right"/>
        <w:rPr>
          <w:rFonts w:ascii="Arial" w:eastAsia="Arial" w:hAnsi="Arial" w:cs="Arial"/>
          <w:b/>
          <w:sz w:val="44"/>
          <w:szCs w:val="44"/>
        </w:rPr>
      </w:pPr>
      <w:r>
        <w:rPr>
          <w:noProof/>
        </w:rPr>
        <mc:AlternateContent>
          <mc:Choice Requires="wps">
            <w:drawing>
              <wp:anchor distT="0" distB="0" distL="114300" distR="114300" simplePos="0" relativeHeight="251659264" behindDoc="1" locked="0" layoutInCell="1" hidden="0" allowOverlap="1" wp14:anchorId="3E542AA0" wp14:editId="3DF42254">
                <wp:simplePos x="0" y="0"/>
                <wp:positionH relativeFrom="margin">
                  <wp:posOffset>-203199</wp:posOffset>
                </wp:positionH>
                <wp:positionV relativeFrom="paragraph">
                  <wp:posOffset>0</wp:posOffset>
                </wp:positionV>
                <wp:extent cx="2311400" cy="279400"/>
                <wp:effectExtent l="0" t="0" r="0" b="0"/>
                <wp:wrapSquare wrapText="bothSides" distT="0" distB="0" distL="114300" distR="114300"/>
                <wp:docPr id="29" name="Rechthoek 29"/>
                <wp:cNvGraphicFramePr/>
                <a:graphic xmlns:a="http://schemas.openxmlformats.org/drawingml/2006/main">
                  <a:graphicData uri="http://schemas.microsoft.com/office/word/2010/wordprocessingShape">
                    <wps:wsp>
                      <wps:cNvSpPr/>
                      <wps:spPr>
                        <a:xfrm>
                          <a:off x="4193793" y="3640618"/>
                          <a:ext cx="2304415" cy="278765"/>
                        </a:xfrm>
                        <a:prstGeom prst="rect">
                          <a:avLst/>
                        </a:prstGeom>
                        <a:solidFill>
                          <a:srgbClr val="FFFFFF"/>
                        </a:solidFill>
                        <a:ln>
                          <a:noFill/>
                        </a:ln>
                      </wps:spPr>
                      <wps:txbx>
                        <w:txbxContent>
                          <w:p w14:paraId="20A0E1E2" w14:textId="77777777" w:rsidR="00393E03" w:rsidRDefault="00393E03">
                            <w:pPr>
                              <w:textDirection w:val="btLr"/>
                            </w:pPr>
                          </w:p>
                        </w:txbxContent>
                      </wps:txbx>
                      <wps:bodyPr spcFirstLastPara="1" wrap="square" lIns="91425" tIns="45700" rIns="91425" bIns="45700" anchor="t" anchorCtr="0"/>
                    </wps:wsp>
                  </a:graphicData>
                </a:graphic>
              </wp:anchor>
            </w:drawing>
          </mc:Choice>
          <mc:Fallback>
            <w:pict>
              <v:rect w14:anchorId="3E542AA0" id="Rechthoek 29" o:spid="_x0000_s1026" style="position:absolute;left:0;text-align:left;margin-left:-16pt;margin-top:0;width:182pt;height:22pt;z-index:-251657216;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" stroked="f">
                <v:textbox inset="2.53958mm,1.2694mm,2.53958mm,1.2694mm">
                  <w:txbxContent>
                    <w:p w14:paraId="20A0E1E2" w14:textId="77777777" w:rsidR="00393E03" w:rsidRDefault="00393E03">
                      <w:pPr>
                        <w:textDirection w:val="btLr"/>
                      </w:pPr>
                    </w:p>
                  </w:txbxContent>
                </v:textbox>
                <w10:wrap type="square" anchorx="margin"/>
              </v:rect>
            </w:pict>
          </mc:Fallback>
        </mc:AlternateContent>
      </w:r>
    </w:p>
    <w:p w14:paraId="25F1E015" w14:textId="77777777" w:rsidR="00F72003" w:rsidRDefault="00F72003">
      <w:pPr>
        <w:ind w:left="2160" w:firstLine="720"/>
        <w:jc w:val="right"/>
        <w:rPr>
          <w:rFonts w:ascii="Arial" w:eastAsia="Arial" w:hAnsi="Arial" w:cs="Arial"/>
          <w:b/>
          <w:sz w:val="36"/>
          <w:szCs w:val="36"/>
        </w:rPr>
      </w:pPr>
    </w:p>
    <w:p w14:paraId="4B2E4009" w14:textId="77777777" w:rsidR="00F72003" w:rsidRDefault="00632685">
      <w:pPr>
        <w:ind w:left="2160" w:firstLine="720"/>
        <w:jc w:val="right"/>
        <w:rPr>
          <w:rFonts w:ascii="Arial" w:eastAsia="Arial" w:hAnsi="Arial" w:cs="Arial"/>
          <w:b/>
          <w:sz w:val="36"/>
          <w:szCs w:val="36"/>
        </w:rPr>
      </w:pPr>
      <w:r>
        <w:rPr>
          <w:noProof/>
        </w:rPr>
        <w:drawing>
          <wp:anchor distT="114300" distB="114300" distL="114300" distR="114300" simplePos="0" relativeHeight="251660288" behindDoc="0" locked="0" layoutInCell="1" hidden="0" allowOverlap="1" wp14:anchorId="59D5C110" wp14:editId="785C66C4">
            <wp:simplePos x="0" y="0"/>
            <wp:positionH relativeFrom="margin">
              <wp:posOffset>-200024</wp:posOffset>
            </wp:positionH>
            <wp:positionV relativeFrom="paragraph">
              <wp:posOffset>28575</wp:posOffset>
            </wp:positionV>
            <wp:extent cx="1905000" cy="1609725"/>
            <wp:effectExtent l="0" t="0" r="0" b="0"/>
            <wp:wrapSquare wrapText="bothSides" distT="114300" distB="114300" distL="114300" distR="114300"/>
            <wp:docPr id="4" name="image21.jpg"/>
            <wp:cNvGraphicFramePr/>
            <a:graphic xmlns:a="http://schemas.openxmlformats.org/drawingml/2006/main">
              <a:graphicData uri="http://schemas.openxmlformats.org/drawingml/2006/picture">
                <pic:pic xmlns:pic="http://schemas.openxmlformats.org/drawingml/2006/picture">
                  <pic:nvPicPr>
                    <pic:cNvPr id="0" name="image21.jpg"/>
                    <pic:cNvPicPr preferRelativeResize="0"/>
                  </pic:nvPicPr>
                  <pic:blipFill>
                    <a:blip r:embed="rId9"/>
                    <a:srcRect/>
                    <a:stretch>
                      <a:fillRect/>
                    </a:stretch>
                  </pic:blipFill>
                  <pic:spPr>
                    <a:xfrm>
                      <a:off x="0" y="0"/>
                      <a:ext cx="1905000" cy="1609725"/>
                    </a:xfrm>
                    <a:prstGeom prst="rect">
                      <a:avLst/>
                    </a:prstGeom>
                    <a:ln/>
                  </pic:spPr>
                </pic:pic>
              </a:graphicData>
            </a:graphic>
          </wp:anchor>
        </w:drawing>
      </w:r>
    </w:p>
    <w:p w14:paraId="485B7685" w14:textId="77777777" w:rsidR="00F72003" w:rsidRDefault="00632685">
      <w:pPr>
        <w:ind w:left="2160" w:firstLine="720"/>
        <w:jc w:val="right"/>
        <w:rPr>
          <w:rFonts w:ascii="Arial" w:eastAsia="Arial" w:hAnsi="Arial" w:cs="Arial"/>
          <w:b/>
          <w:sz w:val="32"/>
          <w:szCs w:val="32"/>
        </w:rPr>
      </w:pPr>
      <w:r>
        <w:rPr>
          <w:rFonts w:ascii="Arial" w:eastAsia="Arial" w:hAnsi="Arial" w:cs="Arial"/>
          <w:b/>
          <w:sz w:val="32"/>
          <w:szCs w:val="32"/>
        </w:rPr>
        <w:t>Noordelijke MBO-instellingen</w:t>
      </w:r>
    </w:p>
    <w:p w14:paraId="77DE94FE" w14:textId="77777777" w:rsidR="00F72003" w:rsidRDefault="00F72003">
      <w:pPr>
        <w:rPr>
          <w:rFonts w:ascii="Arial" w:eastAsia="Arial" w:hAnsi="Arial" w:cs="Arial"/>
          <w:b/>
        </w:rPr>
      </w:pPr>
    </w:p>
    <w:p w14:paraId="3106DBD2" w14:textId="77777777" w:rsidR="00F72003" w:rsidRDefault="00632685">
      <w:pPr>
        <w:rPr>
          <w:rFonts w:ascii="Arial" w:eastAsia="Arial" w:hAnsi="Arial" w:cs="Arial"/>
          <w:b/>
          <w:sz w:val="48"/>
          <w:szCs w:val="48"/>
        </w:rPr>
      </w:pPr>
      <w:r>
        <w:rPr>
          <w:rFonts w:ascii="Arial" w:eastAsia="Arial" w:hAnsi="Arial" w:cs="Arial"/>
          <w:b/>
          <w:sz w:val="48"/>
          <w:szCs w:val="48"/>
        </w:rPr>
        <w:t xml:space="preserve">  &amp;</w:t>
      </w:r>
    </w:p>
    <w:p w14:paraId="6F2BD164" w14:textId="6A02CE75" w:rsidR="00F72003" w:rsidRDefault="000557D1">
      <w:pPr>
        <w:jc w:val="right"/>
        <w:rPr>
          <w:rFonts w:ascii="Arial" w:eastAsia="Arial" w:hAnsi="Arial" w:cs="Arial"/>
          <w:b/>
          <w:sz w:val="32"/>
          <w:szCs w:val="32"/>
        </w:rPr>
      </w:pPr>
      <w:r>
        <w:rPr>
          <w:rFonts w:ascii="Arial" w:eastAsia="Arial" w:hAnsi="Arial" w:cs="Arial"/>
          <w:b/>
          <w:sz w:val="32"/>
          <w:szCs w:val="32"/>
        </w:rPr>
        <w:t>Studiewijzer</w:t>
      </w:r>
    </w:p>
    <w:p w14:paraId="179BEE1F" w14:textId="77777777" w:rsidR="00326329" w:rsidRDefault="00632685">
      <w:pPr>
        <w:jc w:val="right"/>
        <w:rPr>
          <w:rFonts w:ascii="Arial" w:eastAsia="Arial" w:hAnsi="Arial" w:cs="Arial"/>
          <w:b/>
          <w:sz w:val="32"/>
          <w:szCs w:val="32"/>
        </w:rPr>
      </w:pPr>
      <w:r>
        <w:rPr>
          <w:rFonts w:ascii="Arial" w:eastAsia="Arial" w:hAnsi="Arial" w:cs="Arial"/>
          <w:b/>
          <w:sz w:val="32"/>
          <w:szCs w:val="32"/>
        </w:rPr>
        <w:t xml:space="preserve">PDG opleiding </w:t>
      </w:r>
      <w:r w:rsidR="0082370C">
        <w:rPr>
          <w:rFonts w:ascii="Arial" w:eastAsia="Arial" w:hAnsi="Arial" w:cs="Arial"/>
          <w:b/>
          <w:sz w:val="32"/>
          <w:szCs w:val="32"/>
        </w:rPr>
        <w:t xml:space="preserve">najaar </w:t>
      </w:r>
      <w:r>
        <w:rPr>
          <w:rFonts w:ascii="Arial" w:eastAsia="Arial" w:hAnsi="Arial" w:cs="Arial"/>
          <w:b/>
          <w:sz w:val="32"/>
          <w:szCs w:val="32"/>
        </w:rPr>
        <w:t>201</w:t>
      </w:r>
      <w:r w:rsidR="00281F7E">
        <w:rPr>
          <w:rFonts w:ascii="Arial" w:eastAsia="Arial" w:hAnsi="Arial" w:cs="Arial"/>
          <w:b/>
          <w:sz w:val="32"/>
          <w:szCs w:val="32"/>
        </w:rPr>
        <w:t>9</w:t>
      </w:r>
    </w:p>
    <w:p w14:paraId="7F0CDBD1" w14:textId="18618B3E" w:rsidR="00F72003" w:rsidRDefault="00326329">
      <w:pPr>
        <w:jc w:val="right"/>
        <w:rPr>
          <w:rFonts w:ascii="Arial" w:eastAsia="Arial" w:hAnsi="Arial" w:cs="Arial"/>
          <w:b/>
          <w:sz w:val="32"/>
          <w:szCs w:val="32"/>
        </w:rPr>
      </w:pPr>
      <w:r>
        <w:rPr>
          <w:rFonts w:ascii="Arial" w:eastAsia="Arial" w:hAnsi="Arial" w:cs="Arial"/>
          <w:b/>
          <w:sz w:val="32"/>
          <w:szCs w:val="32"/>
        </w:rPr>
        <w:t>Groepen 3471(GN) en 3472(Lwd)</w:t>
      </w:r>
      <w:r w:rsidR="00632685">
        <w:br w:type="page"/>
      </w:r>
    </w:p>
    <w:p w14:paraId="2B59CFBF" w14:textId="77777777" w:rsidR="00F72003" w:rsidRDefault="00632685">
      <w:pPr>
        <w:rPr>
          <w:rFonts w:ascii="Arial" w:eastAsia="Arial" w:hAnsi="Arial" w:cs="Arial"/>
          <w:b/>
        </w:rPr>
      </w:pPr>
      <w:r>
        <w:rPr>
          <w:rFonts w:ascii="Arial" w:eastAsia="Arial" w:hAnsi="Arial" w:cs="Arial"/>
          <w:b/>
        </w:rPr>
        <w:lastRenderedPageBreak/>
        <w:t>Inhoudsopgave</w:t>
      </w:r>
    </w:p>
    <w:p w14:paraId="676D9605" w14:textId="77777777" w:rsidR="00F72003" w:rsidRDefault="00F72003">
      <w:pPr>
        <w:rPr>
          <w:rFonts w:ascii="Arial" w:eastAsia="Arial" w:hAnsi="Arial" w:cs="Arial"/>
          <w:sz w:val="20"/>
          <w:szCs w:val="20"/>
        </w:rPr>
      </w:pPr>
    </w:p>
    <w:p w14:paraId="72212417" w14:textId="77777777" w:rsidR="00F72003" w:rsidRDefault="00632685" w:rsidP="007924C5">
      <w:pPr>
        <w:tabs>
          <w:tab w:val="decimal" w:pos="8789"/>
        </w:tabs>
        <w:rPr>
          <w:rFonts w:ascii="Arial" w:eastAsia="Arial" w:hAnsi="Arial" w:cs="Arial"/>
          <w:b/>
          <w:sz w:val="20"/>
          <w:szCs w:val="20"/>
        </w:rPr>
      </w:pPr>
      <w:r>
        <w:rPr>
          <w:rFonts w:ascii="Arial" w:eastAsia="Arial" w:hAnsi="Arial" w:cs="Arial"/>
          <w:b/>
          <w:sz w:val="20"/>
          <w:szCs w:val="20"/>
        </w:rPr>
        <w:t>Welkom</w:t>
      </w:r>
      <w:r w:rsidR="007924C5">
        <w:rPr>
          <w:rFonts w:ascii="Arial" w:eastAsia="Arial" w:hAnsi="Arial" w:cs="Arial"/>
          <w:b/>
          <w:sz w:val="20"/>
          <w:szCs w:val="20"/>
        </w:rPr>
        <w:t xml:space="preserve"> </w:t>
      </w:r>
      <w:r w:rsidR="007924C5" w:rsidRPr="007924C5">
        <w:rPr>
          <w:rFonts w:ascii="Arial" w:eastAsia="Arial" w:hAnsi="Arial" w:cs="Arial"/>
          <w:sz w:val="20"/>
          <w:szCs w:val="20"/>
        </w:rPr>
        <w:t>………………………………………………………………………………………</w:t>
      </w:r>
      <w:r w:rsidR="007924C5">
        <w:rPr>
          <w:rFonts w:ascii="Arial" w:eastAsia="Arial" w:hAnsi="Arial" w:cs="Arial"/>
          <w:sz w:val="20"/>
          <w:szCs w:val="20"/>
        </w:rPr>
        <w:t>………………</w:t>
      </w:r>
      <w:r>
        <w:rPr>
          <w:rFonts w:ascii="Arial" w:eastAsia="Arial" w:hAnsi="Arial" w:cs="Arial"/>
          <w:b/>
          <w:sz w:val="20"/>
          <w:szCs w:val="20"/>
        </w:rPr>
        <w:tab/>
        <w:t>3</w:t>
      </w:r>
    </w:p>
    <w:p w14:paraId="7C72843B" w14:textId="77777777" w:rsidR="00F72003" w:rsidRDefault="00632685" w:rsidP="007924C5">
      <w:pPr>
        <w:tabs>
          <w:tab w:val="decimal" w:pos="8789"/>
        </w:tabs>
        <w:rPr>
          <w:rFonts w:ascii="Arial" w:eastAsia="Arial" w:hAnsi="Arial" w:cs="Arial"/>
          <w:sz w:val="20"/>
          <w:szCs w:val="20"/>
        </w:rPr>
      </w:pPr>
      <w:r>
        <w:rPr>
          <w:rFonts w:ascii="Arial" w:eastAsia="Arial" w:hAnsi="Arial" w:cs="Arial"/>
          <w:sz w:val="20"/>
          <w:szCs w:val="20"/>
        </w:rPr>
        <w:tab/>
      </w:r>
    </w:p>
    <w:p w14:paraId="5047D1A1" w14:textId="77777777" w:rsidR="00F72003" w:rsidRDefault="00632685" w:rsidP="009D3686">
      <w:pPr>
        <w:numPr>
          <w:ilvl w:val="0"/>
          <w:numId w:val="3"/>
        </w:numPr>
        <w:tabs>
          <w:tab w:val="decimal" w:pos="8789"/>
        </w:tabs>
        <w:contextualSpacing/>
        <w:rPr>
          <w:rFonts w:ascii="Arial" w:eastAsia="Arial" w:hAnsi="Arial" w:cs="Arial"/>
          <w:b/>
          <w:sz w:val="20"/>
          <w:szCs w:val="20"/>
        </w:rPr>
      </w:pPr>
      <w:r>
        <w:rPr>
          <w:rFonts w:ascii="Arial" w:eastAsia="Arial" w:hAnsi="Arial" w:cs="Arial"/>
          <w:b/>
          <w:sz w:val="20"/>
          <w:szCs w:val="20"/>
        </w:rPr>
        <w:t>Inleiding</w:t>
      </w:r>
      <w:r w:rsidR="007924C5">
        <w:rPr>
          <w:rFonts w:ascii="Arial" w:eastAsia="Arial" w:hAnsi="Arial" w:cs="Arial"/>
          <w:b/>
          <w:sz w:val="20"/>
          <w:szCs w:val="20"/>
        </w:rPr>
        <w:t xml:space="preserve"> </w:t>
      </w:r>
      <w:r w:rsidR="007924C5" w:rsidRPr="007924C5">
        <w:rPr>
          <w:rFonts w:ascii="Arial" w:eastAsia="Arial" w:hAnsi="Arial" w:cs="Arial"/>
          <w:sz w:val="20"/>
          <w:szCs w:val="20"/>
        </w:rPr>
        <w:t>…………………………………</w:t>
      </w:r>
      <w:r w:rsidR="007924C5">
        <w:rPr>
          <w:rFonts w:ascii="Arial" w:eastAsia="Arial" w:hAnsi="Arial" w:cs="Arial"/>
          <w:sz w:val="20"/>
          <w:szCs w:val="20"/>
        </w:rPr>
        <w:t>……………………………………………………</w:t>
      </w:r>
      <w:r w:rsidR="007924C5" w:rsidRPr="007924C5">
        <w:rPr>
          <w:rFonts w:ascii="Arial" w:eastAsia="Arial" w:hAnsi="Arial" w:cs="Arial"/>
          <w:sz w:val="20"/>
          <w:szCs w:val="20"/>
        </w:rPr>
        <w:t>….</w:t>
      </w:r>
      <w:r w:rsidR="007924C5">
        <w:rPr>
          <w:rFonts w:ascii="Arial" w:eastAsia="Arial" w:hAnsi="Arial" w:cs="Arial"/>
          <w:sz w:val="20"/>
          <w:szCs w:val="20"/>
        </w:rPr>
        <w:t>.</w:t>
      </w:r>
      <w:r w:rsidR="007924C5" w:rsidRPr="007924C5">
        <w:rPr>
          <w:rFonts w:ascii="Arial" w:eastAsia="Arial" w:hAnsi="Arial" w:cs="Arial"/>
          <w:sz w:val="20"/>
          <w:szCs w:val="20"/>
        </w:rPr>
        <w:t>.</w:t>
      </w:r>
      <w:r>
        <w:rPr>
          <w:rFonts w:ascii="Arial" w:eastAsia="Arial" w:hAnsi="Arial" w:cs="Arial"/>
          <w:b/>
          <w:sz w:val="20"/>
          <w:szCs w:val="20"/>
        </w:rPr>
        <w:tab/>
        <w:t>4</w:t>
      </w:r>
    </w:p>
    <w:p w14:paraId="6E41F39D" w14:textId="77777777" w:rsidR="00F72003" w:rsidRDefault="00632685" w:rsidP="009D3686">
      <w:pPr>
        <w:numPr>
          <w:ilvl w:val="0"/>
          <w:numId w:val="13"/>
        </w:numPr>
        <w:tabs>
          <w:tab w:val="decimal" w:pos="8789"/>
        </w:tabs>
        <w:contextualSpacing/>
        <w:rPr>
          <w:sz w:val="20"/>
          <w:szCs w:val="20"/>
        </w:rPr>
      </w:pPr>
      <w:r>
        <w:rPr>
          <w:rFonts w:ascii="Arial" w:eastAsia="Arial" w:hAnsi="Arial" w:cs="Arial"/>
          <w:sz w:val="20"/>
          <w:szCs w:val="20"/>
        </w:rPr>
        <w:t>Doelgroep</w:t>
      </w:r>
    </w:p>
    <w:p w14:paraId="732BBDFA" w14:textId="77777777" w:rsidR="00F72003" w:rsidRDefault="00632685" w:rsidP="009D3686">
      <w:pPr>
        <w:numPr>
          <w:ilvl w:val="0"/>
          <w:numId w:val="13"/>
        </w:numPr>
        <w:tabs>
          <w:tab w:val="decimal" w:pos="8789"/>
        </w:tabs>
        <w:contextualSpacing/>
        <w:rPr>
          <w:sz w:val="20"/>
          <w:szCs w:val="20"/>
        </w:rPr>
      </w:pPr>
      <w:r>
        <w:rPr>
          <w:rFonts w:ascii="Arial" w:eastAsia="Arial" w:hAnsi="Arial" w:cs="Arial"/>
          <w:sz w:val="20"/>
          <w:szCs w:val="20"/>
        </w:rPr>
        <w:t>PDG</w:t>
      </w:r>
      <w:r w:rsidR="00BB5A36">
        <w:rPr>
          <w:rFonts w:ascii="Arial" w:eastAsia="Arial" w:hAnsi="Arial" w:cs="Arial"/>
          <w:sz w:val="20"/>
          <w:szCs w:val="20"/>
        </w:rPr>
        <w:t>-</w:t>
      </w:r>
      <w:r>
        <w:rPr>
          <w:rFonts w:ascii="Arial" w:eastAsia="Arial" w:hAnsi="Arial" w:cs="Arial"/>
          <w:sz w:val="20"/>
          <w:szCs w:val="20"/>
        </w:rPr>
        <w:t>getuigschrift</w:t>
      </w:r>
    </w:p>
    <w:p w14:paraId="7024080B" w14:textId="77777777" w:rsidR="00F72003" w:rsidRDefault="00632685" w:rsidP="009D3686">
      <w:pPr>
        <w:numPr>
          <w:ilvl w:val="0"/>
          <w:numId w:val="13"/>
        </w:numPr>
        <w:tabs>
          <w:tab w:val="decimal" w:pos="8789"/>
        </w:tabs>
        <w:contextualSpacing/>
        <w:rPr>
          <w:sz w:val="20"/>
          <w:szCs w:val="20"/>
        </w:rPr>
      </w:pPr>
      <w:r>
        <w:rPr>
          <w:rFonts w:ascii="Arial" w:eastAsia="Arial" w:hAnsi="Arial" w:cs="Arial"/>
          <w:sz w:val="20"/>
          <w:szCs w:val="20"/>
        </w:rPr>
        <w:t>Wat heeft deze opleiding je te bieden?</w:t>
      </w:r>
    </w:p>
    <w:p w14:paraId="31558150" w14:textId="77777777" w:rsidR="00F72003" w:rsidRDefault="00F72003" w:rsidP="007924C5">
      <w:pPr>
        <w:tabs>
          <w:tab w:val="decimal" w:pos="8789"/>
        </w:tabs>
        <w:rPr>
          <w:rFonts w:ascii="Arial" w:eastAsia="Arial" w:hAnsi="Arial" w:cs="Arial"/>
          <w:sz w:val="20"/>
          <w:szCs w:val="20"/>
        </w:rPr>
      </w:pPr>
    </w:p>
    <w:p w14:paraId="384EA285" w14:textId="77777777" w:rsidR="00F72003" w:rsidRDefault="00632685" w:rsidP="009D3686">
      <w:pPr>
        <w:numPr>
          <w:ilvl w:val="0"/>
          <w:numId w:val="3"/>
        </w:numPr>
        <w:tabs>
          <w:tab w:val="decimal" w:pos="8789"/>
        </w:tabs>
        <w:contextualSpacing/>
        <w:rPr>
          <w:rFonts w:ascii="Arial" w:eastAsia="Arial" w:hAnsi="Arial" w:cs="Arial"/>
          <w:b/>
          <w:sz w:val="20"/>
          <w:szCs w:val="20"/>
        </w:rPr>
      </w:pPr>
      <w:r>
        <w:rPr>
          <w:rFonts w:ascii="Arial" w:eastAsia="Arial" w:hAnsi="Arial" w:cs="Arial"/>
          <w:b/>
          <w:sz w:val="20"/>
          <w:szCs w:val="20"/>
        </w:rPr>
        <w:t>Docentschap 21</w:t>
      </w:r>
      <w:r>
        <w:rPr>
          <w:rFonts w:ascii="Arial" w:eastAsia="Arial" w:hAnsi="Arial" w:cs="Arial"/>
          <w:b/>
          <w:sz w:val="20"/>
          <w:szCs w:val="20"/>
          <w:vertAlign w:val="superscript"/>
        </w:rPr>
        <w:t>ste</w:t>
      </w:r>
      <w:r>
        <w:rPr>
          <w:rFonts w:ascii="Arial" w:eastAsia="Arial" w:hAnsi="Arial" w:cs="Arial"/>
          <w:b/>
          <w:sz w:val="20"/>
          <w:szCs w:val="20"/>
        </w:rPr>
        <w:t xml:space="preserve"> eeuw</w:t>
      </w:r>
      <w:r w:rsidR="007924C5">
        <w:rPr>
          <w:rFonts w:ascii="Arial" w:eastAsia="Arial" w:hAnsi="Arial" w:cs="Arial"/>
          <w:b/>
          <w:sz w:val="20"/>
          <w:szCs w:val="20"/>
        </w:rPr>
        <w:t xml:space="preserve"> </w:t>
      </w:r>
      <w:r w:rsidR="007924C5">
        <w:rPr>
          <w:rFonts w:ascii="Arial" w:eastAsia="Arial" w:hAnsi="Arial" w:cs="Arial"/>
          <w:sz w:val="20"/>
          <w:szCs w:val="20"/>
        </w:rPr>
        <w:t>…………………………………………………………………………</w:t>
      </w:r>
      <w:r>
        <w:rPr>
          <w:rFonts w:ascii="Arial" w:eastAsia="Arial" w:hAnsi="Arial" w:cs="Arial"/>
          <w:b/>
          <w:sz w:val="20"/>
          <w:szCs w:val="20"/>
        </w:rPr>
        <w:tab/>
        <w:t>5</w:t>
      </w:r>
    </w:p>
    <w:p w14:paraId="3BBD9498" w14:textId="77777777" w:rsidR="00F72003" w:rsidRDefault="00632685" w:rsidP="009D3686">
      <w:pPr>
        <w:numPr>
          <w:ilvl w:val="0"/>
          <w:numId w:val="13"/>
        </w:numPr>
        <w:tabs>
          <w:tab w:val="decimal" w:pos="8789"/>
        </w:tabs>
        <w:contextualSpacing/>
        <w:rPr>
          <w:sz w:val="20"/>
          <w:szCs w:val="20"/>
        </w:rPr>
      </w:pPr>
      <w:r>
        <w:rPr>
          <w:rFonts w:ascii="Arial" w:eastAsia="Arial" w:hAnsi="Arial" w:cs="Arial"/>
          <w:sz w:val="20"/>
          <w:szCs w:val="20"/>
        </w:rPr>
        <w:t>Samen opleiden</w:t>
      </w:r>
      <w:r>
        <w:rPr>
          <w:rFonts w:ascii="Arial" w:eastAsia="Arial" w:hAnsi="Arial" w:cs="Arial"/>
          <w:sz w:val="20"/>
          <w:szCs w:val="20"/>
        </w:rPr>
        <w:tab/>
      </w:r>
    </w:p>
    <w:p w14:paraId="72FA619C" w14:textId="77777777" w:rsidR="00F72003" w:rsidRDefault="00632685" w:rsidP="009D3686">
      <w:pPr>
        <w:numPr>
          <w:ilvl w:val="0"/>
          <w:numId w:val="13"/>
        </w:numPr>
        <w:tabs>
          <w:tab w:val="decimal" w:pos="8789"/>
        </w:tabs>
        <w:contextualSpacing/>
        <w:rPr>
          <w:sz w:val="20"/>
          <w:szCs w:val="20"/>
        </w:rPr>
      </w:pPr>
      <w:r>
        <w:rPr>
          <w:rFonts w:ascii="Arial" w:eastAsia="Arial" w:hAnsi="Arial" w:cs="Arial"/>
          <w:sz w:val="20"/>
          <w:szCs w:val="20"/>
        </w:rPr>
        <w:t xml:space="preserve">Onderwijsvisie </w:t>
      </w:r>
      <w:r w:rsidR="00BE20C2">
        <w:rPr>
          <w:rFonts w:ascii="Arial" w:eastAsia="Arial" w:hAnsi="Arial" w:cs="Arial"/>
          <w:sz w:val="20"/>
          <w:szCs w:val="20"/>
        </w:rPr>
        <w:t>NHLStenden</w:t>
      </w:r>
      <w:r w:rsidR="00BB5A36">
        <w:rPr>
          <w:rFonts w:ascii="Arial" w:eastAsia="Arial" w:hAnsi="Arial" w:cs="Arial"/>
          <w:sz w:val="20"/>
          <w:szCs w:val="20"/>
        </w:rPr>
        <w:t xml:space="preserve"> Hogeschool</w:t>
      </w:r>
      <w:r>
        <w:rPr>
          <w:rFonts w:ascii="Arial" w:eastAsia="Arial" w:hAnsi="Arial" w:cs="Arial"/>
          <w:sz w:val="20"/>
          <w:szCs w:val="20"/>
        </w:rPr>
        <w:t>/ECNO en mbo</w:t>
      </w:r>
      <w:r w:rsidR="00BB5A36">
        <w:rPr>
          <w:rFonts w:ascii="Arial" w:eastAsia="Arial" w:hAnsi="Arial" w:cs="Arial"/>
          <w:sz w:val="20"/>
          <w:szCs w:val="20"/>
        </w:rPr>
        <w:t>-</w:t>
      </w:r>
      <w:r>
        <w:rPr>
          <w:rFonts w:ascii="Arial" w:eastAsia="Arial" w:hAnsi="Arial" w:cs="Arial"/>
          <w:sz w:val="20"/>
          <w:szCs w:val="20"/>
        </w:rPr>
        <w:t>opleidingen</w:t>
      </w:r>
    </w:p>
    <w:p w14:paraId="0A7F8813" w14:textId="77777777" w:rsidR="00F72003" w:rsidRDefault="00632685" w:rsidP="009D3686">
      <w:pPr>
        <w:numPr>
          <w:ilvl w:val="0"/>
          <w:numId w:val="13"/>
        </w:numPr>
        <w:tabs>
          <w:tab w:val="decimal" w:pos="8789"/>
        </w:tabs>
        <w:contextualSpacing/>
        <w:rPr>
          <w:sz w:val="20"/>
          <w:szCs w:val="20"/>
        </w:rPr>
      </w:pPr>
      <w:r>
        <w:rPr>
          <w:rFonts w:ascii="Arial" w:eastAsia="Arial" w:hAnsi="Arial" w:cs="Arial"/>
          <w:sz w:val="20"/>
          <w:szCs w:val="20"/>
        </w:rPr>
        <w:t>Youtube filmpje over onze PDG</w:t>
      </w:r>
      <w:r w:rsidR="00BB5A36">
        <w:rPr>
          <w:rFonts w:ascii="Arial" w:eastAsia="Arial" w:hAnsi="Arial" w:cs="Arial"/>
          <w:sz w:val="20"/>
          <w:szCs w:val="20"/>
        </w:rPr>
        <w:t>-</w:t>
      </w:r>
      <w:r>
        <w:rPr>
          <w:rFonts w:ascii="Arial" w:eastAsia="Arial" w:hAnsi="Arial" w:cs="Arial"/>
          <w:sz w:val="20"/>
          <w:szCs w:val="20"/>
        </w:rPr>
        <w:t>opleiding</w:t>
      </w:r>
    </w:p>
    <w:p w14:paraId="5993F1AE" w14:textId="77777777" w:rsidR="00F72003" w:rsidRDefault="00F72003" w:rsidP="007924C5">
      <w:pPr>
        <w:tabs>
          <w:tab w:val="decimal" w:pos="8789"/>
        </w:tabs>
        <w:ind w:left="720"/>
        <w:rPr>
          <w:rFonts w:ascii="Arial" w:eastAsia="Arial" w:hAnsi="Arial" w:cs="Arial"/>
          <w:sz w:val="20"/>
          <w:szCs w:val="20"/>
        </w:rPr>
      </w:pPr>
    </w:p>
    <w:p w14:paraId="1BAB8392" w14:textId="77777777" w:rsidR="00F72003" w:rsidRDefault="00632685" w:rsidP="009D3686">
      <w:pPr>
        <w:numPr>
          <w:ilvl w:val="0"/>
          <w:numId w:val="3"/>
        </w:numPr>
        <w:tabs>
          <w:tab w:val="decimal" w:pos="8789"/>
        </w:tabs>
        <w:contextualSpacing/>
        <w:rPr>
          <w:rFonts w:ascii="Arial" w:eastAsia="Arial" w:hAnsi="Arial" w:cs="Arial"/>
          <w:b/>
          <w:sz w:val="20"/>
          <w:szCs w:val="20"/>
        </w:rPr>
      </w:pPr>
      <w:r>
        <w:rPr>
          <w:rFonts w:ascii="Arial" w:eastAsia="Arial" w:hAnsi="Arial" w:cs="Arial"/>
          <w:b/>
          <w:sz w:val="20"/>
          <w:szCs w:val="20"/>
        </w:rPr>
        <w:t>Opzet van het programma</w:t>
      </w:r>
      <w:r w:rsidR="007924C5">
        <w:rPr>
          <w:rFonts w:ascii="Arial" w:eastAsia="Arial" w:hAnsi="Arial" w:cs="Arial"/>
          <w:sz w:val="20"/>
          <w:szCs w:val="20"/>
        </w:rPr>
        <w:t xml:space="preserve"> ………………………………………………………………………</w:t>
      </w:r>
      <w:r>
        <w:rPr>
          <w:rFonts w:ascii="Arial" w:eastAsia="Arial" w:hAnsi="Arial" w:cs="Arial"/>
          <w:b/>
          <w:sz w:val="20"/>
          <w:szCs w:val="20"/>
        </w:rPr>
        <w:tab/>
        <w:t>6</w:t>
      </w:r>
    </w:p>
    <w:p w14:paraId="1DE325F9" w14:textId="77777777" w:rsidR="00F72003" w:rsidRDefault="00632685" w:rsidP="009D3686">
      <w:pPr>
        <w:numPr>
          <w:ilvl w:val="0"/>
          <w:numId w:val="13"/>
        </w:numPr>
        <w:tabs>
          <w:tab w:val="decimal" w:pos="8789"/>
        </w:tabs>
        <w:contextualSpacing/>
        <w:rPr>
          <w:sz w:val="20"/>
          <w:szCs w:val="20"/>
        </w:rPr>
      </w:pPr>
      <w:r>
        <w:rPr>
          <w:rFonts w:ascii="Arial" w:eastAsia="Arial" w:hAnsi="Arial" w:cs="Arial"/>
          <w:sz w:val="20"/>
          <w:szCs w:val="20"/>
        </w:rPr>
        <w:t>Opzet van het programma</w:t>
      </w:r>
    </w:p>
    <w:p w14:paraId="2E348232" w14:textId="77777777" w:rsidR="00F72003" w:rsidRDefault="00632685" w:rsidP="009D3686">
      <w:pPr>
        <w:numPr>
          <w:ilvl w:val="0"/>
          <w:numId w:val="13"/>
        </w:numPr>
        <w:tabs>
          <w:tab w:val="decimal" w:pos="8789"/>
        </w:tabs>
        <w:contextualSpacing/>
        <w:rPr>
          <w:rFonts w:ascii="Arial" w:eastAsia="Arial" w:hAnsi="Arial" w:cs="Arial"/>
          <w:sz w:val="20"/>
          <w:szCs w:val="20"/>
        </w:rPr>
      </w:pPr>
      <w:r>
        <w:rPr>
          <w:rFonts w:ascii="Arial" w:eastAsia="Arial" w:hAnsi="Arial" w:cs="Arial"/>
          <w:sz w:val="20"/>
          <w:szCs w:val="20"/>
        </w:rPr>
        <w:t>Professionele identiteit als docent</w:t>
      </w:r>
    </w:p>
    <w:p w14:paraId="2F738F9B" w14:textId="77777777" w:rsidR="00F72003" w:rsidRDefault="00632685" w:rsidP="009D3686">
      <w:pPr>
        <w:numPr>
          <w:ilvl w:val="0"/>
          <w:numId w:val="13"/>
        </w:numPr>
        <w:tabs>
          <w:tab w:val="decimal" w:pos="8789"/>
        </w:tabs>
        <w:contextualSpacing/>
        <w:rPr>
          <w:sz w:val="20"/>
          <w:szCs w:val="20"/>
        </w:rPr>
      </w:pPr>
      <w:r>
        <w:rPr>
          <w:rFonts w:ascii="Arial" w:eastAsia="Arial" w:hAnsi="Arial" w:cs="Arial"/>
          <w:sz w:val="20"/>
          <w:szCs w:val="20"/>
        </w:rPr>
        <w:t>Beroepsproducten en beoordeling</w:t>
      </w:r>
    </w:p>
    <w:p w14:paraId="7F59062C" w14:textId="77777777" w:rsidR="00F72003" w:rsidRDefault="00632685" w:rsidP="009D3686">
      <w:pPr>
        <w:numPr>
          <w:ilvl w:val="0"/>
          <w:numId w:val="13"/>
        </w:numPr>
        <w:tabs>
          <w:tab w:val="decimal" w:pos="8789"/>
        </w:tabs>
        <w:contextualSpacing/>
        <w:rPr>
          <w:sz w:val="20"/>
          <w:szCs w:val="20"/>
        </w:rPr>
      </w:pPr>
      <w:r>
        <w:rPr>
          <w:rFonts w:ascii="Arial" w:eastAsia="Arial" w:hAnsi="Arial" w:cs="Arial"/>
          <w:sz w:val="20"/>
          <w:szCs w:val="20"/>
        </w:rPr>
        <w:t>Afstuderen</w:t>
      </w:r>
    </w:p>
    <w:p w14:paraId="154EB029" w14:textId="77777777" w:rsidR="00F72003" w:rsidRDefault="00632685" w:rsidP="009D3686">
      <w:pPr>
        <w:numPr>
          <w:ilvl w:val="0"/>
          <w:numId w:val="13"/>
        </w:numPr>
        <w:tabs>
          <w:tab w:val="decimal" w:pos="8789"/>
        </w:tabs>
        <w:contextualSpacing/>
        <w:rPr>
          <w:sz w:val="20"/>
          <w:szCs w:val="20"/>
        </w:rPr>
      </w:pPr>
      <w:r>
        <w:rPr>
          <w:rFonts w:ascii="Arial" w:eastAsia="Arial" w:hAnsi="Arial" w:cs="Arial"/>
          <w:sz w:val="20"/>
          <w:szCs w:val="20"/>
        </w:rPr>
        <w:t xml:space="preserve">Rollen en verantwoordelijkheden </w:t>
      </w:r>
    </w:p>
    <w:p w14:paraId="06C8D736" w14:textId="77777777" w:rsidR="00F72003" w:rsidRDefault="00632685" w:rsidP="009D3686">
      <w:pPr>
        <w:numPr>
          <w:ilvl w:val="0"/>
          <w:numId w:val="13"/>
        </w:numPr>
        <w:tabs>
          <w:tab w:val="decimal" w:pos="8789"/>
        </w:tabs>
        <w:contextualSpacing/>
        <w:rPr>
          <w:sz w:val="20"/>
          <w:szCs w:val="20"/>
        </w:rPr>
      </w:pPr>
      <w:r>
        <w:rPr>
          <w:rFonts w:ascii="Arial" w:eastAsia="Arial" w:hAnsi="Arial" w:cs="Arial"/>
          <w:sz w:val="20"/>
          <w:szCs w:val="20"/>
        </w:rPr>
        <w:t>Opleidingsoverleg</w:t>
      </w:r>
    </w:p>
    <w:p w14:paraId="61F4DC93" w14:textId="77777777" w:rsidR="00F72003" w:rsidRDefault="00F72003" w:rsidP="007924C5">
      <w:pPr>
        <w:tabs>
          <w:tab w:val="decimal" w:pos="8789"/>
        </w:tabs>
        <w:ind w:left="720"/>
        <w:rPr>
          <w:rFonts w:ascii="Arial" w:eastAsia="Arial" w:hAnsi="Arial" w:cs="Arial"/>
          <w:sz w:val="20"/>
          <w:szCs w:val="20"/>
        </w:rPr>
      </w:pPr>
    </w:p>
    <w:p w14:paraId="09BEE8D2" w14:textId="6354A9BD" w:rsidR="00F72003" w:rsidRDefault="00632685" w:rsidP="009D3686">
      <w:pPr>
        <w:numPr>
          <w:ilvl w:val="0"/>
          <w:numId w:val="3"/>
        </w:numPr>
        <w:tabs>
          <w:tab w:val="decimal" w:pos="8789"/>
        </w:tabs>
        <w:contextualSpacing/>
        <w:rPr>
          <w:rFonts w:ascii="Arial" w:eastAsia="Arial" w:hAnsi="Arial" w:cs="Arial"/>
          <w:b/>
          <w:sz w:val="20"/>
          <w:szCs w:val="20"/>
        </w:rPr>
      </w:pPr>
      <w:r>
        <w:rPr>
          <w:rFonts w:ascii="Arial" w:eastAsia="Arial" w:hAnsi="Arial" w:cs="Arial"/>
          <w:b/>
          <w:sz w:val="20"/>
          <w:szCs w:val="20"/>
        </w:rPr>
        <w:t>Basisprincipes van het programma</w:t>
      </w:r>
      <w:r w:rsidR="007924C5">
        <w:rPr>
          <w:rFonts w:ascii="Arial" w:eastAsia="Arial" w:hAnsi="Arial" w:cs="Arial"/>
          <w:b/>
          <w:sz w:val="20"/>
          <w:szCs w:val="20"/>
        </w:rPr>
        <w:t xml:space="preserve"> </w:t>
      </w:r>
      <w:r w:rsidR="007924C5">
        <w:rPr>
          <w:rFonts w:ascii="Arial" w:eastAsia="Arial" w:hAnsi="Arial" w:cs="Arial"/>
          <w:sz w:val="20"/>
          <w:szCs w:val="20"/>
        </w:rPr>
        <w:t>………………………………………………………….</w:t>
      </w:r>
      <w:r>
        <w:rPr>
          <w:rFonts w:ascii="Arial" w:eastAsia="Arial" w:hAnsi="Arial" w:cs="Arial"/>
          <w:b/>
          <w:sz w:val="20"/>
          <w:szCs w:val="20"/>
        </w:rPr>
        <w:tab/>
      </w:r>
      <w:r w:rsidR="004A07BE">
        <w:rPr>
          <w:rFonts w:ascii="Arial" w:eastAsia="Arial" w:hAnsi="Arial" w:cs="Arial"/>
          <w:b/>
          <w:sz w:val="20"/>
          <w:szCs w:val="20"/>
        </w:rPr>
        <w:t>1</w:t>
      </w:r>
      <w:r w:rsidR="006552BC">
        <w:rPr>
          <w:rFonts w:ascii="Arial" w:eastAsia="Arial" w:hAnsi="Arial" w:cs="Arial"/>
          <w:b/>
          <w:sz w:val="20"/>
          <w:szCs w:val="20"/>
        </w:rPr>
        <w:t>2</w:t>
      </w:r>
    </w:p>
    <w:p w14:paraId="7BF6659A" w14:textId="77777777" w:rsidR="00F72003" w:rsidRDefault="00F72003" w:rsidP="007924C5">
      <w:pPr>
        <w:tabs>
          <w:tab w:val="decimal" w:pos="8789"/>
        </w:tabs>
        <w:rPr>
          <w:rFonts w:ascii="Arial" w:eastAsia="Arial" w:hAnsi="Arial" w:cs="Arial"/>
          <w:sz w:val="20"/>
          <w:szCs w:val="20"/>
        </w:rPr>
      </w:pPr>
    </w:p>
    <w:p w14:paraId="36A4B052" w14:textId="6DAA6DF3" w:rsidR="00F72003" w:rsidRDefault="00632685" w:rsidP="009D3686">
      <w:pPr>
        <w:numPr>
          <w:ilvl w:val="0"/>
          <w:numId w:val="3"/>
        </w:numPr>
        <w:tabs>
          <w:tab w:val="decimal" w:pos="8789"/>
        </w:tabs>
        <w:contextualSpacing/>
        <w:rPr>
          <w:rFonts w:ascii="Arial" w:eastAsia="Arial" w:hAnsi="Arial" w:cs="Arial"/>
          <w:b/>
          <w:sz w:val="20"/>
          <w:szCs w:val="20"/>
        </w:rPr>
      </w:pPr>
      <w:r>
        <w:rPr>
          <w:rFonts w:ascii="Arial" w:eastAsia="Arial" w:hAnsi="Arial" w:cs="Arial"/>
          <w:b/>
          <w:sz w:val="20"/>
          <w:szCs w:val="20"/>
        </w:rPr>
        <w:t>Kwalificatie</w:t>
      </w:r>
      <w:r w:rsidR="0054436A">
        <w:rPr>
          <w:rFonts w:ascii="Arial" w:eastAsia="Arial" w:hAnsi="Arial" w:cs="Arial"/>
          <w:b/>
          <w:sz w:val="20"/>
          <w:szCs w:val="20"/>
        </w:rPr>
        <w:t xml:space="preserve"> </w:t>
      </w:r>
      <w:r>
        <w:rPr>
          <w:rFonts w:ascii="Arial" w:eastAsia="Arial" w:hAnsi="Arial" w:cs="Arial"/>
          <w:b/>
          <w:sz w:val="20"/>
          <w:szCs w:val="20"/>
        </w:rPr>
        <w:t>eisen mbo</w:t>
      </w:r>
      <w:r w:rsidR="00BB5A36">
        <w:rPr>
          <w:rFonts w:ascii="Arial" w:eastAsia="Arial" w:hAnsi="Arial" w:cs="Arial"/>
          <w:b/>
          <w:sz w:val="20"/>
          <w:szCs w:val="20"/>
        </w:rPr>
        <w:t>-</w:t>
      </w:r>
      <w:r>
        <w:rPr>
          <w:rFonts w:ascii="Arial" w:eastAsia="Arial" w:hAnsi="Arial" w:cs="Arial"/>
          <w:b/>
          <w:sz w:val="20"/>
          <w:szCs w:val="20"/>
        </w:rPr>
        <w:t>docent</w:t>
      </w:r>
      <w:r w:rsidR="007924C5">
        <w:rPr>
          <w:rFonts w:ascii="Arial" w:eastAsia="Arial" w:hAnsi="Arial" w:cs="Arial"/>
          <w:b/>
          <w:sz w:val="20"/>
          <w:szCs w:val="20"/>
        </w:rPr>
        <w:t xml:space="preserve"> </w:t>
      </w:r>
      <w:r w:rsidR="007924C5">
        <w:rPr>
          <w:rFonts w:ascii="Arial" w:eastAsia="Arial" w:hAnsi="Arial" w:cs="Arial"/>
          <w:sz w:val="20"/>
          <w:szCs w:val="20"/>
        </w:rPr>
        <w:t>……………………………………………………………….</w:t>
      </w:r>
      <w:r>
        <w:rPr>
          <w:rFonts w:ascii="Arial" w:eastAsia="Arial" w:hAnsi="Arial" w:cs="Arial"/>
          <w:b/>
          <w:sz w:val="20"/>
          <w:szCs w:val="20"/>
        </w:rPr>
        <w:tab/>
      </w:r>
      <w:r w:rsidR="004A07BE">
        <w:rPr>
          <w:rFonts w:ascii="Arial" w:eastAsia="Arial" w:hAnsi="Arial" w:cs="Arial"/>
          <w:b/>
          <w:sz w:val="20"/>
          <w:szCs w:val="20"/>
        </w:rPr>
        <w:t>1</w:t>
      </w:r>
      <w:r w:rsidR="006552BC">
        <w:rPr>
          <w:rFonts w:ascii="Arial" w:eastAsia="Arial" w:hAnsi="Arial" w:cs="Arial"/>
          <w:b/>
          <w:sz w:val="20"/>
          <w:szCs w:val="20"/>
        </w:rPr>
        <w:t>6</w:t>
      </w:r>
    </w:p>
    <w:p w14:paraId="670CF881" w14:textId="77777777" w:rsidR="00F72003" w:rsidRDefault="00F72003" w:rsidP="007924C5">
      <w:pPr>
        <w:tabs>
          <w:tab w:val="decimal" w:pos="8789"/>
        </w:tabs>
        <w:rPr>
          <w:rFonts w:ascii="Arial" w:eastAsia="Arial" w:hAnsi="Arial" w:cs="Arial"/>
          <w:sz w:val="20"/>
          <w:szCs w:val="20"/>
        </w:rPr>
      </w:pPr>
    </w:p>
    <w:p w14:paraId="77A647F9" w14:textId="2FF995FB" w:rsidR="00F72003" w:rsidRDefault="00632685" w:rsidP="009D3686">
      <w:pPr>
        <w:numPr>
          <w:ilvl w:val="0"/>
          <w:numId w:val="3"/>
        </w:numPr>
        <w:tabs>
          <w:tab w:val="decimal" w:pos="8789"/>
        </w:tabs>
        <w:contextualSpacing/>
        <w:rPr>
          <w:rFonts w:ascii="Arial" w:eastAsia="Arial" w:hAnsi="Arial" w:cs="Arial"/>
          <w:b/>
          <w:sz w:val="20"/>
          <w:szCs w:val="20"/>
        </w:rPr>
      </w:pPr>
      <w:r>
        <w:rPr>
          <w:rFonts w:ascii="Arial" w:eastAsia="Arial" w:hAnsi="Arial" w:cs="Arial"/>
          <w:b/>
          <w:sz w:val="20"/>
          <w:szCs w:val="20"/>
        </w:rPr>
        <w:t>Beroepsproducten</w:t>
      </w:r>
      <w:r w:rsidR="007924C5">
        <w:rPr>
          <w:rFonts w:ascii="Arial" w:eastAsia="Arial" w:hAnsi="Arial" w:cs="Arial"/>
          <w:sz w:val="20"/>
          <w:szCs w:val="20"/>
        </w:rPr>
        <w:t xml:space="preserve"> ………………………………………………………………………………</w:t>
      </w:r>
      <w:r>
        <w:rPr>
          <w:rFonts w:ascii="Arial" w:eastAsia="Arial" w:hAnsi="Arial" w:cs="Arial"/>
          <w:b/>
          <w:sz w:val="20"/>
          <w:szCs w:val="20"/>
        </w:rPr>
        <w:tab/>
      </w:r>
      <w:r w:rsidR="004A07BE">
        <w:rPr>
          <w:rFonts w:ascii="Arial" w:eastAsia="Arial" w:hAnsi="Arial" w:cs="Arial"/>
          <w:b/>
          <w:sz w:val="20"/>
          <w:szCs w:val="20"/>
        </w:rPr>
        <w:t>1</w:t>
      </w:r>
      <w:r w:rsidR="006552BC">
        <w:rPr>
          <w:rFonts w:ascii="Arial" w:eastAsia="Arial" w:hAnsi="Arial" w:cs="Arial"/>
          <w:b/>
          <w:sz w:val="20"/>
          <w:szCs w:val="20"/>
        </w:rPr>
        <w:t>7</w:t>
      </w:r>
    </w:p>
    <w:p w14:paraId="412416DD" w14:textId="77777777" w:rsidR="00F72003" w:rsidRDefault="003C5C89" w:rsidP="009D3686">
      <w:pPr>
        <w:numPr>
          <w:ilvl w:val="0"/>
          <w:numId w:val="13"/>
        </w:numPr>
        <w:tabs>
          <w:tab w:val="decimal" w:pos="8789"/>
        </w:tabs>
        <w:contextualSpacing/>
        <w:rPr>
          <w:sz w:val="20"/>
          <w:szCs w:val="20"/>
        </w:rPr>
      </w:pPr>
      <w:r>
        <w:rPr>
          <w:rFonts w:ascii="Arial" w:eastAsia="Arial" w:hAnsi="Arial" w:cs="Arial"/>
          <w:sz w:val="20"/>
          <w:szCs w:val="20"/>
        </w:rPr>
        <w:t>A. P</w:t>
      </w:r>
      <w:r w:rsidR="00632685">
        <w:rPr>
          <w:rFonts w:ascii="Arial" w:eastAsia="Arial" w:hAnsi="Arial" w:cs="Arial"/>
          <w:sz w:val="20"/>
          <w:szCs w:val="20"/>
        </w:rPr>
        <w:t>lan van aanpak</w:t>
      </w:r>
    </w:p>
    <w:p w14:paraId="208DFC6C" w14:textId="77777777" w:rsidR="00F72003" w:rsidRDefault="003C5C89" w:rsidP="009D3686">
      <w:pPr>
        <w:numPr>
          <w:ilvl w:val="0"/>
          <w:numId w:val="13"/>
        </w:numPr>
        <w:tabs>
          <w:tab w:val="decimal" w:pos="8789"/>
        </w:tabs>
        <w:contextualSpacing/>
        <w:rPr>
          <w:sz w:val="20"/>
          <w:szCs w:val="20"/>
        </w:rPr>
      </w:pPr>
      <w:r>
        <w:rPr>
          <w:rFonts w:ascii="Arial" w:eastAsia="Arial" w:hAnsi="Arial" w:cs="Arial"/>
          <w:sz w:val="20"/>
          <w:szCs w:val="20"/>
        </w:rPr>
        <w:t xml:space="preserve">B. </w:t>
      </w:r>
      <w:r w:rsidR="00632685">
        <w:rPr>
          <w:rFonts w:ascii="Arial" w:eastAsia="Arial" w:hAnsi="Arial" w:cs="Arial"/>
          <w:sz w:val="20"/>
          <w:szCs w:val="20"/>
        </w:rPr>
        <w:t>In beeld</w:t>
      </w:r>
    </w:p>
    <w:p w14:paraId="02197070" w14:textId="77777777" w:rsidR="00F72003" w:rsidRDefault="003C5C89" w:rsidP="009D3686">
      <w:pPr>
        <w:numPr>
          <w:ilvl w:val="0"/>
          <w:numId w:val="13"/>
        </w:numPr>
        <w:tabs>
          <w:tab w:val="decimal" w:pos="8789"/>
        </w:tabs>
        <w:contextualSpacing/>
        <w:rPr>
          <w:sz w:val="20"/>
          <w:szCs w:val="20"/>
        </w:rPr>
      </w:pPr>
      <w:r>
        <w:rPr>
          <w:rFonts w:ascii="Arial" w:eastAsia="Arial" w:hAnsi="Arial" w:cs="Arial"/>
          <w:sz w:val="20"/>
          <w:szCs w:val="20"/>
        </w:rPr>
        <w:t xml:space="preserve">C. </w:t>
      </w:r>
      <w:r w:rsidR="00632685">
        <w:rPr>
          <w:rFonts w:ascii="Arial" w:eastAsia="Arial" w:hAnsi="Arial" w:cs="Arial"/>
          <w:sz w:val="20"/>
          <w:szCs w:val="20"/>
        </w:rPr>
        <w:t>Aan de slag</w:t>
      </w:r>
    </w:p>
    <w:p w14:paraId="24FB2AD1" w14:textId="77777777" w:rsidR="00F72003" w:rsidRDefault="003C5C89" w:rsidP="009D3686">
      <w:pPr>
        <w:numPr>
          <w:ilvl w:val="0"/>
          <w:numId w:val="13"/>
        </w:numPr>
        <w:tabs>
          <w:tab w:val="decimal" w:pos="8789"/>
        </w:tabs>
        <w:contextualSpacing/>
        <w:rPr>
          <w:sz w:val="20"/>
          <w:szCs w:val="20"/>
        </w:rPr>
      </w:pPr>
      <w:r>
        <w:rPr>
          <w:rFonts w:ascii="Arial" w:eastAsia="Arial" w:hAnsi="Arial" w:cs="Arial"/>
          <w:sz w:val="20"/>
          <w:szCs w:val="20"/>
        </w:rPr>
        <w:t xml:space="preserve">D. </w:t>
      </w:r>
      <w:r w:rsidR="00632685">
        <w:rPr>
          <w:rFonts w:ascii="Arial" w:eastAsia="Arial" w:hAnsi="Arial" w:cs="Arial"/>
          <w:sz w:val="20"/>
          <w:szCs w:val="20"/>
        </w:rPr>
        <w:t>Twee of drie keer ‘Naar keuze’</w:t>
      </w:r>
    </w:p>
    <w:p w14:paraId="52A65B42" w14:textId="77777777" w:rsidR="00F72003" w:rsidRDefault="003C5C89" w:rsidP="009D3686">
      <w:pPr>
        <w:numPr>
          <w:ilvl w:val="0"/>
          <w:numId w:val="13"/>
        </w:numPr>
        <w:tabs>
          <w:tab w:val="decimal" w:pos="8789"/>
        </w:tabs>
        <w:contextualSpacing/>
        <w:rPr>
          <w:sz w:val="20"/>
          <w:szCs w:val="20"/>
        </w:rPr>
      </w:pPr>
      <w:r>
        <w:rPr>
          <w:rFonts w:ascii="Arial" w:eastAsia="Arial" w:hAnsi="Arial" w:cs="Arial"/>
          <w:sz w:val="20"/>
          <w:szCs w:val="20"/>
        </w:rPr>
        <w:t xml:space="preserve">E. </w:t>
      </w:r>
      <w:r w:rsidR="00632685">
        <w:rPr>
          <w:rFonts w:ascii="Arial" w:eastAsia="Arial" w:hAnsi="Arial" w:cs="Arial"/>
          <w:sz w:val="20"/>
          <w:szCs w:val="20"/>
        </w:rPr>
        <w:t>De diepte in</w:t>
      </w:r>
    </w:p>
    <w:p w14:paraId="5307E0D2" w14:textId="77777777" w:rsidR="00F72003" w:rsidRDefault="003C5C89" w:rsidP="009D3686">
      <w:pPr>
        <w:numPr>
          <w:ilvl w:val="0"/>
          <w:numId w:val="13"/>
        </w:numPr>
        <w:tabs>
          <w:tab w:val="decimal" w:pos="8789"/>
        </w:tabs>
        <w:contextualSpacing/>
        <w:rPr>
          <w:sz w:val="20"/>
          <w:szCs w:val="20"/>
        </w:rPr>
      </w:pPr>
      <w:r>
        <w:rPr>
          <w:rFonts w:ascii="Arial" w:eastAsia="Arial" w:hAnsi="Arial" w:cs="Arial"/>
          <w:sz w:val="20"/>
          <w:szCs w:val="20"/>
        </w:rPr>
        <w:t xml:space="preserve">F. </w:t>
      </w:r>
      <w:r w:rsidR="00632685">
        <w:rPr>
          <w:rFonts w:ascii="Arial" w:eastAsia="Arial" w:hAnsi="Arial" w:cs="Arial"/>
          <w:sz w:val="20"/>
          <w:szCs w:val="20"/>
        </w:rPr>
        <w:t>In digitale vorm</w:t>
      </w:r>
    </w:p>
    <w:p w14:paraId="7048BD11" w14:textId="77777777" w:rsidR="00F72003" w:rsidRDefault="00F72003" w:rsidP="007924C5">
      <w:pPr>
        <w:widowControl w:val="0"/>
        <w:tabs>
          <w:tab w:val="decimal" w:pos="8789"/>
        </w:tabs>
        <w:spacing w:line="276" w:lineRule="auto"/>
        <w:ind w:left="720"/>
        <w:rPr>
          <w:rFonts w:ascii="Arial" w:eastAsia="Arial" w:hAnsi="Arial" w:cs="Arial"/>
          <w:sz w:val="20"/>
          <w:szCs w:val="20"/>
        </w:rPr>
      </w:pPr>
    </w:p>
    <w:p w14:paraId="318A1AC8" w14:textId="2ACC0B17" w:rsidR="00F72003" w:rsidRDefault="004A07BE" w:rsidP="009D3686">
      <w:pPr>
        <w:numPr>
          <w:ilvl w:val="0"/>
          <w:numId w:val="3"/>
        </w:numPr>
        <w:tabs>
          <w:tab w:val="decimal" w:pos="8789"/>
        </w:tabs>
        <w:contextualSpacing/>
        <w:rPr>
          <w:rFonts w:ascii="Arial" w:eastAsia="Arial" w:hAnsi="Arial" w:cs="Arial"/>
          <w:b/>
          <w:sz w:val="20"/>
          <w:szCs w:val="20"/>
        </w:rPr>
      </w:pPr>
      <w:r>
        <w:rPr>
          <w:rFonts w:ascii="Arial" w:eastAsia="Arial" w:hAnsi="Arial" w:cs="Arial"/>
          <w:b/>
          <w:sz w:val="20"/>
          <w:szCs w:val="20"/>
        </w:rPr>
        <w:t>Afronding PDG-traject</w:t>
      </w:r>
      <w:r w:rsidR="007924C5">
        <w:rPr>
          <w:rFonts w:ascii="Arial" w:eastAsia="Arial" w:hAnsi="Arial" w:cs="Arial"/>
          <w:sz w:val="20"/>
          <w:szCs w:val="20"/>
        </w:rPr>
        <w:t>……………………………………………………………………………</w:t>
      </w:r>
      <w:r w:rsidR="00632685">
        <w:rPr>
          <w:rFonts w:ascii="Arial" w:eastAsia="Arial" w:hAnsi="Arial" w:cs="Arial"/>
          <w:b/>
          <w:sz w:val="20"/>
          <w:szCs w:val="20"/>
        </w:rPr>
        <w:tab/>
      </w:r>
      <w:r w:rsidR="003C5C89">
        <w:rPr>
          <w:rFonts w:ascii="Arial" w:eastAsia="Arial" w:hAnsi="Arial" w:cs="Arial"/>
          <w:b/>
          <w:sz w:val="20"/>
          <w:szCs w:val="20"/>
        </w:rPr>
        <w:t>2</w:t>
      </w:r>
      <w:r w:rsidR="006552BC">
        <w:rPr>
          <w:rFonts w:ascii="Arial" w:eastAsia="Arial" w:hAnsi="Arial" w:cs="Arial"/>
          <w:b/>
          <w:sz w:val="20"/>
          <w:szCs w:val="20"/>
        </w:rPr>
        <w:t>7</w:t>
      </w:r>
    </w:p>
    <w:p w14:paraId="1A3229D3" w14:textId="77777777" w:rsidR="00F72003" w:rsidRDefault="00632685" w:rsidP="009D3686">
      <w:pPr>
        <w:numPr>
          <w:ilvl w:val="0"/>
          <w:numId w:val="13"/>
        </w:numPr>
        <w:tabs>
          <w:tab w:val="decimal" w:pos="8789"/>
        </w:tabs>
        <w:contextualSpacing/>
        <w:rPr>
          <w:sz w:val="20"/>
          <w:szCs w:val="20"/>
        </w:rPr>
      </w:pPr>
      <w:r>
        <w:rPr>
          <w:rFonts w:ascii="Arial" w:eastAsia="Arial" w:hAnsi="Arial" w:cs="Arial"/>
          <w:sz w:val="20"/>
          <w:szCs w:val="20"/>
        </w:rPr>
        <w:t>Eindverslag</w:t>
      </w:r>
      <w:r w:rsidR="00BB5A36">
        <w:rPr>
          <w:rFonts w:ascii="Arial" w:eastAsia="Arial" w:hAnsi="Arial" w:cs="Arial"/>
          <w:sz w:val="20"/>
          <w:szCs w:val="20"/>
        </w:rPr>
        <w:t xml:space="preserve"> </w:t>
      </w:r>
      <w:r>
        <w:rPr>
          <w:rFonts w:ascii="Arial" w:eastAsia="Arial" w:hAnsi="Arial" w:cs="Arial"/>
          <w:sz w:val="20"/>
          <w:szCs w:val="20"/>
        </w:rPr>
        <w:t>/ eindproduct</w:t>
      </w:r>
    </w:p>
    <w:p w14:paraId="117B3BDA" w14:textId="77777777" w:rsidR="00F72003" w:rsidRDefault="00632685" w:rsidP="009D3686">
      <w:pPr>
        <w:numPr>
          <w:ilvl w:val="0"/>
          <w:numId w:val="13"/>
        </w:numPr>
        <w:tabs>
          <w:tab w:val="decimal" w:pos="8789"/>
        </w:tabs>
        <w:contextualSpacing/>
        <w:rPr>
          <w:sz w:val="20"/>
          <w:szCs w:val="20"/>
        </w:rPr>
      </w:pPr>
      <w:r>
        <w:rPr>
          <w:rFonts w:ascii="Arial" w:eastAsia="Arial" w:hAnsi="Arial" w:cs="Arial"/>
          <w:sz w:val="20"/>
          <w:szCs w:val="20"/>
        </w:rPr>
        <w:t>Eindpresentatie</w:t>
      </w:r>
    </w:p>
    <w:p w14:paraId="3FB3D683" w14:textId="77777777" w:rsidR="00F72003" w:rsidRDefault="00632685" w:rsidP="009D3686">
      <w:pPr>
        <w:numPr>
          <w:ilvl w:val="0"/>
          <w:numId w:val="13"/>
        </w:numPr>
        <w:tabs>
          <w:tab w:val="decimal" w:pos="8789"/>
        </w:tabs>
        <w:contextualSpacing/>
        <w:rPr>
          <w:sz w:val="20"/>
          <w:szCs w:val="20"/>
        </w:rPr>
      </w:pPr>
      <w:r>
        <w:rPr>
          <w:rFonts w:ascii="Arial" w:eastAsia="Arial" w:hAnsi="Arial" w:cs="Arial"/>
          <w:sz w:val="20"/>
          <w:szCs w:val="20"/>
        </w:rPr>
        <w:t>Beoordeling</w:t>
      </w:r>
    </w:p>
    <w:p w14:paraId="713941E5" w14:textId="77777777" w:rsidR="00F72003" w:rsidRDefault="00632685" w:rsidP="009D3686">
      <w:pPr>
        <w:numPr>
          <w:ilvl w:val="0"/>
          <w:numId w:val="13"/>
        </w:numPr>
        <w:tabs>
          <w:tab w:val="decimal" w:pos="8789"/>
        </w:tabs>
        <w:contextualSpacing/>
        <w:rPr>
          <w:sz w:val="20"/>
          <w:szCs w:val="20"/>
        </w:rPr>
      </w:pPr>
      <w:r>
        <w:rPr>
          <w:rFonts w:ascii="Arial" w:eastAsia="Arial" w:hAnsi="Arial" w:cs="Arial"/>
          <w:sz w:val="20"/>
          <w:szCs w:val="20"/>
        </w:rPr>
        <w:t>Diplomering</w:t>
      </w:r>
    </w:p>
    <w:p w14:paraId="3CA1D405" w14:textId="77777777" w:rsidR="00F72003" w:rsidRDefault="00632685" w:rsidP="007924C5">
      <w:pPr>
        <w:tabs>
          <w:tab w:val="decimal" w:pos="8789"/>
        </w:tabs>
        <w:rPr>
          <w:rFonts w:ascii="Arial" w:eastAsia="Arial" w:hAnsi="Arial" w:cs="Arial"/>
          <w:b/>
          <w:sz w:val="20"/>
          <w:szCs w:val="20"/>
        </w:rPr>
      </w:pPr>
      <w:r>
        <w:rPr>
          <w:rFonts w:ascii="Arial" w:eastAsia="Arial" w:hAnsi="Arial" w:cs="Arial"/>
          <w:b/>
          <w:sz w:val="20"/>
          <w:szCs w:val="20"/>
        </w:rPr>
        <w:tab/>
      </w:r>
    </w:p>
    <w:p w14:paraId="274F97F6" w14:textId="471224F6" w:rsidR="00F72003" w:rsidRDefault="00632685" w:rsidP="009D3686">
      <w:pPr>
        <w:numPr>
          <w:ilvl w:val="0"/>
          <w:numId w:val="3"/>
        </w:numPr>
        <w:tabs>
          <w:tab w:val="decimal" w:pos="8789"/>
        </w:tabs>
        <w:contextualSpacing/>
        <w:rPr>
          <w:rFonts w:ascii="Arial" w:eastAsia="Arial" w:hAnsi="Arial" w:cs="Arial"/>
          <w:b/>
          <w:sz w:val="20"/>
          <w:szCs w:val="20"/>
        </w:rPr>
      </w:pPr>
      <w:r>
        <w:rPr>
          <w:rFonts w:ascii="Arial" w:eastAsia="Arial" w:hAnsi="Arial" w:cs="Arial"/>
          <w:b/>
          <w:sz w:val="20"/>
          <w:szCs w:val="20"/>
        </w:rPr>
        <w:t>Kwaliteitszorg</w:t>
      </w:r>
      <w:r w:rsidR="007924C5">
        <w:rPr>
          <w:rFonts w:ascii="Arial" w:eastAsia="Arial" w:hAnsi="Arial" w:cs="Arial"/>
          <w:sz w:val="20"/>
          <w:szCs w:val="20"/>
        </w:rPr>
        <w:t xml:space="preserve"> ……………………………………………………………………………………</w:t>
      </w:r>
      <w:r>
        <w:rPr>
          <w:rFonts w:ascii="Arial" w:eastAsia="Arial" w:hAnsi="Arial" w:cs="Arial"/>
          <w:b/>
          <w:sz w:val="20"/>
          <w:szCs w:val="20"/>
        </w:rPr>
        <w:tab/>
      </w:r>
      <w:r w:rsidR="003C5C89">
        <w:rPr>
          <w:rFonts w:ascii="Arial" w:eastAsia="Arial" w:hAnsi="Arial" w:cs="Arial"/>
          <w:b/>
          <w:sz w:val="20"/>
          <w:szCs w:val="20"/>
        </w:rPr>
        <w:t>2</w:t>
      </w:r>
      <w:r w:rsidR="006552BC">
        <w:rPr>
          <w:rFonts w:ascii="Arial" w:eastAsia="Arial" w:hAnsi="Arial" w:cs="Arial"/>
          <w:b/>
          <w:sz w:val="20"/>
          <w:szCs w:val="20"/>
        </w:rPr>
        <w:t>8</w:t>
      </w:r>
    </w:p>
    <w:p w14:paraId="33859188" w14:textId="77777777" w:rsidR="00F72003" w:rsidRDefault="00632685" w:rsidP="009D3686">
      <w:pPr>
        <w:numPr>
          <w:ilvl w:val="0"/>
          <w:numId w:val="13"/>
        </w:numPr>
        <w:tabs>
          <w:tab w:val="decimal" w:pos="8789"/>
        </w:tabs>
        <w:contextualSpacing/>
        <w:rPr>
          <w:sz w:val="20"/>
          <w:szCs w:val="20"/>
        </w:rPr>
      </w:pPr>
      <w:r>
        <w:rPr>
          <w:rFonts w:ascii="Arial" w:eastAsia="Arial" w:hAnsi="Arial" w:cs="Arial"/>
          <w:sz w:val="20"/>
          <w:szCs w:val="20"/>
        </w:rPr>
        <w:t>Studiebelasting</w:t>
      </w:r>
      <w:r>
        <w:rPr>
          <w:rFonts w:ascii="Arial" w:eastAsia="Arial" w:hAnsi="Arial" w:cs="Arial"/>
          <w:sz w:val="20"/>
          <w:szCs w:val="20"/>
        </w:rPr>
        <w:tab/>
      </w:r>
    </w:p>
    <w:p w14:paraId="262CEE17" w14:textId="77777777" w:rsidR="00F72003" w:rsidRDefault="00F72003" w:rsidP="007924C5">
      <w:pPr>
        <w:tabs>
          <w:tab w:val="decimal" w:pos="8789"/>
        </w:tabs>
        <w:ind w:left="720"/>
        <w:rPr>
          <w:rFonts w:ascii="Arial" w:eastAsia="Arial" w:hAnsi="Arial" w:cs="Arial"/>
          <w:b/>
          <w:sz w:val="20"/>
          <w:szCs w:val="20"/>
        </w:rPr>
      </w:pPr>
    </w:p>
    <w:p w14:paraId="24B6C079" w14:textId="0B3A38CB" w:rsidR="00F72003" w:rsidRDefault="00632685" w:rsidP="009D3686">
      <w:pPr>
        <w:numPr>
          <w:ilvl w:val="0"/>
          <w:numId w:val="3"/>
        </w:numPr>
        <w:tabs>
          <w:tab w:val="decimal" w:pos="8789"/>
        </w:tabs>
        <w:contextualSpacing/>
        <w:rPr>
          <w:rFonts w:ascii="Arial" w:eastAsia="Arial" w:hAnsi="Arial" w:cs="Arial"/>
          <w:b/>
          <w:sz w:val="20"/>
          <w:szCs w:val="20"/>
        </w:rPr>
      </w:pPr>
      <w:r>
        <w:rPr>
          <w:rFonts w:ascii="Arial" w:eastAsia="Arial" w:hAnsi="Arial" w:cs="Arial"/>
          <w:b/>
          <w:sz w:val="20"/>
          <w:szCs w:val="20"/>
        </w:rPr>
        <w:t>Literatuur</w:t>
      </w:r>
      <w:r w:rsidR="007924C5">
        <w:rPr>
          <w:rFonts w:ascii="Arial" w:eastAsia="Arial" w:hAnsi="Arial" w:cs="Arial"/>
          <w:sz w:val="20"/>
          <w:szCs w:val="20"/>
        </w:rPr>
        <w:t xml:space="preserve"> …………………………………………………………………………………………</w:t>
      </w:r>
      <w:r>
        <w:rPr>
          <w:rFonts w:ascii="Arial" w:eastAsia="Arial" w:hAnsi="Arial" w:cs="Arial"/>
          <w:b/>
          <w:sz w:val="20"/>
          <w:szCs w:val="20"/>
        </w:rPr>
        <w:tab/>
      </w:r>
      <w:r w:rsidR="00DB61D3">
        <w:rPr>
          <w:rFonts w:ascii="Arial" w:eastAsia="Arial" w:hAnsi="Arial" w:cs="Arial"/>
          <w:b/>
          <w:sz w:val="20"/>
          <w:szCs w:val="20"/>
        </w:rPr>
        <w:t>2</w:t>
      </w:r>
      <w:r w:rsidR="006552BC">
        <w:rPr>
          <w:rFonts w:ascii="Arial" w:eastAsia="Arial" w:hAnsi="Arial" w:cs="Arial"/>
          <w:b/>
          <w:sz w:val="20"/>
          <w:szCs w:val="20"/>
        </w:rPr>
        <w:t>9</w:t>
      </w:r>
      <w:r>
        <w:rPr>
          <w:rFonts w:ascii="Arial" w:eastAsia="Arial" w:hAnsi="Arial" w:cs="Arial"/>
          <w:b/>
          <w:sz w:val="20"/>
          <w:szCs w:val="20"/>
        </w:rPr>
        <w:tab/>
      </w:r>
    </w:p>
    <w:p w14:paraId="1202ACD0" w14:textId="77777777" w:rsidR="00F72003" w:rsidRDefault="00632685">
      <w:pPr>
        <w:tabs>
          <w:tab w:val="right" w:pos="7655"/>
        </w:tabs>
        <w:rPr>
          <w:rFonts w:ascii="Arial" w:eastAsia="Arial" w:hAnsi="Arial" w:cs="Arial"/>
          <w:sz w:val="20"/>
          <w:szCs w:val="20"/>
        </w:rPr>
      </w:pPr>
      <w:r>
        <w:rPr>
          <w:noProof/>
        </w:rPr>
        <w:drawing>
          <wp:anchor distT="0" distB="0" distL="114300" distR="114300" simplePos="0" relativeHeight="251661312" behindDoc="0" locked="0" layoutInCell="1" hidden="0" allowOverlap="1" wp14:anchorId="5B86AA42" wp14:editId="583E90D3">
            <wp:simplePos x="0" y="0"/>
            <wp:positionH relativeFrom="margin">
              <wp:posOffset>5072380</wp:posOffset>
            </wp:positionH>
            <wp:positionV relativeFrom="paragraph">
              <wp:posOffset>49530</wp:posOffset>
            </wp:positionV>
            <wp:extent cx="1440180" cy="2118995"/>
            <wp:effectExtent l="0" t="0" r="0" b="0"/>
            <wp:wrapSquare wrapText="bothSides" distT="0" distB="0" distL="114300" distR="114300"/>
            <wp:docPr id="16" name="image34.png" descr="Macintosh HD:Users:berinda:Downloads:informatie.png"/>
            <wp:cNvGraphicFramePr/>
            <a:graphic xmlns:a="http://schemas.openxmlformats.org/drawingml/2006/main">
              <a:graphicData uri="http://schemas.openxmlformats.org/drawingml/2006/picture">
                <pic:pic xmlns:pic="http://schemas.openxmlformats.org/drawingml/2006/picture">
                  <pic:nvPicPr>
                    <pic:cNvPr id="0" name="image34.png" descr="Macintosh HD:Users:berinda:Downloads:informatie.png"/>
                    <pic:cNvPicPr preferRelativeResize="0"/>
                  </pic:nvPicPr>
                  <pic:blipFill>
                    <a:blip r:embed="rId10"/>
                    <a:srcRect/>
                    <a:stretch>
                      <a:fillRect/>
                    </a:stretch>
                  </pic:blipFill>
                  <pic:spPr>
                    <a:xfrm>
                      <a:off x="0" y="0"/>
                      <a:ext cx="1440180" cy="2118995"/>
                    </a:xfrm>
                    <a:prstGeom prst="rect">
                      <a:avLst/>
                    </a:prstGeom>
                    <a:ln/>
                  </pic:spPr>
                </pic:pic>
              </a:graphicData>
            </a:graphic>
          </wp:anchor>
        </w:drawing>
      </w:r>
    </w:p>
    <w:p w14:paraId="0BAC6CA6" w14:textId="77777777" w:rsidR="00F72003" w:rsidRDefault="00632685">
      <w:pPr>
        <w:tabs>
          <w:tab w:val="right" w:pos="7655"/>
        </w:tabs>
        <w:rPr>
          <w:rFonts w:ascii="Arial" w:eastAsia="Arial" w:hAnsi="Arial" w:cs="Arial"/>
          <w:b/>
          <w:sz w:val="20"/>
          <w:szCs w:val="20"/>
        </w:rPr>
      </w:pPr>
      <w:r>
        <w:rPr>
          <w:rFonts w:ascii="Arial" w:eastAsia="Arial" w:hAnsi="Arial" w:cs="Arial"/>
          <w:b/>
          <w:sz w:val="20"/>
          <w:szCs w:val="20"/>
        </w:rPr>
        <w:t>Bijlagen</w:t>
      </w:r>
    </w:p>
    <w:p w14:paraId="70D0E1E9" w14:textId="1693572F" w:rsidR="00F72003" w:rsidRDefault="00632685" w:rsidP="009D3686">
      <w:pPr>
        <w:numPr>
          <w:ilvl w:val="0"/>
          <w:numId w:val="20"/>
        </w:numPr>
        <w:tabs>
          <w:tab w:val="right" w:pos="7655"/>
        </w:tabs>
        <w:ind w:left="284" w:hanging="284"/>
        <w:contextualSpacing/>
        <w:rPr>
          <w:rFonts w:ascii="Arial" w:eastAsia="Arial" w:hAnsi="Arial" w:cs="Arial"/>
          <w:sz w:val="20"/>
          <w:szCs w:val="20"/>
        </w:rPr>
      </w:pPr>
      <w:r>
        <w:rPr>
          <w:rFonts w:ascii="Arial" w:eastAsia="Arial" w:hAnsi="Arial" w:cs="Arial"/>
          <w:sz w:val="20"/>
          <w:szCs w:val="20"/>
        </w:rPr>
        <w:t>Beoordelingscriteria PDG</w:t>
      </w:r>
      <w:r w:rsidR="007924C5">
        <w:rPr>
          <w:rFonts w:ascii="Arial" w:eastAsia="Arial" w:hAnsi="Arial" w:cs="Arial"/>
          <w:sz w:val="20"/>
          <w:szCs w:val="20"/>
        </w:rPr>
        <w:t xml:space="preserve"> - </w:t>
      </w:r>
      <w:r w:rsidR="004312B6">
        <w:rPr>
          <w:rFonts w:ascii="Arial" w:eastAsia="Arial" w:hAnsi="Arial" w:cs="Arial"/>
          <w:sz w:val="20"/>
          <w:szCs w:val="20"/>
        </w:rPr>
        <w:t>30</w:t>
      </w:r>
    </w:p>
    <w:p w14:paraId="18779E09" w14:textId="5655F697" w:rsidR="00F72003" w:rsidRDefault="00632685" w:rsidP="009D3686">
      <w:pPr>
        <w:numPr>
          <w:ilvl w:val="0"/>
          <w:numId w:val="20"/>
        </w:numPr>
        <w:tabs>
          <w:tab w:val="right" w:pos="7655"/>
        </w:tabs>
        <w:ind w:left="284" w:hanging="284"/>
        <w:contextualSpacing/>
        <w:rPr>
          <w:rFonts w:ascii="Arial" w:eastAsia="Arial" w:hAnsi="Arial" w:cs="Arial"/>
          <w:sz w:val="20"/>
          <w:szCs w:val="20"/>
        </w:rPr>
      </w:pPr>
      <w:r>
        <w:rPr>
          <w:rFonts w:ascii="Arial" w:eastAsia="Arial" w:hAnsi="Arial" w:cs="Arial"/>
          <w:sz w:val="20"/>
          <w:szCs w:val="20"/>
        </w:rPr>
        <w:t>Checklist</w:t>
      </w:r>
      <w:r w:rsidR="007924C5">
        <w:rPr>
          <w:rFonts w:ascii="Arial" w:eastAsia="Arial" w:hAnsi="Arial" w:cs="Arial"/>
          <w:sz w:val="20"/>
          <w:szCs w:val="20"/>
        </w:rPr>
        <w:t xml:space="preserve"> - </w:t>
      </w:r>
      <w:r w:rsidR="004312B6">
        <w:rPr>
          <w:rFonts w:ascii="Arial" w:eastAsia="Arial" w:hAnsi="Arial" w:cs="Arial"/>
          <w:sz w:val="20"/>
          <w:szCs w:val="20"/>
        </w:rPr>
        <w:t>43</w:t>
      </w:r>
    </w:p>
    <w:p w14:paraId="3FF67272" w14:textId="0A2EF868" w:rsidR="00F72003" w:rsidRDefault="0054436A" w:rsidP="009D3686">
      <w:pPr>
        <w:numPr>
          <w:ilvl w:val="0"/>
          <w:numId w:val="20"/>
        </w:numPr>
        <w:tabs>
          <w:tab w:val="right" w:pos="7655"/>
        </w:tabs>
        <w:ind w:left="284" w:hanging="284"/>
        <w:contextualSpacing/>
        <w:rPr>
          <w:rFonts w:ascii="Arial" w:eastAsia="Arial" w:hAnsi="Arial" w:cs="Arial"/>
          <w:sz w:val="20"/>
          <w:szCs w:val="20"/>
        </w:rPr>
      </w:pPr>
      <w:r w:rsidRPr="0054436A">
        <w:rPr>
          <w:rFonts w:ascii="Arial" w:eastAsia="Arial" w:hAnsi="Arial" w:cs="Arial"/>
          <w:sz w:val="20"/>
          <w:szCs w:val="20"/>
        </w:rPr>
        <w:t>Checklist zichtbaarheid beoordelingscriteria en verplichte literatuur</w:t>
      </w:r>
      <w:r>
        <w:rPr>
          <w:rFonts w:ascii="Arial" w:eastAsia="Arial" w:hAnsi="Arial" w:cs="Arial"/>
          <w:sz w:val="20"/>
          <w:szCs w:val="20"/>
        </w:rPr>
        <w:t xml:space="preserve"> </w:t>
      </w:r>
      <w:r w:rsidR="007924C5">
        <w:rPr>
          <w:rFonts w:ascii="Arial" w:eastAsia="Arial" w:hAnsi="Arial" w:cs="Arial"/>
          <w:sz w:val="20"/>
          <w:szCs w:val="20"/>
        </w:rPr>
        <w:t xml:space="preserve">- </w:t>
      </w:r>
      <w:r w:rsidR="007D5F4E">
        <w:rPr>
          <w:rFonts w:ascii="Arial" w:eastAsia="Arial" w:hAnsi="Arial" w:cs="Arial"/>
          <w:sz w:val="20"/>
          <w:szCs w:val="20"/>
        </w:rPr>
        <w:t>5</w:t>
      </w:r>
      <w:r w:rsidR="004312B6">
        <w:rPr>
          <w:rFonts w:ascii="Arial" w:eastAsia="Arial" w:hAnsi="Arial" w:cs="Arial"/>
          <w:sz w:val="20"/>
          <w:szCs w:val="20"/>
        </w:rPr>
        <w:t>4</w:t>
      </w:r>
    </w:p>
    <w:p w14:paraId="6C915B93" w14:textId="0043C882" w:rsidR="00F72003" w:rsidRDefault="00632685" w:rsidP="009D3686">
      <w:pPr>
        <w:numPr>
          <w:ilvl w:val="0"/>
          <w:numId w:val="20"/>
        </w:numPr>
        <w:tabs>
          <w:tab w:val="right" w:pos="7655"/>
        </w:tabs>
        <w:ind w:left="284" w:hanging="284"/>
        <w:contextualSpacing/>
        <w:rPr>
          <w:rFonts w:ascii="Arial" w:eastAsia="Arial" w:hAnsi="Arial" w:cs="Arial"/>
          <w:sz w:val="20"/>
          <w:szCs w:val="20"/>
        </w:rPr>
      </w:pPr>
      <w:r>
        <w:rPr>
          <w:rFonts w:ascii="Arial" w:eastAsia="Arial" w:hAnsi="Arial" w:cs="Arial"/>
          <w:sz w:val="20"/>
          <w:szCs w:val="20"/>
        </w:rPr>
        <w:t>Beoordelings</w:t>
      </w:r>
      <w:r w:rsidR="005A008C">
        <w:rPr>
          <w:rFonts w:ascii="Arial" w:eastAsia="Arial" w:hAnsi="Arial" w:cs="Arial"/>
          <w:sz w:val="20"/>
          <w:szCs w:val="20"/>
        </w:rPr>
        <w:t>formulieren</w:t>
      </w:r>
      <w:r>
        <w:rPr>
          <w:rFonts w:ascii="Arial" w:eastAsia="Arial" w:hAnsi="Arial" w:cs="Arial"/>
          <w:sz w:val="20"/>
          <w:szCs w:val="20"/>
        </w:rPr>
        <w:t xml:space="preserve"> beroepsproducten</w:t>
      </w:r>
      <w:r w:rsidR="007924C5">
        <w:rPr>
          <w:rFonts w:ascii="Arial" w:eastAsia="Arial" w:hAnsi="Arial" w:cs="Arial"/>
          <w:sz w:val="20"/>
          <w:szCs w:val="20"/>
        </w:rPr>
        <w:t xml:space="preserve"> </w:t>
      </w:r>
      <w:r w:rsidR="005A008C">
        <w:rPr>
          <w:rFonts w:ascii="Arial" w:eastAsia="Arial" w:hAnsi="Arial" w:cs="Arial"/>
          <w:sz w:val="20"/>
          <w:szCs w:val="20"/>
        </w:rPr>
        <w:t>-</w:t>
      </w:r>
      <w:r w:rsidR="007924C5">
        <w:rPr>
          <w:rFonts w:ascii="Arial" w:eastAsia="Arial" w:hAnsi="Arial" w:cs="Arial"/>
          <w:sz w:val="20"/>
          <w:szCs w:val="20"/>
        </w:rPr>
        <w:t xml:space="preserve"> </w:t>
      </w:r>
      <w:r w:rsidR="007D5F4E">
        <w:rPr>
          <w:rFonts w:ascii="Arial" w:eastAsia="Arial" w:hAnsi="Arial" w:cs="Arial"/>
          <w:sz w:val="20"/>
          <w:szCs w:val="20"/>
        </w:rPr>
        <w:t>6</w:t>
      </w:r>
      <w:r w:rsidR="004312B6">
        <w:rPr>
          <w:rFonts w:ascii="Arial" w:eastAsia="Arial" w:hAnsi="Arial" w:cs="Arial"/>
          <w:sz w:val="20"/>
          <w:szCs w:val="20"/>
        </w:rPr>
        <w:t>1</w:t>
      </w:r>
    </w:p>
    <w:p w14:paraId="1F730047" w14:textId="10E60056" w:rsidR="005A008C" w:rsidRDefault="005A008C" w:rsidP="009D3686">
      <w:pPr>
        <w:numPr>
          <w:ilvl w:val="0"/>
          <w:numId w:val="20"/>
        </w:numPr>
        <w:tabs>
          <w:tab w:val="right" w:pos="7655"/>
        </w:tabs>
        <w:ind w:left="284" w:hanging="284"/>
        <w:contextualSpacing/>
        <w:rPr>
          <w:rFonts w:ascii="Arial" w:eastAsia="Arial" w:hAnsi="Arial" w:cs="Arial"/>
          <w:sz w:val="20"/>
          <w:szCs w:val="20"/>
        </w:rPr>
      </w:pPr>
      <w:r>
        <w:rPr>
          <w:rFonts w:ascii="Arial" w:eastAsia="Arial" w:hAnsi="Arial" w:cs="Arial"/>
          <w:sz w:val="20"/>
          <w:szCs w:val="20"/>
        </w:rPr>
        <w:t xml:space="preserve">Beoordelingsschema </w:t>
      </w:r>
      <w:r w:rsidR="00F1703C">
        <w:rPr>
          <w:rFonts w:ascii="Arial" w:eastAsia="Arial" w:hAnsi="Arial" w:cs="Arial"/>
          <w:sz w:val="20"/>
          <w:szCs w:val="20"/>
        </w:rPr>
        <w:t>Ontwikkelingsplan tot mbo docent</w:t>
      </w:r>
      <w:r>
        <w:rPr>
          <w:rFonts w:ascii="Arial" w:eastAsia="Arial" w:hAnsi="Arial" w:cs="Arial"/>
          <w:sz w:val="20"/>
          <w:szCs w:val="20"/>
        </w:rPr>
        <w:t xml:space="preserve"> - </w:t>
      </w:r>
      <w:r w:rsidR="00EE0176">
        <w:rPr>
          <w:rFonts w:ascii="Arial" w:eastAsia="Arial" w:hAnsi="Arial" w:cs="Arial"/>
          <w:sz w:val="20"/>
          <w:szCs w:val="20"/>
        </w:rPr>
        <w:t>7</w:t>
      </w:r>
      <w:r w:rsidR="004312B6">
        <w:rPr>
          <w:rFonts w:ascii="Arial" w:eastAsia="Arial" w:hAnsi="Arial" w:cs="Arial"/>
          <w:sz w:val="20"/>
          <w:szCs w:val="20"/>
        </w:rPr>
        <w:t>2</w:t>
      </w:r>
    </w:p>
    <w:p w14:paraId="19DE7099" w14:textId="79298484" w:rsidR="00F72003" w:rsidRPr="007924C5" w:rsidRDefault="001B5125" w:rsidP="009D3686">
      <w:pPr>
        <w:numPr>
          <w:ilvl w:val="0"/>
          <w:numId w:val="20"/>
        </w:numPr>
        <w:tabs>
          <w:tab w:val="right" w:pos="7655"/>
        </w:tabs>
        <w:ind w:left="284" w:hanging="284"/>
        <w:contextualSpacing/>
        <w:rPr>
          <w:rFonts w:ascii="Arial" w:eastAsia="Arial" w:hAnsi="Arial" w:cs="Arial"/>
          <w:sz w:val="20"/>
          <w:szCs w:val="20"/>
        </w:rPr>
      </w:pPr>
      <w:r>
        <w:rPr>
          <w:rFonts w:ascii="Arial" w:eastAsia="Arial" w:hAnsi="Arial" w:cs="Arial"/>
          <w:sz w:val="20"/>
          <w:szCs w:val="20"/>
        </w:rPr>
        <w:t xml:space="preserve">I, II en III Beoordelingsschema onderzoek </w:t>
      </w:r>
      <w:r w:rsidR="00632685" w:rsidRPr="007924C5">
        <w:rPr>
          <w:rFonts w:ascii="Arial" w:eastAsia="Arial" w:hAnsi="Arial" w:cs="Arial"/>
          <w:sz w:val="20"/>
          <w:szCs w:val="20"/>
        </w:rPr>
        <w:t xml:space="preserve">Onderzoeksplan </w:t>
      </w:r>
      <w:r>
        <w:rPr>
          <w:rFonts w:ascii="Arial" w:eastAsia="Arial" w:hAnsi="Arial" w:cs="Arial"/>
          <w:sz w:val="20"/>
          <w:szCs w:val="20"/>
        </w:rPr>
        <w:br/>
      </w:r>
      <w:r w:rsidR="00632685" w:rsidRPr="007924C5">
        <w:rPr>
          <w:rFonts w:ascii="Arial" w:eastAsia="Arial" w:hAnsi="Arial" w:cs="Arial"/>
          <w:sz w:val="20"/>
          <w:szCs w:val="20"/>
        </w:rPr>
        <w:t>Praktijkonderzoek</w:t>
      </w:r>
      <w:r w:rsidR="00F1703C">
        <w:rPr>
          <w:rFonts w:ascii="Arial" w:eastAsia="Arial" w:hAnsi="Arial" w:cs="Arial"/>
          <w:sz w:val="20"/>
          <w:szCs w:val="20"/>
        </w:rPr>
        <w:t>, vakdidactisch ontwerp of participatief onderzoek</w:t>
      </w:r>
      <w:r w:rsidR="007924C5" w:rsidRPr="007924C5">
        <w:rPr>
          <w:rFonts w:ascii="Arial" w:eastAsia="Arial" w:hAnsi="Arial" w:cs="Arial"/>
          <w:sz w:val="20"/>
          <w:szCs w:val="20"/>
        </w:rPr>
        <w:t xml:space="preserve"> </w:t>
      </w:r>
      <w:r w:rsidR="00632685" w:rsidRPr="007924C5">
        <w:rPr>
          <w:rFonts w:ascii="Arial" w:eastAsia="Arial" w:hAnsi="Arial" w:cs="Arial"/>
          <w:sz w:val="20"/>
          <w:szCs w:val="20"/>
        </w:rPr>
        <w:t>in de school</w:t>
      </w:r>
      <w:r w:rsidR="007924C5">
        <w:rPr>
          <w:rFonts w:ascii="Arial" w:eastAsia="Arial" w:hAnsi="Arial" w:cs="Arial"/>
          <w:sz w:val="20"/>
          <w:szCs w:val="20"/>
        </w:rPr>
        <w:t xml:space="preserve"> - </w:t>
      </w:r>
      <w:r w:rsidR="00EE0176">
        <w:rPr>
          <w:rFonts w:ascii="Arial" w:eastAsia="Arial" w:hAnsi="Arial" w:cs="Arial"/>
          <w:sz w:val="20"/>
          <w:szCs w:val="20"/>
        </w:rPr>
        <w:t>7</w:t>
      </w:r>
      <w:r w:rsidR="004312B6">
        <w:rPr>
          <w:rFonts w:ascii="Arial" w:eastAsia="Arial" w:hAnsi="Arial" w:cs="Arial"/>
          <w:sz w:val="20"/>
          <w:szCs w:val="20"/>
        </w:rPr>
        <w:t>4</w:t>
      </w:r>
    </w:p>
    <w:p w14:paraId="05925808" w14:textId="4CCF1FDE" w:rsidR="00F72003" w:rsidRDefault="00632685" w:rsidP="009D3686">
      <w:pPr>
        <w:numPr>
          <w:ilvl w:val="0"/>
          <w:numId w:val="20"/>
        </w:numPr>
        <w:tabs>
          <w:tab w:val="right" w:pos="7655"/>
        </w:tabs>
        <w:ind w:left="284" w:hanging="284"/>
        <w:contextualSpacing/>
        <w:rPr>
          <w:rFonts w:ascii="Arial" w:eastAsia="Arial" w:hAnsi="Arial" w:cs="Arial"/>
          <w:sz w:val="20"/>
          <w:szCs w:val="20"/>
        </w:rPr>
      </w:pPr>
      <w:r>
        <w:rPr>
          <w:rFonts w:ascii="Arial" w:eastAsia="Arial" w:hAnsi="Arial" w:cs="Arial"/>
          <w:sz w:val="20"/>
          <w:szCs w:val="20"/>
        </w:rPr>
        <w:t>I, II en III Beoordelingsformulier Praktijkonderzoek</w:t>
      </w:r>
      <w:r w:rsidR="00F1703C">
        <w:rPr>
          <w:rFonts w:ascii="Arial" w:eastAsia="Arial" w:hAnsi="Arial" w:cs="Arial"/>
          <w:sz w:val="20"/>
          <w:szCs w:val="20"/>
        </w:rPr>
        <w:t xml:space="preserve">, vakdidactisch ontwerp of participatief onderzoek </w:t>
      </w:r>
      <w:r>
        <w:rPr>
          <w:rFonts w:ascii="Arial" w:eastAsia="Arial" w:hAnsi="Arial" w:cs="Arial"/>
          <w:sz w:val="20"/>
          <w:szCs w:val="20"/>
        </w:rPr>
        <w:t xml:space="preserve"> in de school</w:t>
      </w:r>
      <w:r w:rsidR="007924C5">
        <w:rPr>
          <w:rFonts w:ascii="Arial" w:eastAsia="Arial" w:hAnsi="Arial" w:cs="Arial"/>
          <w:sz w:val="20"/>
          <w:szCs w:val="20"/>
        </w:rPr>
        <w:t xml:space="preserve"> - </w:t>
      </w:r>
      <w:r w:rsidR="007D5F4E">
        <w:rPr>
          <w:rFonts w:ascii="Arial" w:eastAsia="Arial" w:hAnsi="Arial" w:cs="Arial"/>
          <w:sz w:val="20"/>
          <w:szCs w:val="20"/>
        </w:rPr>
        <w:t>7</w:t>
      </w:r>
      <w:r w:rsidR="004312B6">
        <w:rPr>
          <w:rFonts w:ascii="Arial" w:eastAsia="Arial" w:hAnsi="Arial" w:cs="Arial"/>
          <w:sz w:val="20"/>
          <w:szCs w:val="20"/>
        </w:rPr>
        <w:t>9</w:t>
      </w:r>
    </w:p>
    <w:p w14:paraId="5A47D218" w14:textId="37631AB9" w:rsidR="00F72003" w:rsidRDefault="00632685" w:rsidP="009D3686">
      <w:pPr>
        <w:numPr>
          <w:ilvl w:val="0"/>
          <w:numId w:val="20"/>
        </w:numPr>
        <w:tabs>
          <w:tab w:val="right" w:pos="7655"/>
        </w:tabs>
        <w:ind w:left="284" w:hanging="284"/>
        <w:contextualSpacing/>
        <w:rPr>
          <w:rFonts w:ascii="Arial" w:eastAsia="Arial" w:hAnsi="Arial" w:cs="Arial"/>
          <w:sz w:val="20"/>
          <w:szCs w:val="20"/>
        </w:rPr>
      </w:pPr>
      <w:r>
        <w:rPr>
          <w:rFonts w:ascii="Arial" w:eastAsia="Arial" w:hAnsi="Arial" w:cs="Arial"/>
          <w:sz w:val="20"/>
          <w:szCs w:val="20"/>
        </w:rPr>
        <w:t>Beoordelingsformulier Eindverslag/presentatie PDG</w:t>
      </w:r>
      <w:r w:rsidR="007924C5">
        <w:rPr>
          <w:rFonts w:ascii="Arial" w:eastAsia="Arial" w:hAnsi="Arial" w:cs="Arial"/>
          <w:sz w:val="20"/>
          <w:szCs w:val="20"/>
        </w:rPr>
        <w:t xml:space="preserve"> - </w:t>
      </w:r>
      <w:r w:rsidR="004312B6">
        <w:rPr>
          <w:rFonts w:ascii="Arial" w:eastAsia="Arial" w:hAnsi="Arial" w:cs="Arial"/>
          <w:sz w:val="20"/>
          <w:szCs w:val="20"/>
        </w:rPr>
        <w:t>91</w:t>
      </w:r>
    </w:p>
    <w:p w14:paraId="1053BC7C" w14:textId="6CC6D3F4" w:rsidR="00F72003" w:rsidRDefault="00632685" w:rsidP="009D3686">
      <w:pPr>
        <w:numPr>
          <w:ilvl w:val="0"/>
          <w:numId w:val="20"/>
        </w:numPr>
        <w:tabs>
          <w:tab w:val="right" w:pos="7655"/>
        </w:tabs>
        <w:ind w:left="284" w:hanging="284"/>
        <w:contextualSpacing/>
        <w:rPr>
          <w:rFonts w:ascii="Arial" w:eastAsia="Arial" w:hAnsi="Arial" w:cs="Arial"/>
          <w:sz w:val="20"/>
          <w:szCs w:val="20"/>
        </w:rPr>
      </w:pPr>
      <w:r>
        <w:rPr>
          <w:rFonts w:ascii="Arial" w:eastAsia="Arial" w:hAnsi="Arial" w:cs="Arial"/>
          <w:sz w:val="20"/>
          <w:szCs w:val="20"/>
        </w:rPr>
        <w:t>Beoordelingsschema ICT &amp; didactiekportfolio</w:t>
      </w:r>
      <w:r w:rsidR="007924C5">
        <w:rPr>
          <w:rFonts w:ascii="Arial" w:eastAsia="Arial" w:hAnsi="Arial" w:cs="Arial"/>
          <w:sz w:val="20"/>
          <w:szCs w:val="20"/>
        </w:rPr>
        <w:t xml:space="preserve"> - </w:t>
      </w:r>
      <w:r w:rsidR="00EE0176">
        <w:rPr>
          <w:rFonts w:ascii="Arial" w:eastAsia="Arial" w:hAnsi="Arial" w:cs="Arial"/>
          <w:sz w:val="20"/>
          <w:szCs w:val="20"/>
        </w:rPr>
        <w:t>9</w:t>
      </w:r>
      <w:r w:rsidR="004312B6">
        <w:rPr>
          <w:rFonts w:ascii="Arial" w:eastAsia="Arial" w:hAnsi="Arial" w:cs="Arial"/>
          <w:sz w:val="20"/>
          <w:szCs w:val="20"/>
        </w:rPr>
        <w:t>3</w:t>
      </w:r>
    </w:p>
    <w:p w14:paraId="7772ABBF" w14:textId="27B2E705" w:rsidR="00F72003" w:rsidRDefault="007D5F4E" w:rsidP="009D3686">
      <w:pPr>
        <w:numPr>
          <w:ilvl w:val="0"/>
          <w:numId w:val="20"/>
        </w:numPr>
        <w:tabs>
          <w:tab w:val="right" w:pos="7655"/>
        </w:tabs>
        <w:ind w:left="284" w:hanging="284"/>
        <w:contextualSpacing/>
        <w:rPr>
          <w:rFonts w:ascii="Arial" w:eastAsia="Arial" w:hAnsi="Arial" w:cs="Arial"/>
          <w:sz w:val="20"/>
          <w:szCs w:val="20"/>
        </w:rPr>
      </w:pPr>
      <w:r>
        <w:rPr>
          <w:rFonts w:ascii="Arial" w:eastAsia="Arial" w:hAnsi="Arial" w:cs="Arial"/>
          <w:sz w:val="20"/>
          <w:szCs w:val="20"/>
        </w:rPr>
        <w:t>Verkenningsfase</w:t>
      </w:r>
      <w:r w:rsidR="00F1703C">
        <w:rPr>
          <w:rFonts w:ascii="Arial" w:eastAsia="Arial" w:hAnsi="Arial" w:cs="Arial"/>
          <w:sz w:val="20"/>
          <w:szCs w:val="20"/>
        </w:rPr>
        <w:t>; aandachtspunten bij de tripartiete gesprekken</w:t>
      </w:r>
      <w:r w:rsidR="007924C5">
        <w:rPr>
          <w:rFonts w:ascii="Arial" w:eastAsia="Arial" w:hAnsi="Arial" w:cs="Arial"/>
          <w:sz w:val="20"/>
          <w:szCs w:val="20"/>
        </w:rPr>
        <w:t xml:space="preserve"> - </w:t>
      </w:r>
      <w:r w:rsidR="00EE0176">
        <w:rPr>
          <w:rFonts w:ascii="Arial" w:eastAsia="Arial" w:hAnsi="Arial" w:cs="Arial"/>
          <w:sz w:val="20"/>
          <w:szCs w:val="20"/>
        </w:rPr>
        <w:t>9</w:t>
      </w:r>
      <w:r w:rsidR="004312B6">
        <w:rPr>
          <w:rFonts w:ascii="Arial" w:eastAsia="Arial" w:hAnsi="Arial" w:cs="Arial"/>
          <w:sz w:val="20"/>
          <w:szCs w:val="20"/>
        </w:rPr>
        <w:t>5</w:t>
      </w:r>
    </w:p>
    <w:p w14:paraId="0533C244" w14:textId="113DDD8B" w:rsidR="00F72003" w:rsidRDefault="00632685" w:rsidP="009D3686">
      <w:pPr>
        <w:numPr>
          <w:ilvl w:val="0"/>
          <w:numId w:val="20"/>
        </w:numPr>
        <w:tabs>
          <w:tab w:val="right" w:pos="7655"/>
        </w:tabs>
        <w:ind w:left="284" w:hanging="284"/>
        <w:contextualSpacing/>
        <w:rPr>
          <w:rFonts w:ascii="Arial" w:eastAsia="Arial" w:hAnsi="Arial" w:cs="Arial"/>
          <w:sz w:val="20"/>
          <w:szCs w:val="20"/>
        </w:rPr>
      </w:pPr>
      <w:r>
        <w:rPr>
          <w:rFonts w:ascii="Arial" w:eastAsia="Arial" w:hAnsi="Arial" w:cs="Arial"/>
          <w:sz w:val="20"/>
          <w:szCs w:val="20"/>
        </w:rPr>
        <w:t>Overeenkomst werkplekleren</w:t>
      </w:r>
      <w:r w:rsidR="007924C5">
        <w:rPr>
          <w:rFonts w:ascii="Arial" w:eastAsia="Arial" w:hAnsi="Arial" w:cs="Arial"/>
          <w:sz w:val="20"/>
          <w:szCs w:val="20"/>
        </w:rPr>
        <w:t xml:space="preserve"> - </w:t>
      </w:r>
      <w:r w:rsidR="004312B6">
        <w:rPr>
          <w:rFonts w:ascii="Arial" w:eastAsia="Arial" w:hAnsi="Arial" w:cs="Arial"/>
          <w:sz w:val="20"/>
          <w:szCs w:val="20"/>
        </w:rPr>
        <w:t>100</w:t>
      </w:r>
    </w:p>
    <w:p w14:paraId="2DB05231" w14:textId="44D76D5F" w:rsidR="00F72003" w:rsidRDefault="00632685" w:rsidP="009D3686">
      <w:pPr>
        <w:numPr>
          <w:ilvl w:val="0"/>
          <w:numId w:val="20"/>
        </w:numPr>
        <w:tabs>
          <w:tab w:val="right" w:pos="7655"/>
        </w:tabs>
        <w:ind w:left="284" w:hanging="284"/>
        <w:contextualSpacing/>
        <w:rPr>
          <w:rFonts w:ascii="Arial" w:eastAsia="Arial" w:hAnsi="Arial" w:cs="Arial"/>
          <w:sz w:val="20"/>
          <w:szCs w:val="20"/>
        </w:rPr>
      </w:pPr>
      <w:r>
        <w:rPr>
          <w:rFonts w:ascii="Arial" w:eastAsia="Arial" w:hAnsi="Arial" w:cs="Arial"/>
          <w:sz w:val="20"/>
          <w:szCs w:val="20"/>
        </w:rPr>
        <w:t>Literatuurlijst (aanbevolen)</w:t>
      </w:r>
      <w:r w:rsidR="007924C5">
        <w:rPr>
          <w:rFonts w:ascii="Arial" w:eastAsia="Arial" w:hAnsi="Arial" w:cs="Arial"/>
          <w:sz w:val="20"/>
          <w:szCs w:val="20"/>
        </w:rPr>
        <w:t xml:space="preserve"> </w:t>
      </w:r>
      <w:r w:rsidR="00FA5109">
        <w:rPr>
          <w:rFonts w:ascii="Arial" w:eastAsia="Arial" w:hAnsi="Arial" w:cs="Arial"/>
          <w:sz w:val="20"/>
          <w:szCs w:val="20"/>
        </w:rPr>
        <w:t xml:space="preserve">- </w:t>
      </w:r>
      <w:r w:rsidR="004312B6">
        <w:rPr>
          <w:rFonts w:ascii="Arial" w:eastAsia="Arial" w:hAnsi="Arial" w:cs="Arial"/>
          <w:sz w:val="20"/>
          <w:szCs w:val="20"/>
        </w:rPr>
        <w:t>105</w:t>
      </w:r>
    </w:p>
    <w:p w14:paraId="604DF113" w14:textId="77777777" w:rsidR="0054436A" w:rsidRDefault="0054436A">
      <w:pPr>
        <w:tabs>
          <w:tab w:val="right" w:pos="7655"/>
        </w:tabs>
        <w:rPr>
          <w:rFonts w:ascii="Arial" w:eastAsia="Arial" w:hAnsi="Arial" w:cs="Arial"/>
          <w:b/>
          <w:sz w:val="22"/>
          <w:szCs w:val="20"/>
        </w:rPr>
      </w:pPr>
    </w:p>
    <w:p w14:paraId="2926467D" w14:textId="77777777" w:rsidR="0054436A" w:rsidRDefault="0054436A">
      <w:pPr>
        <w:tabs>
          <w:tab w:val="right" w:pos="7655"/>
        </w:tabs>
        <w:rPr>
          <w:rFonts w:ascii="Arial" w:eastAsia="Arial" w:hAnsi="Arial" w:cs="Arial"/>
          <w:b/>
          <w:sz w:val="22"/>
          <w:szCs w:val="20"/>
        </w:rPr>
      </w:pPr>
    </w:p>
    <w:p w14:paraId="3C6AE20E" w14:textId="77777777" w:rsidR="00F72003" w:rsidRPr="00BB5A36" w:rsidRDefault="00632685">
      <w:pPr>
        <w:tabs>
          <w:tab w:val="right" w:pos="7655"/>
        </w:tabs>
        <w:rPr>
          <w:rFonts w:ascii="Arial" w:eastAsia="Arial" w:hAnsi="Arial" w:cs="Arial"/>
          <w:b/>
          <w:sz w:val="22"/>
          <w:szCs w:val="20"/>
        </w:rPr>
      </w:pPr>
      <w:r w:rsidRPr="00BB5A36">
        <w:rPr>
          <w:rFonts w:ascii="Arial" w:eastAsia="Arial" w:hAnsi="Arial" w:cs="Arial"/>
          <w:b/>
          <w:sz w:val="22"/>
          <w:szCs w:val="20"/>
        </w:rPr>
        <w:t>Welkom</w:t>
      </w:r>
    </w:p>
    <w:p w14:paraId="6B6F1936" w14:textId="77777777" w:rsidR="00F72003" w:rsidRDefault="00F72003">
      <w:pPr>
        <w:spacing w:line="276" w:lineRule="auto"/>
        <w:rPr>
          <w:rFonts w:ascii="Arial" w:eastAsia="Arial" w:hAnsi="Arial" w:cs="Arial"/>
          <w:sz w:val="20"/>
          <w:szCs w:val="20"/>
        </w:rPr>
      </w:pPr>
    </w:p>
    <w:p w14:paraId="20271C90" w14:textId="77777777" w:rsidR="0054436A" w:rsidRDefault="0054436A">
      <w:pPr>
        <w:spacing w:line="276" w:lineRule="auto"/>
        <w:jc w:val="both"/>
        <w:rPr>
          <w:rFonts w:ascii="Arial" w:eastAsia="Arial" w:hAnsi="Arial" w:cs="Arial"/>
          <w:sz w:val="20"/>
          <w:szCs w:val="20"/>
        </w:rPr>
      </w:pPr>
    </w:p>
    <w:p w14:paraId="177F822D" w14:textId="25E5B5D0" w:rsidR="00F72003" w:rsidRDefault="00632685">
      <w:pPr>
        <w:spacing w:line="276" w:lineRule="auto"/>
        <w:jc w:val="both"/>
        <w:rPr>
          <w:rFonts w:ascii="Arial" w:eastAsia="Arial" w:hAnsi="Arial" w:cs="Arial"/>
          <w:sz w:val="20"/>
          <w:szCs w:val="20"/>
        </w:rPr>
      </w:pPr>
      <w:r>
        <w:rPr>
          <w:rFonts w:ascii="Arial" w:eastAsia="Arial" w:hAnsi="Arial" w:cs="Arial"/>
          <w:sz w:val="20"/>
          <w:szCs w:val="20"/>
        </w:rPr>
        <w:t xml:space="preserve">Beste </w:t>
      </w:r>
      <w:r w:rsidR="00F1703C">
        <w:rPr>
          <w:rFonts w:ascii="Arial" w:eastAsia="Arial" w:hAnsi="Arial" w:cs="Arial"/>
          <w:sz w:val="20"/>
          <w:szCs w:val="20"/>
        </w:rPr>
        <w:t>Deelnemer</w:t>
      </w:r>
      <w:r>
        <w:rPr>
          <w:rFonts w:ascii="Arial" w:eastAsia="Arial" w:hAnsi="Arial" w:cs="Arial"/>
          <w:sz w:val="20"/>
          <w:szCs w:val="20"/>
        </w:rPr>
        <w:t>,</w:t>
      </w:r>
    </w:p>
    <w:p w14:paraId="11B1C53A" w14:textId="77777777" w:rsidR="00F72003" w:rsidRDefault="00F72003">
      <w:pPr>
        <w:spacing w:line="276" w:lineRule="auto"/>
        <w:jc w:val="both"/>
        <w:rPr>
          <w:rFonts w:ascii="Arial" w:eastAsia="Arial" w:hAnsi="Arial" w:cs="Arial"/>
          <w:sz w:val="20"/>
          <w:szCs w:val="20"/>
        </w:rPr>
      </w:pPr>
    </w:p>
    <w:p w14:paraId="6BE8037B" w14:textId="72331083" w:rsidR="00F72003" w:rsidRDefault="00632685">
      <w:pPr>
        <w:spacing w:line="276" w:lineRule="auto"/>
        <w:rPr>
          <w:rFonts w:ascii="Arial" w:eastAsia="Arial" w:hAnsi="Arial" w:cs="Arial"/>
          <w:sz w:val="20"/>
          <w:szCs w:val="20"/>
        </w:rPr>
      </w:pPr>
      <w:r>
        <w:rPr>
          <w:rFonts w:ascii="Arial" w:eastAsia="Arial" w:hAnsi="Arial" w:cs="Arial"/>
          <w:sz w:val="20"/>
          <w:szCs w:val="20"/>
        </w:rPr>
        <w:t xml:space="preserve">Welkom bij de PDG-opleiding (Pedagogisch Didactisch Getuigschrift) van noordelijke mbo-instellingen en </w:t>
      </w:r>
      <w:r w:rsidR="00BE20C2" w:rsidRPr="007531C7">
        <w:rPr>
          <w:rFonts w:ascii="Arial" w:eastAsia="Arial" w:hAnsi="Arial" w:cs="Arial"/>
          <w:color w:val="000000" w:themeColor="text1"/>
          <w:sz w:val="20"/>
          <w:szCs w:val="20"/>
        </w:rPr>
        <w:t>NHL</w:t>
      </w:r>
      <w:r w:rsidR="00AE0164">
        <w:rPr>
          <w:rFonts w:ascii="Arial" w:eastAsia="Arial" w:hAnsi="Arial" w:cs="Arial"/>
          <w:color w:val="000000" w:themeColor="text1"/>
          <w:sz w:val="20"/>
          <w:szCs w:val="20"/>
        </w:rPr>
        <w:t xml:space="preserve"> </w:t>
      </w:r>
      <w:r w:rsidR="00BE20C2" w:rsidRPr="007531C7">
        <w:rPr>
          <w:rFonts w:ascii="Arial" w:eastAsia="Arial" w:hAnsi="Arial" w:cs="Arial"/>
          <w:color w:val="000000" w:themeColor="text1"/>
          <w:sz w:val="20"/>
          <w:szCs w:val="20"/>
        </w:rPr>
        <w:t>Stenden</w:t>
      </w:r>
      <w:r>
        <w:rPr>
          <w:rFonts w:ascii="Arial" w:eastAsia="Arial" w:hAnsi="Arial" w:cs="Arial"/>
          <w:sz w:val="20"/>
          <w:szCs w:val="20"/>
        </w:rPr>
        <w:t xml:space="preserve"> Hogeschool. Samen gaan we aan de slag met het beroep van docent in het mbo. In de opleiding gaan we op zoek naar verbindingen tussen je eigen praktijk, theoretische concepten en kennis en kunde van anderen. </w:t>
      </w:r>
    </w:p>
    <w:p w14:paraId="3EDA757A" w14:textId="24CA3D12" w:rsidR="00F72003" w:rsidRDefault="00632685">
      <w:pPr>
        <w:spacing w:line="276" w:lineRule="auto"/>
        <w:rPr>
          <w:rFonts w:ascii="Arial" w:eastAsia="Arial" w:hAnsi="Arial" w:cs="Arial"/>
          <w:sz w:val="20"/>
          <w:szCs w:val="20"/>
        </w:rPr>
      </w:pPr>
      <w:r>
        <w:rPr>
          <w:rFonts w:ascii="Arial" w:eastAsia="Arial" w:hAnsi="Arial" w:cs="Arial"/>
          <w:sz w:val="20"/>
          <w:szCs w:val="20"/>
        </w:rPr>
        <w:t xml:space="preserve">Met </w:t>
      </w:r>
      <w:r w:rsidR="00AE0164">
        <w:rPr>
          <w:rFonts w:ascii="Arial" w:eastAsia="Arial" w:hAnsi="Arial" w:cs="Arial"/>
          <w:sz w:val="20"/>
          <w:szCs w:val="20"/>
        </w:rPr>
        <w:t>als</w:t>
      </w:r>
      <w:r>
        <w:rPr>
          <w:rFonts w:ascii="Arial" w:eastAsia="Arial" w:hAnsi="Arial" w:cs="Arial"/>
          <w:sz w:val="20"/>
          <w:szCs w:val="20"/>
        </w:rPr>
        <w:t xml:space="preserve"> doel je te laten groeien in het mooie beroep van docent in het mbo, zodat jij weer mbo’ers kan opleiden met focus op vakmanschap in de 21</w:t>
      </w:r>
      <w:r>
        <w:rPr>
          <w:rFonts w:ascii="Arial" w:eastAsia="Arial" w:hAnsi="Arial" w:cs="Arial"/>
          <w:sz w:val="20"/>
          <w:szCs w:val="20"/>
          <w:vertAlign w:val="superscript"/>
        </w:rPr>
        <w:t>ste</w:t>
      </w:r>
      <w:r>
        <w:rPr>
          <w:rFonts w:ascii="Arial" w:eastAsia="Arial" w:hAnsi="Arial" w:cs="Arial"/>
          <w:sz w:val="20"/>
          <w:szCs w:val="20"/>
        </w:rPr>
        <w:t xml:space="preserve"> eeuw.</w:t>
      </w:r>
    </w:p>
    <w:p w14:paraId="5DD9A375" w14:textId="77777777" w:rsidR="00F72003" w:rsidRDefault="00F72003">
      <w:pPr>
        <w:jc w:val="center"/>
        <w:rPr>
          <w:rFonts w:ascii="Calibri" w:eastAsia="Calibri" w:hAnsi="Calibri" w:cs="Calibri"/>
          <w:sz w:val="22"/>
          <w:szCs w:val="22"/>
        </w:rPr>
      </w:pPr>
    </w:p>
    <w:p w14:paraId="0160AD0E" w14:textId="77777777" w:rsidR="00F72003" w:rsidRDefault="00632685">
      <w:pPr>
        <w:rPr>
          <w:rFonts w:ascii="Noto Sans Symbols" w:eastAsia="Noto Sans Symbols" w:hAnsi="Noto Sans Symbols" w:cs="Noto Sans Symbols"/>
          <w:sz w:val="22"/>
          <w:szCs w:val="22"/>
        </w:rPr>
      </w:pPr>
      <w:r>
        <w:rPr>
          <w:noProof/>
        </w:rPr>
        <w:drawing>
          <wp:anchor distT="0" distB="0" distL="114300" distR="114300" simplePos="0" relativeHeight="251662336" behindDoc="0" locked="0" layoutInCell="1" hidden="0" allowOverlap="1" wp14:anchorId="7346C93D" wp14:editId="7DA31A26">
            <wp:simplePos x="0" y="0"/>
            <wp:positionH relativeFrom="margin">
              <wp:posOffset>3608705</wp:posOffset>
            </wp:positionH>
            <wp:positionV relativeFrom="paragraph">
              <wp:posOffset>5715</wp:posOffset>
            </wp:positionV>
            <wp:extent cx="1604645" cy="2266950"/>
            <wp:effectExtent l="0" t="0" r="0" b="0"/>
            <wp:wrapSquare wrapText="bothSides" distT="0" distB="0" distL="114300" distR="114300"/>
            <wp:docPr id="3" name="image20.jpg" descr="van gelukkige leraren leer je de mooiste dingen"/>
            <wp:cNvGraphicFramePr/>
            <a:graphic xmlns:a="http://schemas.openxmlformats.org/drawingml/2006/main">
              <a:graphicData uri="http://schemas.openxmlformats.org/drawingml/2006/picture">
                <pic:pic xmlns:pic="http://schemas.openxmlformats.org/drawingml/2006/picture">
                  <pic:nvPicPr>
                    <pic:cNvPr id="0" name="image20.jpg" descr="van gelukkige leraren leer je de mooiste dingen"/>
                    <pic:cNvPicPr preferRelativeResize="0"/>
                  </pic:nvPicPr>
                  <pic:blipFill>
                    <a:blip r:embed="rId11"/>
                    <a:srcRect/>
                    <a:stretch>
                      <a:fillRect/>
                    </a:stretch>
                  </pic:blipFill>
                  <pic:spPr>
                    <a:xfrm>
                      <a:off x="0" y="0"/>
                      <a:ext cx="1604645" cy="2266950"/>
                    </a:xfrm>
                    <a:prstGeom prst="rect">
                      <a:avLst/>
                    </a:prstGeom>
                    <a:ln/>
                  </pic:spPr>
                </pic:pic>
              </a:graphicData>
            </a:graphic>
          </wp:anchor>
        </w:drawing>
      </w:r>
    </w:p>
    <w:p w14:paraId="26E1B437" w14:textId="00C350EA" w:rsidR="00F72003" w:rsidRDefault="00632685">
      <w:pPr>
        <w:spacing w:line="276" w:lineRule="auto"/>
        <w:rPr>
          <w:rFonts w:ascii="Arial" w:eastAsia="Arial" w:hAnsi="Arial" w:cs="Arial"/>
          <w:sz w:val="20"/>
          <w:szCs w:val="20"/>
        </w:rPr>
      </w:pPr>
      <w:r w:rsidRPr="001018F9">
        <w:rPr>
          <w:rFonts w:ascii="Arial" w:eastAsia="Arial" w:hAnsi="Arial" w:cs="Arial"/>
          <w:sz w:val="20"/>
          <w:szCs w:val="20"/>
        </w:rPr>
        <w:t>Bijgaande link laat zien hoe belangrijk mbo</w:t>
      </w:r>
      <w:r w:rsidR="00937FE8" w:rsidRPr="001018F9">
        <w:rPr>
          <w:rFonts w:ascii="Arial" w:eastAsia="Arial" w:hAnsi="Arial" w:cs="Arial"/>
          <w:sz w:val="20"/>
          <w:szCs w:val="20"/>
        </w:rPr>
        <w:t>’</w:t>
      </w:r>
      <w:r w:rsidRPr="001018F9">
        <w:rPr>
          <w:rFonts w:ascii="Arial" w:eastAsia="Arial" w:hAnsi="Arial" w:cs="Arial"/>
          <w:sz w:val="20"/>
          <w:szCs w:val="20"/>
        </w:rPr>
        <w:t>ers zijn voor onze maatschappij!</w:t>
      </w:r>
    </w:p>
    <w:p w14:paraId="3BCB6B30" w14:textId="77777777" w:rsidR="00F72003" w:rsidRDefault="00393E03">
      <w:pPr>
        <w:spacing w:line="276" w:lineRule="auto"/>
        <w:rPr>
          <w:rFonts w:ascii="Arial" w:eastAsia="Arial" w:hAnsi="Arial" w:cs="Arial"/>
          <w:sz w:val="20"/>
          <w:szCs w:val="20"/>
        </w:rPr>
      </w:pPr>
      <w:hyperlink r:id="rId12">
        <w:r w:rsidR="00632685">
          <w:rPr>
            <w:rFonts w:ascii="Arial" w:eastAsia="Arial" w:hAnsi="Arial" w:cs="Arial"/>
            <w:color w:val="1155CC"/>
            <w:sz w:val="20"/>
            <w:szCs w:val="20"/>
            <w:u w:val="single"/>
          </w:rPr>
          <w:t>Waar zouden we zijn zonder goed beroepsonderwijs</w:t>
        </w:r>
      </w:hyperlink>
    </w:p>
    <w:p w14:paraId="05DBD5AD" w14:textId="77777777" w:rsidR="00F72003" w:rsidRDefault="00F72003">
      <w:pPr>
        <w:spacing w:line="276" w:lineRule="auto"/>
        <w:rPr>
          <w:rFonts w:ascii="Arial" w:eastAsia="Arial" w:hAnsi="Arial" w:cs="Arial"/>
          <w:sz w:val="20"/>
          <w:szCs w:val="20"/>
        </w:rPr>
      </w:pPr>
    </w:p>
    <w:p w14:paraId="5DA0FB07" w14:textId="77777777" w:rsidR="00F72003" w:rsidRDefault="00F72003">
      <w:pPr>
        <w:spacing w:line="276" w:lineRule="auto"/>
        <w:rPr>
          <w:rFonts w:ascii="Arial" w:eastAsia="Arial" w:hAnsi="Arial" w:cs="Arial"/>
          <w:sz w:val="20"/>
          <w:szCs w:val="20"/>
        </w:rPr>
      </w:pPr>
    </w:p>
    <w:p w14:paraId="03CB29B1" w14:textId="77777777" w:rsidR="00F72003" w:rsidRDefault="00F72003">
      <w:pPr>
        <w:spacing w:line="276" w:lineRule="auto"/>
        <w:rPr>
          <w:rFonts w:ascii="Arial" w:eastAsia="Arial" w:hAnsi="Arial" w:cs="Arial"/>
          <w:sz w:val="20"/>
          <w:szCs w:val="20"/>
        </w:rPr>
      </w:pPr>
    </w:p>
    <w:p w14:paraId="240B1F3A" w14:textId="77777777" w:rsidR="00F72003" w:rsidRDefault="00F72003">
      <w:pPr>
        <w:spacing w:line="276" w:lineRule="auto"/>
        <w:rPr>
          <w:rFonts w:ascii="Arial" w:eastAsia="Arial" w:hAnsi="Arial" w:cs="Arial"/>
          <w:sz w:val="20"/>
          <w:szCs w:val="20"/>
        </w:rPr>
      </w:pPr>
    </w:p>
    <w:p w14:paraId="59B9C930" w14:textId="77777777" w:rsidR="00F72003" w:rsidRDefault="00F72003">
      <w:pPr>
        <w:spacing w:line="276" w:lineRule="auto"/>
        <w:rPr>
          <w:rFonts w:ascii="Arial" w:eastAsia="Arial" w:hAnsi="Arial" w:cs="Arial"/>
          <w:sz w:val="20"/>
          <w:szCs w:val="20"/>
        </w:rPr>
      </w:pPr>
    </w:p>
    <w:p w14:paraId="47681D77" w14:textId="77777777" w:rsidR="00F72003" w:rsidRDefault="00F72003">
      <w:pPr>
        <w:spacing w:line="276" w:lineRule="auto"/>
        <w:rPr>
          <w:rFonts w:ascii="Arial" w:eastAsia="Arial" w:hAnsi="Arial" w:cs="Arial"/>
          <w:sz w:val="20"/>
          <w:szCs w:val="20"/>
        </w:rPr>
      </w:pPr>
    </w:p>
    <w:p w14:paraId="003F2EB5" w14:textId="77777777" w:rsidR="00F72003" w:rsidRDefault="00F72003">
      <w:pPr>
        <w:spacing w:line="276" w:lineRule="auto"/>
        <w:rPr>
          <w:rFonts w:ascii="Arial" w:eastAsia="Arial" w:hAnsi="Arial" w:cs="Arial"/>
          <w:sz w:val="20"/>
          <w:szCs w:val="20"/>
        </w:rPr>
      </w:pPr>
    </w:p>
    <w:p w14:paraId="12EF8C61" w14:textId="77777777" w:rsidR="00F72003" w:rsidRDefault="00F72003">
      <w:pPr>
        <w:spacing w:line="276" w:lineRule="auto"/>
        <w:rPr>
          <w:rFonts w:ascii="Arial" w:eastAsia="Arial" w:hAnsi="Arial" w:cs="Arial"/>
          <w:sz w:val="20"/>
          <w:szCs w:val="20"/>
        </w:rPr>
      </w:pPr>
    </w:p>
    <w:p w14:paraId="0AE928AE" w14:textId="77777777" w:rsidR="00F72003" w:rsidRDefault="00F72003">
      <w:pPr>
        <w:spacing w:line="276" w:lineRule="auto"/>
        <w:rPr>
          <w:rFonts w:ascii="Arial" w:eastAsia="Arial" w:hAnsi="Arial" w:cs="Arial"/>
          <w:sz w:val="20"/>
          <w:szCs w:val="20"/>
        </w:rPr>
      </w:pPr>
    </w:p>
    <w:p w14:paraId="2DCA48FA" w14:textId="77777777" w:rsidR="00F72003" w:rsidRDefault="00F72003">
      <w:pPr>
        <w:spacing w:line="276" w:lineRule="auto"/>
        <w:rPr>
          <w:rFonts w:ascii="Arial" w:eastAsia="Arial" w:hAnsi="Arial" w:cs="Arial"/>
          <w:sz w:val="20"/>
          <w:szCs w:val="20"/>
        </w:rPr>
      </w:pPr>
    </w:p>
    <w:p w14:paraId="445E5978" w14:textId="77777777" w:rsidR="00F72003" w:rsidRDefault="00F72003">
      <w:pPr>
        <w:spacing w:line="276" w:lineRule="auto"/>
        <w:rPr>
          <w:rFonts w:ascii="Arial" w:eastAsia="Arial" w:hAnsi="Arial" w:cs="Arial"/>
          <w:sz w:val="20"/>
          <w:szCs w:val="20"/>
        </w:rPr>
      </w:pPr>
    </w:p>
    <w:p w14:paraId="729B3AEA" w14:textId="77777777" w:rsidR="00F72003" w:rsidRDefault="00632685">
      <w:pPr>
        <w:spacing w:line="276" w:lineRule="auto"/>
        <w:rPr>
          <w:rFonts w:ascii="Arial" w:eastAsia="Arial" w:hAnsi="Arial" w:cs="Arial"/>
          <w:sz w:val="20"/>
          <w:szCs w:val="20"/>
        </w:rPr>
      </w:pPr>
      <w:r>
        <w:rPr>
          <w:rFonts w:ascii="Arial" w:eastAsia="Arial" w:hAnsi="Arial" w:cs="Arial"/>
          <w:sz w:val="20"/>
          <w:szCs w:val="20"/>
        </w:rPr>
        <w:t xml:space="preserve">Wij wensen jullie een fijne opleidingstijd toe. </w:t>
      </w:r>
    </w:p>
    <w:p w14:paraId="4830198B" w14:textId="77777777" w:rsidR="00F72003" w:rsidRDefault="00F72003">
      <w:pPr>
        <w:spacing w:line="276" w:lineRule="auto"/>
        <w:jc w:val="both"/>
        <w:rPr>
          <w:rFonts w:ascii="Arial" w:eastAsia="Arial" w:hAnsi="Arial" w:cs="Arial"/>
          <w:sz w:val="20"/>
          <w:szCs w:val="20"/>
        </w:rPr>
      </w:pPr>
    </w:p>
    <w:p w14:paraId="7850D11E" w14:textId="77777777" w:rsidR="00F72003" w:rsidRDefault="00F72003">
      <w:pPr>
        <w:spacing w:line="276" w:lineRule="auto"/>
        <w:jc w:val="both"/>
        <w:rPr>
          <w:rFonts w:ascii="Arial" w:eastAsia="Arial" w:hAnsi="Arial" w:cs="Arial"/>
          <w:sz w:val="20"/>
          <w:szCs w:val="20"/>
        </w:rPr>
      </w:pPr>
    </w:p>
    <w:p w14:paraId="4F73741E" w14:textId="77777777" w:rsidR="00F72003" w:rsidRDefault="00BE20C2" w:rsidP="000A0C8B">
      <w:pPr>
        <w:spacing w:line="276" w:lineRule="auto"/>
        <w:rPr>
          <w:rFonts w:ascii="Arial" w:eastAsia="Arial" w:hAnsi="Arial" w:cs="Arial"/>
          <w:sz w:val="20"/>
          <w:szCs w:val="20"/>
        </w:rPr>
      </w:pPr>
      <w:r>
        <w:rPr>
          <w:rFonts w:ascii="Arial" w:eastAsia="Arial" w:hAnsi="Arial" w:cs="Arial"/>
          <w:sz w:val="20"/>
          <w:szCs w:val="20"/>
        </w:rPr>
        <w:t>Namens NHL</w:t>
      </w:r>
      <w:r w:rsidR="00632685">
        <w:rPr>
          <w:rFonts w:ascii="Arial" w:eastAsia="Arial" w:hAnsi="Arial" w:cs="Arial"/>
          <w:sz w:val="20"/>
          <w:szCs w:val="20"/>
        </w:rPr>
        <w:t>Stenden Hogeschool:</w:t>
      </w:r>
    </w:p>
    <w:p w14:paraId="0DA24EBB" w14:textId="70000172" w:rsidR="005F754E" w:rsidRDefault="00632685" w:rsidP="000A0C8B">
      <w:pPr>
        <w:spacing w:line="276" w:lineRule="auto"/>
        <w:rPr>
          <w:rFonts w:ascii="Arial" w:eastAsia="Arial" w:hAnsi="Arial" w:cs="Arial"/>
          <w:sz w:val="20"/>
          <w:szCs w:val="20"/>
        </w:rPr>
      </w:pPr>
      <w:r>
        <w:rPr>
          <w:rFonts w:ascii="Arial" w:eastAsia="Arial" w:hAnsi="Arial" w:cs="Arial"/>
          <w:sz w:val="20"/>
          <w:szCs w:val="20"/>
        </w:rPr>
        <w:t xml:space="preserve">Ella ten Barge,  Karline Malfliet,  Aldert van der Werk, </w:t>
      </w:r>
      <w:r w:rsidR="00471E33">
        <w:rPr>
          <w:rFonts w:ascii="Arial" w:eastAsia="Arial" w:hAnsi="Arial" w:cs="Arial"/>
          <w:sz w:val="20"/>
          <w:szCs w:val="20"/>
        </w:rPr>
        <w:t xml:space="preserve"> Annemarie Drost</w:t>
      </w:r>
      <w:r w:rsidR="00EB71EC">
        <w:rPr>
          <w:rFonts w:ascii="Arial" w:eastAsia="Arial" w:hAnsi="Arial" w:cs="Arial"/>
          <w:sz w:val="20"/>
          <w:szCs w:val="20"/>
        </w:rPr>
        <w:t xml:space="preserve">,  </w:t>
      </w:r>
      <w:r w:rsidR="003274A6">
        <w:rPr>
          <w:rFonts w:ascii="Arial" w:eastAsia="Arial" w:hAnsi="Arial" w:cs="Arial"/>
          <w:sz w:val="20"/>
          <w:szCs w:val="20"/>
        </w:rPr>
        <w:t>Marijke Westerhof</w:t>
      </w:r>
    </w:p>
    <w:p w14:paraId="1B3A856F" w14:textId="32AA7683" w:rsidR="00F72003" w:rsidRDefault="00632685" w:rsidP="000A0C8B">
      <w:pPr>
        <w:spacing w:line="276" w:lineRule="auto"/>
        <w:rPr>
          <w:rFonts w:ascii="Arial" w:eastAsia="Arial" w:hAnsi="Arial" w:cs="Arial"/>
          <w:sz w:val="20"/>
          <w:szCs w:val="20"/>
        </w:rPr>
      </w:pPr>
      <w:r>
        <w:rPr>
          <w:rFonts w:ascii="Arial" w:eastAsia="Arial" w:hAnsi="Arial" w:cs="Arial"/>
          <w:sz w:val="20"/>
          <w:szCs w:val="20"/>
        </w:rPr>
        <w:t xml:space="preserve">Matt Huntjens, Lisanne van Balen, Jet van Eldik, </w:t>
      </w:r>
      <w:r w:rsidR="0082370C">
        <w:rPr>
          <w:rFonts w:ascii="Arial" w:eastAsia="Arial" w:hAnsi="Arial" w:cs="Arial"/>
          <w:sz w:val="20"/>
          <w:szCs w:val="20"/>
        </w:rPr>
        <w:t>Erik Spakman</w:t>
      </w:r>
      <w:r w:rsidR="00CA0A55">
        <w:rPr>
          <w:rFonts w:ascii="Arial" w:eastAsia="Arial" w:hAnsi="Arial" w:cs="Arial"/>
          <w:sz w:val="20"/>
          <w:szCs w:val="20"/>
        </w:rPr>
        <w:t>, Diesje Zwart.</w:t>
      </w:r>
    </w:p>
    <w:p w14:paraId="2F1DA155" w14:textId="77777777" w:rsidR="00F72003" w:rsidRDefault="00F72003">
      <w:pPr>
        <w:spacing w:line="276" w:lineRule="auto"/>
        <w:jc w:val="both"/>
        <w:rPr>
          <w:rFonts w:ascii="Arial" w:eastAsia="Arial" w:hAnsi="Arial" w:cs="Arial"/>
          <w:sz w:val="20"/>
          <w:szCs w:val="20"/>
        </w:rPr>
      </w:pPr>
    </w:p>
    <w:p w14:paraId="1EC30196" w14:textId="77777777" w:rsidR="00F72003" w:rsidRDefault="00632685">
      <w:pPr>
        <w:spacing w:line="276" w:lineRule="auto"/>
        <w:jc w:val="both"/>
        <w:rPr>
          <w:rFonts w:ascii="Arial" w:eastAsia="Arial" w:hAnsi="Arial" w:cs="Arial"/>
          <w:sz w:val="20"/>
          <w:szCs w:val="20"/>
        </w:rPr>
      </w:pPr>
      <w:r>
        <w:rPr>
          <w:rFonts w:ascii="Arial" w:eastAsia="Arial" w:hAnsi="Arial" w:cs="Arial"/>
          <w:sz w:val="20"/>
          <w:szCs w:val="20"/>
        </w:rPr>
        <w:t>En namens jouw mbo</w:t>
      </w:r>
      <w:r w:rsidR="00BB5A36">
        <w:rPr>
          <w:rFonts w:ascii="Arial" w:eastAsia="Arial" w:hAnsi="Arial" w:cs="Arial"/>
          <w:sz w:val="20"/>
          <w:szCs w:val="20"/>
        </w:rPr>
        <w:t>-</w:t>
      </w:r>
      <w:r>
        <w:rPr>
          <w:rFonts w:ascii="Arial" w:eastAsia="Arial" w:hAnsi="Arial" w:cs="Arial"/>
          <w:sz w:val="20"/>
          <w:szCs w:val="20"/>
        </w:rPr>
        <w:t>instelling:</w:t>
      </w:r>
    </w:p>
    <w:p w14:paraId="72AB0D48" w14:textId="3FA871D0" w:rsidR="00F1703C" w:rsidRPr="00BB5A36" w:rsidRDefault="00632685">
      <w:pPr>
        <w:spacing w:line="276" w:lineRule="auto"/>
        <w:jc w:val="both"/>
        <w:rPr>
          <w:rFonts w:ascii="Arial" w:eastAsia="Arial" w:hAnsi="Arial" w:cs="Arial"/>
          <w:sz w:val="20"/>
          <w:szCs w:val="20"/>
          <w:lang w:val="en-US"/>
        </w:rPr>
      </w:pPr>
      <w:r w:rsidRPr="00BB5A36">
        <w:rPr>
          <w:rFonts w:ascii="Arial" w:eastAsia="Arial" w:hAnsi="Arial" w:cs="Arial"/>
          <w:sz w:val="20"/>
          <w:szCs w:val="20"/>
          <w:lang w:val="en-US"/>
        </w:rPr>
        <w:t>ROC Alfa-college</w:t>
      </w:r>
      <w:r w:rsidRPr="00BB5A36">
        <w:rPr>
          <w:rFonts w:ascii="Arial" w:eastAsia="Arial" w:hAnsi="Arial" w:cs="Arial"/>
          <w:sz w:val="20"/>
          <w:szCs w:val="20"/>
          <w:lang w:val="en-US"/>
        </w:rPr>
        <w:tab/>
      </w:r>
      <w:r w:rsidRPr="00BB5A36">
        <w:rPr>
          <w:rFonts w:ascii="Arial" w:eastAsia="Arial" w:hAnsi="Arial" w:cs="Arial"/>
          <w:sz w:val="20"/>
          <w:szCs w:val="20"/>
          <w:lang w:val="en-US"/>
        </w:rPr>
        <w:tab/>
        <w:t>ROC Drenthe College</w:t>
      </w:r>
      <w:r w:rsidR="00F1703C">
        <w:rPr>
          <w:rFonts w:ascii="Arial" w:eastAsia="Arial" w:hAnsi="Arial" w:cs="Arial"/>
          <w:sz w:val="20"/>
          <w:szCs w:val="20"/>
          <w:lang w:val="en-US"/>
        </w:rPr>
        <w:tab/>
      </w:r>
      <w:r w:rsidR="00F1703C">
        <w:rPr>
          <w:rFonts w:ascii="Arial" w:eastAsia="Arial" w:hAnsi="Arial" w:cs="Arial"/>
          <w:sz w:val="20"/>
          <w:szCs w:val="20"/>
          <w:lang w:val="en-US"/>
        </w:rPr>
        <w:tab/>
      </w:r>
      <w:r w:rsidR="00F1703C">
        <w:rPr>
          <w:rFonts w:ascii="Arial" w:eastAsia="Arial" w:hAnsi="Arial" w:cs="Arial"/>
          <w:sz w:val="20"/>
          <w:szCs w:val="20"/>
          <w:lang w:val="en-US"/>
        </w:rPr>
        <w:tab/>
        <w:t>Cibab</w:t>
      </w:r>
    </w:p>
    <w:p w14:paraId="1245C6CE" w14:textId="2182F696" w:rsidR="00F72003" w:rsidRDefault="00632685">
      <w:pPr>
        <w:spacing w:line="276" w:lineRule="auto"/>
        <w:jc w:val="both"/>
        <w:rPr>
          <w:rFonts w:ascii="Arial" w:eastAsia="Arial" w:hAnsi="Arial" w:cs="Arial"/>
          <w:sz w:val="20"/>
          <w:szCs w:val="20"/>
        </w:rPr>
      </w:pPr>
      <w:r>
        <w:rPr>
          <w:rFonts w:ascii="Arial" w:eastAsia="Arial" w:hAnsi="Arial" w:cs="Arial"/>
          <w:sz w:val="20"/>
          <w:szCs w:val="20"/>
        </w:rPr>
        <w:t>ROC Friesland College</w:t>
      </w:r>
      <w:r>
        <w:rPr>
          <w:rFonts w:ascii="Arial" w:eastAsia="Arial" w:hAnsi="Arial" w:cs="Arial"/>
          <w:sz w:val="20"/>
          <w:szCs w:val="20"/>
        </w:rPr>
        <w:tab/>
      </w:r>
      <w:r>
        <w:rPr>
          <w:rFonts w:ascii="Arial" w:eastAsia="Arial" w:hAnsi="Arial" w:cs="Arial"/>
          <w:sz w:val="20"/>
          <w:szCs w:val="20"/>
        </w:rPr>
        <w:tab/>
        <w:t>ROC Friese Poort</w:t>
      </w:r>
      <w:r w:rsidR="00F1703C">
        <w:rPr>
          <w:rFonts w:ascii="Arial" w:eastAsia="Arial" w:hAnsi="Arial" w:cs="Arial"/>
          <w:sz w:val="20"/>
          <w:szCs w:val="20"/>
        </w:rPr>
        <w:tab/>
      </w:r>
      <w:r w:rsidR="00F1703C">
        <w:rPr>
          <w:rFonts w:ascii="Arial" w:eastAsia="Arial" w:hAnsi="Arial" w:cs="Arial"/>
          <w:sz w:val="20"/>
          <w:szCs w:val="20"/>
        </w:rPr>
        <w:tab/>
      </w:r>
      <w:r w:rsidR="00F1703C">
        <w:rPr>
          <w:rFonts w:ascii="Arial" w:eastAsia="Arial" w:hAnsi="Arial" w:cs="Arial"/>
          <w:sz w:val="20"/>
          <w:szCs w:val="20"/>
        </w:rPr>
        <w:tab/>
        <w:t>Landstede</w:t>
      </w:r>
    </w:p>
    <w:p w14:paraId="19E88D21" w14:textId="77777777" w:rsidR="00F72003" w:rsidRDefault="00632685">
      <w:pPr>
        <w:spacing w:line="276" w:lineRule="auto"/>
        <w:jc w:val="both"/>
        <w:rPr>
          <w:rFonts w:ascii="Arial" w:eastAsia="Arial" w:hAnsi="Arial" w:cs="Arial"/>
          <w:sz w:val="20"/>
          <w:szCs w:val="20"/>
        </w:rPr>
      </w:pPr>
      <w:r>
        <w:rPr>
          <w:rFonts w:ascii="Arial" w:eastAsia="Arial" w:hAnsi="Arial" w:cs="Arial"/>
          <w:sz w:val="20"/>
          <w:szCs w:val="20"/>
        </w:rPr>
        <w:t>ROC Noorderpoort</w:t>
      </w:r>
      <w:r>
        <w:rPr>
          <w:rFonts w:ascii="Arial" w:eastAsia="Arial" w:hAnsi="Arial" w:cs="Arial"/>
          <w:sz w:val="20"/>
          <w:szCs w:val="20"/>
        </w:rPr>
        <w:tab/>
      </w:r>
      <w:r>
        <w:rPr>
          <w:rFonts w:ascii="Arial" w:eastAsia="Arial" w:hAnsi="Arial" w:cs="Arial"/>
          <w:sz w:val="20"/>
          <w:szCs w:val="20"/>
        </w:rPr>
        <w:tab/>
        <w:t>Nordwin College</w:t>
      </w:r>
    </w:p>
    <w:p w14:paraId="097AD8A0" w14:textId="77777777" w:rsidR="00F72003" w:rsidRDefault="00632685">
      <w:pPr>
        <w:spacing w:line="276" w:lineRule="auto"/>
        <w:jc w:val="both"/>
        <w:rPr>
          <w:rFonts w:ascii="Arial" w:eastAsia="Arial" w:hAnsi="Arial" w:cs="Arial"/>
          <w:sz w:val="20"/>
          <w:szCs w:val="20"/>
        </w:rPr>
      </w:pPr>
      <w:r>
        <w:rPr>
          <w:rFonts w:ascii="Arial" w:eastAsia="Arial" w:hAnsi="Arial" w:cs="Arial"/>
          <w:sz w:val="20"/>
          <w:szCs w:val="20"/>
        </w:rPr>
        <w:t>Onderwijsgroep Noord</w:t>
      </w:r>
      <w:r>
        <w:rPr>
          <w:rFonts w:ascii="Arial" w:eastAsia="Arial" w:hAnsi="Arial" w:cs="Arial"/>
          <w:sz w:val="20"/>
          <w:szCs w:val="20"/>
        </w:rPr>
        <w:tab/>
      </w:r>
      <w:r>
        <w:rPr>
          <w:rFonts w:ascii="Arial" w:eastAsia="Arial" w:hAnsi="Arial" w:cs="Arial"/>
          <w:sz w:val="20"/>
          <w:szCs w:val="20"/>
        </w:rPr>
        <w:tab/>
        <w:t xml:space="preserve">ROC Menso Alting </w:t>
      </w:r>
    </w:p>
    <w:p w14:paraId="48D516FD" w14:textId="77777777" w:rsidR="00F72003" w:rsidRDefault="00632685">
      <w:pPr>
        <w:spacing w:line="276" w:lineRule="auto"/>
        <w:jc w:val="both"/>
        <w:rPr>
          <w:rFonts w:ascii="Arial" w:eastAsia="Arial" w:hAnsi="Arial" w:cs="Arial"/>
          <w:sz w:val="20"/>
          <w:szCs w:val="20"/>
        </w:rPr>
      </w:pPr>
      <w:r>
        <w:rPr>
          <w:rFonts w:ascii="Arial" w:eastAsia="Arial" w:hAnsi="Arial" w:cs="Arial"/>
          <w:sz w:val="20"/>
          <w:szCs w:val="20"/>
        </w:rPr>
        <w:t>Deltion College</w:t>
      </w:r>
      <w:r>
        <w:rPr>
          <w:rFonts w:ascii="Arial" w:eastAsia="Arial" w:hAnsi="Arial" w:cs="Arial"/>
          <w:sz w:val="20"/>
          <w:szCs w:val="20"/>
        </w:rPr>
        <w:tab/>
      </w:r>
      <w:r>
        <w:rPr>
          <w:rFonts w:ascii="Arial" w:eastAsia="Arial" w:hAnsi="Arial" w:cs="Arial"/>
          <w:sz w:val="20"/>
          <w:szCs w:val="20"/>
        </w:rPr>
        <w:tab/>
      </w:r>
      <w:r>
        <w:rPr>
          <w:rFonts w:ascii="Arial" w:eastAsia="Arial" w:hAnsi="Arial" w:cs="Arial"/>
          <w:sz w:val="20"/>
          <w:szCs w:val="20"/>
        </w:rPr>
        <w:tab/>
        <w:t>ROC Kop van Noord</w:t>
      </w:r>
      <w:r w:rsidR="00BB5A36">
        <w:rPr>
          <w:rFonts w:ascii="Arial" w:eastAsia="Arial" w:hAnsi="Arial" w:cs="Arial"/>
          <w:sz w:val="20"/>
          <w:szCs w:val="20"/>
        </w:rPr>
        <w:t>-</w:t>
      </w:r>
      <w:r>
        <w:rPr>
          <w:rFonts w:ascii="Arial" w:eastAsia="Arial" w:hAnsi="Arial" w:cs="Arial"/>
          <w:sz w:val="20"/>
          <w:szCs w:val="20"/>
        </w:rPr>
        <w:t xml:space="preserve">Holland </w:t>
      </w:r>
    </w:p>
    <w:p w14:paraId="31DFCFD6" w14:textId="14A3507F" w:rsidR="00F72003" w:rsidRDefault="00632685">
      <w:pPr>
        <w:spacing w:line="276" w:lineRule="auto"/>
        <w:jc w:val="both"/>
        <w:rPr>
          <w:rFonts w:ascii="Arial" w:eastAsia="Arial" w:hAnsi="Arial" w:cs="Arial"/>
          <w:sz w:val="20"/>
          <w:szCs w:val="20"/>
        </w:rPr>
      </w:pPr>
      <w:r>
        <w:rPr>
          <w:rFonts w:ascii="Arial" w:eastAsia="Arial" w:hAnsi="Arial" w:cs="Arial"/>
          <w:sz w:val="20"/>
          <w:szCs w:val="20"/>
        </w:rPr>
        <w:t>ROC Nova College</w:t>
      </w:r>
      <w:r>
        <w:rPr>
          <w:rFonts w:ascii="Arial" w:eastAsia="Arial" w:hAnsi="Arial" w:cs="Arial"/>
          <w:sz w:val="20"/>
          <w:szCs w:val="20"/>
        </w:rPr>
        <w:tab/>
      </w:r>
      <w:r>
        <w:rPr>
          <w:rFonts w:ascii="Arial" w:eastAsia="Arial" w:hAnsi="Arial" w:cs="Arial"/>
          <w:sz w:val="20"/>
          <w:szCs w:val="20"/>
        </w:rPr>
        <w:tab/>
        <w:t xml:space="preserve">AOC </w:t>
      </w:r>
      <w:r w:rsidR="00F1703C">
        <w:rPr>
          <w:rFonts w:ascii="Arial" w:eastAsia="Arial" w:hAnsi="Arial" w:cs="Arial"/>
          <w:sz w:val="20"/>
          <w:szCs w:val="20"/>
        </w:rPr>
        <w:t>Zone College</w:t>
      </w:r>
    </w:p>
    <w:p w14:paraId="72351C1B" w14:textId="77777777" w:rsidR="00F72003" w:rsidRDefault="00F72003">
      <w:pPr>
        <w:spacing w:line="276" w:lineRule="auto"/>
        <w:jc w:val="both"/>
        <w:rPr>
          <w:rFonts w:ascii="Arial" w:eastAsia="Arial" w:hAnsi="Arial" w:cs="Arial"/>
          <w:sz w:val="20"/>
          <w:szCs w:val="20"/>
        </w:rPr>
      </w:pPr>
    </w:p>
    <w:p w14:paraId="7A843011" w14:textId="77777777" w:rsidR="00F72003" w:rsidRDefault="00632685">
      <w:pPr>
        <w:spacing w:line="276" w:lineRule="auto"/>
        <w:jc w:val="both"/>
        <w:rPr>
          <w:rFonts w:ascii="Arial" w:eastAsia="Arial" w:hAnsi="Arial" w:cs="Arial"/>
          <w:sz w:val="20"/>
          <w:szCs w:val="20"/>
        </w:rPr>
      </w:pPr>
      <w:r>
        <w:rPr>
          <w:rFonts w:ascii="Arial" w:eastAsia="Arial" w:hAnsi="Arial" w:cs="Arial"/>
          <w:sz w:val="20"/>
          <w:szCs w:val="20"/>
        </w:rPr>
        <w:t>Contactgegevens:</w:t>
      </w:r>
    </w:p>
    <w:p w14:paraId="3C34EA8C" w14:textId="21C6172B" w:rsidR="00F72003" w:rsidRDefault="00BE20C2">
      <w:pPr>
        <w:spacing w:line="276" w:lineRule="auto"/>
        <w:jc w:val="both"/>
        <w:rPr>
          <w:rFonts w:ascii="Arial" w:eastAsia="Arial" w:hAnsi="Arial" w:cs="Arial"/>
          <w:sz w:val="20"/>
          <w:szCs w:val="20"/>
        </w:rPr>
      </w:pPr>
      <w:r>
        <w:rPr>
          <w:rFonts w:ascii="Arial" w:eastAsia="Arial" w:hAnsi="Arial" w:cs="Arial"/>
          <w:sz w:val="20"/>
          <w:szCs w:val="20"/>
        </w:rPr>
        <w:t>NHL</w:t>
      </w:r>
      <w:r w:rsidR="00AE0164">
        <w:rPr>
          <w:rFonts w:ascii="Arial" w:eastAsia="Arial" w:hAnsi="Arial" w:cs="Arial"/>
          <w:sz w:val="20"/>
          <w:szCs w:val="20"/>
        </w:rPr>
        <w:t xml:space="preserve"> </w:t>
      </w:r>
      <w:r>
        <w:rPr>
          <w:rFonts w:ascii="Arial" w:eastAsia="Arial" w:hAnsi="Arial" w:cs="Arial"/>
          <w:sz w:val="20"/>
          <w:szCs w:val="20"/>
        </w:rPr>
        <w:t>Stenden</w:t>
      </w:r>
      <w:r w:rsidR="00632685">
        <w:rPr>
          <w:rFonts w:ascii="Arial" w:eastAsia="Arial" w:hAnsi="Arial" w:cs="Arial"/>
          <w:sz w:val="20"/>
          <w:szCs w:val="20"/>
        </w:rPr>
        <w:t xml:space="preserve"> Hogeschool</w:t>
      </w:r>
    </w:p>
    <w:p w14:paraId="5516C5C3" w14:textId="77777777" w:rsidR="00F72003" w:rsidRDefault="00632685">
      <w:pPr>
        <w:spacing w:line="276" w:lineRule="auto"/>
        <w:jc w:val="both"/>
        <w:rPr>
          <w:rFonts w:ascii="Arial" w:eastAsia="Arial" w:hAnsi="Arial" w:cs="Arial"/>
          <w:sz w:val="20"/>
          <w:szCs w:val="20"/>
        </w:rPr>
      </w:pPr>
      <w:r>
        <w:rPr>
          <w:rFonts w:ascii="Arial" w:eastAsia="Arial" w:hAnsi="Arial" w:cs="Arial"/>
          <w:sz w:val="20"/>
          <w:szCs w:val="20"/>
        </w:rPr>
        <w:t>Postbus 804</w:t>
      </w:r>
    </w:p>
    <w:p w14:paraId="65ADBFED" w14:textId="77777777" w:rsidR="00F72003" w:rsidRDefault="00632685">
      <w:pPr>
        <w:spacing w:line="276" w:lineRule="auto"/>
        <w:jc w:val="both"/>
        <w:rPr>
          <w:rFonts w:ascii="Arial" w:eastAsia="Arial" w:hAnsi="Arial" w:cs="Arial"/>
          <w:sz w:val="20"/>
          <w:szCs w:val="20"/>
        </w:rPr>
      </w:pPr>
      <w:r>
        <w:rPr>
          <w:rFonts w:ascii="Arial" w:eastAsia="Arial" w:hAnsi="Arial" w:cs="Arial"/>
          <w:sz w:val="20"/>
          <w:szCs w:val="20"/>
        </w:rPr>
        <w:t>9700 AV  GRONINGEN</w:t>
      </w:r>
    </w:p>
    <w:p w14:paraId="55A8CB20" w14:textId="77777777" w:rsidR="00F72003" w:rsidRPr="000307C6" w:rsidRDefault="00632685">
      <w:pPr>
        <w:tabs>
          <w:tab w:val="left" w:pos="284"/>
        </w:tabs>
        <w:spacing w:line="276" w:lineRule="auto"/>
        <w:jc w:val="both"/>
        <w:rPr>
          <w:rFonts w:ascii="Arial" w:eastAsia="Arial" w:hAnsi="Arial" w:cs="Arial"/>
          <w:sz w:val="20"/>
          <w:szCs w:val="20"/>
          <w:lang w:val="en-US"/>
        </w:rPr>
      </w:pPr>
      <w:r w:rsidRPr="000307C6">
        <w:rPr>
          <w:rFonts w:ascii="Arial" w:eastAsia="Arial" w:hAnsi="Arial" w:cs="Arial"/>
          <w:sz w:val="20"/>
          <w:szCs w:val="20"/>
          <w:lang w:val="en-US"/>
        </w:rPr>
        <w:t>T</w:t>
      </w:r>
      <w:r w:rsidRPr="000307C6">
        <w:rPr>
          <w:rFonts w:ascii="Arial" w:eastAsia="Arial" w:hAnsi="Arial" w:cs="Arial"/>
          <w:sz w:val="20"/>
          <w:szCs w:val="20"/>
          <w:lang w:val="en-US"/>
        </w:rPr>
        <w:tab/>
        <w:t>058 2512900</w:t>
      </w:r>
    </w:p>
    <w:p w14:paraId="47857745" w14:textId="5A9F7A7D" w:rsidR="00F72003" w:rsidRPr="00CA0A55" w:rsidRDefault="00632685">
      <w:pPr>
        <w:tabs>
          <w:tab w:val="left" w:pos="284"/>
          <w:tab w:val="left" w:pos="2694"/>
        </w:tabs>
        <w:spacing w:line="276" w:lineRule="auto"/>
        <w:jc w:val="both"/>
        <w:rPr>
          <w:rFonts w:ascii="Arial" w:eastAsia="Arial" w:hAnsi="Arial" w:cs="Arial"/>
          <w:sz w:val="20"/>
          <w:szCs w:val="20"/>
          <w:lang w:val="en-US"/>
        </w:rPr>
      </w:pPr>
      <w:r w:rsidRPr="00CA0A55">
        <w:rPr>
          <w:rFonts w:ascii="Arial" w:eastAsia="Arial" w:hAnsi="Arial" w:cs="Arial"/>
          <w:sz w:val="20"/>
          <w:szCs w:val="20"/>
          <w:lang w:val="en-US"/>
        </w:rPr>
        <w:t>M</w:t>
      </w:r>
      <w:r w:rsidRPr="00CA0A55">
        <w:rPr>
          <w:rFonts w:ascii="Arial" w:eastAsia="Arial" w:hAnsi="Arial" w:cs="Arial"/>
          <w:sz w:val="20"/>
          <w:szCs w:val="20"/>
          <w:lang w:val="en-US"/>
        </w:rPr>
        <w:tab/>
      </w:r>
      <w:hyperlink r:id="rId13" w:history="1">
        <w:r w:rsidR="00CA0A55" w:rsidRPr="00CA0A55">
          <w:rPr>
            <w:rStyle w:val="Hyperlink"/>
            <w:rFonts w:ascii="Arial" w:eastAsia="Arial" w:hAnsi="Arial" w:cs="Arial"/>
            <w:sz w:val="20"/>
            <w:szCs w:val="20"/>
            <w:lang w:val="en-US"/>
          </w:rPr>
          <w:t>aldert.werk@nhl.nl</w:t>
        </w:r>
      </w:hyperlink>
      <w:r w:rsidRPr="00CA0A55">
        <w:rPr>
          <w:rFonts w:ascii="Arial" w:eastAsia="Arial" w:hAnsi="Arial" w:cs="Arial"/>
          <w:sz w:val="20"/>
          <w:szCs w:val="20"/>
          <w:lang w:val="en-US"/>
        </w:rPr>
        <w:t xml:space="preserve">   </w:t>
      </w:r>
      <w:r w:rsidRPr="00CA0A55">
        <w:rPr>
          <w:rFonts w:ascii="Arial" w:eastAsia="Arial" w:hAnsi="Arial" w:cs="Arial"/>
          <w:sz w:val="20"/>
          <w:szCs w:val="20"/>
          <w:lang w:val="en-US"/>
        </w:rPr>
        <w:tab/>
      </w:r>
      <w:r w:rsidRPr="00CA0A55">
        <w:rPr>
          <w:rFonts w:ascii="Arial" w:eastAsia="Arial" w:hAnsi="Arial" w:cs="Arial"/>
          <w:sz w:val="20"/>
          <w:szCs w:val="20"/>
          <w:lang w:val="en-US"/>
        </w:rPr>
        <w:tab/>
        <w:t xml:space="preserve">T  06 </w:t>
      </w:r>
      <w:r w:rsidR="00CA0A55">
        <w:rPr>
          <w:rFonts w:ascii="Arial" w:eastAsia="Arial" w:hAnsi="Arial" w:cs="Arial"/>
          <w:sz w:val="20"/>
          <w:szCs w:val="20"/>
          <w:lang w:val="en-US"/>
        </w:rPr>
        <w:t>1461</w:t>
      </w:r>
      <w:r w:rsidR="00F1703C">
        <w:rPr>
          <w:rFonts w:ascii="Arial" w:eastAsia="Arial" w:hAnsi="Arial" w:cs="Arial"/>
          <w:sz w:val="20"/>
          <w:szCs w:val="20"/>
          <w:lang w:val="en-US"/>
        </w:rPr>
        <w:t xml:space="preserve"> </w:t>
      </w:r>
      <w:r w:rsidR="00CA0A55">
        <w:rPr>
          <w:rFonts w:ascii="Arial" w:eastAsia="Arial" w:hAnsi="Arial" w:cs="Arial"/>
          <w:sz w:val="20"/>
          <w:szCs w:val="20"/>
          <w:lang w:val="en-US"/>
        </w:rPr>
        <w:t>5891</w:t>
      </w:r>
    </w:p>
    <w:p w14:paraId="663D7A71" w14:textId="77777777" w:rsidR="00F72003" w:rsidRPr="00BB5A36" w:rsidRDefault="00632685">
      <w:pPr>
        <w:tabs>
          <w:tab w:val="left" w:pos="284"/>
          <w:tab w:val="left" w:pos="2694"/>
        </w:tabs>
        <w:spacing w:line="276" w:lineRule="auto"/>
        <w:jc w:val="both"/>
        <w:rPr>
          <w:rFonts w:ascii="Arial" w:eastAsia="Arial" w:hAnsi="Arial" w:cs="Arial"/>
          <w:sz w:val="20"/>
          <w:szCs w:val="20"/>
          <w:lang w:val="en-US"/>
        </w:rPr>
      </w:pPr>
      <w:r w:rsidRPr="00BB5A36">
        <w:rPr>
          <w:rFonts w:ascii="Arial" w:eastAsia="Arial" w:hAnsi="Arial" w:cs="Arial"/>
          <w:sz w:val="20"/>
          <w:szCs w:val="20"/>
          <w:lang w:val="en-US"/>
        </w:rPr>
        <w:t>M</w:t>
      </w:r>
      <w:r w:rsidRPr="00BB5A36">
        <w:rPr>
          <w:rFonts w:ascii="Arial" w:eastAsia="Arial" w:hAnsi="Arial" w:cs="Arial"/>
          <w:sz w:val="20"/>
          <w:szCs w:val="20"/>
          <w:lang w:val="en-US"/>
        </w:rPr>
        <w:tab/>
      </w:r>
      <w:hyperlink r:id="rId14">
        <w:r w:rsidRPr="00BB5A36">
          <w:rPr>
            <w:rFonts w:ascii="Arial" w:eastAsia="Arial" w:hAnsi="Arial" w:cs="Arial"/>
            <w:color w:val="0000FF"/>
            <w:sz w:val="20"/>
            <w:szCs w:val="20"/>
            <w:u w:val="single"/>
            <w:lang w:val="en-US"/>
          </w:rPr>
          <w:t>ella.ten.barge@nhl.nl</w:t>
        </w:r>
      </w:hyperlink>
      <w:r w:rsidRPr="00BB5A36">
        <w:rPr>
          <w:rFonts w:ascii="Arial" w:eastAsia="Arial" w:hAnsi="Arial" w:cs="Arial"/>
          <w:color w:val="0000FF"/>
          <w:sz w:val="20"/>
          <w:szCs w:val="20"/>
          <w:lang w:val="en-US"/>
        </w:rPr>
        <w:t xml:space="preserve">  </w:t>
      </w:r>
      <w:r w:rsidRPr="00BB5A36">
        <w:rPr>
          <w:rFonts w:ascii="Arial" w:eastAsia="Arial" w:hAnsi="Arial" w:cs="Arial"/>
          <w:color w:val="0000FF"/>
          <w:sz w:val="20"/>
          <w:szCs w:val="20"/>
          <w:lang w:val="en-US"/>
        </w:rPr>
        <w:tab/>
      </w:r>
      <w:r w:rsidRPr="00BB5A36">
        <w:rPr>
          <w:rFonts w:ascii="Arial" w:eastAsia="Arial" w:hAnsi="Arial" w:cs="Arial"/>
          <w:color w:val="0000FF"/>
          <w:sz w:val="20"/>
          <w:szCs w:val="20"/>
          <w:lang w:val="en-US"/>
        </w:rPr>
        <w:tab/>
      </w:r>
      <w:r w:rsidRPr="00BB5A36">
        <w:rPr>
          <w:rFonts w:ascii="Arial" w:eastAsia="Arial" w:hAnsi="Arial" w:cs="Arial"/>
          <w:sz w:val="20"/>
          <w:szCs w:val="20"/>
          <w:lang w:val="en-US"/>
        </w:rPr>
        <w:t>T  06 4429 1718</w:t>
      </w:r>
    </w:p>
    <w:p w14:paraId="5F8F1BDD" w14:textId="77777777" w:rsidR="00F72003" w:rsidRPr="00BB5A36" w:rsidRDefault="00632685">
      <w:pPr>
        <w:tabs>
          <w:tab w:val="left" w:pos="284"/>
          <w:tab w:val="left" w:pos="2694"/>
        </w:tabs>
        <w:spacing w:line="276" w:lineRule="auto"/>
        <w:jc w:val="both"/>
        <w:rPr>
          <w:rFonts w:ascii="Arial" w:eastAsia="Arial" w:hAnsi="Arial" w:cs="Arial"/>
          <w:sz w:val="20"/>
          <w:szCs w:val="20"/>
          <w:lang w:val="en-US"/>
        </w:rPr>
      </w:pPr>
      <w:r w:rsidRPr="00BB5A36">
        <w:rPr>
          <w:rFonts w:ascii="Arial" w:eastAsia="Arial" w:hAnsi="Arial" w:cs="Arial"/>
          <w:sz w:val="20"/>
          <w:szCs w:val="20"/>
          <w:lang w:val="en-US"/>
        </w:rPr>
        <w:t xml:space="preserve">M  </w:t>
      </w:r>
      <w:hyperlink r:id="rId15">
        <w:r w:rsidRPr="00BB5A36">
          <w:rPr>
            <w:rFonts w:ascii="Arial" w:eastAsia="Arial" w:hAnsi="Arial" w:cs="Arial"/>
            <w:color w:val="0000FF"/>
            <w:sz w:val="20"/>
            <w:szCs w:val="20"/>
            <w:u w:val="single"/>
            <w:lang w:val="en-US"/>
          </w:rPr>
          <w:t>l.van.balen@nhl.nl</w:t>
        </w:r>
      </w:hyperlink>
      <w:r w:rsidRPr="00BB5A36">
        <w:rPr>
          <w:rFonts w:ascii="Arial" w:eastAsia="Arial" w:hAnsi="Arial" w:cs="Arial"/>
          <w:sz w:val="20"/>
          <w:szCs w:val="20"/>
          <w:lang w:val="en-US"/>
        </w:rPr>
        <w:tab/>
      </w:r>
      <w:r w:rsidRPr="00BB5A36">
        <w:rPr>
          <w:rFonts w:ascii="Arial" w:eastAsia="Arial" w:hAnsi="Arial" w:cs="Arial"/>
          <w:sz w:val="20"/>
          <w:szCs w:val="20"/>
          <w:lang w:val="en-US"/>
        </w:rPr>
        <w:tab/>
        <w:t>T  06 4234 2314</w:t>
      </w:r>
    </w:p>
    <w:p w14:paraId="102CCCD2" w14:textId="77777777" w:rsidR="00F72003" w:rsidRDefault="00632685">
      <w:pPr>
        <w:tabs>
          <w:tab w:val="left" w:pos="284"/>
          <w:tab w:val="left" w:pos="2694"/>
        </w:tabs>
        <w:spacing w:line="276" w:lineRule="auto"/>
        <w:jc w:val="both"/>
        <w:rPr>
          <w:rFonts w:ascii="Arial" w:eastAsia="Arial" w:hAnsi="Arial" w:cs="Arial"/>
          <w:sz w:val="20"/>
          <w:szCs w:val="20"/>
        </w:rPr>
      </w:pPr>
      <w:r>
        <w:rPr>
          <w:rFonts w:ascii="Arial" w:eastAsia="Arial" w:hAnsi="Arial" w:cs="Arial"/>
          <w:sz w:val="20"/>
          <w:szCs w:val="20"/>
        </w:rPr>
        <w:t>Secretariaat: Marthy Veen</w:t>
      </w:r>
      <w:r>
        <w:rPr>
          <w:rFonts w:ascii="Arial" w:eastAsia="Arial" w:hAnsi="Arial" w:cs="Arial"/>
          <w:sz w:val="20"/>
          <w:szCs w:val="20"/>
        </w:rPr>
        <w:tab/>
      </w:r>
      <w:r>
        <w:rPr>
          <w:rFonts w:ascii="Arial" w:eastAsia="Arial" w:hAnsi="Arial" w:cs="Arial"/>
          <w:sz w:val="20"/>
          <w:szCs w:val="20"/>
        </w:rPr>
        <w:tab/>
        <w:t xml:space="preserve">E  </w:t>
      </w:r>
      <w:hyperlink r:id="rId16">
        <w:r>
          <w:rPr>
            <w:rFonts w:ascii="Arial" w:eastAsia="Arial" w:hAnsi="Arial" w:cs="Arial"/>
            <w:color w:val="1155CC"/>
            <w:sz w:val="20"/>
            <w:szCs w:val="20"/>
            <w:u w:val="single"/>
          </w:rPr>
          <w:t>m.e.veen@nhl.nl</w:t>
        </w:r>
      </w:hyperlink>
      <w:r>
        <w:br w:type="page"/>
      </w:r>
    </w:p>
    <w:p w14:paraId="21BA5E78" w14:textId="77777777" w:rsidR="00F72003" w:rsidRPr="00AD70FF" w:rsidRDefault="00632685" w:rsidP="009D3686">
      <w:pPr>
        <w:numPr>
          <w:ilvl w:val="0"/>
          <w:numId w:val="33"/>
        </w:numPr>
        <w:spacing w:line="276" w:lineRule="auto"/>
        <w:contextualSpacing/>
        <w:rPr>
          <w:rFonts w:ascii="Arial" w:eastAsia="Arial" w:hAnsi="Arial" w:cs="Arial"/>
          <w:b/>
          <w:sz w:val="22"/>
          <w:szCs w:val="20"/>
        </w:rPr>
      </w:pPr>
      <w:r w:rsidRPr="00AD70FF">
        <w:rPr>
          <w:rFonts w:ascii="Arial" w:eastAsia="Arial" w:hAnsi="Arial" w:cs="Arial"/>
          <w:b/>
          <w:sz w:val="22"/>
          <w:szCs w:val="20"/>
        </w:rPr>
        <w:lastRenderedPageBreak/>
        <w:t>Inleiding</w:t>
      </w:r>
    </w:p>
    <w:p w14:paraId="05C6F4B1" w14:textId="77777777" w:rsidR="00F72003" w:rsidRDefault="00F72003">
      <w:pPr>
        <w:spacing w:line="276" w:lineRule="auto"/>
        <w:rPr>
          <w:rFonts w:ascii="Arial" w:eastAsia="Arial" w:hAnsi="Arial" w:cs="Arial"/>
          <w:sz w:val="20"/>
          <w:szCs w:val="20"/>
        </w:rPr>
      </w:pPr>
    </w:p>
    <w:p w14:paraId="3CA5EEA3" w14:textId="160DE0C5" w:rsidR="00F72003" w:rsidRDefault="00632685">
      <w:pPr>
        <w:spacing w:line="276" w:lineRule="auto"/>
        <w:rPr>
          <w:rFonts w:ascii="Arial" w:eastAsia="Arial" w:hAnsi="Arial" w:cs="Arial"/>
          <w:sz w:val="20"/>
          <w:szCs w:val="20"/>
        </w:rPr>
      </w:pPr>
      <w:r>
        <w:rPr>
          <w:rFonts w:ascii="Arial" w:eastAsia="Arial" w:hAnsi="Arial" w:cs="Arial"/>
          <w:sz w:val="20"/>
          <w:szCs w:val="20"/>
        </w:rPr>
        <w:t>Voor je ligt de studiewijzer voor de PDG-opleiding van de gezamenlijke mbo-instellingen en de</w:t>
      </w:r>
      <w:r w:rsidR="009A1AAC">
        <w:rPr>
          <w:rFonts w:ascii="Arial" w:eastAsia="Arial" w:hAnsi="Arial" w:cs="Arial"/>
          <w:sz w:val="20"/>
          <w:szCs w:val="20"/>
        </w:rPr>
        <w:br/>
      </w:r>
      <w:r w:rsidR="00BE20C2">
        <w:rPr>
          <w:rFonts w:ascii="Arial" w:eastAsia="Arial" w:hAnsi="Arial" w:cs="Arial"/>
          <w:sz w:val="20"/>
          <w:szCs w:val="20"/>
        </w:rPr>
        <w:t>NHL</w:t>
      </w:r>
      <w:r w:rsidR="00281F7E">
        <w:rPr>
          <w:rFonts w:ascii="Arial" w:eastAsia="Arial" w:hAnsi="Arial" w:cs="Arial"/>
          <w:sz w:val="20"/>
          <w:szCs w:val="20"/>
        </w:rPr>
        <w:t xml:space="preserve"> </w:t>
      </w:r>
      <w:r w:rsidR="00BE20C2">
        <w:rPr>
          <w:rFonts w:ascii="Arial" w:eastAsia="Arial" w:hAnsi="Arial" w:cs="Arial"/>
          <w:sz w:val="20"/>
          <w:szCs w:val="20"/>
        </w:rPr>
        <w:t>Stenden</w:t>
      </w:r>
      <w:r w:rsidR="00A009AE">
        <w:rPr>
          <w:rFonts w:ascii="Arial" w:eastAsia="Arial" w:hAnsi="Arial" w:cs="Arial"/>
          <w:sz w:val="20"/>
          <w:szCs w:val="20"/>
        </w:rPr>
        <w:t xml:space="preserve"> Hogeschool</w:t>
      </w:r>
      <w:r>
        <w:rPr>
          <w:rFonts w:ascii="Arial" w:eastAsia="Arial" w:hAnsi="Arial" w:cs="Arial"/>
          <w:sz w:val="20"/>
          <w:szCs w:val="20"/>
        </w:rPr>
        <w:t>/ECNO. De Studiewijzer biedt informatie</w:t>
      </w:r>
      <w:r w:rsidR="00AE0164">
        <w:rPr>
          <w:rFonts w:ascii="Arial" w:eastAsia="Arial" w:hAnsi="Arial" w:cs="Arial"/>
          <w:sz w:val="20"/>
          <w:szCs w:val="20"/>
        </w:rPr>
        <w:t xml:space="preserve"> en </w:t>
      </w:r>
      <w:r w:rsidR="005F754E">
        <w:rPr>
          <w:rFonts w:ascii="Arial" w:eastAsia="Arial" w:hAnsi="Arial" w:cs="Arial"/>
          <w:sz w:val="20"/>
          <w:szCs w:val="20"/>
        </w:rPr>
        <w:t>houvast om</w:t>
      </w:r>
      <w:r>
        <w:rPr>
          <w:rFonts w:ascii="Arial" w:eastAsia="Arial" w:hAnsi="Arial" w:cs="Arial"/>
          <w:sz w:val="20"/>
          <w:szCs w:val="20"/>
        </w:rPr>
        <w:t xml:space="preserve"> de </w:t>
      </w:r>
      <w:r w:rsidR="00F1703C">
        <w:rPr>
          <w:rFonts w:ascii="Arial" w:eastAsia="Arial" w:hAnsi="Arial" w:cs="Arial"/>
          <w:sz w:val="20"/>
          <w:szCs w:val="20"/>
        </w:rPr>
        <w:t>8 maanden</w:t>
      </w:r>
      <w:r>
        <w:rPr>
          <w:rFonts w:ascii="Arial" w:eastAsia="Arial" w:hAnsi="Arial" w:cs="Arial"/>
          <w:sz w:val="20"/>
          <w:szCs w:val="20"/>
        </w:rPr>
        <w:t xml:space="preserve"> tot twee jaar durende PDG</w:t>
      </w:r>
      <w:r w:rsidR="00A009AE">
        <w:rPr>
          <w:rFonts w:ascii="Arial" w:eastAsia="Arial" w:hAnsi="Arial" w:cs="Arial"/>
          <w:sz w:val="20"/>
          <w:szCs w:val="20"/>
        </w:rPr>
        <w:t>-</w:t>
      </w:r>
      <w:r>
        <w:rPr>
          <w:rFonts w:ascii="Arial" w:eastAsia="Arial" w:hAnsi="Arial" w:cs="Arial"/>
          <w:sz w:val="20"/>
          <w:szCs w:val="20"/>
        </w:rPr>
        <w:t>opleiding</w:t>
      </w:r>
      <w:r w:rsidR="00BE20C2">
        <w:rPr>
          <w:rFonts w:ascii="Arial" w:eastAsia="Arial" w:hAnsi="Arial" w:cs="Arial"/>
          <w:sz w:val="20"/>
          <w:szCs w:val="20"/>
        </w:rPr>
        <w:t xml:space="preserve"> </w:t>
      </w:r>
      <w:r w:rsidR="007531C7">
        <w:rPr>
          <w:rFonts w:ascii="Arial" w:eastAsia="Arial" w:hAnsi="Arial" w:cs="Arial"/>
          <w:color w:val="000000" w:themeColor="text1"/>
          <w:sz w:val="20"/>
          <w:szCs w:val="20"/>
        </w:rPr>
        <w:t>betekenisvol</w:t>
      </w:r>
      <w:r>
        <w:rPr>
          <w:rFonts w:ascii="Arial" w:eastAsia="Arial" w:hAnsi="Arial" w:cs="Arial"/>
          <w:sz w:val="20"/>
          <w:szCs w:val="20"/>
        </w:rPr>
        <w:t xml:space="preserve"> t</w:t>
      </w:r>
      <w:r w:rsidR="007531C7">
        <w:rPr>
          <w:rFonts w:ascii="Arial" w:eastAsia="Arial" w:hAnsi="Arial" w:cs="Arial"/>
          <w:sz w:val="20"/>
          <w:szCs w:val="20"/>
        </w:rPr>
        <w:t>e d</w:t>
      </w:r>
      <w:r>
        <w:rPr>
          <w:rFonts w:ascii="Arial" w:eastAsia="Arial" w:hAnsi="Arial" w:cs="Arial"/>
          <w:sz w:val="20"/>
          <w:szCs w:val="20"/>
        </w:rPr>
        <w:t xml:space="preserve">oorlopen. De </w:t>
      </w:r>
      <w:r w:rsidR="007531C7">
        <w:rPr>
          <w:rFonts w:ascii="Arial" w:eastAsia="Arial" w:hAnsi="Arial" w:cs="Arial"/>
          <w:sz w:val="20"/>
          <w:szCs w:val="20"/>
        </w:rPr>
        <w:t>studiewijzer is t</w:t>
      </w:r>
      <w:r>
        <w:rPr>
          <w:rFonts w:ascii="Arial" w:eastAsia="Arial" w:hAnsi="Arial" w:cs="Arial"/>
          <w:sz w:val="20"/>
          <w:szCs w:val="20"/>
        </w:rPr>
        <w:t xml:space="preserve">evens beschikbaar op </w:t>
      </w:r>
      <w:hyperlink r:id="rId17">
        <w:r>
          <w:rPr>
            <w:rFonts w:ascii="Arial" w:eastAsia="Arial" w:hAnsi="Arial" w:cs="Arial"/>
            <w:color w:val="0000FF"/>
            <w:sz w:val="20"/>
            <w:szCs w:val="20"/>
            <w:u w:val="single"/>
          </w:rPr>
          <w:t>www.ecno-pdg.nl</w:t>
        </w:r>
      </w:hyperlink>
      <w:r>
        <w:rPr>
          <w:rFonts w:ascii="Arial" w:eastAsia="Arial" w:hAnsi="Arial" w:cs="Arial"/>
          <w:sz w:val="20"/>
          <w:szCs w:val="20"/>
        </w:rPr>
        <w:t xml:space="preserve"> </w:t>
      </w:r>
    </w:p>
    <w:p w14:paraId="44C0AFDE" w14:textId="77777777" w:rsidR="00F72003" w:rsidRDefault="00F72003">
      <w:pPr>
        <w:spacing w:line="276" w:lineRule="auto"/>
        <w:rPr>
          <w:rFonts w:ascii="Arial" w:eastAsia="Arial" w:hAnsi="Arial" w:cs="Arial"/>
          <w:sz w:val="20"/>
          <w:szCs w:val="20"/>
        </w:rPr>
      </w:pPr>
    </w:p>
    <w:p w14:paraId="2F27AA85" w14:textId="77777777" w:rsidR="00F72003" w:rsidRDefault="00632685">
      <w:pPr>
        <w:spacing w:line="276" w:lineRule="auto"/>
        <w:rPr>
          <w:rFonts w:ascii="Arial" w:eastAsia="Arial" w:hAnsi="Arial" w:cs="Arial"/>
          <w:b/>
          <w:sz w:val="20"/>
          <w:szCs w:val="20"/>
        </w:rPr>
      </w:pPr>
      <w:r>
        <w:rPr>
          <w:rFonts w:ascii="Arial" w:eastAsia="Arial" w:hAnsi="Arial" w:cs="Arial"/>
          <w:b/>
          <w:sz w:val="20"/>
          <w:szCs w:val="20"/>
        </w:rPr>
        <w:t>Doelgroep</w:t>
      </w:r>
    </w:p>
    <w:p w14:paraId="1FC5861D" w14:textId="468CFBAF" w:rsidR="00F72003" w:rsidRDefault="00916A56">
      <w:pPr>
        <w:spacing w:line="276" w:lineRule="auto"/>
        <w:rPr>
          <w:rFonts w:ascii="Arial" w:eastAsia="Arial" w:hAnsi="Arial" w:cs="Arial"/>
          <w:sz w:val="20"/>
          <w:szCs w:val="20"/>
        </w:rPr>
      </w:pPr>
      <w:r>
        <w:rPr>
          <w:rFonts w:ascii="Arial" w:eastAsia="Arial" w:hAnsi="Arial" w:cs="Arial"/>
          <w:sz w:val="20"/>
          <w:szCs w:val="20"/>
        </w:rPr>
        <w:t xml:space="preserve">Het </w:t>
      </w:r>
      <w:r w:rsidR="00632685">
        <w:rPr>
          <w:rFonts w:ascii="Arial" w:eastAsia="Arial" w:hAnsi="Arial" w:cs="Arial"/>
          <w:sz w:val="20"/>
          <w:szCs w:val="20"/>
        </w:rPr>
        <w:t>PDG-</w:t>
      </w:r>
      <w:r>
        <w:rPr>
          <w:rFonts w:ascii="Arial" w:eastAsia="Arial" w:hAnsi="Arial" w:cs="Arial"/>
          <w:sz w:val="20"/>
          <w:szCs w:val="20"/>
        </w:rPr>
        <w:t>traject</w:t>
      </w:r>
      <w:r w:rsidR="00632685">
        <w:rPr>
          <w:rFonts w:ascii="Arial" w:eastAsia="Arial" w:hAnsi="Arial" w:cs="Arial"/>
          <w:sz w:val="20"/>
          <w:szCs w:val="20"/>
        </w:rPr>
        <w:t xml:space="preserve"> is bedoeld voor</w:t>
      </w:r>
      <w:r w:rsidR="00281F7E">
        <w:rPr>
          <w:rFonts w:ascii="Arial" w:eastAsia="Arial" w:hAnsi="Arial" w:cs="Arial"/>
          <w:sz w:val="20"/>
          <w:szCs w:val="20"/>
        </w:rPr>
        <w:t xml:space="preserve"> </w:t>
      </w:r>
      <w:r w:rsidR="000307C6">
        <w:rPr>
          <w:rFonts w:ascii="Arial" w:eastAsia="Arial" w:hAnsi="Arial" w:cs="Arial"/>
          <w:sz w:val="20"/>
          <w:szCs w:val="20"/>
        </w:rPr>
        <w:t>professionals</w:t>
      </w:r>
      <w:r w:rsidR="00632685">
        <w:rPr>
          <w:rFonts w:ascii="Arial" w:eastAsia="Arial" w:hAnsi="Arial" w:cs="Arial"/>
          <w:sz w:val="20"/>
          <w:szCs w:val="20"/>
        </w:rPr>
        <w:t xml:space="preserve"> met enkele jaren beroepservaring</w:t>
      </w:r>
      <w:r w:rsidR="00AE0164">
        <w:rPr>
          <w:rFonts w:ascii="Arial" w:eastAsia="Arial" w:hAnsi="Arial" w:cs="Arial"/>
          <w:sz w:val="20"/>
          <w:szCs w:val="20"/>
        </w:rPr>
        <w:t>,</w:t>
      </w:r>
      <w:r w:rsidR="00632685">
        <w:rPr>
          <w:rFonts w:ascii="Arial" w:eastAsia="Arial" w:hAnsi="Arial" w:cs="Arial"/>
          <w:sz w:val="20"/>
          <w:szCs w:val="20"/>
        </w:rPr>
        <w:t xml:space="preserve"> in een voor het mbo relevant beroep, die </w:t>
      </w:r>
      <w:r w:rsidR="00F1703C">
        <w:rPr>
          <w:rFonts w:ascii="Arial" w:eastAsia="Arial" w:hAnsi="Arial" w:cs="Arial"/>
          <w:sz w:val="20"/>
          <w:szCs w:val="20"/>
        </w:rPr>
        <w:t>onderwijs wil</w:t>
      </w:r>
      <w:r w:rsidR="00281F7E">
        <w:rPr>
          <w:rFonts w:ascii="Arial" w:eastAsia="Arial" w:hAnsi="Arial" w:cs="Arial"/>
          <w:sz w:val="20"/>
          <w:szCs w:val="20"/>
        </w:rPr>
        <w:t>len</w:t>
      </w:r>
      <w:r w:rsidR="00F1703C">
        <w:rPr>
          <w:rFonts w:ascii="Arial" w:eastAsia="Arial" w:hAnsi="Arial" w:cs="Arial"/>
          <w:sz w:val="20"/>
          <w:szCs w:val="20"/>
        </w:rPr>
        <w:t xml:space="preserve"> gaan verzorgen</w:t>
      </w:r>
      <w:r w:rsidR="00632685">
        <w:rPr>
          <w:rFonts w:ascii="Arial" w:eastAsia="Arial" w:hAnsi="Arial" w:cs="Arial"/>
          <w:sz w:val="20"/>
          <w:szCs w:val="20"/>
        </w:rPr>
        <w:t xml:space="preserve"> op een mbo</w:t>
      </w:r>
      <w:r w:rsidR="009A1AAC">
        <w:rPr>
          <w:rFonts w:ascii="Arial" w:eastAsia="Arial" w:hAnsi="Arial" w:cs="Arial"/>
          <w:sz w:val="20"/>
          <w:szCs w:val="20"/>
        </w:rPr>
        <w:t>-</w:t>
      </w:r>
      <w:r w:rsidR="00632685">
        <w:rPr>
          <w:rFonts w:ascii="Arial" w:eastAsia="Arial" w:hAnsi="Arial" w:cs="Arial"/>
          <w:sz w:val="20"/>
          <w:szCs w:val="20"/>
        </w:rPr>
        <w:t xml:space="preserve">opleiding. </w:t>
      </w:r>
      <w:r w:rsidR="00AE0164">
        <w:rPr>
          <w:rFonts w:ascii="Arial" w:eastAsia="Arial" w:hAnsi="Arial" w:cs="Arial"/>
          <w:sz w:val="20"/>
          <w:szCs w:val="20"/>
        </w:rPr>
        <w:t xml:space="preserve">Het PDG </w:t>
      </w:r>
      <w:r w:rsidR="005F754E">
        <w:rPr>
          <w:rFonts w:ascii="Arial" w:eastAsia="Arial" w:hAnsi="Arial" w:cs="Arial"/>
          <w:sz w:val="20"/>
          <w:szCs w:val="20"/>
        </w:rPr>
        <w:t>traject is</w:t>
      </w:r>
      <w:r w:rsidR="00AE0164">
        <w:rPr>
          <w:rFonts w:ascii="Arial" w:eastAsia="Arial" w:hAnsi="Arial" w:cs="Arial"/>
          <w:sz w:val="20"/>
          <w:szCs w:val="20"/>
        </w:rPr>
        <w:t xml:space="preserve"> bedoeld</w:t>
      </w:r>
      <w:r w:rsidR="00632685">
        <w:rPr>
          <w:rFonts w:ascii="Arial" w:eastAsia="Arial" w:hAnsi="Arial" w:cs="Arial"/>
          <w:sz w:val="20"/>
          <w:szCs w:val="20"/>
        </w:rPr>
        <w:t xml:space="preserve"> voor mensen die een hbo of wo-opleiding hebben afgerond</w:t>
      </w:r>
      <w:r w:rsidR="00AE0164">
        <w:rPr>
          <w:rFonts w:ascii="Arial" w:eastAsia="Arial" w:hAnsi="Arial" w:cs="Arial"/>
          <w:sz w:val="20"/>
          <w:szCs w:val="20"/>
        </w:rPr>
        <w:t>,</w:t>
      </w:r>
      <w:r w:rsidR="00632685">
        <w:rPr>
          <w:rFonts w:ascii="Arial" w:eastAsia="Arial" w:hAnsi="Arial" w:cs="Arial"/>
          <w:sz w:val="20"/>
          <w:szCs w:val="20"/>
        </w:rPr>
        <w:t xml:space="preserve"> of aantoonbaar beschikken over het hbo-werk- en denkniveau en </w:t>
      </w:r>
      <w:r w:rsidR="00AE0164">
        <w:rPr>
          <w:rFonts w:ascii="Arial" w:eastAsia="Arial" w:hAnsi="Arial" w:cs="Arial"/>
          <w:sz w:val="20"/>
          <w:szCs w:val="20"/>
        </w:rPr>
        <w:t>daarnaast</w:t>
      </w:r>
      <w:r w:rsidR="00632685">
        <w:rPr>
          <w:rFonts w:ascii="Arial" w:eastAsia="Arial" w:hAnsi="Arial" w:cs="Arial"/>
          <w:sz w:val="20"/>
          <w:szCs w:val="20"/>
        </w:rPr>
        <w:t xml:space="preserve"> gedurende de opleiding voor minimaal 0,4 FTE werkzaam zijn als docent in het mbo. Dit kan geregeld zijn via een arbeidsovereenkomst met een mbo-instelling of een overeenkomst werkplekleren. (zie bijlage K)</w:t>
      </w:r>
    </w:p>
    <w:p w14:paraId="77B6B92F" w14:textId="77777777" w:rsidR="00F72003" w:rsidRDefault="00F72003">
      <w:pPr>
        <w:rPr>
          <w:rFonts w:ascii="Arial" w:eastAsia="Arial" w:hAnsi="Arial" w:cs="Arial"/>
          <w:sz w:val="20"/>
          <w:szCs w:val="20"/>
        </w:rPr>
      </w:pPr>
    </w:p>
    <w:p w14:paraId="37EB382F" w14:textId="77777777" w:rsidR="00F72003" w:rsidRDefault="00632685">
      <w:pPr>
        <w:spacing w:line="276" w:lineRule="auto"/>
        <w:rPr>
          <w:rFonts w:ascii="Arial" w:eastAsia="Arial" w:hAnsi="Arial" w:cs="Arial"/>
          <w:b/>
          <w:sz w:val="20"/>
          <w:szCs w:val="20"/>
        </w:rPr>
      </w:pPr>
      <w:r>
        <w:rPr>
          <w:rFonts w:ascii="Arial" w:eastAsia="Arial" w:hAnsi="Arial" w:cs="Arial"/>
          <w:b/>
          <w:sz w:val="20"/>
          <w:szCs w:val="20"/>
        </w:rPr>
        <w:t>PDG</w:t>
      </w:r>
      <w:r w:rsidR="00A009AE">
        <w:rPr>
          <w:rFonts w:ascii="Arial" w:eastAsia="Arial" w:hAnsi="Arial" w:cs="Arial"/>
          <w:b/>
          <w:sz w:val="20"/>
          <w:szCs w:val="20"/>
        </w:rPr>
        <w:t>-</w:t>
      </w:r>
      <w:r>
        <w:rPr>
          <w:rFonts w:ascii="Arial" w:eastAsia="Arial" w:hAnsi="Arial" w:cs="Arial"/>
          <w:b/>
          <w:sz w:val="20"/>
          <w:szCs w:val="20"/>
        </w:rPr>
        <w:t xml:space="preserve">getuigschrift </w:t>
      </w:r>
    </w:p>
    <w:p w14:paraId="55D74382" w14:textId="1DB36292" w:rsidR="00F72003" w:rsidRDefault="00632685">
      <w:pPr>
        <w:spacing w:line="276" w:lineRule="auto"/>
        <w:rPr>
          <w:rFonts w:ascii="Arial" w:eastAsia="Arial" w:hAnsi="Arial" w:cs="Arial"/>
          <w:sz w:val="20"/>
          <w:szCs w:val="20"/>
        </w:rPr>
      </w:pPr>
      <w:r>
        <w:rPr>
          <w:rFonts w:ascii="Arial" w:eastAsia="Arial" w:hAnsi="Arial" w:cs="Arial"/>
          <w:sz w:val="20"/>
          <w:szCs w:val="20"/>
        </w:rPr>
        <w:t>Het opleidingstraject stelt je in de gelegenheid om het PDG-getuigschrift te behalen. Het PDG-</w:t>
      </w:r>
      <w:r w:rsidRPr="00916A56">
        <w:rPr>
          <w:rFonts w:ascii="Arial" w:eastAsia="Arial" w:hAnsi="Arial" w:cs="Arial"/>
          <w:sz w:val="20"/>
          <w:szCs w:val="20"/>
        </w:rPr>
        <w:t>getuigschrift</w:t>
      </w:r>
      <w:r w:rsidR="00AE0164" w:rsidRPr="00916A56">
        <w:rPr>
          <w:rFonts w:ascii="Arial" w:eastAsia="Arial" w:hAnsi="Arial" w:cs="Arial"/>
          <w:sz w:val="20"/>
          <w:szCs w:val="20"/>
        </w:rPr>
        <w:t xml:space="preserve"> </w:t>
      </w:r>
      <w:r w:rsidR="005F754E" w:rsidRPr="00916A56">
        <w:rPr>
          <w:rFonts w:ascii="Arial" w:eastAsia="Arial" w:hAnsi="Arial" w:cs="Arial"/>
          <w:sz w:val="20"/>
          <w:szCs w:val="20"/>
        </w:rPr>
        <w:t>is</w:t>
      </w:r>
      <w:r w:rsidR="00AE0164" w:rsidRPr="00916A56">
        <w:rPr>
          <w:rFonts w:ascii="Arial" w:eastAsia="Arial" w:hAnsi="Arial" w:cs="Arial"/>
          <w:sz w:val="20"/>
          <w:szCs w:val="20"/>
        </w:rPr>
        <w:t xml:space="preserve"> </w:t>
      </w:r>
      <w:r w:rsidR="007531C7" w:rsidRPr="00916A56">
        <w:rPr>
          <w:rFonts w:ascii="Arial" w:eastAsia="Arial" w:hAnsi="Arial" w:cs="Arial"/>
          <w:color w:val="000000" w:themeColor="text1"/>
          <w:sz w:val="20"/>
          <w:szCs w:val="20"/>
        </w:rPr>
        <w:t>bachelor n</w:t>
      </w:r>
      <w:r w:rsidRPr="00916A56">
        <w:rPr>
          <w:rFonts w:ascii="Arial" w:eastAsia="Arial" w:hAnsi="Arial" w:cs="Arial"/>
          <w:sz w:val="20"/>
          <w:szCs w:val="20"/>
        </w:rPr>
        <w:t xml:space="preserve">iveau en </w:t>
      </w:r>
      <w:r w:rsidR="005F754E" w:rsidRPr="00916A56">
        <w:rPr>
          <w:rFonts w:ascii="Arial" w:eastAsia="Arial" w:hAnsi="Arial" w:cs="Arial"/>
          <w:sz w:val="20"/>
          <w:szCs w:val="20"/>
        </w:rPr>
        <w:t xml:space="preserve">voldoet </w:t>
      </w:r>
      <w:r w:rsidRPr="00916A56">
        <w:rPr>
          <w:rFonts w:ascii="Arial" w:eastAsia="Arial" w:hAnsi="Arial" w:cs="Arial"/>
          <w:sz w:val="20"/>
          <w:szCs w:val="20"/>
        </w:rPr>
        <w:t>aan de Dublin descriptoren</w:t>
      </w:r>
      <w:r>
        <w:rPr>
          <w:rFonts w:ascii="Arial" w:eastAsia="Arial" w:hAnsi="Arial" w:cs="Arial"/>
          <w:sz w:val="20"/>
          <w:szCs w:val="20"/>
        </w:rPr>
        <w:t xml:space="preserve"> niveau 6 (</w:t>
      </w:r>
      <w:hyperlink r:id="rId18">
        <w:r>
          <w:rPr>
            <w:rFonts w:ascii="Arial" w:eastAsia="Arial" w:hAnsi="Arial" w:cs="Arial"/>
            <w:color w:val="1155CC"/>
            <w:sz w:val="20"/>
            <w:szCs w:val="20"/>
            <w:u w:val="single"/>
          </w:rPr>
          <w:t>Dublin descriptoren</w:t>
        </w:r>
      </w:hyperlink>
      <w:r>
        <w:rPr>
          <w:rFonts w:ascii="Arial" w:eastAsia="Arial" w:hAnsi="Arial" w:cs="Arial"/>
          <w:sz w:val="20"/>
          <w:szCs w:val="20"/>
        </w:rPr>
        <w:t xml:space="preserve">) en aan de onderwijs- en examenregeling van de </w:t>
      </w:r>
      <w:r w:rsidR="00BE20C2">
        <w:rPr>
          <w:rFonts w:ascii="Arial" w:eastAsia="Arial" w:hAnsi="Arial" w:cs="Arial"/>
          <w:sz w:val="20"/>
          <w:szCs w:val="20"/>
        </w:rPr>
        <w:t>NHL</w:t>
      </w:r>
      <w:r w:rsidR="00281F7E">
        <w:rPr>
          <w:rFonts w:ascii="Arial" w:eastAsia="Arial" w:hAnsi="Arial" w:cs="Arial"/>
          <w:sz w:val="20"/>
          <w:szCs w:val="20"/>
        </w:rPr>
        <w:t xml:space="preserve"> </w:t>
      </w:r>
      <w:r w:rsidR="00BE20C2">
        <w:rPr>
          <w:rFonts w:ascii="Arial" w:eastAsia="Arial" w:hAnsi="Arial" w:cs="Arial"/>
          <w:sz w:val="20"/>
          <w:szCs w:val="20"/>
        </w:rPr>
        <w:t>Stenden</w:t>
      </w:r>
      <w:r>
        <w:rPr>
          <w:rFonts w:ascii="Arial" w:eastAsia="Arial" w:hAnsi="Arial" w:cs="Arial"/>
          <w:sz w:val="20"/>
          <w:szCs w:val="20"/>
        </w:rPr>
        <w:t xml:space="preserve"> Hogeschool.</w:t>
      </w:r>
    </w:p>
    <w:p w14:paraId="3E45A34D" w14:textId="32687564" w:rsidR="00F72003" w:rsidRDefault="00632685">
      <w:pPr>
        <w:spacing w:line="276" w:lineRule="auto"/>
        <w:rPr>
          <w:rFonts w:ascii="Arial" w:eastAsia="Arial" w:hAnsi="Arial" w:cs="Arial"/>
          <w:sz w:val="20"/>
          <w:szCs w:val="20"/>
        </w:rPr>
      </w:pPr>
      <w:r>
        <w:rPr>
          <w:rFonts w:ascii="Arial" w:eastAsia="Arial" w:hAnsi="Arial" w:cs="Arial"/>
          <w:sz w:val="20"/>
          <w:szCs w:val="20"/>
        </w:rPr>
        <w:t xml:space="preserve">Het PDG-getuigschrift is landelijk erkend en wordt uitgegeven door een examencommissie van de Tweedegraads Lerarenopleiding van de </w:t>
      </w:r>
      <w:r w:rsidR="00BE20C2">
        <w:rPr>
          <w:rFonts w:ascii="Arial" w:eastAsia="Arial" w:hAnsi="Arial" w:cs="Arial"/>
          <w:sz w:val="20"/>
          <w:szCs w:val="20"/>
        </w:rPr>
        <w:t>NHLStenden</w:t>
      </w:r>
      <w:r>
        <w:rPr>
          <w:rFonts w:ascii="Arial" w:eastAsia="Arial" w:hAnsi="Arial" w:cs="Arial"/>
          <w:sz w:val="20"/>
          <w:szCs w:val="20"/>
        </w:rPr>
        <w:t xml:space="preserve"> Hogeschool. </w:t>
      </w:r>
      <w:r w:rsidR="00025728">
        <w:rPr>
          <w:rFonts w:ascii="Arial" w:eastAsia="Arial" w:hAnsi="Arial" w:cs="Arial"/>
          <w:sz w:val="20"/>
          <w:szCs w:val="20"/>
        </w:rPr>
        <w:t xml:space="preserve">Met het </w:t>
      </w:r>
      <w:r w:rsidR="000307C6">
        <w:rPr>
          <w:rFonts w:ascii="Arial" w:eastAsia="Arial" w:hAnsi="Arial" w:cs="Arial"/>
          <w:sz w:val="20"/>
          <w:szCs w:val="20"/>
        </w:rPr>
        <w:t>PDG-getuigschrift</w:t>
      </w:r>
      <w:r w:rsidR="00025728">
        <w:rPr>
          <w:rFonts w:ascii="Arial" w:eastAsia="Arial" w:hAnsi="Arial" w:cs="Arial"/>
          <w:sz w:val="20"/>
          <w:szCs w:val="20"/>
        </w:rPr>
        <w:t xml:space="preserve"> </w:t>
      </w:r>
      <w:r>
        <w:rPr>
          <w:rFonts w:ascii="Arial" w:eastAsia="Arial" w:hAnsi="Arial" w:cs="Arial"/>
          <w:sz w:val="20"/>
          <w:szCs w:val="20"/>
        </w:rPr>
        <w:t xml:space="preserve">ben je benoembaar als </w:t>
      </w:r>
      <w:r w:rsidR="00756A3D">
        <w:rPr>
          <w:rFonts w:ascii="Arial" w:eastAsia="Arial" w:hAnsi="Arial" w:cs="Arial"/>
          <w:sz w:val="20"/>
          <w:szCs w:val="20"/>
        </w:rPr>
        <w:t>mbo-docent</w:t>
      </w:r>
      <w:r>
        <w:rPr>
          <w:rFonts w:ascii="Arial" w:eastAsia="Arial" w:hAnsi="Arial" w:cs="Arial"/>
          <w:sz w:val="20"/>
          <w:szCs w:val="20"/>
        </w:rPr>
        <w:t xml:space="preserve"> op alle mbo</w:t>
      </w:r>
      <w:r w:rsidR="00A009AE">
        <w:rPr>
          <w:rFonts w:ascii="Arial" w:eastAsia="Arial" w:hAnsi="Arial" w:cs="Arial"/>
          <w:sz w:val="20"/>
          <w:szCs w:val="20"/>
        </w:rPr>
        <w:t>-</w:t>
      </w:r>
      <w:r>
        <w:rPr>
          <w:rFonts w:ascii="Arial" w:eastAsia="Arial" w:hAnsi="Arial" w:cs="Arial"/>
          <w:sz w:val="20"/>
          <w:szCs w:val="20"/>
        </w:rPr>
        <w:t xml:space="preserve">scholen in Nederland.  </w:t>
      </w:r>
    </w:p>
    <w:p w14:paraId="109688FB" w14:textId="77777777" w:rsidR="00F72003" w:rsidRDefault="00F72003">
      <w:pPr>
        <w:spacing w:line="276" w:lineRule="auto"/>
        <w:rPr>
          <w:rFonts w:ascii="Arial" w:eastAsia="Arial" w:hAnsi="Arial" w:cs="Arial"/>
          <w:sz w:val="20"/>
          <w:szCs w:val="20"/>
        </w:rPr>
      </w:pPr>
    </w:p>
    <w:p w14:paraId="7A11CE03" w14:textId="77777777" w:rsidR="00F72003" w:rsidRDefault="00632685">
      <w:pPr>
        <w:spacing w:line="276" w:lineRule="auto"/>
        <w:rPr>
          <w:rFonts w:ascii="Arial" w:eastAsia="Arial" w:hAnsi="Arial" w:cs="Arial"/>
          <w:b/>
          <w:sz w:val="20"/>
          <w:szCs w:val="20"/>
        </w:rPr>
      </w:pPr>
      <w:r>
        <w:rPr>
          <w:rFonts w:ascii="Arial" w:eastAsia="Arial" w:hAnsi="Arial" w:cs="Arial"/>
          <w:b/>
          <w:sz w:val="20"/>
          <w:szCs w:val="20"/>
        </w:rPr>
        <w:t>Wat heeft deze opleiding je te bieden?</w:t>
      </w:r>
    </w:p>
    <w:p w14:paraId="18193836" w14:textId="77777777" w:rsidR="00F72003" w:rsidRDefault="00632685">
      <w:pPr>
        <w:spacing w:line="276" w:lineRule="auto"/>
        <w:rPr>
          <w:rFonts w:ascii="Arial" w:eastAsia="Arial" w:hAnsi="Arial" w:cs="Arial"/>
          <w:sz w:val="20"/>
          <w:szCs w:val="20"/>
        </w:rPr>
      </w:pPr>
      <w:r>
        <w:rPr>
          <w:rFonts w:ascii="Arial" w:eastAsia="Arial" w:hAnsi="Arial" w:cs="Arial"/>
          <w:sz w:val="20"/>
          <w:szCs w:val="20"/>
        </w:rPr>
        <w:t>De opleiding is vormgegeven rondom de docent die werkt of gaat werken op een mbo-opleiding en kent de volgende uitgangspunten:</w:t>
      </w:r>
    </w:p>
    <w:p w14:paraId="1A8E317B" w14:textId="77777777" w:rsidR="00F72003" w:rsidRDefault="00F72003">
      <w:pPr>
        <w:spacing w:line="276" w:lineRule="auto"/>
        <w:rPr>
          <w:rFonts w:ascii="Arial" w:eastAsia="Arial" w:hAnsi="Arial" w:cs="Arial"/>
          <w:sz w:val="20"/>
          <w:szCs w:val="20"/>
        </w:rPr>
      </w:pPr>
    </w:p>
    <w:p w14:paraId="5C0D088F" w14:textId="56CA36E3" w:rsidR="00F72003" w:rsidRDefault="00632685" w:rsidP="009D3686">
      <w:pPr>
        <w:numPr>
          <w:ilvl w:val="0"/>
          <w:numId w:val="46"/>
        </w:numPr>
        <w:spacing w:line="276" w:lineRule="auto"/>
        <w:ind w:left="426" w:hanging="426"/>
        <w:contextualSpacing/>
        <w:rPr>
          <w:sz w:val="20"/>
          <w:szCs w:val="20"/>
        </w:rPr>
      </w:pPr>
      <w:r>
        <w:rPr>
          <w:rFonts w:ascii="Arial" w:eastAsia="Arial" w:hAnsi="Arial" w:cs="Arial"/>
          <w:b/>
          <w:sz w:val="20"/>
          <w:szCs w:val="20"/>
        </w:rPr>
        <w:t xml:space="preserve">Praktijkgericht: </w:t>
      </w:r>
      <w:r>
        <w:rPr>
          <w:rFonts w:ascii="Arial" w:eastAsia="Arial" w:hAnsi="Arial" w:cs="Arial"/>
          <w:sz w:val="20"/>
          <w:szCs w:val="20"/>
        </w:rPr>
        <w:t xml:space="preserve">je werkt in het traject vanuit reële situaties </w:t>
      </w:r>
      <w:r w:rsidR="00025728">
        <w:rPr>
          <w:rFonts w:ascii="Arial" w:eastAsia="Arial" w:hAnsi="Arial" w:cs="Arial"/>
          <w:sz w:val="20"/>
          <w:szCs w:val="20"/>
        </w:rPr>
        <w:t xml:space="preserve">die je in </w:t>
      </w:r>
      <w:r w:rsidR="000307C6">
        <w:rPr>
          <w:rFonts w:ascii="Arial" w:eastAsia="Arial" w:hAnsi="Arial" w:cs="Arial"/>
          <w:sz w:val="20"/>
          <w:szCs w:val="20"/>
        </w:rPr>
        <w:t>de eigen</w:t>
      </w:r>
      <w:r>
        <w:rPr>
          <w:rFonts w:ascii="Arial" w:eastAsia="Arial" w:hAnsi="Arial" w:cs="Arial"/>
          <w:sz w:val="20"/>
          <w:szCs w:val="20"/>
        </w:rPr>
        <w:t xml:space="preserve"> mbo-praktijk</w:t>
      </w:r>
      <w:r w:rsidR="00025728">
        <w:rPr>
          <w:rFonts w:ascii="Arial" w:eastAsia="Arial" w:hAnsi="Arial" w:cs="Arial"/>
          <w:sz w:val="20"/>
          <w:szCs w:val="20"/>
        </w:rPr>
        <w:t xml:space="preserve"> tegenkomt</w:t>
      </w:r>
      <w:r>
        <w:rPr>
          <w:rFonts w:ascii="Arial" w:eastAsia="Arial" w:hAnsi="Arial" w:cs="Arial"/>
          <w:sz w:val="20"/>
          <w:szCs w:val="20"/>
        </w:rPr>
        <w:t>;</w:t>
      </w:r>
    </w:p>
    <w:p w14:paraId="7B0E3DB9" w14:textId="77777777" w:rsidR="00F72003" w:rsidRDefault="00632685" w:rsidP="009D3686">
      <w:pPr>
        <w:numPr>
          <w:ilvl w:val="0"/>
          <w:numId w:val="46"/>
        </w:numPr>
        <w:spacing w:line="276" w:lineRule="auto"/>
        <w:ind w:left="426" w:hanging="426"/>
        <w:contextualSpacing/>
        <w:rPr>
          <w:b/>
          <w:sz w:val="20"/>
          <w:szCs w:val="20"/>
        </w:rPr>
      </w:pPr>
      <w:r>
        <w:rPr>
          <w:rFonts w:ascii="Arial" w:eastAsia="Arial" w:hAnsi="Arial" w:cs="Arial"/>
          <w:b/>
          <w:sz w:val="20"/>
          <w:szCs w:val="20"/>
        </w:rPr>
        <w:t>Normatieve professionaliteit</w:t>
      </w:r>
      <w:r>
        <w:rPr>
          <w:rFonts w:ascii="Arial" w:eastAsia="Arial" w:hAnsi="Arial" w:cs="Arial"/>
          <w:sz w:val="20"/>
          <w:szCs w:val="20"/>
        </w:rPr>
        <w:t xml:space="preserve">: </w:t>
      </w:r>
      <w:r>
        <w:rPr>
          <w:rFonts w:ascii="Arial" w:eastAsia="Arial" w:hAnsi="Arial" w:cs="Arial"/>
          <w:sz w:val="20"/>
          <w:szCs w:val="20"/>
          <w:highlight w:val="white"/>
        </w:rPr>
        <w:t>Elk professioneel handelen heeft ook een morele kant. In de opleiding gaan we samen op zoek naar waarden en normen die voor jou en de context waarin je werkt belangrijk zijn</w:t>
      </w:r>
      <w:r w:rsidR="00A009AE">
        <w:rPr>
          <w:rFonts w:ascii="Arial" w:eastAsia="Arial" w:hAnsi="Arial" w:cs="Arial"/>
          <w:sz w:val="20"/>
          <w:szCs w:val="20"/>
        </w:rPr>
        <w:t>;</w:t>
      </w:r>
    </w:p>
    <w:p w14:paraId="6C62D1FF" w14:textId="77777777" w:rsidR="00F72003" w:rsidRDefault="00632685" w:rsidP="009D3686">
      <w:pPr>
        <w:numPr>
          <w:ilvl w:val="0"/>
          <w:numId w:val="46"/>
        </w:numPr>
        <w:spacing w:line="276" w:lineRule="auto"/>
        <w:ind w:left="426" w:hanging="426"/>
        <w:contextualSpacing/>
        <w:rPr>
          <w:sz w:val="20"/>
          <w:szCs w:val="20"/>
        </w:rPr>
      </w:pPr>
      <w:r>
        <w:rPr>
          <w:rFonts w:ascii="Arial" w:eastAsia="Arial" w:hAnsi="Arial" w:cs="Arial"/>
          <w:b/>
          <w:sz w:val="20"/>
          <w:szCs w:val="20"/>
        </w:rPr>
        <w:t>Taken mbo</w:t>
      </w:r>
      <w:r w:rsidR="00A009AE">
        <w:rPr>
          <w:rFonts w:ascii="Arial" w:eastAsia="Arial" w:hAnsi="Arial" w:cs="Arial"/>
          <w:b/>
          <w:sz w:val="20"/>
          <w:szCs w:val="20"/>
        </w:rPr>
        <w:t>-</w:t>
      </w:r>
      <w:r>
        <w:rPr>
          <w:rFonts w:ascii="Arial" w:eastAsia="Arial" w:hAnsi="Arial" w:cs="Arial"/>
          <w:b/>
          <w:sz w:val="20"/>
          <w:szCs w:val="20"/>
        </w:rPr>
        <w:t xml:space="preserve">docent: </w:t>
      </w:r>
      <w:r>
        <w:rPr>
          <w:rFonts w:ascii="Arial" w:eastAsia="Arial" w:hAnsi="Arial" w:cs="Arial"/>
          <w:sz w:val="20"/>
          <w:szCs w:val="20"/>
        </w:rPr>
        <w:t>het PDG-traject is gericht op de wettelijke taken waaraan een mbo</w:t>
      </w:r>
      <w:r w:rsidR="009A1AAC">
        <w:rPr>
          <w:rFonts w:ascii="Arial" w:eastAsia="Arial" w:hAnsi="Arial" w:cs="Arial"/>
          <w:sz w:val="20"/>
          <w:szCs w:val="20"/>
        </w:rPr>
        <w:t>-</w:t>
      </w:r>
      <w:r>
        <w:rPr>
          <w:rFonts w:ascii="Arial" w:eastAsia="Arial" w:hAnsi="Arial" w:cs="Arial"/>
          <w:sz w:val="20"/>
          <w:szCs w:val="20"/>
        </w:rPr>
        <w:t xml:space="preserve">docent moet voldoen (zie ook </w:t>
      </w:r>
      <w:hyperlink r:id="rId19">
        <w:r>
          <w:rPr>
            <w:rFonts w:ascii="Arial" w:eastAsia="Arial" w:hAnsi="Arial" w:cs="Arial"/>
            <w:color w:val="0000FF"/>
            <w:sz w:val="20"/>
            <w:szCs w:val="20"/>
            <w:u w:val="single"/>
          </w:rPr>
          <w:t>kwalificatiedossier-mbo-docent</w:t>
        </w:r>
      </w:hyperlink>
      <w:r>
        <w:rPr>
          <w:rFonts w:ascii="Arial" w:eastAsia="Arial" w:hAnsi="Arial" w:cs="Arial"/>
          <w:sz w:val="20"/>
          <w:szCs w:val="20"/>
        </w:rPr>
        <w:t xml:space="preserve">); </w:t>
      </w:r>
    </w:p>
    <w:p w14:paraId="261F2424" w14:textId="40A779D1" w:rsidR="00F72003" w:rsidRDefault="00632685" w:rsidP="009D3686">
      <w:pPr>
        <w:numPr>
          <w:ilvl w:val="0"/>
          <w:numId w:val="46"/>
        </w:numPr>
        <w:spacing w:line="276" w:lineRule="auto"/>
        <w:ind w:left="426" w:hanging="426"/>
        <w:contextualSpacing/>
        <w:rPr>
          <w:b/>
          <w:sz w:val="20"/>
          <w:szCs w:val="20"/>
        </w:rPr>
      </w:pPr>
      <w:r>
        <w:rPr>
          <w:rFonts w:ascii="Arial" w:eastAsia="Arial" w:hAnsi="Arial" w:cs="Arial"/>
          <w:b/>
          <w:sz w:val="20"/>
          <w:szCs w:val="20"/>
        </w:rPr>
        <w:t xml:space="preserve">Beroepsproducten: </w:t>
      </w:r>
      <w:r>
        <w:rPr>
          <w:rFonts w:ascii="Arial" w:eastAsia="Arial" w:hAnsi="Arial" w:cs="Arial"/>
          <w:sz w:val="20"/>
          <w:szCs w:val="20"/>
        </w:rPr>
        <w:t>je werkt toe naar</w:t>
      </w:r>
      <w:r w:rsidR="00F1703C">
        <w:rPr>
          <w:rFonts w:ascii="Arial" w:eastAsia="Arial" w:hAnsi="Arial" w:cs="Arial"/>
          <w:sz w:val="20"/>
          <w:szCs w:val="20"/>
        </w:rPr>
        <w:t xml:space="preserve"> het aantonen van je bekwaamheidseisen</w:t>
      </w:r>
      <w:r w:rsidR="00025728">
        <w:rPr>
          <w:rFonts w:ascii="Arial" w:eastAsia="Arial" w:hAnsi="Arial" w:cs="Arial"/>
          <w:sz w:val="20"/>
          <w:szCs w:val="20"/>
        </w:rPr>
        <w:t>.</w:t>
      </w:r>
      <w:r w:rsidR="00F1703C">
        <w:rPr>
          <w:rFonts w:ascii="Arial" w:eastAsia="Arial" w:hAnsi="Arial" w:cs="Arial"/>
          <w:sz w:val="20"/>
          <w:szCs w:val="20"/>
        </w:rPr>
        <w:t xml:space="preserve"> </w:t>
      </w:r>
      <w:r w:rsidR="00025728">
        <w:rPr>
          <w:rFonts w:ascii="Arial" w:eastAsia="Arial" w:hAnsi="Arial" w:cs="Arial"/>
          <w:sz w:val="20"/>
          <w:szCs w:val="20"/>
        </w:rPr>
        <w:t xml:space="preserve">Je kunt die </w:t>
      </w:r>
      <w:r w:rsidR="000307C6">
        <w:rPr>
          <w:rFonts w:ascii="Arial" w:eastAsia="Arial" w:hAnsi="Arial" w:cs="Arial"/>
          <w:sz w:val="20"/>
          <w:szCs w:val="20"/>
        </w:rPr>
        <w:t>vormgeven</w:t>
      </w:r>
      <w:r w:rsidR="00F1703C">
        <w:rPr>
          <w:rFonts w:ascii="Arial" w:eastAsia="Arial" w:hAnsi="Arial" w:cs="Arial"/>
          <w:sz w:val="20"/>
          <w:szCs w:val="20"/>
        </w:rPr>
        <w:t xml:space="preserve"> in </w:t>
      </w:r>
      <w:r>
        <w:rPr>
          <w:rFonts w:ascii="Arial" w:eastAsia="Arial" w:hAnsi="Arial" w:cs="Arial"/>
          <w:sz w:val="20"/>
          <w:szCs w:val="20"/>
        </w:rPr>
        <w:t>een aantal beroepsproducten waarin je de niveau-eisen verbindt met je persoonlijk en professioneel leren;</w:t>
      </w:r>
    </w:p>
    <w:p w14:paraId="13BA4057" w14:textId="77777777" w:rsidR="00F72003" w:rsidRDefault="00632685" w:rsidP="009D3686">
      <w:pPr>
        <w:numPr>
          <w:ilvl w:val="0"/>
          <w:numId w:val="46"/>
        </w:numPr>
        <w:spacing w:line="276" w:lineRule="auto"/>
        <w:ind w:left="426" w:hanging="426"/>
        <w:contextualSpacing/>
        <w:rPr>
          <w:sz w:val="20"/>
          <w:szCs w:val="20"/>
        </w:rPr>
      </w:pPr>
      <w:r>
        <w:rPr>
          <w:rFonts w:ascii="Arial" w:eastAsia="Arial" w:hAnsi="Arial" w:cs="Arial"/>
          <w:b/>
          <w:sz w:val="20"/>
          <w:szCs w:val="20"/>
        </w:rPr>
        <w:t xml:space="preserve">Aandacht: </w:t>
      </w:r>
      <w:r>
        <w:rPr>
          <w:rFonts w:ascii="Arial" w:eastAsia="Arial" w:hAnsi="Arial" w:cs="Arial"/>
          <w:sz w:val="20"/>
          <w:szCs w:val="20"/>
        </w:rPr>
        <w:t>In de opleiding hebben we aandacht voor je persoonlijke en professionele groei;</w:t>
      </w:r>
    </w:p>
    <w:p w14:paraId="6B42F31D" w14:textId="65684D8A" w:rsidR="00F72003" w:rsidRDefault="00632685" w:rsidP="009D3686">
      <w:pPr>
        <w:numPr>
          <w:ilvl w:val="0"/>
          <w:numId w:val="46"/>
        </w:numPr>
        <w:spacing w:line="276" w:lineRule="auto"/>
        <w:ind w:left="426" w:hanging="426"/>
        <w:contextualSpacing/>
        <w:rPr>
          <w:sz w:val="20"/>
          <w:szCs w:val="20"/>
        </w:rPr>
      </w:pPr>
      <w:r>
        <w:rPr>
          <w:rFonts w:ascii="Arial" w:eastAsia="Arial" w:hAnsi="Arial" w:cs="Arial"/>
          <w:b/>
          <w:sz w:val="20"/>
          <w:szCs w:val="20"/>
        </w:rPr>
        <w:t xml:space="preserve">Duurzaamheid: </w:t>
      </w:r>
      <w:r>
        <w:rPr>
          <w:rFonts w:ascii="Arial" w:eastAsia="Arial" w:hAnsi="Arial" w:cs="Arial"/>
          <w:sz w:val="20"/>
          <w:szCs w:val="20"/>
        </w:rPr>
        <w:t>door met elkaar en van elkaar</w:t>
      </w:r>
      <w:r w:rsidR="00025728">
        <w:rPr>
          <w:rFonts w:ascii="Arial" w:eastAsia="Arial" w:hAnsi="Arial" w:cs="Arial"/>
          <w:sz w:val="20"/>
          <w:szCs w:val="20"/>
        </w:rPr>
        <w:t xml:space="preserve"> te </w:t>
      </w:r>
      <w:r>
        <w:rPr>
          <w:rFonts w:ascii="Arial" w:eastAsia="Arial" w:hAnsi="Arial" w:cs="Arial"/>
          <w:sz w:val="20"/>
          <w:szCs w:val="20"/>
        </w:rPr>
        <w:t xml:space="preserve"> leren werk je niet alleen aan je eigen professionalisering, maar draag je indirect bij aan de schoolontwikkeling van de mbo-instellingen en de PDG-opleiding en daarmee</w:t>
      </w:r>
      <w:r w:rsidR="00025728">
        <w:rPr>
          <w:rFonts w:ascii="Arial" w:eastAsia="Arial" w:hAnsi="Arial" w:cs="Arial"/>
          <w:sz w:val="20"/>
          <w:szCs w:val="20"/>
        </w:rPr>
        <w:t xml:space="preserve"> tevens </w:t>
      </w:r>
      <w:r>
        <w:rPr>
          <w:rFonts w:ascii="Arial" w:eastAsia="Arial" w:hAnsi="Arial" w:cs="Arial"/>
          <w:sz w:val="20"/>
          <w:szCs w:val="20"/>
        </w:rPr>
        <w:t>de ontwikkeling van het mbo-onderwijs in het Noorden</w:t>
      </w:r>
      <w:r w:rsidR="00A009AE">
        <w:rPr>
          <w:rFonts w:ascii="Arial" w:eastAsia="Arial" w:hAnsi="Arial" w:cs="Arial"/>
          <w:sz w:val="20"/>
          <w:szCs w:val="20"/>
        </w:rPr>
        <w:t>;</w:t>
      </w:r>
      <w:r>
        <w:rPr>
          <w:rFonts w:ascii="Arial" w:eastAsia="Arial" w:hAnsi="Arial" w:cs="Arial"/>
          <w:sz w:val="20"/>
          <w:szCs w:val="20"/>
        </w:rPr>
        <w:t xml:space="preserve"> </w:t>
      </w:r>
    </w:p>
    <w:p w14:paraId="735BBFFA" w14:textId="1709055D" w:rsidR="00F72003" w:rsidRPr="00025728" w:rsidRDefault="00632685" w:rsidP="007C5746">
      <w:pPr>
        <w:numPr>
          <w:ilvl w:val="0"/>
          <w:numId w:val="46"/>
        </w:numPr>
        <w:spacing w:line="276" w:lineRule="auto"/>
        <w:ind w:left="426" w:hanging="426"/>
        <w:contextualSpacing/>
        <w:rPr>
          <w:rFonts w:ascii="Arial" w:eastAsia="Arial" w:hAnsi="Arial" w:cs="Arial"/>
          <w:sz w:val="20"/>
          <w:szCs w:val="20"/>
        </w:rPr>
      </w:pPr>
      <w:r w:rsidRPr="00025728">
        <w:rPr>
          <w:rFonts w:ascii="Arial" w:eastAsia="Arial" w:hAnsi="Arial" w:cs="Arial"/>
          <w:b/>
          <w:sz w:val="20"/>
          <w:szCs w:val="20"/>
        </w:rPr>
        <w:t xml:space="preserve">21st </w:t>
      </w:r>
      <w:r w:rsidR="00A009AE" w:rsidRPr="00025728">
        <w:rPr>
          <w:rFonts w:ascii="Arial" w:eastAsia="Arial" w:hAnsi="Arial" w:cs="Arial"/>
          <w:b/>
          <w:sz w:val="20"/>
          <w:szCs w:val="20"/>
        </w:rPr>
        <w:t>C</w:t>
      </w:r>
      <w:r w:rsidRPr="00025728">
        <w:rPr>
          <w:rFonts w:ascii="Arial" w:eastAsia="Arial" w:hAnsi="Arial" w:cs="Arial"/>
          <w:b/>
          <w:sz w:val="20"/>
          <w:szCs w:val="20"/>
        </w:rPr>
        <w:t xml:space="preserve">entury </w:t>
      </w:r>
      <w:r w:rsidR="00A009AE" w:rsidRPr="00025728">
        <w:rPr>
          <w:rFonts w:ascii="Arial" w:eastAsia="Arial" w:hAnsi="Arial" w:cs="Arial"/>
          <w:b/>
          <w:sz w:val="20"/>
          <w:szCs w:val="20"/>
        </w:rPr>
        <w:t>S</w:t>
      </w:r>
      <w:r w:rsidRPr="00025728">
        <w:rPr>
          <w:rFonts w:ascii="Arial" w:eastAsia="Arial" w:hAnsi="Arial" w:cs="Arial"/>
          <w:b/>
          <w:sz w:val="20"/>
          <w:szCs w:val="20"/>
        </w:rPr>
        <w:t xml:space="preserve">kills: </w:t>
      </w:r>
      <w:r w:rsidRPr="00025728">
        <w:rPr>
          <w:rFonts w:ascii="Arial" w:eastAsia="Arial" w:hAnsi="Arial" w:cs="Arial"/>
          <w:sz w:val="20"/>
          <w:szCs w:val="20"/>
        </w:rPr>
        <w:t xml:space="preserve">wat moeten jongeren nu leren om optimaal voorbereid te zijn op de samenleving in de 21ste eeuw? Tijdens de opleiding komen deze vaardigheden en </w:t>
      </w:r>
      <w:r w:rsidR="00025728" w:rsidRPr="00025728">
        <w:rPr>
          <w:rFonts w:ascii="Arial" w:eastAsia="Arial" w:hAnsi="Arial" w:cs="Arial"/>
          <w:sz w:val="20"/>
          <w:szCs w:val="20"/>
        </w:rPr>
        <w:t>hoe jij hiermee om gaat aan bod. Je kunt hierbij denken aan: “Hoe verhoud ik mij tot de nieuwe technologieën en ict toepassingen in het mbo onderwijs en hoe breng ik deze nieuwe technologieën over aan mijn studenten</w:t>
      </w:r>
      <w:r w:rsidR="00025728">
        <w:rPr>
          <w:rFonts w:ascii="Arial" w:eastAsia="Arial" w:hAnsi="Arial" w:cs="Arial"/>
          <w:sz w:val="20"/>
          <w:szCs w:val="20"/>
        </w:rPr>
        <w:t>, zodat deze technologie betekenis krijgt in de al maar veranderende wereld van het beroepsonderwijs</w:t>
      </w:r>
      <w:r w:rsidR="00025728" w:rsidRPr="00025728">
        <w:rPr>
          <w:rFonts w:ascii="Arial" w:eastAsia="Arial" w:hAnsi="Arial" w:cs="Arial"/>
          <w:sz w:val="20"/>
          <w:szCs w:val="20"/>
        </w:rPr>
        <w:t xml:space="preserve">”. </w:t>
      </w:r>
      <w:r w:rsidRPr="00025728">
        <w:rPr>
          <w:rFonts w:ascii="Arial" w:eastAsia="Arial" w:hAnsi="Arial" w:cs="Arial"/>
          <w:sz w:val="20"/>
          <w:szCs w:val="20"/>
        </w:rPr>
        <w:t xml:space="preserve"> </w:t>
      </w:r>
    </w:p>
    <w:p w14:paraId="21E0C9EB" w14:textId="77777777" w:rsidR="00F72003" w:rsidRDefault="00632685">
      <w:pPr>
        <w:spacing w:line="276" w:lineRule="auto"/>
        <w:rPr>
          <w:rFonts w:ascii="Arial" w:eastAsia="Arial" w:hAnsi="Arial" w:cs="Arial"/>
          <w:b/>
          <w:sz w:val="20"/>
          <w:szCs w:val="20"/>
        </w:rPr>
      </w:pPr>
      <w:r>
        <w:br w:type="page"/>
      </w:r>
    </w:p>
    <w:p w14:paraId="47AEFCBC" w14:textId="77777777" w:rsidR="00F72003" w:rsidRPr="00AD70FF" w:rsidRDefault="00632685" w:rsidP="009D3686">
      <w:pPr>
        <w:numPr>
          <w:ilvl w:val="0"/>
          <w:numId w:val="33"/>
        </w:numPr>
        <w:spacing w:line="276" w:lineRule="auto"/>
        <w:contextualSpacing/>
        <w:rPr>
          <w:rFonts w:ascii="Arial" w:eastAsia="Arial" w:hAnsi="Arial" w:cs="Arial"/>
          <w:b/>
          <w:sz w:val="22"/>
          <w:szCs w:val="20"/>
        </w:rPr>
      </w:pPr>
      <w:r w:rsidRPr="00AD70FF">
        <w:rPr>
          <w:rFonts w:ascii="Arial" w:eastAsia="Arial" w:hAnsi="Arial" w:cs="Arial"/>
          <w:b/>
          <w:sz w:val="22"/>
          <w:szCs w:val="20"/>
        </w:rPr>
        <w:lastRenderedPageBreak/>
        <w:t>Docentschap in de 21</w:t>
      </w:r>
      <w:r w:rsidRPr="00AD70FF">
        <w:rPr>
          <w:rFonts w:ascii="Arial" w:eastAsia="Arial" w:hAnsi="Arial" w:cs="Arial"/>
          <w:b/>
          <w:sz w:val="22"/>
          <w:szCs w:val="20"/>
          <w:vertAlign w:val="superscript"/>
        </w:rPr>
        <w:t>ste</w:t>
      </w:r>
      <w:r w:rsidRPr="00AD70FF">
        <w:rPr>
          <w:rFonts w:ascii="Arial" w:eastAsia="Arial" w:hAnsi="Arial" w:cs="Arial"/>
          <w:b/>
          <w:sz w:val="22"/>
          <w:szCs w:val="20"/>
        </w:rPr>
        <w:t xml:space="preserve"> eeuw</w:t>
      </w:r>
    </w:p>
    <w:p w14:paraId="1F229343" w14:textId="77777777" w:rsidR="00F72003" w:rsidRDefault="00F72003">
      <w:pPr>
        <w:spacing w:line="288" w:lineRule="auto"/>
        <w:rPr>
          <w:rFonts w:ascii="Arial" w:eastAsia="Arial" w:hAnsi="Arial" w:cs="Arial"/>
          <w:sz w:val="20"/>
          <w:szCs w:val="20"/>
        </w:rPr>
      </w:pPr>
    </w:p>
    <w:p w14:paraId="0C783873" w14:textId="77777777" w:rsidR="00F72003" w:rsidRDefault="00632685">
      <w:pPr>
        <w:spacing w:line="288" w:lineRule="auto"/>
        <w:rPr>
          <w:rFonts w:ascii="Arial" w:eastAsia="Arial" w:hAnsi="Arial" w:cs="Arial"/>
          <w:sz w:val="20"/>
          <w:szCs w:val="20"/>
        </w:rPr>
      </w:pPr>
      <w:r>
        <w:rPr>
          <w:rFonts w:ascii="Arial" w:eastAsia="Arial" w:hAnsi="Arial" w:cs="Arial"/>
          <w:sz w:val="20"/>
          <w:szCs w:val="20"/>
        </w:rPr>
        <w:t>De kunst van het docentschap in de 21</w:t>
      </w:r>
      <w:r>
        <w:rPr>
          <w:rFonts w:ascii="Arial" w:eastAsia="Arial" w:hAnsi="Arial" w:cs="Arial"/>
          <w:sz w:val="20"/>
          <w:szCs w:val="20"/>
          <w:vertAlign w:val="superscript"/>
        </w:rPr>
        <w:t>ste</w:t>
      </w:r>
      <w:r>
        <w:rPr>
          <w:rFonts w:ascii="Arial" w:eastAsia="Arial" w:hAnsi="Arial" w:cs="Arial"/>
          <w:sz w:val="20"/>
          <w:szCs w:val="20"/>
        </w:rPr>
        <w:t xml:space="preserve"> eeuw is bewegen in de ruimte tussen kennis, kunde en waarden. </w:t>
      </w:r>
    </w:p>
    <w:p w14:paraId="7B1A55B6" w14:textId="77777777" w:rsidR="00F72003" w:rsidRDefault="00F72003">
      <w:pPr>
        <w:spacing w:line="288" w:lineRule="auto"/>
        <w:rPr>
          <w:rFonts w:ascii="Arial" w:eastAsia="Arial" w:hAnsi="Arial" w:cs="Arial"/>
          <w:i/>
          <w:sz w:val="20"/>
          <w:szCs w:val="20"/>
        </w:rPr>
      </w:pPr>
    </w:p>
    <w:p w14:paraId="3C572153" w14:textId="2EF508D9" w:rsidR="00F72003" w:rsidRDefault="005F754E">
      <w:pPr>
        <w:spacing w:line="288" w:lineRule="auto"/>
        <w:ind w:left="426"/>
        <w:rPr>
          <w:rFonts w:ascii="Arial" w:eastAsia="Arial" w:hAnsi="Arial" w:cs="Arial"/>
          <w:sz w:val="20"/>
          <w:szCs w:val="20"/>
        </w:rPr>
      </w:pPr>
      <w:r>
        <w:rPr>
          <w:rFonts w:ascii="Arial" w:eastAsia="Arial" w:hAnsi="Arial" w:cs="Arial"/>
          <w:i/>
          <w:sz w:val="20"/>
          <w:szCs w:val="20"/>
        </w:rPr>
        <w:t>“Vroeger</w:t>
      </w:r>
      <w:r w:rsidR="00632685">
        <w:rPr>
          <w:rFonts w:ascii="Arial" w:eastAsia="Arial" w:hAnsi="Arial" w:cs="Arial"/>
          <w:i/>
          <w:sz w:val="20"/>
          <w:szCs w:val="20"/>
        </w:rPr>
        <w:t xml:space="preserve"> was het onderwijs vooral gericht op het aanleren van kennis en kunde waarbij de docent de meester is, de allesweter. Nu wordt van de docent gevraagd dat hij reflexief is en in staat is om te duiden welke betekenis hij geeft aan zijn waarneming en af te stemmen op de betekenis die anderen geven. Hij is zich bewust van zijn eigen waarden en normen en beseft dat ‘</w:t>
      </w:r>
      <w:r w:rsidR="00632685">
        <w:rPr>
          <w:rFonts w:ascii="Arial" w:eastAsia="Arial" w:hAnsi="Arial" w:cs="Arial"/>
          <w:sz w:val="20"/>
          <w:szCs w:val="20"/>
        </w:rPr>
        <w:t>kennis is macht</w:t>
      </w:r>
      <w:r w:rsidR="00632685">
        <w:rPr>
          <w:rFonts w:ascii="Arial" w:eastAsia="Arial" w:hAnsi="Arial" w:cs="Arial"/>
          <w:i/>
          <w:sz w:val="20"/>
          <w:szCs w:val="20"/>
        </w:rPr>
        <w:t xml:space="preserve">’ niet meer allesbepalend is. Juist in deze tijd van internet, waar kennis gedeeld wordt, heeft hij in te zetten op het delen van kennis. Van hem wordt naast zijn eigen vakmanschap ook verwacht dat hij in staat is om samen met anderen te delen en op zoek durven te </w:t>
      </w:r>
      <w:r>
        <w:rPr>
          <w:rFonts w:ascii="Arial" w:eastAsia="Arial" w:hAnsi="Arial" w:cs="Arial"/>
          <w:i/>
          <w:sz w:val="20"/>
          <w:szCs w:val="20"/>
        </w:rPr>
        <w:t>gaan</w:t>
      </w:r>
      <w:r>
        <w:rPr>
          <w:rFonts w:ascii="Arial" w:eastAsia="Arial" w:hAnsi="Arial" w:cs="Arial"/>
          <w:sz w:val="20"/>
          <w:szCs w:val="20"/>
        </w:rPr>
        <w:t>. “</w:t>
      </w:r>
      <w:r w:rsidR="00632685">
        <w:rPr>
          <w:rFonts w:ascii="Arial" w:eastAsia="Arial" w:hAnsi="Arial" w:cs="Arial"/>
          <w:sz w:val="20"/>
          <w:szCs w:val="20"/>
        </w:rPr>
        <w:t xml:space="preserve"> Barge ten, E., januari 2015, p 36.</w:t>
      </w:r>
    </w:p>
    <w:p w14:paraId="75A650E1" w14:textId="77777777" w:rsidR="00F72003" w:rsidRDefault="00F72003">
      <w:pPr>
        <w:spacing w:line="276" w:lineRule="auto"/>
        <w:rPr>
          <w:rFonts w:ascii="Arial" w:eastAsia="Arial" w:hAnsi="Arial" w:cs="Arial"/>
          <w:b/>
          <w:sz w:val="20"/>
          <w:szCs w:val="20"/>
        </w:rPr>
      </w:pPr>
    </w:p>
    <w:p w14:paraId="0879BEE1" w14:textId="77777777" w:rsidR="00F72003" w:rsidRDefault="009A1AAC">
      <w:pPr>
        <w:spacing w:line="276" w:lineRule="auto"/>
        <w:rPr>
          <w:rFonts w:ascii="Arial" w:eastAsia="Arial" w:hAnsi="Arial" w:cs="Arial"/>
          <w:b/>
          <w:sz w:val="20"/>
          <w:szCs w:val="20"/>
        </w:rPr>
      </w:pPr>
      <w:r>
        <w:rPr>
          <w:noProof/>
        </w:rPr>
        <w:drawing>
          <wp:anchor distT="0" distB="0" distL="114300" distR="114300" simplePos="0" relativeHeight="251663360" behindDoc="0" locked="0" layoutInCell="1" hidden="0" allowOverlap="1" wp14:anchorId="752F20B5" wp14:editId="2C06B82A">
            <wp:simplePos x="0" y="0"/>
            <wp:positionH relativeFrom="margin">
              <wp:posOffset>3543300</wp:posOffset>
            </wp:positionH>
            <wp:positionV relativeFrom="paragraph">
              <wp:posOffset>45720</wp:posOffset>
            </wp:positionV>
            <wp:extent cx="2011045" cy="2273300"/>
            <wp:effectExtent l="0" t="0" r="8255" b="0"/>
            <wp:wrapSquare wrapText="bothSides" distT="0" distB="0" distL="114300" distR="114300"/>
            <wp:docPr id="5" name="image22.png" descr="Macintosh HD:Users:berinda:Downloads:bollen.png"/>
            <wp:cNvGraphicFramePr/>
            <a:graphic xmlns:a="http://schemas.openxmlformats.org/drawingml/2006/main">
              <a:graphicData uri="http://schemas.openxmlformats.org/drawingml/2006/picture">
                <pic:pic xmlns:pic="http://schemas.openxmlformats.org/drawingml/2006/picture">
                  <pic:nvPicPr>
                    <pic:cNvPr id="0" name="image22.png" descr="Macintosh HD:Users:berinda:Downloads:bollen.png"/>
                    <pic:cNvPicPr preferRelativeResize="0"/>
                  </pic:nvPicPr>
                  <pic:blipFill>
                    <a:blip r:embed="rId20"/>
                    <a:srcRect/>
                    <a:stretch>
                      <a:fillRect/>
                    </a:stretch>
                  </pic:blipFill>
                  <pic:spPr>
                    <a:xfrm>
                      <a:off x="0" y="0"/>
                      <a:ext cx="2011045" cy="2273300"/>
                    </a:xfrm>
                    <a:prstGeom prst="rect">
                      <a:avLst/>
                    </a:prstGeom>
                    <a:ln/>
                  </pic:spPr>
                </pic:pic>
              </a:graphicData>
            </a:graphic>
          </wp:anchor>
        </w:drawing>
      </w:r>
    </w:p>
    <w:p w14:paraId="419C6A05" w14:textId="77777777" w:rsidR="00F72003" w:rsidRDefault="00632685">
      <w:pPr>
        <w:tabs>
          <w:tab w:val="left" w:pos="4678"/>
        </w:tabs>
        <w:spacing w:line="276" w:lineRule="auto"/>
        <w:ind w:right="4536"/>
        <w:rPr>
          <w:rFonts w:ascii="Arial" w:eastAsia="Arial" w:hAnsi="Arial" w:cs="Arial"/>
          <w:sz w:val="20"/>
          <w:szCs w:val="20"/>
        </w:rPr>
      </w:pPr>
      <w:r>
        <w:rPr>
          <w:rFonts w:ascii="Arial" w:eastAsia="Arial" w:hAnsi="Arial" w:cs="Arial"/>
          <w:b/>
          <w:sz w:val="20"/>
          <w:szCs w:val="20"/>
        </w:rPr>
        <w:t>Samen opleiden</w:t>
      </w:r>
    </w:p>
    <w:p w14:paraId="289C2912" w14:textId="231AAF6B" w:rsidR="00F72003" w:rsidRDefault="00632685">
      <w:pPr>
        <w:tabs>
          <w:tab w:val="left" w:pos="4678"/>
        </w:tabs>
        <w:spacing w:line="276" w:lineRule="auto"/>
        <w:ind w:right="4536"/>
        <w:rPr>
          <w:rFonts w:ascii="Arial" w:eastAsia="Arial" w:hAnsi="Arial" w:cs="Arial"/>
          <w:sz w:val="20"/>
          <w:szCs w:val="20"/>
        </w:rPr>
      </w:pPr>
      <w:r>
        <w:rPr>
          <w:rFonts w:ascii="Arial" w:eastAsia="Arial" w:hAnsi="Arial" w:cs="Arial"/>
          <w:sz w:val="20"/>
          <w:szCs w:val="20"/>
        </w:rPr>
        <w:t xml:space="preserve">Verschillende mbo-instellingen in Noord-Nederland en de </w:t>
      </w:r>
      <w:r w:rsidR="00BE20C2">
        <w:rPr>
          <w:rFonts w:ascii="Arial" w:eastAsia="Arial" w:hAnsi="Arial" w:cs="Arial"/>
          <w:sz w:val="20"/>
          <w:szCs w:val="20"/>
        </w:rPr>
        <w:t>NHL</w:t>
      </w:r>
      <w:r w:rsidR="00281F7E">
        <w:rPr>
          <w:rFonts w:ascii="Arial" w:eastAsia="Arial" w:hAnsi="Arial" w:cs="Arial"/>
          <w:sz w:val="20"/>
          <w:szCs w:val="20"/>
        </w:rPr>
        <w:t xml:space="preserve"> </w:t>
      </w:r>
      <w:r w:rsidR="00BE20C2">
        <w:rPr>
          <w:rFonts w:ascii="Arial" w:eastAsia="Arial" w:hAnsi="Arial" w:cs="Arial"/>
          <w:sz w:val="20"/>
          <w:szCs w:val="20"/>
        </w:rPr>
        <w:t>Stenden</w:t>
      </w:r>
      <w:r>
        <w:rPr>
          <w:rFonts w:ascii="Arial" w:eastAsia="Arial" w:hAnsi="Arial" w:cs="Arial"/>
          <w:sz w:val="20"/>
          <w:szCs w:val="20"/>
        </w:rPr>
        <w:t xml:space="preserve"> Hogeschool hebben een jarenlange traditie om in gezamenlijkhei</w:t>
      </w:r>
      <w:r w:rsidR="00BE20C2">
        <w:rPr>
          <w:rFonts w:ascii="Arial" w:eastAsia="Arial" w:hAnsi="Arial" w:cs="Arial"/>
          <w:sz w:val="20"/>
          <w:szCs w:val="20"/>
        </w:rPr>
        <w:t xml:space="preserve">d te zorgen voor </w:t>
      </w:r>
      <w:r w:rsidR="00BE20C2" w:rsidRPr="007531C7">
        <w:rPr>
          <w:rFonts w:ascii="Arial" w:eastAsia="Arial" w:hAnsi="Arial" w:cs="Arial"/>
          <w:color w:val="000000" w:themeColor="text1"/>
          <w:sz w:val="20"/>
          <w:szCs w:val="20"/>
        </w:rPr>
        <w:t>gekwalificeerde onderwijsprofessionals</w:t>
      </w:r>
      <w:r w:rsidRPr="007531C7">
        <w:rPr>
          <w:rFonts w:ascii="Arial" w:eastAsia="Arial" w:hAnsi="Arial" w:cs="Arial"/>
          <w:color w:val="000000" w:themeColor="text1"/>
          <w:sz w:val="20"/>
          <w:szCs w:val="20"/>
        </w:rPr>
        <w:t xml:space="preserve"> </w:t>
      </w:r>
      <w:r>
        <w:rPr>
          <w:rFonts w:ascii="Arial" w:eastAsia="Arial" w:hAnsi="Arial" w:cs="Arial"/>
          <w:sz w:val="20"/>
          <w:szCs w:val="20"/>
        </w:rPr>
        <w:t xml:space="preserve">in het mbo-onderwijs. Uniek hierbij is dat noordelijke mbo-instellingen gezamenlijk met de </w:t>
      </w:r>
      <w:r w:rsidR="00BE20C2">
        <w:rPr>
          <w:rFonts w:ascii="Arial" w:eastAsia="Arial" w:hAnsi="Arial" w:cs="Arial"/>
          <w:sz w:val="20"/>
          <w:szCs w:val="20"/>
        </w:rPr>
        <w:t>NHL</w:t>
      </w:r>
      <w:r w:rsidR="00281F7E">
        <w:rPr>
          <w:rFonts w:ascii="Arial" w:eastAsia="Arial" w:hAnsi="Arial" w:cs="Arial"/>
          <w:sz w:val="20"/>
          <w:szCs w:val="20"/>
        </w:rPr>
        <w:t xml:space="preserve"> </w:t>
      </w:r>
      <w:r w:rsidR="00BE20C2">
        <w:rPr>
          <w:rFonts w:ascii="Arial" w:eastAsia="Arial" w:hAnsi="Arial" w:cs="Arial"/>
          <w:sz w:val="20"/>
          <w:szCs w:val="20"/>
        </w:rPr>
        <w:t>Stenden</w:t>
      </w:r>
      <w:r>
        <w:rPr>
          <w:rFonts w:ascii="Arial" w:eastAsia="Arial" w:hAnsi="Arial" w:cs="Arial"/>
          <w:sz w:val="20"/>
          <w:szCs w:val="20"/>
        </w:rPr>
        <w:t xml:space="preserve"> Hogeschool de PDG-opleiding vormgeven, vanuit een gedeelde onderwijsvisie. Als deelnemer krijg je hierdoor de kans om met medewerkers van andere mbo-instellingen in contact te komen en te leren van elkaars kennis en kunde. </w:t>
      </w:r>
    </w:p>
    <w:p w14:paraId="09E0568F" w14:textId="77777777" w:rsidR="00F72003" w:rsidRDefault="00F72003">
      <w:pPr>
        <w:tabs>
          <w:tab w:val="left" w:pos="4678"/>
        </w:tabs>
        <w:ind w:right="4536"/>
        <w:jc w:val="both"/>
        <w:rPr>
          <w:rFonts w:ascii="Arial" w:eastAsia="Arial" w:hAnsi="Arial" w:cs="Arial"/>
          <w:sz w:val="20"/>
          <w:szCs w:val="20"/>
        </w:rPr>
      </w:pPr>
    </w:p>
    <w:p w14:paraId="7E655635" w14:textId="77777777" w:rsidR="00F72003" w:rsidRDefault="00632685" w:rsidP="009A1AAC">
      <w:pPr>
        <w:tabs>
          <w:tab w:val="left" w:pos="4678"/>
        </w:tabs>
        <w:spacing w:line="276" w:lineRule="auto"/>
        <w:ind w:right="4206"/>
        <w:rPr>
          <w:rFonts w:ascii="Arial" w:eastAsia="Arial" w:hAnsi="Arial" w:cs="Arial"/>
          <w:b/>
          <w:sz w:val="20"/>
          <w:szCs w:val="20"/>
        </w:rPr>
      </w:pPr>
      <w:r>
        <w:rPr>
          <w:rFonts w:ascii="Arial" w:eastAsia="Arial" w:hAnsi="Arial" w:cs="Arial"/>
          <w:b/>
          <w:sz w:val="20"/>
          <w:szCs w:val="20"/>
        </w:rPr>
        <w:t xml:space="preserve">Onderwijsvisie </w:t>
      </w:r>
      <w:r w:rsidR="00BE20C2">
        <w:rPr>
          <w:rFonts w:ascii="Arial" w:eastAsia="Arial" w:hAnsi="Arial" w:cs="Arial"/>
          <w:b/>
          <w:sz w:val="20"/>
          <w:szCs w:val="20"/>
        </w:rPr>
        <w:t>NHLStenden</w:t>
      </w:r>
      <w:r w:rsidR="009A1AAC">
        <w:rPr>
          <w:rFonts w:ascii="Arial" w:eastAsia="Arial" w:hAnsi="Arial" w:cs="Arial"/>
          <w:b/>
          <w:sz w:val="20"/>
          <w:szCs w:val="20"/>
        </w:rPr>
        <w:t xml:space="preserve"> Hogeschool</w:t>
      </w:r>
      <w:r>
        <w:rPr>
          <w:rFonts w:ascii="Arial" w:eastAsia="Arial" w:hAnsi="Arial" w:cs="Arial"/>
          <w:b/>
          <w:sz w:val="20"/>
          <w:szCs w:val="20"/>
        </w:rPr>
        <w:t>/ECNO</w:t>
      </w:r>
      <w:r w:rsidR="009A1AAC">
        <w:rPr>
          <w:rFonts w:ascii="Arial" w:eastAsia="Arial" w:hAnsi="Arial" w:cs="Arial"/>
          <w:b/>
          <w:sz w:val="20"/>
          <w:szCs w:val="20"/>
        </w:rPr>
        <w:br/>
      </w:r>
      <w:r>
        <w:rPr>
          <w:rFonts w:ascii="Arial" w:eastAsia="Arial" w:hAnsi="Arial" w:cs="Arial"/>
          <w:b/>
          <w:sz w:val="20"/>
          <w:szCs w:val="20"/>
        </w:rPr>
        <w:t>en mbo</w:t>
      </w:r>
      <w:r w:rsidR="009A1AAC">
        <w:rPr>
          <w:rFonts w:ascii="Arial" w:eastAsia="Arial" w:hAnsi="Arial" w:cs="Arial"/>
          <w:b/>
          <w:sz w:val="20"/>
          <w:szCs w:val="20"/>
        </w:rPr>
        <w:t>-</w:t>
      </w:r>
      <w:r>
        <w:rPr>
          <w:rFonts w:ascii="Arial" w:eastAsia="Arial" w:hAnsi="Arial" w:cs="Arial"/>
          <w:b/>
          <w:sz w:val="20"/>
          <w:szCs w:val="20"/>
        </w:rPr>
        <w:t xml:space="preserve">opleidingen </w:t>
      </w:r>
    </w:p>
    <w:p w14:paraId="10A91A2E" w14:textId="77777777" w:rsidR="00F72003" w:rsidRDefault="00632685">
      <w:pPr>
        <w:spacing w:line="276" w:lineRule="auto"/>
        <w:rPr>
          <w:rFonts w:ascii="Arial" w:eastAsia="Arial" w:hAnsi="Arial" w:cs="Arial"/>
          <w:sz w:val="20"/>
          <w:szCs w:val="20"/>
        </w:rPr>
      </w:pPr>
      <w:bookmarkStart w:id="0" w:name="_gjdgxs" w:colFirst="0" w:colLast="0"/>
      <w:bookmarkEnd w:id="0"/>
      <w:r>
        <w:rPr>
          <w:rFonts w:ascii="Arial" w:eastAsia="Arial" w:hAnsi="Arial" w:cs="Arial"/>
          <w:sz w:val="20"/>
          <w:szCs w:val="20"/>
        </w:rPr>
        <w:t xml:space="preserve">Onderwijs voor zij-instromers in het mbo leidt op tot professionele mbo-docenten die in nauwe samenspraak met het beroepenveld beroepsonderwijs verzorgen voor aankomende beroepsbeoefenaars. Dat gebeurt vanuit de eigen werkplek door van en met elkaar te leren op basis van belangrijke waarden als aandacht, duurzaamheid, normatieve professionaliteit en vertrouwen. De opleiding sluit aan bij de beginsituatie van de (toekomstige) docent en de basisbegrippen voor inspirerend en motiverend onderwijs waarin kennis, kunde en subject/menswording een centrale plaats innemen. </w:t>
      </w:r>
    </w:p>
    <w:p w14:paraId="425E11FB" w14:textId="77777777" w:rsidR="00F72003" w:rsidRDefault="00F72003">
      <w:pPr>
        <w:tabs>
          <w:tab w:val="left" w:pos="4678"/>
        </w:tabs>
        <w:spacing w:line="276" w:lineRule="auto"/>
        <w:ind w:right="4536"/>
        <w:rPr>
          <w:rFonts w:ascii="Arial" w:eastAsia="Arial" w:hAnsi="Arial" w:cs="Arial"/>
          <w:b/>
          <w:sz w:val="20"/>
          <w:szCs w:val="20"/>
        </w:rPr>
      </w:pPr>
    </w:p>
    <w:p w14:paraId="2DE497A9" w14:textId="77777777" w:rsidR="00F72003" w:rsidRDefault="00632685">
      <w:pPr>
        <w:tabs>
          <w:tab w:val="left" w:pos="4678"/>
        </w:tabs>
        <w:spacing w:line="276" w:lineRule="auto"/>
        <w:ind w:right="4536"/>
        <w:rPr>
          <w:rFonts w:ascii="Arial" w:eastAsia="Arial" w:hAnsi="Arial" w:cs="Arial"/>
          <w:b/>
          <w:sz w:val="20"/>
          <w:szCs w:val="20"/>
        </w:rPr>
      </w:pPr>
      <w:r>
        <w:rPr>
          <w:rFonts w:ascii="Arial" w:eastAsia="Arial" w:hAnsi="Arial" w:cs="Arial"/>
          <w:b/>
          <w:sz w:val="20"/>
          <w:szCs w:val="20"/>
        </w:rPr>
        <w:t>Youtube filmpje over onze PDG</w:t>
      </w:r>
      <w:r w:rsidR="009A1AAC">
        <w:rPr>
          <w:rFonts w:ascii="Arial" w:eastAsia="Arial" w:hAnsi="Arial" w:cs="Arial"/>
          <w:b/>
          <w:sz w:val="20"/>
          <w:szCs w:val="20"/>
        </w:rPr>
        <w:t>-</w:t>
      </w:r>
      <w:r>
        <w:rPr>
          <w:rFonts w:ascii="Arial" w:eastAsia="Arial" w:hAnsi="Arial" w:cs="Arial"/>
          <w:b/>
          <w:sz w:val="20"/>
          <w:szCs w:val="20"/>
        </w:rPr>
        <w:t>opleiding</w:t>
      </w:r>
    </w:p>
    <w:p w14:paraId="359B0131" w14:textId="04E58117" w:rsidR="00F72003" w:rsidRDefault="00632685">
      <w:pPr>
        <w:spacing w:line="276" w:lineRule="auto"/>
        <w:rPr>
          <w:rFonts w:ascii="Arial" w:eastAsia="Arial" w:hAnsi="Arial" w:cs="Arial"/>
          <w:sz w:val="20"/>
          <w:szCs w:val="20"/>
        </w:rPr>
      </w:pPr>
      <w:r>
        <w:rPr>
          <w:rFonts w:ascii="Arial" w:eastAsia="Arial" w:hAnsi="Arial" w:cs="Arial"/>
          <w:sz w:val="20"/>
          <w:szCs w:val="20"/>
        </w:rPr>
        <w:t xml:space="preserve">De samenwerking tussen </w:t>
      </w:r>
      <w:r w:rsidR="00BE20C2">
        <w:rPr>
          <w:rFonts w:ascii="Arial" w:eastAsia="Arial" w:hAnsi="Arial" w:cs="Arial"/>
          <w:sz w:val="20"/>
          <w:szCs w:val="20"/>
        </w:rPr>
        <w:t>NHL</w:t>
      </w:r>
      <w:r w:rsidR="00025728">
        <w:rPr>
          <w:rFonts w:ascii="Arial" w:eastAsia="Arial" w:hAnsi="Arial" w:cs="Arial"/>
          <w:sz w:val="20"/>
          <w:szCs w:val="20"/>
        </w:rPr>
        <w:t xml:space="preserve"> </w:t>
      </w:r>
      <w:r w:rsidR="00BE20C2">
        <w:rPr>
          <w:rFonts w:ascii="Arial" w:eastAsia="Arial" w:hAnsi="Arial" w:cs="Arial"/>
          <w:sz w:val="20"/>
          <w:szCs w:val="20"/>
        </w:rPr>
        <w:t>Stenden</w:t>
      </w:r>
      <w:r>
        <w:rPr>
          <w:rFonts w:ascii="Arial" w:eastAsia="Arial" w:hAnsi="Arial" w:cs="Arial"/>
          <w:sz w:val="20"/>
          <w:szCs w:val="20"/>
        </w:rPr>
        <w:t xml:space="preserve"> </w:t>
      </w:r>
      <w:r w:rsidR="009A1AAC">
        <w:rPr>
          <w:rFonts w:ascii="Arial" w:eastAsia="Arial" w:hAnsi="Arial" w:cs="Arial"/>
          <w:sz w:val="20"/>
          <w:szCs w:val="20"/>
        </w:rPr>
        <w:t xml:space="preserve">Hogeschool </w:t>
      </w:r>
      <w:r>
        <w:rPr>
          <w:rFonts w:ascii="Arial" w:eastAsia="Arial" w:hAnsi="Arial" w:cs="Arial"/>
          <w:sz w:val="20"/>
          <w:szCs w:val="20"/>
        </w:rPr>
        <w:t xml:space="preserve">en de noordelijke mbo-opleidingen heeft geleid </w:t>
      </w:r>
    </w:p>
    <w:p w14:paraId="168983A1" w14:textId="77777777" w:rsidR="00F72003" w:rsidRDefault="00632685">
      <w:pPr>
        <w:spacing w:line="276" w:lineRule="auto"/>
        <w:rPr>
          <w:rFonts w:ascii="Arial" w:eastAsia="Arial" w:hAnsi="Arial" w:cs="Arial"/>
          <w:sz w:val="20"/>
          <w:szCs w:val="20"/>
        </w:rPr>
      </w:pPr>
      <w:r>
        <w:rPr>
          <w:rFonts w:ascii="Arial" w:eastAsia="Arial" w:hAnsi="Arial" w:cs="Arial"/>
          <w:sz w:val="20"/>
          <w:szCs w:val="20"/>
        </w:rPr>
        <w:t>tot onderstaand film over de PDG</w:t>
      </w:r>
      <w:r w:rsidR="009A1AAC">
        <w:rPr>
          <w:rFonts w:ascii="Arial" w:eastAsia="Arial" w:hAnsi="Arial" w:cs="Arial"/>
          <w:sz w:val="20"/>
          <w:szCs w:val="20"/>
        </w:rPr>
        <w:t>-</w:t>
      </w:r>
      <w:r>
        <w:rPr>
          <w:rFonts w:ascii="Arial" w:eastAsia="Arial" w:hAnsi="Arial" w:cs="Arial"/>
          <w:sz w:val="20"/>
          <w:szCs w:val="20"/>
        </w:rPr>
        <w:t>opleiding.</w:t>
      </w:r>
    </w:p>
    <w:p w14:paraId="348B6E43" w14:textId="77777777" w:rsidR="00F72003" w:rsidRDefault="00F72003">
      <w:pPr>
        <w:spacing w:line="276" w:lineRule="auto"/>
        <w:rPr>
          <w:rFonts w:ascii="Arial" w:eastAsia="Arial" w:hAnsi="Arial" w:cs="Arial"/>
          <w:sz w:val="20"/>
          <w:szCs w:val="20"/>
        </w:rPr>
      </w:pPr>
    </w:p>
    <w:p w14:paraId="6411D1B6" w14:textId="77777777" w:rsidR="00F72003" w:rsidRDefault="00632685">
      <w:pPr>
        <w:spacing w:line="276" w:lineRule="auto"/>
        <w:rPr>
          <w:rFonts w:ascii="Arial" w:eastAsia="Arial" w:hAnsi="Arial" w:cs="Arial"/>
          <w:color w:val="0B5394"/>
          <w:sz w:val="20"/>
          <w:szCs w:val="20"/>
          <w:u w:val="single"/>
        </w:rPr>
      </w:pPr>
      <w:r>
        <w:rPr>
          <w:rFonts w:ascii="Arial" w:eastAsia="Arial" w:hAnsi="Arial" w:cs="Arial"/>
          <w:color w:val="0B5394"/>
          <w:sz w:val="20"/>
          <w:szCs w:val="20"/>
          <w:u w:val="single"/>
        </w:rPr>
        <w:t>Opleiden in de school mbo</w:t>
      </w:r>
    </w:p>
    <w:p w14:paraId="1AA71700" w14:textId="77777777" w:rsidR="00F72003" w:rsidRDefault="00393E03">
      <w:pPr>
        <w:spacing w:line="276" w:lineRule="auto"/>
        <w:rPr>
          <w:rFonts w:ascii="Arial" w:eastAsia="Arial" w:hAnsi="Arial" w:cs="Arial"/>
          <w:color w:val="0B5394"/>
          <w:sz w:val="20"/>
          <w:szCs w:val="20"/>
          <w:u w:val="single"/>
        </w:rPr>
      </w:pPr>
      <w:hyperlink r:id="rId21">
        <w:r w:rsidR="00632685">
          <w:rPr>
            <w:rFonts w:ascii="Arial" w:eastAsia="Arial" w:hAnsi="Arial" w:cs="Arial"/>
            <w:color w:val="0B5394"/>
            <w:sz w:val="20"/>
            <w:szCs w:val="20"/>
            <w:u w:val="single"/>
          </w:rPr>
          <w:t xml:space="preserve">Film PDG </w:t>
        </w:r>
      </w:hyperlink>
    </w:p>
    <w:p w14:paraId="172A1359" w14:textId="77777777" w:rsidR="00F72003" w:rsidRPr="009A1AAC" w:rsidRDefault="00632685">
      <w:pPr>
        <w:spacing w:line="276" w:lineRule="auto"/>
        <w:rPr>
          <w:rFonts w:ascii="Arial" w:eastAsia="Arial" w:hAnsi="Arial" w:cs="Arial"/>
          <w:color w:val="366091"/>
          <w:sz w:val="20"/>
          <w:szCs w:val="20"/>
          <w:u w:val="single"/>
        </w:rPr>
      </w:pPr>
      <w:r w:rsidRPr="009A1AAC">
        <w:rPr>
          <w:rFonts w:ascii="Arial" w:hAnsi="Arial" w:cs="Arial"/>
        </w:rPr>
        <w:br w:type="page"/>
      </w:r>
    </w:p>
    <w:p w14:paraId="44350796" w14:textId="77777777" w:rsidR="00F72003" w:rsidRPr="00AD70FF" w:rsidRDefault="00632685" w:rsidP="009D3686">
      <w:pPr>
        <w:numPr>
          <w:ilvl w:val="0"/>
          <w:numId w:val="33"/>
        </w:numPr>
        <w:spacing w:line="276" w:lineRule="auto"/>
        <w:contextualSpacing/>
        <w:rPr>
          <w:rFonts w:ascii="Arial" w:eastAsia="Arial" w:hAnsi="Arial" w:cs="Arial"/>
          <w:b/>
          <w:sz w:val="22"/>
          <w:szCs w:val="20"/>
        </w:rPr>
      </w:pPr>
      <w:r w:rsidRPr="00AD70FF">
        <w:rPr>
          <w:rFonts w:ascii="Arial" w:eastAsia="Arial" w:hAnsi="Arial" w:cs="Arial"/>
          <w:b/>
          <w:sz w:val="22"/>
          <w:szCs w:val="20"/>
        </w:rPr>
        <w:lastRenderedPageBreak/>
        <w:t>Opzet van het programma</w:t>
      </w:r>
    </w:p>
    <w:p w14:paraId="4170DF8E" w14:textId="77777777" w:rsidR="00F72003" w:rsidRDefault="00632685">
      <w:pPr>
        <w:spacing w:line="276" w:lineRule="auto"/>
        <w:jc w:val="both"/>
        <w:rPr>
          <w:rFonts w:ascii="Arial" w:eastAsia="Arial" w:hAnsi="Arial" w:cs="Arial"/>
          <w:sz w:val="20"/>
          <w:szCs w:val="20"/>
        </w:rPr>
      </w:pPr>
      <w:r>
        <w:rPr>
          <w:rFonts w:ascii="Arial" w:eastAsia="Arial" w:hAnsi="Arial" w:cs="Arial"/>
          <w:sz w:val="20"/>
          <w:szCs w:val="20"/>
        </w:rPr>
        <w:t xml:space="preserve"> </w:t>
      </w:r>
    </w:p>
    <w:p w14:paraId="223D312A" w14:textId="054F76F9" w:rsidR="006D5AE0" w:rsidRPr="00665B79" w:rsidRDefault="006D5AE0" w:rsidP="006D5AE0">
      <w:pPr>
        <w:rPr>
          <w:rFonts w:ascii="Arial" w:eastAsia="Arial" w:hAnsi="Arial" w:cs="Arial"/>
          <w:color w:val="000000" w:themeColor="text1"/>
          <w:sz w:val="20"/>
          <w:szCs w:val="20"/>
        </w:rPr>
      </w:pPr>
      <w:r w:rsidRPr="00665B79">
        <w:rPr>
          <w:rFonts w:ascii="Arial" w:eastAsia="Arial" w:hAnsi="Arial" w:cs="Arial"/>
          <w:color w:val="000000" w:themeColor="text1"/>
          <w:sz w:val="20"/>
          <w:szCs w:val="20"/>
        </w:rPr>
        <w:t>In dit hoofdstuk bespreken we de opzet van het PDG-programma, de rollen en verantwoordelijkheid van betrokkenen bij de PDG-opleiding en de beoordeling en de eisen voor het afstuderen. Daarbij kome</w:t>
      </w:r>
      <w:r w:rsidR="00E670C7" w:rsidRPr="00665B79">
        <w:rPr>
          <w:rFonts w:ascii="Arial" w:eastAsia="Arial" w:hAnsi="Arial" w:cs="Arial"/>
          <w:color w:val="000000" w:themeColor="text1"/>
          <w:sz w:val="20"/>
          <w:szCs w:val="20"/>
        </w:rPr>
        <w:t>n een aantal uitgangspunten aan</w:t>
      </w:r>
      <w:r w:rsidR="00D10E18">
        <w:rPr>
          <w:rFonts w:ascii="Arial" w:eastAsia="Arial" w:hAnsi="Arial" w:cs="Arial"/>
          <w:color w:val="000000" w:themeColor="text1"/>
          <w:sz w:val="20"/>
          <w:szCs w:val="20"/>
        </w:rPr>
        <w:t xml:space="preserve"> </w:t>
      </w:r>
      <w:r w:rsidRPr="00665B79">
        <w:rPr>
          <w:rFonts w:ascii="Arial" w:eastAsia="Arial" w:hAnsi="Arial" w:cs="Arial"/>
          <w:color w:val="000000" w:themeColor="text1"/>
          <w:sz w:val="20"/>
          <w:szCs w:val="20"/>
        </w:rPr>
        <w:t>bod zoals,</w:t>
      </w:r>
    </w:p>
    <w:p w14:paraId="677060F8" w14:textId="762E3792" w:rsidR="00D10E18" w:rsidRPr="00D10E18" w:rsidRDefault="00D10E18" w:rsidP="009D3686">
      <w:pPr>
        <w:pStyle w:val="Lijstalinea"/>
        <w:numPr>
          <w:ilvl w:val="0"/>
          <w:numId w:val="56"/>
        </w:numPr>
        <w:rPr>
          <w:rFonts w:ascii="Arial" w:eastAsia="Arial" w:hAnsi="Arial" w:cs="Arial"/>
          <w:color w:val="000000" w:themeColor="text1"/>
          <w:sz w:val="20"/>
          <w:szCs w:val="20"/>
        </w:rPr>
      </w:pPr>
      <w:r w:rsidRPr="00D10E18">
        <w:rPr>
          <w:rFonts w:ascii="Arial" w:eastAsia="Arial" w:hAnsi="Arial" w:cs="Arial"/>
          <w:color w:val="000000" w:themeColor="text1"/>
          <w:sz w:val="20"/>
          <w:szCs w:val="20"/>
        </w:rPr>
        <w:t>Tripartiet opleiden</w:t>
      </w:r>
    </w:p>
    <w:p w14:paraId="2093E549" w14:textId="6BB866CE" w:rsidR="006D5AE0" w:rsidRPr="00665B79" w:rsidRDefault="00D10E18" w:rsidP="009D3686">
      <w:pPr>
        <w:pStyle w:val="Lijstalinea"/>
        <w:numPr>
          <w:ilvl w:val="0"/>
          <w:numId w:val="56"/>
        </w:numPr>
        <w:rPr>
          <w:rFonts w:ascii="Arial" w:eastAsia="Arial" w:hAnsi="Arial" w:cs="Arial"/>
          <w:color w:val="000000" w:themeColor="text1"/>
          <w:sz w:val="20"/>
          <w:szCs w:val="20"/>
        </w:rPr>
      </w:pPr>
      <w:r>
        <w:rPr>
          <w:rFonts w:ascii="Arial" w:eastAsia="Arial" w:hAnsi="Arial" w:cs="Arial"/>
          <w:color w:val="000000" w:themeColor="text1"/>
          <w:sz w:val="20"/>
          <w:szCs w:val="20"/>
        </w:rPr>
        <w:t>Taken van de mbo docent</w:t>
      </w:r>
    </w:p>
    <w:p w14:paraId="18585C34" w14:textId="77777777" w:rsidR="006D5AE0" w:rsidRPr="00665B79" w:rsidRDefault="006D5AE0" w:rsidP="009D3686">
      <w:pPr>
        <w:pStyle w:val="Lijstalinea"/>
        <w:numPr>
          <w:ilvl w:val="0"/>
          <w:numId w:val="56"/>
        </w:numPr>
        <w:rPr>
          <w:rFonts w:ascii="Arial" w:eastAsia="Arial" w:hAnsi="Arial" w:cs="Arial"/>
          <w:color w:val="000000" w:themeColor="text1"/>
          <w:sz w:val="20"/>
          <w:szCs w:val="20"/>
        </w:rPr>
      </w:pPr>
      <w:r w:rsidRPr="00665B79">
        <w:rPr>
          <w:rFonts w:ascii="Arial" w:eastAsia="Arial" w:hAnsi="Arial" w:cs="Arial"/>
          <w:color w:val="000000" w:themeColor="text1"/>
          <w:sz w:val="20"/>
          <w:szCs w:val="20"/>
        </w:rPr>
        <w:t>Opzet programma</w:t>
      </w:r>
    </w:p>
    <w:p w14:paraId="10D5EB6B" w14:textId="77777777" w:rsidR="006D5AE0" w:rsidRPr="00665B79" w:rsidRDefault="006D5AE0">
      <w:pPr>
        <w:rPr>
          <w:rFonts w:ascii="Arial" w:eastAsia="Arial" w:hAnsi="Arial" w:cs="Arial"/>
          <w:color w:val="000000" w:themeColor="text1"/>
          <w:sz w:val="20"/>
          <w:szCs w:val="20"/>
        </w:rPr>
      </w:pPr>
    </w:p>
    <w:p w14:paraId="79B52802" w14:textId="0049069A" w:rsidR="006D5AE0" w:rsidRPr="00665B79" w:rsidRDefault="00D10E18" w:rsidP="006D5AE0">
      <w:pPr>
        <w:spacing w:line="276" w:lineRule="auto"/>
        <w:jc w:val="both"/>
        <w:rPr>
          <w:rFonts w:ascii="Arial" w:eastAsia="Arial" w:hAnsi="Arial" w:cs="Arial"/>
          <w:b/>
          <w:color w:val="000000" w:themeColor="text1"/>
          <w:sz w:val="20"/>
          <w:szCs w:val="20"/>
        </w:rPr>
      </w:pPr>
      <w:r>
        <w:rPr>
          <w:rFonts w:ascii="Arial" w:eastAsia="Arial" w:hAnsi="Arial" w:cs="Arial"/>
          <w:b/>
          <w:color w:val="000000" w:themeColor="text1"/>
          <w:sz w:val="20"/>
          <w:szCs w:val="20"/>
        </w:rPr>
        <w:t xml:space="preserve">Tripartiet </w:t>
      </w:r>
      <w:r w:rsidR="006D5AE0" w:rsidRPr="00665B79">
        <w:rPr>
          <w:rFonts w:ascii="Arial" w:eastAsia="Arial" w:hAnsi="Arial" w:cs="Arial"/>
          <w:b/>
          <w:color w:val="000000" w:themeColor="text1"/>
          <w:sz w:val="20"/>
          <w:szCs w:val="20"/>
        </w:rPr>
        <w:t>opleiden</w:t>
      </w:r>
    </w:p>
    <w:p w14:paraId="35CCC126" w14:textId="77777777" w:rsidR="006D5AE0" w:rsidRPr="00665B79" w:rsidRDefault="006D5AE0" w:rsidP="006D5AE0">
      <w:pPr>
        <w:spacing w:line="276" w:lineRule="auto"/>
        <w:jc w:val="both"/>
        <w:rPr>
          <w:rFonts w:ascii="Arial" w:eastAsia="Arial" w:hAnsi="Arial" w:cs="Arial"/>
          <w:b/>
          <w:color w:val="000000" w:themeColor="text1"/>
          <w:sz w:val="20"/>
          <w:szCs w:val="20"/>
        </w:rPr>
      </w:pPr>
    </w:p>
    <w:p w14:paraId="0B1AA25A" w14:textId="728AF58B" w:rsidR="006D5AE0" w:rsidRPr="00665B79" w:rsidRDefault="00281F7E" w:rsidP="006D5AE0">
      <w:pPr>
        <w:tabs>
          <w:tab w:val="left" w:pos="5670"/>
        </w:tabs>
        <w:spacing w:line="276" w:lineRule="auto"/>
        <w:rPr>
          <w:rFonts w:ascii="Arial" w:eastAsia="Arial" w:hAnsi="Arial" w:cs="Arial"/>
          <w:color w:val="000000" w:themeColor="text1"/>
          <w:sz w:val="20"/>
          <w:szCs w:val="20"/>
        </w:rPr>
      </w:pPr>
      <w:r>
        <w:rPr>
          <w:rFonts w:ascii="Arial" w:eastAsia="Arial" w:hAnsi="Arial" w:cs="Arial"/>
          <w:color w:val="000000" w:themeColor="text1"/>
          <w:sz w:val="20"/>
          <w:szCs w:val="20"/>
        </w:rPr>
        <w:t xml:space="preserve">Het </w:t>
      </w:r>
      <w:r w:rsidR="005F754E">
        <w:rPr>
          <w:rFonts w:ascii="Arial" w:eastAsia="Arial" w:hAnsi="Arial" w:cs="Arial"/>
          <w:color w:val="000000" w:themeColor="text1"/>
          <w:sz w:val="20"/>
          <w:szCs w:val="20"/>
        </w:rPr>
        <w:t>PDG-traject</w:t>
      </w:r>
      <w:r>
        <w:rPr>
          <w:rFonts w:ascii="Arial" w:eastAsia="Arial" w:hAnsi="Arial" w:cs="Arial"/>
          <w:color w:val="000000" w:themeColor="text1"/>
          <w:sz w:val="20"/>
          <w:szCs w:val="20"/>
        </w:rPr>
        <w:t xml:space="preserve"> van NHL </w:t>
      </w:r>
      <w:r w:rsidR="00D10E18" w:rsidRPr="00D10E18">
        <w:rPr>
          <w:rFonts w:ascii="Arial" w:eastAsia="Arial" w:hAnsi="Arial" w:cs="Arial"/>
          <w:color w:val="000000" w:themeColor="text1"/>
          <w:sz w:val="20"/>
          <w:szCs w:val="20"/>
        </w:rPr>
        <w:t>Stenden Hogeschool wordt tripartiet vormgegeven</w:t>
      </w:r>
      <w:r w:rsidR="00D10E18">
        <w:rPr>
          <w:rFonts w:ascii="Arial" w:eastAsia="Arial" w:hAnsi="Arial" w:cs="Arial"/>
          <w:color w:val="000000" w:themeColor="text1"/>
          <w:sz w:val="20"/>
          <w:szCs w:val="20"/>
        </w:rPr>
        <w:t>. De drie partijen binnen een PDG-traject zijn</w:t>
      </w:r>
      <w:r w:rsidR="00CF126E" w:rsidRPr="00665B79">
        <w:rPr>
          <w:rFonts w:ascii="Arial" w:eastAsia="Arial" w:hAnsi="Arial" w:cs="Arial"/>
          <w:color w:val="000000" w:themeColor="text1"/>
          <w:sz w:val="20"/>
          <w:szCs w:val="20"/>
        </w:rPr>
        <w:t>:</w:t>
      </w:r>
    </w:p>
    <w:p w14:paraId="55655073" w14:textId="356B27E5" w:rsidR="006B13E9" w:rsidRDefault="006D5AE0" w:rsidP="006D5AE0">
      <w:pPr>
        <w:tabs>
          <w:tab w:val="left" w:pos="5670"/>
        </w:tabs>
        <w:spacing w:line="276" w:lineRule="auto"/>
        <w:rPr>
          <w:rFonts w:ascii="Arial" w:eastAsia="Arial" w:hAnsi="Arial" w:cs="Arial"/>
          <w:color w:val="000000" w:themeColor="text1"/>
          <w:sz w:val="20"/>
          <w:szCs w:val="20"/>
        </w:rPr>
      </w:pPr>
      <w:r w:rsidRPr="00665B79">
        <w:rPr>
          <w:rFonts w:ascii="Arial" w:eastAsia="Arial" w:hAnsi="Arial" w:cs="Arial"/>
          <w:color w:val="000000" w:themeColor="text1"/>
          <w:sz w:val="20"/>
          <w:szCs w:val="20"/>
        </w:rPr>
        <w:t xml:space="preserve">1. </w:t>
      </w:r>
      <w:r w:rsidRPr="00665B79">
        <w:rPr>
          <w:rFonts w:ascii="Arial" w:eastAsia="Arial" w:hAnsi="Arial" w:cs="Arial"/>
          <w:b/>
          <w:color w:val="000000" w:themeColor="text1"/>
          <w:sz w:val="20"/>
          <w:szCs w:val="20"/>
        </w:rPr>
        <w:t>PDG’ers</w:t>
      </w:r>
      <w:r w:rsidRPr="00665B79">
        <w:rPr>
          <w:rFonts w:ascii="Arial" w:eastAsia="Arial" w:hAnsi="Arial" w:cs="Arial"/>
          <w:color w:val="000000" w:themeColor="text1"/>
          <w:sz w:val="20"/>
          <w:szCs w:val="20"/>
        </w:rPr>
        <w:t xml:space="preserve">. </w:t>
      </w:r>
    </w:p>
    <w:p w14:paraId="17D31E7B" w14:textId="2C525DFF" w:rsidR="006D5AE0" w:rsidRPr="00665B79" w:rsidRDefault="006D5AE0" w:rsidP="006D5AE0">
      <w:pPr>
        <w:tabs>
          <w:tab w:val="left" w:pos="5670"/>
        </w:tabs>
        <w:spacing w:line="276" w:lineRule="auto"/>
        <w:rPr>
          <w:rFonts w:ascii="Arial" w:eastAsia="Arial" w:hAnsi="Arial" w:cs="Arial"/>
          <w:color w:val="000000" w:themeColor="text1"/>
          <w:sz w:val="20"/>
          <w:szCs w:val="20"/>
        </w:rPr>
      </w:pPr>
      <w:r w:rsidRPr="00665B79">
        <w:rPr>
          <w:rFonts w:ascii="Arial" w:eastAsia="Arial" w:hAnsi="Arial" w:cs="Arial"/>
          <w:color w:val="000000" w:themeColor="text1"/>
          <w:sz w:val="20"/>
          <w:szCs w:val="20"/>
        </w:rPr>
        <w:t>PDG’ers komen als zij- instromer in het mbo om zich verder te ontwikkelen als</w:t>
      </w:r>
      <w:r w:rsidR="00025728">
        <w:rPr>
          <w:rFonts w:ascii="Arial" w:eastAsia="Arial" w:hAnsi="Arial" w:cs="Arial"/>
          <w:color w:val="000000" w:themeColor="text1"/>
          <w:sz w:val="20"/>
          <w:szCs w:val="20"/>
        </w:rPr>
        <w:t xml:space="preserve"> mbo</w:t>
      </w:r>
      <w:r w:rsidRPr="00665B79">
        <w:rPr>
          <w:rFonts w:ascii="Arial" w:eastAsia="Arial" w:hAnsi="Arial" w:cs="Arial"/>
          <w:color w:val="000000" w:themeColor="text1"/>
          <w:sz w:val="20"/>
          <w:szCs w:val="20"/>
        </w:rPr>
        <w:t xml:space="preserve"> docent. Zij nemen een rijk</w:t>
      </w:r>
      <w:r w:rsidR="006B13E9">
        <w:rPr>
          <w:rFonts w:ascii="Arial" w:eastAsia="Arial" w:hAnsi="Arial" w:cs="Arial"/>
          <w:color w:val="000000" w:themeColor="text1"/>
          <w:sz w:val="20"/>
          <w:szCs w:val="20"/>
        </w:rPr>
        <w:t>dom aan kennis en ervaring mee</w:t>
      </w:r>
      <w:r w:rsidR="00916A56">
        <w:rPr>
          <w:rFonts w:ascii="Arial" w:eastAsia="Arial" w:hAnsi="Arial" w:cs="Arial"/>
          <w:color w:val="000000" w:themeColor="text1"/>
          <w:sz w:val="20"/>
          <w:szCs w:val="20"/>
        </w:rPr>
        <w:t>.</w:t>
      </w:r>
      <w:r w:rsidR="000307C6">
        <w:rPr>
          <w:rFonts w:ascii="Arial" w:eastAsia="Arial" w:hAnsi="Arial" w:cs="Arial"/>
          <w:color w:val="000000" w:themeColor="text1"/>
          <w:sz w:val="20"/>
          <w:szCs w:val="20"/>
        </w:rPr>
        <w:t xml:space="preserve"> </w:t>
      </w:r>
    </w:p>
    <w:p w14:paraId="6A87B086" w14:textId="77777777" w:rsidR="006B13E9" w:rsidRDefault="006D5AE0" w:rsidP="006D5AE0">
      <w:pPr>
        <w:tabs>
          <w:tab w:val="left" w:pos="5670"/>
        </w:tabs>
        <w:spacing w:line="276" w:lineRule="auto"/>
        <w:rPr>
          <w:rFonts w:ascii="Arial" w:eastAsia="Arial" w:hAnsi="Arial" w:cs="Arial"/>
          <w:color w:val="000000" w:themeColor="text1"/>
          <w:sz w:val="20"/>
          <w:szCs w:val="20"/>
        </w:rPr>
      </w:pPr>
      <w:r w:rsidRPr="00665B79">
        <w:rPr>
          <w:rFonts w:ascii="Arial" w:eastAsia="Arial" w:hAnsi="Arial" w:cs="Arial"/>
          <w:color w:val="000000" w:themeColor="text1"/>
          <w:sz w:val="20"/>
          <w:szCs w:val="20"/>
        </w:rPr>
        <w:t xml:space="preserve">2. </w:t>
      </w:r>
      <w:r w:rsidR="00F1703C">
        <w:rPr>
          <w:rFonts w:ascii="Arial" w:eastAsia="Arial" w:hAnsi="Arial" w:cs="Arial"/>
          <w:b/>
          <w:color w:val="000000" w:themeColor="text1"/>
          <w:sz w:val="20"/>
          <w:szCs w:val="20"/>
        </w:rPr>
        <w:t>mbo</w:t>
      </w:r>
      <w:r w:rsidRPr="00665B79">
        <w:rPr>
          <w:rFonts w:ascii="Arial" w:eastAsia="Arial" w:hAnsi="Arial" w:cs="Arial"/>
          <w:b/>
          <w:color w:val="000000" w:themeColor="text1"/>
          <w:sz w:val="20"/>
          <w:szCs w:val="20"/>
        </w:rPr>
        <w:t xml:space="preserve"> instelling</w:t>
      </w:r>
      <w:r w:rsidRPr="00665B79">
        <w:rPr>
          <w:rFonts w:ascii="Arial" w:eastAsia="Arial" w:hAnsi="Arial" w:cs="Arial"/>
          <w:color w:val="000000" w:themeColor="text1"/>
          <w:sz w:val="20"/>
          <w:szCs w:val="20"/>
        </w:rPr>
        <w:t xml:space="preserve">. </w:t>
      </w:r>
    </w:p>
    <w:p w14:paraId="1945089D" w14:textId="7061946B" w:rsidR="006D5AE0" w:rsidRPr="00665B79" w:rsidRDefault="006D5AE0" w:rsidP="006D5AE0">
      <w:pPr>
        <w:tabs>
          <w:tab w:val="left" w:pos="5670"/>
        </w:tabs>
        <w:spacing w:line="276" w:lineRule="auto"/>
        <w:rPr>
          <w:rFonts w:ascii="Arial" w:eastAsia="Arial" w:hAnsi="Arial" w:cs="Arial"/>
          <w:color w:val="000000" w:themeColor="text1"/>
          <w:sz w:val="20"/>
          <w:szCs w:val="20"/>
        </w:rPr>
      </w:pPr>
      <w:r w:rsidRPr="00665B79">
        <w:rPr>
          <w:rFonts w:ascii="Arial" w:eastAsia="Arial" w:hAnsi="Arial" w:cs="Arial"/>
          <w:color w:val="000000" w:themeColor="text1"/>
          <w:sz w:val="20"/>
          <w:szCs w:val="20"/>
        </w:rPr>
        <w:t xml:space="preserve">De werkplek van de PDG’er vormt een leeromgeving van waaruit een (startende) mbo docent leerervaringen opdoet en gebruik kan maken van de kennis en expertise die daar is. </w:t>
      </w:r>
    </w:p>
    <w:p w14:paraId="1DD7ED58" w14:textId="77777777" w:rsidR="006B13E9" w:rsidRDefault="006D5AE0" w:rsidP="006D5AE0">
      <w:pPr>
        <w:tabs>
          <w:tab w:val="left" w:pos="5670"/>
        </w:tabs>
        <w:spacing w:line="276" w:lineRule="auto"/>
        <w:rPr>
          <w:rFonts w:ascii="Arial" w:eastAsia="Arial" w:hAnsi="Arial" w:cs="Arial"/>
          <w:color w:val="000000" w:themeColor="text1"/>
          <w:sz w:val="20"/>
          <w:szCs w:val="20"/>
        </w:rPr>
      </w:pPr>
      <w:r w:rsidRPr="00665B79">
        <w:rPr>
          <w:rFonts w:ascii="Arial" w:eastAsia="Arial" w:hAnsi="Arial" w:cs="Arial"/>
          <w:color w:val="000000" w:themeColor="text1"/>
          <w:sz w:val="20"/>
          <w:szCs w:val="20"/>
        </w:rPr>
        <w:t xml:space="preserve">3. </w:t>
      </w:r>
      <w:r w:rsidRPr="00665B79">
        <w:rPr>
          <w:rFonts w:ascii="Arial" w:eastAsia="Arial" w:hAnsi="Arial" w:cs="Arial"/>
          <w:b/>
          <w:color w:val="000000" w:themeColor="text1"/>
          <w:sz w:val="20"/>
          <w:szCs w:val="20"/>
        </w:rPr>
        <w:t>N</w:t>
      </w:r>
      <w:r w:rsidR="00EB71EC" w:rsidRPr="00665B79">
        <w:rPr>
          <w:rFonts w:ascii="Arial" w:eastAsia="Arial" w:hAnsi="Arial" w:cs="Arial"/>
          <w:b/>
          <w:color w:val="000000" w:themeColor="text1"/>
          <w:sz w:val="20"/>
          <w:szCs w:val="20"/>
        </w:rPr>
        <w:t>HL</w:t>
      </w:r>
      <w:r w:rsidR="00281F7E">
        <w:rPr>
          <w:rFonts w:ascii="Arial" w:eastAsia="Arial" w:hAnsi="Arial" w:cs="Arial"/>
          <w:b/>
          <w:color w:val="000000" w:themeColor="text1"/>
          <w:sz w:val="20"/>
          <w:szCs w:val="20"/>
        </w:rPr>
        <w:t xml:space="preserve"> </w:t>
      </w:r>
      <w:r w:rsidRPr="00665B79">
        <w:rPr>
          <w:rFonts w:ascii="Arial" w:eastAsia="Arial" w:hAnsi="Arial" w:cs="Arial"/>
          <w:b/>
          <w:color w:val="000000" w:themeColor="text1"/>
          <w:sz w:val="20"/>
          <w:szCs w:val="20"/>
        </w:rPr>
        <w:t>Stenden</w:t>
      </w:r>
      <w:r w:rsidR="001600B0" w:rsidRPr="00665B79">
        <w:rPr>
          <w:rFonts w:ascii="Arial" w:eastAsia="Arial" w:hAnsi="Arial" w:cs="Arial"/>
          <w:b/>
          <w:color w:val="000000" w:themeColor="text1"/>
          <w:sz w:val="20"/>
          <w:szCs w:val="20"/>
        </w:rPr>
        <w:t xml:space="preserve"> H</w:t>
      </w:r>
      <w:r w:rsidRPr="00665B79">
        <w:rPr>
          <w:rFonts w:ascii="Arial" w:eastAsia="Arial" w:hAnsi="Arial" w:cs="Arial"/>
          <w:b/>
          <w:color w:val="000000" w:themeColor="text1"/>
          <w:sz w:val="20"/>
          <w:szCs w:val="20"/>
        </w:rPr>
        <w:t>ogeschool</w:t>
      </w:r>
      <w:r w:rsidRPr="00665B79">
        <w:rPr>
          <w:rFonts w:ascii="Arial" w:eastAsia="Arial" w:hAnsi="Arial" w:cs="Arial"/>
          <w:color w:val="000000" w:themeColor="text1"/>
          <w:sz w:val="20"/>
          <w:szCs w:val="20"/>
        </w:rPr>
        <w:t xml:space="preserve">. </w:t>
      </w:r>
    </w:p>
    <w:p w14:paraId="08681DCB" w14:textId="2D948F87" w:rsidR="006D5AE0" w:rsidRPr="00665B79" w:rsidRDefault="006D5AE0" w:rsidP="006D5AE0">
      <w:pPr>
        <w:tabs>
          <w:tab w:val="left" w:pos="5670"/>
        </w:tabs>
        <w:spacing w:line="276" w:lineRule="auto"/>
        <w:rPr>
          <w:rFonts w:ascii="Arial" w:eastAsia="Arial" w:hAnsi="Arial" w:cs="Arial"/>
          <w:color w:val="000000" w:themeColor="text1"/>
          <w:sz w:val="20"/>
          <w:szCs w:val="20"/>
        </w:rPr>
      </w:pPr>
      <w:r w:rsidRPr="00665B79">
        <w:rPr>
          <w:rFonts w:ascii="Arial" w:eastAsia="Arial" w:hAnsi="Arial" w:cs="Arial"/>
          <w:color w:val="000000" w:themeColor="text1"/>
          <w:sz w:val="20"/>
          <w:szCs w:val="20"/>
        </w:rPr>
        <w:t>NHL Stenden kent een lange traditie in het PDG om door gezamenlijk op te leiden met het mbo-werkveld zoveel mogelijk aan te sluiten bij de praktijk van de PDG’er en de context waarin hij</w:t>
      </w:r>
      <w:r w:rsidR="006B13E9">
        <w:rPr>
          <w:rFonts w:ascii="Arial" w:eastAsia="Arial" w:hAnsi="Arial" w:cs="Arial"/>
          <w:color w:val="000000" w:themeColor="text1"/>
          <w:sz w:val="20"/>
          <w:szCs w:val="20"/>
        </w:rPr>
        <w:t>/zij</w:t>
      </w:r>
      <w:r w:rsidRPr="00665B79">
        <w:rPr>
          <w:rFonts w:ascii="Arial" w:eastAsia="Arial" w:hAnsi="Arial" w:cs="Arial"/>
          <w:color w:val="000000" w:themeColor="text1"/>
          <w:sz w:val="20"/>
          <w:szCs w:val="20"/>
        </w:rPr>
        <w:t xml:space="preserve"> werkt. </w:t>
      </w:r>
      <w:r w:rsidR="006B13E9">
        <w:rPr>
          <w:rFonts w:ascii="Arial" w:eastAsia="Arial" w:hAnsi="Arial" w:cs="Arial"/>
          <w:color w:val="000000" w:themeColor="text1"/>
          <w:sz w:val="20"/>
          <w:szCs w:val="20"/>
        </w:rPr>
        <w:t>NHL Stenden Hogeschool</w:t>
      </w:r>
      <w:r w:rsidRPr="00665B79">
        <w:rPr>
          <w:rFonts w:ascii="Arial" w:eastAsia="Arial" w:hAnsi="Arial" w:cs="Arial"/>
          <w:color w:val="000000" w:themeColor="text1"/>
          <w:sz w:val="20"/>
          <w:szCs w:val="20"/>
        </w:rPr>
        <w:t xml:space="preserve"> heeft de verantwoordelijkheid om een programma samen te stellen dat aansluit bij de kaders die landelijk zijn gesteld. </w:t>
      </w:r>
    </w:p>
    <w:p w14:paraId="1D4BB569" w14:textId="77777777" w:rsidR="006D5AE0" w:rsidRPr="00665B79" w:rsidRDefault="006D5AE0" w:rsidP="006D5AE0">
      <w:pPr>
        <w:tabs>
          <w:tab w:val="left" w:pos="5670"/>
        </w:tabs>
        <w:spacing w:line="276" w:lineRule="auto"/>
        <w:rPr>
          <w:rFonts w:ascii="Arial" w:eastAsia="Arial" w:hAnsi="Arial" w:cs="Arial"/>
          <w:color w:val="000000" w:themeColor="text1"/>
          <w:sz w:val="20"/>
          <w:szCs w:val="20"/>
        </w:rPr>
      </w:pPr>
    </w:p>
    <w:p w14:paraId="7C7B4D9D" w14:textId="5FA432A7" w:rsidR="006D5AE0" w:rsidRDefault="006D5AE0" w:rsidP="006D5AE0">
      <w:pPr>
        <w:tabs>
          <w:tab w:val="left" w:pos="5670"/>
        </w:tabs>
        <w:spacing w:line="276" w:lineRule="auto"/>
        <w:rPr>
          <w:rFonts w:ascii="Arial" w:eastAsia="Arial" w:hAnsi="Arial" w:cs="Arial"/>
          <w:color w:val="000000" w:themeColor="text1"/>
          <w:sz w:val="20"/>
          <w:szCs w:val="20"/>
        </w:rPr>
      </w:pPr>
      <w:r w:rsidRPr="00665B79">
        <w:rPr>
          <w:rFonts w:ascii="Arial" w:eastAsia="Arial" w:hAnsi="Arial" w:cs="Arial"/>
          <w:color w:val="000000" w:themeColor="text1"/>
          <w:sz w:val="20"/>
          <w:szCs w:val="20"/>
        </w:rPr>
        <w:t xml:space="preserve">Op verschillende momenten in het opleidingstraject vinden er tripartiete overlegmomenten plaats. Verderop in dit hoofdstuk lees je hier meer over. </w:t>
      </w:r>
    </w:p>
    <w:p w14:paraId="39382CC0" w14:textId="1E4408B5" w:rsidR="00991BA1" w:rsidRDefault="00991BA1" w:rsidP="006D5AE0">
      <w:pPr>
        <w:tabs>
          <w:tab w:val="left" w:pos="5670"/>
        </w:tabs>
        <w:spacing w:line="276" w:lineRule="auto"/>
        <w:rPr>
          <w:rFonts w:ascii="Arial" w:eastAsia="Arial" w:hAnsi="Arial" w:cs="Arial"/>
          <w:color w:val="000000" w:themeColor="text1"/>
          <w:sz w:val="20"/>
          <w:szCs w:val="20"/>
        </w:rPr>
      </w:pPr>
    </w:p>
    <w:p w14:paraId="76A06704" w14:textId="77777777" w:rsidR="00991BA1" w:rsidRPr="00991BA1" w:rsidRDefault="00991BA1" w:rsidP="00991BA1">
      <w:pPr>
        <w:rPr>
          <w:rFonts w:ascii="Arial" w:eastAsia="Times New Roman" w:hAnsi="Arial" w:cs="Arial"/>
          <w:sz w:val="20"/>
          <w:szCs w:val="20"/>
        </w:rPr>
      </w:pPr>
      <w:r w:rsidRPr="00991BA1">
        <w:rPr>
          <w:rFonts w:ascii="Arial" w:eastAsia="Times New Roman" w:hAnsi="Arial" w:cs="Arial"/>
          <w:sz w:val="20"/>
          <w:szCs w:val="20"/>
        </w:rPr>
        <w:t>De </w:t>
      </w:r>
      <w:r w:rsidRPr="00991BA1">
        <w:rPr>
          <w:rFonts w:ascii="Arial" w:eastAsia="Times New Roman" w:hAnsi="Arial" w:cs="Arial"/>
          <w:color w:val="auto"/>
          <w:sz w:val="20"/>
          <w:szCs w:val="20"/>
        </w:rPr>
        <w:t>wet</w:t>
      </w:r>
      <w:r w:rsidRPr="00991BA1">
        <w:rPr>
          <w:rFonts w:ascii="Arial" w:eastAsia="Times New Roman" w:hAnsi="Arial" w:cs="Arial"/>
          <w:sz w:val="20"/>
          <w:szCs w:val="20"/>
        </w:rPr>
        <w:t> (WEB) biedt de mogelijkheid om docenten tijdelijk te benoemen als zij-instromer. Om een zij-instromer te benoemen moet de werkgever in het mbo een geschiktheidsverklaring afgeven. Gaat het om een zij-instromer die ook niet beschikt over een pedagogisch didactisch getuigschrift, dan mag de docent twee jaar worden benoemd waarna de werkgever mag besluiten om – met redenen omkleed en eventueel met nader te stellen voorwaarden door de werkgever – de benoeming met nog eens twee jaar te verlengen. </w:t>
      </w:r>
      <w:r w:rsidRPr="00991BA1">
        <w:rPr>
          <w:rFonts w:ascii="Arial" w:eastAsia="Times New Roman" w:hAnsi="Arial" w:cs="Arial"/>
          <w:color w:val="auto"/>
          <w:sz w:val="20"/>
          <w:szCs w:val="20"/>
        </w:rPr>
        <w:t>Tijdens</w:t>
      </w:r>
      <w:r w:rsidRPr="00991BA1">
        <w:rPr>
          <w:rFonts w:ascii="Arial" w:eastAsia="Times New Roman" w:hAnsi="Arial" w:cs="Arial"/>
          <w:sz w:val="20"/>
          <w:szCs w:val="20"/>
        </w:rPr>
        <w:t> de tijdelijke benoeming zal de docent er voor moeten zorgen dat hij wel volledig gaat voldoen aan de bekwaamheidseisen door het behalen van een (verkorte) eerste- of tweedegraads lerarenopleiding of het pedagogisch-didactisch getuigschrift (PDG). </w:t>
      </w:r>
    </w:p>
    <w:p w14:paraId="029D0243" w14:textId="77777777" w:rsidR="00991BA1" w:rsidRPr="00991BA1" w:rsidRDefault="00991BA1" w:rsidP="00991BA1">
      <w:pPr>
        <w:rPr>
          <w:rFonts w:ascii="Arial" w:eastAsia="Times New Roman" w:hAnsi="Arial" w:cs="Arial"/>
          <w:sz w:val="20"/>
          <w:szCs w:val="20"/>
        </w:rPr>
      </w:pPr>
    </w:p>
    <w:p w14:paraId="5C6C76EA" w14:textId="77777777" w:rsidR="00991BA1" w:rsidRPr="00991BA1" w:rsidRDefault="00991BA1" w:rsidP="00991BA1">
      <w:pPr>
        <w:rPr>
          <w:rFonts w:ascii="Arial" w:eastAsia="Times New Roman" w:hAnsi="Arial" w:cs="Arial"/>
          <w:sz w:val="20"/>
          <w:szCs w:val="20"/>
        </w:rPr>
      </w:pPr>
      <w:r w:rsidRPr="00991BA1">
        <w:rPr>
          <w:rFonts w:ascii="Arial" w:eastAsia="Times New Roman" w:hAnsi="Arial" w:cs="Arial"/>
          <w:sz w:val="20"/>
          <w:szCs w:val="20"/>
        </w:rPr>
        <w:t>Het raamwerk is de uitwerking van deze wet:</w:t>
      </w:r>
    </w:p>
    <w:p w14:paraId="481AE027" w14:textId="77777777" w:rsidR="00991BA1" w:rsidRPr="00991BA1" w:rsidRDefault="00991BA1" w:rsidP="00991BA1">
      <w:pPr>
        <w:rPr>
          <w:rFonts w:ascii="Arial" w:eastAsia="Times New Roman" w:hAnsi="Arial" w:cs="Arial"/>
          <w:sz w:val="20"/>
          <w:szCs w:val="20"/>
        </w:rPr>
      </w:pPr>
    </w:p>
    <w:p w14:paraId="229E1B56" w14:textId="001E99BA" w:rsidR="00991BA1" w:rsidRPr="00991BA1" w:rsidRDefault="00991BA1" w:rsidP="00991BA1">
      <w:pPr>
        <w:rPr>
          <w:rFonts w:ascii="Arial" w:eastAsia="Times New Roman" w:hAnsi="Arial" w:cs="Arial"/>
          <w:sz w:val="20"/>
          <w:szCs w:val="20"/>
        </w:rPr>
      </w:pPr>
      <w:r w:rsidRPr="00991BA1">
        <w:rPr>
          <w:rFonts w:ascii="Arial" w:eastAsia="Times New Roman" w:hAnsi="Arial" w:cs="Arial"/>
          <w:sz w:val="20"/>
          <w:szCs w:val="20"/>
        </w:rPr>
        <w:t>Wettelijke eisen:</w:t>
      </w:r>
    </w:p>
    <w:p w14:paraId="268B68DE" w14:textId="77777777" w:rsidR="00991BA1" w:rsidRPr="00991BA1" w:rsidRDefault="00991BA1" w:rsidP="00991BA1">
      <w:pPr>
        <w:numPr>
          <w:ilvl w:val="0"/>
          <w:numId w:val="95"/>
        </w:num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rPr>
          <w:rFonts w:ascii="Arial" w:eastAsia="Times New Roman" w:hAnsi="Arial" w:cs="Arial"/>
          <w:sz w:val="20"/>
          <w:szCs w:val="20"/>
        </w:rPr>
      </w:pPr>
      <w:r w:rsidRPr="00991BA1">
        <w:rPr>
          <w:rFonts w:ascii="Arial" w:eastAsia="Times New Roman" w:hAnsi="Arial" w:cs="Arial"/>
          <w:sz w:val="20"/>
          <w:szCs w:val="20"/>
        </w:rPr>
        <w:t>De kandidaat is werkzaam als docent in het mbo (minimaal 0,4 fte) en verricht docenttaken. </w:t>
      </w:r>
    </w:p>
    <w:p w14:paraId="4D42D015" w14:textId="5F5CE46D" w:rsidR="00991BA1" w:rsidRDefault="00991BA1" w:rsidP="00991BA1">
      <w:pPr>
        <w:numPr>
          <w:ilvl w:val="0"/>
          <w:numId w:val="95"/>
        </w:num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rPr>
          <w:rFonts w:ascii="Arial" w:eastAsia="Times New Roman" w:hAnsi="Arial" w:cs="Arial"/>
          <w:sz w:val="20"/>
          <w:szCs w:val="20"/>
        </w:rPr>
      </w:pPr>
      <w:r w:rsidRPr="00991BA1">
        <w:rPr>
          <w:rFonts w:ascii="Arial" w:eastAsia="Times New Roman" w:hAnsi="Arial" w:cs="Arial"/>
          <w:sz w:val="20"/>
          <w:szCs w:val="20"/>
        </w:rPr>
        <w:t>De deelnemer behaalt binnen 2 jaar zijn diploma (max met 2 jaar te verlengen door werkgever)</w:t>
      </w:r>
      <w:r w:rsidR="0082370C">
        <w:rPr>
          <w:rFonts w:ascii="Arial" w:eastAsia="Times New Roman" w:hAnsi="Arial" w:cs="Arial"/>
          <w:sz w:val="20"/>
          <w:szCs w:val="20"/>
        </w:rPr>
        <w:t>.</w:t>
      </w:r>
    </w:p>
    <w:p w14:paraId="09B40756" w14:textId="1DD902B1" w:rsidR="0082370C" w:rsidRPr="00991BA1" w:rsidRDefault="0082370C" w:rsidP="0082370C">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rPr>
          <w:rFonts w:ascii="Arial" w:eastAsia="Times New Roman" w:hAnsi="Arial" w:cs="Arial"/>
          <w:sz w:val="20"/>
          <w:szCs w:val="20"/>
        </w:rPr>
      </w:pPr>
      <w:r>
        <w:rPr>
          <w:rFonts w:ascii="Arial" w:eastAsia="Times New Roman" w:hAnsi="Arial" w:cs="Arial"/>
          <w:sz w:val="20"/>
          <w:szCs w:val="20"/>
        </w:rPr>
        <w:t>Indien er voor afronding van het pdg traject het dienstverband wordt beëindigd, dienen er tripartiet afspraken te worden gemaakt ten aanzien van de afronding van de opleiding.</w:t>
      </w:r>
    </w:p>
    <w:p w14:paraId="330EC19A" w14:textId="77777777" w:rsidR="00991BA1" w:rsidRPr="00665B79" w:rsidRDefault="00991BA1" w:rsidP="006D5AE0">
      <w:pPr>
        <w:tabs>
          <w:tab w:val="left" w:pos="5670"/>
        </w:tabs>
        <w:spacing w:line="276" w:lineRule="auto"/>
        <w:rPr>
          <w:rFonts w:ascii="Arial" w:eastAsia="Arial" w:hAnsi="Arial" w:cs="Arial"/>
          <w:color w:val="000000" w:themeColor="text1"/>
          <w:sz w:val="20"/>
          <w:szCs w:val="20"/>
        </w:rPr>
      </w:pPr>
    </w:p>
    <w:p w14:paraId="215D8363" w14:textId="77777777" w:rsidR="006D5AE0" w:rsidRPr="00665B79" w:rsidRDefault="006D5AE0" w:rsidP="006D5AE0">
      <w:pPr>
        <w:tabs>
          <w:tab w:val="left" w:pos="5670"/>
        </w:tabs>
        <w:spacing w:line="276" w:lineRule="auto"/>
        <w:rPr>
          <w:rFonts w:ascii="Arial" w:eastAsia="Arial" w:hAnsi="Arial" w:cs="Arial"/>
          <w:color w:val="000000" w:themeColor="text1"/>
          <w:sz w:val="20"/>
          <w:szCs w:val="20"/>
        </w:rPr>
      </w:pPr>
    </w:p>
    <w:p w14:paraId="4F789025" w14:textId="77777777" w:rsidR="00991BA1" w:rsidRDefault="00991BA1" w:rsidP="006D5AE0">
      <w:pPr>
        <w:tabs>
          <w:tab w:val="left" w:pos="5670"/>
        </w:tabs>
        <w:spacing w:line="276" w:lineRule="auto"/>
        <w:rPr>
          <w:rFonts w:ascii="Arial" w:eastAsia="Arial" w:hAnsi="Arial" w:cs="Arial"/>
          <w:b/>
          <w:color w:val="000000" w:themeColor="text1"/>
          <w:sz w:val="20"/>
          <w:szCs w:val="20"/>
        </w:rPr>
      </w:pPr>
    </w:p>
    <w:p w14:paraId="1041D513" w14:textId="77777777" w:rsidR="00991BA1" w:rsidRDefault="00991BA1" w:rsidP="006D5AE0">
      <w:pPr>
        <w:tabs>
          <w:tab w:val="left" w:pos="5670"/>
        </w:tabs>
        <w:spacing w:line="276" w:lineRule="auto"/>
        <w:rPr>
          <w:rFonts w:ascii="Arial" w:eastAsia="Arial" w:hAnsi="Arial" w:cs="Arial"/>
          <w:b/>
          <w:color w:val="000000" w:themeColor="text1"/>
          <w:sz w:val="20"/>
          <w:szCs w:val="20"/>
        </w:rPr>
      </w:pPr>
    </w:p>
    <w:p w14:paraId="2D5C5EA1" w14:textId="77777777" w:rsidR="00991BA1" w:rsidRDefault="00991BA1" w:rsidP="006D5AE0">
      <w:pPr>
        <w:tabs>
          <w:tab w:val="left" w:pos="5670"/>
        </w:tabs>
        <w:spacing w:line="276" w:lineRule="auto"/>
        <w:rPr>
          <w:rFonts w:ascii="Arial" w:eastAsia="Arial" w:hAnsi="Arial" w:cs="Arial"/>
          <w:b/>
          <w:color w:val="000000" w:themeColor="text1"/>
          <w:sz w:val="20"/>
          <w:szCs w:val="20"/>
        </w:rPr>
      </w:pPr>
    </w:p>
    <w:p w14:paraId="0A2604D6" w14:textId="77777777" w:rsidR="00991BA1" w:rsidRDefault="00991BA1" w:rsidP="006D5AE0">
      <w:pPr>
        <w:tabs>
          <w:tab w:val="left" w:pos="5670"/>
        </w:tabs>
        <w:spacing w:line="276" w:lineRule="auto"/>
        <w:rPr>
          <w:rFonts w:ascii="Arial" w:eastAsia="Arial" w:hAnsi="Arial" w:cs="Arial"/>
          <w:b/>
          <w:color w:val="000000" w:themeColor="text1"/>
          <w:sz w:val="20"/>
          <w:szCs w:val="20"/>
        </w:rPr>
      </w:pPr>
    </w:p>
    <w:p w14:paraId="6A394713" w14:textId="77777777" w:rsidR="00991BA1" w:rsidRDefault="00991BA1" w:rsidP="006D5AE0">
      <w:pPr>
        <w:tabs>
          <w:tab w:val="left" w:pos="5670"/>
        </w:tabs>
        <w:spacing w:line="276" w:lineRule="auto"/>
        <w:rPr>
          <w:rFonts w:ascii="Arial" w:eastAsia="Arial" w:hAnsi="Arial" w:cs="Arial"/>
          <w:b/>
          <w:color w:val="000000" w:themeColor="text1"/>
          <w:sz w:val="20"/>
          <w:szCs w:val="20"/>
        </w:rPr>
      </w:pPr>
    </w:p>
    <w:p w14:paraId="307A1A96" w14:textId="77777777" w:rsidR="0082370C" w:rsidRDefault="0082370C" w:rsidP="006D5AE0">
      <w:pPr>
        <w:tabs>
          <w:tab w:val="left" w:pos="5670"/>
        </w:tabs>
        <w:spacing w:line="276" w:lineRule="auto"/>
        <w:rPr>
          <w:rFonts w:ascii="Arial" w:eastAsia="Arial" w:hAnsi="Arial" w:cs="Arial"/>
          <w:b/>
          <w:color w:val="000000" w:themeColor="text1"/>
          <w:sz w:val="20"/>
          <w:szCs w:val="20"/>
        </w:rPr>
      </w:pPr>
    </w:p>
    <w:p w14:paraId="1B86307A" w14:textId="77526F05" w:rsidR="006D5AE0" w:rsidRDefault="006D5AE0" w:rsidP="006D5AE0">
      <w:pPr>
        <w:tabs>
          <w:tab w:val="left" w:pos="5670"/>
        </w:tabs>
        <w:spacing w:line="276" w:lineRule="auto"/>
        <w:rPr>
          <w:rFonts w:ascii="Arial" w:eastAsia="Arial" w:hAnsi="Arial" w:cs="Arial"/>
          <w:b/>
          <w:color w:val="000000" w:themeColor="text1"/>
          <w:sz w:val="20"/>
          <w:szCs w:val="20"/>
        </w:rPr>
      </w:pPr>
      <w:r w:rsidRPr="00665B79">
        <w:rPr>
          <w:rFonts w:ascii="Arial" w:eastAsia="Arial" w:hAnsi="Arial" w:cs="Arial"/>
          <w:b/>
          <w:color w:val="000000" w:themeColor="text1"/>
          <w:sz w:val="20"/>
          <w:szCs w:val="20"/>
        </w:rPr>
        <w:lastRenderedPageBreak/>
        <w:t>Taken van de mbo docent</w:t>
      </w:r>
    </w:p>
    <w:p w14:paraId="6F79D1AB" w14:textId="77777777" w:rsidR="00991BA1" w:rsidRPr="00665B79" w:rsidRDefault="00991BA1" w:rsidP="006D5AE0">
      <w:pPr>
        <w:tabs>
          <w:tab w:val="left" w:pos="5670"/>
        </w:tabs>
        <w:spacing w:line="276" w:lineRule="auto"/>
        <w:rPr>
          <w:rFonts w:ascii="Arial" w:eastAsia="Arial" w:hAnsi="Arial" w:cs="Arial"/>
          <w:b/>
          <w:color w:val="000000" w:themeColor="text1"/>
          <w:sz w:val="20"/>
          <w:szCs w:val="20"/>
        </w:rPr>
      </w:pPr>
    </w:p>
    <w:p w14:paraId="05FE850D" w14:textId="6219618E" w:rsidR="006D5AE0" w:rsidRPr="00665B79" w:rsidRDefault="00F1703C" w:rsidP="006D5AE0">
      <w:pPr>
        <w:tabs>
          <w:tab w:val="left" w:pos="5670"/>
        </w:tabs>
        <w:spacing w:line="276" w:lineRule="auto"/>
        <w:rPr>
          <w:rFonts w:ascii="Arial" w:eastAsia="Arial" w:hAnsi="Arial" w:cs="Arial"/>
          <w:color w:val="000000" w:themeColor="text1"/>
          <w:sz w:val="20"/>
          <w:szCs w:val="20"/>
        </w:rPr>
      </w:pPr>
      <w:r>
        <w:rPr>
          <w:rFonts w:ascii="Arial" w:eastAsia="Arial" w:hAnsi="Arial" w:cs="Arial"/>
          <w:color w:val="000000" w:themeColor="text1"/>
          <w:sz w:val="20"/>
          <w:szCs w:val="20"/>
        </w:rPr>
        <w:t>Mbo</w:t>
      </w:r>
      <w:r w:rsidR="006D5AE0" w:rsidRPr="00665B79">
        <w:rPr>
          <w:rFonts w:ascii="Arial" w:eastAsia="Arial" w:hAnsi="Arial" w:cs="Arial"/>
          <w:color w:val="000000" w:themeColor="text1"/>
          <w:sz w:val="20"/>
          <w:szCs w:val="20"/>
        </w:rPr>
        <w:t xml:space="preserve"> is beroepsonderwijs. Docenten in het mbo werken vanuit de context van het beroep en de sector waarvoor zij hun studenten opleiden. Zij moeten kennis hebben van de sector waarvoor zij studenten opleiden. Vakdocenten in het beroepsonderwijs moeten weten waar innovaties in de sector voorkomen, hoe die ontstaan en hoe die gevolgd of gestimuleerd kunnen worden. Zij moeten de historie van de ontwikkelingen in de sector, nationaal en internationaal, kennen en erover kunnen lesgeven, zodat zij hun studenten breder naar hun toekomstig beroep kunnen laten kijken. Dat doen zij niet als eenling, maar als lid van het onderwijsteam, waarin wordt samengewerkt, afgestemd en kennis en ervaringen worden gedeeld.” (uit: </w:t>
      </w:r>
      <w:hyperlink r:id="rId22" w:history="1">
        <w:r w:rsidR="006D5AE0" w:rsidRPr="00665B79">
          <w:rPr>
            <w:rStyle w:val="Hyperlink"/>
            <w:rFonts w:ascii="Arial" w:eastAsia="Arial" w:hAnsi="Arial" w:cs="Arial"/>
            <w:color w:val="000000" w:themeColor="text1"/>
            <w:sz w:val="20"/>
            <w:szCs w:val="20"/>
          </w:rPr>
          <w:t>kwalificatiedossier docent mbo</w:t>
        </w:r>
      </w:hyperlink>
      <w:r w:rsidR="00CF126E" w:rsidRPr="00665B79">
        <w:rPr>
          <w:rFonts w:ascii="Arial" w:eastAsia="Arial" w:hAnsi="Arial" w:cs="Arial"/>
          <w:color w:val="000000" w:themeColor="text1"/>
          <w:sz w:val="20"/>
          <w:szCs w:val="20"/>
        </w:rPr>
        <w:t xml:space="preserve"> </w:t>
      </w:r>
      <w:r w:rsidR="006D5AE0" w:rsidRPr="00665B79">
        <w:rPr>
          <w:rFonts w:ascii="Arial" w:eastAsia="Arial" w:hAnsi="Arial" w:cs="Arial"/>
          <w:color w:val="000000" w:themeColor="text1"/>
          <w:sz w:val="20"/>
          <w:szCs w:val="20"/>
        </w:rPr>
        <w:t>2015</w:t>
      </w:r>
      <w:r w:rsidR="001600B0" w:rsidRPr="00665B79">
        <w:rPr>
          <w:rFonts w:ascii="Arial" w:eastAsia="Arial" w:hAnsi="Arial" w:cs="Arial"/>
          <w:color w:val="000000" w:themeColor="text1"/>
          <w:sz w:val="20"/>
          <w:szCs w:val="20"/>
        </w:rPr>
        <w:t>)</w:t>
      </w:r>
    </w:p>
    <w:p w14:paraId="1042F734" w14:textId="063E5FD0" w:rsidR="006D5AE0" w:rsidRPr="00665B79" w:rsidRDefault="00886C53" w:rsidP="006D5AE0">
      <w:pPr>
        <w:tabs>
          <w:tab w:val="left" w:pos="5670"/>
        </w:tabs>
        <w:spacing w:line="276" w:lineRule="auto"/>
        <w:rPr>
          <w:rFonts w:ascii="Arial" w:eastAsia="Arial" w:hAnsi="Arial" w:cs="Arial"/>
          <w:color w:val="000000" w:themeColor="text1"/>
          <w:sz w:val="20"/>
          <w:szCs w:val="20"/>
        </w:rPr>
      </w:pPr>
      <w:r>
        <w:rPr>
          <w:rFonts w:ascii="Arial" w:eastAsia="Arial" w:hAnsi="Arial" w:cs="Arial"/>
          <w:color w:val="000000" w:themeColor="text1"/>
          <w:sz w:val="20"/>
          <w:szCs w:val="20"/>
        </w:rPr>
        <w:t>In h</w:t>
      </w:r>
      <w:r w:rsidR="006D5AE0" w:rsidRPr="00665B79">
        <w:rPr>
          <w:rFonts w:ascii="Arial" w:eastAsia="Arial" w:hAnsi="Arial" w:cs="Arial"/>
          <w:color w:val="000000" w:themeColor="text1"/>
          <w:sz w:val="20"/>
          <w:szCs w:val="20"/>
        </w:rPr>
        <w:t xml:space="preserve">et kwalificatiedossier docent mbo staan de taken en vaardigheden omschreven die een docent mbo in huis moet hebben. Tijdens </w:t>
      </w:r>
      <w:r w:rsidR="00CF126E" w:rsidRPr="00665B79">
        <w:rPr>
          <w:rFonts w:ascii="Arial" w:eastAsia="Arial" w:hAnsi="Arial" w:cs="Arial"/>
          <w:color w:val="000000" w:themeColor="text1"/>
          <w:sz w:val="20"/>
          <w:szCs w:val="20"/>
        </w:rPr>
        <w:t>het PDG traject</w:t>
      </w:r>
      <w:r w:rsidR="006D5AE0" w:rsidRPr="00665B79">
        <w:rPr>
          <w:rFonts w:ascii="Arial" w:eastAsia="Arial" w:hAnsi="Arial" w:cs="Arial"/>
          <w:color w:val="000000" w:themeColor="text1"/>
          <w:sz w:val="20"/>
          <w:szCs w:val="20"/>
        </w:rPr>
        <w:t xml:space="preserve"> moet je de taken van de mbo docent zodanig vorm </w:t>
      </w:r>
      <w:r>
        <w:rPr>
          <w:rFonts w:ascii="Arial" w:eastAsia="Arial" w:hAnsi="Arial" w:cs="Arial"/>
          <w:color w:val="000000" w:themeColor="text1"/>
          <w:sz w:val="20"/>
          <w:szCs w:val="20"/>
        </w:rPr>
        <w:t>e</w:t>
      </w:r>
      <w:r w:rsidR="007C5746">
        <w:rPr>
          <w:rFonts w:ascii="Arial" w:eastAsia="Arial" w:hAnsi="Arial" w:cs="Arial"/>
          <w:color w:val="000000" w:themeColor="text1"/>
          <w:sz w:val="20"/>
          <w:szCs w:val="20"/>
        </w:rPr>
        <w:t>n</w:t>
      </w:r>
      <w:r w:rsidR="006D5AE0" w:rsidRPr="00665B79">
        <w:rPr>
          <w:rFonts w:ascii="Arial" w:eastAsia="Arial" w:hAnsi="Arial" w:cs="Arial"/>
          <w:color w:val="000000" w:themeColor="text1"/>
          <w:sz w:val="20"/>
          <w:szCs w:val="20"/>
        </w:rPr>
        <w:t xml:space="preserve"> inhoud kunnen geven</w:t>
      </w:r>
      <w:r>
        <w:rPr>
          <w:rFonts w:ascii="Arial" w:eastAsia="Arial" w:hAnsi="Arial" w:cs="Arial"/>
          <w:color w:val="000000" w:themeColor="text1"/>
          <w:sz w:val="20"/>
          <w:szCs w:val="20"/>
        </w:rPr>
        <w:t>,</w:t>
      </w:r>
      <w:r w:rsidR="006D5AE0" w:rsidRPr="00665B79">
        <w:rPr>
          <w:rFonts w:ascii="Arial" w:eastAsia="Arial" w:hAnsi="Arial" w:cs="Arial"/>
          <w:color w:val="000000" w:themeColor="text1"/>
          <w:sz w:val="20"/>
          <w:szCs w:val="20"/>
        </w:rPr>
        <w:t xml:space="preserve"> </w:t>
      </w:r>
      <w:r w:rsidR="007C5746">
        <w:rPr>
          <w:rFonts w:ascii="Arial" w:eastAsia="Arial" w:hAnsi="Arial" w:cs="Arial"/>
          <w:color w:val="000000" w:themeColor="text1"/>
          <w:sz w:val="20"/>
          <w:szCs w:val="20"/>
        </w:rPr>
        <w:t xml:space="preserve">zodat je kunt laten zien dat je een startbekwaam mbo docent bent op alle taken binnen een mbo opleiding. </w:t>
      </w:r>
    </w:p>
    <w:p w14:paraId="74123132" w14:textId="2BF23BFB" w:rsidR="006D5AE0" w:rsidRPr="00665B79" w:rsidRDefault="006D5AE0" w:rsidP="006D5AE0">
      <w:pPr>
        <w:tabs>
          <w:tab w:val="left" w:pos="5670"/>
        </w:tabs>
        <w:spacing w:line="276" w:lineRule="auto"/>
        <w:rPr>
          <w:rFonts w:ascii="Arial" w:eastAsia="Arial" w:hAnsi="Arial" w:cs="Arial"/>
          <w:color w:val="000000" w:themeColor="text1"/>
          <w:sz w:val="20"/>
          <w:szCs w:val="20"/>
        </w:rPr>
      </w:pPr>
      <w:r w:rsidRPr="00665B79">
        <w:rPr>
          <w:rFonts w:ascii="Arial" w:eastAsia="Arial" w:hAnsi="Arial" w:cs="Arial"/>
          <w:color w:val="000000" w:themeColor="text1"/>
          <w:sz w:val="20"/>
          <w:szCs w:val="20"/>
        </w:rPr>
        <w:t xml:space="preserve">In het PDG- traject vormt het kwalificatiedossier “docent mbo” de basis voor de beoordeling. De </w:t>
      </w:r>
      <w:r w:rsidR="0074411D">
        <w:rPr>
          <w:rFonts w:ascii="Arial" w:eastAsia="Arial" w:hAnsi="Arial" w:cs="Arial"/>
          <w:color w:val="000000" w:themeColor="text1"/>
          <w:sz w:val="20"/>
          <w:szCs w:val="20"/>
        </w:rPr>
        <w:t>zes</w:t>
      </w:r>
      <w:r w:rsidRPr="00665B79">
        <w:rPr>
          <w:rFonts w:ascii="Arial" w:eastAsia="Arial" w:hAnsi="Arial" w:cs="Arial"/>
          <w:color w:val="000000" w:themeColor="text1"/>
          <w:sz w:val="20"/>
          <w:szCs w:val="20"/>
        </w:rPr>
        <w:t xml:space="preserve"> taken van de docent mbo zijn:</w:t>
      </w:r>
    </w:p>
    <w:p w14:paraId="78F64AEA" w14:textId="77777777" w:rsidR="006D5AE0" w:rsidRPr="00665B79" w:rsidRDefault="006D5AE0" w:rsidP="006D5AE0">
      <w:pPr>
        <w:tabs>
          <w:tab w:val="left" w:pos="5670"/>
        </w:tabs>
        <w:spacing w:line="276" w:lineRule="auto"/>
        <w:rPr>
          <w:rFonts w:ascii="Arial" w:eastAsia="Arial" w:hAnsi="Arial" w:cs="Arial"/>
          <w:color w:val="000000" w:themeColor="text1"/>
          <w:sz w:val="20"/>
          <w:szCs w:val="20"/>
        </w:rPr>
      </w:pPr>
    </w:p>
    <w:p w14:paraId="1BA4E7AC" w14:textId="77777777" w:rsidR="006D5AE0" w:rsidRPr="00665B79" w:rsidRDefault="006D5AE0" w:rsidP="0074411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76" w:lineRule="auto"/>
        <w:rPr>
          <w:rFonts w:ascii="Arial" w:hAnsi="Arial" w:cs="Arial"/>
          <w:b/>
          <w:color w:val="000000" w:themeColor="text1"/>
          <w:sz w:val="20"/>
          <w:szCs w:val="20"/>
        </w:rPr>
      </w:pPr>
      <w:r w:rsidRPr="00665B79">
        <w:rPr>
          <w:rFonts w:ascii="Arial" w:hAnsi="Arial" w:cs="Arial"/>
          <w:b/>
          <w:color w:val="000000" w:themeColor="text1"/>
          <w:sz w:val="20"/>
          <w:szCs w:val="20"/>
        </w:rPr>
        <w:t>1. De docent draagt er zorg voor dat hij professional is en blijft.</w:t>
      </w:r>
    </w:p>
    <w:p w14:paraId="20588448" w14:textId="77777777" w:rsidR="006D5AE0" w:rsidRPr="00665B79" w:rsidRDefault="006D5AE0" w:rsidP="0074411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76" w:lineRule="auto"/>
        <w:rPr>
          <w:rFonts w:ascii="Arial" w:hAnsi="Arial" w:cs="Arial"/>
          <w:b/>
          <w:color w:val="000000" w:themeColor="text1"/>
          <w:sz w:val="20"/>
          <w:szCs w:val="20"/>
        </w:rPr>
      </w:pPr>
      <w:r w:rsidRPr="00665B79">
        <w:rPr>
          <w:rFonts w:ascii="Arial" w:hAnsi="Arial" w:cs="Arial"/>
          <w:b/>
          <w:color w:val="000000" w:themeColor="text1"/>
          <w:sz w:val="20"/>
          <w:szCs w:val="20"/>
        </w:rPr>
        <w:t>2. De docent ontwikkelt een onderwijsprogramma.</w:t>
      </w:r>
    </w:p>
    <w:p w14:paraId="7ED78CFA" w14:textId="77777777" w:rsidR="006D5AE0" w:rsidRPr="00665B79" w:rsidRDefault="006D5AE0" w:rsidP="0074411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76" w:lineRule="auto"/>
        <w:rPr>
          <w:rFonts w:ascii="Arial" w:hAnsi="Arial" w:cs="Arial"/>
          <w:b/>
          <w:color w:val="000000" w:themeColor="text1"/>
          <w:sz w:val="20"/>
          <w:szCs w:val="20"/>
        </w:rPr>
      </w:pPr>
      <w:r w:rsidRPr="00665B79">
        <w:rPr>
          <w:rFonts w:ascii="Arial" w:hAnsi="Arial" w:cs="Arial"/>
          <w:b/>
          <w:color w:val="000000" w:themeColor="text1"/>
          <w:sz w:val="20"/>
          <w:szCs w:val="20"/>
        </w:rPr>
        <w:t>3. De docent voert een onderwijsprogramma uit.</w:t>
      </w:r>
    </w:p>
    <w:p w14:paraId="2E485652" w14:textId="77777777" w:rsidR="006D5AE0" w:rsidRPr="00665B79" w:rsidRDefault="006D5AE0" w:rsidP="0074411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76" w:lineRule="auto"/>
        <w:rPr>
          <w:rFonts w:ascii="Arial" w:hAnsi="Arial" w:cs="Arial"/>
          <w:b/>
          <w:color w:val="000000" w:themeColor="text1"/>
          <w:sz w:val="20"/>
          <w:szCs w:val="20"/>
        </w:rPr>
      </w:pPr>
      <w:r w:rsidRPr="00665B79">
        <w:rPr>
          <w:rFonts w:ascii="Arial" w:hAnsi="Arial" w:cs="Arial"/>
          <w:b/>
          <w:color w:val="000000" w:themeColor="text1"/>
          <w:sz w:val="20"/>
          <w:szCs w:val="20"/>
        </w:rPr>
        <w:t>4. De docent begeleidt de studenten tijdens de leerloopbaan.</w:t>
      </w:r>
    </w:p>
    <w:p w14:paraId="2824593D" w14:textId="77777777" w:rsidR="006D5AE0" w:rsidRPr="00665B79" w:rsidRDefault="006D5AE0" w:rsidP="0074411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76" w:lineRule="auto"/>
        <w:rPr>
          <w:rFonts w:ascii="Arial" w:hAnsi="Arial" w:cs="Arial"/>
          <w:b/>
          <w:color w:val="000000" w:themeColor="text1"/>
          <w:sz w:val="20"/>
          <w:szCs w:val="20"/>
        </w:rPr>
      </w:pPr>
      <w:r w:rsidRPr="00665B79">
        <w:rPr>
          <w:rFonts w:ascii="Arial" w:hAnsi="Arial" w:cs="Arial"/>
          <w:b/>
          <w:color w:val="000000" w:themeColor="text1"/>
          <w:sz w:val="20"/>
          <w:szCs w:val="20"/>
        </w:rPr>
        <w:t>5. De docent is actief betrokken bij de beroepspraktijkvorming.</w:t>
      </w:r>
    </w:p>
    <w:p w14:paraId="15803DA6" w14:textId="77777777" w:rsidR="00F72003" w:rsidRPr="00665B79" w:rsidRDefault="006D5AE0" w:rsidP="0074411D">
      <w:pPr>
        <w:spacing w:line="276" w:lineRule="auto"/>
        <w:jc w:val="both"/>
        <w:rPr>
          <w:rFonts w:ascii="Arial" w:hAnsi="Arial" w:cs="Arial"/>
          <w:color w:val="000000" w:themeColor="text1"/>
          <w:sz w:val="20"/>
          <w:szCs w:val="20"/>
        </w:rPr>
      </w:pPr>
      <w:r w:rsidRPr="00665B79">
        <w:rPr>
          <w:rFonts w:ascii="Arial" w:hAnsi="Arial" w:cs="Arial"/>
          <w:b/>
          <w:color w:val="000000" w:themeColor="text1"/>
          <w:sz w:val="20"/>
          <w:szCs w:val="20"/>
        </w:rPr>
        <w:t>6. De docent construeert, hanteert en evalueert beoordelingsinstrumenten</w:t>
      </w:r>
      <w:r w:rsidRPr="00665B79">
        <w:rPr>
          <w:rFonts w:ascii="Arial" w:hAnsi="Arial" w:cs="Arial"/>
          <w:color w:val="000000" w:themeColor="text1"/>
          <w:sz w:val="20"/>
          <w:szCs w:val="20"/>
        </w:rPr>
        <w:t>.</w:t>
      </w:r>
    </w:p>
    <w:p w14:paraId="73C9BD87" w14:textId="77777777" w:rsidR="0074534D" w:rsidRPr="00665B79" w:rsidRDefault="0074534D" w:rsidP="006D5AE0">
      <w:pPr>
        <w:spacing w:line="276" w:lineRule="auto"/>
        <w:jc w:val="both"/>
        <w:rPr>
          <w:rFonts w:ascii="Arial" w:hAnsi="Arial" w:cs="Arial"/>
          <w:color w:val="000000" w:themeColor="text1"/>
          <w:sz w:val="20"/>
          <w:szCs w:val="20"/>
        </w:rPr>
      </w:pPr>
    </w:p>
    <w:p w14:paraId="386EE25B" w14:textId="77777777" w:rsidR="00D81FFE" w:rsidRDefault="00D81FFE">
      <w:pPr>
        <w:rPr>
          <w:rFonts w:ascii="Arial" w:eastAsia="Arial" w:hAnsi="Arial" w:cs="Arial"/>
          <w:b/>
          <w:color w:val="000000" w:themeColor="text1"/>
          <w:sz w:val="20"/>
          <w:szCs w:val="20"/>
        </w:rPr>
      </w:pPr>
      <w:r>
        <w:rPr>
          <w:rFonts w:ascii="Arial" w:eastAsia="Arial" w:hAnsi="Arial" w:cs="Arial"/>
          <w:b/>
          <w:color w:val="000000" w:themeColor="text1"/>
          <w:sz w:val="20"/>
          <w:szCs w:val="20"/>
        </w:rPr>
        <w:br w:type="page"/>
      </w:r>
    </w:p>
    <w:p w14:paraId="1D78D50A" w14:textId="6EF7EDE8" w:rsidR="0074534D" w:rsidRPr="00665B79" w:rsidRDefault="0074534D" w:rsidP="0074534D">
      <w:pPr>
        <w:spacing w:line="276" w:lineRule="auto"/>
        <w:jc w:val="both"/>
        <w:rPr>
          <w:rFonts w:ascii="Arial" w:eastAsia="Arial" w:hAnsi="Arial" w:cs="Arial"/>
          <w:b/>
          <w:color w:val="000000" w:themeColor="text1"/>
          <w:sz w:val="20"/>
          <w:szCs w:val="20"/>
        </w:rPr>
      </w:pPr>
      <w:r w:rsidRPr="00665B79">
        <w:rPr>
          <w:rFonts w:ascii="Arial" w:eastAsia="Arial" w:hAnsi="Arial" w:cs="Arial"/>
          <w:b/>
          <w:color w:val="000000" w:themeColor="text1"/>
          <w:sz w:val="20"/>
          <w:szCs w:val="20"/>
        </w:rPr>
        <w:lastRenderedPageBreak/>
        <w:t>Opzet van het programma (werkwijze)</w:t>
      </w:r>
    </w:p>
    <w:p w14:paraId="3F9190D0" w14:textId="1E77EED2" w:rsidR="0074534D" w:rsidRPr="00665B79" w:rsidRDefault="0074534D" w:rsidP="0074534D">
      <w:pPr>
        <w:tabs>
          <w:tab w:val="left" w:pos="5670"/>
        </w:tabs>
        <w:spacing w:line="276" w:lineRule="auto"/>
        <w:rPr>
          <w:rFonts w:ascii="Arial" w:eastAsia="Arial" w:hAnsi="Arial" w:cs="Arial"/>
          <w:color w:val="000000" w:themeColor="text1"/>
          <w:sz w:val="20"/>
          <w:szCs w:val="20"/>
        </w:rPr>
      </w:pPr>
      <w:r w:rsidRPr="00665B79">
        <w:rPr>
          <w:rFonts w:ascii="Arial" w:eastAsia="Arial" w:hAnsi="Arial" w:cs="Arial"/>
          <w:color w:val="000000" w:themeColor="text1"/>
          <w:sz w:val="20"/>
          <w:szCs w:val="20"/>
        </w:rPr>
        <w:t xml:space="preserve">Het PDG-programma voorziet in een aanbod van bijeenkomsten die verspreid </w:t>
      </w:r>
      <w:r w:rsidR="0082370C">
        <w:rPr>
          <w:rFonts w:ascii="Arial" w:eastAsia="Arial" w:hAnsi="Arial" w:cs="Arial"/>
          <w:color w:val="000000" w:themeColor="text1"/>
          <w:sz w:val="20"/>
          <w:szCs w:val="20"/>
        </w:rPr>
        <w:t xml:space="preserve">plaatsvinden </w:t>
      </w:r>
      <w:r w:rsidRPr="00665B79">
        <w:rPr>
          <w:rFonts w:ascii="Arial" w:eastAsia="Arial" w:hAnsi="Arial" w:cs="Arial"/>
          <w:color w:val="000000" w:themeColor="text1"/>
          <w:sz w:val="20"/>
          <w:szCs w:val="20"/>
        </w:rPr>
        <w:t>over 2 opleidingsjaren</w:t>
      </w:r>
      <w:r w:rsidR="0082370C">
        <w:rPr>
          <w:rFonts w:ascii="Arial" w:eastAsia="Arial" w:hAnsi="Arial" w:cs="Arial"/>
          <w:color w:val="000000" w:themeColor="text1"/>
          <w:sz w:val="20"/>
          <w:szCs w:val="20"/>
        </w:rPr>
        <w:t>.</w:t>
      </w:r>
      <w:r w:rsidRPr="00665B79">
        <w:rPr>
          <w:rFonts w:ascii="Arial" w:eastAsia="Arial" w:hAnsi="Arial" w:cs="Arial"/>
          <w:color w:val="000000" w:themeColor="text1"/>
          <w:sz w:val="20"/>
          <w:szCs w:val="20"/>
        </w:rPr>
        <w:t xml:space="preserve"> In het eerste jaar worden 18 bijeenkomsten van een dag georganiseerd o</w:t>
      </w:r>
      <w:r w:rsidR="00CF126E" w:rsidRPr="00665B79">
        <w:rPr>
          <w:rFonts w:ascii="Arial" w:eastAsia="Arial" w:hAnsi="Arial" w:cs="Arial"/>
          <w:color w:val="000000" w:themeColor="text1"/>
          <w:sz w:val="20"/>
          <w:szCs w:val="20"/>
        </w:rPr>
        <w:t>p een locatie van NHL</w:t>
      </w:r>
      <w:r w:rsidR="00DD47F2">
        <w:rPr>
          <w:rFonts w:ascii="Arial" w:eastAsia="Arial" w:hAnsi="Arial" w:cs="Arial"/>
          <w:color w:val="000000" w:themeColor="text1"/>
          <w:sz w:val="20"/>
          <w:szCs w:val="20"/>
        </w:rPr>
        <w:t xml:space="preserve"> </w:t>
      </w:r>
      <w:r w:rsidR="00CF126E" w:rsidRPr="00665B79">
        <w:rPr>
          <w:rFonts w:ascii="Arial" w:eastAsia="Arial" w:hAnsi="Arial" w:cs="Arial"/>
          <w:color w:val="000000" w:themeColor="text1"/>
          <w:sz w:val="20"/>
          <w:szCs w:val="20"/>
        </w:rPr>
        <w:t xml:space="preserve">Stenden, </w:t>
      </w:r>
      <w:r w:rsidR="007C5746">
        <w:rPr>
          <w:rFonts w:ascii="Arial" w:eastAsia="Arial" w:hAnsi="Arial" w:cs="Arial"/>
          <w:color w:val="000000" w:themeColor="text1"/>
          <w:sz w:val="20"/>
          <w:szCs w:val="20"/>
        </w:rPr>
        <w:t xml:space="preserve">daarnaast verzorgen de mbo instellingen </w:t>
      </w:r>
      <w:r w:rsidR="00DD47F2">
        <w:rPr>
          <w:rFonts w:ascii="Arial" w:eastAsia="Arial" w:hAnsi="Arial" w:cs="Arial"/>
          <w:color w:val="000000" w:themeColor="text1"/>
          <w:sz w:val="20"/>
          <w:szCs w:val="20"/>
        </w:rPr>
        <w:t>6</w:t>
      </w:r>
      <w:r w:rsidRPr="00665B79">
        <w:rPr>
          <w:rFonts w:ascii="Arial" w:eastAsia="Arial" w:hAnsi="Arial" w:cs="Arial"/>
          <w:color w:val="000000" w:themeColor="text1"/>
          <w:sz w:val="20"/>
          <w:szCs w:val="20"/>
        </w:rPr>
        <w:t xml:space="preserve"> intervisiemomenten en eventueel themabijeenkomsten. In het tweede jaar worden er </w:t>
      </w:r>
      <w:r w:rsidR="00CF126E" w:rsidRPr="00665B79">
        <w:rPr>
          <w:rFonts w:ascii="Arial" w:eastAsia="Arial" w:hAnsi="Arial" w:cs="Arial"/>
          <w:color w:val="000000" w:themeColor="text1"/>
          <w:sz w:val="20"/>
          <w:szCs w:val="20"/>
        </w:rPr>
        <w:t>10</w:t>
      </w:r>
      <w:r w:rsidRPr="00665B79">
        <w:rPr>
          <w:rFonts w:ascii="Arial" w:eastAsia="Arial" w:hAnsi="Arial" w:cs="Arial"/>
          <w:color w:val="000000" w:themeColor="text1"/>
          <w:sz w:val="20"/>
          <w:szCs w:val="20"/>
        </w:rPr>
        <w:t xml:space="preserve"> bijeenkomsten georganiseerd van een dagdeel door NHL</w:t>
      </w:r>
      <w:r w:rsidR="00DD47F2">
        <w:rPr>
          <w:rFonts w:ascii="Arial" w:eastAsia="Arial" w:hAnsi="Arial" w:cs="Arial"/>
          <w:color w:val="000000" w:themeColor="text1"/>
          <w:sz w:val="20"/>
          <w:szCs w:val="20"/>
        </w:rPr>
        <w:t xml:space="preserve"> </w:t>
      </w:r>
      <w:r w:rsidRPr="00665B79">
        <w:rPr>
          <w:rFonts w:ascii="Arial" w:eastAsia="Arial" w:hAnsi="Arial" w:cs="Arial"/>
          <w:color w:val="000000" w:themeColor="text1"/>
          <w:sz w:val="20"/>
          <w:szCs w:val="20"/>
        </w:rPr>
        <w:t xml:space="preserve">Stenden waarbij je verdiepende </w:t>
      </w:r>
      <w:r w:rsidR="00CF126E" w:rsidRPr="00665B79">
        <w:rPr>
          <w:rFonts w:ascii="Arial" w:eastAsia="Arial" w:hAnsi="Arial" w:cs="Arial"/>
          <w:color w:val="000000" w:themeColor="text1"/>
          <w:sz w:val="20"/>
          <w:szCs w:val="20"/>
        </w:rPr>
        <w:t xml:space="preserve">thematieken krijgt aangereikt, </w:t>
      </w:r>
      <w:r w:rsidR="00DD47F2">
        <w:rPr>
          <w:rFonts w:ascii="Arial" w:eastAsia="Arial" w:hAnsi="Arial" w:cs="Arial"/>
          <w:color w:val="000000" w:themeColor="text1"/>
          <w:sz w:val="20"/>
          <w:szCs w:val="20"/>
        </w:rPr>
        <w:t>6</w:t>
      </w:r>
      <w:r w:rsidRPr="00665B79">
        <w:rPr>
          <w:rFonts w:ascii="Arial" w:eastAsia="Arial" w:hAnsi="Arial" w:cs="Arial"/>
          <w:color w:val="000000" w:themeColor="text1"/>
          <w:sz w:val="20"/>
          <w:szCs w:val="20"/>
        </w:rPr>
        <w:t xml:space="preserve"> intervisie momenten en event</w:t>
      </w:r>
      <w:r w:rsidR="00DD47F2">
        <w:rPr>
          <w:rFonts w:ascii="Arial" w:eastAsia="Arial" w:hAnsi="Arial" w:cs="Arial"/>
          <w:color w:val="000000" w:themeColor="text1"/>
          <w:sz w:val="20"/>
          <w:szCs w:val="20"/>
        </w:rPr>
        <w:t>ueel themabijeenkomsten verzorgd</w:t>
      </w:r>
      <w:r w:rsidRPr="00665B79">
        <w:rPr>
          <w:rFonts w:ascii="Arial" w:eastAsia="Arial" w:hAnsi="Arial" w:cs="Arial"/>
          <w:color w:val="000000" w:themeColor="text1"/>
          <w:sz w:val="20"/>
          <w:szCs w:val="20"/>
        </w:rPr>
        <w:t xml:space="preserve"> door de mbo instelling waar je werkt. Naast thema’s kan je op de opleidingsdag begeleiding krijgen bij de uitwerking van je </w:t>
      </w:r>
      <w:r w:rsidR="007C5746">
        <w:rPr>
          <w:rFonts w:ascii="Arial" w:eastAsia="Arial" w:hAnsi="Arial" w:cs="Arial"/>
          <w:color w:val="000000" w:themeColor="text1"/>
          <w:sz w:val="20"/>
          <w:szCs w:val="20"/>
        </w:rPr>
        <w:t>ontwikkelingsplan en beroepsproducten.</w:t>
      </w:r>
    </w:p>
    <w:p w14:paraId="6C3A5CD6" w14:textId="77777777" w:rsidR="00892A4D" w:rsidRPr="00665B79" w:rsidRDefault="00892A4D" w:rsidP="0074534D">
      <w:pPr>
        <w:tabs>
          <w:tab w:val="left" w:pos="5670"/>
        </w:tabs>
        <w:spacing w:line="276" w:lineRule="auto"/>
        <w:rPr>
          <w:rFonts w:ascii="Arial" w:eastAsia="Arial" w:hAnsi="Arial" w:cs="Arial"/>
          <w:color w:val="000000" w:themeColor="text1"/>
          <w:sz w:val="20"/>
          <w:szCs w:val="20"/>
        </w:rPr>
      </w:pPr>
    </w:p>
    <w:p w14:paraId="1906C510" w14:textId="237993DD" w:rsidR="00072AFA" w:rsidRPr="00072AFA" w:rsidRDefault="00072AFA" w:rsidP="00072AFA">
      <w:pPr>
        <w:tabs>
          <w:tab w:val="left" w:pos="5670"/>
        </w:tabs>
        <w:spacing w:line="276" w:lineRule="auto"/>
        <w:rPr>
          <w:rFonts w:ascii="Arial" w:eastAsia="Arial" w:hAnsi="Arial" w:cs="Arial"/>
          <w:color w:val="000000" w:themeColor="text1"/>
          <w:sz w:val="20"/>
          <w:szCs w:val="20"/>
        </w:rPr>
      </w:pPr>
      <w:r w:rsidRPr="00072AFA">
        <w:rPr>
          <w:rFonts w:ascii="Arial" w:eastAsia="Arial" w:hAnsi="Arial" w:cs="Arial"/>
          <w:color w:val="000000" w:themeColor="text1"/>
          <w:sz w:val="20"/>
          <w:szCs w:val="20"/>
        </w:rPr>
        <w:t xml:space="preserve">Het programma is zo vormgegeven dat vanuit de uitgangspunten </w:t>
      </w:r>
      <w:r>
        <w:rPr>
          <w:rFonts w:ascii="Arial" w:eastAsia="Arial" w:hAnsi="Arial" w:cs="Arial"/>
          <w:color w:val="000000" w:themeColor="text1"/>
          <w:sz w:val="20"/>
          <w:szCs w:val="20"/>
        </w:rPr>
        <w:t>van</w:t>
      </w:r>
      <w:r w:rsidR="007C5746">
        <w:rPr>
          <w:rFonts w:ascii="Arial" w:eastAsia="Arial" w:hAnsi="Arial" w:cs="Arial"/>
          <w:color w:val="000000" w:themeColor="text1"/>
          <w:sz w:val="20"/>
          <w:szCs w:val="20"/>
        </w:rPr>
        <w:t xml:space="preserve"> het PDG traject </w:t>
      </w:r>
      <w:r>
        <w:rPr>
          <w:rFonts w:ascii="Arial" w:eastAsia="Arial" w:hAnsi="Arial" w:cs="Arial"/>
          <w:color w:val="000000" w:themeColor="text1"/>
          <w:sz w:val="20"/>
          <w:szCs w:val="20"/>
        </w:rPr>
        <w:t xml:space="preserve"> </w:t>
      </w:r>
      <w:r w:rsidRPr="00072AFA">
        <w:rPr>
          <w:rFonts w:ascii="Arial" w:eastAsia="Arial" w:hAnsi="Arial" w:cs="Arial"/>
          <w:color w:val="000000" w:themeColor="text1"/>
          <w:sz w:val="20"/>
          <w:szCs w:val="20"/>
        </w:rPr>
        <w:t xml:space="preserve">en in aansluiting </w:t>
      </w:r>
      <w:r>
        <w:rPr>
          <w:rFonts w:ascii="Arial" w:eastAsia="Arial" w:hAnsi="Arial" w:cs="Arial"/>
          <w:color w:val="000000" w:themeColor="text1"/>
          <w:sz w:val="20"/>
          <w:szCs w:val="20"/>
        </w:rPr>
        <w:t>op</w:t>
      </w:r>
      <w:r w:rsidRPr="00072AFA">
        <w:rPr>
          <w:rFonts w:ascii="Arial" w:eastAsia="Arial" w:hAnsi="Arial" w:cs="Arial"/>
          <w:color w:val="000000" w:themeColor="text1"/>
          <w:sz w:val="20"/>
          <w:szCs w:val="20"/>
        </w:rPr>
        <w:t xml:space="preserve"> jouw kennis, ervaring en professionele waarden een passende leerroute ontstaat. Passend bij de criteria van de opleiding, de mogelijkheden en wensen van jou en je werkcontext. De opleiding start daarom ook met een verkenningsfase. </w:t>
      </w:r>
    </w:p>
    <w:p w14:paraId="755B230A" w14:textId="7C16BCF6" w:rsidR="0074534D" w:rsidRPr="00665B79" w:rsidRDefault="0074534D" w:rsidP="006D5AE0">
      <w:pPr>
        <w:spacing w:line="276" w:lineRule="auto"/>
        <w:jc w:val="both"/>
        <w:rPr>
          <w:rFonts w:ascii="Arial" w:hAnsi="Arial" w:cs="Arial"/>
          <w:color w:val="000000" w:themeColor="text1"/>
          <w:sz w:val="20"/>
          <w:szCs w:val="20"/>
        </w:rPr>
      </w:pPr>
    </w:p>
    <w:p w14:paraId="30294A35" w14:textId="77777777" w:rsidR="00FD6EC7" w:rsidRPr="00665B79" w:rsidRDefault="00FD6EC7" w:rsidP="00FD6EC7">
      <w:pPr>
        <w:tabs>
          <w:tab w:val="left" w:pos="5670"/>
        </w:tabs>
        <w:spacing w:line="276" w:lineRule="auto"/>
        <w:rPr>
          <w:rFonts w:ascii="Arial" w:eastAsia="Arial" w:hAnsi="Arial" w:cs="Arial"/>
          <w:b/>
          <w:color w:val="000000" w:themeColor="text1"/>
          <w:sz w:val="20"/>
          <w:szCs w:val="20"/>
        </w:rPr>
      </w:pPr>
      <w:r w:rsidRPr="00665B79">
        <w:rPr>
          <w:rFonts w:ascii="Arial" w:eastAsia="Arial" w:hAnsi="Arial" w:cs="Arial"/>
          <w:b/>
          <w:color w:val="000000" w:themeColor="text1"/>
          <w:sz w:val="20"/>
          <w:szCs w:val="20"/>
        </w:rPr>
        <w:t>Verkenningsfase</w:t>
      </w:r>
    </w:p>
    <w:p w14:paraId="3B1098B7" w14:textId="703487E7" w:rsidR="00FD6EC7" w:rsidRPr="00665B79" w:rsidRDefault="00FD6EC7" w:rsidP="00FD6EC7">
      <w:pPr>
        <w:tabs>
          <w:tab w:val="left" w:pos="5670"/>
        </w:tabs>
        <w:spacing w:line="276" w:lineRule="auto"/>
        <w:rPr>
          <w:rFonts w:ascii="Arial" w:eastAsia="Arial" w:hAnsi="Arial" w:cs="Arial"/>
          <w:color w:val="000000" w:themeColor="text1"/>
          <w:sz w:val="20"/>
          <w:szCs w:val="20"/>
        </w:rPr>
      </w:pPr>
      <w:r w:rsidRPr="00665B79">
        <w:rPr>
          <w:rFonts w:ascii="Arial" w:eastAsia="Arial" w:hAnsi="Arial" w:cs="Arial"/>
          <w:color w:val="000000" w:themeColor="text1"/>
          <w:sz w:val="20"/>
          <w:szCs w:val="20"/>
        </w:rPr>
        <w:t>In de verkenningsfase onder</w:t>
      </w:r>
      <w:r w:rsidR="007C5746">
        <w:rPr>
          <w:rFonts w:ascii="Arial" w:eastAsia="Arial" w:hAnsi="Arial" w:cs="Arial"/>
          <w:color w:val="000000" w:themeColor="text1"/>
          <w:sz w:val="20"/>
          <w:szCs w:val="20"/>
        </w:rPr>
        <w:t xml:space="preserve">zoek je tripartiet welke weg je </w:t>
      </w:r>
      <w:r w:rsidRPr="00665B79">
        <w:rPr>
          <w:rFonts w:ascii="Arial" w:eastAsia="Arial" w:hAnsi="Arial" w:cs="Arial"/>
          <w:color w:val="000000" w:themeColor="text1"/>
          <w:sz w:val="20"/>
          <w:szCs w:val="20"/>
        </w:rPr>
        <w:t xml:space="preserve">verwacht te kiezen richting </w:t>
      </w:r>
      <w:r w:rsidR="007C5746">
        <w:rPr>
          <w:rFonts w:ascii="Arial" w:eastAsia="Arial" w:hAnsi="Arial" w:cs="Arial"/>
          <w:color w:val="000000" w:themeColor="text1"/>
          <w:sz w:val="20"/>
          <w:szCs w:val="20"/>
        </w:rPr>
        <w:t xml:space="preserve">het eind </w:t>
      </w:r>
      <w:r w:rsidR="0082370C">
        <w:rPr>
          <w:rFonts w:ascii="Arial" w:eastAsia="Arial" w:hAnsi="Arial" w:cs="Arial"/>
          <w:color w:val="000000" w:themeColor="text1"/>
          <w:sz w:val="20"/>
          <w:szCs w:val="20"/>
        </w:rPr>
        <w:t>assessment</w:t>
      </w:r>
      <w:r w:rsidR="007C5746">
        <w:rPr>
          <w:rFonts w:ascii="Arial" w:eastAsia="Arial" w:hAnsi="Arial" w:cs="Arial"/>
          <w:color w:val="000000" w:themeColor="text1"/>
          <w:sz w:val="20"/>
          <w:szCs w:val="20"/>
        </w:rPr>
        <w:t xml:space="preserve"> </w:t>
      </w:r>
      <w:r w:rsidRPr="00665B79">
        <w:rPr>
          <w:rFonts w:ascii="Arial" w:eastAsia="Arial" w:hAnsi="Arial" w:cs="Arial"/>
          <w:color w:val="000000" w:themeColor="text1"/>
          <w:sz w:val="20"/>
          <w:szCs w:val="20"/>
        </w:rPr>
        <w:t>van het PDG</w:t>
      </w:r>
      <w:r w:rsidR="007C5746">
        <w:rPr>
          <w:rFonts w:ascii="Arial" w:eastAsia="Arial" w:hAnsi="Arial" w:cs="Arial"/>
          <w:color w:val="000000" w:themeColor="text1"/>
          <w:sz w:val="20"/>
          <w:szCs w:val="20"/>
        </w:rPr>
        <w:t xml:space="preserve"> traject als  start</w:t>
      </w:r>
      <w:r w:rsidRPr="00665B79">
        <w:rPr>
          <w:rFonts w:ascii="Arial" w:eastAsia="Arial" w:hAnsi="Arial" w:cs="Arial"/>
          <w:color w:val="000000" w:themeColor="text1"/>
          <w:sz w:val="20"/>
          <w:szCs w:val="20"/>
        </w:rPr>
        <w:t xml:space="preserve">bekwaam docent mbo. De verkenningsfase is het eerste blok van de opleiding waarin je een startgesprek organiseert, de formele toelatingsdocumenten aanlevert en aan verslaglegging doet van het startgesprek en van de verkenningsfase. (zie bijlage J) Deze verslaglegging vormt het eerste hoofdstuk van je </w:t>
      </w:r>
      <w:r w:rsidR="007C5746">
        <w:rPr>
          <w:rFonts w:ascii="Arial" w:eastAsia="Arial" w:hAnsi="Arial" w:cs="Arial"/>
          <w:color w:val="000000" w:themeColor="text1"/>
          <w:sz w:val="20"/>
          <w:szCs w:val="20"/>
        </w:rPr>
        <w:t>o</w:t>
      </w:r>
      <w:r w:rsidR="00F1703C">
        <w:rPr>
          <w:rFonts w:ascii="Arial" w:eastAsia="Arial" w:hAnsi="Arial" w:cs="Arial"/>
          <w:color w:val="000000" w:themeColor="text1"/>
          <w:sz w:val="20"/>
          <w:szCs w:val="20"/>
        </w:rPr>
        <w:t>ntwikkelingsplan tot mbo docent</w:t>
      </w:r>
      <w:r w:rsidRPr="00665B79">
        <w:rPr>
          <w:rFonts w:ascii="Arial" w:eastAsia="Arial" w:hAnsi="Arial" w:cs="Arial"/>
          <w:color w:val="000000" w:themeColor="text1"/>
          <w:sz w:val="20"/>
          <w:szCs w:val="20"/>
        </w:rPr>
        <w:t xml:space="preserve">. </w:t>
      </w:r>
    </w:p>
    <w:p w14:paraId="06BF6692" w14:textId="77777777" w:rsidR="00FD6EC7" w:rsidRPr="00665B79" w:rsidRDefault="00FD6EC7" w:rsidP="00FD6EC7">
      <w:pPr>
        <w:tabs>
          <w:tab w:val="left" w:pos="5670"/>
        </w:tabs>
        <w:spacing w:line="276" w:lineRule="auto"/>
        <w:rPr>
          <w:rFonts w:ascii="Arial" w:eastAsia="Arial" w:hAnsi="Arial" w:cs="Arial"/>
          <w:b/>
          <w:color w:val="000000" w:themeColor="text1"/>
          <w:sz w:val="20"/>
          <w:szCs w:val="20"/>
        </w:rPr>
      </w:pPr>
    </w:p>
    <w:p w14:paraId="77CEAA74" w14:textId="77777777" w:rsidR="00FD6EC7" w:rsidRPr="00665B79" w:rsidRDefault="00FD6EC7" w:rsidP="00FD6EC7">
      <w:pPr>
        <w:tabs>
          <w:tab w:val="left" w:pos="5670"/>
        </w:tabs>
        <w:spacing w:line="276" w:lineRule="auto"/>
        <w:rPr>
          <w:rFonts w:ascii="Arial" w:eastAsia="Arial" w:hAnsi="Arial" w:cs="Arial"/>
          <w:b/>
          <w:color w:val="000000" w:themeColor="text1"/>
          <w:sz w:val="20"/>
          <w:szCs w:val="20"/>
        </w:rPr>
      </w:pPr>
      <w:r w:rsidRPr="00665B79">
        <w:rPr>
          <w:rFonts w:ascii="Arial" w:eastAsia="Arial" w:hAnsi="Arial" w:cs="Arial"/>
          <w:b/>
          <w:color w:val="000000" w:themeColor="text1"/>
          <w:sz w:val="20"/>
          <w:szCs w:val="20"/>
        </w:rPr>
        <w:t>Thema van de dag</w:t>
      </w:r>
    </w:p>
    <w:p w14:paraId="4E6E25EA" w14:textId="77777777" w:rsidR="00FD6EC7" w:rsidRPr="00665B79" w:rsidRDefault="00FD6EC7" w:rsidP="00FD6EC7">
      <w:pPr>
        <w:tabs>
          <w:tab w:val="left" w:pos="5670"/>
        </w:tabs>
        <w:spacing w:line="276" w:lineRule="auto"/>
        <w:rPr>
          <w:rFonts w:ascii="Arial" w:eastAsia="Arial" w:hAnsi="Arial" w:cs="Arial"/>
          <w:color w:val="000000" w:themeColor="text1"/>
          <w:sz w:val="20"/>
          <w:szCs w:val="20"/>
        </w:rPr>
      </w:pPr>
      <w:r w:rsidRPr="00665B79">
        <w:rPr>
          <w:rFonts w:ascii="Arial" w:eastAsia="Arial" w:hAnsi="Arial" w:cs="Arial"/>
          <w:color w:val="000000" w:themeColor="text1"/>
          <w:sz w:val="20"/>
          <w:szCs w:val="20"/>
        </w:rPr>
        <w:t>Per opleidingsdag staat een thema centraal waar je op verschillende manieren mee aan de slag gaat. De thema’s zijn in het eerste jaar verdeeld over een zevental blokken, namelijk:</w:t>
      </w:r>
    </w:p>
    <w:p w14:paraId="72B172EC" w14:textId="77777777" w:rsidR="00FD6EC7" w:rsidRPr="00665B79" w:rsidRDefault="00FD6EC7" w:rsidP="009D3686">
      <w:pPr>
        <w:pStyle w:val="Lijstalinea"/>
        <w:numPr>
          <w:ilvl w:val="0"/>
          <w:numId w:val="57"/>
        </w:numPr>
        <w:tabs>
          <w:tab w:val="left" w:pos="5670"/>
        </w:tabs>
        <w:spacing w:line="276" w:lineRule="auto"/>
        <w:rPr>
          <w:rFonts w:ascii="Arial" w:eastAsia="Arial" w:hAnsi="Arial" w:cs="Arial"/>
          <w:color w:val="000000" w:themeColor="text1"/>
          <w:sz w:val="20"/>
          <w:szCs w:val="20"/>
        </w:rPr>
      </w:pPr>
      <w:r w:rsidRPr="00665B79">
        <w:rPr>
          <w:rFonts w:ascii="Arial" w:eastAsia="Arial" w:hAnsi="Arial" w:cs="Arial"/>
          <w:color w:val="000000" w:themeColor="text1"/>
          <w:sz w:val="20"/>
          <w:szCs w:val="20"/>
        </w:rPr>
        <w:t xml:space="preserve">Verkenningsfase: </w:t>
      </w:r>
    </w:p>
    <w:p w14:paraId="1C92BDAD" w14:textId="77777777" w:rsidR="00FD6EC7" w:rsidRPr="00665B79" w:rsidRDefault="00FD6EC7" w:rsidP="009D3686">
      <w:pPr>
        <w:pStyle w:val="Lijstalinea"/>
        <w:numPr>
          <w:ilvl w:val="0"/>
          <w:numId w:val="57"/>
        </w:numPr>
        <w:tabs>
          <w:tab w:val="left" w:pos="5670"/>
        </w:tabs>
        <w:spacing w:line="276" w:lineRule="auto"/>
        <w:rPr>
          <w:rFonts w:ascii="Arial" w:eastAsia="Arial" w:hAnsi="Arial" w:cs="Arial"/>
          <w:color w:val="000000" w:themeColor="text1"/>
          <w:sz w:val="20"/>
          <w:szCs w:val="20"/>
        </w:rPr>
      </w:pPr>
      <w:r w:rsidRPr="00665B79">
        <w:rPr>
          <w:rFonts w:ascii="Arial" w:eastAsia="Arial" w:hAnsi="Arial" w:cs="Arial"/>
          <w:color w:val="000000" w:themeColor="text1"/>
          <w:sz w:val="20"/>
          <w:szCs w:val="20"/>
        </w:rPr>
        <w:t xml:space="preserve">6 rollen van een docent </w:t>
      </w:r>
    </w:p>
    <w:p w14:paraId="448345BA" w14:textId="77777777" w:rsidR="00FD6EC7" w:rsidRPr="00665B79" w:rsidRDefault="00FD6EC7" w:rsidP="009D3686">
      <w:pPr>
        <w:pStyle w:val="Lijstalinea"/>
        <w:numPr>
          <w:ilvl w:val="0"/>
          <w:numId w:val="57"/>
        </w:numPr>
        <w:tabs>
          <w:tab w:val="left" w:pos="5670"/>
        </w:tabs>
        <w:spacing w:line="276" w:lineRule="auto"/>
        <w:rPr>
          <w:rFonts w:ascii="Arial" w:eastAsia="Arial" w:hAnsi="Arial" w:cs="Arial"/>
          <w:color w:val="000000" w:themeColor="text1"/>
          <w:sz w:val="20"/>
          <w:szCs w:val="20"/>
        </w:rPr>
      </w:pPr>
      <w:r w:rsidRPr="00665B79">
        <w:rPr>
          <w:rFonts w:ascii="Arial" w:eastAsia="Arial" w:hAnsi="Arial" w:cs="Arial"/>
          <w:color w:val="000000" w:themeColor="text1"/>
          <w:sz w:val="20"/>
          <w:szCs w:val="20"/>
        </w:rPr>
        <w:t>Leerprocessen</w:t>
      </w:r>
    </w:p>
    <w:p w14:paraId="7B16CD07" w14:textId="77777777" w:rsidR="00FD6EC7" w:rsidRPr="00665B79" w:rsidRDefault="00FD6EC7" w:rsidP="009D3686">
      <w:pPr>
        <w:pStyle w:val="Lijstalinea"/>
        <w:numPr>
          <w:ilvl w:val="0"/>
          <w:numId w:val="57"/>
        </w:numPr>
        <w:tabs>
          <w:tab w:val="left" w:pos="5670"/>
        </w:tabs>
        <w:spacing w:line="276" w:lineRule="auto"/>
        <w:rPr>
          <w:rFonts w:ascii="Arial" w:eastAsia="Arial" w:hAnsi="Arial" w:cs="Arial"/>
          <w:color w:val="000000" w:themeColor="text1"/>
          <w:sz w:val="20"/>
          <w:szCs w:val="20"/>
        </w:rPr>
      </w:pPr>
      <w:r w:rsidRPr="00665B79">
        <w:rPr>
          <w:rFonts w:ascii="Arial" w:eastAsia="Arial" w:hAnsi="Arial" w:cs="Arial"/>
          <w:color w:val="000000" w:themeColor="text1"/>
          <w:sz w:val="20"/>
          <w:szCs w:val="20"/>
        </w:rPr>
        <w:t>Onderwijs voorbereiding en afsluiting</w:t>
      </w:r>
    </w:p>
    <w:p w14:paraId="34C48B4A" w14:textId="4E1626C4" w:rsidR="00FD6EC7" w:rsidRPr="00665B79" w:rsidRDefault="00FD6EC7" w:rsidP="009D3686">
      <w:pPr>
        <w:pStyle w:val="Lijstalinea"/>
        <w:numPr>
          <w:ilvl w:val="0"/>
          <w:numId w:val="57"/>
        </w:numPr>
        <w:tabs>
          <w:tab w:val="left" w:pos="5670"/>
        </w:tabs>
        <w:spacing w:line="276" w:lineRule="auto"/>
        <w:rPr>
          <w:rFonts w:ascii="Arial" w:eastAsia="Arial" w:hAnsi="Arial" w:cs="Arial"/>
          <w:color w:val="000000" w:themeColor="text1"/>
          <w:sz w:val="20"/>
          <w:szCs w:val="20"/>
        </w:rPr>
      </w:pPr>
      <w:r w:rsidRPr="00665B79">
        <w:rPr>
          <w:rFonts w:ascii="Arial" w:eastAsia="Arial" w:hAnsi="Arial" w:cs="Arial"/>
          <w:color w:val="000000" w:themeColor="text1"/>
          <w:sz w:val="20"/>
          <w:szCs w:val="20"/>
        </w:rPr>
        <w:t>Dif</w:t>
      </w:r>
      <w:r w:rsidR="00EB71EC" w:rsidRPr="00665B79">
        <w:rPr>
          <w:rFonts w:ascii="Arial" w:eastAsia="Arial" w:hAnsi="Arial" w:cs="Arial"/>
          <w:color w:val="000000" w:themeColor="text1"/>
          <w:sz w:val="20"/>
          <w:szCs w:val="20"/>
        </w:rPr>
        <w:t>ferentiatie en de rol van SLB/LOB</w:t>
      </w:r>
    </w:p>
    <w:p w14:paraId="73207890" w14:textId="77777777" w:rsidR="00FD6EC7" w:rsidRPr="00665B79" w:rsidRDefault="00FD6EC7" w:rsidP="009D3686">
      <w:pPr>
        <w:pStyle w:val="Lijstalinea"/>
        <w:numPr>
          <w:ilvl w:val="0"/>
          <w:numId w:val="57"/>
        </w:numPr>
        <w:tabs>
          <w:tab w:val="left" w:pos="5670"/>
        </w:tabs>
        <w:spacing w:line="276" w:lineRule="auto"/>
        <w:rPr>
          <w:rFonts w:ascii="Arial" w:eastAsia="Arial" w:hAnsi="Arial" w:cs="Arial"/>
          <w:color w:val="000000" w:themeColor="text1"/>
          <w:sz w:val="20"/>
          <w:szCs w:val="20"/>
        </w:rPr>
      </w:pPr>
      <w:r w:rsidRPr="00665B79">
        <w:rPr>
          <w:rFonts w:ascii="Arial" w:eastAsia="Arial" w:hAnsi="Arial" w:cs="Arial"/>
          <w:color w:val="000000" w:themeColor="text1"/>
          <w:sz w:val="20"/>
          <w:szCs w:val="20"/>
        </w:rPr>
        <w:t>Werken aan beroepspraktijkvorming</w:t>
      </w:r>
    </w:p>
    <w:p w14:paraId="3FBE0E9E" w14:textId="77777777" w:rsidR="00FD6EC7" w:rsidRPr="00665B79" w:rsidRDefault="00FD6EC7" w:rsidP="009D3686">
      <w:pPr>
        <w:pStyle w:val="Lijstalinea"/>
        <w:numPr>
          <w:ilvl w:val="0"/>
          <w:numId w:val="57"/>
        </w:numPr>
        <w:tabs>
          <w:tab w:val="left" w:pos="5670"/>
        </w:tabs>
        <w:spacing w:line="276" w:lineRule="auto"/>
        <w:rPr>
          <w:rFonts w:ascii="Arial" w:eastAsia="Arial" w:hAnsi="Arial" w:cs="Arial"/>
          <w:color w:val="000000" w:themeColor="text1"/>
          <w:sz w:val="20"/>
          <w:szCs w:val="20"/>
        </w:rPr>
      </w:pPr>
      <w:r w:rsidRPr="00665B79">
        <w:rPr>
          <w:rFonts w:ascii="Arial" w:eastAsia="Arial" w:hAnsi="Arial" w:cs="Arial"/>
          <w:color w:val="000000" w:themeColor="text1"/>
          <w:sz w:val="20"/>
          <w:szCs w:val="20"/>
        </w:rPr>
        <w:t>Samenwerken in een team</w:t>
      </w:r>
    </w:p>
    <w:p w14:paraId="7943A939" w14:textId="67B9B3AC" w:rsidR="00FD6EC7" w:rsidRPr="000307C6" w:rsidRDefault="00FD6EC7" w:rsidP="00FD6EC7">
      <w:pPr>
        <w:tabs>
          <w:tab w:val="left" w:pos="5670"/>
        </w:tabs>
        <w:spacing w:line="276" w:lineRule="auto"/>
        <w:rPr>
          <w:rFonts w:ascii="Arial" w:eastAsia="Arial" w:hAnsi="Arial" w:cs="Arial"/>
          <w:color w:val="000000" w:themeColor="text1"/>
          <w:sz w:val="20"/>
          <w:szCs w:val="20"/>
          <w:u w:val="single"/>
        </w:rPr>
      </w:pPr>
      <w:r w:rsidRPr="00665B79">
        <w:rPr>
          <w:rFonts w:ascii="Arial" w:eastAsia="Arial" w:hAnsi="Arial" w:cs="Arial"/>
          <w:color w:val="000000" w:themeColor="text1"/>
          <w:sz w:val="20"/>
          <w:szCs w:val="20"/>
        </w:rPr>
        <w:t xml:space="preserve">Een overzicht van de verschillende blokken vind je </w:t>
      </w:r>
      <w:r w:rsidR="00726A70" w:rsidRPr="00665B79">
        <w:rPr>
          <w:rFonts w:ascii="Arial" w:eastAsia="Arial" w:hAnsi="Arial" w:cs="Arial"/>
          <w:color w:val="000000" w:themeColor="text1"/>
          <w:sz w:val="20"/>
          <w:szCs w:val="20"/>
        </w:rPr>
        <w:t xml:space="preserve">in </w:t>
      </w:r>
      <w:r w:rsidR="007C5746">
        <w:rPr>
          <w:rFonts w:ascii="Arial" w:eastAsia="Arial" w:hAnsi="Arial" w:cs="Arial"/>
          <w:color w:val="000000" w:themeColor="text1"/>
          <w:sz w:val="20"/>
          <w:szCs w:val="20"/>
        </w:rPr>
        <w:t xml:space="preserve">het </w:t>
      </w:r>
      <w:r w:rsidR="00726A70" w:rsidRPr="00665B79">
        <w:rPr>
          <w:rFonts w:ascii="Arial" w:eastAsia="Arial" w:hAnsi="Arial" w:cs="Arial"/>
          <w:color w:val="000000" w:themeColor="text1"/>
          <w:sz w:val="20"/>
          <w:szCs w:val="20"/>
        </w:rPr>
        <w:t xml:space="preserve">rooster </w:t>
      </w:r>
      <w:r w:rsidRPr="00665B79">
        <w:rPr>
          <w:rFonts w:ascii="Arial" w:eastAsia="Arial" w:hAnsi="Arial" w:cs="Arial"/>
          <w:color w:val="000000" w:themeColor="text1"/>
          <w:sz w:val="20"/>
          <w:szCs w:val="20"/>
        </w:rPr>
        <w:t xml:space="preserve">op de website </w:t>
      </w:r>
      <w:hyperlink r:id="rId23" w:history="1">
        <w:r w:rsidRPr="00665B79">
          <w:rPr>
            <w:rStyle w:val="Hyperlink"/>
            <w:rFonts w:ascii="Arial" w:eastAsia="Arial" w:hAnsi="Arial" w:cs="Arial"/>
            <w:color w:val="000000" w:themeColor="text1"/>
            <w:sz w:val="20"/>
            <w:szCs w:val="20"/>
          </w:rPr>
          <w:t>www.ecno-pdg.nl</w:t>
        </w:r>
      </w:hyperlink>
      <w:r w:rsidRPr="00665B79">
        <w:rPr>
          <w:rFonts w:ascii="Arial" w:eastAsia="Arial" w:hAnsi="Arial" w:cs="Arial"/>
          <w:color w:val="000000" w:themeColor="text1"/>
          <w:sz w:val="20"/>
          <w:szCs w:val="20"/>
        </w:rPr>
        <w:t xml:space="preserve">  voor de PDG groep waar jij inzit</w:t>
      </w:r>
      <w:r w:rsidR="007C5746">
        <w:rPr>
          <w:rFonts w:ascii="Arial" w:eastAsia="Arial" w:hAnsi="Arial" w:cs="Arial"/>
          <w:color w:val="000000" w:themeColor="text1"/>
          <w:sz w:val="20"/>
          <w:szCs w:val="20"/>
        </w:rPr>
        <w:t>.</w:t>
      </w:r>
    </w:p>
    <w:p w14:paraId="33BFEA24" w14:textId="77777777" w:rsidR="00FD6EC7" w:rsidRPr="00665B79" w:rsidRDefault="00FD6EC7" w:rsidP="00FD6EC7">
      <w:pPr>
        <w:tabs>
          <w:tab w:val="left" w:pos="5670"/>
        </w:tabs>
        <w:spacing w:line="276" w:lineRule="auto"/>
        <w:rPr>
          <w:rFonts w:ascii="Arial" w:eastAsia="Arial" w:hAnsi="Arial" w:cs="Arial"/>
          <w:color w:val="000000" w:themeColor="text1"/>
          <w:sz w:val="20"/>
          <w:szCs w:val="20"/>
        </w:rPr>
      </w:pPr>
    </w:p>
    <w:p w14:paraId="6486396C" w14:textId="4206F819" w:rsidR="00FD6EC7" w:rsidRPr="00665B79" w:rsidRDefault="00FD6EC7" w:rsidP="00FD6EC7">
      <w:pPr>
        <w:tabs>
          <w:tab w:val="left" w:pos="5670"/>
        </w:tabs>
        <w:spacing w:line="276" w:lineRule="auto"/>
        <w:rPr>
          <w:rFonts w:ascii="Arial" w:eastAsia="Arial" w:hAnsi="Arial" w:cs="Arial"/>
          <w:color w:val="000000" w:themeColor="text1"/>
          <w:sz w:val="20"/>
          <w:szCs w:val="20"/>
        </w:rPr>
      </w:pPr>
      <w:r w:rsidRPr="00665B79">
        <w:rPr>
          <w:rFonts w:ascii="Arial" w:eastAsia="Arial" w:hAnsi="Arial" w:cs="Arial"/>
          <w:color w:val="000000" w:themeColor="text1"/>
          <w:sz w:val="20"/>
          <w:szCs w:val="20"/>
        </w:rPr>
        <w:t>In het eerste jaar ziet een opleidingsdag er doorgaans als volgt uit:</w:t>
      </w:r>
    </w:p>
    <w:p w14:paraId="0C55D5FB" w14:textId="77777777" w:rsidR="00FD6EC7" w:rsidRPr="00665B79" w:rsidRDefault="00FD6EC7" w:rsidP="009D3686">
      <w:pPr>
        <w:pStyle w:val="Lijstalinea"/>
        <w:numPr>
          <w:ilvl w:val="0"/>
          <w:numId w:val="58"/>
        </w:numPr>
        <w:tabs>
          <w:tab w:val="left" w:pos="5670"/>
        </w:tabs>
        <w:spacing w:line="276" w:lineRule="auto"/>
        <w:rPr>
          <w:rFonts w:ascii="Arial" w:eastAsia="Arial" w:hAnsi="Arial" w:cs="Arial"/>
          <w:color w:val="000000" w:themeColor="text1"/>
          <w:sz w:val="20"/>
          <w:szCs w:val="20"/>
        </w:rPr>
      </w:pPr>
      <w:r w:rsidRPr="00665B79">
        <w:rPr>
          <w:rFonts w:ascii="Arial" w:eastAsia="Arial" w:hAnsi="Arial" w:cs="Arial"/>
          <w:color w:val="000000" w:themeColor="text1"/>
          <w:sz w:val="20"/>
          <w:szCs w:val="20"/>
        </w:rPr>
        <w:t>Gezamenlijke start</w:t>
      </w:r>
    </w:p>
    <w:p w14:paraId="53FEA751" w14:textId="77777777" w:rsidR="00FD6EC7" w:rsidRPr="00665B79" w:rsidRDefault="00FD6EC7" w:rsidP="009D3686">
      <w:pPr>
        <w:pStyle w:val="Lijstalinea"/>
        <w:numPr>
          <w:ilvl w:val="0"/>
          <w:numId w:val="58"/>
        </w:numPr>
        <w:tabs>
          <w:tab w:val="left" w:pos="5670"/>
        </w:tabs>
        <w:spacing w:line="276" w:lineRule="auto"/>
        <w:rPr>
          <w:rFonts w:ascii="Arial" w:eastAsia="Arial" w:hAnsi="Arial" w:cs="Arial"/>
          <w:color w:val="000000" w:themeColor="text1"/>
          <w:sz w:val="20"/>
          <w:szCs w:val="20"/>
        </w:rPr>
      </w:pPr>
      <w:r w:rsidRPr="00665B79">
        <w:rPr>
          <w:rFonts w:ascii="Arial" w:eastAsia="Arial" w:hAnsi="Arial" w:cs="Arial"/>
          <w:color w:val="000000" w:themeColor="text1"/>
          <w:sz w:val="20"/>
          <w:szCs w:val="20"/>
        </w:rPr>
        <w:t>COL</w:t>
      </w:r>
    </w:p>
    <w:p w14:paraId="6B65C3E9" w14:textId="41257FC2" w:rsidR="00FD6EC7" w:rsidRPr="00665B79" w:rsidRDefault="00D74AAE" w:rsidP="009D3686">
      <w:pPr>
        <w:pStyle w:val="Lijstalinea"/>
        <w:numPr>
          <w:ilvl w:val="0"/>
          <w:numId w:val="58"/>
        </w:numPr>
        <w:tabs>
          <w:tab w:val="left" w:pos="5670"/>
        </w:tabs>
        <w:spacing w:line="276" w:lineRule="auto"/>
        <w:rPr>
          <w:rFonts w:ascii="Arial" w:eastAsia="Arial" w:hAnsi="Arial" w:cs="Arial"/>
          <w:color w:val="000000" w:themeColor="text1"/>
          <w:sz w:val="20"/>
          <w:szCs w:val="20"/>
        </w:rPr>
      </w:pPr>
      <w:r>
        <w:rPr>
          <w:rFonts w:ascii="Arial" w:eastAsia="Arial" w:hAnsi="Arial" w:cs="Arial"/>
          <w:color w:val="000000" w:themeColor="text1"/>
          <w:sz w:val="20"/>
          <w:szCs w:val="20"/>
        </w:rPr>
        <w:t>Werkplaats</w:t>
      </w:r>
    </w:p>
    <w:p w14:paraId="3A19BAA8" w14:textId="77777777" w:rsidR="00FD6EC7" w:rsidRPr="00665B79" w:rsidRDefault="00FD6EC7" w:rsidP="009D3686">
      <w:pPr>
        <w:pStyle w:val="Lijstalinea"/>
        <w:numPr>
          <w:ilvl w:val="0"/>
          <w:numId w:val="58"/>
        </w:numPr>
        <w:tabs>
          <w:tab w:val="left" w:pos="5670"/>
        </w:tabs>
        <w:spacing w:line="276" w:lineRule="auto"/>
        <w:rPr>
          <w:rFonts w:ascii="Arial" w:eastAsia="Arial" w:hAnsi="Arial" w:cs="Arial"/>
          <w:color w:val="000000" w:themeColor="text1"/>
          <w:sz w:val="20"/>
          <w:szCs w:val="20"/>
        </w:rPr>
      </w:pPr>
      <w:r w:rsidRPr="00665B79">
        <w:rPr>
          <w:rFonts w:ascii="Arial" w:eastAsia="Arial" w:hAnsi="Arial" w:cs="Arial"/>
          <w:color w:val="000000" w:themeColor="text1"/>
          <w:sz w:val="20"/>
          <w:szCs w:val="20"/>
        </w:rPr>
        <w:t>Lunch</w:t>
      </w:r>
    </w:p>
    <w:p w14:paraId="081A7FFF" w14:textId="77777777" w:rsidR="00FD6EC7" w:rsidRPr="00665B79" w:rsidRDefault="00FD6EC7" w:rsidP="009D3686">
      <w:pPr>
        <w:pStyle w:val="Lijstalinea"/>
        <w:numPr>
          <w:ilvl w:val="0"/>
          <w:numId w:val="58"/>
        </w:numPr>
        <w:tabs>
          <w:tab w:val="left" w:pos="5670"/>
        </w:tabs>
        <w:spacing w:line="276" w:lineRule="auto"/>
        <w:rPr>
          <w:rFonts w:ascii="Arial" w:eastAsia="Arial" w:hAnsi="Arial" w:cs="Arial"/>
          <w:color w:val="000000" w:themeColor="text1"/>
          <w:sz w:val="20"/>
          <w:szCs w:val="20"/>
        </w:rPr>
      </w:pPr>
      <w:r w:rsidRPr="00665B79">
        <w:rPr>
          <w:rFonts w:ascii="Arial" w:eastAsia="Arial" w:hAnsi="Arial" w:cs="Arial"/>
          <w:color w:val="000000" w:themeColor="text1"/>
          <w:sz w:val="20"/>
          <w:szCs w:val="20"/>
        </w:rPr>
        <w:t xml:space="preserve">2 leerroutes </w:t>
      </w:r>
    </w:p>
    <w:p w14:paraId="7BAD1F9E" w14:textId="77777777" w:rsidR="00FD6EC7" w:rsidRPr="00665B79" w:rsidRDefault="00FD6EC7" w:rsidP="009D3686">
      <w:pPr>
        <w:pStyle w:val="Lijstalinea"/>
        <w:numPr>
          <w:ilvl w:val="0"/>
          <w:numId w:val="58"/>
        </w:numPr>
        <w:tabs>
          <w:tab w:val="left" w:pos="5670"/>
        </w:tabs>
        <w:spacing w:line="276" w:lineRule="auto"/>
        <w:rPr>
          <w:rFonts w:ascii="Arial" w:eastAsia="Arial" w:hAnsi="Arial" w:cs="Arial"/>
          <w:color w:val="000000" w:themeColor="text1"/>
          <w:sz w:val="20"/>
          <w:szCs w:val="20"/>
        </w:rPr>
      </w:pPr>
      <w:r w:rsidRPr="00665B79">
        <w:rPr>
          <w:rFonts w:ascii="Arial" w:eastAsia="Arial" w:hAnsi="Arial" w:cs="Arial"/>
          <w:color w:val="000000" w:themeColor="text1"/>
          <w:sz w:val="20"/>
          <w:szCs w:val="20"/>
        </w:rPr>
        <w:t>Gezamenlijke afsluiting</w:t>
      </w:r>
    </w:p>
    <w:p w14:paraId="3BA2E344" w14:textId="77777777" w:rsidR="00FD6EC7" w:rsidRPr="00665B79" w:rsidRDefault="00FD6EC7" w:rsidP="00FD6EC7">
      <w:pPr>
        <w:tabs>
          <w:tab w:val="left" w:pos="5670"/>
        </w:tabs>
        <w:spacing w:line="276" w:lineRule="auto"/>
        <w:rPr>
          <w:rFonts w:ascii="Arial" w:eastAsia="Arial" w:hAnsi="Arial" w:cs="Arial"/>
          <w:b/>
          <w:color w:val="000000" w:themeColor="text1"/>
          <w:sz w:val="20"/>
          <w:szCs w:val="20"/>
        </w:rPr>
      </w:pPr>
    </w:p>
    <w:p w14:paraId="72F56CB6" w14:textId="77777777" w:rsidR="00FD6EC7" w:rsidRPr="00665B79" w:rsidRDefault="00FD6EC7" w:rsidP="00FD6EC7">
      <w:pPr>
        <w:tabs>
          <w:tab w:val="left" w:pos="5670"/>
        </w:tabs>
        <w:spacing w:line="276" w:lineRule="auto"/>
        <w:rPr>
          <w:rFonts w:ascii="Arial" w:eastAsia="Arial" w:hAnsi="Arial" w:cs="Arial"/>
          <w:b/>
          <w:color w:val="000000" w:themeColor="text1"/>
          <w:sz w:val="20"/>
          <w:szCs w:val="20"/>
        </w:rPr>
      </w:pPr>
      <w:r w:rsidRPr="00665B79">
        <w:rPr>
          <w:rFonts w:ascii="Arial" w:eastAsia="Arial" w:hAnsi="Arial" w:cs="Arial"/>
          <w:b/>
          <w:color w:val="000000" w:themeColor="text1"/>
          <w:sz w:val="20"/>
          <w:szCs w:val="20"/>
        </w:rPr>
        <w:t>Community of Learning (COL)</w:t>
      </w:r>
    </w:p>
    <w:p w14:paraId="4C58671F" w14:textId="1671F134" w:rsidR="00FD6EC7" w:rsidRPr="00665B79" w:rsidRDefault="00FD6EC7" w:rsidP="00FD6EC7">
      <w:pPr>
        <w:tabs>
          <w:tab w:val="left" w:pos="5670"/>
        </w:tabs>
        <w:spacing w:line="276" w:lineRule="auto"/>
        <w:rPr>
          <w:rFonts w:ascii="Arial" w:eastAsia="Arial" w:hAnsi="Arial" w:cs="Arial"/>
          <w:color w:val="000000" w:themeColor="text1"/>
          <w:sz w:val="20"/>
          <w:szCs w:val="20"/>
        </w:rPr>
      </w:pPr>
      <w:r w:rsidRPr="00665B79">
        <w:rPr>
          <w:rFonts w:ascii="Arial" w:eastAsia="Arial" w:hAnsi="Arial" w:cs="Arial"/>
          <w:color w:val="000000" w:themeColor="text1"/>
          <w:sz w:val="20"/>
          <w:szCs w:val="20"/>
        </w:rPr>
        <w:t>In de COL ga je in gesprek over het thema van de dag en hoe jij dit koppelt aan je eigen werkcontext en je eigen attitude. Het leren van en met el</w:t>
      </w:r>
      <w:r w:rsidR="00916A56">
        <w:rPr>
          <w:rFonts w:ascii="Arial" w:eastAsia="Arial" w:hAnsi="Arial" w:cs="Arial"/>
          <w:color w:val="000000" w:themeColor="text1"/>
          <w:sz w:val="20"/>
          <w:szCs w:val="20"/>
        </w:rPr>
        <w:t xml:space="preserve">kaar staat centraal in een COL. </w:t>
      </w:r>
      <w:r w:rsidRPr="00665B79">
        <w:rPr>
          <w:rFonts w:ascii="Arial" w:eastAsia="Arial" w:hAnsi="Arial" w:cs="Arial"/>
          <w:color w:val="000000" w:themeColor="text1"/>
          <w:sz w:val="20"/>
          <w:szCs w:val="20"/>
        </w:rPr>
        <w:t xml:space="preserve">Tijdens de COL formuleer je je eigen leervragen rond het thema. </w:t>
      </w:r>
    </w:p>
    <w:p w14:paraId="7678E467" w14:textId="77777777" w:rsidR="00FD6EC7" w:rsidRPr="00665B79" w:rsidRDefault="00FD6EC7" w:rsidP="00FD6EC7">
      <w:pPr>
        <w:tabs>
          <w:tab w:val="left" w:pos="5670"/>
        </w:tabs>
        <w:spacing w:line="276" w:lineRule="auto"/>
        <w:rPr>
          <w:rFonts w:ascii="Arial" w:eastAsia="Arial" w:hAnsi="Arial" w:cs="Arial"/>
          <w:b/>
          <w:color w:val="000000" w:themeColor="text1"/>
          <w:sz w:val="20"/>
          <w:szCs w:val="20"/>
        </w:rPr>
      </w:pPr>
    </w:p>
    <w:p w14:paraId="16DF42F3" w14:textId="0BE2214A" w:rsidR="00FD6EC7" w:rsidRPr="00665B79" w:rsidRDefault="00FD6EC7" w:rsidP="00FD6EC7">
      <w:pPr>
        <w:tabs>
          <w:tab w:val="left" w:pos="5670"/>
        </w:tabs>
        <w:spacing w:line="276" w:lineRule="auto"/>
        <w:rPr>
          <w:rFonts w:ascii="Arial" w:eastAsia="Arial" w:hAnsi="Arial" w:cs="Arial"/>
          <w:b/>
          <w:color w:val="000000" w:themeColor="text1"/>
          <w:sz w:val="20"/>
          <w:szCs w:val="20"/>
        </w:rPr>
      </w:pPr>
      <w:r w:rsidRPr="00665B79">
        <w:rPr>
          <w:rFonts w:ascii="Arial" w:eastAsia="Arial" w:hAnsi="Arial" w:cs="Arial"/>
          <w:b/>
          <w:color w:val="000000" w:themeColor="text1"/>
          <w:sz w:val="20"/>
          <w:szCs w:val="20"/>
        </w:rPr>
        <w:t>Werk</w:t>
      </w:r>
      <w:r w:rsidR="00CA0A55" w:rsidRPr="00665B79">
        <w:rPr>
          <w:rFonts w:ascii="Arial" w:eastAsia="Arial" w:hAnsi="Arial" w:cs="Arial"/>
          <w:b/>
          <w:color w:val="000000" w:themeColor="text1"/>
          <w:sz w:val="20"/>
          <w:szCs w:val="20"/>
        </w:rPr>
        <w:t>plaats</w:t>
      </w:r>
    </w:p>
    <w:p w14:paraId="0E181DC0" w14:textId="4B6E3FA0" w:rsidR="00FD6EC7" w:rsidRPr="00665B79" w:rsidRDefault="00FD6EC7" w:rsidP="00FD6EC7">
      <w:pPr>
        <w:tabs>
          <w:tab w:val="left" w:pos="5670"/>
        </w:tabs>
        <w:spacing w:line="276" w:lineRule="auto"/>
        <w:rPr>
          <w:rFonts w:ascii="Arial" w:eastAsia="Arial" w:hAnsi="Arial" w:cs="Arial"/>
          <w:color w:val="000000" w:themeColor="text1"/>
          <w:sz w:val="20"/>
          <w:szCs w:val="20"/>
        </w:rPr>
      </w:pPr>
      <w:r w:rsidRPr="00665B79">
        <w:rPr>
          <w:rFonts w:ascii="Arial" w:eastAsia="Arial" w:hAnsi="Arial" w:cs="Arial"/>
          <w:color w:val="000000" w:themeColor="text1"/>
          <w:sz w:val="20"/>
          <w:szCs w:val="20"/>
        </w:rPr>
        <w:t xml:space="preserve">Gedurende de PDG-opleiding werk je je eigen </w:t>
      </w:r>
      <w:r w:rsidR="00281F7E">
        <w:rPr>
          <w:rFonts w:ascii="Arial" w:eastAsia="Arial" w:hAnsi="Arial" w:cs="Arial"/>
          <w:color w:val="000000" w:themeColor="text1"/>
          <w:sz w:val="20"/>
          <w:szCs w:val="20"/>
        </w:rPr>
        <w:t>ontwikkelingsplan</w:t>
      </w:r>
      <w:r w:rsidRPr="00665B79">
        <w:rPr>
          <w:rFonts w:ascii="Arial" w:eastAsia="Arial" w:hAnsi="Arial" w:cs="Arial"/>
          <w:color w:val="000000" w:themeColor="text1"/>
          <w:sz w:val="20"/>
          <w:szCs w:val="20"/>
        </w:rPr>
        <w:t xml:space="preserve"> uit in verschillende beroepsproducten. Je laat in deze producten zien vanuit welke waarden en normen je vormgeeft aan je docentschap, welke bronnen je gebruikt om te reflecteren op je handelen en hoe dit zich verhoudt met de criteria van een start bekwaam </w:t>
      </w:r>
      <w:r w:rsidR="00F61A97">
        <w:rPr>
          <w:rFonts w:ascii="Arial" w:eastAsia="Arial" w:hAnsi="Arial" w:cs="Arial"/>
          <w:color w:val="000000" w:themeColor="text1"/>
          <w:sz w:val="20"/>
          <w:szCs w:val="20"/>
        </w:rPr>
        <w:t xml:space="preserve">mbo </w:t>
      </w:r>
      <w:r w:rsidRPr="00665B79">
        <w:rPr>
          <w:rFonts w:ascii="Arial" w:eastAsia="Arial" w:hAnsi="Arial" w:cs="Arial"/>
          <w:color w:val="000000" w:themeColor="text1"/>
          <w:sz w:val="20"/>
          <w:szCs w:val="20"/>
        </w:rPr>
        <w:t>doc</w:t>
      </w:r>
      <w:r w:rsidR="00726A70" w:rsidRPr="00665B79">
        <w:rPr>
          <w:rFonts w:ascii="Arial" w:eastAsia="Arial" w:hAnsi="Arial" w:cs="Arial"/>
          <w:color w:val="000000" w:themeColor="text1"/>
          <w:sz w:val="20"/>
          <w:szCs w:val="20"/>
        </w:rPr>
        <w:t>ent. Tijdens de werkplaats</w:t>
      </w:r>
      <w:r w:rsidRPr="00665B79">
        <w:rPr>
          <w:rFonts w:ascii="Arial" w:eastAsia="Arial" w:hAnsi="Arial" w:cs="Arial"/>
          <w:color w:val="000000" w:themeColor="text1"/>
          <w:sz w:val="20"/>
          <w:szCs w:val="20"/>
        </w:rPr>
        <w:t xml:space="preserve"> krijg je vaardigheden </w:t>
      </w:r>
      <w:r w:rsidRPr="00665B79">
        <w:rPr>
          <w:rFonts w:ascii="Arial" w:eastAsia="Arial" w:hAnsi="Arial" w:cs="Arial"/>
          <w:color w:val="000000" w:themeColor="text1"/>
          <w:sz w:val="20"/>
          <w:szCs w:val="20"/>
        </w:rPr>
        <w:lastRenderedPageBreak/>
        <w:t xml:space="preserve">aangeboden met behulp waarvan je de beroepsproducten kan vormgeven. Bijvoorbeeld hoe zoek je literatuur en hoe verwerk je deze volgens APA normen? Hoe kan je leren van eigen beeldopnames? Hoe zorg je ervoor dat je feedback krijgt en van wie? Hoe stel ik een leervraag en vertaal ik deze naar leerdoelen? Hoe maak ik de koppeling naar mijn werkcontext? </w:t>
      </w:r>
    </w:p>
    <w:p w14:paraId="4E3A0E70" w14:textId="03DC58E9" w:rsidR="00FD6EC7" w:rsidRPr="00665B79" w:rsidRDefault="00FD6EC7" w:rsidP="00FD6EC7">
      <w:pPr>
        <w:tabs>
          <w:tab w:val="left" w:pos="5670"/>
        </w:tabs>
        <w:spacing w:line="276" w:lineRule="auto"/>
        <w:rPr>
          <w:rFonts w:ascii="Arial" w:eastAsia="Arial" w:hAnsi="Arial" w:cs="Arial"/>
          <w:color w:val="000000" w:themeColor="text1"/>
          <w:sz w:val="20"/>
          <w:szCs w:val="20"/>
        </w:rPr>
      </w:pPr>
      <w:r w:rsidRPr="00665B79">
        <w:rPr>
          <w:rFonts w:ascii="Arial" w:eastAsia="Arial" w:hAnsi="Arial" w:cs="Arial"/>
          <w:color w:val="000000" w:themeColor="text1"/>
          <w:sz w:val="20"/>
          <w:szCs w:val="20"/>
        </w:rPr>
        <w:t>In de werk</w:t>
      </w:r>
      <w:r w:rsidR="002B6920">
        <w:rPr>
          <w:rFonts w:ascii="Arial" w:eastAsia="Arial" w:hAnsi="Arial" w:cs="Arial"/>
          <w:color w:val="000000" w:themeColor="text1"/>
          <w:sz w:val="20"/>
          <w:szCs w:val="20"/>
        </w:rPr>
        <w:t>plaats</w:t>
      </w:r>
      <w:r w:rsidRPr="00665B79">
        <w:rPr>
          <w:rFonts w:ascii="Arial" w:eastAsia="Arial" w:hAnsi="Arial" w:cs="Arial"/>
          <w:color w:val="000000" w:themeColor="text1"/>
          <w:sz w:val="20"/>
          <w:szCs w:val="20"/>
        </w:rPr>
        <w:t xml:space="preserve"> krijg en geef je peerfeedback </w:t>
      </w:r>
      <w:r w:rsidR="00F61A97">
        <w:rPr>
          <w:rFonts w:ascii="Arial" w:eastAsia="Arial" w:hAnsi="Arial" w:cs="Arial"/>
          <w:color w:val="000000" w:themeColor="text1"/>
          <w:sz w:val="20"/>
          <w:szCs w:val="20"/>
        </w:rPr>
        <w:t xml:space="preserve">waardoor je ook hier weer </w:t>
      </w:r>
      <w:r w:rsidRPr="00665B79">
        <w:rPr>
          <w:rFonts w:ascii="Arial" w:eastAsia="Arial" w:hAnsi="Arial" w:cs="Arial"/>
          <w:color w:val="000000" w:themeColor="text1"/>
          <w:sz w:val="20"/>
          <w:szCs w:val="20"/>
        </w:rPr>
        <w:t>samen en met elkaar</w:t>
      </w:r>
      <w:r w:rsidR="00F61A97">
        <w:rPr>
          <w:rFonts w:ascii="Arial" w:eastAsia="Arial" w:hAnsi="Arial" w:cs="Arial"/>
          <w:color w:val="000000" w:themeColor="text1"/>
          <w:sz w:val="20"/>
          <w:szCs w:val="20"/>
        </w:rPr>
        <w:t xml:space="preserve"> leert</w:t>
      </w:r>
      <w:r w:rsidRPr="00665B79">
        <w:rPr>
          <w:rFonts w:ascii="Arial" w:eastAsia="Arial" w:hAnsi="Arial" w:cs="Arial"/>
          <w:color w:val="000000" w:themeColor="text1"/>
          <w:sz w:val="20"/>
          <w:szCs w:val="20"/>
        </w:rPr>
        <w:t xml:space="preserve">. </w:t>
      </w:r>
    </w:p>
    <w:p w14:paraId="2448C7AA" w14:textId="77777777" w:rsidR="00FD6EC7" w:rsidRPr="00665B79" w:rsidRDefault="00FD6EC7" w:rsidP="00FD6EC7">
      <w:pPr>
        <w:tabs>
          <w:tab w:val="left" w:pos="5670"/>
        </w:tabs>
        <w:spacing w:line="276" w:lineRule="auto"/>
        <w:rPr>
          <w:rFonts w:ascii="Arial" w:eastAsia="Arial" w:hAnsi="Arial" w:cs="Arial"/>
          <w:color w:val="000000" w:themeColor="text1"/>
          <w:sz w:val="20"/>
          <w:szCs w:val="20"/>
        </w:rPr>
      </w:pPr>
    </w:p>
    <w:p w14:paraId="55E20E0F" w14:textId="616D832C" w:rsidR="006E4FD4" w:rsidRDefault="003E258B" w:rsidP="00FD6EC7">
      <w:pPr>
        <w:tabs>
          <w:tab w:val="left" w:pos="5670"/>
        </w:tabs>
        <w:spacing w:line="276" w:lineRule="auto"/>
        <w:rPr>
          <w:rFonts w:ascii="Arial" w:eastAsia="Arial" w:hAnsi="Arial" w:cs="Arial"/>
          <w:b/>
          <w:color w:val="000000" w:themeColor="text1"/>
          <w:sz w:val="20"/>
          <w:szCs w:val="20"/>
        </w:rPr>
      </w:pPr>
      <w:r>
        <w:rPr>
          <w:rFonts w:ascii="Arial" w:eastAsia="Arial" w:hAnsi="Arial" w:cs="Arial"/>
          <w:b/>
          <w:color w:val="000000" w:themeColor="text1"/>
          <w:sz w:val="20"/>
          <w:szCs w:val="20"/>
        </w:rPr>
        <w:t>Twee</w:t>
      </w:r>
      <w:r w:rsidR="001D46D9">
        <w:rPr>
          <w:rFonts w:ascii="Arial" w:eastAsia="Arial" w:hAnsi="Arial" w:cs="Arial"/>
          <w:b/>
          <w:color w:val="000000" w:themeColor="text1"/>
          <w:sz w:val="20"/>
          <w:szCs w:val="20"/>
        </w:rPr>
        <w:t xml:space="preserve"> </w:t>
      </w:r>
      <w:r w:rsidR="006E4FD4">
        <w:rPr>
          <w:rFonts w:ascii="Arial" w:eastAsia="Arial" w:hAnsi="Arial" w:cs="Arial"/>
          <w:b/>
          <w:color w:val="000000" w:themeColor="text1"/>
          <w:sz w:val="20"/>
          <w:szCs w:val="20"/>
        </w:rPr>
        <w:t>werkwijzen</w:t>
      </w:r>
      <w:r w:rsidR="00FD6EC7" w:rsidRPr="00665B79">
        <w:rPr>
          <w:rFonts w:ascii="Arial" w:eastAsia="Arial" w:hAnsi="Arial" w:cs="Arial"/>
          <w:b/>
          <w:color w:val="000000" w:themeColor="text1"/>
          <w:sz w:val="20"/>
          <w:szCs w:val="20"/>
        </w:rPr>
        <w:t xml:space="preserve"> om kennis te verwerken</w:t>
      </w:r>
      <w:r w:rsidR="00F61A97">
        <w:rPr>
          <w:rFonts w:ascii="Arial" w:eastAsia="Arial" w:hAnsi="Arial" w:cs="Arial"/>
          <w:b/>
          <w:color w:val="000000" w:themeColor="text1"/>
          <w:sz w:val="20"/>
          <w:szCs w:val="20"/>
        </w:rPr>
        <w:t>; masterclasses/workshops en zelfsturende opdrachten(middagdeel)</w:t>
      </w:r>
    </w:p>
    <w:p w14:paraId="5671A7C8" w14:textId="2CE738CD" w:rsidR="00FD6EC7" w:rsidRPr="006E4FD4" w:rsidRDefault="00FD6EC7" w:rsidP="00FD6EC7">
      <w:pPr>
        <w:tabs>
          <w:tab w:val="left" w:pos="5670"/>
        </w:tabs>
        <w:spacing w:line="276" w:lineRule="auto"/>
        <w:rPr>
          <w:rFonts w:ascii="Arial" w:eastAsia="Arial" w:hAnsi="Arial" w:cs="Arial"/>
          <w:b/>
          <w:color w:val="000000" w:themeColor="text1"/>
          <w:sz w:val="20"/>
          <w:szCs w:val="20"/>
        </w:rPr>
      </w:pPr>
      <w:r w:rsidRPr="00665B79">
        <w:rPr>
          <w:rFonts w:ascii="Arial" w:eastAsia="Arial" w:hAnsi="Arial" w:cs="Arial"/>
          <w:color w:val="000000" w:themeColor="text1"/>
          <w:sz w:val="20"/>
          <w:szCs w:val="20"/>
        </w:rPr>
        <w:t>Je kan kiezen uit</w:t>
      </w:r>
      <w:r w:rsidR="006E4FD4">
        <w:rPr>
          <w:rFonts w:ascii="Arial" w:eastAsia="Arial" w:hAnsi="Arial" w:cs="Arial"/>
          <w:color w:val="000000" w:themeColor="text1"/>
          <w:sz w:val="20"/>
          <w:szCs w:val="20"/>
        </w:rPr>
        <w:t xml:space="preserve"> </w:t>
      </w:r>
      <w:r w:rsidR="00F61A97">
        <w:rPr>
          <w:rFonts w:ascii="Arial" w:eastAsia="Arial" w:hAnsi="Arial" w:cs="Arial"/>
          <w:color w:val="000000" w:themeColor="text1"/>
          <w:sz w:val="20"/>
          <w:szCs w:val="20"/>
        </w:rPr>
        <w:t>twee</w:t>
      </w:r>
      <w:r w:rsidR="006E4FD4">
        <w:rPr>
          <w:rFonts w:ascii="Arial" w:eastAsia="Arial" w:hAnsi="Arial" w:cs="Arial"/>
          <w:color w:val="000000" w:themeColor="text1"/>
          <w:sz w:val="20"/>
          <w:szCs w:val="20"/>
        </w:rPr>
        <w:t xml:space="preserve"> werkwijzen</w:t>
      </w:r>
      <w:r w:rsidR="001309A0">
        <w:rPr>
          <w:rFonts w:ascii="Arial" w:eastAsia="Arial" w:hAnsi="Arial" w:cs="Arial"/>
          <w:color w:val="000000" w:themeColor="text1"/>
          <w:sz w:val="20"/>
          <w:szCs w:val="20"/>
        </w:rPr>
        <w:t>:</w:t>
      </w:r>
      <w:r w:rsidR="00726A70" w:rsidRPr="00665B79">
        <w:rPr>
          <w:rFonts w:ascii="Arial" w:eastAsia="Arial" w:hAnsi="Arial" w:cs="Arial"/>
          <w:color w:val="000000" w:themeColor="text1"/>
          <w:sz w:val="20"/>
          <w:szCs w:val="20"/>
        </w:rPr>
        <w:t xml:space="preserve"> de </w:t>
      </w:r>
      <w:r w:rsidR="006E4FD4">
        <w:rPr>
          <w:rFonts w:ascii="Arial" w:eastAsia="Arial" w:hAnsi="Arial" w:cs="Arial"/>
          <w:color w:val="000000" w:themeColor="text1"/>
          <w:sz w:val="20"/>
          <w:szCs w:val="20"/>
        </w:rPr>
        <w:t>werkwijze</w:t>
      </w:r>
      <w:r w:rsidR="00726A70" w:rsidRPr="00665B79">
        <w:rPr>
          <w:rFonts w:ascii="Arial" w:eastAsia="Arial" w:hAnsi="Arial" w:cs="Arial"/>
          <w:color w:val="000000" w:themeColor="text1"/>
          <w:sz w:val="20"/>
          <w:szCs w:val="20"/>
        </w:rPr>
        <w:t xml:space="preserve"> waarbij je works</w:t>
      </w:r>
      <w:r w:rsidRPr="00665B79">
        <w:rPr>
          <w:rFonts w:ascii="Arial" w:eastAsia="Arial" w:hAnsi="Arial" w:cs="Arial"/>
          <w:color w:val="000000" w:themeColor="text1"/>
          <w:sz w:val="20"/>
          <w:szCs w:val="20"/>
        </w:rPr>
        <w:t>hops krijgt aangeboden waarin gewerkt wordt aan het vinden van antwoord</w:t>
      </w:r>
      <w:r w:rsidR="000C182E">
        <w:rPr>
          <w:rFonts w:ascii="Arial" w:eastAsia="Arial" w:hAnsi="Arial" w:cs="Arial"/>
          <w:color w:val="000000" w:themeColor="text1"/>
          <w:sz w:val="20"/>
          <w:szCs w:val="20"/>
        </w:rPr>
        <w:t xml:space="preserve">en op eigen leervragen </w:t>
      </w:r>
      <w:r w:rsidRPr="00665B79">
        <w:rPr>
          <w:rFonts w:ascii="Arial" w:eastAsia="Arial" w:hAnsi="Arial" w:cs="Arial"/>
          <w:color w:val="000000" w:themeColor="text1"/>
          <w:sz w:val="20"/>
          <w:szCs w:val="20"/>
        </w:rPr>
        <w:t xml:space="preserve">en de </w:t>
      </w:r>
      <w:r w:rsidR="006E4FD4">
        <w:rPr>
          <w:rFonts w:ascii="Arial" w:eastAsia="Arial" w:hAnsi="Arial" w:cs="Arial"/>
          <w:color w:val="000000" w:themeColor="text1"/>
          <w:sz w:val="20"/>
          <w:szCs w:val="20"/>
        </w:rPr>
        <w:t xml:space="preserve">werkwijze </w:t>
      </w:r>
      <w:r w:rsidRPr="00665B79">
        <w:rPr>
          <w:rFonts w:ascii="Arial" w:eastAsia="Arial" w:hAnsi="Arial" w:cs="Arial"/>
          <w:color w:val="000000" w:themeColor="text1"/>
          <w:sz w:val="20"/>
          <w:szCs w:val="20"/>
        </w:rPr>
        <w:t xml:space="preserve">waarbij je zelfsturend werkt aan de uitwerking van leervragen. </w:t>
      </w:r>
      <w:r w:rsidR="00916A56">
        <w:rPr>
          <w:rFonts w:ascii="Arial" w:eastAsia="Arial" w:hAnsi="Arial" w:cs="Arial"/>
          <w:color w:val="000000" w:themeColor="text1"/>
          <w:sz w:val="20"/>
          <w:szCs w:val="20"/>
        </w:rPr>
        <w:t>Elke training kun je een keuze maken hoe jij aan je kennisbasis werkt.</w:t>
      </w:r>
    </w:p>
    <w:p w14:paraId="59A747AC" w14:textId="77777777" w:rsidR="000C182E" w:rsidRPr="00E73233" w:rsidRDefault="000C182E" w:rsidP="00FD6EC7">
      <w:pPr>
        <w:tabs>
          <w:tab w:val="left" w:pos="5670"/>
        </w:tabs>
        <w:spacing w:line="276" w:lineRule="auto"/>
        <w:rPr>
          <w:rFonts w:ascii="Arial" w:eastAsia="Arial" w:hAnsi="Arial" w:cs="Arial"/>
          <w:color w:val="000000" w:themeColor="text1"/>
          <w:sz w:val="20"/>
          <w:szCs w:val="20"/>
        </w:rPr>
      </w:pPr>
    </w:p>
    <w:p w14:paraId="0175737F" w14:textId="11DC72BB" w:rsidR="000C182E" w:rsidRPr="00D138C8" w:rsidRDefault="000C182E" w:rsidP="0024313F">
      <w:pPr>
        <w:tabs>
          <w:tab w:val="left" w:pos="5670"/>
        </w:tabs>
        <w:spacing w:line="276" w:lineRule="auto"/>
        <w:rPr>
          <w:rFonts w:ascii="Arial" w:eastAsia="Arial" w:hAnsi="Arial" w:cs="Arial"/>
          <w:b/>
          <w:color w:val="000000" w:themeColor="text1"/>
          <w:sz w:val="20"/>
          <w:szCs w:val="20"/>
        </w:rPr>
      </w:pPr>
      <w:r w:rsidRPr="00D138C8">
        <w:rPr>
          <w:rFonts w:ascii="Arial" w:eastAsia="Arial" w:hAnsi="Arial" w:cs="Arial"/>
          <w:b/>
          <w:color w:val="000000" w:themeColor="text1"/>
          <w:sz w:val="20"/>
          <w:szCs w:val="20"/>
        </w:rPr>
        <w:t>Verschillende ontwikkelingsstijlen</w:t>
      </w:r>
    </w:p>
    <w:p w14:paraId="737F4736" w14:textId="7B9C0D91" w:rsidR="000C182E" w:rsidRPr="00D138C8" w:rsidRDefault="000C182E" w:rsidP="0024313F">
      <w:pPr>
        <w:pStyle w:val="Hoofdtekst"/>
        <w:spacing w:line="276" w:lineRule="auto"/>
        <w:rPr>
          <w:rFonts w:ascii="Arial" w:hAnsi="Arial" w:cs="Arial"/>
          <w:sz w:val="20"/>
          <w:szCs w:val="20"/>
        </w:rPr>
      </w:pPr>
      <w:r w:rsidRPr="00D138C8">
        <w:rPr>
          <w:rFonts w:ascii="Arial" w:hAnsi="Arial" w:cs="Arial"/>
          <w:sz w:val="20"/>
          <w:szCs w:val="20"/>
        </w:rPr>
        <w:t>Om als mbo docent te kunnen werken in de complexe dynamische onderwijspraktijk van het mbo is het nodig om te blijven groeien tijdens en na het behalen van het PDG diploma. Naast de kennis en kunde van didactische en pedagogische concepten en inzichten is het doen van onderzoek en het hebben van een onderzoekende houding nodig om te blijven groeien. Hierdoor ontwikkel jij je tot een kritische, reflecterende professional die de zes taken van de mbo docent beheerst (</w:t>
      </w:r>
      <w:r w:rsidR="000307C6">
        <w:rPr>
          <w:rFonts w:ascii="Arial" w:hAnsi="Arial" w:cs="Arial"/>
          <w:sz w:val="20"/>
          <w:szCs w:val="20"/>
        </w:rPr>
        <w:t>K</w:t>
      </w:r>
      <w:r w:rsidRPr="00D138C8">
        <w:rPr>
          <w:rFonts w:ascii="Arial" w:hAnsi="Arial" w:cs="Arial"/>
          <w:sz w:val="20"/>
          <w:szCs w:val="20"/>
        </w:rPr>
        <w:t>walificatiedossier Mbo docent, 2015).</w:t>
      </w:r>
    </w:p>
    <w:p w14:paraId="74DBE7E9" w14:textId="77777777" w:rsidR="000C182E" w:rsidRPr="00D138C8" w:rsidRDefault="000C182E" w:rsidP="0024313F">
      <w:pPr>
        <w:pStyle w:val="Hoofdtekst"/>
        <w:spacing w:line="276" w:lineRule="auto"/>
        <w:rPr>
          <w:rFonts w:ascii="Arial" w:hAnsi="Arial" w:cs="Arial"/>
          <w:sz w:val="20"/>
          <w:szCs w:val="20"/>
        </w:rPr>
      </w:pPr>
      <w:r w:rsidRPr="00D138C8">
        <w:rPr>
          <w:rFonts w:ascii="Arial" w:hAnsi="Arial" w:cs="Arial"/>
          <w:sz w:val="20"/>
          <w:szCs w:val="20"/>
        </w:rPr>
        <w:t>Het ontwikkelen van een onderzoekende houding vraagt om vaardigheden als opmerkzaamheid, nieuwsgierigheid, daarnaast moet je bedachtzaam en kritisch zijn (Herik, 2018).</w:t>
      </w:r>
    </w:p>
    <w:p w14:paraId="335CDB3E" w14:textId="77777777" w:rsidR="000C182E" w:rsidRPr="00D138C8" w:rsidRDefault="000C182E" w:rsidP="0024313F">
      <w:pPr>
        <w:pStyle w:val="Hoofdtekst"/>
        <w:spacing w:line="276" w:lineRule="auto"/>
        <w:rPr>
          <w:rFonts w:ascii="Arial" w:hAnsi="Arial" w:cs="Arial"/>
          <w:sz w:val="20"/>
          <w:szCs w:val="20"/>
        </w:rPr>
      </w:pPr>
    </w:p>
    <w:p w14:paraId="0C53AE45" w14:textId="77777777" w:rsidR="000C182E" w:rsidRPr="00D138C8" w:rsidRDefault="000C182E" w:rsidP="0024313F">
      <w:pPr>
        <w:pStyle w:val="Hoofdtekst"/>
        <w:spacing w:line="276" w:lineRule="auto"/>
        <w:rPr>
          <w:rFonts w:ascii="Arial" w:hAnsi="Arial" w:cs="Arial"/>
          <w:sz w:val="20"/>
          <w:szCs w:val="20"/>
        </w:rPr>
      </w:pPr>
      <w:r w:rsidRPr="00D138C8">
        <w:rPr>
          <w:rFonts w:ascii="Arial" w:hAnsi="Arial" w:cs="Arial"/>
          <w:sz w:val="20"/>
          <w:szCs w:val="20"/>
        </w:rPr>
        <w:t>De onderstaande link betreft een zelfscan die iets zegt over de mate waarin de docent gemotiveerd is, vertrouwen heeft en in een veelheid aan beroepssituaties toont:</w:t>
      </w:r>
    </w:p>
    <w:p w14:paraId="01515141" w14:textId="77777777" w:rsidR="000C182E" w:rsidRPr="00D138C8" w:rsidRDefault="000C182E" w:rsidP="0024313F">
      <w:pPr>
        <w:pStyle w:val="Hoofdtekst"/>
        <w:spacing w:line="276" w:lineRule="auto"/>
        <w:rPr>
          <w:rFonts w:ascii="Arial" w:hAnsi="Arial" w:cs="Arial"/>
          <w:sz w:val="20"/>
          <w:szCs w:val="20"/>
        </w:rPr>
      </w:pPr>
      <w:r w:rsidRPr="00D138C8">
        <w:rPr>
          <w:rFonts w:ascii="Arial" w:hAnsi="Arial" w:cs="Arial"/>
          <w:sz w:val="20"/>
          <w:szCs w:val="20"/>
        </w:rPr>
        <w:t>1 opmerkzaam te zijn;</w:t>
      </w:r>
    </w:p>
    <w:p w14:paraId="27A6E954" w14:textId="77777777" w:rsidR="000C182E" w:rsidRPr="00D138C8" w:rsidRDefault="000C182E" w:rsidP="0024313F">
      <w:pPr>
        <w:pStyle w:val="Hoofdtekst"/>
        <w:spacing w:line="276" w:lineRule="auto"/>
        <w:rPr>
          <w:rFonts w:ascii="Arial" w:hAnsi="Arial" w:cs="Arial"/>
          <w:sz w:val="20"/>
          <w:szCs w:val="20"/>
        </w:rPr>
      </w:pPr>
      <w:r w:rsidRPr="00D138C8">
        <w:rPr>
          <w:rFonts w:ascii="Arial" w:hAnsi="Arial" w:cs="Arial"/>
          <w:sz w:val="20"/>
          <w:szCs w:val="20"/>
        </w:rPr>
        <w:t>2 nieuwsgierig te zijn;</w:t>
      </w:r>
    </w:p>
    <w:p w14:paraId="495216A1" w14:textId="77777777" w:rsidR="000C182E" w:rsidRPr="00D138C8" w:rsidRDefault="000C182E" w:rsidP="0024313F">
      <w:pPr>
        <w:pStyle w:val="Hoofdtekst"/>
        <w:spacing w:line="276" w:lineRule="auto"/>
        <w:rPr>
          <w:rFonts w:ascii="Arial" w:hAnsi="Arial" w:cs="Arial"/>
          <w:sz w:val="20"/>
          <w:szCs w:val="20"/>
        </w:rPr>
      </w:pPr>
      <w:r w:rsidRPr="00D138C8">
        <w:rPr>
          <w:rFonts w:ascii="Arial" w:hAnsi="Arial" w:cs="Arial"/>
          <w:sz w:val="20"/>
          <w:szCs w:val="20"/>
        </w:rPr>
        <w:t>3 bedachtzaam te zijn;</w:t>
      </w:r>
    </w:p>
    <w:p w14:paraId="6D3AFF08" w14:textId="77777777" w:rsidR="000C182E" w:rsidRPr="00D138C8" w:rsidRDefault="000C182E" w:rsidP="0024313F">
      <w:pPr>
        <w:pStyle w:val="Hoofdtekst"/>
        <w:spacing w:line="276" w:lineRule="auto"/>
        <w:rPr>
          <w:rFonts w:ascii="Arial" w:hAnsi="Arial" w:cs="Arial"/>
          <w:sz w:val="20"/>
          <w:szCs w:val="20"/>
        </w:rPr>
      </w:pPr>
      <w:r w:rsidRPr="00D138C8">
        <w:rPr>
          <w:rFonts w:ascii="Arial" w:hAnsi="Arial" w:cs="Arial"/>
          <w:sz w:val="20"/>
          <w:szCs w:val="20"/>
        </w:rPr>
        <w:t>4 kritisch te zijn.</w:t>
      </w:r>
    </w:p>
    <w:p w14:paraId="0B56C4A7" w14:textId="77777777" w:rsidR="000C182E" w:rsidRPr="00D138C8" w:rsidRDefault="000C182E" w:rsidP="0024313F">
      <w:pPr>
        <w:pStyle w:val="Hoofdtekst"/>
        <w:spacing w:line="276" w:lineRule="auto"/>
        <w:rPr>
          <w:rFonts w:ascii="Arial" w:hAnsi="Arial" w:cs="Arial"/>
          <w:sz w:val="20"/>
          <w:szCs w:val="20"/>
        </w:rPr>
      </w:pPr>
    </w:p>
    <w:p w14:paraId="1AC30021" w14:textId="77777777" w:rsidR="000C182E" w:rsidRPr="00D138C8" w:rsidRDefault="000C182E" w:rsidP="0024313F">
      <w:pPr>
        <w:pStyle w:val="Hoofdtekst"/>
        <w:spacing w:line="276" w:lineRule="auto"/>
        <w:rPr>
          <w:rFonts w:ascii="Arial" w:hAnsi="Arial" w:cs="Arial"/>
          <w:sz w:val="20"/>
          <w:szCs w:val="20"/>
        </w:rPr>
      </w:pPr>
      <w:r w:rsidRPr="00D138C8">
        <w:rPr>
          <w:rFonts w:ascii="Arial" w:hAnsi="Arial" w:cs="Arial"/>
          <w:sz w:val="20"/>
          <w:szCs w:val="20"/>
        </w:rPr>
        <w:t>Zelfscan onderzoekende houding:</w:t>
      </w:r>
    </w:p>
    <w:p w14:paraId="45E8B413" w14:textId="77777777" w:rsidR="000C182E" w:rsidRPr="00D138C8" w:rsidRDefault="00393E03" w:rsidP="0024313F">
      <w:pPr>
        <w:pStyle w:val="Hoofdtekst"/>
        <w:spacing w:line="276" w:lineRule="auto"/>
        <w:rPr>
          <w:rFonts w:ascii="Arial" w:hAnsi="Arial" w:cs="Arial"/>
          <w:color w:val="4F81BD" w:themeColor="accent1"/>
          <w:sz w:val="20"/>
          <w:szCs w:val="20"/>
        </w:rPr>
      </w:pPr>
      <w:hyperlink r:id="rId24" w:history="1">
        <w:r w:rsidR="000C182E" w:rsidRPr="00D138C8">
          <w:rPr>
            <w:rStyle w:val="Hyperlink0"/>
            <w:rFonts w:ascii="Arial" w:hAnsi="Arial" w:cs="Arial"/>
            <w:color w:val="4F81BD" w:themeColor="accent1"/>
            <w:sz w:val="20"/>
            <w:szCs w:val="20"/>
          </w:rPr>
          <w:t>http://profileringolo.weebly.com/uploads/1/0/4/2/10425711/zelfscan_onderzoekende_houding.pdf</w:t>
        </w:r>
      </w:hyperlink>
      <w:r w:rsidR="000C182E" w:rsidRPr="00D138C8">
        <w:rPr>
          <w:rFonts w:ascii="Arial" w:hAnsi="Arial" w:cs="Arial"/>
          <w:color w:val="4F81BD" w:themeColor="accent1"/>
          <w:sz w:val="20"/>
          <w:szCs w:val="20"/>
        </w:rPr>
        <w:t xml:space="preserve"> </w:t>
      </w:r>
    </w:p>
    <w:p w14:paraId="0B511EB0" w14:textId="77777777" w:rsidR="000C182E" w:rsidRPr="00D138C8" w:rsidRDefault="000C182E" w:rsidP="0024313F">
      <w:pPr>
        <w:pStyle w:val="Hoofdtekst"/>
        <w:spacing w:line="276" w:lineRule="auto"/>
        <w:rPr>
          <w:rFonts w:ascii="Arial" w:hAnsi="Arial" w:cs="Arial"/>
          <w:i/>
          <w:iCs/>
          <w:sz w:val="20"/>
          <w:szCs w:val="20"/>
        </w:rPr>
      </w:pPr>
    </w:p>
    <w:p w14:paraId="12372B21" w14:textId="77777777" w:rsidR="000307C6" w:rsidRDefault="000307C6" w:rsidP="0024313F">
      <w:pPr>
        <w:pStyle w:val="Hoofdtekst"/>
        <w:spacing w:line="276" w:lineRule="auto"/>
        <w:rPr>
          <w:rFonts w:ascii="Arial" w:hAnsi="Arial" w:cs="Arial"/>
          <w:sz w:val="20"/>
          <w:szCs w:val="20"/>
        </w:rPr>
      </w:pPr>
    </w:p>
    <w:p w14:paraId="4212FAFD" w14:textId="5AE073AB" w:rsidR="000C182E" w:rsidRPr="00D138C8" w:rsidRDefault="000C182E" w:rsidP="0024313F">
      <w:pPr>
        <w:pStyle w:val="Hoofdtekst"/>
        <w:spacing w:line="276" w:lineRule="auto"/>
        <w:rPr>
          <w:rFonts w:ascii="Arial" w:hAnsi="Arial" w:cs="Arial"/>
          <w:sz w:val="20"/>
          <w:szCs w:val="20"/>
        </w:rPr>
      </w:pPr>
      <w:r w:rsidRPr="00D138C8">
        <w:rPr>
          <w:rFonts w:ascii="Arial" w:hAnsi="Arial" w:cs="Arial"/>
          <w:sz w:val="20"/>
          <w:szCs w:val="20"/>
        </w:rPr>
        <w:t xml:space="preserve">De zij-instromer in het mbo die deelneemt aan het PDG traject heeft qua leerroute de mogelijkheid om via meerdere wegen zijn studie te volgen. Immers iedereen heeft eigen leervoorkeuren en leerbehoeftes met daarin zijn eigen ontwikkelingsvragen. Om een duidelijk beeld te krijgen van de verschillende routes zijn hieronder drie verschillende routes omschreven die verschillende paden volgen, de </w:t>
      </w:r>
      <w:r w:rsidR="005F754E" w:rsidRPr="00D138C8">
        <w:rPr>
          <w:rFonts w:ascii="Arial" w:hAnsi="Arial" w:cs="Arial"/>
          <w:sz w:val="20"/>
          <w:szCs w:val="20"/>
        </w:rPr>
        <w:t>PDG-deelnemer</w:t>
      </w:r>
      <w:r w:rsidRPr="00D138C8">
        <w:rPr>
          <w:rFonts w:ascii="Arial" w:hAnsi="Arial" w:cs="Arial"/>
          <w:sz w:val="20"/>
          <w:szCs w:val="20"/>
        </w:rPr>
        <w:t xml:space="preserve"> kan zich in een van deze route</w:t>
      </w:r>
      <w:r w:rsidR="00D74AAE">
        <w:rPr>
          <w:rFonts w:ascii="Arial" w:hAnsi="Arial" w:cs="Arial"/>
          <w:sz w:val="20"/>
          <w:szCs w:val="20"/>
        </w:rPr>
        <w:t>s</w:t>
      </w:r>
      <w:r w:rsidRPr="00D138C8">
        <w:rPr>
          <w:rFonts w:ascii="Arial" w:hAnsi="Arial" w:cs="Arial"/>
          <w:sz w:val="20"/>
          <w:szCs w:val="20"/>
        </w:rPr>
        <w:t xml:space="preserve"> herkennen.</w:t>
      </w:r>
    </w:p>
    <w:p w14:paraId="6D338676" w14:textId="77777777" w:rsidR="000C182E" w:rsidRPr="00D138C8" w:rsidRDefault="000C182E" w:rsidP="0024313F">
      <w:pPr>
        <w:pStyle w:val="Hoofdtekst"/>
        <w:spacing w:line="276" w:lineRule="auto"/>
        <w:rPr>
          <w:rFonts w:ascii="Arial" w:hAnsi="Arial" w:cs="Arial"/>
          <w:sz w:val="20"/>
          <w:szCs w:val="20"/>
        </w:rPr>
      </w:pPr>
    </w:p>
    <w:p w14:paraId="303ED607" w14:textId="77777777" w:rsidR="00D74AAE" w:rsidRDefault="00D74AAE" w:rsidP="0024313F">
      <w:pPr>
        <w:pStyle w:val="Hoofdtekst"/>
        <w:spacing w:line="276" w:lineRule="auto"/>
        <w:rPr>
          <w:rFonts w:ascii="Arial" w:hAnsi="Arial" w:cs="Arial"/>
          <w:b/>
          <w:sz w:val="20"/>
          <w:szCs w:val="20"/>
        </w:rPr>
      </w:pPr>
    </w:p>
    <w:p w14:paraId="36310BCF" w14:textId="77777777" w:rsidR="00D74AAE" w:rsidRDefault="00D74AAE" w:rsidP="0024313F">
      <w:pPr>
        <w:pStyle w:val="Hoofdtekst"/>
        <w:spacing w:line="276" w:lineRule="auto"/>
        <w:rPr>
          <w:rFonts w:ascii="Arial" w:hAnsi="Arial" w:cs="Arial"/>
          <w:b/>
          <w:sz w:val="20"/>
          <w:szCs w:val="20"/>
        </w:rPr>
      </w:pPr>
    </w:p>
    <w:p w14:paraId="64DE5FC1" w14:textId="77777777" w:rsidR="00D74AAE" w:rsidRDefault="00D74AAE" w:rsidP="0024313F">
      <w:pPr>
        <w:pStyle w:val="Hoofdtekst"/>
        <w:spacing w:line="276" w:lineRule="auto"/>
        <w:rPr>
          <w:rFonts w:ascii="Arial" w:hAnsi="Arial" w:cs="Arial"/>
          <w:b/>
          <w:sz w:val="20"/>
          <w:szCs w:val="20"/>
        </w:rPr>
      </w:pPr>
    </w:p>
    <w:p w14:paraId="0E9D27E0" w14:textId="77777777" w:rsidR="00D74AAE" w:rsidRDefault="00D74AAE" w:rsidP="0024313F">
      <w:pPr>
        <w:pStyle w:val="Hoofdtekst"/>
        <w:spacing w:line="276" w:lineRule="auto"/>
        <w:rPr>
          <w:rFonts w:ascii="Arial" w:hAnsi="Arial" w:cs="Arial"/>
          <w:b/>
          <w:sz w:val="20"/>
          <w:szCs w:val="20"/>
        </w:rPr>
      </w:pPr>
    </w:p>
    <w:p w14:paraId="4AA2E750" w14:textId="77777777" w:rsidR="00D74AAE" w:rsidRDefault="00D74AAE" w:rsidP="0024313F">
      <w:pPr>
        <w:pStyle w:val="Hoofdtekst"/>
        <w:spacing w:line="276" w:lineRule="auto"/>
        <w:rPr>
          <w:rFonts w:ascii="Arial" w:hAnsi="Arial" w:cs="Arial"/>
          <w:b/>
          <w:sz w:val="20"/>
          <w:szCs w:val="20"/>
        </w:rPr>
      </w:pPr>
    </w:p>
    <w:p w14:paraId="66075034" w14:textId="77777777" w:rsidR="00D74AAE" w:rsidRDefault="00D74AAE" w:rsidP="0024313F">
      <w:pPr>
        <w:pStyle w:val="Hoofdtekst"/>
        <w:spacing w:line="276" w:lineRule="auto"/>
        <w:rPr>
          <w:rFonts w:ascii="Arial" w:hAnsi="Arial" w:cs="Arial"/>
          <w:b/>
          <w:sz w:val="20"/>
          <w:szCs w:val="20"/>
        </w:rPr>
      </w:pPr>
    </w:p>
    <w:p w14:paraId="6A4FE7BF" w14:textId="77777777" w:rsidR="00D74AAE" w:rsidRDefault="00D74AAE" w:rsidP="0024313F">
      <w:pPr>
        <w:pStyle w:val="Hoofdtekst"/>
        <w:spacing w:line="276" w:lineRule="auto"/>
        <w:rPr>
          <w:rFonts w:ascii="Arial" w:hAnsi="Arial" w:cs="Arial"/>
          <w:b/>
          <w:sz w:val="20"/>
          <w:szCs w:val="20"/>
        </w:rPr>
      </w:pPr>
    </w:p>
    <w:p w14:paraId="36A215D2" w14:textId="77777777" w:rsidR="00D74AAE" w:rsidRDefault="00D74AAE" w:rsidP="0024313F">
      <w:pPr>
        <w:pStyle w:val="Hoofdtekst"/>
        <w:spacing w:line="276" w:lineRule="auto"/>
        <w:rPr>
          <w:rFonts w:ascii="Arial" w:hAnsi="Arial" w:cs="Arial"/>
          <w:b/>
          <w:sz w:val="20"/>
          <w:szCs w:val="20"/>
        </w:rPr>
      </w:pPr>
    </w:p>
    <w:p w14:paraId="54D67DFB" w14:textId="77777777" w:rsidR="00D74AAE" w:rsidRDefault="00D74AAE" w:rsidP="0024313F">
      <w:pPr>
        <w:pStyle w:val="Hoofdtekst"/>
        <w:spacing w:line="276" w:lineRule="auto"/>
        <w:rPr>
          <w:rFonts w:ascii="Arial" w:hAnsi="Arial" w:cs="Arial"/>
          <w:b/>
          <w:sz w:val="20"/>
          <w:szCs w:val="20"/>
        </w:rPr>
      </w:pPr>
    </w:p>
    <w:p w14:paraId="443EF576" w14:textId="77777777" w:rsidR="00D74AAE" w:rsidRDefault="00D74AAE" w:rsidP="0024313F">
      <w:pPr>
        <w:pStyle w:val="Hoofdtekst"/>
        <w:spacing w:line="276" w:lineRule="auto"/>
        <w:rPr>
          <w:rFonts w:ascii="Arial" w:hAnsi="Arial" w:cs="Arial"/>
          <w:b/>
          <w:sz w:val="20"/>
          <w:szCs w:val="20"/>
        </w:rPr>
      </w:pPr>
    </w:p>
    <w:p w14:paraId="054AC5BF" w14:textId="77777777" w:rsidR="00D74AAE" w:rsidRDefault="00D74AAE" w:rsidP="0024313F">
      <w:pPr>
        <w:pStyle w:val="Hoofdtekst"/>
        <w:spacing w:line="276" w:lineRule="auto"/>
        <w:rPr>
          <w:rFonts w:ascii="Arial" w:hAnsi="Arial" w:cs="Arial"/>
          <w:b/>
          <w:sz w:val="20"/>
          <w:szCs w:val="20"/>
        </w:rPr>
      </w:pPr>
    </w:p>
    <w:p w14:paraId="40BD1B11" w14:textId="77777777" w:rsidR="00D74AAE" w:rsidRDefault="00D74AAE" w:rsidP="0024313F">
      <w:pPr>
        <w:pStyle w:val="Hoofdtekst"/>
        <w:spacing w:line="276" w:lineRule="auto"/>
        <w:rPr>
          <w:rFonts w:ascii="Arial" w:hAnsi="Arial" w:cs="Arial"/>
          <w:b/>
          <w:sz w:val="20"/>
          <w:szCs w:val="20"/>
        </w:rPr>
      </w:pPr>
    </w:p>
    <w:p w14:paraId="19F7036F" w14:textId="77777777" w:rsidR="00D74AAE" w:rsidRDefault="00D74AAE" w:rsidP="0024313F">
      <w:pPr>
        <w:pStyle w:val="Hoofdtekst"/>
        <w:spacing w:line="276" w:lineRule="auto"/>
        <w:rPr>
          <w:rFonts w:ascii="Arial" w:hAnsi="Arial" w:cs="Arial"/>
          <w:b/>
          <w:sz w:val="20"/>
          <w:szCs w:val="20"/>
        </w:rPr>
      </w:pPr>
    </w:p>
    <w:p w14:paraId="111AD4E0" w14:textId="77777777" w:rsidR="00D74AAE" w:rsidRDefault="00D74AAE" w:rsidP="0024313F">
      <w:pPr>
        <w:pStyle w:val="Hoofdtekst"/>
        <w:spacing w:line="276" w:lineRule="auto"/>
        <w:rPr>
          <w:rFonts w:ascii="Arial" w:hAnsi="Arial" w:cs="Arial"/>
          <w:b/>
          <w:sz w:val="20"/>
          <w:szCs w:val="20"/>
        </w:rPr>
      </w:pPr>
    </w:p>
    <w:p w14:paraId="6CBA52CD" w14:textId="5EB64250" w:rsidR="000C182E" w:rsidRPr="00D138C8" w:rsidRDefault="000C182E" w:rsidP="0024313F">
      <w:pPr>
        <w:pStyle w:val="Hoofdtekst"/>
        <w:spacing w:line="276" w:lineRule="auto"/>
        <w:rPr>
          <w:rFonts w:ascii="Arial" w:hAnsi="Arial" w:cs="Arial"/>
          <w:sz w:val="20"/>
          <w:szCs w:val="20"/>
        </w:rPr>
      </w:pPr>
      <w:r w:rsidRPr="00D138C8">
        <w:rPr>
          <w:rFonts w:ascii="Arial" w:hAnsi="Arial" w:cs="Arial"/>
          <w:b/>
          <w:sz w:val="20"/>
          <w:szCs w:val="20"/>
        </w:rPr>
        <w:lastRenderedPageBreak/>
        <w:t>Route A:</w:t>
      </w:r>
      <w:r w:rsidRPr="00D138C8">
        <w:rPr>
          <w:rFonts w:ascii="Arial" w:hAnsi="Arial" w:cs="Arial"/>
          <w:sz w:val="20"/>
          <w:szCs w:val="20"/>
        </w:rPr>
        <w:t xml:space="preserve"> </w:t>
      </w:r>
    </w:p>
    <w:p w14:paraId="43077F14" w14:textId="6EF8559E" w:rsidR="000C182E" w:rsidRPr="00D138C8" w:rsidRDefault="000C182E" w:rsidP="0024313F">
      <w:pPr>
        <w:pStyle w:val="Hoofdtekst"/>
        <w:spacing w:line="276" w:lineRule="auto"/>
        <w:rPr>
          <w:rFonts w:ascii="Arial" w:hAnsi="Arial" w:cs="Arial"/>
          <w:sz w:val="20"/>
          <w:szCs w:val="20"/>
        </w:rPr>
      </w:pPr>
      <w:r w:rsidRPr="00D138C8">
        <w:rPr>
          <w:rFonts w:ascii="Arial" w:hAnsi="Arial" w:cs="Arial"/>
          <w:sz w:val="20"/>
          <w:szCs w:val="20"/>
        </w:rPr>
        <w:t>Is de deelnemer die de zes taken van de mbo docent wil ontwikkelen door middel van een vaste route. Hij</w:t>
      </w:r>
      <w:r w:rsidRPr="00D138C8">
        <w:rPr>
          <w:rStyle w:val="Eindnootmarkering"/>
          <w:rFonts w:ascii="Arial" w:hAnsi="Arial" w:cs="Arial"/>
          <w:sz w:val="20"/>
          <w:szCs w:val="20"/>
        </w:rPr>
        <w:endnoteReference w:id="1"/>
      </w:r>
      <w:r w:rsidRPr="00D138C8">
        <w:rPr>
          <w:rFonts w:ascii="Arial" w:hAnsi="Arial" w:cs="Arial"/>
          <w:sz w:val="20"/>
          <w:szCs w:val="20"/>
        </w:rPr>
        <w:t xml:space="preserve"> volgt de workshops die</w:t>
      </w:r>
      <w:r w:rsidR="00D74AAE">
        <w:rPr>
          <w:rFonts w:ascii="Arial" w:hAnsi="Arial" w:cs="Arial"/>
          <w:sz w:val="20"/>
          <w:szCs w:val="20"/>
        </w:rPr>
        <w:t xml:space="preserve"> aangeboden worden, werkt e</w:t>
      </w:r>
      <w:r w:rsidRPr="00D138C8">
        <w:rPr>
          <w:rFonts w:ascii="Arial" w:hAnsi="Arial" w:cs="Arial"/>
          <w:sz w:val="20"/>
          <w:szCs w:val="20"/>
        </w:rPr>
        <w:t>n leert in de praktijk en in de leergroep/werkplaats verbindt hij/zij de theorie aan de praktijk. Hierbij ontwikkelt de docent een onderzoekende houding die hem in staat stel</w:t>
      </w:r>
      <w:r w:rsidR="0024313F">
        <w:rPr>
          <w:rFonts w:ascii="Arial" w:hAnsi="Arial" w:cs="Arial"/>
          <w:sz w:val="20"/>
          <w:szCs w:val="20"/>
        </w:rPr>
        <w:t>t</w:t>
      </w:r>
      <w:r w:rsidRPr="00D138C8">
        <w:rPr>
          <w:rFonts w:ascii="Arial" w:hAnsi="Arial" w:cs="Arial"/>
          <w:sz w:val="20"/>
          <w:szCs w:val="20"/>
        </w:rPr>
        <w:t xml:space="preserve"> aan te tonen dat hij een kritische, reflectieve professional is</w:t>
      </w:r>
      <w:r w:rsidR="0024313F">
        <w:rPr>
          <w:rFonts w:ascii="Arial" w:hAnsi="Arial" w:cs="Arial"/>
          <w:sz w:val="20"/>
          <w:szCs w:val="20"/>
        </w:rPr>
        <w:t>. D</w:t>
      </w:r>
      <w:r w:rsidRPr="00D138C8">
        <w:rPr>
          <w:rFonts w:ascii="Arial" w:hAnsi="Arial" w:cs="Arial"/>
          <w:sz w:val="20"/>
          <w:szCs w:val="20"/>
        </w:rPr>
        <w:t>it bewijst hij door middel van het vorm geven aan de beroepsproducten. Hierbij worden de aan te tonen taken uitgewerkt in vaste beroepsproducten waar de deelnemer zijn eigen leervragen aan toe kan voegen:</w:t>
      </w:r>
    </w:p>
    <w:p w14:paraId="11A2FECE" w14:textId="697E4FED" w:rsidR="000C182E" w:rsidRPr="00D138C8" w:rsidRDefault="000C182E" w:rsidP="009D3686">
      <w:pPr>
        <w:pStyle w:val="Hoofdtekst"/>
        <w:numPr>
          <w:ilvl w:val="0"/>
          <w:numId w:val="87"/>
        </w:numPr>
        <w:spacing w:line="276" w:lineRule="auto"/>
        <w:rPr>
          <w:rFonts w:ascii="Arial" w:hAnsi="Arial" w:cs="Arial"/>
          <w:sz w:val="20"/>
          <w:szCs w:val="20"/>
        </w:rPr>
      </w:pPr>
      <w:r w:rsidRPr="00D138C8">
        <w:rPr>
          <w:rFonts w:ascii="Arial" w:hAnsi="Arial" w:cs="Arial"/>
          <w:b/>
          <w:sz w:val="20"/>
          <w:szCs w:val="20"/>
        </w:rPr>
        <w:t>Ontwikkelingsplan tot mbo docent</w:t>
      </w:r>
      <w:r w:rsidR="0024313F">
        <w:rPr>
          <w:rFonts w:ascii="Arial" w:hAnsi="Arial" w:cs="Arial"/>
          <w:b/>
          <w:sz w:val="20"/>
          <w:szCs w:val="20"/>
        </w:rPr>
        <w:t>:</w:t>
      </w:r>
      <w:r w:rsidRPr="00D138C8">
        <w:rPr>
          <w:rFonts w:ascii="Arial" w:hAnsi="Arial" w:cs="Arial"/>
          <w:b/>
          <w:sz w:val="20"/>
          <w:szCs w:val="20"/>
        </w:rPr>
        <w:t xml:space="preserve"> </w:t>
      </w:r>
      <w:r w:rsidRPr="00D138C8">
        <w:rPr>
          <w:rFonts w:ascii="Arial" w:hAnsi="Arial" w:cs="Arial"/>
          <w:sz w:val="20"/>
          <w:szCs w:val="20"/>
        </w:rPr>
        <w:t>hierin laat hij zien wat zijn of haar drijfveren zijn, waar hij de focus wil leggen en hoe hij handelen verbindt aan bronnen</w:t>
      </w:r>
      <w:r w:rsidR="000307C6">
        <w:rPr>
          <w:rFonts w:ascii="Arial" w:hAnsi="Arial" w:cs="Arial"/>
          <w:sz w:val="20"/>
          <w:szCs w:val="20"/>
        </w:rPr>
        <w:t xml:space="preserve"> </w:t>
      </w:r>
      <w:r w:rsidRPr="00D138C8">
        <w:rPr>
          <w:rFonts w:ascii="Arial" w:hAnsi="Arial" w:cs="Arial"/>
          <w:sz w:val="20"/>
          <w:szCs w:val="20"/>
        </w:rPr>
        <w:t>(literatuur en andere publicaties) en praktijkdeskundigen</w:t>
      </w:r>
      <w:r w:rsidR="0024313F">
        <w:rPr>
          <w:rFonts w:ascii="Arial" w:hAnsi="Arial" w:cs="Arial"/>
          <w:sz w:val="20"/>
          <w:szCs w:val="20"/>
        </w:rPr>
        <w:t>.</w:t>
      </w:r>
    </w:p>
    <w:p w14:paraId="3515E4D3" w14:textId="38A7A191" w:rsidR="000C182E" w:rsidRPr="00D138C8" w:rsidRDefault="000C182E" w:rsidP="009D3686">
      <w:pPr>
        <w:pStyle w:val="Hoofdtekst"/>
        <w:numPr>
          <w:ilvl w:val="0"/>
          <w:numId w:val="87"/>
        </w:numPr>
        <w:spacing w:line="276" w:lineRule="auto"/>
        <w:rPr>
          <w:rFonts w:ascii="Arial" w:hAnsi="Arial" w:cs="Arial"/>
          <w:sz w:val="20"/>
          <w:szCs w:val="20"/>
        </w:rPr>
      </w:pPr>
      <w:r w:rsidRPr="00D138C8">
        <w:rPr>
          <w:rFonts w:ascii="Arial" w:hAnsi="Arial" w:cs="Arial"/>
          <w:b/>
          <w:sz w:val="20"/>
          <w:szCs w:val="20"/>
        </w:rPr>
        <w:t>Op pad</w:t>
      </w:r>
      <w:r w:rsidR="0024313F">
        <w:rPr>
          <w:rFonts w:ascii="Arial" w:hAnsi="Arial" w:cs="Arial"/>
          <w:b/>
          <w:sz w:val="20"/>
          <w:szCs w:val="20"/>
        </w:rPr>
        <w:t>:</w:t>
      </w:r>
      <w:r w:rsidRPr="00D138C8">
        <w:rPr>
          <w:rFonts w:ascii="Arial" w:hAnsi="Arial" w:cs="Arial"/>
          <w:sz w:val="20"/>
          <w:szCs w:val="20"/>
        </w:rPr>
        <w:t xml:space="preserve"> hier beschrijft hij zijn eigen handelen als mbo docent tijdens een excursie.</w:t>
      </w:r>
    </w:p>
    <w:p w14:paraId="23F85124" w14:textId="38F13DA1" w:rsidR="000C182E" w:rsidRPr="00D138C8" w:rsidRDefault="000C182E" w:rsidP="009D3686">
      <w:pPr>
        <w:pStyle w:val="Hoofdtekst"/>
        <w:numPr>
          <w:ilvl w:val="0"/>
          <w:numId w:val="87"/>
        </w:numPr>
        <w:spacing w:line="276" w:lineRule="auto"/>
        <w:rPr>
          <w:rFonts w:ascii="Arial" w:hAnsi="Arial" w:cs="Arial"/>
          <w:sz w:val="20"/>
          <w:szCs w:val="20"/>
        </w:rPr>
      </w:pPr>
      <w:r w:rsidRPr="00D138C8">
        <w:rPr>
          <w:rFonts w:ascii="Arial" w:hAnsi="Arial" w:cs="Arial"/>
          <w:b/>
          <w:sz w:val="20"/>
          <w:szCs w:val="20"/>
        </w:rPr>
        <w:t>In beeld</w:t>
      </w:r>
      <w:r w:rsidR="0024313F">
        <w:rPr>
          <w:rFonts w:ascii="Arial" w:hAnsi="Arial" w:cs="Arial"/>
          <w:b/>
          <w:sz w:val="20"/>
          <w:szCs w:val="20"/>
        </w:rPr>
        <w:t>:</w:t>
      </w:r>
      <w:r w:rsidRPr="00D138C8">
        <w:rPr>
          <w:rFonts w:ascii="Arial" w:hAnsi="Arial" w:cs="Arial"/>
          <w:sz w:val="20"/>
          <w:szCs w:val="20"/>
        </w:rPr>
        <w:t xml:space="preserve"> hierbij analyseert hij beelden van zijn handelen als mbo docent.</w:t>
      </w:r>
    </w:p>
    <w:p w14:paraId="084D876E" w14:textId="242BF845" w:rsidR="000C182E" w:rsidRPr="00D138C8" w:rsidRDefault="000C182E" w:rsidP="009D3686">
      <w:pPr>
        <w:pStyle w:val="Hoofdtekst"/>
        <w:numPr>
          <w:ilvl w:val="0"/>
          <w:numId w:val="87"/>
        </w:numPr>
        <w:spacing w:line="276" w:lineRule="auto"/>
        <w:rPr>
          <w:rFonts w:ascii="Arial" w:hAnsi="Arial" w:cs="Arial"/>
          <w:sz w:val="20"/>
          <w:szCs w:val="20"/>
        </w:rPr>
      </w:pPr>
      <w:r w:rsidRPr="00D138C8">
        <w:rPr>
          <w:rFonts w:ascii="Arial" w:hAnsi="Arial" w:cs="Arial"/>
          <w:b/>
          <w:sz w:val="20"/>
          <w:szCs w:val="20"/>
        </w:rPr>
        <w:t>Aan de slag</w:t>
      </w:r>
      <w:r w:rsidR="0024313F">
        <w:rPr>
          <w:rFonts w:ascii="Arial" w:hAnsi="Arial" w:cs="Arial"/>
          <w:b/>
          <w:sz w:val="20"/>
          <w:szCs w:val="20"/>
        </w:rPr>
        <w:t>:</w:t>
      </w:r>
      <w:r w:rsidRPr="00D138C8">
        <w:rPr>
          <w:rFonts w:ascii="Arial" w:hAnsi="Arial" w:cs="Arial"/>
          <w:sz w:val="20"/>
          <w:szCs w:val="20"/>
        </w:rPr>
        <w:t xml:space="preserve"> hierbij ontwikkelt hij samen met mede studenten een workshop en voert deze uit voor collega’s uit het mbo werkveld</w:t>
      </w:r>
      <w:r w:rsidR="0024313F">
        <w:rPr>
          <w:rFonts w:ascii="Arial" w:hAnsi="Arial" w:cs="Arial"/>
          <w:sz w:val="20"/>
          <w:szCs w:val="20"/>
        </w:rPr>
        <w:t>.</w:t>
      </w:r>
    </w:p>
    <w:p w14:paraId="21514707" w14:textId="2526B388" w:rsidR="000C182E" w:rsidRPr="00D138C8" w:rsidRDefault="000C182E" w:rsidP="009D3686">
      <w:pPr>
        <w:pStyle w:val="Hoofdtekst"/>
        <w:numPr>
          <w:ilvl w:val="0"/>
          <w:numId w:val="87"/>
        </w:numPr>
        <w:spacing w:line="276" w:lineRule="auto"/>
        <w:rPr>
          <w:rFonts w:ascii="Arial" w:hAnsi="Arial" w:cs="Arial"/>
          <w:sz w:val="20"/>
          <w:szCs w:val="20"/>
        </w:rPr>
      </w:pPr>
      <w:r w:rsidRPr="00D138C8">
        <w:rPr>
          <w:rFonts w:ascii="Arial" w:hAnsi="Arial" w:cs="Arial"/>
          <w:b/>
          <w:sz w:val="20"/>
          <w:szCs w:val="20"/>
        </w:rPr>
        <w:t>Toetsen en beoordelen</w:t>
      </w:r>
      <w:r w:rsidR="0024313F">
        <w:rPr>
          <w:rFonts w:ascii="Arial" w:hAnsi="Arial" w:cs="Arial"/>
          <w:b/>
          <w:sz w:val="20"/>
          <w:szCs w:val="20"/>
        </w:rPr>
        <w:t>:</w:t>
      </w:r>
      <w:r w:rsidRPr="00D138C8">
        <w:rPr>
          <w:rFonts w:ascii="Arial" w:hAnsi="Arial" w:cs="Arial"/>
          <w:sz w:val="20"/>
          <w:szCs w:val="20"/>
        </w:rPr>
        <w:t xml:space="preserve"> hierbij laat hij zien toetsen en beoordelingen te kunnen </w:t>
      </w:r>
      <w:r w:rsidRPr="00D138C8">
        <w:rPr>
          <w:rFonts w:ascii="Arial" w:hAnsi="Arial" w:cs="Arial"/>
          <w:sz w:val="20"/>
          <w:szCs w:val="20"/>
        </w:rPr>
        <w:tab/>
        <w:t xml:space="preserve"> ontwikkelen en uitvoeren.</w:t>
      </w:r>
    </w:p>
    <w:p w14:paraId="461E96A2" w14:textId="51C2322E" w:rsidR="000C182E" w:rsidRPr="00D138C8" w:rsidRDefault="000C182E" w:rsidP="009D3686">
      <w:pPr>
        <w:pStyle w:val="Hoofdtekst"/>
        <w:numPr>
          <w:ilvl w:val="0"/>
          <w:numId w:val="88"/>
        </w:numPr>
        <w:spacing w:line="276" w:lineRule="auto"/>
        <w:rPr>
          <w:rFonts w:ascii="Arial" w:hAnsi="Arial" w:cs="Arial"/>
          <w:sz w:val="20"/>
          <w:szCs w:val="20"/>
        </w:rPr>
      </w:pPr>
      <w:r w:rsidRPr="00D138C8">
        <w:rPr>
          <w:rFonts w:ascii="Arial" w:hAnsi="Arial" w:cs="Arial"/>
          <w:b/>
          <w:sz w:val="20"/>
          <w:szCs w:val="20"/>
        </w:rPr>
        <w:t>De diepte in</w:t>
      </w:r>
      <w:r w:rsidR="0024313F">
        <w:rPr>
          <w:rFonts w:ascii="Arial" w:hAnsi="Arial" w:cs="Arial"/>
          <w:b/>
          <w:sz w:val="20"/>
          <w:szCs w:val="20"/>
        </w:rPr>
        <w:t>:</w:t>
      </w:r>
      <w:r w:rsidRPr="00D138C8">
        <w:rPr>
          <w:rFonts w:ascii="Arial" w:hAnsi="Arial" w:cs="Arial"/>
          <w:sz w:val="20"/>
          <w:szCs w:val="20"/>
        </w:rPr>
        <w:t xml:space="preserve"> hierbij laat hij zien een onderzoekende houding te hebben ontwikkeld door middel van het uitvoeren van een praktijkonderzoek, vakdidactisch ontwerp onderzoek of participatief onderzoek.</w:t>
      </w:r>
    </w:p>
    <w:p w14:paraId="1E859C72" w14:textId="794073B4" w:rsidR="000C182E" w:rsidRPr="00D138C8" w:rsidRDefault="000C182E" w:rsidP="009D3686">
      <w:pPr>
        <w:pStyle w:val="Hoofdtekst"/>
        <w:numPr>
          <w:ilvl w:val="0"/>
          <w:numId w:val="87"/>
        </w:numPr>
        <w:spacing w:line="276" w:lineRule="auto"/>
        <w:rPr>
          <w:rFonts w:ascii="Arial" w:hAnsi="Arial" w:cs="Arial"/>
          <w:sz w:val="20"/>
          <w:szCs w:val="20"/>
        </w:rPr>
      </w:pPr>
      <w:r w:rsidRPr="00D138C8">
        <w:rPr>
          <w:rFonts w:ascii="Arial" w:hAnsi="Arial" w:cs="Arial"/>
          <w:b/>
          <w:sz w:val="20"/>
          <w:szCs w:val="20"/>
        </w:rPr>
        <w:t>ICT didactiek portfolio</w:t>
      </w:r>
      <w:r w:rsidR="0024313F">
        <w:rPr>
          <w:rFonts w:ascii="Arial" w:hAnsi="Arial" w:cs="Arial"/>
          <w:b/>
          <w:sz w:val="20"/>
          <w:szCs w:val="20"/>
        </w:rPr>
        <w:t>:</w:t>
      </w:r>
      <w:r w:rsidRPr="00D138C8">
        <w:rPr>
          <w:rFonts w:ascii="Arial" w:hAnsi="Arial" w:cs="Arial"/>
          <w:sz w:val="20"/>
          <w:szCs w:val="20"/>
        </w:rPr>
        <w:t xml:space="preserve"> hierbij laat hij zien welke visie op ICT didactiek hij heeft en hoe hij ICT didactiek toepast in zijn lessen.</w:t>
      </w:r>
    </w:p>
    <w:p w14:paraId="06CF81DB" w14:textId="77777777" w:rsidR="000C182E" w:rsidRPr="00D138C8" w:rsidRDefault="000C182E" w:rsidP="0024313F">
      <w:pPr>
        <w:pStyle w:val="Hoofdtekst"/>
        <w:spacing w:line="276" w:lineRule="auto"/>
        <w:rPr>
          <w:rFonts w:ascii="Arial" w:hAnsi="Arial" w:cs="Arial"/>
          <w:sz w:val="20"/>
          <w:szCs w:val="20"/>
        </w:rPr>
      </w:pPr>
    </w:p>
    <w:p w14:paraId="61B56A20" w14:textId="77777777" w:rsidR="000C182E" w:rsidRPr="00D138C8" w:rsidRDefault="000C182E" w:rsidP="0024313F">
      <w:pPr>
        <w:pStyle w:val="Hoofdtekst"/>
        <w:spacing w:line="276" w:lineRule="auto"/>
        <w:rPr>
          <w:rFonts w:ascii="Arial" w:hAnsi="Arial" w:cs="Arial"/>
          <w:sz w:val="20"/>
          <w:szCs w:val="20"/>
        </w:rPr>
      </w:pPr>
      <w:r w:rsidRPr="00D138C8">
        <w:rPr>
          <w:rFonts w:ascii="Arial" w:hAnsi="Arial" w:cs="Arial"/>
          <w:b/>
          <w:sz w:val="20"/>
          <w:szCs w:val="20"/>
        </w:rPr>
        <w:t>Route B</w:t>
      </w:r>
      <w:r w:rsidRPr="00D138C8">
        <w:rPr>
          <w:rFonts w:ascii="Arial" w:hAnsi="Arial" w:cs="Arial"/>
          <w:sz w:val="20"/>
          <w:szCs w:val="20"/>
        </w:rPr>
        <w:t>:</w:t>
      </w:r>
    </w:p>
    <w:p w14:paraId="07B536FA" w14:textId="77777777" w:rsidR="000C182E" w:rsidRPr="00D138C8" w:rsidRDefault="000C182E" w:rsidP="0024313F">
      <w:pPr>
        <w:pStyle w:val="Hoofdtekst"/>
        <w:spacing w:line="276" w:lineRule="auto"/>
        <w:rPr>
          <w:rFonts w:ascii="Arial" w:hAnsi="Arial" w:cs="Arial"/>
          <w:sz w:val="20"/>
          <w:szCs w:val="20"/>
        </w:rPr>
      </w:pPr>
      <w:r w:rsidRPr="00D138C8">
        <w:rPr>
          <w:rFonts w:ascii="Arial" w:hAnsi="Arial" w:cs="Arial"/>
          <w:sz w:val="20"/>
          <w:szCs w:val="20"/>
        </w:rPr>
        <w:t>Is de deelnemer die de zes taken van de mbo docent wil ontwikkelen door middel van een semi-vaste route. Hij volgt de workshops die aangeboden worden of de zelfsturende opdrachten daar waar ze zijn kennis en ervaring verrijken, hij werkt en leert in de praktijk en in de leergroep/werkplaats verbindt hij de theorie aan de praktijk. Hij laat zien een onderzoekende houding te ontwikkelen die hem in staat stellen aan te tonen dat hij een kritische, reflectieve professional is, door middel van deels vaste en keuze beroepsproducten. Hij toont zich opmerkzaam, nieuwsgierig, bedachtzaam en kritisch. Hierbij kan hij kiezen voor voorgeschreven opdrachten of hij kiest voor zelf geformuleerde opdrachten waarbij de eigen leervragen uit de praktijk centraal staan.</w:t>
      </w:r>
    </w:p>
    <w:p w14:paraId="4E0AD722" w14:textId="2DCD271E" w:rsidR="000C182E" w:rsidRPr="00D138C8" w:rsidRDefault="000C182E" w:rsidP="009D3686">
      <w:pPr>
        <w:pStyle w:val="Hoofdtekst"/>
        <w:numPr>
          <w:ilvl w:val="0"/>
          <w:numId w:val="88"/>
        </w:numPr>
        <w:spacing w:line="276" w:lineRule="auto"/>
        <w:rPr>
          <w:rFonts w:ascii="Arial" w:hAnsi="Arial" w:cs="Arial"/>
          <w:sz w:val="20"/>
          <w:szCs w:val="20"/>
        </w:rPr>
      </w:pPr>
      <w:r w:rsidRPr="00D138C8">
        <w:rPr>
          <w:rFonts w:ascii="Arial" w:hAnsi="Arial" w:cs="Arial"/>
          <w:b/>
          <w:sz w:val="20"/>
          <w:szCs w:val="20"/>
        </w:rPr>
        <w:t>Ontwikkelingsplan tot mbo docent</w:t>
      </w:r>
      <w:r w:rsidR="0024313F">
        <w:rPr>
          <w:rFonts w:ascii="Arial" w:hAnsi="Arial" w:cs="Arial"/>
          <w:b/>
          <w:sz w:val="20"/>
          <w:szCs w:val="20"/>
        </w:rPr>
        <w:t>:</w:t>
      </w:r>
      <w:r w:rsidRPr="00D138C8">
        <w:rPr>
          <w:rFonts w:ascii="Arial" w:hAnsi="Arial" w:cs="Arial"/>
          <w:sz w:val="20"/>
          <w:szCs w:val="20"/>
        </w:rPr>
        <w:t xml:space="preserve"> hierin laat hij zien wat zijn of haar drijfveren zijn, waar hij de focus wil leggen en hoe hij handelen verbindt aan bronnen</w:t>
      </w:r>
      <w:r w:rsidR="000307C6">
        <w:rPr>
          <w:rFonts w:ascii="Arial" w:hAnsi="Arial" w:cs="Arial"/>
          <w:sz w:val="20"/>
          <w:szCs w:val="20"/>
        </w:rPr>
        <w:t xml:space="preserve"> </w:t>
      </w:r>
      <w:r w:rsidRPr="00D138C8">
        <w:rPr>
          <w:rFonts w:ascii="Arial" w:hAnsi="Arial" w:cs="Arial"/>
          <w:sz w:val="20"/>
          <w:szCs w:val="20"/>
        </w:rPr>
        <w:t>(literatuur en andere publicaties) en praktijkdeskundigen.</w:t>
      </w:r>
    </w:p>
    <w:p w14:paraId="10EC03AE" w14:textId="36BD051C" w:rsidR="000C182E" w:rsidRPr="00D138C8" w:rsidRDefault="000C182E" w:rsidP="009D3686">
      <w:pPr>
        <w:pStyle w:val="Hoofdtekst"/>
        <w:numPr>
          <w:ilvl w:val="0"/>
          <w:numId w:val="88"/>
        </w:numPr>
        <w:spacing w:line="276" w:lineRule="auto"/>
        <w:rPr>
          <w:rFonts w:ascii="Arial" w:hAnsi="Arial" w:cs="Arial"/>
          <w:sz w:val="20"/>
          <w:szCs w:val="20"/>
        </w:rPr>
      </w:pPr>
      <w:r w:rsidRPr="00D138C8">
        <w:rPr>
          <w:rFonts w:ascii="Arial" w:hAnsi="Arial" w:cs="Arial"/>
          <w:b/>
          <w:sz w:val="20"/>
          <w:szCs w:val="20"/>
        </w:rPr>
        <w:t>In beeld</w:t>
      </w:r>
      <w:r w:rsidR="0024313F">
        <w:rPr>
          <w:rFonts w:ascii="Arial" w:hAnsi="Arial" w:cs="Arial"/>
          <w:b/>
          <w:sz w:val="20"/>
          <w:szCs w:val="20"/>
        </w:rPr>
        <w:t>:</w:t>
      </w:r>
      <w:r w:rsidRPr="00D138C8">
        <w:rPr>
          <w:rFonts w:ascii="Arial" w:hAnsi="Arial" w:cs="Arial"/>
          <w:sz w:val="20"/>
          <w:szCs w:val="20"/>
        </w:rPr>
        <w:t xml:space="preserve"> hierbij analyseert hij beelden van zijn handelen als mbo docent.</w:t>
      </w:r>
    </w:p>
    <w:p w14:paraId="7C888D3B" w14:textId="6C33BC23" w:rsidR="000C182E" w:rsidRPr="0024313F" w:rsidRDefault="000C182E" w:rsidP="009D3686">
      <w:pPr>
        <w:pStyle w:val="Hoofdtekst"/>
        <w:numPr>
          <w:ilvl w:val="0"/>
          <w:numId w:val="88"/>
        </w:numPr>
        <w:spacing w:line="276" w:lineRule="auto"/>
        <w:rPr>
          <w:rFonts w:ascii="Arial" w:hAnsi="Arial" w:cs="Arial"/>
          <w:sz w:val="20"/>
          <w:szCs w:val="20"/>
        </w:rPr>
      </w:pPr>
      <w:r w:rsidRPr="0024313F">
        <w:rPr>
          <w:rFonts w:ascii="Arial" w:hAnsi="Arial" w:cs="Arial"/>
          <w:b/>
          <w:sz w:val="20"/>
          <w:szCs w:val="20"/>
        </w:rPr>
        <w:t>Aan de slag</w:t>
      </w:r>
      <w:r w:rsidR="0024313F" w:rsidRPr="0024313F">
        <w:rPr>
          <w:rFonts w:ascii="Arial" w:hAnsi="Arial" w:cs="Arial"/>
          <w:b/>
          <w:sz w:val="20"/>
          <w:szCs w:val="20"/>
        </w:rPr>
        <w:t>:</w:t>
      </w:r>
      <w:r w:rsidRPr="0024313F">
        <w:rPr>
          <w:rFonts w:ascii="Arial" w:hAnsi="Arial" w:cs="Arial"/>
          <w:sz w:val="20"/>
          <w:szCs w:val="20"/>
        </w:rPr>
        <w:t xml:space="preserve"> hierbij ontwikkelt hij samen met mede studenten een workshop en voert</w:t>
      </w:r>
      <w:r w:rsidR="0024313F" w:rsidRPr="0024313F">
        <w:rPr>
          <w:rFonts w:ascii="Arial" w:hAnsi="Arial" w:cs="Arial"/>
          <w:sz w:val="20"/>
          <w:szCs w:val="20"/>
        </w:rPr>
        <w:t xml:space="preserve"> </w:t>
      </w:r>
      <w:r w:rsidRPr="0024313F">
        <w:rPr>
          <w:rFonts w:ascii="Arial" w:hAnsi="Arial" w:cs="Arial"/>
          <w:sz w:val="20"/>
          <w:szCs w:val="20"/>
        </w:rPr>
        <w:t>deze uit.</w:t>
      </w:r>
    </w:p>
    <w:p w14:paraId="1D9EFBCF" w14:textId="7B52A626" w:rsidR="000C182E" w:rsidRPr="00D138C8" w:rsidRDefault="000C182E" w:rsidP="009D3686">
      <w:pPr>
        <w:pStyle w:val="Hoofdtekst"/>
        <w:numPr>
          <w:ilvl w:val="0"/>
          <w:numId w:val="88"/>
        </w:numPr>
        <w:spacing w:line="276" w:lineRule="auto"/>
        <w:rPr>
          <w:rFonts w:ascii="Arial" w:hAnsi="Arial" w:cs="Arial"/>
          <w:sz w:val="20"/>
          <w:szCs w:val="20"/>
        </w:rPr>
      </w:pPr>
      <w:r w:rsidRPr="00D138C8">
        <w:rPr>
          <w:rFonts w:ascii="Arial" w:hAnsi="Arial" w:cs="Arial"/>
          <w:b/>
          <w:sz w:val="20"/>
          <w:szCs w:val="20"/>
        </w:rPr>
        <w:t xml:space="preserve">Keuze </w:t>
      </w:r>
      <w:r w:rsidR="00001D21">
        <w:rPr>
          <w:rFonts w:ascii="Arial" w:hAnsi="Arial" w:cs="Arial"/>
          <w:b/>
          <w:sz w:val="20"/>
          <w:szCs w:val="20"/>
        </w:rPr>
        <w:t>2</w:t>
      </w:r>
      <w:r w:rsidRPr="00D138C8">
        <w:rPr>
          <w:rFonts w:ascii="Arial" w:hAnsi="Arial" w:cs="Arial"/>
          <w:b/>
          <w:sz w:val="20"/>
          <w:szCs w:val="20"/>
        </w:rPr>
        <w:t xml:space="preserve"> en </w:t>
      </w:r>
      <w:r w:rsidR="00001D21">
        <w:rPr>
          <w:rFonts w:ascii="Arial" w:hAnsi="Arial" w:cs="Arial"/>
          <w:b/>
          <w:sz w:val="20"/>
          <w:szCs w:val="20"/>
        </w:rPr>
        <w:t>3</w:t>
      </w:r>
      <w:r w:rsidR="0024313F">
        <w:rPr>
          <w:rFonts w:ascii="Arial" w:hAnsi="Arial" w:cs="Arial"/>
          <w:b/>
          <w:sz w:val="20"/>
          <w:szCs w:val="20"/>
        </w:rPr>
        <w:t>:</w:t>
      </w:r>
      <w:r w:rsidRPr="00D138C8">
        <w:rPr>
          <w:rFonts w:ascii="Arial" w:hAnsi="Arial" w:cs="Arial"/>
          <w:sz w:val="20"/>
          <w:szCs w:val="20"/>
        </w:rPr>
        <w:t xml:space="preserve"> hierbij laat hij aan de hand van een zelf ontworpen praktijkopdracht zien dat hij de taken van de mbo docent beheerst.</w:t>
      </w:r>
    </w:p>
    <w:p w14:paraId="772EF2E9" w14:textId="27F5CFA8" w:rsidR="000C182E" w:rsidRPr="00D138C8" w:rsidRDefault="000C182E" w:rsidP="009D3686">
      <w:pPr>
        <w:pStyle w:val="Hoofdtekst"/>
        <w:numPr>
          <w:ilvl w:val="0"/>
          <w:numId w:val="88"/>
        </w:numPr>
        <w:spacing w:line="276" w:lineRule="auto"/>
        <w:rPr>
          <w:rFonts w:ascii="Arial" w:hAnsi="Arial" w:cs="Arial"/>
          <w:sz w:val="20"/>
          <w:szCs w:val="20"/>
        </w:rPr>
      </w:pPr>
      <w:r w:rsidRPr="00D138C8">
        <w:rPr>
          <w:rFonts w:ascii="Arial" w:hAnsi="Arial" w:cs="Arial"/>
          <w:b/>
          <w:sz w:val="20"/>
          <w:szCs w:val="20"/>
        </w:rPr>
        <w:t>De diepte in</w:t>
      </w:r>
      <w:r w:rsidR="0024313F">
        <w:rPr>
          <w:rFonts w:ascii="Arial" w:hAnsi="Arial" w:cs="Arial"/>
          <w:b/>
          <w:sz w:val="20"/>
          <w:szCs w:val="20"/>
        </w:rPr>
        <w:t>:</w:t>
      </w:r>
      <w:r w:rsidRPr="00D138C8">
        <w:rPr>
          <w:rFonts w:ascii="Arial" w:hAnsi="Arial" w:cs="Arial"/>
          <w:sz w:val="20"/>
          <w:szCs w:val="20"/>
        </w:rPr>
        <w:t xml:space="preserve"> hierbij laat hij zien een onderzoekende houding te hebben door middel van het uitvoeren van een praktijkonderzoek, vakdidactisch ontwerp onderzoek of participatief onderzoek.</w:t>
      </w:r>
    </w:p>
    <w:p w14:paraId="5F29D61E" w14:textId="3E60DB46" w:rsidR="000C182E" w:rsidRPr="00D138C8" w:rsidRDefault="000C182E" w:rsidP="009D3686">
      <w:pPr>
        <w:pStyle w:val="Hoofdtekst"/>
        <w:numPr>
          <w:ilvl w:val="0"/>
          <w:numId w:val="88"/>
        </w:numPr>
        <w:spacing w:line="276" w:lineRule="auto"/>
        <w:rPr>
          <w:rFonts w:ascii="Arial" w:hAnsi="Arial" w:cs="Arial"/>
          <w:b/>
          <w:sz w:val="20"/>
          <w:szCs w:val="20"/>
        </w:rPr>
      </w:pPr>
      <w:r w:rsidRPr="00D138C8">
        <w:rPr>
          <w:rFonts w:ascii="Arial" w:hAnsi="Arial" w:cs="Arial"/>
          <w:b/>
          <w:sz w:val="20"/>
          <w:szCs w:val="20"/>
        </w:rPr>
        <w:t>ICT didactiek portfolio</w:t>
      </w:r>
      <w:r w:rsidR="0024313F">
        <w:rPr>
          <w:rFonts w:ascii="Arial" w:hAnsi="Arial" w:cs="Arial"/>
          <w:b/>
          <w:sz w:val="20"/>
          <w:szCs w:val="20"/>
        </w:rPr>
        <w:t>:</w:t>
      </w:r>
      <w:r w:rsidRPr="00D138C8">
        <w:rPr>
          <w:rFonts w:ascii="Arial" w:hAnsi="Arial" w:cs="Arial"/>
          <w:b/>
          <w:sz w:val="20"/>
          <w:szCs w:val="20"/>
        </w:rPr>
        <w:t xml:space="preserve"> </w:t>
      </w:r>
      <w:r w:rsidRPr="00D138C8">
        <w:rPr>
          <w:rFonts w:ascii="Arial" w:hAnsi="Arial" w:cs="Arial"/>
          <w:sz w:val="20"/>
          <w:szCs w:val="20"/>
        </w:rPr>
        <w:t>hierbij laat hij zien welke visie op ICT didactiek hij heeft en hoe hij ICT didactiek toepast in zijn lessen.</w:t>
      </w:r>
    </w:p>
    <w:p w14:paraId="6308384E" w14:textId="77777777" w:rsidR="000C182E" w:rsidRPr="00D138C8" w:rsidRDefault="000C182E" w:rsidP="0024313F">
      <w:pPr>
        <w:pStyle w:val="Hoofdtekst"/>
        <w:spacing w:line="276" w:lineRule="auto"/>
        <w:rPr>
          <w:rFonts w:ascii="Arial" w:hAnsi="Arial" w:cs="Arial"/>
          <w:sz w:val="20"/>
          <w:szCs w:val="20"/>
        </w:rPr>
      </w:pPr>
    </w:p>
    <w:p w14:paraId="05D278F4" w14:textId="77777777" w:rsidR="000307C6" w:rsidRDefault="000307C6" w:rsidP="003E258B">
      <w:pPr>
        <w:pStyle w:val="Hoofdtekst"/>
        <w:spacing w:line="276" w:lineRule="auto"/>
        <w:rPr>
          <w:rFonts w:ascii="Arial" w:hAnsi="Arial" w:cs="Arial"/>
          <w:b/>
          <w:sz w:val="20"/>
          <w:szCs w:val="20"/>
        </w:rPr>
      </w:pPr>
    </w:p>
    <w:p w14:paraId="4D64E865" w14:textId="32627294" w:rsidR="000C182E" w:rsidRPr="00D138C8" w:rsidRDefault="000C182E" w:rsidP="003E258B">
      <w:pPr>
        <w:pStyle w:val="Hoofdtekst"/>
        <w:spacing w:line="276" w:lineRule="auto"/>
        <w:rPr>
          <w:rFonts w:ascii="Arial" w:hAnsi="Arial" w:cs="Arial"/>
          <w:sz w:val="20"/>
          <w:szCs w:val="20"/>
        </w:rPr>
      </w:pPr>
      <w:r w:rsidRPr="00D138C8">
        <w:rPr>
          <w:rFonts w:ascii="Arial" w:hAnsi="Arial" w:cs="Arial"/>
          <w:b/>
          <w:sz w:val="20"/>
          <w:szCs w:val="20"/>
        </w:rPr>
        <w:t xml:space="preserve">Route </w:t>
      </w:r>
      <w:r w:rsidR="003E258B">
        <w:rPr>
          <w:rFonts w:ascii="Arial" w:hAnsi="Arial" w:cs="Arial"/>
          <w:b/>
          <w:sz w:val="20"/>
          <w:szCs w:val="20"/>
        </w:rPr>
        <w:t>C</w:t>
      </w:r>
      <w:r w:rsidRPr="00D138C8">
        <w:rPr>
          <w:rFonts w:ascii="Arial" w:hAnsi="Arial" w:cs="Arial"/>
          <w:sz w:val="20"/>
          <w:szCs w:val="20"/>
        </w:rPr>
        <w:t>:</w:t>
      </w:r>
    </w:p>
    <w:p w14:paraId="33343F49" w14:textId="75BBD2C2" w:rsidR="000C182E" w:rsidRPr="00D138C8" w:rsidRDefault="000C182E" w:rsidP="003E258B">
      <w:pPr>
        <w:pStyle w:val="Hoofdtekst"/>
        <w:spacing w:line="276" w:lineRule="auto"/>
        <w:rPr>
          <w:rFonts w:ascii="Arial" w:hAnsi="Arial" w:cs="Arial"/>
          <w:sz w:val="20"/>
          <w:szCs w:val="20"/>
        </w:rPr>
      </w:pPr>
      <w:r w:rsidRPr="00D138C8">
        <w:rPr>
          <w:rFonts w:ascii="Arial" w:hAnsi="Arial" w:cs="Arial"/>
          <w:sz w:val="20"/>
          <w:szCs w:val="20"/>
        </w:rPr>
        <w:t>Is de deelnemer die de zes taken van de mbo docent wil ontwikkelen door middel van een vrije route</w:t>
      </w:r>
      <w:r w:rsidR="00D74AAE">
        <w:rPr>
          <w:rFonts w:ascii="Arial" w:hAnsi="Arial" w:cs="Arial"/>
          <w:sz w:val="20"/>
          <w:szCs w:val="20"/>
        </w:rPr>
        <w:t>, met uitzondering van het beroepsproduct “aan de slag”</w:t>
      </w:r>
      <w:r w:rsidRPr="00D138C8">
        <w:rPr>
          <w:rFonts w:ascii="Arial" w:hAnsi="Arial" w:cs="Arial"/>
          <w:sz w:val="20"/>
          <w:szCs w:val="20"/>
        </w:rPr>
        <w:t xml:space="preserve">. Hij volgt de workshops die aangeboden worden of de zelfsturende opdrachten daar waar ze zijn kennis en ervaring verrijken, hij werkt en leert in de praktijk en in de leergroep/werkplaats verbindt hij de theorie aan de praktijk. </w:t>
      </w:r>
    </w:p>
    <w:p w14:paraId="766CB021" w14:textId="77777777" w:rsidR="000C182E" w:rsidRPr="00D138C8" w:rsidRDefault="000C182E" w:rsidP="003E258B">
      <w:pPr>
        <w:pStyle w:val="Hoofdtekst"/>
        <w:spacing w:line="276" w:lineRule="auto"/>
        <w:rPr>
          <w:rFonts w:ascii="Arial" w:hAnsi="Arial" w:cs="Arial"/>
          <w:sz w:val="20"/>
          <w:szCs w:val="20"/>
        </w:rPr>
      </w:pPr>
      <w:r w:rsidRPr="00D138C8">
        <w:rPr>
          <w:rFonts w:ascii="Arial" w:hAnsi="Arial" w:cs="Arial"/>
          <w:sz w:val="20"/>
          <w:szCs w:val="20"/>
        </w:rPr>
        <w:lastRenderedPageBreak/>
        <w:t>Hij toont zich een kritische, reflectieve professional die zijn eigen handelen als docent onderzoekt en aan de hand van individuele leervragen zijn ontwikkeling weergeeft in beroepsproducten. Hierbij laat hij zien vaardig te zijn in de onderzoekende houding en toont zich opmerkzaam, nieuwsgierig, bedachtzaam en kritisch. Hij toont zijn ontwikkeling aan door middel van vrije keuze beroepsproducten, hierbij staan eigen leervragen uit de praktijk centraal:</w:t>
      </w:r>
    </w:p>
    <w:p w14:paraId="42ADCF4F" w14:textId="4619A583" w:rsidR="000C182E" w:rsidRPr="00E73233" w:rsidRDefault="000C182E" w:rsidP="00F01FA4">
      <w:pPr>
        <w:pStyle w:val="Hoofdtekst"/>
        <w:numPr>
          <w:ilvl w:val="0"/>
          <w:numId w:val="94"/>
        </w:numPr>
        <w:spacing w:line="276" w:lineRule="auto"/>
        <w:rPr>
          <w:rFonts w:ascii="Arial" w:hAnsi="Arial" w:cs="Arial"/>
          <w:sz w:val="20"/>
          <w:szCs w:val="20"/>
          <w:highlight w:val="lightGray"/>
        </w:rPr>
      </w:pPr>
      <w:r w:rsidRPr="00D138C8">
        <w:rPr>
          <w:rFonts w:ascii="Arial" w:hAnsi="Arial" w:cs="Arial"/>
          <w:b/>
          <w:sz w:val="20"/>
          <w:szCs w:val="20"/>
        </w:rPr>
        <w:t>Ontwikkelingsplan tot mbo docent vanuit een onderzoekende werkwijze</w:t>
      </w:r>
      <w:r w:rsidR="003E258B">
        <w:rPr>
          <w:rFonts w:ascii="Arial" w:hAnsi="Arial" w:cs="Arial"/>
          <w:b/>
          <w:sz w:val="20"/>
          <w:szCs w:val="20"/>
        </w:rPr>
        <w:t>:</w:t>
      </w:r>
      <w:r w:rsidRPr="00D138C8">
        <w:rPr>
          <w:rFonts w:ascii="Arial" w:hAnsi="Arial" w:cs="Arial"/>
          <w:b/>
          <w:sz w:val="20"/>
          <w:szCs w:val="20"/>
        </w:rPr>
        <w:t xml:space="preserve"> </w:t>
      </w:r>
      <w:r w:rsidRPr="00D138C8">
        <w:rPr>
          <w:rFonts w:ascii="Arial" w:hAnsi="Arial" w:cs="Arial"/>
          <w:sz w:val="20"/>
          <w:szCs w:val="20"/>
        </w:rPr>
        <w:t>hierin laat hij zien wat zijn of haar drijfveren zijn, waar hij de focus wil leggen en hoe hij handelen verbindt aan bronnen</w:t>
      </w:r>
      <w:r w:rsidR="000307C6">
        <w:rPr>
          <w:rFonts w:ascii="Arial" w:hAnsi="Arial" w:cs="Arial"/>
          <w:sz w:val="20"/>
          <w:szCs w:val="20"/>
        </w:rPr>
        <w:t xml:space="preserve"> </w:t>
      </w:r>
      <w:r w:rsidRPr="00D138C8">
        <w:rPr>
          <w:rFonts w:ascii="Arial" w:hAnsi="Arial" w:cs="Arial"/>
          <w:sz w:val="20"/>
          <w:szCs w:val="20"/>
        </w:rPr>
        <w:t>(literatuur en andere publicaties) en praktijkdeskundigen</w:t>
      </w:r>
      <w:r w:rsidR="00F01FA4">
        <w:rPr>
          <w:rFonts w:ascii="Arial" w:hAnsi="Arial" w:cs="Arial"/>
          <w:sz w:val="20"/>
          <w:szCs w:val="20"/>
        </w:rPr>
        <w:t>.</w:t>
      </w:r>
    </w:p>
    <w:p w14:paraId="20F6E424" w14:textId="697AA38F" w:rsidR="000C182E" w:rsidRPr="00F01FA4" w:rsidRDefault="000C182E" w:rsidP="00F01FA4">
      <w:pPr>
        <w:pStyle w:val="Lijstalinea"/>
        <w:numPr>
          <w:ilvl w:val="0"/>
          <w:numId w:val="94"/>
        </w:numPr>
        <w:pBdr>
          <w:top w:val="none" w:sz="0" w:space="0" w:color="auto"/>
          <w:left w:val="none" w:sz="0" w:space="0" w:color="auto"/>
          <w:bottom w:val="none" w:sz="0" w:space="0" w:color="auto"/>
          <w:right w:val="none" w:sz="0" w:space="0" w:color="auto"/>
          <w:between w:val="none" w:sz="0" w:space="0" w:color="auto"/>
        </w:pBdr>
        <w:spacing w:line="276" w:lineRule="auto"/>
        <w:rPr>
          <w:rFonts w:ascii="Arial" w:eastAsia="Times New Roman" w:hAnsi="Arial" w:cs="Arial"/>
          <w:sz w:val="20"/>
          <w:szCs w:val="20"/>
        </w:rPr>
      </w:pPr>
      <w:r w:rsidRPr="00F01FA4">
        <w:rPr>
          <w:rFonts w:ascii="Arial" w:eastAsia="Times New Roman" w:hAnsi="Arial" w:cs="Arial"/>
          <w:b/>
          <w:bCs/>
          <w:sz w:val="20"/>
          <w:szCs w:val="20"/>
        </w:rPr>
        <w:t xml:space="preserve">De beroepsproducten genoemd bij A integreer je binnen jouw onderzoek </w:t>
      </w:r>
      <w:r w:rsidR="00F01FA4">
        <w:rPr>
          <w:rFonts w:ascii="Arial" w:eastAsia="Times New Roman" w:hAnsi="Arial" w:cs="Arial"/>
          <w:b/>
          <w:bCs/>
          <w:sz w:val="20"/>
          <w:szCs w:val="20"/>
        </w:rPr>
        <w:t xml:space="preserve">tot mbo </w:t>
      </w:r>
      <w:r w:rsidRPr="00F01FA4">
        <w:rPr>
          <w:rFonts w:ascii="Arial" w:eastAsia="Times New Roman" w:hAnsi="Arial" w:cs="Arial"/>
          <w:b/>
          <w:bCs/>
          <w:sz w:val="20"/>
          <w:szCs w:val="20"/>
        </w:rPr>
        <w:t xml:space="preserve"> docent</w:t>
      </w:r>
      <w:r w:rsidR="003E258B" w:rsidRPr="00F01FA4">
        <w:rPr>
          <w:rFonts w:ascii="Arial" w:eastAsia="Times New Roman" w:hAnsi="Arial" w:cs="Arial"/>
          <w:b/>
          <w:bCs/>
          <w:sz w:val="20"/>
          <w:szCs w:val="20"/>
        </w:rPr>
        <w:t>:</w:t>
      </w:r>
      <w:r w:rsidRPr="00F01FA4">
        <w:rPr>
          <w:rFonts w:ascii="Arial" w:eastAsia="Times New Roman" w:hAnsi="Arial" w:cs="Arial"/>
          <w:b/>
          <w:bCs/>
          <w:sz w:val="20"/>
          <w:szCs w:val="20"/>
        </w:rPr>
        <w:t xml:space="preserve"> </w:t>
      </w:r>
      <w:r w:rsidRPr="00F01FA4">
        <w:rPr>
          <w:rFonts w:ascii="Arial" w:eastAsia="Times New Roman" w:hAnsi="Arial" w:cs="Arial"/>
          <w:bCs/>
          <w:sz w:val="20"/>
          <w:szCs w:val="20"/>
        </w:rPr>
        <w:t xml:space="preserve"> Je toont aan dat je een reflectieve docent bent die de 6 taken van de mbo docent beheerst. Je laat dit zien door je </w:t>
      </w:r>
      <w:r w:rsidR="005F754E" w:rsidRPr="00F01FA4">
        <w:rPr>
          <w:rFonts w:ascii="Arial" w:eastAsia="Times New Roman" w:hAnsi="Arial" w:cs="Arial"/>
          <w:bCs/>
          <w:sz w:val="20"/>
          <w:szCs w:val="20"/>
        </w:rPr>
        <w:t>onderwijsactiviteiten</w:t>
      </w:r>
      <w:r w:rsidRPr="00F01FA4">
        <w:rPr>
          <w:rFonts w:ascii="Arial" w:eastAsia="Times New Roman" w:hAnsi="Arial" w:cs="Arial"/>
          <w:bCs/>
          <w:sz w:val="20"/>
          <w:szCs w:val="20"/>
        </w:rPr>
        <w:t xml:space="preserve"> in beeld te brengen en dat je een onderzoekende houding hebt. </w:t>
      </w:r>
      <w:r w:rsidRPr="00F01FA4">
        <w:rPr>
          <w:rFonts w:ascii="Arial" w:hAnsi="Arial" w:cs="Arial"/>
          <w:sz w:val="20"/>
          <w:szCs w:val="20"/>
        </w:rPr>
        <w:t>Je kunt hierbij gebruik maken van het methodische handelen zoals aangereikt in het doen van praktijkonderzoek, vakdidactisch ontwerp onderzoek of participatief onderzoek.</w:t>
      </w:r>
      <w:r w:rsidR="00D74AAE">
        <w:rPr>
          <w:rFonts w:ascii="Arial" w:hAnsi="Arial" w:cs="Arial"/>
          <w:sz w:val="20"/>
          <w:szCs w:val="20"/>
        </w:rPr>
        <w:t xml:space="preserve"> Daarnaast laat je zien dat ICT vaardig bent, zie hiervoor het beroepsproduct “ict en didactiek portfolio”.</w:t>
      </w:r>
    </w:p>
    <w:p w14:paraId="7209CE2E" w14:textId="77777777" w:rsidR="00FD6EC7" w:rsidRPr="00665B79" w:rsidRDefault="00FD6EC7" w:rsidP="003E258B">
      <w:pPr>
        <w:tabs>
          <w:tab w:val="left" w:pos="5670"/>
        </w:tabs>
        <w:spacing w:line="276" w:lineRule="auto"/>
        <w:rPr>
          <w:rFonts w:ascii="Arial" w:eastAsia="Arial" w:hAnsi="Arial" w:cs="Arial"/>
          <w:b/>
          <w:color w:val="000000" w:themeColor="text1"/>
          <w:sz w:val="20"/>
          <w:szCs w:val="20"/>
        </w:rPr>
      </w:pPr>
    </w:p>
    <w:p w14:paraId="7D37A807" w14:textId="77777777" w:rsidR="00FD6EC7" w:rsidRPr="00665B79" w:rsidRDefault="00FD6EC7" w:rsidP="00FD6EC7">
      <w:pPr>
        <w:tabs>
          <w:tab w:val="left" w:pos="5670"/>
        </w:tabs>
        <w:spacing w:line="276" w:lineRule="auto"/>
        <w:rPr>
          <w:rFonts w:ascii="Arial" w:eastAsia="Arial" w:hAnsi="Arial" w:cs="Arial"/>
          <w:b/>
          <w:color w:val="000000" w:themeColor="text1"/>
          <w:sz w:val="20"/>
          <w:szCs w:val="20"/>
        </w:rPr>
      </w:pPr>
      <w:r w:rsidRPr="00665B79">
        <w:rPr>
          <w:rFonts w:ascii="Arial" w:eastAsia="Arial" w:hAnsi="Arial" w:cs="Arial"/>
          <w:b/>
          <w:color w:val="000000" w:themeColor="text1"/>
          <w:sz w:val="20"/>
          <w:szCs w:val="20"/>
        </w:rPr>
        <w:t>Begeleiding bij professionele en persoonlijke ontwikkeling</w:t>
      </w:r>
    </w:p>
    <w:p w14:paraId="44DDB419" w14:textId="77777777" w:rsidR="00FD6EC7" w:rsidRPr="00665B79" w:rsidRDefault="00FD6EC7" w:rsidP="00FD6EC7">
      <w:pPr>
        <w:spacing w:line="276" w:lineRule="auto"/>
        <w:jc w:val="both"/>
        <w:rPr>
          <w:rFonts w:ascii="Arial" w:eastAsia="Arial" w:hAnsi="Arial" w:cs="Arial"/>
          <w:color w:val="000000" w:themeColor="text1"/>
          <w:sz w:val="20"/>
          <w:szCs w:val="20"/>
        </w:rPr>
      </w:pPr>
      <w:r w:rsidRPr="00665B79">
        <w:rPr>
          <w:rFonts w:ascii="Arial" w:eastAsia="Arial" w:hAnsi="Arial" w:cs="Arial"/>
          <w:color w:val="000000" w:themeColor="text1"/>
          <w:sz w:val="20"/>
          <w:szCs w:val="20"/>
        </w:rPr>
        <w:t xml:space="preserve">Tijdens je opleiding hebben de volgende mensen een rol en verantwoordelijkheid in jouw leerproces. </w:t>
      </w:r>
    </w:p>
    <w:p w14:paraId="085308D7" w14:textId="77777777" w:rsidR="00FD6EC7" w:rsidRPr="00665B79" w:rsidRDefault="00FD6EC7" w:rsidP="00FD6EC7">
      <w:pPr>
        <w:ind w:left="720"/>
        <w:rPr>
          <w:rFonts w:ascii="Arial" w:eastAsia="Arial" w:hAnsi="Arial" w:cs="Arial"/>
          <w:color w:val="000000" w:themeColor="text1"/>
          <w:sz w:val="20"/>
          <w:szCs w:val="20"/>
        </w:rPr>
      </w:pPr>
    </w:p>
    <w:p w14:paraId="7486C6D7" w14:textId="77777777" w:rsidR="00FD6EC7" w:rsidRPr="00665B79" w:rsidRDefault="00FD6EC7" w:rsidP="009D3686">
      <w:pPr>
        <w:numPr>
          <w:ilvl w:val="0"/>
          <w:numId w:val="6"/>
        </w:numPr>
        <w:spacing w:line="276" w:lineRule="auto"/>
        <w:rPr>
          <w:b/>
          <w:i/>
          <w:color w:val="000000" w:themeColor="text1"/>
          <w:sz w:val="20"/>
          <w:szCs w:val="20"/>
        </w:rPr>
      </w:pPr>
      <w:r w:rsidRPr="00665B79">
        <w:rPr>
          <w:rFonts w:ascii="Arial" w:eastAsia="Arial" w:hAnsi="Arial" w:cs="Arial"/>
          <w:b/>
          <w:i/>
          <w:color w:val="000000" w:themeColor="text1"/>
          <w:sz w:val="20"/>
          <w:szCs w:val="20"/>
        </w:rPr>
        <w:t>Jijzelf als cursist/toekomstige docent</w:t>
      </w:r>
    </w:p>
    <w:p w14:paraId="718722C9" w14:textId="77777777" w:rsidR="00FD6EC7" w:rsidRPr="00665B79" w:rsidRDefault="00FD6EC7" w:rsidP="00FD6EC7">
      <w:pPr>
        <w:spacing w:line="276" w:lineRule="auto"/>
        <w:ind w:left="360"/>
        <w:rPr>
          <w:rFonts w:ascii="Arial" w:eastAsia="Arial" w:hAnsi="Arial" w:cs="Arial"/>
          <w:color w:val="000000" w:themeColor="text1"/>
          <w:sz w:val="20"/>
          <w:szCs w:val="20"/>
        </w:rPr>
      </w:pPr>
      <w:r w:rsidRPr="00665B79">
        <w:rPr>
          <w:rFonts w:ascii="Arial" w:eastAsia="Arial" w:hAnsi="Arial" w:cs="Arial"/>
          <w:color w:val="000000" w:themeColor="text1"/>
          <w:sz w:val="20"/>
          <w:szCs w:val="20"/>
        </w:rPr>
        <w:t xml:space="preserve">Het slagen van een opleiding valt of staat met je eigen motivatie. </w:t>
      </w:r>
    </w:p>
    <w:p w14:paraId="684E5C72" w14:textId="77777777" w:rsidR="00FD6EC7" w:rsidRPr="00665B79" w:rsidRDefault="00FD6EC7" w:rsidP="00FD6EC7">
      <w:pPr>
        <w:spacing w:line="276" w:lineRule="auto"/>
        <w:ind w:left="360"/>
        <w:rPr>
          <w:rFonts w:ascii="Arial" w:eastAsia="Arial" w:hAnsi="Arial" w:cs="Arial"/>
          <w:color w:val="000000" w:themeColor="text1"/>
          <w:sz w:val="20"/>
          <w:szCs w:val="20"/>
        </w:rPr>
      </w:pPr>
      <w:r w:rsidRPr="00665B79">
        <w:rPr>
          <w:rFonts w:ascii="Arial" w:eastAsia="Arial" w:hAnsi="Arial" w:cs="Arial"/>
          <w:color w:val="000000" w:themeColor="text1"/>
          <w:sz w:val="20"/>
          <w:szCs w:val="20"/>
        </w:rPr>
        <w:t>Als cursist ben je zelfverantwoordelijk voor je leerproces. Zonder praktijkvoorbeelden die er voor jou toe doen heeft een opleiding onvoldoende persoonlijke waarde. In deze opleiding ben je dan ook regisseur van je eigen leerproces. Wat heb je nodig? Wat wil je leren? En wat zijn je verwachtingen van een goed docentschap?</w:t>
      </w:r>
    </w:p>
    <w:p w14:paraId="213D831E" w14:textId="77777777" w:rsidR="00FD6EC7" w:rsidRPr="00665B79" w:rsidRDefault="00FD6EC7" w:rsidP="00FD6EC7">
      <w:pPr>
        <w:spacing w:line="276" w:lineRule="auto"/>
        <w:rPr>
          <w:rFonts w:ascii="Arial" w:eastAsia="Arial" w:hAnsi="Arial" w:cs="Arial"/>
          <w:color w:val="000000" w:themeColor="text1"/>
          <w:sz w:val="20"/>
          <w:szCs w:val="20"/>
        </w:rPr>
      </w:pPr>
    </w:p>
    <w:p w14:paraId="4FDBD97C" w14:textId="77777777" w:rsidR="00FD6EC7" w:rsidRPr="00665B79" w:rsidRDefault="00FD6EC7" w:rsidP="009D3686">
      <w:pPr>
        <w:numPr>
          <w:ilvl w:val="0"/>
          <w:numId w:val="6"/>
        </w:numPr>
        <w:spacing w:line="276" w:lineRule="auto"/>
        <w:rPr>
          <w:b/>
          <w:i/>
          <w:color w:val="000000" w:themeColor="text1"/>
          <w:sz w:val="20"/>
          <w:szCs w:val="20"/>
        </w:rPr>
      </w:pPr>
      <w:r w:rsidRPr="00665B79">
        <w:rPr>
          <w:rFonts w:ascii="Arial" w:eastAsia="Arial" w:hAnsi="Arial" w:cs="Arial"/>
          <w:b/>
          <w:i/>
          <w:color w:val="000000" w:themeColor="text1"/>
          <w:sz w:val="20"/>
          <w:szCs w:val="20"/>
        </w:rPr>
        <w:t>De NHL Stenden trainers/begeleiders</w:t>
      </w:r>
    </w:p>
    <w:p w14:paraId="40333DBE" w14:textId="77777777" w:rsidR="00FD6EC7" w:rsidRPr="00665B79" w:rsidRDefault="00FD6EC7" w:rsidP="00FD6EC7">
      <w:pPr>
        <w:spacing w:line="276" w:lineRule="auto"/>
        <w:ind w:left="360"/>
        <w:rPr>
          <w:rFonts w:ascii="Arial" w:eastAsia="Arial" w:hAnsi="Arial" w:cs="Arial"/>
          <w:color w:val="000000" w:themeColor="text1"/>
          <w:sz w:val="20"/>
          <w:szCs w:val="20"/>
        </w:rPr>
      </w:pPr>
      <w:r w:rsidRPr="00665B79">
        <w:rPr>
          <w:rFonts w:ascii="Arial" w:eastAsia="Arial" w:hAnsi="Arial" w:cs="Arial"/>
          <w:color w:val="000000" w:themeColor="text1"/>
          <w:sz w:val="20"/>
          <w:szCs w:val="20"/>
        </w:rPr>
        <w:t>De trainers/begeleiders zijn verantwoordelijk voor het aanbieden van inhoudelijke en didactische vaardigheden, die je op wettelijke basis nodig hebt om docent te kunnen zijn/worden.</w:t>
      </w:r>
    </w:p>
    <w:p w14:paraId="08D477BF" w14:textId="77777777" w:rsidR="00FD6EC7" w:rsidRPr="00665B79" w:rsidRDefault="00FD6EC7" w:rsidP="00FD6EC7">
      <w:pPr>
        <w:spacing w:line="276" w:lineRule="auto"/>
        <w:ind w:left="360"/>
        <w:rPr>
          <w:rFonts w:ascii="Arial" w:eastAsia="Arial" w:hAnsi="Arial" w:cs="Arial"/>
          <w:color w:val="000000" w:themeColor="text1"/>
          <w:sz w:val="20"/>
          <w:szCs w:val="20"/>
        </w:rPr>
      </w:pPr>
      <w:r w:rsidRPr="00665B79">
        <w:rPr>
          <w:rFonts w:ascii="Arial" w:eastAsia="Arial" w:hAnsi="Arial" w:cs="Arial"/>
          <w:color w:val="000000" w:themeColor="text1"/>
          <w:sz w:val="20"/>
          <w:szCs w:val="20"/>
        </w:rPr>
        <w:t xml:space="preserve">Er zijn meerdere trainers/begeleiders per PDG-opleiding. Zij verzorgen de thema’s en begeleiden de leergroepen uitgaande van de praktijkbehoefte van de cursisten en door de inhoudelijke eisen daaraan te verbinden. </w:t>
      </w:r>
    </w:p>
    <w:p w14:paraId="551A323A" w14:textId="77777777" w:rsidR="00FD6EC7" w:rsidRPr="00665B79" w:rsidRDefault="00FD6EC7" w:rsidP="00FD6EC7">
      <w:pPr>
        <w:spacing w:line="276" w:lineRule="auto"/>
        <w:ind w:left="360"/>
        <w:rPr>
          <w:rFonts w:ascii="Arial" w:eastAsia="Arial" w:hAnsi="Arial" w:cs="Arial"/>
          <w:color w:val="000000" w:themeColor="text1"/>
          <w:sz w:val="20"/>
          <w:szCs w:val="20"/>
        </w:rPr>
      </w:pPr>
    </w:p>
    <w:p w14:paraId="2DDE3669" w14:textId="77777777" w:rsidR="00FD6EC7" w:rsidRPr="00665B79" w:rsidRDefault="00FD6EC7" w:rsidP="009D3686">
      <w:pPr>
        <w:numPr>
          <w:ilvl w:val="0"/>
          <w:numId w:val="6"/>
        </w:numPr>
        <w:spacing w:line="276" w:lineRule="auto"/>
        <w:rPr>
          <w:b/>
          <w:i/>
          <w:color w:val="000000" w:themeColor="text1"/>
          <w:sz w:val="20"/>
          <w:szCs w:val="20"/>
        </w:rPr>
      </w:pPr>
      <w:r w:rsidRPr="00665B79">
        <w:rPr>
          <w:rFonts w:ascii="Arial" w:eastAsia="Arial" w:hAnsi="Arial" w:cs="Arial"/>
          <w:b/>
          <w:i/>
          <w:color w:val="000000" w:themeColor="text1"/>
          <w:sz w:val="20"/>
          <w:szCs w:val="20"/>
        </w:rPr>
        <w:t xml:space="preserve">De interne coach/docent begeleider/ werkplekbegeleiders/ direct leidinggevende </w:t>
      </w:r>
    </w:p>
    <w:p w14:paraId="40DA13C4" w14:textId="1CD6723C" w:rsidR="00FD6EC7" w:rsidRPr="00665B79" w:rsidRDefault="00FD6EC7" w:rsidP="00FD6EC7">
      <w:pPr>
        <w:spacing w:line="276" w:lineRule="auto"/>
        <w:ind w:left="360"/>
        <w:rPr>
          <w:rFonts w:ascii="Arial" w:eastAsia="Arial" w:hAnsi="Arial" w:cs="Arial"/>
          <w:color w:val="000000" w:themeColor="text1"/>
          <w:sz w:val="20"/>
          <w:szCs w:val="20"/>
        </w:rPr>
      </w:pPr>
      <w:r w:rsidRPr="00665B79">
        <w:rPr>
          <w:rFonts w:ascii="Arial" w:eastAsia="Arial" w:hAnsi="Arial" w:cs="Arial"/>
          <w:color w:val="000000" w:themeColor="text1"/>
          <w:sz w:val="20"/>
          <w:szCs w:val="20"/>
        </w:rPr>
        <w:t>Iedere cursist heeft een coach/begeleider op de stage- of werkplek. Deze coach/begeleider ondersteunt je bij het bij het vormgeven van jouw leerproces</w:t>
      </w:r>
      <w:r w:rsidR="00F01FA4">
        <w:rPr>
          <w:rFonts w:ascii="Arial" w:eastAsia="Arial" w:hAnsi="Arial" w:cs="Arial"/>
          <w:color w:val="000000" w:themeColor="text1"/>
          <w:sz w:val="20"/>
          <w:szCs w:val="20"/>
        </w:rPr>
        <w:t xml:space="preserve">, daarnaast is de interne coach ook je sparringpartner bij het vormgeven van je </w:t>
      </w:r>
      <w:r w:rsidR="00A26A15">
        <w:rPr>
          <w:rFonts w:ascii="Arial" w:eastAsia="Arial" w:hAnsi="Arial" w:cs="Arial"/>
          <w:color w:val="000000" w:themeColor="text1"/>
          <w:sz w:val="20"/>
          <w:szCs w:val="20"/>
        </w:rPr>
        <w:t>beroepsproducten</w:t>
      </w:r>
      <w:r w:rsidRPr="00665B79">
        <w:rPr>
          <w:rFonts w:ascii="Arial" w:eastAsia="Arial" w:hAnsi="Arial" w:cs="Arial"/>
          <w:color w:val="000000" w:themeColor="text1"/>
          <w:sz w:val="20"/>
          <w:szCs w:val="20"/>
        </w:rPr>
        <w:t xml:space="preserve">. In het begin van het traject bespreek je met de coach/begeleider je coaching behoefte. Wat wil je leren om een betere docent te worden? Waar heb je hulp bij nodig? Wat zijn de wederzijdse verwachtingen? Het is belangrijk dat je een goede klik hebt met een coach/begeleider. We raden je aan hiervoor zelf iemand voor te dragen en dit te bespreken met je leidinggevende. </w:t>
      </w:r>
    </w:p>
    <w:p w14:paraId="093513D5" w14:textId="77777777" w:rsidR="00FD6EC7" w:rsidRPr="00665B79" w:rsidRDefault="00FD6EC7" w:rsidP="00FD6EC7">
      <w:pPr>
        <w:spacing w:line="276" w:lineRule="auto"/>
        <w:ind w:left="360"/>
        <w:rPr>
          <w:rFonts w:ascii="Arial" w:eastAsia="Arial" w:hAnsi="Arial" w:cs="Arial"/>
          <w:color w:val="000000" w:themeColor="text1"/>
          <w:sz w:val="20"/>
          <w:szCs w:val="20"/>
        </w:rPr>
      </w:pPr>
    </w:p>
    <w:p w14:paraId="54468CBF" w14:textId="77777777" w:rsidR="00FD6EC7" w:rsidRPr="00665B79" w:rsidRDefault="00FD6EC7" w:rsidP="009D3686">
      <w:pPr>
        <w:numPr>
          <w:ilvl w:val="0"/>
          <w:numId w:val="6"/>
        </w:numPr>
        <w:spacing w:line="276" w:lineRule="auto"/>
        <w:rPr>
          <w:color w:val="000000" w:themeColor="text1"/>
          <w:sz w:val="20"/>
          <w:szCs w:val="20"/>
        </w:rPr>
      </w:pPr>
      <w:r w:rsidRPr="00665B79">
        <w:rPr>
          <w:rFonts w:ascii="Arial" w:eastAsia="Arial" w:hAnsi="Arial" w:cs="Arial"/>
          <w:b/>
          <w:i/>
          <w:color w:val="000000" w:themeColor="text1"/>
          <w:sz w:val="20"/>
          <w:szCs w:val="20"/>
        </w:rPr>
        <w:t>Intervisie deelnemers</w:t>
      </w:r>
    </w:p>
    <w:p w14:paraId="31926855" w14:textId="6DD1326F" w:rsidR="00FD6EC7" w:rsidRPr="00665B79" w:rsidRDefault="00FD6EC7" w:rsidP="00FD6EC7">
      <w:pPr>
        <w:spacing w:line="276" w:lineRule="auto"/>
        <w:ind w:left="360"/>
        <w:rPr>
          <w:rFonts w:ascii="Arial" w:eastAsia="Arial" w:hAnsi="Arial" w:cs="Arial"/>
          <w:color w:val="000000" w:themeColor="text1"/>
          <w:sz w:val="20"/>
          <w:szCs w:val="20"/>
        </w:rPr>
      </w:pPr>
      <w:r w:rsidRPr="00665B79">
        <w:rPr>
          <w:rFonts w:ascii="Arial" w:eastAsia="Arial" w:hAnsi="Arial" w:cs="Arial"/>
          <w:color w:val="000000" w:themeColor="text1"/>
          <w:sz w:val="20"/>
          <w:szCs w:val="20"/>
        </w:rPr>
        <w:t>Er is niet altijd één antwoord op vraagstukken die je in de praktijk tegen komt. Daarom dagen we je uit om binnen je eigen mbo-opleiding of met een aantal cursisten binnen de PDG-opleiding een intervisiegroep samen te stellen. Door vraagstukken met elkaar te bespreken leer je vanuit verschillende invalshoeken te kijken. Deze praktijkadviezen en tips zijn waardevol voor je eigen leerproces.</w:t>
      </w:r>
    </w:p>
    <w:p w14:paraId="0D88CEED" w14:textId="7B263DD8" w:rsidR="00FD6EC7" w:rsidRPr="00665B79" w:rsidRDefault="00FD6EC7" w:rsidP="00FD6EC7">
      <w:pPr>
        <w:spacing w:line="276" w:lineRule="auto"/>
        <w:ind w:left="360"/>
        <w:rPr>
          <w:rFonts w:ascii="Arial" w:eastAsia="Arial" w:hAnsi="Arial" w:cs="Arial"/>
          <w:color w:val="000000" w:themeColor="text1"/>
          <w:sz w:val="20"/>
          <w:szCs w:val="20"/>
        </w:rPr>
      </w:pPr>
    </w:p>
    <w:p w14:paraId="4D49F7F3" w14:textId="77777777" w:rsidR="00FD6EC7" w:rsidRPr="00665B79" w:rsidRDefault="00FD6EC7" w:rsidP="009D3686">
      <w:pPr>
        <w:numPr>
          <w:ilvl w:val="0"/>
          <w:numId w:val="9"/>
        </w:numPr>
        <w:spacing w:line="276" w:lineRule="auto"/>
        <w:ind w:left="357" w:hanging="357"/>
        <w:contextualSpacing/>
        <w:rPr>
          <w:rFonts w:ascii="Arial" w:eastAsia="Arial" w:hAnsi="Arial" w:cs="Arial"/>
          <w:b/>
          <w:i/>
          <w:color w:val="000000" w:themeColor="text1"/>
          <w:sz w:val="20"/>
          <w:szCs w:val="20"/>
        </w:rPr>
      </w:pPr>
      <w:r w:rsidRPr="00665B79">
        <w:rPr>
          <w:rFonts w:ascii="Arial" w:eastAsia="Arial" w:hAnsi="Arial" w:cs="Arial"/>
          <w:b/>
          <w:i/>
          <w:color w:val="000000" w:themeColor="text1"/>
          <w:sz w:val="20"/>
          <w:szCs w:val="20"/>
        </w:rPr>
        <w:t>Examinatoren PDG</w:t>
      </w:r>
    </w:p>
    <w:p w14:paraId="29BA03D7" w14:textId="5D3B394E" w:rsidR="00FD6EC7" w:rsidRPr="00665B79" w:rsidRDefault="00FD6EC7" w:rsidP="00FD6EC7">
      <w:pPr>
        <w:spacing w:line="276" w:lineRule="auto"/>
        <w:ind w:left="357" w:hanging="357"/>
        <w:rPr>
          <w:rFonts w:ascii="Arial" w:eastAsia="Arial" w:hAnsi="Arial" w:cs="Arial"/>
          <w:color w:val="000000" w:themeColor="text1"/>
          <w:sz w:val="20"/>
          <w:szCs w:val="20"/>
        </w:rPr>
      </w:pPr>
      <w:r w:rsidRPr="00665B79">
        <w:rPr>
          <w:rFonts w:ascii="Arial" w:eastAsia="Arial" w:hAnsi="Arial" w:cs="Arial"/>
          <w:color w:val="000000" w:themeColor="text1"/>
          <w:sz w:val="20"/>
          <w:szCs w:val="20"/>
        </w:rPr>
        <w:tab/>
        <w:t xml:space="preserve">Examinatoren van het PDG beoordelen objectief aan het eind van je traject hoe je </w:t>
      </w:r>
      <w:r w:rsidR="00BB180A">
        <w:rPr>
          <w:rFonts w:ascii="Arial" w:eastAsia="Arial" w:hAnsi="Arial" w:cs="Arial"/>
          <w:color w:val="000000" w:themeColor="text1"/>
          <w:sz w:val="20"/>
          <w:szCs w:val="20"/>
        </w:rPr>
        <w:t xml:space="preserve">je </w:t>
      </w:r>
      <w:r w:rsidRPr="00665B79">
        <w:rPr>
          <w:rFonts w:ascii="Arial" w:eastAsia="Arial" w:hAnsi="Arial" w:cs="Arial"/>
          <w:color w:val="000000" w:themeColor="text1"/>
          <w:sz w:val="20"/>
          <w:szCs w:val="20"/>
        </w:rPr>
        <w:t xml:space="preserve">hebt ontwikkeld als docent mbo en geven hierbij een waardering van wat ze hierbij waarnemen. </w:t>
      </w:r>
    </w:p>
    <w:p w14:paraId="6032226D" w14:textId="69E0A088" w:rsidR="00FD6EC7" w:rsidRPr="00665B79" w:rsidRDefault="00FD6EC7" w:rsidP="00FD6EC7">
      <w:pPr>
        <w:spacing w:line="276" w:lineRule="auto"/>
        <w:ind w:left="357"/>
        <w:rPr>
          <w:rFonts w:ascii="Arial" w:eastAsia="Arial" w:hAnsi="Arial" w:cs="Arial"/>
          <w:color w:val="000000" w:themeColor="text1"/>
          <w:sz w:val="20"/>
          <w:szCs w:val="20"/>
        </w:rPr>
      </w:pPr>
      <w:r w:rsidRPr="00665B79">
        <w:rPr>
          <w:rFonts w:ascii="Arial" w:eastAsia="Arial" w:hAnsi="Arial" w:cs="Arial"/>
          <w:color w:val="000000" w:themeColor="text1"/>
          <w:sz w:val="20"/>
          <w:szCs w:val="20"/>
        </w:rPr>
        <w:t>Een examinat</w:t>
      </w:r>
      <w:r w:rsidR="00DB016D" w:rsidRPr="00665B79">
        <w:rPr>
          <w:rFonts w:ascii="Arial" w:eastAsia="Arial" w:hAnsi="Arial" w:cs="Arial"/>
          <w:color w:val="000000" w:themeColor="text1"/>
          <w:sz w:val="20"/>
          <w:szCs w:val="20"/>
        </w:rPr>
        <w:t>or PDG is of werkzaam op de NHL</w:t>
      </w:r>
      <w:r w:rsidR="00BB180A">
        <w:rPr>
          <w:rFonts w:ascii="Arial" w:eastAsia="Arial" w:hAnsi="Arial" w:cs="Arial"/>
          <w:color w:val="000000" w:themeColor="text1"/>
          <w:sz w:val="20"/>
          <w:szCs w:val="20"/>
        </w:rPr>
        <w:t xml:space="preserve"> </w:t>
      </w:r>
      <w:r w:rsidRPr="00665B79">
        <w:rPr>
          <w:rFonts w:ascii="Arial" w:eastAsia="Arial" w:hAnsi="Arial" w:cs="Arial"/>
          <w:color w:val="000000" w:themeColor="text1"/>
          <w:sz w:val="20"/>
          <w:szCs w:val="20"/>
        </w:rPr>
        <w:t>Stenden Hogeschool of op een mbo-instelling.</w:t>
      </w:r>
    </w:p>
    <w:p w14:paraId="7E5F88D5" w14:textId="77777777" w:rsidR="00FD6EC7" w:rsidRPr="00665B79" w:rsidRDefault="00FD6EC7" w:rsidP="00FD6EC7">
      <w:pPr>
        <w:spacing w:line="276" w:lineRule="auto"/>
        <w:ind w:left="357" w:hanging="357"/>
        <w:rPr>
          <w:rFonts w:ascii="Arial" w:eastAsia="Arial" w:hAnsi="Arial" w:cs="Arial"/>
          <w:color w:val="000000" w:themeColor="text1"/>
          <w:sz w:val="20"/>
          <w:szCs w:val="20"/>
        </w:rPr>
      </w:pPr>
    </w:p>
    <w:p w14:paraId="32116065" w14:textId="77777777" w:rsidR="00FD6EC7" w:rsidRPr="00665B79" w:rsidRDefault="00FD6EC7" w:rsidP="009D3686">
      <w:pPr>
        <w:pStyle w:val="Lijstalinea"/>
        <w:numPr>
          <w:ilvl w:val="0"/>
          <w:numId w:val="48"/>
        </w:numPr>
        <w:spacing w:line="276" w:lineRule="auto"/>
        <w:ind w:left="357" w:hanging="357"/>
        <w:rPr>
          <w:b/>
          <w:i/>
          <w:color w:val="000000" w:themeColor="text1"/>
          <w:sz w:val="20"/>
          <w:szCs w:val="20"/>
        </w:rPr>
      </w:pPr>
      <w:r w:rsidRPr="00665B79">
        <w:rPr>
          <w:rFonts w:ascii="Arial" w:eastAsia="Arial" w:hAnsi="Arial" w:cs="Arial"/>
          <w:b/>
          <w:i/>
          <w:color w:val="000000" w:themeColor="text1"/>
          <w:sz w:val="20"/>
          <w:szCs w:val="20"/>
        </w:rPr>
        <w:lastRenderedPageBreak/>
        <w:t>De NHL Stenden PDA-/PDG-coördinatoren</w:t>
      </w:r>
    </w:p>
    <w:p w14:paraId="5FABD6D6" w14:textId="44D30C25" w:rsidR="00FD6EC7" w:rsidRPr="00665B79" w:rsidRDefault="00FD6EC7" w:rsidP="00FD6EC7">
      <w:pPr>
        <w:spacing w:line="276" w:lineRule="auto"/>
        <w:ind w:left="357" w:hanging="357"/>
        <w:rPr>
          <w:rFonts w:ascii="Arial" w:eastAsia="Arial" w:hAnsi="Arial" w:cs="Arial"/>
          <w:color w:val="000000" w:themeColor="text1"/>
          <w:sz w:val="20"/>
          <w:szCs w:val="20"/>
        </w:rPr>
      </w:pPr>
      <w:r w:rsidRPr="00665B79">
        <w:rPr>
          <w:rFonts w:ascii="Arial" w:eastAsia="Arial" w:hAnsi="Arial" w:cs="Arial"/>
          <w:color w:val="000000" w:themeColor="text1"/>
          <w:sz w:val="20"/>
          <w:szCs w:val="20"/>
        </w:rPr>
        <w:tab/>
        <w:t>Voor de groepen in Groningen is dit Ella te Barge (</w:t>
      </w:r>
      <w:hyperlink r:id="rId25">
        <w:r w:rsidRPr="00665B79">
          <w:rPr>
            <w:rFonts w:ascii="Arial" w:eastAsia="Arial" w:hAnsi="Arial" w:cs="Arial"/>
            <w:color w:val="000000" w:themeColor="text1"/>
            <w:sz w:val="20"/>
            <w:szCs w:val="20"/>
            <w:u w:val="single"/>
          </w:rPr>
          <w:t>Ella.ten.Barge@nhl.nl</w:t>
        </w:r>
      </w:hyperlink>
      <w:r w:rsidRPr="00665B79">
        <w:rPr>
          <w:rFonts w:ascii="Arial" w:eastAsia="Arial" w:hAnsi="Arial" w:cs="Arial"/>
          <w:color w:val="000000" w:themeColor="text1"/>
          <w:sz w:val="20"/>
          <w:szCs w:val="20"/>
        </w:rPr>
        <w:t xml:space="preserve">), voor de groepen in Leeuwarden </w:t>
      </w:r>
      <w:r w:rsidR="00EB71EC" w:rsidRPr="00665B79">
        <w:rPr>
          <w:rFonts w:ascii="Arial" w:eastAsia="Arial" w:hAnsi="Arial" w:cs="Arial"/>
          <w:color w:val="000000" w:themeColor="text1"/>
          <w:sz w:val="20"/>
          <w:szCs w:val="20"/>
        </w:rPr>
        <w:t>Aldert van der Werk</w:t>
      </w:r>
      <w:r w:rsidRPr="00665B79">
        <w:rPr>
          <w:rFonts w:ascii="Arial" w:eastAsia="Arial" w:hAnsi="Arial" w:cs="Arial"/>
          <w:color w:val="000000" w:themeColor="text1"/>
          <w:sz w:val="20"/>
          <w:szCs w:val="20"/>
        </w:rPr>
        <w:t xml:space="preserve"> (</w:t>
      </w:r>
      <w:hyperlink r:id="rId26" w:history="1">
        <w:r w:rsidR="00EB71EC" w:rsidRPr="00665B79">
          <w:rPr>
            <w:rStyle w:val="Hyperlink"/>
            <w:rFonts w:ascii="Arial" w:eastAsia="Arial" w:hAnsi="Arial" w:cs="Arial"/>
            <w:color w:val="000000" w:themeColor="text1"/>
            <w:sz w:val="20"/>
            <w:szCs w:val="20"/>
          </w:rPr>
          <w:t>aldert.werk@nhl.nl</w:t>
        </w:r>
      </w:hyperlink>
      <w:r w:rsidRPr="00665B79">
        <w:rPr>
          <w:rFonts w:ascii="Arial" w:eastAsia="Arial" w:hAnsi="Arial" w:cs="Arial"/>
          <w:color w:val="000000" w:themeColor="text1"/>
          <w:sz w:val="20"/>
          <w:szCs w:val="20"/>
        </w:rPr>
        <w:t>) en voor de groepen in Zwolle</w:t>
      </w:r>
      <w:r w:rsidRPr="00665B79">
        <w:rPr>
          <w:rFonts w:ascii="Arial" w:eastAsia="Arial" w:hAnsi="Arial" w:cs="Arial"/>
          <w:color w:val="000000" w:themeColor="text1"/>
          <w:sz w:val="20"/>
          <w:szCs w:val="20"/>
        </w:rPr>
        <w:br/>
        <w:t>Lisanne van Balen (</w:t>
      </w:r>
      <w:r w:rsidRPr="00665B79">
        <w:rPr>
          <w:rFonts w:ascii="Arial" w:eastAsia="Arial" w:hAnsi="Arial" w:cs="Arial"/>
          <w:color w:val="000000" w:themeColor="text1"/>
          <w:sz w:val="20"/>
          <w:szCs w:val="20"/>
          <w:u w:val="single"/>
        </w:rPr>
        <w:t>L.van.balen@nhl.nl</w:t>
      </w:r>
      <w:r w:rsidRPr="00665B79">
        <w:rPr>
          <w:rFonts w:ascii="Arial" w:eastAsia="Arial" w:hAnsi="Arial" w:cs="Arial"/>
          <w:color w:val="000000" w:themeColor="text1"/>
          <w:sz w:val="20"/>
          <w:szCs w:val="20"/>
        </w:rPr>
        <w:t>). Je kunt bij hen terecht met vragen en opmerkingen over de studie.</w:t>
      </w:r>
    </w:p>
    <w:p w14:paraId="051F8D12" w14:textId="5E8E0A4E" w:rsidR="00FD6EC7" w:rsidRDefault="00FD6EC7" w:rsidP="000C182E">
      <w:pPr>
        <w:spacing w:line="276" w:lineRule="auto"/>
        <w:rPr>
          <w:rFonts w:ascii="Arial" w:eastAsia="Arial" w:hAnsi="Arial" w:cs="Arial"/>
          <w:color w:val="000000" w:themeColor="text1"/>
          <w:sz w:val="20"/>
          <w:szCs w:val="20"/>
        </w:rPr>
      </w:pPr>
    </w:p>
    <w:p w14:paraId="0B9C960F" w14:textId="77777777" w:rsidR="000C182E" w:rsidRPr="00665B79" w:rsidRDefault="000C182E" w:rsidP="000C182E">
      <w:pPr>
        <w:spacing w:line="276" w:lineRule="auto"/>
        <w:rPr>
          <w:rFonts w:ascii="Arial" w:eastAsia="Arial" w:hAnsi="Arial" w:cs="Arial"/>
          <w:color w:val="000000" w:themeColor="text1"/>
          <w:sz w:val="20"/>
          <w:szCs w:val="20"/>
        </w:rPr>
      </w:pPr>
    </w:p>
    <w:p w14:paraId="47479792" w14:textId="77777777" w:rsidR="00184188" w:rsidRPr="00665B79" w:rsidRDefault="00184188" w:rsidP="00184188">
      <w:pPr>
        <w:rPr>
          <w:rFonts w:ascii="Arial" w:eastAsia="Arial" w:hAnsi="Arial" w:cs="Arial"/>
          <w:b/>
          <w:color w:val="000000" w:themeColor="text1"/>
          <w:sz w:val="20"/>
          <w:szCs w:val="20"/>
        </w:rPr>
      </w:pPr>
      <w:r w:rsidRPr="00665B79">
        <w:rPr>
          <w:rFonts w:ascii="Arial" w:eastAsia="Arial" w:hAnsi="Arial" w:cs="Arial"/>
          <w:b/>
          <w:color w:val="000000" w:themeColor="text1"/>
          <w:sz w:val="20"/>
          <w:szCs w:val="20"/>
        </w:rPr>
        <w:t>Beroepsproducten en beoordeling</w:t>
      </w:r>
    </w:p>
    <w:p w14:paraId="208E97AE" w14:textId="17D65893" w:rsidR="00184188" w:rsidRPr="00665B79" w:rsidRDefault="00184188" w:rsidP="00184188">
      <w:pPr>
        <w:spacing w:line="276" w:lineRule="auto"/>
        <w:rPr>
          <w:rFonts w:ascii="Arial" w:eastAsia="Arial" w:hAnsi="Arial" w:cs="Arial"/>
          <w:i/>
          <w:color w:val="000000" w:themeColor="text1"/>
          <w:sz w:val="20"/>
          <w:szCs w:val="20"/>
        </w:rPr>
      </w:pPr>
      <w:r w:rsidRPr="00665B79">
        <w:rPr>
          <w:rFonts w:ascii="Arial" w:eastAsia="Arial" w:hAnsi="Arial" w:cs="Arial"/>
          <w:color w:val="000000" w:themeColor="text1"/>
          <w:sz w:val="20"/>
          <w:szCs w:val="20"/>
        </w:rPr>
        <w:t>Tijdens de PDG-opleiding worden</w:t>
      </w:r>
      <w:r w:rsidR="00D138C8">
        <w:rPr>
          <w:rFonts w:ascii="Arial" w:eastAsia="Arial" w:hAnsi="Arial" w:cs="Arial"/>
          <w:color w:val="000000" w:themeColor="text1"/>
          <w:sz w:val="20"/>
          <w:szCs w:val="20"/>
        </w:rPr>
        <w:t xml:space="preserve"> afhankelijk van welke route jij hebt gekozen</w:t>
      </w:r>
      <w:r w:rsidRPr="00665B79">
        <w:rPr>
          <w:rFonts w:ascii="Arial" w:eastAsia="Arial" w:hAnsi="Arial" w:cs="Arial"/>
          <w:color w:val="000000" w:themeColor="text1"/>
          <w:sz w:val="20"/>
          <w:szCs w:val="20"/>
        </w:rPr>
        <w:t xml:space="preserve"> een aantal beroepsproducten uitgewerkt: </w:t>
      </w:r>
      <w:hyperlink r:id="rId27">
        <w:r w:rsidR="002B6920">
          <w:rPr>
            <w:rFonts w:ascii="Arial" w:eastAsia="Arial" w:hAnsi="Arial" w:cs="Arial"/>
            <w:i/>
            <w:color w:val="000000" w:themeColor="text1"/>
            <w:sz w:val="20"/>
            <w:szCs w:val="20"/>
          </w:rPr>
          <w:t>Ontwikkelingsplan</w:t>
        </w:r>
      </w:hyperlink>
      <w:r w:rsidRPr="00665B79">
        <w:rPr>
          <w:rFonts w:ascii="Arial" w:eastAsia="Arial" w:hAnsi="Arial" w:cs="Arial"/>
          <w:i/>
          <w:color w:val="000000" w:themeColor="text1"/>
          <w:sz w:val="20"/>
          <w:szCs w:val="20"/>
        </w:rPr>
        <w:t>, ‘</w:t>
      </w:r>
      <w:hyperlink r:id="rId28">
        <w:r w:rsidRPr="00665B79">
          <w:rPr>
            <w:rFonts w:ascii="Arial" w:eastAsia="Arial" w:hAnsi="Arial" w:cs="Arial"/>
            <w:i/>
            <w:color w:val="000000" w:themeColor="text1"/>
            <w:sz w:val="20"/>
            <w:szCs w:val="20"/>
          </w:rPr>
          <w:t>In beeld</w:t>
        </w:r>
      </w:hyperlink>
      <w:r w:rsidRPr="00665B79">
        <w:rPr>
          <w:rFonts w:ascii="Arial" w:eastAsia="Arial" w:hAnsi="Arial" w:cs="Arial"/>
          <w:i/>
          <w:color w:val="000000" w:themeColor="text1"/>
          <w:sz w:val="20"/>
          <w:szCs w:val="20"/>
        </w:rPr>
        <w:t>’, ‘</w:t>
      </w:r>
      <w:hyperlink r:id="rId29">
        <w:r w:rsidRPr="00665B79">
          <w:rPr>
            <w:rFonts w:ascii="Arial" w:eastAsia="Arial" w:hAnsi="Arial" w:cs="Arial"/>
            <w:i/>
            <w:color w:val="000000" w:themeColor="text1"/>
            <w:sz w:val="20"/>
            <w:szCs w:val="20"/>
          </w:rPr>
          <w:t>Aan de slag</w:t>
        </w:r>
      </w:hyperlink>
      <w:r w:rsidRPr="00665B79">
        <w:rPr>
          <w:rFonts w:ascii="Arial" w:eastAsia="Arial" w:hAnsi="Arial" w:cs="Arial"/>
          <w:i/>
          <w:color w:val="000000" w:themeColor="text1"/>
          <w:sz w:val="20"/>
          <w:szCs w:val="20"/>
        </w:rPr>
        <w:t>’, Twee of drie ‘keuze producten’, ‘</w:t>
      </w:r>
      <w:hyperlink r:id="rId30">
        <w:r w:rsidRPr="00665B79">
          <w:rPr>
            <w:rFonts w:ascii="Arial" w:eastAsia="Arial" w:hAnsi="Arial" w:cs="Arial"/>
            <w:i/>
            <w:color w:val="000000" w:themeColor="text1"/>
            <w:sz w:val="20"/>
            <w:szCs w:val="20"/>
          </w:rPr>
          <w:t>De diepte in</w:t>
        </w:r>
      </w:hyperlink>
      <w:r w:rsidRPr="00665B79">
        <w:rPr>
          <w:rFonts w:ascii="Arial" w:eastAsia="Arial" w:hAnsi="Arial" w:cs="Arial"/>
          <w:i/>
          <w:color w:val="000000" w:themeColor="text1"/>
          <w:sz w:val="20"/>
          <w:szCs w:val="20"/>
        </w:rPr>
        <w:t>’ en ‘</w:t>
      </w:r>
      <w:hyperlink r:id="rId31">
        <w:r w:rsidRPr="00665B79">
          <w:rPr>
            <w:rFonts w:ascii="Arial" w:eastAsia="Arial" w:hAnsi="Arial" w:cs="Arial"/>
            <w:i/>
            <w:color w:val="000000" w:themeColor="text1"/>
            <w:sz w:val="20"/>
            <w:szCs w:val="20"/>
          </w:rPr>
          <w:t>In digitale vorm</w:t>
        </w:r>
      </w:hyperlink>
      <w:r w:rsidRPr="00665B79">
        <w:rPr>
          <w:rFonts w:ascii="Arial" w:eastAsia="Arial" w:hAnsi="Arial" w:cs="Arial"/>
          <w:i/>
          <w:color w:val="000000" w:themeColor="text1"/>
          <w:sz w:val="20"/>
          <w:szCs w:val="20"/>
        </w:rPr>
        <w:t>’.</w:t>
      </w:r>
      <w:r w:rsidR="007A3A34">
        <w:rPr>
          <w:rFonts w:ascii="Arial" w:eastAsia="Arial" w:hAnsi="Arial" w:cs="Arial"/>
          <w:i/>
          <w:color w:val="000000" w:themeColor="text1"/>
          <w:sz w:val="20"/>
          <w:szCs w:val="20"/>
        </w:rPr>
        <w:t xml:space="preserve"> Bij route C worden integratief alle taken van </w:t>
      </w:r>
      <w:r w:rsidR="009B5023">
        <w:rPr>
          <w:rFonts w:ascii="Arial" w:eastAsia="Arial" w:hAnsi="Arial" w:cs="Arial"/>
          <w:i/>
          <w:color w:val="000000" w:themeColor="text1"/>
          <w:sz w:val="20"/>
          <w:szCs w:val="20"/>
        </w:rPr>
        <w:t>de mbo docent zichtbaar gemaakt, behalve het beroepsproduct “aan de slag”.</w:t>
      </w:r>
    </w:p>
    <w:p w14:paraId="195DA74F" w14:textId="77777777" w:rsidR="00184188" w:rsidRPr="00665B79" w:rsidRDefault="00184188" w:rsidP="00184188">
      <w:pPr>
        <w:spacing w:line="276" w:lineRule="auto"/>
        <w:jc w:val="both"/>
        <w:rPr>
          <w:rFonts w:ascii="Arial" w:eastAsia="Arial" w:hAnsi="Arial" w:cs="Arial"/>
          <w:i/>
          <w:color w:val="000000" w:themeColor="text1"/>
          <w:sz w:val="20"/>
          <w:szCs w:val="20"/>
        </w:rPr>
      </w:pPr>
    </w:p>
    <w:p w14:paraId="38E844E9" w14:textId="77777777" w:rsidR="00184188" w:rsidRPr="00665B79" w:rsidRDefault="00184188" w:rsidP="00184188">
      <w:pPr>
        <w:spacing w:line="276" w:lineRule="auto"/>
        <w:jc w:val="both"/>
        <w:rPr>
          <w:rFonts w:ascii="Arial" w:eastAsia="Arial" w:hAnsi="Arial" w:cs="Arial"/>
          <w:color w:val="000000" w:themeColor="text1"/>
          <w:sz w:val="20"/>
          <w:szCs w:val="20"/>
        </w:rPr>
      </w:pPr>
      <w:r w:rsidRPr="00665B79">
        <w:rPr>
          <w:rFonts w:ascii="Arial" w:eastAsia="Arial" w:hAnsi="Arial" w:cs="Arial"/>
          <w:color w:val="000000" w:themeColor="text1"/>
          <w:sz w:val="20"/>
          <w:szCs w:val="20"/>
        </w:rPr>
        <w:t>In hoofdstuk 6 worden deze beroepsproducten afzonderlijk uitgewerkt.</w:t>
      </w:r>
    </w:p>
    <w:p w14:paraId="41A875DC" w14:textId="22208AA6" w:rsidR="00184188" w:rsidRPr="00665B79" w:rsidRDefault="00184188" w:rsidP="00184188">
      <w:pPr>
        <w:spacing w:line="276" w:lineRule="auto"/>
        <w:jc w:val="both"/>
        <w:rPr>
          <w:rFonts w:ascii="Arial" w:eastAsia="Arial" w:hAnsi="Arial" w:cs="Arial"/>
          <w:color w:val="000000" w:themeColor="text1"/>
          <w:sz w:val="20"/>
          <w:szCs w:val="20"/>
        </w:rPr>
      </w:pPr>
      <w:r w:rsidRPr="00665B79">
        <w:rPr>
          <w:rFonts w:ascii="Arial" w:eastAsia="Arial" w:hAnsi="Arial" w:cs="Arial"/>
          <w:color w:val="000000" w:themeColor="text1"/>
          <w:sz w:val="20"/>
          <w:szCs w:val="20"/>
        </w:rPr>
        <w:t>Het is aan de student om vanuit de praktijk inhoudelijke thema’s te kiezen aan de hand waarvan je deze beroepsproducten ga</w:t>
      </w:r>
      <w:r w:rsidR="003B263F">
        <w:rPr>
          <w:rFonts w:ascii="Arial" w:eastAsia="Arial" w:hAnsi="Arial" w:cs="Arial"/>
          <w:color w:val="000000" w:themeColor="text1"/>
          <w:sz w:val="20"/>
          <w:szCs w:val="20"/>
        </w:rPr>
        <w:t>at</w:t>
      </w:r>
      <w:r w:rsidRPr="00665B79">
        <w:rPr>
          <w:rFonts w:ascii="Arial" w:eastAsia="Arial" w:hAnsi="Arial" w:cs="Arial"/>
          <w:color w:val="000000" w:themeColor="text1"/>
          <w:sz w:val="20"/>
          <w:szCs w:val="20"/>
        </w:rPr>
        <w:t xml:space="preserve"> uitwerken.</w:t>
      </w:r>
    </w:p>
    <w:p w14:paraId="76BE633E" w14:textId="77777777" w:rsidR="00184188" w:rsidRPr="00665B79" w:rsidRDefault="00184188" w:rsidP="00184188">
      <w:pPr>
        <w:spacing w:line="276" w:lineRule="auto"/>
        <w:rPr>
          <w:rFonts w:ascii="Arial" w:eastAsia="Arial" w:hAnsi="Arial" w:cs="Arial"/>
          <w:color w:val="000000" w:themeColor="text1"/>
          <w:sz w:val="20"/>
          <w:szCs w:val="20"/>
        </w:rPr>
      </w:pPr>
    </w:p>
    <w:p w14:paraId="00F23810" w14:textId="77777777" w:rsidR="00184188" w:rsidRPr="00665B79" w:rsidRDefault="00184188" w:rsidP="00184188">
      <w:pPr>
        <w:spacing w:line="276" w:lineRule="auto"/>
        <w:rPr>
          <w:rFonts w:ascii="Arial" w:eastAsia="Arial" w:hAnsi="Arial" w:cs="Arial"/>
          <w:color w:val="000000" w:themeColor="text1"/>
          <w:sz w:val="20"/>
          <w:szCs w:val="20"/>
        </w:rPr>
      </w:pPr>
      <w:r w:rsidRPr="00665B79">
        <w:rPr>
          <w:rFonts w:ascii="Arial" w:eastAsia="Arial" w:hAnsi="Arial" w:cs="Arial"/>
          <w:color w:val="000000" w:themeColor="text1"/>
          <w:sz w:val="20"/>
          <w:szCs w:val="20"/>
        </w:rPr>
        <w:t>Door middel van het maken van beroepsproducten maak je beoordelingscriteria zichtbaar en toon je aan welke docent jij bent/wilt worden in de context van je eigen werkplek. De producten worden beoordeeld aan de hand van de beoordelingsformulieren en schema’s</w:t>
      </w:r>
      <w:r w:rsidRPr="00665B79">
        <w:rPr>
          <w:rFonts w:ascii="Arial" w:eastAsia="Arial" w:hAnsi="Arial" w:cs="Arial"/>
          <w:b/>
          <w:color w:val="000000" w:themeColor="text1"/>
          <w:sz w:val="20"/>
          <w:szCs w:val="20"/>
        </w:rPr>
        <w:t xml:space="preserve"> </w:t>
      </w:r>
      <w:r w:rsidRPr="00665B79">
        <w:rPr>
          <w:rFonts w:ascii="Arial" w:eastAsia="Arial" w:hAnsi="Arial" w:cs="Arial"/>
          <w:color w:val="000000" w:themeColor="text1"/>
          <w:sz w:val="20"/>
          <w:szCs w:val="20"/>
        </w:rPr>
        <w:t>behorende bij de afzonderlijke producten (weergegeven in de bijlagen). De beoordelingscriteria zijn verbonden aan de landelijke kaders die gelden voor een PDG-traject.</w:t>
      </w:r>
    </w:p>
    <w:p w14:paraId="675D7F13" w14:textId="77777777" w:rsidR="00184188" w:rsidRPr="00665B79" w:rsidRDefault="00184188" w:rsidP="00184188">
      <w:pPr>
        <w:spacing w:line="276" w:lineRule="auto"/>
        <w:jc w:val="both"/>
        <w:rPr>
          <w:rFonts w:ascii="Arial" w:eastAsia="Arial" w:hAnsi="Arial" w:cs="Arial"/>
          <w:color w:val="000000" w:themeColor="text1"/>
          <w:sz w:val="20"/>
          <w:szCs w:val="20"/>
        </w:rPr>
      </w:pPr>
    </w:p>
    <w:p w14:paraId="08E0DDC3" w14:textId="7B6BC2C4" w:rsidR="00184188" w:rsidRPr="00665B79" w:rsidRDefault="00184188" w:rsidP="00184188">
      <w:pPr>
        <w:spacing w:line="276" w:lineRule="auto"/>
        <w:rPr>
          <w:rFonts w:ascii="Arial" w:eastAsia="Arial" w:hAnsi="Arial" w:cs="Arial"/>
          <w:color w:val="000000" w:themeColor="text1"/>
          <w:sz w:val="20"/>
          <w:szCs w:val="20"/>
        </w:rPr>
      </w:pPr>
      <w:r w:rsidRPr="00665B79">
        <w:rPr>
          <w:rFonts w:ascii="Arial" w:eastAsia="Arial" w:hAnsi="Arial" w:cs="Arial"/>
          <w:color w:val="000000" w:themeColor="text1"/>
          <w:sz w:val="20"/>
          <w:szCs w:val="20"/>
        </w:rPr>
        <w:t>De planning en wijze voor de uitvoering van deze beroepsproducten bepaal je in overleg met de school (praktijk) waar je werkzaam bent en de NHL Stenden</w:t>
      </w:r>
      <w:r w:rsidR="007A3A34">
        <w:rPr>
          <w:rFonts w:ascii="Arial" w:eastAsia="Arial" w:hAnsi="Arial" w:cs="Arial"/>
          <w:color w:val="000000" w:themeColor="text1"/>
          <w:sz w:val="20"/>
          <w:szCs w:val="20"/>
        </w:rPr>
        <w:t xml:space="preserve"> studieloopbaanbegeleider</w:t>
      </w:r>
      <w:r w:rsidRPr="00665B79">
        <w:rPr>
          <w:rFonts w:ascii="Arial" w:eastAsia="Arial" w:hAnsi="Arial" w:cs="Arial"/>
          <w:color w:val="000000" w:themeColor="text1"/>
          <w:sz w:val="20"/>
          <w:szCs w:val="20"/>
        </w:rPr>
        <w:t xml:space="preserve">. </w:t>
      </w:r>
    </w:p>
    <w:p w14:paraId="35A84953" w14:textId="77777777" w:rsidR="00184188" w:rsidRPr="00445BE3" w:rsidRDefault="00184188" w:rsidP="00184188">
      <w:pPr>
        <w:spacing w:line="276" w:lineRule="auto"/>
        <w:jc w:val="both"/>
        <w:rPr>
          <w:rFonts w:ascii="Arial" w:eastAsia="Arial" w:hAnsi="Arial" w:cs="Arial"/>
          <w:b/>
          <w:color w:val="auto"/>
          <w:sz w:val="20"/>
          <w:szCs w:val="20"/>
        </w:rPr>
      </w:pPr>
    </w:p>
    <w:p w14:paraId="1411B392" w14:textId="77777777" w:rsidR="00184188" w:rsidRDefault="00184188" w:rsidP="00184188">
      <w:pPr>
        <w:spacing w:line="276" w:lineRule="auto"/>
        <w:jc w:val="both"/>
        <w:rPr>
          <w:rFonts w:ascii="Arial" w:eastAsia="Arial" w:hAnsi="Arial" w:cs="Arial"/>
          <w:b/>
          <w:sz w:val="20"/>
          <w:szCs w:val="20"/>
        </w:rPr>
      </w:pPr>
      <w:r>
        <w:rPr>
          <w:rFonts w:ascii="Arial" w:eastAsia="Arial" w:hAnsi="Arial" w:cs="Arial"/>
          <w:b/>
          <w:sz w:val="20"/>
          <w:szCs w:val="20"/>
        </w:rPr>
        <w:t>Afstuderen</w:t>
      </w:r>
    </w:p>
    <w:p w14:paraId="0622A748" w14:textId="15AFE4A1" w:rsidR="00184188" w:rsidRDefault="00184188" w:rsidP="00184188">
      <w:pPr>
        <w:spacing w:line="276" w:lineRule="auto"/>
        <w:jc w:val="both"/>
        <w:rPr>
          <w:rFonts w:ascii="Arial" w:eastAsia="Arial" w:hAnsi="Arial" w:cs="Arial"/>
          <w:sz w:val="20"/>
          <w:szCs w:val="20"/>
        </w:rPr>
      </w:pPr>
      <w:r>
        <w:rPr>
          <w:rFonts w:ascii="Arial" w:eastAsia="Arial" w:hAnsi="Arial" w:cs="Arial"/>
          <w:sz w:val="20"/>
          <w:szCs w:val="20"/>
        </w:rPr>
        <w:t>De opleiding wordt afgesloten met een eindverslag, eindpresentatie, beoordeling en diplomering. Circa 5 maal per jaar heb je de mogelijkheid om een eindgesprek te houden. Je geeft je hiervoor op bij het secretariaat van de PDG. (zie ook hoofdstuk 6)</w:t>
      </w:r>
    </w:p>
    <w:p w14:paraId="356924C8" w14:textId="46FAE65A" w:rsidR="00CA0A55" w:rsidRDefault="00CA0A55">
      <w:pPr>
        <w:spacing w:line="276" w:lineRule="auto"/>
        <w:rPr>
          <w:rFonts w:ascii="Arial" w:eastAsia="Arial" w:hAnsi="Arial" w:cs="Arial"/>
          <w:b/>
          <w:sz w:val="20"/>
          <w:szCs w:val="20"/>
        </w:rPr>
      </w:pPr>
    </w:p>
    <w:p w14:paraId="5C858C3F" w14:textId="5B98DA57" w:rsidR="00F72003" w:rsidRDefault="00BE4E0F">
      <w:pPr>
        <w:spacing w:line="276" w:lineRule="auto"/>
        <w:rPr>
          <w:rFonts w:ascii="Arial" w:eastAsia="Arial" w:hAnsi="Arial" w:cs="Arial"/>
          <w:b/>
          <w:sz w:val="20"/>
          <w:szCs w:val="20"/>
        </w:rPr>
      </w:pPr>
      <w:r>
        <w:rPr>
          <w:rFonts w:ascii="Arial" w:eastAsia="Arial" w:hAnsi="Arial" w:cs="Arial"/>
          <w:b/>
          <w:sz w:val="20"/>
          <w:szCs w:val="20"/>
        </w:rPr>
        <w:br w:type="column"/>
      </w:r>
      <w:r w:rsidR="00632685">
        <w:rPr>
          <w:rFonts w:ascii="Arial" w:eastAsia="Arial" w:hAnsi="Arial" w:cs="Arial"/>
          <w:b/>
          <w:sz w:val="20"/>
          <w:szCs w:val="20"/>
        </w:rPr>
        <w:lastRenderedPageBreak/>
        <w:t xml:space="preserve">Voortgang en </w:t>
      </w:r>
      <w:r w:rsidR="00D138C8">
        <w:rPr>
          <w:rFonts w:ascii="Arial" w:eastAsia="Arial" w:hAnsi="Arial" w:cs="Arial"/>
          <w:b/>
          <w:sz w:val="20"/>
          <w:szCs w:val="20"/>
        </w:rPr>
        <w:t>bezoek onderwijsactiviteit</w:t>
      </w:r>
    </w:p>
    <w:p w14:paraId="0A622A07" w14:textId="4A9517F2" w:rsidR="00F72003" w:rsidRDefault="00445BE3">
      <w:pPr>
        <w:spacing w:line="276" w:lineRule="auto"/>
        <w:rPr>
          <w:rFonts w:ascii="Arial" w:eastAsia="Arial" w:hAnsi="Arial" w:cs="Arial"/>
          <w:sz w:val="20"/>
          <w:szCs w:val="20"/>
        </w:rPr>
      </w:pPr>
      <w:r>
        <w:rPr>
          <w:noProof/>
        </w:rPr>
        <w:drawing>
          <wp:anchor distT="0" distB="0" distL="114300" distR="114300" simplePos="0" relativeHeight="251664384" behindDoc="0" locked="0" layoutInCell="1" hidden="0" allowOverlap="1" wp14:anchorId="18D3F934" wp14:editId="602C5512">
            <wp:simplePos x="0" y="0"/>
            <wp:positionH relativeFrom="margin">
              <wp:posOffset>3848100</wp:posOffset>
            </wp:positionH>
            <wp:positionV relativeFrom="paragraph">
              <wp:posOffset>457200</wp:posOffset>
            </wp:positionV>
            <wp:extent cx="2207260" cy="3104515"/>
            <wp:effectExtent l="0" t="0" r="2540" b="0"/>
            <wp:wrapSquare wrapText="bothSides" distT="0" distB="0" distL="114300" distR="114300"/>
            <wp:docPr id="18" name="image36.png" descr="Macintosh HD:Users:berinda:Downloads:samen opleiden.png"/>
            <wp:cNvGraphicFramePr/>
            <a:graphic xmlns:a="http://schemas.openxmlformats.org/drawingml/2006/main">
              <a:graphicData uri="http://schemas.openxmlformats.org/drawingml/2006/picture">
                <pic:pic xmlns:pic="http://schemas.openxmlformats.org/drawingml/2006/picture">
                  <pic:nvPicPr>
                    <pic:cNvPr id="0" name="image36.png" descr="Macintosh HD:Users:berinda:Downloads:samen opleiden.png"/>
                    <pic:cNvPicPr preferRelativeResize="0"/>
                  </pic:nvPicPr>
                  <pic:blipFill>
                    <a:blip r:embed="rId32"/>
                    <a:srcRect/>
                    <a:stretch>
                      <a:fillRect/>
                    </a:stretch>
                  </pic:blipFill>
                  <pic:spPr>
                    <a:xfrm>
                      <a:off x="0" y="0"/>
                      <a:ext cx="2207260" cy="3104515"/>
                    </a:xfrm>
                    <a:prstGeom prst="rect">
                      <a:avLst/>
                    </a:prstGeom>
                    <a:ln/>
                  </pic:spPr>
                </pic:pic>
              </a:graphicData>
            </a:graphic>
            <wp14:sizeRelH relativeFrom="margin">
              <wp14:pctWidth>0</wp14:pctWidth>
            </wp14:sizeRelH>
            <wp14:sizeRelV relativeFrom="margin">
              <wp14:pctHeight>0</wp14:pctHeight>
            </wp14:sizeRelV>
          </wp:anchor>
        </w:drawing>
      </w:r>
      <w:r w:rsidR="00632685">
        <w:rPr>
          <w:rFonts w:ascii="Arial" w:eastAsia="Arial" w:hAnsi="Arial" w:cs="Arial"/>
          <w:sz w:val="20"/>
          <w:szCs w:val="20"/>
        </w:rPr>
        <w:t xml:space="preserve">Gedurende de opleiding zal er op verschillende momenten overleg zijn om jouw voortgang zichtbaar te maken. Zo is er een startgesprek en vinden er diverse voortgangsgesprekken plaats, waarbij je in gesprek gaat met de begeleider van de </w:t>
      </w:r>
      <w:r w:rsidR="00BE20C2">
        <w:rPr>
          <w:rFonts w:ascii="Arial" w:eastAsia="Arial" w:hAnsi="Arial" w:cs="Arial"/>
          <w:sz w:val="20"/>
          <w:szCs w:val="20"/>
        </w:rPr>
        <w:t>NHL</w:t>
      </w:r>
      <w:r w:rsidR="00393E03">
        <w:rPr>
          <w:rFonts w:ascii="Arial" w:eastAsia="Arial" w:hAnsi="Arial" w:cs="Arial"/>
          <w:sz w:val="20"/>
          <w:szCs w:val="20"/>
        </w:rPr>
        <w:t xml:space="preserve"> </w:t>
      </w:r>
      <w:r w:rsidR="00BE20C2">
        <w:rPr>
          <w:rFonts w:ascii="Arial" w:eastAsia="Arial" w:hAnsi="Arial" w:cs="Arial"/>
          <w:sz w:val="20"/>
          <w:szCs w:val="20"/>
        </w:rPr>
        <w:t>Stenden</w:t>
      </w:r>
      <w:r w:rsidR="00632685">
        <w:rPr>
          <w:rFonts w:ascii="Arial" w:eastAsia="Arial" w:hAnsi="Arial" w:cs="Arial"/>
          <w:sz w:val="20"/>
          <w:szCs w:val="20"/>
        </w:rPr>
        <w:t xml:space="preserve"> </w:t>
      </w:r>
      <w:r w:rsidR="00100F4D">
        <w:rPr>
          <w:rFonts w:ascii="Arial" w:eastAsia="Arial" w:hAnsi="Arial" w:cs="Arial"/>
          <w:sz w:val="20"/>
          <w:szCs w:val="20"/>
        </w:rPr>
        <w:t xml:space="preserve">Hogeschool </w:t>
      </w:r>
      <w:r w:rsidR="00632685">
        <w:rPr>
          <w:rFonts w:ascii="Arial" w:eastAsia="Arial" w:hAnsi="Arial" w:cs="Arial"/>
          <w:sz w:val="20"/>
          <w:szCs w:val="20"/>
        </w:rPr>
        <w:t xml:space="preserve">en je coach om terug te blikken en vooruit te blikken. Indien mogelijk wordt het voortgangsgesprek gekoppeld aan een bezoek </w:t>
      </w:r>
      <w:r w:rsidR="00D138C8">
        <w:rPr>
          <w:rFonts w:ascii="Arial" w:eastAsia="Arial" w:hAnsi="Arial" w:cs="Arial"/>
          <w:sz w:val="20"/>
          <w:szCs w:val="20"/>
        </w:rPr>
        <w:t xml:space="preserve">van de onderwijsactiviteit </w:t>
      </w:r>
      <w:r w:rsidR="00632685">
        <w:rPr>
          <w:rFonts w:ascii="Arial" w:eastAsia="Arial" w:hAnsi="Arial" w:cs="Arial"/>
          <w:sz w:val="20"/>
          <w:szCs w:val="20"/>
        </w:rPr>
        <w:t xml:space="preserve">op jouw werkplek. </w:t>
      </w:r>
    </w:p>
    <w:p w14:paraId="6CC5163A" w14:textId="467624EB" w:rsidR="00F72003" w:rsidRPr="00AD70FF" w:rsidRDefault="00445BE3" w:rsidP="00BE4E0F">
      <w:pPr>
        <w:rPr>
          <w:rFonts w:ascii="Arial" w:eastAsia="Arial" w:hAnsi="Arial" w:cs="Arial"/>
          <w:b/>
          <w:sz w:val="22"/>
          <w:szCs w:val="20"/>
        </w:rPr>
      </w:pPr>
      <w:r>
        <w:rPr>
          <w:rFonts w:ascii="Arial" w:eastAsia="Arial" w:hAnsi="Arial" w:cs="Arial"/>
          <w:sz w:val="20"/>
          <w:szCs w:val="20"/>
        </w:rPr>
        <w:br w:type="page"/>
      </w:r>
      <w:r w:rsidR="00632685" w:rsidRPr="00AD70FF">
        <w:rPr>
          <w:rFonts w:ascii="Arial" w:eastAsia="Arial" w:hAnsi="Arial" w:cs="Arial"/>
          <w:b/>
          <w:sz w:val="22"/>
          <w:szCs w:val="20"/>
        </w:rPr>
        <w:lastRenderedPageBreak/>
        <w:t>Basisprincipes voor het programma</w:t>
      </w:r>
    </w:p>
    <w:p w14:paraId="5FF2A6BB" w14:textId="77777777" w:rsidR="00F72003" w:rsidRDefault="00F72003">
      <w:pPr>
        <w:spacing w:line="276" w:lineRule="auto"/>
        <w:jc w:val="both"/>
        <w:rPr>
          <w:rFonts w:ascii="Arial" w:eastAsia="Arial" w:hAnsi="Arial" w:cs="Arial"/>
          <w:sz w:val="20"/>
          <w:szCs w:val="20"/>
        </w:rPr>
      </w:pPr>
    </w:p>
    <w:p w14:paraId="7AF330EB" w14:textId="5C810A60" w:rsidR="00F72003" w:rsidRDefault="00632685">
      <w:pPr>
        <w:spacing w:line="276" w:lineRule="auto"/>
        <w:jc w:val="both"/>
        <w:rPr>
          <w:rFonts w:ascii="Arial" w:eastAsia="Arial" w:hAnsi="Arial" w:cs="Arial"/>
          <w:sz w:val="20"/>
          <w:szCs w:val="20"/>
        </w:rPr>
      </w:pPr>
      <w:r>
        <w:rPr>
          <w:rFonts w:ascii="Arial" w:eastAsia="Arial" w:hAnsi="Arial" w:cs="Arial"/>
          <w:sz w:val="20"/>
          <w:szCs w:val="20"/>
        </w:rPr>
        <w:t>In de PDG</w:t>
      </w:r>
      <w:r w:rsidR="00100F4D">
        <w:rPr>
          <w:rFonts w:ascii="Arial" w:eastAsia="Arial" w:hAnsi="Arial" w:cs="Arial"/>
          <w:sz w:val="20"/>
          <w:szCs w:val="20"/>
        </w:rPr>
        <w:t>-</w:t>
      </w:r>
      <w:r>
        <w:rPr>
          <w:rFonts w:ascii="Arial" w:eastAsia="Arial" w:hAnsi="Arial" w:cs="Arial"/>
          <w:sz w:val="20"/>
          <w:szCs w:val="20"/>
        </w:rPr>
        <w:t xml:space="preserve">opleiding werken we vanuit de volgende basisprincipes, zoals: </w:t>
      </w:r>
    </w:p>
    <w:p w14:paraId="5EA8912B" w14:textId="77777777" w:rsidR="00F72003" w:rsidRDefault="00F72003">
      <w:pPr>
        <w:spacing w:line="276" w:lineRule="auto"/>
        <w:jc w:val="both"/>
        <w:rPr>
          <w:rFonts w:ascii="Arial" w:eastAsia="Arial" w:hAnsi="Arial" w:cs="Arial"/>
          <w:sz w:val="20"/>
          <w:szCs w:val="20"/>
        </w:rPr>
      </w:pPr>
    </w:p>
    <w:p w14:paraId="03D60ABF" w14:textId="77777777" w:rsidR="00F72003" w:rsidRDefault="00632685">
      <w:pPr>
        <w:spacing w:line="276" w:lineRule="auto"/>
        <w:rPr>
          <w:rFonts w:ascii="Arial" w:eastAsia="Arial" w:hAnsi="Arial" w:cs="Arial"/>
          <w:b/>
          <w:sz w:val="20"/>
          <w:szCs w:val="20"/>
        </w:rPr>
      </w:pPr>
      <w:r>
        <w:rPr>
          <w:rFonts w:ascii="Arial" w:eastAsia="Arial" w:hAnsi="Arial" w:cs="Arial"/>
          <w:b/>
          <w:sz w:val="20"/>
          <w:szCs w:val="20"/>
        </w:rPr>
        <w:t xml:space="preserve">21st </w:t>
      </w:r>
      <w:r w:rsidR="00100F4D">
        <w:rPr>
          <w:rFonts w:ascii="Arial" w:eastAsia="Arial" w:hAnsi="Arial" w:cs="Arial"/>
          <w:b/>
          <w:sz w:val="20"/>
          <w:szCs w:val="20"/>
        </w:rPr>
        <w:t>C</w:t>
      </w:r>
      <w:r>
        <w:rPr>
          <w:rFonts w:ascii="Arial" w:eastAsia="Arial" w:hAnsi="Arial" w:cs="Arial"/>
          <w:b/>
          <w:sz w:val="20"/>
          <w:szCs w:val="20"/>
        </w:rPr>
        <w:t xml:space="preserve">entury </w:t>
      </w:r>
      <w:r w:rsidR="00100F4D">
        <w:rPr>
          <w:rFonts w:ascii="Arial" w:eastAsia="Arial" w:hAnsi="Arial" w:cs="Arial"/>
          <w:b/>
          <w:sz w:val="20"/>
          <w:szCs w:val="20"/>
        </w:rPr>
        <w:t>S</w:t>
      </w:r>
      <w:r>
        <w:rPr>
          <w:rFonts w:ascii="Arial" w:eastAsia="Arial" w:hAnsi="Arial" w:cs="Arial"/>
          <w:b/>
          <w:sz w:val="20"/>
          <w:szCs w:val="20"/>
        </w:rPr>
        <w:t>kills</w:t>
      </w:r>
    </w:p>
    <w:p w14:paraId="4566F8FC" w14:textId="77777777" w:rsidR="00F72003" w:rsidRDefault="00632685">
      <w:pPr>
        <w:spacing w:line="276" w:lineRule="auto"/>
        <w:rPr>
          <w:rFonts w:ascii="Arial" w:eastAsia="Arial" w:hAnsi="Arial" w:cs="Arial"/>
          <w:sz w:val="20"/>
          <w:szCs w:val="20"/>
        </w:rPr>
      </w:pPr>
      <w:r>
        <w:rPr>
          <w:rFonts w:ascii="Arial" w:eastAsia="Arial" w:hAnsi="Arial" w:cs="Arial"/>
          <w:sz w:val="20"/>
          <w:szCs w:val="20"/>
        </w:rPr>
        <w:t xml:space="preserve">21e-eeuwse vaardigheden, of 21st </w:t>
      </w:r>
      <w:r w:rsidR="00100F4D">
        <w:rPr>
          <w:rFonts w:ascii="Arial" w:eastAsia="Arial" w:hAnsi="Arial" w:cs="Arial"/>
          <w:sz w:val="20"/>
          <w:szCs w:val="20"/>
        </w:rPr>
        <w:t>C</w:t>
      </w:r>
      <w:r>
        <w:rPr>
          <w:rFonts w:ascii="Arial" w:eastAsia="Arial" w:hAnsi="Arial" w:cs="Arial"/>
          <w:sz w:val="20"/>
          <w:szCs w:val="20"/>
        </w:rPr>
        <w:t xml:space="preserve">entury </w:t>
      </w:r>
      <w:r w:rsidR="00100F4D">
        <w:rPr>
          <w:rFonts w:ascii="Arial" w:eastAsia="Arial" w:hAnsi="Arial" w:cs="Arial"/>
          <w:sz w:val="20"/>
          <w:szCs w:val="20"/>
        </w:rPr>
        <w:t>S</w:t>
      </w:r>
      <w:r>
        <w:rPr>
          <w:rFonts w:ascii="Arial" w:eastAsia="Arial" w:hAnsi="Arial" w:cs="Arial"/>
          <w:sz w:val="20"/>
          <w:szCs w:val="20"/>
        </w:rPr>
        <w:t>kills, zijn competenties die leerlingen nodig hebben om succesvol deel te nemen in de maatschappij van de toekomst.</w:t>
      </w:r>
      <w:r>
        <w:rPr>
          <w:rFonts w:ascii="Open Sans" w:eastAsia="Open Sans" w:hAnsi="Open Sans" w:cs="Open Sans"/>
          <w:color w:val="10176A"/>
          <w:sz w:val="27"/>
          <w:szCs w:val="27"/>
        </w:rPr>
        <w:t xml:space="preserve"> </w:t>
      </w:r>
      <w:r>
        <w:rPr>
          <w:rFonts w:ascii="Arial" w:eastAsia="Arial" w:hAnsi="Arial" w:cs="Arial"/>
          <w:sz w:val="20"/>
          <w:szCs w:val="20"/>
        </w:rPr>
        <w:t xml:space="preserve">Kennisnet heeft de 21st </w:t>
      </w:r>
      <w:r w:rsidR="00100F4D">
        <w:rPr>
          <w:rFonts w:ascii="Arial" w:eastAsia="Arial" w:hAnsi="Arial" w:cs="Arial"/>
          <w:sz w:val="20"/>
          <w:szCs w:val="20"/>
        </w:rPr>
        <w:t>C</w:t>
      </w:r>
      <w:r>
        <w:rPr>
          <w:rFonts w:ascii="Arial" w:eastAsia="Arial" w:hAnsi="Arial" w:cs="Arial"/>
          <w:sz w:val="20"/>
          <w:szCs w:val="20"/>
        </w:rPr>
        <w:t xml:space="preserve">entury </w:t>
      </w:r>
      <w:r w:rsidR="00100F4D">
        <w:rPr>
          <w:rFonts w:ascii="Arial" w:eastAsia="Arial" w:hAnsi="Arial" w:cs="Arial"/>
          <w:sz w:val="20"/>
          <w:szCs w:val="20"/>
        </w:rPr>
        <w:t>S</w:t>
      </w:r>
      <w:r>
        <w:rPr>
          <w:rFonts w:ascii="Arial" w:eastAsia="Arial" w:hAnsi="Arial" w:cs="Arial"/>
          <w:sz w:val="20"/>
          <w:szCs w:val="20"/>
        </w:rPr>
        <w:t>kills in een model gezet. (Bron: www.kennisnet.nl)</w:t>
      </w:r>
    </w:p>
    <w:p w14:paraId="1A6AACD9" w14:textId="77777777" w:rsidR="00F72003" w:rsidRDefault="00F72003">
      <w:pPr>
        <w:spacing w:line="276" w:lineRule="auto"/>
        <w:ind w:left="426" w:hanging="426"/>
        <w:jc w:val="center"/>
        <w:rPr>
          <w:rFonts w:ascii="Arial" w:eastAsia="Arial" w:hAnsi="Arial" w:cs="Arial"/>
          <w:sz w:val="20"/>
          <w:szCs w:val="20"/>
        </w:rPr>
      </w:pPr>
    </w:p>
    <w:p w14:paraId="0975B762" w14:textId="77777777" w:rsidR="00F72003" w:rsidRDefault="00632685">
      <w:pPr>
        <w:spacing w:line="276" w:lineRule="auto"/>
        <w:ind w:left="426" w:hanging="426"/>
        <w:jc w:val="center"/>
        <w:rPr>
          <w:rFonts w:ascii="Arial" w:eastAsia="Arial" w:hAnsi="Arial" w:cs="Arial"/>
          <w:sz w:val="20"/>
          <w:szCs w:val="20"/>
        </w:rPr>
      </w:pPr>
      <w:r>
        <w:rPr>
          <w:noProof/>
        </w:rPr>
        <w:drawing>
          <wp:anchor distT="0" distB="0" distL="114300" distR="114300" simplePos="0" relativeHeight="251665408" behindDoc="0" locked="0" layoutInCell="1" hidden="0" allowOverlap="1" wp14:anchorId="427B3830" wp14:editId="0C276A8C">
            <wp:simplePos x="0" y="0"/>
            <wp:positionH relativeFrom="margin">
              <wp:posOffset>1082040</wp:posOffset>
            </wp:positionH>
            <wp:positionV relativeFrom="paragraph">
              <wp:posOffset>88265</wp:posOffset>
            </wp:positionV>
            <wp:extent cx="2342515" cy="2342515"/>
            <wp:effectExtent l="0" t="0" r="0" b="0"/>
            <wp:wrapSquare wrapText="bothSides" distT="0" distB="0" distL="114300" distR="114300"/>
            <wp:docPr id="11" name="image29.png" descr="Macintosh HD:Users:berinda:Downloads:21e-eeuwse-vaardigheden-600x-600png.png"/>
            <wp:cNvGraphicFramePr/>
            <a:graphic xmlns:a="http://schemas.openxmlformats.org/drawingml/2006/main">
              <a:graphicData uri="http://schemas.openxmlformats.org/drawingml/2006/picture">
                <pic:pic xmlns:pic="http://schemas.openxmlformats.org/drawingml/2006/picture">
                  <pic:nvPicPr>
                    <pic:cNvPr id="0" name="image29.png" descr="Macintosh HD:Users:berinda:Downloads:21e-eeuwse-vaardigheden-600x-600png.png"/>
                    <pic:cNvPicPr preferRelativeResize="0"/>
                  </pic:nvPicPr>
                  <pic:blipFill>
                    <a:blip r:embed="rId33"/>
                    <a:srcRect/>
                    <a:stretch>
                      <a:fillRect/>
                    </a:stretch>
                  </pic:blipFill>
                  <pic:spPr>
                    <a:xfrm>
                      <a:off x="0" y="0"/>
                      <a:ext cx="2342515" cy="2342515"/>
                    </a:xfrm>
                    <a:prstGeom prst="rect">
                      <a:avLst/>
                    </a:prstGeom>
                    <a:ln/>
                  </pic:spPr>
                </pic:pic>
              </a:graphicData>
            </a:graphic>
          </wp:anchor>
        </w:drawing>
      </w:r>
    </w:p>
    <w:p w14:paraId="0408E713" w14:textId="77777777" w:rsidR="00F72003" w:rsidRDefault="00F72003">
      <w:pPr>
        <w:jc w:val="both"/>
        <w:rPr>
          <w:rFonts w:ascii="Arial" w:eastAsia="Arial" w:hAnsi="Arial" w:cs="Arial"/>
          <w:b/>
          <w:sz w:val="20"/>
          <w:szCs w:val="20"/>
        </w:rPr>
      </w:pPr>
    </w:p>
    <w:p w14:paraId="6495676B" w14:textId="77777777" w:rsidR="00F72003" w:rsidRDefault="00F72003">
      <w:pPr>
        <w:jc w:val="both"/>
        <w:rPr>
          <w:rFonts w:ascii="Arial" w:eastAsia="Arial" w:hAnsi="Arial" w:cs="Arial"/>
          <w:b/>
          <w:sz w:val="20"/>
          <w:szCs w:val="20"/>
        </w:rPr>
      </w:pPr>
    </w:p>
    <w:p w14:paraId="52AD5175" w14:textId="77777777" w:rsidR="00F72003" w:rsidRDefault="00F72003">
      <w:pPr>
        <w:jc w:val="both"/>
        <w:rPr>
          <w:rFonts w:ascii="Arial" w:eastAsia="Arial" w:hAnsi="Arial" w:cs="Arial"/>
          <w:b/>
          <w:sz w:val="20"/>
          <w:szCs w:val="20"/>
        </w:rPr>
      </w:pPr>
    </w:p>
    <w:p w14:paraId="5E1ACA52" w14:textId="77777777" w:rsidR="00F72003" w:rsidRDefault="00F72003">
      <w:pPr>
        <w:jc w:val="both"/>
        <w:rPr>
          <w:rFonts w:ascii="Arial" w:eastAsia="Arial" w:hAnsi="Arial" w:cs="Arial"/>
          <w:b/>
          <w:sz w:val="20"/>
          <w:szCs w:val="20"/>
        </w:rPr>
      </w:pPr>
    </w:p>
    <w:p w14:paraId="44D09D4E" w14:textId="77777777" w:rsidR="00F72003" w:rsidRDefault="00F72003">
      <w:pPr>
        <w:jc w:val="both"/>
        <w:rPr>
          <w:rFonts w:ascii="Arial" w:eastAsia="Arial" w:hAnsi="Arial" w:cs="Arial"/>
          <w:b/>
          <w:sz w:val="20"/>
          <w:szCs w:val="20"/>
        </w:rPr>
      </w:pPr>
    </w:p>
    <w:p w14:paraId="122F9A4C" w14:textId="77777777" w:rsidR="00F72003" w:rsidRDefault="00F72003">
      <w:pPr>
        <w:jc w:val="both"/>
        <w:rPr>
          <w:rFonts w:ascii="Arial" w:eastAsia="Arial" w:hAnsi="Arial" w:cs="Arial"/>
          <w:b/>
          <w:sz w:val="20"/>
          <w:szCs w:val="20"/>
        </w:rPr>
      </w:pPr>
    </w:p>
    <w:p w14:paraId="473F0ABC" w14:textId="77777777" w:rsidR="00F72003" w:rsidRDefault="00F72003">
      <w:pPr>
        <w:jc w:val="both"/>
        <w:rPr>
          <w:rFonts w:ascii="Arial" w:eastAsia="Arial" w:hAnsi="Arial" w:cs="Arial"/>
          <w:b/>
          <w:sz w:val="20"/>
          <w:szCs w:val="20"/>
        </w:rPr>
      </w:pPr>
    </w:p>
    <w:p w14:paraId="588B9FD1" w14:textId="77777777" w:rsidR="00F72003" w:rsidRDefault="00F72003">
      <w:pPr>
        <w:jc w:val="both"/>
        <w:rPr>
          <w:rFonts w:ascii="Arial" w:eastAsia="Arial" w:hAnsi="Arial" w:cs="Arial"/>
          <w:b/>
          <w:sz w:val="20"/>
          <w:szCs w:val="20"/>
        </w:rPr>
      </w:pPr>
    </w:p>
    <w:p w14:paraId="7F7F06BD" w14:textId="77777777" w:rsidR="00F72003" w:rsidRDefault="00F72003">
      <w:pPr>
        <w:jc w:val="both"/>
        <w:rPr>
          <w:rFonts w:ascii="Arial" w:eastAsia="Arial" w:hAnsi="Arial" w:cs="Arial"/>
          <w:b/>
          <w:sz w:val="20"/>
          <w:szCs w:val="20"/>
        </w:rPr>
      </w:pPr>
    </w:p>
    <w:p w14:paraId="47327D7E" w14:textId="77777777" w:rsidR="00F72003" w:rsidRDefault="00F72003">
      <w:pPr>
        <w:jc w:val="both"/>
        <w:rPr>
          <w:rFonts w:ascii="Arial" w:eastAsia="Arial" w:hAnsi="Arial" w:cs="Arial"/>
          <w:b/>
          <w:sz w:val="20"/>
          <w:szCs w:val="20"/>
        </w:rPr>
      </w:pPr>
    </w:p>
    <w:p w14:paraId="770515EC" w14:textId="77777777" w:rsidR="00F72003" w:rsidRDefault="00F72003">
      <w:pPr>
        <w:jc w:val="both"/>
        <w:rPr>
          <w:rFonts w:ascii="Arial" w:eastAsia="Arial" w:hAnsi="Arial" w:cs="Arial"/>
          <w:b/>
          <w:sz w:val="20"/>
          <w:szCs w:val="20"/>
        </w:rPr>
      </w:pPr>
    </w:p>
    <w:p w14:paraId="1927060F" w14:textId="77777777" w:rsidR="00F72003" w:rsidRDefault="00F72003">
      <w:pPr>
        <w:jc w:val="both"/>
        <w:rPr>
          <w:rFonts w:ascii="Arial" w:eastAsia="Arial" w:hAnsi="Arial" w:cs="Arial"/>
          <w:b/>
          <w:sz w:val="20"/>
          <w:szCs w:val="20"/>
        </w:rPr>
      </w:pPr>
    </w:p>
    <w:p w14:paraId="092022BA" w14:textId="77777777" w:rsidR="00F72003" w:rsidRDefault="00F72003">
      <w:pPr>
        <w:jc w:val="both"/>
        <w:rPr>
          <w:rFonts w:ascii="Arial" w:eastAsia="Arial" w:hAnsi="Arial" w:cs="Arial"/>
          <w:b/>
          <w:sz w:val="20"/>
          <w:szCs w:val="20"/>
        </w:rPr>
      </w:pPr>
    </w:p>
    <w:p w14:paraId="30E0F2AB" w14:textId="77777777" w:rsidR="00F72003" w:rsidRDefault="00F72003">
      <w:pPr>
        <w:jc w:val="both"/>
        <w:rPr>
          <w:rFonts w:ascii="Arial" w:eastAsia="Arial" w:hAnsi="Arial" w:cs="Arial"/>
          <w:b/>
          <w:sz w:val="20"/>
          <w:szCs w:val="20"/>
        </w:rPr>
      </w:pPr>
    </w:p>
    <w:p w14:paraId="40CA4D55" w14:textId="77777777" w:rsidR="00F72003" w:rsidRDefault="00F72003">
      <w:pPr>
        <w:jc w:val="both"/>
        <w:rPr>
          <w:rFonts w:ascii="Arial" w:eastAsia="Arial" w:hAnsi="Arial" w:cs="Arial"/>
          <w:b/>
          <w:sz w:val="20"/>
          <w:szCs w:val="20"/>
        </w:rPr>
      </w:pPr>
    </w:p>
    <w:p w14:paraId="2C058D19" w14:textId="77777777" w:rsidR="00F72003" w:rsidRDefault="00F72003">
      <w:pPr>
        <w:jc w:val="both"/>
        <w:rPr>
          <w:rFonts w:ascii="Arial" w:eastAsia="Arial" w:hAnsi="Arial" w:cs="Arial"/>
          <w:b/>
          <w:sz w:val="20"/>
          <w:szCs w:val="20"/>
        </w:rPr>
      </w:pPr>
    </w:p>
    <w:p w14:paraId="6C02BC0A" w14:textId="77777777" w:rsidR="00F72003" w:rsidRDefault="00F72003">
      <w:pPr>
        <w:jc w:val="both"/>
        <w:rPr>
          <w:rFonts w:ascii="Arial" w:eastAsia="Arial" w:hAnsi="Arial" w:cs="Arial"/>
          <w:b/>
          <w:sz w:val="20"/>
          <w:szCs w:val="20"/>
        </w:rPr>
      </w:pPr>
    </w:p>
    <w:p w14:paraId="3FF4C22B" w14:textId="77777777" w:rsidR="00F72003" w:rsidRDefault="00632685">
      <w:pPr>
        <w:spacing w:line="276" w:lineRule="auto"/>
        <w:rPr>
          <w:rFonts w:ascii="Arial" w:eastAsia="Arial" w:hAnsi="Arial" w:cs="Arial"/>
          <w:b/>
          <w:sz w:val="20"/>
          <w:szCs w:val="20"/>
        </w:rPr>
      </w:pPr>
      <w:r>
        <w:rPr>
          <w:rFonts w:ascii="Arial" w:eastAsia="Arial" w:hAnsi="Arial" w:cs="Arial"/>
          <w:b/>
          <w:sz w:val="20"/>
          <w:szCs w:val="20"/>
        </w:rPr>
        <w:t>KIT- model</w:t>
      </w:r>
    </w:p>
    <w:p w14:paraId="2BC9D340" w14:textId="77777777" w:rsidR="00F72003" w:rsidRDefault="00632685">
      <w:pPr>
        <w:spacing w:line="276" w:lineRule="auto"/>
        <w:rPr>
          <w:rFonts w:ascii="Arial" w:eastAsia="Arial" w:hAnsi="Arial" w:cs="Arial"/>
          <w:sz w:val="20"/>
          <w:szCs w:val="20"/>
        </w:rPr>
      </w:pPr>
      <w:r>
        <w:rPr>
          <w:rFonts w:ascii="Arial" w:eastAsia="Arial" w:hAnsi="Arial" w:cs="Arial"/>
          <w:sz w:val="20"/>
          <w:szCs w:val="20"/>
        </w:rPr>
        <w:t>Het KIT-model wordt gebruikt in opleidingen om verschillende niveaus van kennisbeheersing te onderscheiden:</w:t>
      </w:r>
    </w:p>
    <w:p w14:paraId="78B9F9BD" w14:textId="77777777" w:rsidR="00F72003" w:rsidRDefault="00632685">
      <w:pPr>
        <w:spacing w:line="276" w:lineRule="auto"/>
        <w:rPr>
          <w:rFonts w:ascii="Arial" w:eastAsia="Arial" w:hAnsi="Arial" w:cs="Arial"/>
          <w:sz w:val="20"/>
          <w:szCs w:val="20"/>
        </w:rPr>
      </w:pPr>
      <w:r>
        <w:rPr>
          <w:noProof/>
        </w:rPr>
        <w:drawing>
          <wp:anchor distT="0" distB="0" distL="114300" distR="114300" simplePos="0" relativeHeight="251666432" behindDoc="0" locked="0" layoutInCell="1" hidden="0" allowOverlap="1" wp14:anchorId="5F2F3FEB" wp14:editId="32B40A04">
            <wp:simplePos x="0" y="0"/>
            <wp:positionH relativeFrom="margin">
              <wp:posOffset>-149858</wp:posOffset>
            </wp:positionH>
            <wp:positionV relativeFrom="paragraph">
              <wp:posOffset>72390</wp:posOffset>
            </wp:positionV>
            <wp:extent cx="2687320" cy="2660650"/>
            <wp:effectExtent l="0" t="0" r="0" b="0"/>
            <wp:wrapSquare wrapText="bothSides" distT="0" distB="0" distL="114300" distR="114300"/>
            <wp:docPr id="15" name="image33.png" descr="Macintosh HD:Users:berinda:Downloads:KITmodelrond.png"/>
            <wp:cNvGraphicFramePr/>
            <a:graphic xmlns:a="http://schemas.openxmlformats.org/drawingml/2006/main">
              <a:graphicData uri="http://schemas.openxmlformats.org/drawingml/2006/picture">
                <pic:pic xmlns:pic="http://schemas.openxmlformats.org/drawingml/2006/picture">
                  <pic:nvPicPr>
                    <pic:cNvPr id="0" name="image33.png" descr="Macintosh HD:Users:berinda:Downloads:KITmodelrond.png"/>
                    <pic:cNvPicPr preferRelativeResize="0"/>
                  </pic:nvPicPr>
                  <pic:blipFill>
                    <a:blip r:embed="rId34"/>
                    <a:srcRect/>
                    <a:stretch>
                      <a:fillRect/>
                    </a:stretch>
                  </pic:blipFill>
                  <pic:spPr>
                    <a:xfrm>
                      <a:off x="0" y="0"/>
                      <a:ext cx="2687320" cy="2660650"/>
                    </a:xfrm>
                    <a:prstGeom prst="rect">
                      <a:avLst/>
                    </a:prstGeom>
                    <a:ln/>
                  </pic:spPr>
                </pic:pic>
              </a:graphicData>
            </a:graphic>
          </wp:anchor>
        </w:drawing>
      </w:r>
    </w:p>
    <w:p w14:paraId="11AED068" w14:textId="77777777" w:rsidR="00F72003" w:rsidRDefault="00632685">
      <w:pPr>
        <w:spacing w:line="276" w:lineRule="auto"/>
        <w:rPr>
          <w:rFonts w:ascii="Arial" w:eastAsia="Arial" w:hAnsi="Arial" w:cs="Arial"/>
          <w:sz w:val="20"/>
          <w:szCs w:val="20"/>
        </w:rPr>
      </w:pPr>
      <w:r>
        <w:rPr>
          <w:rFonts w:ascii="Arial" w:eastAsia="Arial" w:hAnsi="Arial" w:cs="Arial"/>
          <w:b/>
          <w:sz w:val="20"/>
          <w:szCs w:val="20"/>
        </w:rPr>
        <w:t>K</w:t>
      </w:r>
      <w:r>
        <w:rPr>
          <w:rFonts w:ascii="Arial" w:eastAsia="Arial" w:hAnsi="Arial" w:cs="Arial"/>
          <w:sz w:val="20"/>
          <w:szCs w:val="20"/>
        </w:rPr>
        <w:t xml:space="preserve"> staat voor </w:t>
      </w:r>
      <w:r>
        <w:rPr>
          <w:rFonts w:ascii="Arial" w:eastAsia="Arial" w:hAnsi="Arial" w:cs="Arial"/>
          <w:b/>
          <w:sz w:val="20"/>
          <w:szCs w:val="20"/>
        </w:rPr>
        <w:t xml:space="preserve">kennis en kunde. </w:t>
      </w:r>
      <w:r>
        <w:rPr>
          <w:rFonts w:ascii="Arial" w:eastAsia="Arial" w:hAnsi="Arial" w:cs="Arial"/>
          <w:sz w:val="20"/>
          <w:szCs w:val="20"/>
        </w:rPr>
        <w:t>Je krijgt de inhoudelijke informatie aangereikt. Door deze in de beroepsproducten toe te passen kan de informatie inslijten.</w:t>
      </w:r>
    </w:p>
    <w:p w14:paraId="7A7DEC49" w14:textId="77777777" w:rsidR="00F72003" w:rsidRDefault="00F72003">
      <w:pPr>
        <w:spacing w:line="276" w:lineRule="auto"/>
        <w:ind w:left="3042" w:firstLine="360"/>
        <w:jc w:val="both"/>
        <w:rPr>
          <w:rFonts w:ascii="Arial" w:eastAsia="Arial" w:hAnsi="Arial" w:cs="Arial"/>
          <w:sz w:val="20"/>
          <w:szCs w:val="20"/>
        </w:rPr>
      </w:pPr>
    </w:p>
    <w:p w14:paraId="4BDEA9CD" w14:textId="77777777" w:rsidR="00F72003" w:rsidRDefault="00F72003">
      <w:pPr>
        <w:spacing w:line="276" w:lineRule="auto"/>
        <w:ind w:left="3042" w:firstLine="360"/>
        <w:jc w:val="both"/>
        <w:rPr>
          <w:rFonts w:ascii="Arial" w:eastAsia="Arial" w:hAnsi="Arial" w:cs="Arial"/>
          <w:b/>
          <w:sz w:val="20"/>
          <w:szCs w:val="20"/>
        </w:rPr>
      </w:pPr>
    </w:p>
    <w:p w14:paraId="3824EBEC" w14:textId="77777777" w:rsidR="00F72003" w:rsidRDefault="00632685">
      <w:pPr>
        <w:spacing w:line="276" w:lineRule="auto"/>
        <w:ind w:left="3402"/>
        <w:rPr>
          <w:rFonts w:ascii="Arial" w:eastAsia="Arial" w:hAnsi="Arial" w:cs="Arial"/>
          <w:sz w:val="20"/>
          <w:szCs w:val="20"/>
        </w:rPr>
      </w:pPr>
      <w:r>
        <w:rPr>
          <w:rFonts w:ascii="Arial" w:eastAsia="Arial" w:hAnsi="Arial" w:cs="Arial"/>
          <w:b/>
          <w:sz w:val="20"/>
          <w:szCs w:val="20"/>
        </w:rPr>
        <w:t>I</w:t>
      </w:r>
      <w:r>
        <w:rPr>
          <w:rFonts w:ascii="Arial" w:eastAsia="Arial" w:hAnsi="Arial" w:cs="Arial"/>
          <w:color w:val="E36C09"/>
          <w:sz w:val="20"/>
          <w:szCs w:val="20"/>
        </w:rPr>
        <w:t xml:space="preserve"> </w:t>
      </w:r>
      <w:r>
        <w:rPr>
          <w:rFonts w:ascii="Arial" w:eastAsia="Arial" w:hAnsi="Arial" w:cs="Arial"/>
          <w:sz w:val="20"/>
          <w:szCs w:val="20"/>
        </w:rPr>
        <w:t xml:space="preserve">staat voor </w:t>
      </w:r>
      <w:r>
        <w:rPr>
          <w:rFonts w:ascii="Arial" w:eastAsia="Arial" w:hAnsi="Arial" w:cs="Arial"/>
          <w:b/>
          <w:sz w:val="20"/>
          <w:szCs w:val="20"/>
        </w:rPr>
        <w:t>integratie</w:t>
      </w:r>
      <w:r>
        <w:rPr>
          <w:rFonts w:ascii="Arial" w:eastAsia="Arial" w:hAnsi="Arial" w:cs="Arial"/>
          <w:sz w:val="20"/>
          <w:szCs w:val="20"/>
        </w:rPr>
        <w:t xml:space="preserve">, waarbij het gaat om de transfer van kennis en kunde in handelen waarbij handelen betekent: in gang zetten, te werk gaan. Handelen omvat een veelheid aan uitingen gebaseerd op intenties, motieven, vaardigheden en kennis. Handelen vindt altijd plaats in concrete sociale contexten. </w:t>
      </w:r>
    </w:p>
    <w:p w14:paraId="7B7B9D63" w14:textId="77777777" w:rsidR="00F72003" w:rsidRDefault="00F72003">
      <w:pPr>
        <w:spacing w:line="276" w:lineRule="auto"/>
        <w:ind w:left="3402"/>
        <w:rPr>
          <w:rFonts w:ascii="Arial" w:eastAsia="Arial" w:hAnsi="Arial" w:cs="Arial"/>
          <w:sz w:val="20"/>
          <w:szCs w:val="20"/>
        </w:rPr>
      </w:pPr>
    </w:p>
    <w:p w14:paraId="5051EB4E" w14:textId="77777777" w:rsidR="00F72003" w:rsidRDefault="00F72003">
      <w:pPr>
        <w:spacing w:line="276" w:lineRule="auto"/>
        <w:ind w:left="3402"/>
        <w:jc w:val="both"/>
        <w:rPr>
          <w:rFonts w:ascii="Arial" w:eastAsia="Arial" w:hAnsi="Arial" w:cs="Arial"/>
          <w:b/>
          <w:sz w:val="20"/>
          <w:szCs w:val="20"/>
        </w:rPr>
      </w:pPr>
    </w:p>
    <w:p w14:paraId="71BCF16A" w14:textId="77777777" w:rsidR="00F72003" w:rsidRDefault="00632685">
      <w:pPr>
        <w:spacing w:line="276" w:lineRule="auto"/>
        <w:ind w:left="3402"/>
        <w:jc w:val="both"/>
        <w:rPr>
          <w:rFonts w:ascii="Arial" w:eastAsia="Arial" w:hAnsi="Arial" w:cs="Arial"/>
          <w:sz w:val="20"/>
          <w:szCs w:val="20"/>
        </w:rPr>
      </w:pPr>
      <w:r>
        <w:rPr>
          <w:rFonts w:ascii="Arial" w:eastAsia="Arial" w:hAnsi="Arial" w:cs="Arial"/>
          <w:b/>
          <w:sz w:val="20"/>
          <w:szCs w:val="20"/>
        </w:rPr>
        <w:t>T</w:t>
      </w:r>
      <w:r>
        <w:rPr>
          <w:rFonts w:ascii="Arial" w:eastAsia="Arial" w:hAnsi="Arial" w:cs="Arial"/>
          <w:sz w:val="20"/>
          <w:szCs w:val="20"/>
        </w:rPr>
        <w:t xml:space="preserve"> staat voor </w:t>
      </w:r>
      <w:r>
        <w:rPr>
          <w:rFonts w:ascii="Arial" w:eastAsia="Arial" w:hAnsi="Arial" w:cs="Arial"/>
          <w:b/>
          <w:sz w:val="20"/>
          <w:szCs w:val="20"/>
        </w:rPr>
        <w:t>toepassen in je eigen praktijk</w:t>
      </w:r>
      <w:r>
        <w:rPr>
          <w:rFonts w:ascii="Arial" w:eastAsia="Arial" w:hAnsi="Arial" w:cs="Arial"/>
          <w:sz w:val="20"/>
          <w:szCs w:val="20"/>
        </w:rPr>
        <w:t>.</w:t>
      </w:r>
    </w:p>
    <w:p w14:paraId="788666CA" w14:textId="77777777" w:rsidR="00F72003" w:rsidRDefault="00F72003">
      <w:pPr>
        <w:jc w:val="both"/>
        <w:rPr>
          <w:rFonts w:ascii="Calibri" w:eastAsia="Calibri" w:hAnsi="Calibri" w:cs="Calibri"/>
          <w:sz w:val="22"/>
          <w:szCs w:val="22"/>
        </w:rPr>
      </w:pPr>
    </w:p>
    <w:p w14:paraId="57225A2D" w14:textId="77777777" w:rsidR="00F72003" w:rsidRDefault="00F72003">
      <w:pPr>
        <w:jc w:val="both"/>
        <w:rPr>
          <w:rFonts w:ascii="Calibri" w:eastAsia="Calibri" w:hAnsi="Calibri" w:cs="Calibri"/>
          <w:sz w:val="22"/>
          <w:szCs w:val="22"/>
        </w:rPr>
      </w:pPr>
    </w:p>
    <w:p w14:paraId="5BEA67DB" w14:textId="77777777" w:rsidR="00F72003" w:rsidRDefault="00F72003">
      <w:pPr>
        <w:spacing w:line="276" w:lineRule="auto"/>
        <w:rPr>
          <w:rFonts w:ascii="Arial" w:eastAsia="Arial" w:hAnsi="Arial" w:cs="Arial"/>
          <w:sz w:val="20"/>
          <w:szCs w:val="20"/>
        </w:rPr>
      </w:pPr>
    </w:p>
    <w:p w14:paraId="4A9F31E5" w14:textId="77777777" w:rsidR="00F72003" w:rsidRDefault="00F72003">
      <w:pPr>
        <w:spacing w:line="276" w:lineRule="auto"/>
        <w:rPr>
          <w:rFonts w:ascii="Arial" w:eastAsia="Arial" w:hAnsi="Arial" w:cs="Arial"/>
          <w:sz w:val="20"/>
          <w:szCs w:val="20"/>
        </w:rPr>
      </w:pPr>
    </w:p>
    <w:p w14:paraId="584A0943" w14:textId="3025CBF6" w:rsidR="00F72003" w:rsidRDefault="00632685">
      <w:pPr>
        <w:spacing w:line="276" w:lineRule="auto"/>
        <w:rPr>
          <w:rFonts w:ascii="Arial" w:eastAsia="Arial" w:hAnsi="Arial" w:cs="Arial"/>
          <w:sz w:val="20"/>
          <w:szCs w:val="20"/>
        </w:rPr>
      </w:pPr>
      <w:r>
        <w:rPr>
          <w:rFonts w:ascii="Arial" w:eastAsia="Arial" w:hAnsi="Arial" w:cs="Arial"/>
          <w:sz w:val="20"/>
          <w:szCs w:val="20"/>
        </w:rPr>
        <w:t xml:space="preserve">Tijdens groepsbijeenkomsten op de </w:t>
      </w:r>
      <w:r w:rsidR="00BE20C2">
        <w:rPr>
          <w:rFonts w:ascii="Arial" w:eastAsia="Arial" w:hAnsi="Arial" w:cs="Arial"/>
          <w:sz w:val="20"/>
          <w:szCs w:val="20"/>
        </w:rPr>
        <w:t>NHL</w:t>
      </w:r>
      <w:r w:rsidR="00393E03">
        <w:rPr>
          <w:rFonts w:ascii="Arial" w:eastAsia="Arial" w:hAnsi="Arial" w:cs="Arial"/>
          <w:sz w:val="20"/>
          <w:szCs w:val="20"/>
        </w:rPr>
        <w:t xml:space="preserve"> </w:t>
      </w:r>
      <w:r w:rsidR="00BE20C2">
        <w:rPr>
          <w:rFonts w:ascii="Arial" w:eastAsia="Arial" w:hAnsi="Arial" w:cs="Arial"/>
          <w:sz w:val="20"/>
          <w:szCs w:val="20"/>
        </w:rPr>
        <w:t>Stenden</w:t>
      </w:r>
      <w:r>
        <w:rPr>
          <w:rFonts w:ascii="Arial" w:eastAsia="Arial" w:hAnsi="Arial" w:cs="Arial"/>
          <w:sz w:val="20"/>
          <w:szCs w:val="20"/>
        </w:rPr>
        <w:t xml:space="preserve"> Hogeschool wordt met name gewerkt aan kennis en integratie, op de werkplek aan integratie en toepassen. </w:t>
      </w:r>
    </w:p>
    <w:p w14:paraId="2B523ED6" w14:textId="77777777" w:rsidR="00F72003" w:rsidRDefault="00F72003">
      <w:pPr>
        <w:spacing w:line="276" w:lineRule="auto"/>
        <w:rPr>
          <w:rFonts w:ascii="Arial" w:eastAsia="Arial" w:hAnsi="Arial" w:cs="Arial"/>
          <w:b/>
          <w:sz w:val="20"/>
          <w:szCs w:val="20"/>
        </w:rPr>
      </w:pPr>
    </w:p>
    <w:p w14:paraId="0D415603" w14:textId="77777777" w:rsidR="003F145D" w:rsidRDefault="003F145D">
      <w:pPr>
        <w:rPr>
          <w:rFonts w:ascii="Arial" w:eastAsia="Arial" w:hAnsi="Arial" w:cs="Arial"/>
          <w:b/>
          <w:sz w:val="20"/>
          <w:szCs w:val="20"/>
        </w:rPr>
      </w:pPr>
      <w:r>
        <w:rPr>
          <w:rFonts w:ascii="Arial" w:eastAsia="Arial" w:hAnsi="Arial" w:cs="Arial"/>
          <w:b/>
          <w:sz w:val="20"/>
          <w:szCs w:val="20"/>
        </w:rPr>
        <w:br w:type="page"/>
      </w:r>
    </w:p>
    <w:p w14:paraId="1E8D6265" w14:textId="77777777" w:rsidR="00F72003" w:rsidRDefault="00632685">
      <w:pPr>
        <w:spacing w:line="276" w:lineRule="auto"/>
        <w:rPr>
          <w:rFonts w:ascii="Arial" w:eastAsia="Arial" w:hAnsi="Arial" w:cs="Arial"/>
          <w:b/>
          <w:sz w:val="20"/>
          <w:szCs w:val="20"/>
        </w:rPr>
      </w:pPr>
      <w:r>
        <w:rPr>
          <w:rFonts w:ascii="Arial" w:eastAsia="Arial" w:hAnsi="Arial" w:cs="Arial"/>
          <w:b/>
          <w:sz w:val="20"/>
          <w:szCs w:val="20"/>
        </w:rPr>
        <w:lastRenderedPageBreak/>
        <w:t>Model Oriënteren, voorbereiden, uitvoeren en reflecteren (OVUR)</w:t>
      </w:r>
    </w:p>
    <w:p w14:paraId="31048419" w14:textId="77777777" w:rsidR="00F72003" w:rsidRDefault="00632685">
      <w:pPr>
        <w:spacing w:line="276" w:lineRule="auto"/>
        <w:rPr>
          <w:rFonts w:ascii="Arial" w:eastAsia="Arial" w:hAnsi="Arial" w:cs="Arial"/>
          <w:sz w:val="20"/>
          <w:szCs w:val="20"/>
        </w:rPr>
      </w:pPr>
      <w:r>
        <w:rPr>
          <w:rFonts w:ascii="Arial" w:eastAsia="Arial" w:hAnsi="Arial" w:cs="Arial"/>
          <w:sz w:val="20"/>
          <w:szCs w:val="20"/>
        </w:rPr>
        <w:t xml:space="preserve">Het OVUR-model is een algemeen model voor methodisch werken. Bij opdrachten werk je systematisch in vier fasen: oriëntatie, de voorbereiding, de uitvoering en de reflectie. </w:t>
      </w:r>
    </w:p>
    <w:p w14:paraId="154C90E5" w14:textId="77777777" w:rsidR="00F72003" w:rsidRDefault="00F72003">
      <w:pPr>
        <w:spacing w:line="276" w:lineRule="auto"/>
        <w:rPr>
          <w:rFonts w:ascii="Arial" w:eastAsia="Arial" w:hAnsi="Arial" w:cs="Arial"/>
          <w:sz w:val="20"/>
          <w:szCs w:val="20"/>
        </w:rPr>
      </w:pPr>
    </w:p>
    <w:p w14:paraId="355F648E" w14:textId="77777777" w:rsidR="00F72003" w:rsidRDefault="00F72003">
      <w:pPr>
        <w:spacing w:line="276" w:lineRule="auto"/>
        <w:rPr>
          <w:rFonts w:ascii="Arial" w:eastAsia="Arial" w:hAnsi="Arial" w:cs="Arial"/>
          <w:sz w:val="20"/>
          <w:szCs w:val="20"/>
        </w:rPr>
      </w:pPr>
    </w:p>
    <w:p w14:paraId="27A15A61" w14:textId="77777777" w:rsidR="00F72003" w:rsidRDefault="00F72003">
      <w:pPr>
        <w:spacing w:line="276" w:lineRule="auto"/>
        <w:rPr>
          <w:rFonts w:ascii="Arial" w:eastAsia="Arial" w:hAnsi="Arial" w:cs="Arial"/>
          <w:sz w:val="20"/>
          <w:szCs w:val="20"/>
        </w:rPr>
      </w:pPr>
    </w:p>
    <w:p w14:paraId="7414F6F4" w14:textId="77777777" w:rsidR="00F72003" w:rsidRDefault="00632685">
      <w:pPr>
        <w:spacing w:line="276" w:lineRule="auto"/>
        <w:rPr>
          <w:rFonts w:ascii="Arial" w:eastAsia="Arial" w:hAnsi="Arial" w:cs="Arial"/>
          <w:sz w:val="20"/>
          <w:szCs w:val="20"/>
        </w:rPr>
      </w:pPr>
      <w:r>
        <w:rPr>
          <w:rFonts w:ascii="Arial" w:eastAsia="Arial" w:hAnsi="Arial" w:cs="Arial"/>
          <w:noProof/>
          <w:sz w:val="20"/>
          <w:szCs w:val="20"/>
        </w:rPr>
        <w:drawing>
          <wp:inline distT="0" distB="0" distL="0" distR="0" wp14:anchorId="3FF107A8" wp14:editId="1CBF8775">
            <wp:extent cx="3023597" cy="2519605"/>
            <wp:effectExtent l="0" t="0" r="0" b="0"/>
            <wp:docPr id="22" name="image44.png"/>
            <wp:cNvGraphicFramePr/>
            <a:graphic xmlns:a="http://schemas.openxmlformats.org/drawingml/2006/main">
              <a:graphicData uri="http://schemas.openxmlformats.org/drawingml/2006/picture">
                <pic:pic xmlns:pic="http://schemas.openxmlformats.org/drawingml/2006/picture">
                  <pic:nvPicPr>
                    <pic:cNvPr id="0" name="image44.png"/>
                    <pic:cNvPicPr preferRelativeResize="0"/>
                  </pic:nvPicPr>
                  <pic:blipFill>
                    <a:blip r:embed="rId35"/>
                    <a:srcRect/>
                    <a:stretch>
                      <a:fillRect/>
                    </a:stretch>
                  </pic:blipFill>
                  <pic:spPr>
                    <a:xfrm>
                      <a:off x="0" y="0"/>
                      <a:ext cx="3023597" cy="2519605"/>
                    </a:xfrm>
                    <a:prstGeom prst="rect">
                      <a:avLst/>
                    </a:prstGeom>
                    <a:ln/>
                  </pic:spPr>
                </pic:pic>
              </a:graphicData>
            </a:graphic>
          </wp:inline>
        </w:drawing>
      </w:r>
    </w:p>
    <w:p w14:paraId="6352E5ED" w14:textId="77777777" w:rsidR="00F72003" w:rsidRDefault="00F72003">
      <w:pPr>
        <w:spacing w:line="276" w:lineRule="auto"/>
        <w:rPr>
          <w:rFonts w:ascii="Arial" w:eastAsia="Arial" w:hAnsi="Arial" w:cs="Arial"/>
          <w:sz w:val="20"/>
          <w:szCs w:val="20"/>
        </w:rPr>
      </w:pPr>
    </w:p>
    <w:p w14:paraId="7E4B9587" w14:textId="77777777" w:rsidR="00F72003" w:rsidRDefault="00F72003">
      <w:pPr>
        <w:rPr>
          <w:rFonts w:ascii="Calibri" w:eastAsia="Calibri" w:hAnsi="Calibri" w:cs="Calibri"/>
          <w:sz w:val="22"/>
          <w:szCs w:val="22"/>
        </w:rPr>
      </w:pPr>
    </w:p>
    <w:p w14:paraId="34B4537B" w14:textId="77777777" w:rsidR="00F72003" w:rsidRDefault="00F72003">
      <w:pPr>
        <w:rPr>
          <w:rFonts w:ascii="Calibri" w:eastAsia="Calibri" w:hAnsi="Calibri" w:cs="Calibri"/>
          <w:sz w:val="22"/>
          <w:szCs w:val="22"/>
        </w:rPr>
      </w:pPr>
    </w:p>
    <w:p w14:paraId="04F35DD8" w14:textId="77777777" w:rsidR="00F72003" w:rsidRDefault="00632685">
      <w:pPr>
        <w:rPr>
          <w:rFonts w:ascii="Arial" w:eastAsia="Arial" w:hAnsi="Arial" w:cs="Arial"/>
          <w:b/>
          <w:sz w:val="20"/>
          <w:szCs w:val="20"/>
        </w:rPr>
      </w:pPr>
      <w:r>
        <w:rPr>
          <w:rFonts w:ascii="Calibri" w:eastAsia="Calibri" w:hAnsi="Calibri" w:cs="Calibri"/>
          <w:sz w:val="22"/>
          <w:szCs w:val="22"/>
        </w:rPr>
        <w:t xml:space="preserve"> </w:t>
      </w:r>
    </w:p>
    <w:p w14:paraId="0763D7E0" w14:textId="77777777" w:rsidR="00F72003" w:rsidRDefault="00F72003">
      <w:pPr>
        <w:rPr>
          <w:rFonts w:ascii="Arial" w:eastAsia="Arial" w:hAnsi="Arial" w:cs="Arial"/>
          <w:b/>
          <w:sz w:val="20"/>
          <w:szCs w:val="20"/>
        </w:rPr>
      </w:pPr>
    </w:p>
    <w:p w14:paraId="1C5D6CE4" w14:textId="77777777" w:rsidR="00F72003" w:rsidRDefault="00632685">
      <w:pPr>
        <w:jc w:val="both"/>
        <w:rPr>
          <w:rFonts w:ascii="Arial" w:eastAsia="Arial" w:hAnsi="Arial" w:cs="Arial"/>
          <w:b/>
          <w:sz w:val="20"/>
          <w:szCs w:val="20"/>
        </w:rPr>
      </w:pPr>
      <w:r>
        <w:rPr>
          <w:rFonts w:ascii="Arial" w:eastAsia="Arial" w:hAnsi="Arial" w:cs="Arial"/>
          <w:b/>
          <w:sz w:val="20"/>
          <w:szCs w:val="20"/>
        </w:rPr>
        <w:t xml:space="preserve">TGI-model </w:t>
      </w:r>
    </w:p>
    <w:p w14:paraId="4727295D" w14:textId="77777777" w:rsidR="00F72003" w:rsidRDefault="00632685">
      <w:pPr>
        <w:jc w:val="both"/>
        <w:rPr>
          <w:rFonts w:ascii="Arial" w:eastAsia="Arial" w:hAnsi="Arial" w:cs="Arial"/>
          <w:sz w:val="20"/>
          <w:szCs w:val="20"/>
        </w:rPr>
      </w:pPr>
      <w:r>
        <w:rPr>
          <w:rFonts w:ascii="Calibri" w:eastAsia="Calibri" w:hAnsi="Calibri" w:cs="Calibri"/>
          <w:b/>
          <w:noProof/>
          <w:sz w:val="22"/>
          <w:szCs w:val="22"/>
        </w:rPr>
        <w:drawing>
          <wp:inline distT="0" distB="0" distL="0" distR="0" wp14:anchorId="7ABC5BA8" wp14:editId="2715392A">
            <wp:extent cx="2512695" cy="2108835"/>
            <wp:effectExtent l="0" t="0" r="1905" b="5715"/>
            <wp:docPr id="25" name="image50.png"/>
            <wp:cNvGraphicFramePr/>
            <a:graphic xmlns:a="http://schemas.openxmlformats.org/drawingml/2006/main">
              <a:graphicData uri="http://schemas.openxmlformats.org/drawingml/2006/picture">
                <pic:pic xmlns:pic="http://schemas.openxmlformats.org/drawingml/2006/picture">
                  <pic:nvPicPr>
                    <pic:cNvPr id="0" name="image50.png"/>
                    <pic:cNvPicPr preferRelativeResize="0"/>
                  </pic:nvPicPr>
                  <pic:blipFill>
                    <a:blip r:embed="rId36"/>
                    <a:srcRect/>
                    <a:stretch>
                      <a:fillRect/>
                    </a:stretch>
                  </pic:blipFill>
                  <pic:spPr>
                    <a:xfrm>
                      <a:off x="0" y="0"/>
                      <a:ext cx="2512695" cy="2108835"/>
                    </a:xfrm>
                    <a:prstGeom prst="rect">
                      <a:avLst/>
                    </a:prstGeom>
                    <a:ln/>
                  </pic:spPr>
                </pic:pic>
              </a:graphicData>
            </a:graphic>
          </wp:inline>
        </w:drawing>
      </w:r>
    </w:p>
    <w:p w14:paraId="446ABA03" w14:textId="77777777" w:rsidR="00F72003" w:rsidRDefault="00F72003">
      <w:pPr>
        <w:jc w:val="both"/>
        <w:rPr>
          <w:rFonts w:ascii="Arial" w:eastAsia="Arial" w:hAnsi="Arial" w:cs="Arial"/>
          <w:sz w:val="20"/>
          <w:szCs w:val="20"/>
        </w:rPr>
      </w:pPr>
    </w:p>
    <w:p w14:paraId="4D6EEE24" w14:textId="77777777" w:rsidR="00F72003" w:rsidRDefault="00632685">
      <w:pPr>
        <w:spacing w:line="276" w:lineRule="auto"/>
        <w:rPr>
          <w:rFonts w:ascii="Arial" w:eastAsia="Arial" w:hAnsi="Arial" w:cs="Arial"/>
          <w:sz w:val="20"/>
          <w:szCs w:val="20"/>
        </w:rPr>
      </w:pPr>
      <w:r>
        <w:rPr>
          <w:rFonts w:ascii="Arial" w:eastAsia="Arial" w:hAnsi="Arial" w:cs="Arial"/>
          <w:sz w:val="20"/>
          <w:szCs w:val="20"/>
        </w:rPr>
        <w:t xml:space="preserve">Het TGI (Thema Gecentreerde Interactie) wordt gebruik om de verbinding tussen ‘ik, de ander en het’ in de context te maken. </w:t>
      </w:r>
    </w:p>
    <w:p w14:paraId="33B2A7E1" w14:textId="77777777" w:rsidR="00F72003" w:rsidRDefault="00632685">
      <w:pPr>
        <w:spacing w:line="276" w:lineRule="auto"/>
        <w:rPr>
          <w:rFonts w:ascii="Arial" w:eastAsia="Arial" w:hAnsi="Arial" w:cs="Arial"/>
          <w:sz w:val="20"/>
          <w:szCs w:val="20"/>
        </w:rPr>
      </w:pPr>
      <w:r>
        <w:rPr>
          <w:rFonts w:ascii="Arial" w:eastAsia="Arial" w:hAnsi="Arial" w:cs="Arial"/>
          <w:sz w:val="20"/>
          <w:szCs w:val="20"/>
        </w:rPr>
        <w:t>In een onderwijspraktijk heb je te maken met jezelf (ik), een ander of anderen (wij, ander) en iets (het) in een bepaalde context. Bijvoorbeeld: Ik ben bezig (ik) om mijn klassenmanagement (het) op orde te krijgen binnen mijn lessen (context) aan studenten niveau 3 (ander).</w:t>
      </w:r>
    </w:p>
    <w:p w14:paraId="67DF438B" w14:textId="77777777" w:rsidR="00F72003" w:rsidRDefault="00632685">
      <w:pPr>
        <w:spacing w:line="276" w:lineRule="auto"/>
        <w:rPr>
          <w:rFonts w:ascii="Arial" w:eastAsia="Arial" w:hAnsi="Arial" w:cs="Arial"/>
          <w:sz w:val="20"/>
          <w:szCs w:val="20"/>
        </w:rPr>
      </w:pPr>
      <w:r>
        <w:rPr>
          <w:rFonts w:ascii="Arial" w:eastAsia="Arial" w:hAnsi="Arial" w:cs="Arial"/>
          <w:sz w:val="20"/>
          <w:szCs w:val="20"/>
        </w:rPr>
        <w:t>Vragen hierbij zijn: wat betekent iets voor mij en voor de ander(en), binnen deze context? Wat maakt dat ik deze keuze maak? Wat betekent dat voor een volgende keer? Welke inzichten/ kennis kan ik verbinden aan deze context?</w:t>
      </w:r>
    </w:p>
    <w:p w14:paraId="7B2F1F68" w14:textId="77777777" w:rsidR="00F72003" w:rsidRDefault="00F72003">
      <w:pPr>
        <w:rPr>
          <w:rFonts w:ascii="Arial" w:eastAsia="Arial" w:hAnsi="Arial" w:cs="Arial"/>
          <w:b/>
          <w:sz w:val="20"/>
          <w:szCs w:val="20"/>
        </w:rPr>
      </w:pPr>
    </w:p>
    <w:p w14:paraId="59D4D8E8" w14:textId="77777777" w:rsidR="00F72003" w:rsidRDefault="00632685">
      <w:pPr>
        <w:rPr>
          <w:rFonts w:ascii="Arial" w:eastAsia="Arial" w:hAnsi="Arial" w:cs="Arial"/>
          <w:b/>
          <w:sz w:val="20"/>
          <w:szCs w:val="20"/>
        </w:rPr>
      </w:pPr>
      <w:r>
        <w:br w:type="page"/>
      </w:r>
    </w:p>
    <w:p w14:paraId="55922D7F" w14:textId="77777777" w:rsidR="00F72003" w:rsidRDefault="00632685">
      <w:pPr>
        <w:spacing w:line="276" w:lineRule="auto"/>
        <w:rPr>
          <w:rFonts w:ascii="Arial" w:eastAsia="Arial" w:hAnsi="Arial" w:cs="Arial"/>
          <w:b/>
          <w:sz w:val="20"/>
          <w:szCs w:val="20"/>
        </w:rPr>
      </w:pPr>
      <w:r>
        <w:rPr>
          <w:rFonts w:ascii="Arial" w:eastAsia="Arial" w:hAnsi="Arial" w:cs="Arial"/>
          <w:b/>
          <w:sz w:val="20"/>
          <w:szCs w:val="20"/>
        </w:rPr>
        <w:lastRenderedPageBreak/>
        <w:t>Feedback sandwich model</w:t>
      </w:r>
    </w:p>
    <w:p w14:paraId="63E84C95" w14:textId="77777777" w:rsidR="00F72003" w:rsidRDefault="00632685">
      <w:pPr>
        <w:spacing w:line="276" w:lineRule="auto"/>
        <w:rPr>
          <w:rFonts w:ascii="Arial" w:eastAsia="Arial" w:hAnsi="Arial" w:cs="Arial"/>
          <w:sz w:val="20"/>
          <w:szCs w:val="20"/>
        </w:rPr>
      </w:pPr>
      <w:r>
        <w:rPr>
          <w:rFonts w:ascii="Arial" w:eastAsia="Arial" w:hAnsi="Arial" w:cs="Arial"/>
          <w:sz w:val="20"/>
          <w:szCs w:val="20"/>
        </w:rPr>
        <w:t>Feedback is bedoeld om de ander te laten groeien en heeft een positieve intentie. Er wordt een vergelijking gemaakt tussen de huidige situatie en de gewenste situatie. Korte, specifieke feedback is veel effectiever en krachtiger dan lange algemene feedback. Het gaat over feitelijk gedrag, zonder te oordelen, zodat de ontvanger het concreet kan gebruiken. Feedback heeft alleen zin wanneer de ontvanger feedback wil/kan ontvangen.</w:t>
      </w:r>
    </w:p>
    <w:p w14:paraId="61CEDC19" w14:textId="77777777" w:rsidR="00F72003" w:rsidRDefault="00F72003">
      <w:pPr>
        <w:spacing w:line="276" w:lineRule="auto"/>
        <w:rPr>
          <w:rFonts w:ascii="Arial" w:eastAsia="Arial" w:hAnsi="Arial" w:cs="Arial"/>
          <w:sz w:val="20"/>
          <w:szCs w:val="20"/>
        </w:rPr>
      </w:pPr>
    </w:p>
    <w:p w14:paraId="57DEA178" w14:textId="77777777" w:rsidR="00F72003" w:rsidRDefault="00632685">
      <w:pPr>
        <w:spacing w:line="276" w:lineRule="auto"/>
        <w:rPr>
          <w:rFonts w:ascii="Arial" w:eastAsia="Arial" w:hAnsi="Arial" w:cs="Arial"/>
          <w:sz w:val="20"/>
          <w:szCs w:val="20"/>
        </w:rPr>
      </w:pPr>
      <w:r>
        <w:rPr>
          <w:rFonts w:ascii="Arial" w:eastAsia="Arial" w:hAnsi="Arial" w:cs="Arial"/>
          <w:sz w:val="20"/>
          <w:szCs w:val="20"/>
        </w:rPr>
        <w:t>Negatieve feedback (alleen noemen wat niet goed is) is meestal niet acceptabel voor ons onderbewuste. Verbeteringen die als het beleg op een sandwich zijn geplaatst tussen twee positieve statements in, zijn wel acceptabel voor ons onderbewuste en kunnen zodoende goed worden omgezet in (nieuw) gedrag.</w:t>
      </w:r>
    </w:p>
    <w:p w14:paraId="12E55223" w14:textId="77777777" w:rsidR="00F72003" w:rsidRDefault="00632685">
      <w:pPr>
        <w:rPr>
          <w:rFonts w:ascii="Helvetica Neue" w:eastAsia="Helvetica Neue" w:hAnsi="Helvetica Neue" w:cs="Helvetica Neue"/>
          <w:color w:val="666666"/>
          <w:sz w:val="21"/>
          <w:szCs w:val="21"/>
        </w:rPr>
      </w:pPr>
      <w:r>
        <w:rPr>
          <w:noProof/>
        </w:rPr>
        <w:drawing>
          <wp:inline distT="0" distB="0" distL="0" distR="0" wp14:anchorId="743EC0EB" wp14:editId="267BEE36">
            <wp:extent cx="4761865" cy="2536190"/>
            <wp:effectExtent l="0" t="0" r="0" b="0"/>
            <wp:docPr id="23" name="image45.jpg" descr="Sandwich feedback model"/>
            <wp:cNvGraphicFramePr/>
            <a:graphic xmlns:a="http://schemas.openxmlformats.org/drawingml/2006/main">
              <a:graphicData uri="http://schemas.openxmlformats.org/drawingml/2006/picture">
                <pic:pic xmlns:pic="http://schemas.openxmlformats.org/drawingml/2006/picture">
                  <pic:nvPicPr>
                    <pic:cNvPr id="0" name="image45.jpg" descr="Sandwich feedback model"/>
                    <pic:cNvPicPr preferRelativeResize="0"/>
                  </pic:nvPicPr>
                  <pic:blipFill>
                    <a:blip r:embed="rId37"/>
                    <a:srcRect/>
                    <a:stretch>
                      <a:fillRect/>
                    </a:stretch>
                  </pic:blipFill>
                  <pic:spPr>
                    <a:xfrm>
                      <a:off x="0" y="0"/>
                      <a:ext cx="4761865" cy="2536190"/>
                    </a:xfrm>
                    <a:prstGeom prst="rect">
                      <a:avLst/>
                    </a:prstGeom>
                    <a:ln/>
                  </pic:spPr>
                </pic:pic>
              </a:graphicData>
            </a:graphic>
          </wp:inline>
        </w:drawing>
      </w:r>
      <w:hyperlink r:id="rId38">
        <w:r>
          <w:rPr>
            <w:rFonts w:ascii="Helvetica Neue" w:eastAsia="Helvetica Neue" w:hAnsi="Helvetica Neue" w:cs="Helvetica Neue"/>
            <w:color w:val="4990BA"/>
            <w:sz w:val="21"/>
            <w:szCs w:val="21"/>
          </w:rPr>
          <w:br/>
        </w:r>
      </w:hyperlink>
    </w:p>
    <w:p w14:paraId="028CBE84" w14:textId="06B28E9D" w:rsidR="00F72003" w:rsidRDefault="00632685">
      <w:pPr>
        <w:spacing w:line="276" w:lineRule="auto"/>
        <w:rPr>
          <w:rFonts w:ascii="Arial" w:eastAsia="Arial" w:hAnsi="Arial" w:cs="Arial"/>
          <w:sz w:val="20"/>
          <w:szCs w:val="20"/>
        </w:rPr>
      </w:pPr>
      <w:r>
        <w:rPr>
          <w:rFonts w:ascii="Arial" w:eastAsia="Arial" w:hAnsi="Arial" w:cs="Arial"/>
          <w:sz w:val="20"/>
          <w:szCs w:val="20"/>
        </w:rPr>
        <w:t>Het geven van feedback is het meest effectief als deze binnen 5 minuten gegeven wordt. Binnen</w:t>
      </w:r>
      <w:r w:rsidR="007A7E9C">
        <w:rPr>
          <w:rFonts w:ascii="Arial" w:eastAsia="Arial" w:hAnsi="Arial" w:cs="Arial"/>
          <w:sz w:val="20"/>
          <w:szCs w:val="20"/>
        </w:rPr>
        <w:t xml:space="preserve"> </w:t>
      </w:r>
      <w:r>
        <w:rPr>
          <w:rFonts w:ascii="Arial" w:eastAsia="Arial" w:hAnsi="Arial" w:cs="Arial"/>
          <w:sz w:val="20"/>
          <w:szCs w:val="20"/>
        </w:rPr>
        <w:t>5</w:t>
      </w:r>
      <w:r w:rsidR="00445BE3">
        <w:rPr>
          <w:rFonts w:ascii="Arial" w:eastAsia="Arial" w:hAnsi="Arial" w:cs="Arial"/>
          <w:sz w:val="20"/>
          <w:szCs w:val="20"/>
        </w:rPr>
        <w:t xml:space="preserve"> </w:t>
      </w:r>
      <w:r>
        <w:rPr>
          <w:rFonts w:ascii="Arial" w:eastAsia="Arial" w:hAnsi="Arial" w:cs="Arial"/>
          <w:sz w:val="20"/>
          <w:szCs w:val="20"/>
        </w:rPr>
        <w:t>minuten kan ons onderbewuste de feedback direct opnemen en verwerken.</w:t>
      </w:r>
    </w:p>
    <w:p w14:paraId="6C759176" w14:textId="77777777" w:rsidR="00F72003" w:rsidRDefault="00F72003">
      <w:pPr>
        <w:spacing w:line="276" w:lineRule="auto"/>
        <w:rPr>
          <w:rFonts w:ascii="Arial" w:eastAsia="Arial" w:hAnsi="Arial" w:cs="Arial"/>
          <w:sz w:val="20"/>
          <w:szCs w:val="20"/>
        </w:rPr>
      </w:pPr>
    </w:p>
    <w:p w14:paraId="755A4EF5" w14:textId="77777777" w:rsidR="00F72003" w:rsidRDefault="00632685" w:rsidP="00445BE3">
      <w:pPr>
        <w:spacing w:line="276" w:lineRule="auto"/>
        <w:rPr>
          <w:rFonts w:ascii="Arial" w:eastAsia="Arial" w:hAnsi="Arial" w:cs="Arial"/>
          <w:b/>
          <w:sz w:val="20"/>
          <w:szCs w:val="20"/>
        </w:rPr>
      </w:pPr>
      <w:r>
        <w:rPr>
          <w:rFonts w:ascii="Arial" w:eastAsia="Arial" w:hAnsi="Arial" w:cs="Arial"/>
          <w:b/>
          <w:sz w:val="20"/>
          <w:szCs w:val="20"/>
        </w:rPr>
        <w:t>En feedback in de vorm van Peer beoordelingen</w:t>
      </w:r>
    </w:p>
    <w:p w14:paraId="2493FDEC" w14:textId="77777777" w:rsidR="00F72003" w:rsidRDefault="00632685" w:rsidP="00445BE3">
      <w:pPr>
        <w:spacing w:line="276" w:lineRule="auto"/>
        <w:rPr>
          <w:rFonts w:ascii="Arial" w:eastAsia="Arial" w:hAnsi="Arial" w:cs="Arial"/>
          <w:sz w:val="20"/>
          <w:szCs w:val="20"/>
        </w:rPr>
      </w:pPr>
      <w:r>
        <w:rPr>
          <w:rFonts w:ascii="Arial" w:eastAsia="Arial" w:hAnsi="Arial" w:cs="Arial"/>
          <w:sz w:val="20"/>
          <w:szCs w:val="20"/>
        </w:rPr>
        <w:t>Peer beoordeling is een overkoepelende naam voor ‘peer review’ en ‘peer evaluatie’. Peer review wordt gebruikt voor werkvormen waarbij studenten elkaars (schrijf-)</w:t>
      </w:r>
      <w:r w:rsidR="007A7E9C">
        <w:rPr>
          <w:rFonts w:ascii="Arial" w:eastAsia="Arial" w:hAnsi="Arial" w:cs="Arial"/>
          <w:sz w:val="20"/>
          <w:szCs w:val="20"/>
        </w:rPr>
        <w:t xml:space="preserve"> </w:t>
      </w:r>
      <w:r>
        <w:rPr>
          <w:rFonts w:ascii="Arial" w:eastAsia="Arial" w:hAnsi="Arial" w:cs="Arial"/>
          <w:sz w:val="20"/>
          <w:szCs w:val="20"/>
        </w:rPr>
        <w:t>producten of presentaties beoordelen. Peer evaluatie gebruiken we voor onderwijssituaties waarin studenten elkaars bijdrage aan teamwerk beoordelen.</w:t>
      </w:r>
    </w:p>
    <w:p w14:paraId="5C811662" w14:textId="77777777" w:rsidR="00F72003" w:rsidRDefault="00F72003" w:rsidP="00445BE3">
      <w:pPr>
        <w:spacing w:line="276" w:lineRule="auto"/>
        <w:rPr>
          <w:rFonts w:ascii="Arial" w:eastAsia="Arial" w:hAnsi="Arial" w:cs="Arial"/>
          <w:sz w:val="20"/>
          <w:szCs w:val="20"/>
        </w:rPr>
      </w:pPr>
    </w:p>
    <w:p w14:paraId="5F448AA9" w14:textId="77777777" w:rsidR="00F72003" w:rsidRDefault="00632685" w:rsidP="00445BE3">
      <w:pPr>
        <w:spacing w:line="276" w:lineRule="auto"/>
        <w:rPr>
          <w:rFonts w:ascii="Arial" w:eastAsia="Arial" w:hAnsi="Arial" w:cs="Arial"/>
          <w:sz w:val="20"/>
          <w:szCs w:val="20"/>
        </w:rPr>
      </w:pPr>
      <w:r>
        <w:rPr>
          <w:rFonts w:ascii="Arial" w:eastAsia="Arial" w:hAnsi="Arial" w:cs="Arial"/>
          <w:sz w:val="20"/>
          <w:szCs w:val="20"/>
        </w:rPr>
        <w:t xml:space="preserve">Deze manier van beoordelen is bedoeld om vorm te geven aan het leren. Belangrijk is dat een moment wordt gekozen waarop er (bij een schrijfopdracht) een tussenproduct ligt dat voldoende ‘af’ is om te kunnen worden beoordeeld, én dat studenten nog tijd hebben om de beoordeling en de feedback te verwerken. </w:t>
      </w:r>
    </w:p>
    <w:p w14:paraId="63886629" w14:textId="77777777" w:rsidR="00F72003" w:rsidRDefault="00F72003">
      <w:pPr>
        <w:rPr>
          <w:rFonts w:ascii="Arial" w:eastAsia="Arial" w:hAnsi="Arial" w:cs="Arial"/>
          <w:sz w:val="20"/>
          <w:szCs w:val="20"/>
        </w:rPr>
      </w:pPr>
    </w:p>
    <w:p w14:paraId="02C41AE6" w14:textId="77777777" w:rsidR="00F72003" w:rsidRDefault="00F72003">
      <w:pPr>
        <w:rPr>
          <w:rFonts w:ascii="Arial" w:eastAsia="Arial" w:hAnsi="Arial" w:cs="Arial"/>
          <w:sz w:val="20"/>
          <w:szCs w:val="20"/>
        </w:rPr>
      </w:pPr>
    </w:p>
    <w:p w14:paraId="3848A187" w14:textId="77777777" w:rsidR="00F72003" w:rsidRDefault="00632685">
      <w:pPr>
        <w:rPr>
          <w:rFonts w:ascii="Arial" w:eastAsia="Arial" w:hAnsi="Arial" w:cs="Arial"/>
          <w:sz w:val="20"/>
          <w:szCs w:val="20"/>
        </w:rPr>
      </w:pPr>
      <w:r>
        <w:rPr>
          <w:rFonts w:ascii="Arial" w:eastAsia="Arial" w:hAnsi="Arial" w:cs="Arial"/>
          <w:sz w:val="20"/>
          <w:szCs w:val="20"/>
        </w:rPr>
        <w:t xml:space="preserve">Uit © Stichting SURF Maart 2009 ISBN 978-90-78887-13-3 </w:t>
      </w:r>
    </w:p>
    <w:p w14:paraId="556985D2" w14:textId="77777777" w:rsidR="00F72003" w:rsidRDefault="00F72003">
      <w:pPr>
        <w:spacing w:after="270"/>
        <w:rPr>
          <w:rFonts w:ascii="Arial" w:eastAsia="Arial" w:hAnsi="Arial" w:cs="Arial"/>
          <w:sz w:val="20"/>
          <w:szCs w:val="20"/>
        </w:rPr>
      </w:pPr>
    </w:p>
    <w:p w14:paraId="4C3FA899" w14:textId="77777777" w:rsidR="00F72003" w:rsidRDefault="00632685">
      <w:pPr>
        <w:rPr>
          <w:rFonts w:ascii="Arial" w:eastAsia="Arial" w:hAnsi="Arial" w:cs="Arial"/>
          <w:b/>
          <w:sz w:val="20"/>
          <w:szCs w:val="20"/>
        </w:rPr>
      </w:pPr>
      <w:r>
        <w:br w:type="page"/>
      </w:r>
    </w:p>
    <w:p w14:paraId="4133D138" w14:textId="77777777" w:rsidR="00F72003" w:rsidRDefault="00632685" w:rsidP="00445BE3">
      <w:pPr>
        <w:spacing w:line="276" w:lineRule="auto"/>
        <w:rPr>
          <w:rFonts w:ascii="Arial" w:eastAsia="Arial" w:hAnsi="Arial" w:cs="Arial"/>
          <w:b/>
          <w:sz w:val="20"/>
          <w:szCs w:val="20"/>
        </w:rPr>
      </w:pPr>
      <w:r>
        <w:rPr>
          <w:rFonts w:ascii="Arial" w:eastAsia="Arial" w:hAnsi="Arial" w:cs="Arial"/>
          <w:b/>
          <w:sz w:val="20"/>
          <w:szCs w:val="20"/>
        </w:rPr>
        <w:lastRenderedPageBreak/>
        <w:t>Model Design Based Education</w:t>
      </w:r>
    </w:p>
    <w:p w14:paraId="7BEE30CD" w14:textId="2D1A7E65" w:rsidR="00F72003" w:rsidRDefault="00632685" w:rsidP="00445BE3">
      <w:pPr>
        <w:spacing w:line="276" w:lineRule="auto"/>
        <w:rPr>
          <w:rFonts w:ascii="Arial" w:eastAsia="Arial" w:hAnsi="Arial" w:cs="Arial"/>
          <w:sz w:val="20"/>
          <w:szCs w:val="20"/>
        </w:rPr>
      </w:pPr>
      <w:r>
        <w:rPr>
          <w:rFonts w:ascii="Arial" w:eastAsia="Arial" w:hAnsi="Arial" w:cs="Arial"/>
          <w:sz w:val="20"/>
          <w:szCs w:val="20"/>
        </w:rPr>
        <w:t xml:space="preserve">De </w:t>
      </w:r>
      <w:r w:rsidR="00BE20C2">
        <w:rPr>
          <w:rFonts w:ascii="Arial" w:eastAsia="Arial" w:hAnsi="Arial" w:cs="Arial"/>
          <w:sz w:val="20"/>
          <w:szCs w:val="20"/>
        </w:rPr>
        <w:t>NHL</w:t>
      </w:r>
      <w:r w:rsidR="00393E03">
        <w:rPr>
          <w:rFonts w:ascii="Arial" w:eastAsia="Arial" w:hAnsi="Arial" w:cs="Arial"/>
          <w:sz w:val="20"/>
          <w:szCs w:val="20"/>
        </w:rPr>
        <w:t xml:space="preserve"> </w:t>
      </w:r>
      <w:r w:rsidR="00BE20C2">
        <w:rPr>
          <w:rFonts w:ascii="Arial" w:eastAsia="Arial" w:hAnsi="Arial" w:cs="Arial"/>
          <w:sz w:val="20"/>
          <w:szCs w:val="20"/>
        </w:rPr>
        <w:t>Stenden</w:t>
      </w:r>
      <w:r>
        <w:rPr>
          <w:rFonts w:ascii="Arial" w:eastAsia="Arial" w:hAnsi="Arial" w:cs="Arial"/>
          <w:sz w:val="20"/>
          <w:szCs w:val="20"/>
        </w:rPr>
        <w:t xml:space="preserve"> Hogeschool werkt aan de implementatie van een nieuw onderwijsconcept onder de noemer Design Based Education. Een onderzoekende houding en een op de praktijkgerichte innovatie- en ontwerpcyclus staa</w:t>
      </w:r>
      <w:r w:rsidR="00445BE3">
        <w:rPr>
          <w:rFonts w:ascii="Arial" w:eastAsia="Arial" w:hAnsi="Arial" w:cs="Arial"/>
          <w:sz w:val="20"/>
          <w:szCs w:val="20"/>
        </w:rPr>
        <w:t>n</w:t>
      </w:r>
      <w:r>
        <w:rPr>
          <w:rFonts w:ascii="Arial" w:eastAsia="Arial" w:hAnsi="Arial" w:cs="Arial"/>
          <w:sz w:val="20"/>
          <w:szCs w:val="20"/>
        </w:rPr>
        <w:t xml:space="preserve"> hierin centraal. </w:t>
      </w:r>
    </w:p>
    <w:p w14:paraId="7BD3120B" w14:textId="77777777" w:rsidR="00F72003" w:rsidRDefault="00F72003" w:rsidP="00445BE3">
      <w:pPr>
        <w:spacing w:line="276" w:lineRule="auto"/>
        <w:rPr>
          <w:rFonts w:ascii="Arial" w:eastAsia="Arial" w:hAnsi="Arial" w:cs="Arial"/>
          <w:sz w:val="20"/>
          <w:szCs w:val="20"/>
        </w:rPr>
      </w:pPr>
    </w:p>
    <w:p w14:paraId="6B682DA6" w14:textId="77777777" w:rsidR="00F72003" w:rsidRDefault="00F72003">
      <w:pPr>
        <w:rPr>
          <w:rFonts w:ascii="Arial" w:eastAsia="Arial" w:hAnsi="Arial" w:cs="Arial"/>
          <w:sz w:val="20"/>
          <w:szCs w:val="20"/>
        </w:rPr>
      </w:pPr>
    </w:p>
    <w:p w14:paraId="16AC2AAD" w14:textId="77777777" w:rsidR="00F72003" w:rsidRDefault="00F72003">
      <w:pPr>
        <w:rPr>
          <w:rFonts w:ascii="Arial" w:eastAsia="Arial" w:hAnsi="Arial" w:cs="Arial"/>
          <w:sz w:val="20"/>
          <w:szCs w:val="20"/>
        </w:rPr>
      </w:pPr>
    </w:p>
    <w:p w14:paraId="65EDDB94" w14:textId="77777777" w:rsidR="00F72003" w:rsidRDefault="00632685">
      <w:pPr>
        <w:rPr>
          <w:rFonts w:ascii="Arial" w:eastAsia="Arial" w:hAnsi="Arial" w:cs="Arial"/>
          <w:b/>
          <w:sz w:val="20"/>
          <w:szCs w:val="20"/>
        </w:rPr>
      </w:pPr>
      <w:r>
        <w:rPr>
          <w:rFonts w:ascii="Arial" w:eastAsia="Arial" w:hAnsi="Arial" w:cs="Arial"/>
          <w:b/>
          <w:noProof/>
          <w:sz w:val="20"/>
          <w:szCs w:val="20"/>
        </w:rPr>
        <w:drawing>
          <wp:inline distT="0" distB="0" distL="0" distR="0" wp14:anchorId="7B6E4463" wp14:editId="504281B3">
            <wp:extent cx="5760720" cy="4045638"/>
            <wp:effectExtent l="0" t="0" r="0" b="0"/>
            <wp:docPr id="24" name="image49.png" descr="U:\NHL\Fusie en DBE\DBE.png"/>
            <wp:cNvGraphicFramePr/>
            <a:graphic xmlns:a="http://schemas.openxmlformats.org/drawingml/2006/main">
              <a:graphicData uri="http://schemas.openxmlformats.org/drawingml/2006/picture">
                <pic:pic xmlns:pic="http://schemas.openxmlformats.org/drawingml/2006/picture">
                  <pic:nvPicPr>
                    <pic:cNvPr id="0" name="image49.png" descr="U:\NHL\Fusie en DBE\DBE.png"/>
                    <pic:cNvPicPr preferRelativeResize="0"/>
                  </pic:nvPicPr>
                  <pic:blipFill>
                    <a:blip r:embed="rId39"/>
                    <a:srcRect/>
                    <a:stretch>
                      <a:fillRect/>
                    </a:stretch>
                  </pic:blipFill>
                  <pic:spPr>
                    <a:xfrm>
                      <a:off x="0" y="0"/>
                      <a:ext cx="5760720" cy="4045638"/>
                    </a:xfrm>
                    <a:prstGeom prst="rect">
                      <a:avLst/>
                    </a:prstGeom>
                    <a:ln/>
                  </pic:spPr>
                </pic:pic>
              </a:graphicData>
            </a:graphic>
          </wp:inline>
        </w:drawing>
      </w:r>
      <w:r>
        <w:br w:type="page"/>
      </w:r>
    </w:p>
    <w:p w14:paraId="710DA776" w14:textId="77777777" w:rsidR="00F72003" w:rsidRPr="00AD70FF" w:rsidRDefault="00F74003" w:rsidP="009D3686">
      <w:pPr>
        <w:numPr>
          <w:ilvl w:val="0"/>
          <w:numId w:val="33"/>
        </w:numPr>
        <w:spacing w:line="276" w:lineRule="auto"/>
        <w:contextualSpacing/>
        <w:rPr>
          <w:rFonts w:ascii="Arial" w:eastAsia="Arial" w:hAnsi="Arial" w:cs="Arial"/>
          <w:b/>
          <w:sz w:val="22"/>
          <w:szCs w:val="20"/>
        </w:rPr>
      </w:pPr>
      <w:r>
        <w:rPr>
          <w:rFonts w:ascii="Arial" w:eastAsia="Arial" w:hAnsi="Arial" w:cs="Arial"/>
          <w:b/>
          <w:sz w:val="22"/>
          <w:szCs w:val="20"/>
        </w:rPr>
        <w:lastRenderedPageBreak/>
        <w:t>Kwalificatie eisen mbo-docent</w:t>
      </w:r>
    </w:p>
    <w:p w14:paraId="33DE4CE2" w14:textId="77777777" w:rsidR="00F72003" w:rsidRDefault="00F72003">
      <w:pPr>
        <w:spacing w:line="276" w:lineRule="auto"/>
        <w:rPr>
          <w:rFonts w:ascii="Arial" w:eastAsia="Arial" w:hAnsi="Arial" w:cs="Arial"/>
          <w:sz w:val="20"/>
          <w:szCs w:val="20"/>
        </w:rPr>
      </w:pPr>
    </w:p>
    <w:p w14:paraId="72384D0B" w14:textId="77777777" w:rsidR="00F72003" w:rsidRDefault="00632685" w:rsidP="007A7E9C">
      <w:pPr>
        <w:spacing w:line="276" w:lineRule="auto"/>
        <w:rPr>
          <w:rFonts w:ascii="Arial" w:eastAsia="Arial" w:hAnsi="Arial" w:cs="Arial"/>
          <w:sz w:val="20"/>
          <w:szCs w:val="20"/>
        </w:rPr>
      </w:pPr>
      <w:r>
        <w:rPr>
          <w:rFonts w:ascii="Arial" w:eastAsia="Arial" w:hAnsi="Arial" w:cs="Arial"/>
          <w:sz w:val="20"/>
          <w:szCs w:val="20"/>
        </w:rPr>
        <w:t>Er liggen wettelijke kwalificatiecriteria aan het mbo-docentschap ten grondslag, die in verschillende kaderstukken zijn vastgesteld. In dit hoofdstuk besteden we aandacht aan de kaders die voor het PDG</w:t>
      </w:r>
      <w:r w:rsidR="007A7E9C">
        <w:rPr>
          <w:rFonts w:ascii="Arial" w:eastAsia="Arial" w:hAnsi="Arial" w:cs="Arial"/>
          <w:sz w:val="20"/>
          <w:szCs w:val="20"/>
        </w:rPr>
        <w:t>-</w:t>
      </w:r>
      <w:r>
        <w:rPr>
          <w:rFonts w:ascii="Arial" w:eastAsia="Arial" w:hAnsi="Arial" w:cs="Arial"/>
          <w:sz w:val="20"/>
          <w:szCs w:val="20"/>
        </w:rPr>
        <w:t>opleiding gelden.</w:t>
      </w:r>
    </w:p>
    <w:p w14:paraId="74F0A21E" w14:textId="77777777" w:rsidR="00F72003" w:rsidRDefault="00632685">
      <w:pPr>
        <w:spacing w:line="276" w:lineRule="auto"/>
        <w:rPr>
          <w:rFonts w:ascii="Arial" w:eastAsia="Arial" w:hAnsi="Arial" w:cs="Arial"/>
          <w:sz w:val="20"/>
          <w:szCs w:val="20"/>
        </w:rPr>
      </w:pPr>
      <w:r>
        <w:rPr>
          <w:rFonts w:ascii="Arial" w:eastAsia="Arial" w:hAnsi="Arial" w:cs="Arial"/>
          <w:sz w:val="20"/>
          <w:szCs w:val="20"/>
        </w:rPr>
        <w:t xml:space="preserve"> </w:t>
      </w:r>
      <w:r>
        <w:rPr>
          <w:rFonts w:ascii="Arial" w:eastAsia="Arial" w:hAnsi="Arial" w:cs="Arial"/>
          <w:noProof/>
          <w:sz w:val="20"/>
          <w:szCs w:val="20"/>
        </w:rPr>
        <w:drawing>
          <wp:inline distT="0" distB="0" distL="0" distR="0" wp14:anchorId="2276940F" wp14:editId="3A1AC9BC">
            <wp:extent cx="3828297" cy="3048449"/>
            <wp:effectExtent l="0" t="0" r="0" b="0"/>
            <wp:docPr id="26" name="image51.png" descr="Macintosh HD:Users:berinda:Downloads:kaders.png"/>
            <wp:cNvGraphicFramePr/>
            <a:graphic xmlns:a="http://schemas.openxmlformats.org/drawingml/2006/main">
              <a:graphicData uri="http://schemas.openxmlformats.org/drawingml/2006/picture">
                <pic:pic xmlns:pic="http://schemas.openxmlformats.org/drawingml/2006/picture">
                  <pic:nvPicPr>
                    <pic:cNvPr id="0" name="image51.png" descr="Macintosh HD:Users:berinda:Downloads:kaders.png"/>
                    <pic:cNvPicPr preferRelativeResize="0"/>
                  </pic:nvPicPr>
                  <pic:blipFill>
                    <a:blip r:embed="rId40"/>
                    <a:srcRect/>
                    <a:stretch>
                      <a:fillRect/>
                    </a:stretch>
                  </pic:blipFill>
                  <pic:spPr>
                    <a:xfrm>
                      <a:off x="0" y="0"/>
                      <a:ext cx="3828297" cy="3048449"/>
                    </a:xfrm>
                    <a:prstGeom prst="rect">
                      <a:avLst/>
                    </a:prstGeom>
                    <a:ln/>
                  </pic:spPr>
                </pic:pic>
              </a:graphicData>
            </a:graphic>
          </wp:inline>
        </w:drawing>
      </w:r>
    </w:p>
    <w:p w14:paraId="4E88544E" w14:textId="77777777" w:rsidR="00F72003" w:rsidRPr="007A7E9C" w:rsidRDefault="00632685" w:rsidP="009D3686">
      <w:pPr>
        <w:numPr>
          <w:ilvl w:val="0"/>
          <w:numId w:val="28"/>
        </w:numPr>
        <w:spacing w:line="276" w:lineRule="auto"/>
        <w:ind w:left="425" w:hanging="425"/>
        <w:contextualSpacing/>
        <w:rPr>
          <w:rFonts w:ascii="Arial" w:eastAsia="Arial" w:hAnsi="Arial" w:cs="Arial"/>
          <w:sz w:val="20"/>
          <w:szCs w:val="20"/>
        </w:rPr>
      </w:pPr>
      <w:r w:rsidRPr="007A7E9C">
        <w:rPr>
          <w:rFonts w:ascii="Arial" w:eastAsia="Arial" w:hAnsi="Arial" w:cs="Arial"/>
          <w:sz w:val="20"/>
          <w:szCs w:val="20"/>
        </w:rPr>
        <w:t xml:space="preserve">In het kwalificatiedossier van de docent mbo (zie ook </w:t>
      </w:r>
      <w:hyperlink r:id="rId41">
        <w:r w:rsidRPr="007A7E9C">
          <w:rPr>
            <w:rFonts w:ascii="Arial" w:eastAsia="Arial" w:hAnsi="Arial" w:cs="Arial"/>
            <w:color w:val="0000FF"/>
            <w:sz w:val="20"/>
            <w:szCs w:val="20"/>
            <w:u w:val="single"/>
          </w:rPr>
          <w:t>kwalificatiedossier-mbo-docent</w:t>
        </w:r>
      </w:hyperlink>
      <w:r w:rsidRPr="007A7E9C">
        <w:rPr>
          <w:rFonts w:ascii="Arial" w:eastAsia="Arial" w:hAnsi="Arial" w:cs="Arial"/>
          <w:sz w:val="20"/>
          <w:szCs w:val="20"/>
        </w:rPr>
        <w:t>)</w:t>
      </w:r>
      <w:r w:rsidR="003F145D" w:rsidRPr="007A7E9C">
        <w:rPr>
          <w:rFonts w:ascii="Arial" w:eastAsia="Arial" w:hAnsi="Arial" w:cs="Arial"/>
          <w:sz w:val="20"/>
          <w:szCs w:val="20"/>
        </w:rPr>
        <w:t xml:space="preserve"> </w:t>
      </w:r>
      <w:r w:rsidRPr="007A7E9C">
        <w:rPr>
          <w:rFonts w:ascii="Arial" w:eastAsia="Arial" w:hAnsi="Arial" w:cs="Arial"/>
          <w:sz w:val="20"/>
          <w:szCs w:val="20"/>
        </w:rPr>
        <w:t>worden de zes taken van een mbo</w:t>
      </w:r>
      <w:r w:rsidR="007A7E9C">
        <w:rPr>
          <w:rFonts w:ascii="Arial" w:eastAsia="Arial" w:hAnsi="Arial" w:cs="Arial"/>
          <w:sz w:val="20"/>
          <w:szCs w:val="20"/>
        </w:rPr>
        <w:t>-</w:t>
      </w:r>
      <w:r w:rsidRPr="007A7E9C">
        <w:rPr>
          <w:rFonts w:ascii="Arial" w:eastAsia="Arial" w:hAnsi="Arial" w:cs="Arial"/>
          <w:sz w:val="20"/>
          <w:szCs w:val="20"/>
        </w:rPr>
        <w:t>docent beschreven:</w:t>
      </w:r>
    </w:p>
    <w:p w14:paraId="5F171478" w14:textId="77777777" w:rsidR="00F72003" w:rsidRDefault="00632685">
      <w:pPr>
        <w:spacing w:line="276" w:lineRule="auto"/>
        <w:rPr>
          <w:rFonts w:ascii="Arial" w:eastAsia="Arial" w:hAnsi="Arial" w:cs="Arial"/>
          <w:sz w:val="20"/>
          <w:szCs w:val="20"/>
        </w:rPr>
      </w:pPr>
      <w:r>
        <w:rPr>
          <w:rFonts w:ascii="Arial" w:eastAsia="Arial" w:hAnsi="Arial" w:cs="Arial"/>
          <w:noProof/>
          <w:sz w:val="20"/>
          <w:szCs w:val="20"/>
        </w:rPr>
        <w:drawing>
          <wp:inline distT="0" distB="0" distL="0" distR="0" wp14:anchorId="30B9F34F" wp14:editId="68B7F883">
            <wp:extent cx="4311421" cy="3233822"/>
            <wp:effectExtent l="0" t="0" r="0" b="0"/>
            <wp:docPr id="27" name="image52.jpg"/>
            <wp:cNvGraphicFramePr/>
            <a:graphic xmlns:a="http://schemas.openxmlformats.org/drawingml/2006/main">
              <a:graphicData uri="http://schemas.openxmlformats.org/drawingml/2006/picture">
                <pic:pic xmlns:pic="http://schemas.openxmlformats.org/drawingml/2006/picture">
                  <pic:nvPicPr>
                    <pic:cNvPr id="0" name="image52.jpg"/>
                    <pic:cNvPicPr preferRelativeResize="0"/>
                  </pic:nvPicPr>
                  <pic:blipFill>
                    <a:blip r:embed="rId42"/>
                    <a:srcRect/>
                    <a:stretch>
                      <a:fillRect/>
                    </a:stretch>
                  </pic:blipFill>
                  <pic:spPr>
                    <a:xfrm>
                      <a:off x="0" y="0"/>
                      <a:ext cx="4311421" cy="3233822"/>
                    </a:xfrm>
                    <a:prstGeom prst="rect">
                      <a:avLst/>
                    </a:prstGeom>
                    <a:ln/>
                  </pic:spPr>
                </pic:pic>
              </a:graphicData>
            </a:graphic>
          </wp:inline>
        </w:drawing>
      </w:r>
    </w:p>
    <w:p w14:paraId="13791B29" w14:textId="77777777" w:rsidR="00F72003" w:rsidRDefault="00632685" w:rsidP="007A7E9C">
      <w:pPr>
        <w:spacing w:line="276" w:lineRule="auto"/>
        <w:rPr>
          <w:rFonts w:ascii="Arial" w:eastAsia="Arial" w:hAnsi="Arial" w:cs="Arial"/>
          <w:sz w:val="20"/>
          <w:szCs w:val="20"/>
        </w:rPr>
      </w:pPr>
      <w:r>
        <w:rPr>
          <w:rFonts w:ascii="Arial" w:eastAsia="Arial" w:hAnsi="Arial" w:cs="Arial"/>
          <w:sz w:val="20"/>
          <w:szCs w:val="20"/>
        </w:rPr>
        <w:t>Daarnaast moeten (PDG) docenten voldoen aan:</w:t>
      </w:r>
    </w:p>
    <w:p w14:paraId="2813A606" w14:textId="77777777" w:rsidR="00F72003" w:rsidRDefault="00632685" w:rsidP="009D3686">
      <w:pPr>
        <w:numPr>
          <w:ilvl w:val="0"/>
          <w:numId w:val="6"/>
        </w:numPr>
        <w:spacing w:line="276" w:lineRule="auto"/>
        <w:contextualSpacing/>
        <w:jc w:val="both"/>
        <w:rPr>
          <w:color w:val="0000FF"/>
          <w:sz w:val="20"/>
          <w:szCs w:val="20"/>
          <w:u w:val="single"/>
        </w:rPr>
      </w:pPr>
      <w:r>
        <w:rPr>
          <w:rFonts w:ascii="Arial" w:eastAsia="Arial" w:hAnsi="Arial" w:cs="Arial"/>
          <w:sz w:val="20"/>
          <w:szCs w:val="20"/>
        </w:rPr>
        <w:t xml:space="preserve">Generieke Kennisbasis + addendum </w:t>
      </w:r>
      <w:hyperlink r:id="rId43">
        <w:r>
          <w:rPr>
            <w:rFonts w:ascii="Arial" w:eastAsia="Arial" w:hAnsi="Arial" w:cs="Arial"/>
            <w:color w:val="0000FF"/>
            <w:sz w:val="20"/>
            <w:szCs w:val="20"/>
            <w:u w:val="single"/>
          </w:rPr>
          <w:t>Generieke Kennisbasis</w:t>
        </w:r>
      </w:hyperlink>
      <w:r>
        <w:rPr>
          <w:rFonts w:ascii="Arial" w:eastAsia="Arial" w:hAnsi="Arial" w:cs="Arial"/>
          <w:color w:val="0000FF"/>
          <w:sz w:val="20"/>
          <w:szCs w:val="20"/>
          <w:u w:val="single"/>
        </w:rPr>
        <w:t xml:space="preserve"> en </w:t>
      </w:r>
      <w:hyperlink r:id="rId44">
        <w:r>
          <w:rPr>
            <w:rFonts w:ascii="Arial" w:eastAsia="Arial" w:hAnsi="Arial" w:cs="Arial"/>
            <w:color w:val="0000FF"/>
            <w:sz w:val="20"/>
            <w:szCs w:val="20"/>
            <w:u w:val="single"/>
          </w:rPr>
          <w:t>Addendum GKB</w:t>
        </w:r>
      </w:hyperlink>
    </w:p>
    <w:p w14:paraId="14D4FB84" w14:textId="7F09E0CA" w:rsidR="00F72003" w:rsidRPr="00D138C8" w:rsidRDefault="00D138C8" w:rsidP="009D3686">
      <w:pPr>
        <w:numPr>
          <w:ilvl w:val="0"/>
          <w:numId w:val="6"/>
        </w:numPr>
        <w:spacing w:line="276" w:lineRule="auto"/>
        <w:contextualSpacing/>
        <w:jc w:val="both"/>
        <w:rPr>
          <w:sz w:val="20"/>
          <w:szCs w:val="20"/>
        </w:rPr>
      </w:pPr>
      <w:r>
        <w:rPr>
          <w:rFonts w:ascii="Arial" w:eastAsia="Arial" w:hAnsi="Arial" w:cs="Arial"/>
          <w:sz w:val="20"/>
          <w:szCs w:val="20"/>
        </w:rPr>
        <w:t>Bekwaamheidseisen:</w:t>
      </w:r>
      <w:hyperlink r:id="rId45" w:history="1">
        <w:r w:rsidR="00BB7B12" w:rsidRPr="00565B6D">
          <w:rPr>
            <w:rStyle w:val="Hyperlink"/>
            <w:sz w:val="20"/>
            <w:szCs w:val="20"/>
          </w:rPr>
          <w:t>https://www.onderwijscooperatie.nl/wp-content/uploads/sites/2/2017/10/Bekwaamheidseisen-ingangs datum-1-augustus-2017.pdf</w:t>
        </w:r>
      </w:hyperlink>
    </w:p>
    <w:p w14:paraId="49C1A76E" w14:textId="77777777" w:rsidR="00F72003" w:rsidRDefault="00632685" w:rsidP="009D3686">
      <w:pPr>
        <w:numPr>
          <w:ilvl w:val="0"/>
          <w:numId w:val="6"/>
        </w:numPr>
        <w:spacing w:line="276" w:lineRule="auto"/>
        <w:contextualSpacing/>
        <w:jc w:val="both"/>
        <w:rPr>
          <w:sz w:val="20"/>
          <w:szCs w:val="20"/>
        </w:rPr>
      </w:pPr>
      <w:r>
        <w:rPr>
          <w:rFonts w:ascii="Arial" w:eastAsia="Arial" w:hAnsi="Arial" w:cs="Arial"/>
          <w:sz w:val="20"/>
          <w:szCs w:val="20"/>
        </w:rPr>
        <w:t>Raamwerk PDG + kwaliteitskader: hierin vind je afspraken over toelating en afronding van het PDG</w:t>
      </w:r>
      <w:r w:rsidR="00F874D6">
        <w:rPr>
          <w:rFonts w:ascii="Arial" w:eastAsia="Arial" w:hAnsi="Arial" w:cs="Arial"/>
          <w:sz w:val="20"/>
          <w:szCs w:val="20"/>
        </w:rPr>
        <w:t>-</w:t>
      </w:r>
      <w:r>
        <w:rPr>
          <w:rFonts w:ascii="Arial" w:eastAsia="Arial" w:hAnsi="Arial" w:cs="Arial"/>
          <w:sz w:val="20"/>
          <w:szCs w:val="20"/>
        </w:rPr>
        <w:t xml:space="preserve">traject. </w:t>
      </w:r>
      <w:hyperlink r:id="rId46">
        <w:r>
          <w:rPr>
            <w:rFonts w:ascii="Arial" w:eastAsia="Arial" w:hAnsi="Arial" w:cs="Arial"/>
            <w:color w:val="0000FF"/>
            <w:sz w:val="20"/>
            <w:szCs w:val="20"/>
            <w:u w:val="single"/>
          </w:rPr>
          <w:t>Raamwerk PDG en kwaliteitskader</w:t>
        </w:r>
      </w:hyperlink>
    </w:p>
    <w:p w14:paraId="40800558" w14:textId="2BAAE045" w:rsidR="00BB7B12" w:rsidRPr="00BB7B12" w:rsidRDefault="00632685" w:rsidP="00BB7B12">
      <w:pPr>
        <w:numPr>
          <w:ilvl w:val="0"/>
          <w:numId w:val="6"/>
        </w:numPr>
        <w:spacing w:line="276" w:lineRule="auto"/>
        <w:contextualSpacing/>
        <w:jc w:val="both"/>
        <w:rPr>
          <w:rFonts w:ascii="Arial" w:eastAsia="Arial" w:hAnsi="Arial" w:cs="Arial"/>
          <w:sz w:val="20"/>
          <w:szCs w:val="20"/>
        </w:rPr>
      </w:pPr>
      <w:r w:rsidRPr="00BB7B12">
        <w:rPr>
          <w:rFonts w:ascii="Arial" w:eastAsia="Arial" w:hAnsi="Arial" w:cs="Arial"/>
          <w:sz w:val="20"/>
          <w:szCs w:val="20"/>
        </w:rPr>
        <w:t xml:space="preserve">Kennisbasis ICT en didactiek </w:t>
      </w:r>
      <w:hyperlink r:id="rId47" w:history="1">
        <w:r w:rsidR="00BB7B12" w:rsidRPr="00BB7B12">
          <w:rPr>
            <w:rStyle w:val="Hyperlink"/>
            <w:rFonts w:ascii="Arial" w:eastAsia="Arial" w:hAnsi="Arial" w:cs="Arial"/>
            <w:sz w:val="20"/>
            <w:szCs w:val="20"/>
          </w:rPr>
          <w:t>http://kennisbasisict.i</w:t>
        </w:r>
        <w:r w:rsidR="00BB7B12" w:rsidRPr="00BB7B12">
          <w:rPr>
            <w:rStyle w:val="Hyperlink"/>
            <w:rFonts w:ascii="Arial" w:eastAsia="Arial" w:hAnsi="Arial" w:cs="Arial"/>
            <w:sz w:val="20"/>
            <w:szCs w:val="20"/>
          </w:rPr>
          <w:t>m</w:t>
        </w:r>
        <w:r w:rsidR="00BB7B12" w:rsidRPr="00BB7B12">
          <w:rPr>
            <w:rStyle w:val="Hyperlink"/>
            <w:rFonts w:ascii="Arial" w:eastAsia="Arial" w:hAnsi="Arial" w:cs="Arial"/>
            <w:sz w:val="20"/>
            <w:szCs w:val="20"/>
          </w:rPr>
          <w:t>inor.nl/</w:t>
        </w:r>
      </w:hyperlink>
    </w:p>
    <w:p w14:paraId="30D8F7A4" w14:textId="77777777" w:rsidR="00F72003" w:rsidRDefault="00632685" w:rsidP="007A7E9C">
      <w:pPr>
        <w:spacing w:line="276" w:lineRule="auto"/>
        <w:rPr>
          <w:rFonts w:ascii="Arial" w:eastAsia="Arial" w:hAnsi="Arial" w:cs="Arial"/>
          <w:b/>
          <w:sz w:val="20"/>
          <w:szCs w:val="20"/>
        </w:rPr>
      </w:pPr>
      <w:r>
        <w:rPr>
          <w:rFonts w:ascii="Arial" w:eastAsia="Arial" w:hAnsi="Arial" w:cs="Arial"/>
          <w:sz w:val="20"/>
          <w:szCs w:val="20"/>
        </w:rPr>
        <w:t>Het PDG</w:t>
      </w:r>
      <w:r w:rsidR="007A7E9C">
        <w:rPr>
          <w:rFonts w:ascii="Arial" w:eastAsia="Arial" w:hAnsi="Arial" w:cs="Arial"/>
          <w:sz w:val="20"/>
          <w:szCs w:val="20"/>
        </w:rPr>
        <w:t>-</w:t>
      </w:r>
      <w:r>
        <w:rPr>
          <w:rFonts w:ascii="Arial" w:eastAsia="Arial" w:hAnsi="Arial" w:cs="Arial"/>
          <w:sz w:val="20"/>
          <w:szCs w:val="20"/>
        </w:rPr>
        <w:t>traject is zo opgezet dat alle kaders gedekt zijn in de onderdelen.</w:t>
      </w:r>
      <w:r>
        <w:br w:type="page"/>
      </w:r>
    </w:p>
    <w:p w14:paraId="0EA10DBF" w14:textId="77777777" w:rsidR="00F72003" w:rsidRPr="00AD70FF" w:rsidRDefault="00632685" w:rsidP="009D3686">
      <w:pPr>
        <w:numPr>
          <w:ilvl w:val="0"/>
          <w:numId w:val="33"/>
        </w:numPr>
        <w:spacing w:line="276" w:lineRule="auto"/>
        <w:contextualSpacing/>
        <w:rPr>
          <w:rFonts w:ascii="Arial" w:eastAsia="Arial" w:hAnsi="Arial" w:cs="Arial"/>
          <w:b/>
          <w:sz w:val="22"/>
          <w:szCs w:val="20"/>
        </w:rPr>
      </w:pPr>
      <w:r w:rsidRPr="00AD70FF">
        <w:rPr>
          <w:rFonts w:ascii="Arial" w:eastAsia="Arial" w:hAnsi="Arial" w:cs="Arial"/>
          <w:b/>
          <w:sz w:val="22"/>
          <w:szCs w:val="20"/>
        </w:rPr>
        <w:lastRenderedPageBreak/>
        <w:t>Beroepsproducten</w:t>
      </w:r>
    </w:p>
    <w:p w14:paraId="53991095" w14:textId="77777777" w:rsidR="00F72003" w:rsidRDefault="00F72003">
      <w:pPr>
        <w:spacing w:line="276" w:lineRule="auto"/>
        <w:rPr>
          <w:rFonts w:ascii="Arial" w:eastAsia="Arial" w:hAnsi="Arial" w:cs="Arial"/>
          <w:sz w:val="20"/>
          <w:szCs w:val="20"/>
        </w:rPr>
      </w:pPr>
      <w:bookmarkStart w:id="1" w:name="_30j0zll" w:colFirst="0" w:colLast="0"/>
      <w:bookmarkEnd w:id="1"/>
    </w:p>
    <w:p w14:paraId="321E06D0" w14:textId="77777777" w:rsidR="00F72003" w:rsidRDefault="00632685">
      <w:pPr>
        <w:spacing w:line="276" w:lineRule="auto"/>
        <w:rPr>
          <w:rFonts w:ascii="Arial" w:eastAsia="Arial" w:hAnsi="Arial" w:cs="Arial"/>
          <w:sz w:val="20"/>
          <w:szCs w:val="20"/>
        </w:rPr>
      </w:pPr>
      <w:r>
        <w:rPr>
          <w:rFonts w:ascii="Arial" w:eastAsia="Arial" w:hAnsi="Arial" w:cs="Arial"/>
          <w:sz w:val="20"/>
          <w:szCs w:val="20"/>
        </w:rPr>
        <w:t xml:space="preserve">Het PDG-traject leidt je op tot een professioneel </w:t>
      </w:r>
      <w:r w:rsidR="00756A3D">
        <w:rPr>
          <w:rFonts w:ascii="Arial" w:eastAsia="Arial" w:hAnsi="Arial" w:cs="Arial"/>
          <w:sz w:val="20"/>
          <w:szCs w:val="20"/>
        </w:rPr>
        <w:t>mbo-docent</w:t>
      </w:r>
      <w:r>
        <w:rPr>
          <w:rFonts w:ascii="Arial" w:eastAsia="Arial" w:hAnsi="Arial" w:cs="Arial"/>
          <w:sz w:val="20"/>
          <w:szCs w:val="20"/>
        </w:rPr>
        <w:t xml:space="preserve"> die beroepsonderwijs verzorgt voor aankomende beroepsbeoefenaars, in nauwe samenspraak met het beroepenveld.</w:t>
      </w:r>
    </w:p>
    <w:p w14:paraId="44F81581" w14:textId="77777777" w:rsidR="00F72003" w:rsidRDefault="00632685">
      <w:pPr>
        <w:spacing w:line="276" w:lineRule="auto"/>
        <w:rPr>
          <w:rFonts w:ascii="Arial" w:eastAsia="Arial" w:hAnsi="Arial" w:cs="Arial"/>
          <w:sz w:val="20"/>
          <w:szCs w:val="20"/>
        </w:rPr>
      </w:pPr>
      <w:r>
        <w:rPr>
          <w:rFonts w:ascii="Arial" w:eastAsia="Arial" w:hAnsi="Arial" w:cs="Arial"/>
          <w:sz w:val="20"/>
          <w:szCs w:val="20"/>
        </w:rPr>
        <w:t>In de beroepsproducten laat je zien vanuit welke waarden en normen je onderwijs verzorgt en dat je aan kwalificatie-eisen van een mbo</w:t>
      </w:r>
      <w:r w:rsidR="002506B7">
        <w:rPr>
          <w:rFonts w:ascii="Arial" w:eastAsia="Arial" w:hAnsi="Arial" w:cs="Arial"/>
          <w:sz w:val="20"/>
          <w:szCs w:val="20"/>
        </w:rPr>
        <w:t>-</w:t>
      </w:r>
      <w:r>
        <w:rPr>
          <w:rFonts w:ascii="Arial" w:eastAsia="Arial" w:hAnsi="Arial" w:cs="Arial"/>
          <w:sz w:val="20"/>
          <w:szCs w:val="20"/>
        </w:rPr>
        <w:t>docent voldoet. Je maakt zichtbaar hoe je je hebt ontwikkeld ten aanzien van de taken van een mbo</w:t>
      </w:r>
      <w:r w:rsidR="002506B7">
        <w:rPr>
          <w:rFonts w:ascii="Arial" w:eastAsia="Arial" w:hAnsi="Arial" w:cs="Arial"/>
          <w:sz w:val="20"/>
          <w:szCs w:val="20"/>
        </w:rPr>
        <w:t>-</w:t>
      </w:r>
      <w:r>
        <w:rPr>
          <w:rFonts w:ascii="Arial" w:eastAsia="Arial" w:hAnsi="Arial" w:cs="Arial"/>
          <w:sz w:val="20"/>
          <w:szCs w:val="20"/>
        </w:rPr>
        <w:t>docent, die staan beschreven in het kwalificatiedossier mbo</w:t>
      </w:r>
      <w:r w:rsidR="002506B7">
        <w:rPr>
          <w:rFonts w:ascii="Arial" w:eastAsia="Arial" w:hAnsi="Arial" w:cs="Arial"/>
          <w:sz w:val="20"/>
          <w:szCs w:val="20"/>
        </w:rPr>
        <w:t>-</w:t>
      </w:r>
      <w:r>
        <w:rPr>
          <w:rFonts w:ascii="Arial" w:eastAsia="Arial" w:hAnsi="Arial" w:cs="Arial"/>
          <w:sz w:val="20"/>
          <w:szCs w:val="20"/>
        </w:rPr>
        <w:t xml:space="preserve"> docent. Het kwalificatiedossier mbo</w:t>
      </w:r>
      <w:r w:rsidR="002506B7">
        <w:rPr>
          <w:rFonts w:ascii="Arial" w:eastAsia="Arial" w:hAnsi="Arial" w:cs="Arial"/>
          <w:sz w:val="20"/>
          <w:szCs w:val="20"/>
        </w:rPr>
        <w:t>-</w:t>
      </w:r>
      <w:r>
        <w:rPr>
          <w:rFonts w:ascii="Arial" w:eastAsia="Arial" w:hAnsi="Arial" w:cs="Arial"/>
          <w:sz w:val="20"/>
          <w:szCs w:val="20"/>
        </w:rPr>
        <w:t>docent is een van de landelijke kaders waar het PDG</w:t>
      </w:r>
      <w:r w:rsidR="002506B7">
        <w:rPr>
          <w:rFonts w:ascii="Arial" w:eastAsia="Arial" w:hAnsi="Arial" w:cs="Arial"/>
          <w:sz w:val="20"/>
          <w:szCs w:val="20"/>
        </w:rPr>
        <w:t>-</w:t>
      </w:r>
      <w:r>
        <w:rPr>
          <w:rFonts w:ascii="Arial" w:eastAsia="Arial" w:hAnsi="Arial" w:cs="Arial"/>
          <w:sz w:val="20"/>
          <w:szCs w:val="20"/>
        </w:rPr>
        <w:t xml:space="preserve">traject aan moet voldoen. </w:t>
      </w:r>
    </w:p>
    <w:p w14:paraId="37C1E95F" w14:textId="77777777" w:rsidR="00F72003" w:rsidRDefault="00F72003">
      <w:pPr>
        <w:spacing w:line="276" w:lineRule="auto"/>
        <w:rPr>
          <w:rFonts w:ascii="Arial" w:eastAsia="Arial" w:hAnsi="Arial" w:cs="Arial"/>
          <w:sz w:val="20"/>
          <w:szCs w:val="20"/>
        </w:rPr>
      </w:pPr>
    </w:p>
    <w:p w14:paraId="2522B3DC" w14:textId="77777777" w:rsidR="00F72003" w:rsidRDefault="00632685">
      <w:pPr>
        <w:spacing w:line="276" w:lineRule="auto"/>
        <w:rPr>
          <w:rFonts w:ascii="Arial" w:eastAsia="Arial" w:hAnsi="Arial" w:cs="Arial"/>
          <w:sz w:val="20"/>
          <w:szCs w:val="20"/>
        </w:rPr>
      </w:pPr>
      <w:r>
        <w:rPr>
          <w:rFonts w:ascii="Arial" w:eastAsia="Arial" w:hAnsi="Arial" w:cs="Arial"/>
          <w:sz w:val="20"/>
          <w:szCs w:val="20"/>
        </w:rPr>
        <w:t>Binnen het PDG wordt gebruik gemaakt van beoordelingscriteria PDG (zie bijlage A). Deze criteria zijn gebaseerd op alle landelijk vastgestelde kaders voor het PDG en hebben betrekking op kennis, vaardigheid, attitude en je eigen professionele waarden (zie Informatie/Doelen en Kaders op de website).</w:t>
      </w:r>
    </w:p>
    <w:p w14:paraId="3F5ACA4D" w14:textId="77777777" w:rsidR="00F72003" w:rsidRDefault="00F72003">
      <w:pPr>
        <w:spacing w:line="276" w:lineRule="auto"/>
        <w:rPr>
          <w:rFonts w:ascii="Arial" w:eastAsia="Arial" w:hAnsi="Arial" w:cs="Arial"/>
          <w:sz w:val="20"/>
          <w:szCs w:val="20"/>
        </w:rPr>
      </w:pPr>
    </w:p>
    <w:p w14:paraId="190FBB79" w14:textId="7B873EAF" w:rsidR="00F72003" w:rsidRDefault="00632685">
      <w:pPr>
        <w:spacing w:line="276" w:lineRule="auto"/>
        <w:rPr>
          <w:rFonts w:ascii="Arial" w:eastAsia="Arial" w:hAnsi="Arial" w:cs="Arial"/>
          <w:sz w:val="20"/>
          <w:szCs w:val="20"/>
        </w:rPr>
      </w:pPr>
      <w:r>
        <w:rPr>
          <w:rFonts w:ascii="Arial" w:eastAsia="Arial" w:hAnsi="Arial" w:cs="Arial"/>
          <w:sz w:val="20"/>
          <w:szCs w:val="20"/>
        </w:rPr>
        <w:t>De beoordelingscriteria PDG maak je zichtbaar in beroepsproducten, op een manier die past bij jouw professionele waarden als docent en die passend is in de context waari</w:t>
      </w:r>
      <w:r w:rsidR="00A039C4">
        <w:rPr>
          <w:rFonts w:ascii="Arial" w:eastAsia="Arial" w:hAnsi="Arial" w:cs="Arial"/>
          <w:sz w:val="20"/>
          <w:szCs w:val="20"/>
        </w:rPr>
        <w:t>n je werkt</w:t>
      </w:r>
      <w:r>
        <w:rPr>
          <w:rFonts w:ascii="Arial" w:eastAsia="Arial" w:hAnsi="Arial" w:cs="Arial"/>
          <w:sz w:val="20"/>
          <w:szCs w:val="20"/>
        </w:rPr>
        <w:t xml:space="preserve"> (zie bijlage A). Je bepaalt daarbij zelf op welke criteria in een bepaald beroepsproduct je beoordeeld wilt worden. Van de beoordelingscriteria is een matrix beschikbaar dien je kan helpen bij het plannen en zichtbaar maken van de verschillende criteria (zie bijlage B).</w:t>
      </w:r>
    </w:p>
    <w:p w14:paraId="0B97E016" w14:textId="77777777" w:rsidR="00F72003" w:rsidRDefault="00F72003">
      <w:pPr>
        <w:pStyle w:val="Kop2"/>
        <w:spacing w:before="0" w:line="276" w:lineRule="auto"/>
        <w:rPr>
          <w:rFonts w:ascii="Arial" w:eastAsia="Arial" w:hAnsi="Arial" w:cs="Arial"/>
          <w:b w:val="0"/>
          <w:color w:val="000000"/>
          <w:sz w:val="20"/>
          <w:szCs w:val="20"/>
        </w:rPr>
      </w:pPr>
    </w:p>
    <w:p w14:paraId="5C7C5846" w14:textId="77CF5FBA" w:rsidR="00F72003" w:rsidRDefault="00632685">
      <w:pPr>
        <w:pStyle w:val="Kop2"/>
        <w:spacing w:before="0" w:line="276" w:lineRule="auto"/>
        <w:rPr>
          <w:rFonts w:ascii="Arial" w:eastAsia="Arial" w:hAnsi="Arial" w:cs="Arial"/>
          <w:b w:val="0"/>
          <w:color w:val="000000"/>
          <w:sz w:val="20"/>
          <w:szCs w:val="20"/>
        </w:rPr>
      </w:pPr>
      <w:r>
        <w:rPr>
          <w:rFonts w:ascii="Arial" w:eastAsia="Arial" w:hAnsi="Arial" w:cs="Arial"/>
          <w:b w:val="0"/>
          <w:color w:val="000000"/>
          <w:sz w:val="20"/>
          <w:szCs w:val="20"/>
        </w:rPr>
        <w:t>Tijdens de opleiding krijg je informatie over de beroepsproducten en krijg je de gelegenheid om zelf keuzes te maken ten aanzien van de uitvoering van de</w:t>
      </w:r>
      <w:r w:rsidR="007A3A34">
        <w:rPr>
          <w:rFonts w:ascii="Arial" w:eastAsia="Arial" w:hAnsi="Arial" w:cs="Arial"/>
          <w:b w:val="0"/>
          <w:color w:val="000000"/>
          <w:sz w:val="20"/>
          <w:szCs w:val="20"/>
        </w:rPr>
        <w:t xml:space="preserve"> route en </w:t>
      </w:r>
      <w:r>
        <w:rPr>
          <w:rFonts w:ascii="Arial" w:eastAsia="Arial" w:hAnsi="Arial" w:cs="Arial"/>
          <w:b w:val="0"/>
          <w:color w:val="000000"/>
          <w:sz w:val="20"/>
          <w:szCs w:val="20"/>
        </w:rPr>
        <w:t xml:space="preserve">onderstaande beroepsproducten. </w:t>
      </w:r>
    </w:p>
    <w:p w14:paraId="29535CAF" w14:textId="77777777" w:rsidR="00F72003" w:rsidRDefault="00F72003">
      <w:pPr>
        <w:spacing w:line="276" w:lineRule="auto"/>
        <w:rPr>
          <w:rFonts w:ascii="Arial" w:eastAsia="Arial" w:hAnsi="Arial" w:cs="Arial"/>
          <w:sz w:val="20"/>
          <w:szCs w:val="20"/>
        </w:rPr>
      </w:pPr>
    </w:p>
    <w:p w14:paraId="7E176496" w14:textId="77777777" w:rsidR="00F72003" w:rsidRDefault="00632685">
      <w:pPr>
        <w:spacing w:line="276" w:lineRule="auto"/>
        <w:rPr>
          <w:rFonts w:ascii="Arial" w:eastAsia="Arial" w:hAnsi="Arial" w:cs="Arial"/>
          <w:b/>
          <w:sz w:val="20"/>
          <w:szCs w:val="20"/>
        </w:rPr>
      </w:pPr>
      <w:r>
        <w:rPr>
          <w:rFonts w:ascii="Arial" w:eastAsia="Arial" w:hAnsi="Arial" w:cs="Arial"/>
          <w:b/>
          <w:sz w:val="20"/>
          <w:szCs w:val="20"/>
        </w:rPr>
        <w:t>Overzicht beroepsproducten</w:t>
      </w:r>
    </w:p>
    <w:p w14:paraId="627AC57A" w14:textId="77777777" w:rsidR="00F72003" w:rsidRDefault="00632685" w:rsidP="002506B7">
      <w:pPr>
        <w:widowControl w:val="0"/>
        <w:spacing w:after="120" w:line="276" w:lineRule="auto"/>
        <w:rPr>
          <w:rFonts w:ascii="Arial" w:eastAsia="Arial" w:hAnsi="Arial" w:cs="Arial"/>
          <w:sz w:val="20"/>
          <w:szCs w:val="20"/>
        </w:rPr>
      </w:pPr>
      <w:r>
        <w:rPr>
          <w:rFonts w:ascii="Arial" w:eastAsia="Arial" w:hAnsi="Arial" w:cs="Arial"/>
          <w:sz w:val="20"/>
          <w:szCs w:val="20"/>
        </w:rPr>
        <w:t>De Beroepsproducten zijn:</w:t>
      </w:r>
    </w:p>
    <w:p w14:paraId="1AF6C43F" w14:textId="4EA0D143" w:rsidR="00F72003" w:rsidRDefault="00393E03" w:rsidP="009D3686">
      <w:pPr>
        <w:widowControl w:val="0"/>
        <w:numPr>
          <w:ilvl w:val="0"/>
          <w:numId w:val="5"/>
        </w:numPr>
        <w:tabs>
          <w:tab w:val="left" w:pos="284"/>
          <w:tab w:val="left" w:pos="720"/>
        </w:tabs>
        <w:spacing w:line="276" w:lineRule="auto"/>
        <w:rPr>
          <w:rFonts w:ascii="Arial" w:eastAsia="Arial" w:hAnsi="Arial" w:cs="Arial"/>
          <w:i/>
          <w:sz w:val="20"/>
          <w:szCs w:val="20"/>
        </w:rPr>
      </w:pPr>
      <w:hyperlink r:id="rId48">
        <w:r w:rsidR="00D138C8">
          <w:rPr>
            <w:rFonts w:ascii="Arial" w:eastAsia="Arial" w:hAnsi="Arial" w:cs="Arial"/>
            <w:i/>
            <w:sz w:val="20"/>
            <w:szCs w:val="20"/>
          </w:rPr>
          <w:t>Ontwikkelingsplan</w:t>
        </w:r>
      </w:hyperlink>
      <w:r w:rsidR="00D138C8">
        <w:rPr>
          <w:rFonts w:ascii="Arial" w:eastAsia="Arial" w:hAnsi="Arial" w:cs="Arial"/>
          <w:i/>
          <w:sz w:val="20"/>
          <w:szCs w:val="20"/>
        </w:rPr>
        <w:t xml:space="preserve"> tot mbo docent</w:t>
      </w:r>
    </w:p>
    <w:p w14:paraId="07D36015" w14:textId="77777777" w:rsidR="003F145D" w:rsidRDefault="00632685">
      <w:pPr>
        <w:widowControl w:val="0"/>
        <w:tabs>
          <w:tab w:val="left" w:pos="284"/>
          <w:tab w:val="left" w:pos="720"/>
        </w:tabs>
        <w:spacing w:line="276" w:lineRule="auto"/>
        <w:ind w:left="720"/>
        <w:rPr>
          <w:rFonts w:ascii="Arial" w:eastAsia="Arial" w:hAnsi="Arial" w:cs="Arial"/>
          <w:sz w:val="20"/>
          <w:szCs w:val="20"/>
        </w:rPr>
      </w:pPr>
      <w:r>
        <w:rPr>
          <w:rFonts w:ascii="Arial" w:eastAsia="Arial" w:hAnsi="Arial" w:cs="Arial"/>
          <w:sz w:val="20"/>
          <w:szCs w:val="20"/>
        </w:rPr>
        <w:t xml:space="preserve">Aan de hand van een plan maak je duidelijk wat je wilt leren bij het uitvoeren van de overige beroepsproducten en wanneer je deze wilt gaan uitvoeren. Daarbij onderbouw je je keuze met literatuur en feedback van je coach en andere betrokkenen en maak je verbinding met het beoordelingsschema. </w:t>
      </w:r>
    </w:p>
    <w:p w14:paraId="5319CC23" w14:textId="77777777" w:rsidR="00F72003" w:rsidRDefault="00632685" w:rsidP="009D3686">
      <w:pPr>
        <w:widowControl w:val="0"/>
        <w:numPr>
          <w:ilvl w:val="0"/>
          <w:numId w:val="5"/>
        </w:numPr>
        <w:tabs>
          <w:tab w:val="left" w:pos="284"/>
          <w:tab w:val="left" w:pos="720"/>
        </w:tabs>
        <w:spacing w:line="276" w:lineRule="auto"/>
        <w:rPr>
          <w:rFonts w:ascii="Arial" w:eastAsia="Arial" w:hAnsi="Arial" w:cs="Arial"/>
          <w:i/>
          <w:sz w:val="20"/>
          <w:szCs w:val="20"/>
        </w:rPr>
      </w:pPr>
      <w:r>
        <w:rPr>
          <w:rFonts w:ascii="Arial" w:eastAsia="Arial" w:hAnsi="Arial" w:cs="Arial"/>
          <w:i/>
          <w:sz w:val="20"/>
          <w:szCs w:val="20"/>
        </w:rPr>
        <w:t>‘</w:t>
      </w:r>
      <w:hyperlink r:id="rId49">
        <w:r>
          <w:rPr>
            <w:rFonts w:ascii="Arial" w:eastAsia="Arial" w:hAnsi="Arial" w:cs="Arial"/>
            <w:i/>
            <w:sz w:val="20"/>
            <w:szCs w:val="20"/>
          </w:rPr>
          <w:t>In beeld</w:t>
        </w:r>
      </w:hyperlink>
      <w:r>
        <w:rPr>
          <w:rFonts w:ascii="Arial" w:eastAsia="Arial" w:hAnsi="Arial" w:cs="Arial"/>
          <w:i/>
          <w:sz w:val="20"/>
          <w:szCs w:val="20"/>
        </w:rPr>
        <w:t>’</w:t>
      </w:r>
    </w:p>
    <w:p w14:paraId="1FB931A2" w14:textId="77777777" w:rsidR="00F72003" w:rsidRDefault="00632685" w:rsidP="002506B7">
      <w:pPr>
        <w:widowControl w:val="0"/>
        <w:tabs>
          <w:tab w:val="left" w:pos="284"/>
          <w:tab w:val="left" w:pos="720"/>
        </w:tabs>
        <w:spacing w:line="276" w:lineRule="auto"/>
        <w:ind w:left="720"/>
        <w:rPr>
          <w:rFonts w:ascii="Arial" w:eastAsia="Arial" w:hAnsi="Arial" w:cs="Arial"/>
          <w:sz w:val="20"/>
          <w:szCs w:val="20"/>
        </w:rPr>
      </w:pPr>
      <w:r>
        <w:rPr>
          <w:rFonts w:ascii="Arial" w:eastAsia="Arial" w:hAnsi="Arial" w:cs="Arial"/>
          <w:sz w:val="20"/>
          <w:szCs w:val="20"/>
        </w:rPr>
        <w:t>Je brengt je eigen lesgeven in beeld. Dit kan je doen middels beeldopnames of observaties in jouw lespraktijk.</w:t>
      </w:r>
    </w:p>
    <w:p w14:paraId="1EB1E24E" w14:textId="77777777" w:rsidR="00F72003" w:rsidRDefault="00632685" w:rsidP="009D3686">
      <w:pPr>
        <w:widowControl w:val="0"/>
        <w:numPr>
          <w:ilvl w:val="0"/>
          <w:numId w:val="5"/>
        </w:numPr>
        <w:tabs>
          <w:tab w:val="left" w:pos="284"/>
          <w:tab w:val="left" w:pos="720"/>
        </w:tabs>
        <w:spacing w:line="276" w:lineRule="auto"/>
        <w:rPr>
          <w:rFonts w:ascii="Arial" w:eastAsia="Arial" w:hAnsi="Arial" w:cs="Arial"/>
          <w:i/>
          <w:sz w:val="20"/>
          <w:szCs w:val="20"/>
        </w:rPr>
      </w:pPr>
      <w:r>
        <w:rPr>
          <w:rFonts w:ascii="Arial" w:eastAsia="Arial" w:hAnsi="Arial" w:cs="Arial"/>
          <w:i/>
          <w:sz w:val="20"/>
          <w:szCs w:val="20"/>
        </w:rPr>
        <w:t xml:space="preserve"> ‘</w:t>
      </w:r>
      <w:hyperlink r:id="rId50">
        <w:r>
          <w:rPr>
            <w:rFonts w:ascii="Arial" w:eastAsia="Arial" w:hAnsi="Arial" w:cs="Arial"/>
            <w:i/>
            <w:sz w:val="20"/>
            <w:szCs w:val="20"/>
          </w:rPr>
          <w:t>Aan de slag</w:t>
        </w:r>
      </w:hyperlink>
      <w:r>
        <w:rPr>
          <w:rFonts w:ascii="Arial" w:eastAsia="Arial" w:hAnsi="Arial" w:cs="Arial"/>
          <w:i/>
          <w:sz w:val="20"/>
          <w:szCs w:val="20"/>
        </w:rPr>
        <w:t>’</w:t>
      </w:r>
    </w:p>
    <w:p w14:paraId="294384A2" w14:textId="77777777" w:rsidR="00F72003" w:rsidRDefault="00632685" w:rsidP="002506B7">
      <w:pPr>
        <w:widowControl w:val="0"/>
        <w:tabs>
          <w:tab w:val="left" w:pos="284"/>
          <w:tab w:val="left" w:pos="720"/>
        </w:tabs>
        <w:spacing w:line="276" w:lineRule="auto"/>
        <w:ind w:left="720"/>
        <w:rPr>
          <w:rFonts w:ascii="Arial" w:eastAsia="Arial" w:hAnsi="Arial" w:cs="Arial"/>
          <w:sz w:val="20"/>
          <w:szCs w:val="20"/>
        </w:rPr>
      </w:pPr>
      <w:r>
        <w:rPr>
          <w:rFonts w:ascii="Arial" w:eastAsia="Arial" w:hAnsi="Arial" w:cs="Arial"/>
          <w:sz w:val="20"/>
          <w:szCs w:val="20"/>
        </w:rPr>
        <w:t>Je verzorgt een workshop (op een gezamenlijk georganiseerde PDG-workshopmiddag) met een goed gedocumenteerde voorbereiding.</w:t>
      </w:r>
    </w:p>
    <w:p w14:paraId="1E43FA78" w14:textId="77777777" w:rsidR="00F72003" w:rsidRPr="00A26A15" w:rsidRDefault="00632685" w:rsidP="009D3686">
      <w:pPr>
        <w:widowControl w:val="0"/>
        <w:numPr>
          <w:ilvl w:val="0"/>
          <w:numId w:val="5"/>
        </w:numPr>
        <w:tabs>
          <w:tab w:val="left" w:pos="284"/>
          <w:tab w:val="left" w:pos="720"/>
        </w:tabs>
        <w:spacing w:line="276" w:lineRule="auto"/>
        <w:rPr>
          <w:rFonts w:ascii="Arial" w:eastAsia="Arial" w:hAnsi="Arial" w:cs="Arial"/>
          <w:i/>
          <w:sz w:val="20"/>
          <w:szCs w:val="20"/>
        </w:rPr>
      </w:pPr>
      <w:r w:rsidRPr="00A26A15">
        <w:rPr>
          <w:rFonts w:ascii="Arial" w:eastAsia="Arial" w:hAnsi="Arial" w:cs="Arial"/>
          <w:i/>
          <w:sz w:val="20"/>
          <w:szCs w:val="20"/>
        </w:rPr>
        <w:t>‘</w:t>
      </w:r>
      <w:hyperlink r:id="rId51">
        <w:r w:rsidRPr="00A26A15">
          <w:rPr>
            <w:rFonts w:ascii="Arial" w:eastAsia="Arial" w:hAnsi="Arial" w:cs="Arial"/>
            <w:i/>
            <w:sz w:val="20"/>
            <w:szCs w:val="20"/>
          </w:rPr>
          <w:t>Naar keuze</w:t>
        </w:r>
      </w:hyperlink>
      <w:r w:rsidRPr="00A26A15">
        <w:rPr>
          <w:rFonts w:ascii="Arial" w:eastAsia="Arial" w:hAnsi="Arial" w:cs="Arial"/>
          <w:i/>
          <w:sz w:val="20"/>
          <w:szCs w:val="20"/>
        </w:rPr>
        <w:t>’</w:t>
      </w:r>
    </w:p>
    <w:p w14:paraId="30EC893D" w14:textId="6FE6E374" w:rsidR="00F72003" w:rsidRDefault="00632685" w:rsidP="002506B7">
      <w:pPr>
        <w:widowControl w:val="0"/>
        <w:tabs>
          <w:tab w:val="left" w:pos="284"/>
          <w:tab w:val="left" w:pos="720"/>
        </w:tabs>
        <w:spacing w:line="276" w:lineRule="auto"/>
        <w:ind w:left="720"/>
        <w:rPr>
          <w:rFonts w:ascii="Arial" w:eastAsia="Arial" w:hAnsi="Arial" w:cs="Arial"/>
          <w:sz w:val="20"/>
          <w:szCs w:val="20"/>
        </w:rPr>
      </w:pPr>
      <w:r w:rsidRPr="00A26A15">
        <w:rPr>
          <w:rFonts w:ascii="Arial" w:eastAsia="Arial" w:hAnsi="Arial" w:cs="Arial"/>
          <w:sz w:val="20"/>
          <w:szCs w:val="20"/>
        </w:rPr>
        <w:t xml:space="preserve">Je maakt </w:t>
      </w:r>
      <w:r w:rsidR="00001D21" w:rsidRPr="00A26A15">
        <w:rPr>
          <w:rFonts w:ascii="Arial" w:eastAsia="Arial" w:hAnsi="Arial" w:cs="Arial"/>
          <w:sz w:val="20"/>
          <w:szCs w:val="20"/>
        </w:rPr>
        <w:t>twee</w:t>
      </w:r>
      <w:r w:rsidR="00BE4E0F" w:rsidRPr="00A26A15">
        <w:rPr>
          <w:rFonts w:ascii="Arial" w:eastAsia="Arial" w:hAnsi="Arial" w:cs="Arial"/>
          <w:sz w:val="20"/>
          <w:szCs w:val="20"/>
        </w:rPr>
        <w:t xml:space="preserve"> </w:t>
      </w:r>
      <w:r w:rsidRPr="00A26A15">
        <w:rPr>
          <w:rFonts w:ascii="Arial" w:eastAsia="Arial" w:hAnsi="Arial" w:cs="Arial"/>
          <w:sz w:val="20"/>
          <w:szCs w:val="20"/>
        </w:rPr>
        <w:t xml:space="preserve">of </w:t>
      </w:r>
      <w:r w:rsidR="00001D21" w:rsidRPr="00A26A15">
        <w:rPr>
          <w:rFonts w:ascii="Arial" w:eastAsia="Arial" w:hAnsi="Arial" w:cs="Arial"/>
          <w:sz w:val="20"/>
          <w:szCs w:val="20"/>
        </w:rPr>
        <w:t>drie</w:t>
      </w:r>
      <w:r w:rsidRPr="00A26A15">
        <w:rPr>
          <w:rFonts w:ascii="Arial" w:eastAsia="Arial" w:hAnsi="Arial" w:cs="Arial"/>
          <w:sz w:val="20"/>
          <w:szCs w:val="20"/>
        </w:rPr>
        <w:t xml:space="preserve"> producten naar eigen keuze, waarbij je de criteria die je nog niet hebt aangetoond in de andere producten, een plek geeft. Je geeft deze producten zelf een passende titel, zoals bijvoorbeeld: “Op pad in de BPV” of “Toetsen en beoordelen”.</w:t>
      </w:r>
      <w:r>
        <w:rPr>
          <w:rFonts w:ascii="Arial" w:eastAsia="Arial" w:hAnsi="Arial" w:cs="Arial"/>
          <w:sz w:val="20"/>
          <w:szCs w:val="20"/>
        </w:rPr>
        <w:t xml:space="preserve"> </w:t>
      </w:r>
    </w:p>
    <w:p w14:paraId="7D59B31C" w14:textId="77777777" w:rsidR="00F72003" w:rsidRDefault="00632685" w:rsidP="009D3686">
      <w:pPr>
        <w:widowControl w:val="0"/>
        <w:numPr>
          <w:ilvl w:val="0"/>
          <w:numId w:val="5"/>
        </w:numPr>
        <w:tabs>
          <w:tab w:val="left" w:pos="284"/>
          <w:tab w:val="left" w:pos="720"/>
        </w:tabs>
        <w:spacing w:line="276" w:lineRule="auto"/>
        <w:rPr>
          <w:rFonts w:ascii="Arial" w:eastAsia="Arial" w:hAnsi="Arial" w:cs="Arial"/>
          <w:i/>
          <w:sz w:val="20"/>
          <w:szCs w:val="20"/>
        </w:rPr>
      </w:pPr>
      <w:r>
        <w:rPr>
          <w:rFonts w:ascii="Arial" w:eastAsia="Arial" w:hAnsi="Arial" w:cs="Arial"/>
          <w:i/>
          <w:sz w:val="20"/>
          <w:szCs w:val="20"/>
        </w:rPr>
        <w:t xml:space="preserve"> ‘</w:t>
      </w:r>
      <w:hyperlink r:id="rId52">
        <w:r>
          <w:rPr>
            <w:rFonts w:ascii="Arial" w:eastAsia="Arial" w:hAnsi="Arial" w:cs="Arial"/>
            <w:i/>
            <w:sz w:val="20"/>
            <w:szCs w:val="20"/>
          </w:rPr>
          <w:t>De diepte in</w:t>
        </w:r>
      </w:hyperlink>
      <w:r>
        <w:rPr>
          <w:rFonts w:ascii="Arial" w:eastAsia="Arial" w:hAnsi="Arial" w:cs="Arial"/>
          <w:i/>
          <w:sz w:val="20"/>
          <w:szCs w:val="20"/>
        </w:rPr>
        <w:t>’</w:t>
      </w:r>
    </w:p>
    <w:p w14:paraId="75394416" w14:textId="77777777" w:rsidR="00F72003" w:rsidRDefault="00632685" w:rsidP="002506B7">
      <w:pPr>
        <w:widowControl w:val="0"/>
        <w:tabs>
          <w:tab w:val="left" w:pos="284"/>
          <w:tab w:val="left" w:pos="720"/>
        </w:tabs>
        <w:spacing w:line="276" w:lineRule="auto"/>
        <w:ind w:left="720"/>
        <w:rPr>
          <w:rFonts w:ascii="Arial" w:eastAsia="Arial" w:hAnsi="Arial" w:cs="Arial"/>
          <w:sz w:val="20"/>
          <w:szCs w:val="20"/>
        </w:rPr>
      </w:pPr>
      <w:r>
        <w:rPr>
          <w:rFonts w:ascii="Arial" w:eastAsia="Arial" w:hAnsi="Arial" w:cs="Arial"/>
          <w:sz w:val="20"/>
          <w:szCs w:val="20"/>
        </w:rPr>
        <w:t>Je doet een praktijkonderzoek naar iets dat voor je eigen lesgeven of voor de school relevant is.</w:t>
      </w:r>
    </w:p>
    <w:p w14:paraId="30F5F734" w14:textId="77777777" w:rsidR="00F72003" w:rsidRDefault="00632685" w:rsidP="009D3686">
      <w:pPr>
        <w:widowControl w:val="0"/>
        <w:numPr>
          <w:ilvl w:val="0"/>
          <w:numId w:val="5"/>
        </w:numPr>
        <w:tabs>
          <w:tab w:val="left" w:pos="284"/>
          <w:tab w:val="left" w:pos="720"/>
        </w:tabs>
        <w:spacing w:line="276" w:lineRule="auto"/>
        <w:rPr>
          <w:rFonts w:ascii="Arial" w:eastAsia="Arial" w:hAnsi="Arial" w:cs="Arial"/>
          <w:i/>
          <w:sz w:val="20"/>
          <w:szCs w:val="20"/>
        </w:rPr>
      </w:pPr>
      <w:r>
        <w:rPr>
          <w:rFonts w:ascii="Arial" w:eastAsia="Arial" w:hAnsi="Arial" w:cs="Arial"/>
          <w:i/>
          <w:sz w:val="20"/>
          <w:szCs w:val="20"/>
        </w:rPr>
        <w:t>‘</w:t>
      </w:r>
      <w:hyperlink r:id="rId53">
        <w:r>
          <w:rPr>
            <w:rFonts w:ascii="Arial" w:eastAsia="Arial" w:hAnsi="Arial" w:cs="Arial"/>
            <w:i/>
            <w:sz w:val="20"/>
            <w:szCs w:val="20"/>
          </w:rPr>
          <w:t>In digitale vorm</w:t>
        </w:r>
      </w:hyperlink>
      <w:r>
        <w:rPr>
          <w:rFonts w:ascii="Arial" w:eastAsia="Arial" w:hAnsi="Arial" w:cs="Arial"/>
          <w:i/>
          <w:sz w:val="20"/>
          <w:szCs w:val="20"/>
        </w:rPr>
        <w:t>’</w:t>
      </w:r>
    </w:p>
    <w:p w14:paraId="67195F6E" w14:textId="77777777" w:rsidR="00F72003" w:rsidRDefault="00632685" w:rsidP="002506B7">
      <w:pPr>
        <w:widowControl w:val="0"/>
        <w:tabs>
          <w:tab w:val="left" w:pos="284"/>
          <w:tab w:val="left" w:pos="720"/>
        </w:tabs>
        <w:spacing w:line="276" w:lineRule="auto"/>
        <w:ind w:left="720"/>
        <w:rPr>
          <w:rFonts w:ascii="Arial" w:eastAsia="Arial" w:hAnsi="Arial" w:cs="Arial"/>
          <w:sz w:val="20"/>
          <w:szCs w:val="20"/>
        </w:rPr>
      </w:pPr>
      <w:r>
        <w:rPr>
          <w:rFonts w:ascii="Arial" w:eastAsia="Arial" w:hAnsi="Arial" w:cs="Arial"/>
          <w:sz w:val="20"/>
          <w:szCs w:val="20"/>
        </w:rPr>
        <w:t>Je verzamelt bewijzen van je ICT-geletterdheid in een digitaal ICT-didactiek portfolio. </w:t>
      </w:r>
    </w:p>
    <w:p w14:paraId="536EDB1F" w14:textId="77777777" w:rsidR="00F72003" w:rsidRDefault="00F72003" w:rsidP="002506B7">
      <w:pPr>
        <w:spacing w:line="276" w:lineRule="auto"/>
        <w:ind w:left="720"/>
        <w:rPr>
          <w:rFonts w:ascii="Arial" w:eastAsia="Arial" w:hAnsi="Arial" w:cs="Arial"/>
          <w:sz w:val="20"/>
          <w:szCs w:val="20"/>
        </w:rPr>
      </w:pPr>
    </w:p>
    <w:p w14:paraId="3043FE5C" w14:textId="77777777" w:rsidR="007A3A34" w:rsidRDefault="007A3A34" w:rsidP="00AE2D26">
      <w:pPr>
        <w:spacing w:line="276" w:lineRule="auto"/>
        <w:rPr>
          <w:rFonts w:ascii="Arial" w:eastAsia="Arial" w:hAnsi="Arial" w:cs="Arial"/>
          <w:sz w:val="20"/>
          <w:szCs w:val="20"/>
        </w:rPr>
      </w:pPr>
    </w:p>
    <w:p w14:paraId="3FBDD583" w14:textId="77777777" w:rsidR="007A3A34" w:rsidRDefault="007A3A34" w:rsidP="00AE2D26">
      <w:pPr>
        <w:spacing w:line="276" w:lineRule="auto"/>
        <w:rPr>
          <w:rFonts w:ascii="Arial" w:eastAsia="Arial" w:hAnsi="Arial" w:cs="Arial"/>
          <w:sz w:val="20"/>
          <w:szCs w:val="20"/>
        </w:rPr>
      </w:pPr>
    </w:p>
    <w:p w14:paraId="06E47B79" w14:textId="77777777" w:rsidR="007A3A34" w:rsidRDefault="007A3A34" w:rsidP="00AE2D26">
      <w:pPr>
        <w:spacing w:line="276" w:lineRule="auto"/>
        <w:rPr>
          <w:rFonts w:ascii="Arial" w:eastAsia="Arial" w:hAnsi="Arial" w:cs="Arial"/>
          <w:sz w:val="20"/>
          <w:szCs w:val="20"/>
        </w:rPr>
      </w:pPr>
    </w:p>
    <w:p w14:paraId="08C6DF68" w14:textId="77777777" w:rsidR="007A3A34" w:rsidRDefault="007A3A34" w:rsidP="00AE2D26">
      <w:pPr>
        <w:spacing w:line="276" w:lineRule="auto"/>
        <w:rPr>
          <w:rFonts w:ascii="Arial" w:eastAsia="Arial" w:hAnsi="Arial" w:cs="Arial"/>
          <w:sz w:val="20"/>
          <w:szCs w:val="20"/>
        </w:rPr>
      </w:pPr>
    </w:p>
    <w:p w14:paraId="2FE3BDBF" w14:textId="77777777" w:rsidR="007A3A34" w:rsidRDefault="007A3A34" w:rsidP="00AE2D26">
      <w:pPr>
        <w:spacing w:line="276" w:lineRule="auto"/>
        <w:rPr>
          <w:rFonts w:ascii="Arial" w:eastAsia="Arial" w:hAnsi="Arial" w:cs="Arial"/>
          <w:sz w:val="20"/>
          <w:szCs w:val="20"/>
        </w:rPr>
      </w:pPr>
    </w:p>
    <w:p w14:paraId="5AFCE107" w14:textId="71389C0B" w:rsidR="00A039C4" w:rsidRDefault="00632685" w:rsidP="00AE2D26">
      <w:pPr>
        <w:spacing w:line="276" w:lineRule="auto"/>
        <w:rPr>
          <w:rFonts w:ascii="Arial" w:eastAsia="Arial" w:hAnsi="Arial" w:cs="Arial"/>
          <w:sz w:val="20"/>
          <w:szCs w:val="20"/>
        </w:rPr>
      </w:pPr>
      <w:r>
        <w:rPr>
          <w:rFonts w:ascii="Arial" w:eastAsia="Arial" w:hAnsi="Arial" w:cs="Arial"/>
          <w:sz w:val="20"/>
          <w:szCs w:val="20"/>
        </w:rPr>
        <w:lastRenderedPageBreak/>
        <w:t xml:space="preserve">Je werkt de beroepsproducten uit vanuit je eigen leerbehoefte in je eigen werkpraktijk. De uitingsvorm van </w:t>
      </w:r>
      <w:r w:rsidR="00A039C4">
        <w:rPr>
          <w:rFonts w:ascii="Arial" w:eastAsia="Arial" w:hAnsi="Arial" w:cs="Arial"/>
          <w:sz w:val="20"/>
          <w:szCs w:val="20"/>
        </w:rPr>
        <w:t xml:space="preserve">het product mag je vrij kiezen, kies minimaal twee verschillende verschijningsvormen: </w:t>
      </w:r>
    </w:p>
    <w:p w14:paraId="4A65F171" w14:textId="77777777" w:rsidR="00F72003" w:rsidRDefault="00632685" w:rsidP="009D3686">
      <w:pPr>
        <w:numPr>
          <w:ilvl w:val="0"/>
          <w:numId w:val="8"/>
        </w:numPr>
        <w:spacing w:line="276" w:lineRule="auto"/>
        <w:ind w:left="709" w:hanging="425"/>
        <w:contextualSpacing/>
        <w:rPr>
          <w:sz w:val="20"/>
          <w:szCs w:val="20"/>
        </w:rPr>
      </w:pPr>
      <w:r>
        <w:rPr>
          <w:rFonts w:ascii="Arial" w:eastAsia="Arial" w:hAnsi="Arial" w:cs="Arial"/>
          <w:sz w:val="20"/>
          <w:szCs w:val="20"/>
        </w:rPr>
        <w:t>Een schriftelijk verslag</w:t>
      </w:r>
    </w:p>
    <w:p w14:paraId="43EC55E4" w14:textId="77777777" w:rsidR="00F72003" w:rsidRDefault="00632685" w:rsidP="009D3686">
      <w:pPr>
        <w:numPr>
          <w:ilvl w:val="0"/>
          <w:numId w:val="8"/>
        </w:numPr>
        <w:spacing w:line="276" w:lineRule="auto"/>
        <w:ind w:left="709" w:hanging="425"/>
        <w:contextualSpacing/>
        <w:rPr>
          <w:sz w:val="20"/>
          <w:szCs w:val="20"/>
        </w:rPr>
      </w:pPr>
      <w:r>
        <w:rPr>
          <w:rFonts w:ascii="Arial" w:eastAsia="Arial" w:hAnsi="Arial" w:cs="Arial"/>
          <w:sz w:val="20"/>
          <w:szCs w:val="20"/>
        </w:rPr>
        <w:t>Een praktijkassessment</w:t>
      </w:r>
    </w:p>
    <w:p w14:paraId="5CA7DD80" w14:textId="77777777" w:rsidR="00F72003" w:rsidRDefault="00632685" w:rsidP="009D3686">
      <w:pPr>
        <w:numPr>
          <w:ilvl w:val="0"/>
          <w:numId w:val="8"/>
        </w:numPr>
        <w:spacing w:line="276" w:lineRule="auto"/>
        <w:ind w:left="709" w:hanging="425"/>
        <w:contextualSpacing/>
        <w:rPr>
          <w:sz w:val="20"/>
          <w:szCs w:val="20"/>
        </w:rPr>
      </w:pPr>
      <w:r>
        <w:rPr>
          <w:rFonts w:ascii="Arial" w:eastAsia="Arial" w:hAnsi="Arial" w:cs="Arial"/>
          <w:sz w:val="20"/>
          <w:szCs w:val="20"/>
        </w:rPr>
        <w:t>Een video-opname</w:t>
      </w:r>
    </w:p>
    <w:p w14:paraId="2EE950E4" w14:textId="77777777" w:rsidR="00F72003" w:rsidRDefault="00632685" w:rsidP="009D3686">
      <w:pPr>
        <w:numPr>
          <w:ilvl w:val="0"/>
          <w:numId w:val="8"/>
        </w:numPr>
        <w:spacing w:line="276" w:lineRule="auto"/>
        <w:ind w:left="709" w:hanging="425"/>
        <w:contextualSpacing/>
        <w:rPr>
          <w:sz w:val="20"/>
          <w:szCs w:val="20"/>
        </w:rPr>
      </w:pPr>
      <w:r>
        <w:rPr>
          <w:rFonts w:ascii="Arial" w:eastAsia="Arial" w:hAnsi="Arial" w:cs="Arial"/>
          <w:sz w:val="20"/>
          <w:szCs w:val="20"/>
        </w:rPr>
        <w:t>Een gesprek</w:t>
      </w:r>
    </w:p>
    <w:p w14:paraId="47D1090E" w14:textId="77777777" w:rsidR="00F72003" w:rsidRDefault="00632685" w:rsidP="009D3686">
      <w:pPr>
        <w:numPr>
          <w:ilvl w:val="0"/>
          <w:numId w:val="8"/>
        </w:numPr>
        <w:spacing w:line="276" w:lineRule="auto"/>
        <w:ind w:left="709" w:hanging="425"/>
        <w:contextualSpacing/>
        <w:rPr>
          <w:sz w:val="20"/>
          <w:szCs w:val="20"/>
        </w:rPr>
      </w:pPr>
      <w:r>
        <w:rPr>
          <w:rFonts w:ascii="Arial" w:eastAsia="Arial" w:hAnsi="Arial" w:cs="Arial"/>
          <w:sz w:val="20"/>
          <w:szCs w:val="20"/>
        </w:rPr>
        <w:t>Een werkvorm of spel</w:t>
      </w:r>
    </w:p>
    <w:p w14:paraId="395529D7" w14:textId="77777777" w:rsidR="00F72003" w:rsidRDefault="00632685" w:rsidP="009D3686">
      <w:pPr>
        <w:numPr>
          <w:ilvl w:val="0"/>
          <w:numId w:val="8"/>
        </w:numPr>
        <w:spacing w:line="276" w:lineRule="auto"/>
        <w:ind w:left="709" w:hanging="425"/>
        <w:contextualSpacing/>
        <w:rPr>
          <w:sz w:val="20"/>
          <w:szCs w:val="20"/>
        </w:rPr>
      </w:pPr>
      <w:r>
        <w:rPr>
          <w:rFonts w:ascii="Arial" w:eastAsia="Arial" w:hAnsi="Arial" w:cs="Arial"/>
          <w:sz w:val="20"/>
          <w:szCs w:val="20"/>
        </w:rPr>
        <w:t>Een lessenreeks</w:t>
      </w:r>
    </w:p>
    <w:p w14:paraId="1332E916" w14:textId="77777777" w:rsidR="00F72003" w:rsidRDefault="00632685" w:rsidP="009D3686">
      <w:pPr>
        <w:numPr>
          <w:ilvl w:val="0"/>
          <w:numId w:val="8"/>
        </w:numPr>
        <w:spacing w:line="276" w:lineRule="auto"/>
        <w:ind w:left="709" w:hanging="425"/>
        <w:contextualSpacing/>
        <w:rPr>
          <w:sz w:val="20"/>
          <w:szCs w:val="20"/>
        </w:rPr>
      </w:pPr>
      <w:r>
        <w:rPr>
          <w:rFonts w:ascii="Arial" w:eastAsia="Arial" w:hAnsi="Arial" w:cs="Arial"/>
          <w:sz w:val="20"/>
          <w:szCs w:val="20"/>
        </w:rPr>
        <w:t>De uitwerking van een project</w:t>
      </w:r>
    </w:p>
    <w:p w14:paraId="2324AB83" w14:textId="133ACF97" w:rsidR="00F72003" w:rsidRDefault="00632685" w:rsidP="009D3686">
      <w:pPr>
        <w:numPr>
          <w:ilvl w:val="0"/>
          <w:numId w:val="8"/>
        </w:numPr>
        <w:spacing w:line="276" w:lineRule="auto"/>
        <w:ind w:left="709" w:hanging="425"/>
        <w:contextualSpacing/>
        <w:rPr>
          <w:sz w:val="20"/>
          <w:szCs w:val="20"/>
        </w:rPr>
      </w:pPr>
      <w:r>
        <w:rPr>
          <w:rFonts w:ascii="Arial" w:eastAsia="Arial" w:hAnsi="Arial" w:cs="Arial"/>
          <w:sz w:val="20"/>
          <w:szCs w:val="20"/>
        </w:rPr>
        <w:t>Enz.</w:t>
      </w:r>
      <w:r w:rsidR="00BE4E0F">
        <w:rPr>
          <w:rFonts w:ascii="Arial" w:eastAsia="Arial" w:hAnsi="Arial" w:cs="Arial"/>
          <w:sz w:val="20"/>
          <w:szCs w:val="20"/>
        </w:rPr>
        <w:t xml:space="preserve"> </w:t>
      </w:r>
    </w:p>
    <w:p w14:paraId="50D4951C" w14:textId="77777777" w:rsidR="00F72003" w:rsidRDefault="00F72003" w:rsidP="002506B7">
      <w:pPr>
        <w:spacing w:line="276" w:lineRule="auto"/>
        <w:rPr>
          <w:rFonts w:ascii="Arial" w:eastAsia="Arial" w:hAnsi="Arial" w:cs="Arial"/>
          <w:b/>
          <w:sz w:val="20"/>
          <w:szCs w:val="20"/>
        </w:rPr>
      </w:pPr>
    </w:p>
    <w:p w14:paraId="066928D2" w14:textId="4A71E97F" w:rsidR="00F72003" w:rsidRDefault="00632685" w:rsidP="002506B7">
      <w:pPr>
        <w:spacing w:line="276" w:lineRule="auto"/>
        <w:rPr>
          <w:rFonts w:ascii="Arial" w:eastAsia="Arial" w:hAnsi="Arial" w:cs="Arial"/>
          <w:b/>
          <w:sz w:val="20"/>
          <w:szCs w:val="20"/>
        </w:rPr>
      </w:pPr>
      <w:r>
        <w:rPr>
          <w:rFonts w:ascii="Arial" w:eastAsia="Arial" w:hAnsi="Arial" w:cs="Arial"/>
          <w:b/>
          <w:sz w:val="20"/>
          <w:szCs w:val="20"/>
        </w:rPr>
        <w:t>Volgorde uitwerking beroepsproducten</w:t>
      </w:r>
      <w:r w:rsidR="007A3A34">
        <w:rPr>
          <w:rFonts w:ascii="Arial" w:eastAsia="Arial" w:hAnsi="Arial" w:cs="Arial"/>
          <w:b/>
          <w:sz w:val="20"/>
          <w:szCs w:val="20"/>
        </w:rPr>
        <w:t xml:space="preserve"> of integratieve aanpak</w:t>
      </w:r>
      <w:r w:rsidR="00BE4E0F">
        <w:rPr>
          <w:rFonts w:ascii="Arial" w:eastAsia="Arial" w:hAnsi="Arial" w:cs="Arial"/>
          <w:b/>
          <w:sz w:val="20"/>
          <w:szCs w:val="20"/>
        </w:rPr>
        <w:t xml:space="preserve"> </w:t>
      </w:r>
      <w:r w:rsidR="007A3A34">
        <w:rPr>
          <w:rFonts w:ascii="Arial" w:eastAsia="Arial" w:hAnsi="Arial" w:cs="Arial"/>
          <w:b/>
          <w:sz w:val="20"/>
          <w:szCs w:val="20"/>
        </w:rPr>
        <w:t>(</w:t>
      </w:r>
      <w:r w:rsidR="00BE4E0F">
        <w:rPr>
          <w:rFonts w:ascii="Arial" w:eastAsia="Arial" w:hAnsi="Arial" w:cs="Arial"/>
          <w:b/>
          <w:sz w:val="20"/>
          <w:szCs w:val="20"/>
        </w:rPr>
        <w:t>r</w:t>
      </w:r>
      <w:r w:rsidR="007A3A34">
        <w:rPr>
          <w:rFonts w:ascii="Arial" w:eastAsia="Arial" w:hAnsi="Arial" w:cs="Arial"/>
          <w:b/>
          <w:sz w:val="20"/>
          <w:szCs w:val="20"/>
        </w:rPr>
        <w:t>oute c)</w:t>
      </w:r>
    </w:p>
    <w:p w14:paraId="0B4FA502" w14:textId="48D4B6E1" w:rsidR="00F72003" w:rsidRDefault="00632685" w:rsidP="002506B7">
      <w:pPr>
        <w:spacing w:line="276" w:lineRule="auto"/>
        <w:rPr>
          <w:rFonts w:ascii="Arial" w:eastAsia="Arial" w:hAnsi="Arial" w:cs="Arial"/>
          <w:sz w:val="20"/>
          <w:szCs w:val="20"/>
        </w:rPr>
      </w:pPr>
      <w:r>
        <w:rPr>
          <w:rFonts w:ascii="Arial" w:eastAsia="Arial" w:hAnsi="Arial" w:cs="Arial"/>
          <w:sz w:val="20"/>
          <w:szCs w:val="20"/>
        </w:rPr>
        <w:t>Wanneer je met de uitvoering van de beroepsproducten aan de slag wilt, is de eerste stap het maken van het beroepsproduct “</w:t>
      </w:r>
      <w:r w:rsidR="00D138C8">
        <w:rPr>
          <w:rFonts w:ascii="Arial" w:eastAsia="Arial" w:hAnsi="Arial" w:cs="Arial"/>
          <w:sz w:val="20"/>
          <w:szCs w:val="20"/>
        </w:rPr>
        <w:t>Ontwikkelingsplan tot mbo docent</w:t>
      </w:r>
      <w:r>
        <w:rPr>
          <w:rFonts w:ascii="Arial" w:eastAsia="Arial" w:hAnsi="Arial" w:cs="Arial"/>
          <w:sz w:val="20"/>
          <w:szCs w:val="20"/>
        </w:rPr>
        <w:t>”. Het beroepsproduct “Aan de Slag” k</w:t>
      </w:r>
      <w:r w:rsidR="00BB7B12">
        <w:rPr>
          <w:rFonts w:ascii="Arial" w:eastAsia="Arial" w:hAnsi="Arial" w:cs="Arial"/>
          <w:sz w:val="20"/>
          <w:szCs w:val="20"/>
        </w:rPr>
        <w:t>u</w:t>
      </w:r>
      <w:r>
        <w:rPr>
          <w:rFonts w:ascii="Arial" w:eastAsia="Arial" w:hAnsi="Arial" w:cs="Arial"/>
          <w:sz w:val="20"/>
          <w:szCs w:val="20"/>
        </w:rPr>
        <w:t xml:space="preserve">n je tweemaal per jaar uitvoeren tijdens het </w:t>
      </w:r>
      <w:r w:rsidR="005F53D5">
        <w:rPr>
          <w:rFonts w:ascii="Arial" w:eastAsia="Arial" w:hAnsi="Arial" w:cs="Arial"/>
          <w:sz w:val="20"/>
          <w:szCs w:val="20"/>
        </w:rPr>
        <w:t>MBO Event</w:t>
      </w:r>
      <w:r>
        <w:rPr>
          <w:rFonts w:ascii="Arial" w:eastAsia="Arial" w:hAnsi="Arial" w:cs="Arial"/>
          <w:sz w:val="20"/>
          <w:szCs w:val="20"/>
        </w:rPr>
        <w:t xml:space="preserve"> in november of in </w:t>
      </w:r>
      <w:r w:rsidR="00D138C8">
        <w:rPr>
          <w:rFonts w:ascii="Arial" w:eastAsia="Arial" w:hAnsi="Arial" w:cs="Arial"/>
          <w:sz w:val="20"/>
          <w:szCs w:val="20"/>
        </w:rPr>
        <w:t>mei</w:t>
      </w:r>
      <w:r>
        <w:rPr>
          <w:rFonts w:ascii="Arial" w:eastAsia="Arial" w:hAnsi="Arial" w:cs="Arial"/>
          <w:sz w:val="20"/>
          <w:szCs w:val="20"/>
        </w:rPr>
        <w:t>. Zwolle doet niet mee aan het mbo</w:t>
      </w:r>
      <w:r w:rsidR="002506B7">
        <w:rPr>
          <w:rFonts w:ascii="Arial" w:eastAsia="Arial" w:hAnsi="Arial" w:cs="Arial"/>
          <w:sz w:val="20"/>
          <w:szCs w:val="20"/>
        </w:rPr>
        <w:t>-</w:t>
      </w:r>
      <w:r>
        <w:rPr>
          <w:rFonts w:ascii="Arial" w:eastAsia="Arial" w:hAnsi="Arial" w:cs="Arial"/>
          <w:sz w:val="20"/>
          <w:szCs w:val="20"/>
        </w:rPr>
        <w:t xml:space="preserve"> event en zoekt bij deze opdracht op een andere manier de aansluiting bij de praktijk van de school. De overige beroepsproducten voer je uit volgens je eigen planning.</w:t>
      </w:r>
      <w:r w:rsidR="007A3A34">
        <w:rPr>
          <w:rFonts w:ascii="Arial" w:eastAsia="Arial" w:hAnsi="Arial" w:cs="Arial"/>
          <w:sz w:val="20"/>
          <w:szCs w:val="20"/>
        </w:rPr>
        <w:t xml:space="preserve"> Bij route </w:t>
      </w:r>
      <w:r w:rsidR="002C4581">
        <w:rPr>
          <w:rFonts w:ascii="Arial" w:eastAsia="Arial" w:hAnsi="Arial" w:cs="Arial"/>
          <w:sz w:val="20"/>
          <w:szCs w:val="20"/>
        </w:rPr>
        <w:t>C</w:t>
      </w:r>
      <w:r w:rsidR="007A3A34">
        <w:rPr>
          <w:rFonts w:ascii="Arial" w:eastAsia="Arial" w:hAnsi="Arial" w:cs="Arial"/>
          <w:sz w:val="20"/>
          <w:szCs w:val="20"/>
        </w:rPr>
        <w:t xml:space="preserve"> maak je integratief de taken van de mbo docent zichtbaar volgens jouw plan. Het maken van een ontwikkelingsplan is het vertrekpunt bij elke route</w:t>
      </w:r>
      <w:r w:rsidR="002C4581">
        <w:rPr>
          <w:rFonts w:ascii="Arial" w:eastAsia="Arial" w:hAnsi="Arial" w:cs="Arial"/>
          <w:sz w:val="20"/>
          <w:szCs w:val="20"/>
        </w:rPr>
        <w:t xml:space="preserve"> </w:t>
      </w:r>
      <w:r w:rsidR="007A3A34">
        <w:rPr>
          <w:rFonts w:ascii="Arial" w:eastAsia="Arial" w:hAnsi="Arial" w:cs="Arial"/>
          <w:sz w:val="20"/>
          <w:szCs w:val="20"/>
        </w:rPr>
        <w:t>(A; B of C)</w:t>
      </w:r>
      <w:r w:rsidR="002C4581">
        <w:rPr>
          <w:rFonts w:ascii="Arial" w:eastAsia="Arial" w:hAnsi="Arial" w:cs="Arial"/>
          <w:sz w:val="20"/>
          <w:szCs w:val="20"/>
        </w:rPr>
        <w:t>.</w:t>
      </w:r>
    </w:p>
    <w:p w14:paraId="0979F15B" w14:textId="77777777" w:rsidR="00F72003" w:rsidRDefault="00F72003" w:rsidP="002506B7">
      <w:pPr>
        <w:spacing w:line="276" w:lineRule="auto"/>
        <w:rPr>
          <w:rFonts w:ascii="Arial" w:eastAsia="Arial" w:hAnsi="Arial" w:cs="Arial"/>
          <w:b/>
          <w:sz w:val="20"/>
          <w:szCs w:val="20"/>
        </w:rPr>
      </w:pPr>
    </w:p>
    <w:p w14:paraId="262CE94E" w14:textId="77777777" w:rsidR="00F72003" w:rsidRDefault="00632685" w:rsidP="002506B7">
      <w:pPr>
        <w:spacing w:line="276" w:lineRule="auto"/>
        <w:rPr>
          <w:rFonts w:ascii="Arial" w:eastAsia="Arial" w:hAnsi="Arial" w:cs="Arial"/>
          <w:b/>
          <w:sz w:val="20"/>
          <w:szCs w:val="20"/>
        </w:rPr>
      </w:pPr>
      <w:r>
        <w:rPr>
          <w:rFonts w:ascii="Arial" w:eastAsia="Arial" w:hAnsi="Arial" w:cs="Arial"/>
          <w:b/>
          <w:sz w:val="20"/>
          <w:szCs w:val="20"/>
        </w:rPr>
        <w:t>Looptijd</w:t>
      </w:r>
    </w:p>
    <w:p w14:paraId="23FF267C" w14:textId="4DC7C630" w:rsidR="00F72003" w:rsidRDefault="00632685" w:rsidP="002506B7">
      <w:pPr>
        <w:spacing w:line="276" w:lineRule="auto"/>
        <w:rPr>
          <w:rFonts w:ascii="Arial" w:eastAsia="Arial" w:hAnsi="Arial" w:cs="Arial"/>
          <w:sz w:val="20"/>
          <w:szCs w:val="20"/>
        </w:rPr>
      </w:pPr>
      <w:r>
        <w:rPr>
          <w:rFonts w:ascii="Arial" w:eastAsia="Arial" w:hAnsi="Arial" w:cs="Arial"/>
          <w:sz w:val="20"/>
          <w:szCs w:val="20"/>
        </w:rPr>
        <w:t>Bij de start van de PDG</w:t>
      </w:r>
      <w:r w:rsidR="002506B7">
        <w:rPr>
          <w:rFonts w:ascii="Arial" w:eastAsia="Arial" w:hAnsi="Arial" w:cs="Arial"/>
          <w:sz w:val="20"/>
          <w:szCs w:val="20"/>
        </w:rPr>
        <w:t>-</w:t>
      </w:r>
      <w:r>
        <w:rPr>
          <w:rFonts w:ascii="Arial" w:eastAsia="Arial" w:hAnsi="Arial" w:cs="Arial"/>
          <w:sz w:val="20"/>
          <w:szCs w:val="20"/>
        </w:rPr>
        <w:t xml:space="preserve">opleiding start je direct met het maken van het </w:t>
      </w:r>
      <w:r w:rsidR="002B6920">
        <w:rPr>
          <w:rFonts w:ascii="Arial" w:eastAsia="Arial" w:hAnsi="Arial" w:cs="Arial"/>
          <w:sz w:val="20"/>
          <w:szCs w:val="20"/>
        </w:rPr>
        <w:t>ontwikkelingsplan</w:t>
      </w:r>
      <w:r>
        <w:rPr>
          <w:rFonts w:ascii="Arial" w:eastAsia="Arial" w:hAnsi="Arial" w:cs="Arial"/>
          <w:sz w:val="20"/>
          <w:szCs w:val="20"/>
        </w:rPr>
        <w:t xml:space="preserve">. Deze is uiterlijk voor de start van het tweede jaar afgerond. De beroepsproducten </w:t>
      </w:r>
      <w:r w:rsidR="00A26A15">
        <w:rPr>
          <w:rFonts w:ascii="Arial" w:eastAsia="Arial" w:hAnsi="Arial" w:cs="Arial"/>
          <w:sz w:val="20"/>
          <w:szCs w:val="20"/>
        </w:rPr>
        <w:t>moeten zijn afgerond</w:t>
      </w:r>
      <w:r>
        <w:rPr>
          <w:rFonts w:ascii="Arial" w:eastAsia="Arial" w:hAnsi="Arial" w:cs="Arial"/>
          <w:sz w:val="20"/>
          <w:szCs w:val="20"/>
        </w:rPr>
        <w:t xml:space="preserve"> voordat met het afstuderen kan worden begonnen, dus uiterlijk binnen twee jaar na het starten van de opleiding. Mochten er bijzonderheden zijn dan gaan we in gesprek met betrokkenen.</w:t>
      </w:r>
    </w:p>
    <w:p w14:paraId="0E743206" w14:textId="77777777" w:rsidR="00F72003" w:rsidRDefault="00F72003" w:rsidP="002506B7">
      <w:pPr>
        <w:spacing w:line="276" w:lineRule="auto"/>
        <w:rPr>
          <w:rFonts w:ascii="Arial" w:eastAsia="Arial" w:hAnsi="Arial" w:cs="Arial"/>
          <w:sz w:val="20"/>
          <w:szCs w:val="20"/>
        </w:rPr>
      </w:pPr>
    </w:p>
    <w:p w14:paraId="1AAFD4E4" w14:textId="77777777" w:rsidR="00F72003" w:rsidRDefault="00632685" w:rsidP="002506B7">
      <w:pPr>
        <w:spacing w:line="276" w:lineRule="auto"/>
        <w:rPr>
          <w:rFonts w:ascii="Arial" w:eastAsia="Arial" w:hAnsi="Arial" w:cs="Arial"/>
          <w:b/>
          <w:sz w:val="20"/>
          <w:szCs w:val="20"/>
        </w:rPr>
      </w:pPr>
      <w:r>
        <w:rPr>
          <w:rFonts w:ascii="Arial" w:eastAsia="Arial" w:hAnsi="Arial" w:cs="Arial"/>
          <w:b/>
          <w:sz w:val="20"/>
          <w:szCs w:val="20"/>
        </w:rPr>
        <w:t>Anders dan beschreven</w:t>
      </w:r>
    </w:p>
    <w:p w14:paraId="6686F7F5" w14:textId="227751FE" w:rsidR="00F72003" w:rsidRDefault="00632685" w:rsidP="002506B7">
      <w:pPr>
        <w:spacing w:line="276" w:lineRule="auto"/>
        <w:rPr>
          <w:rFonts w:ascii="Arial" w:eastAsia="Arial" w:hAnsi="Arial" w:cs="Arial"/>
          <w:sz w:val="20"/>
          <w:szCs w:val="20"/>
        </w:rPr>
      </w:pPr>
      <w:r>
        <w:rPr>
          <w:rFonts w:ascii="Arial" w:eastAsia="Arial" w:hAnsi="Arial" w:cs="Arial"/>
          <w:sz w:val="20"/>
          <w:szCs w:val="20"/>
        </w:rPr>
        <w:t xml:space="preserve">Wil je om welke reden dan ook op een andere manier laten zien of een andere looptijd afspreken dan staat beschreven, bespreek dit met je werkgever en opleider </w:t>
      </w:r>
      <w:r w:rsidR="00BE20C2">
        <w:rPr>
          <w:rFonts w:ascii="Arial" w:eastAsia="Arial" w:hAnsi="Arial" w:cs="Arial"/>
          <w:sz w:val="20"/>
          <w:szCs w:val="20"/>
        </w:rPr>
        <w:t>NHL</w:t>
      </w:r>
      <w:r w:rsidR="00E8105C">
        <w:rPr>
          <w:rFonts w:ascii="Arial" w:eastAsia="Arial" w:hAnsi="Arial" w:cs="Arial"/>
          <w:sz w:val="20"/>
          <w:szCs w:val="20"/>
        </w:rPr>
        <w:t xml:space="preserve"> </w:t>
      </w:r>
      <w:r w:rsidR="00BE20C2">
        <w:rPr>
          <w:rFonts w:ascii="Arial" w:eastAsia="Arial" w:hAnsi="Arial" w:cs="Arial"/>
          <w:sz w:val="20"/>
          <w:szCs w:val="20"/>
        </w:rPr>
        <w:t>Stenden</w:t>
      </w:r>
      <w:r>
        <w:rPr>
          <w:rFonts w:ascii="Arial" w:eastAsia="Arial" w:hAnsi="Arial" w:cs="Arial"/>
          <w:sz w:val="20"/>
          <w:szCs w:val="20"/>
        </w:rPr>
        <w:t xml:space="preserve">. Daarbij is steeds de vraag wat is passend voor jou, je werkgever en </w:t>
      </w:r>
      <w:r w:rsidR="00BE20C2">
        <w:rPr>
          <w:rFonts w:ascii="Arial" w:eastAsia="Arial" w:hAnsi="Arial" w:cs="Arial"/>
          <w:sz w:val="20"/>
          <w:szCs w:val="20"/>
        </w:rPr>
        <w:t>NHL</w:t>
      </w:r>
      <w:r w:rsidR="00E8105C">
        <w:rPr>
          <w:rFonts w:ascii="Arial" w:eastAsia="Arial" w:hAnsi="Arial" w:cs="Arial"/>
          <w:sz w:val="20"/>
          <w:szCs w:val="20"/>
        </w:rPr>
        <w:t xml:space="preserve"> </w:t>
      </w:r>
      <w:r w:rsidR="00BE20C2">
        <w:rPr>
          <w:rFonts w:ascii="Arial" w:eastAsia="Arial" w:hAnsi="Arial" w:cs="Arial"/>
          <w:sz w:val="20"/>
          <w:szCs w:val="20"/>
        </w:rPr>
        <w:t>Stenden</w:t>
      </w:r>
      <w:r w:rsidR="002506B7">
        <w:rPr>
          <w:rFonts w:ascii="Arial" w:eastAsia="Arial" w:hAnsi="Arial" w:cs="Arial"/>
          <w:sz w:val="20"/>
          <w:szCs w:val="20"/>
        </w:rPr>
        <w:t xml:space="preserve"> Hogeschool</w:t>
      </w:r>
      <w:r>
        <w:rPr>
          <w:rFonts w:ascii="Arial" w:eastAsia="Arial" w:hAnsi="Arial" w:cs="Arial"/>
          <w:sz w:val="20"/>
          <w:szCs w:val="20"/>
        </w:rPr>
        <w:t xml:space="preserve">. </w:t>
      </w:r>
    </w:p>
    <w:p w14:paraId="62E356A1" w14:textId="77777777" w:rsidR="00F72003" w:rsidRDefault="00F72003" w:rsidP="002506B7">
      <w:pPr>
        <w:spacing w:line="276" w:lineRule="auto"/>
        <w:rPr>
          <w:rFonts w:ascii="Arial" w:eastAsia="Arial" w:hAnsi="Arial" w:cs="Arial"/>
          <w:b/>
          <w:sz w:val="20"/>
          <w:szCs w:val="20"/>
        </w:rPr>
      </w:pPr>
    </w:p>
    <w:p w14:paraId="467F5C85" w14:textId="77777777" w:rsidR="00F72003" w:rsidRDefault="00632685" w:rsidP="002506B7">
      <w:pPr>
        <w:spacing w:line="276" w:lineRule="auto"/>
        <w:rPr>
          <w:rFonts w:ascii="Arial" w:eastAsia="Arial" w:hAnsi="Arial" w:cs="Arial"/>
          <w:b/>
          <w:sz w:val="20"/>
          <w:szCs w:val="20"/>
        </w:rPr>
      </w:pPr>
      <w:r>
        <w:rPr>
          <w:rFonts w:ascii="Arial" w:eastAsia="Arial" w:hAnsi="Arial" w:cs="Arial"/>
          <w:b/>
          <w:sz w:val="20"/>
          <w:szCs w:val="20"/>
        </w:rPr>
        <w:t xml:space="preserve">Beschrijving van de verschillende beroepsproducten </w:t>
      </w:r>
    </w:p>
    <w:p w14:paraId="1F0D21BA" w14:textId="203F9B24" w:rsidR="00F72003" w:rsidRDefault="00632685" w:rsidP="002506B7">
      <w:pPr>
        <w:spacing w:line="276" w:lineRule="auto"/>
        <w:rPr>
          <w:rFonts w:ascii="Arial" w:eastAsia="Arial" w:hAnsi="Arial" w:cs="Arial"/>
          <w:sz w:val="20"/>
          <w:szCs w:val="20"/>
        </w:rPr>
      </w:pPr>
      <w:r>
        <w:rPr>
          <w:rFonts w:ascii="Arial" w:eastAsia="Arial" w:hAnsi="Arial" w:cs="Arial"/>
          <w:sz w:val="20"/>
          <w:szCs w:val="20"/>
        </w:rPr>
        <w:t>In de navolgende paragrafen volgt een uitgebreide beschrijving van de verschillende</w:t>
      </w:r>
      <w:r w:rsidR="002506B7">
        <w:rPr>
          <w:rFonts w:ascii="Arial" w:eastAsia="Arial" w:hAnsi="Arial" w:cs="Arial"/>
          <w:sz w:val="20"/>
          <w:szCs w:val="20"/>
        </w:rPr>
        <w:t xml:space="preserve"> </w:t>
      </w:r>
      <w:r>
        <w:rPr>
          <w:rFonts w:ascii="Arial" w:eastAsia="Arial" w:hAnsi="Arial" w:cs="Arial"/>
          <w:sz w:val="20"/>
          <w:szCs w:val="20"/>
        </w:rPr>
        <w:t>beroeps</w:t>
      </w:r>
      <w:r w:rsidR="002506B7">
        <w:rPr>
          <w:rFonts w:ascii="Arial" w:eastAsia="Arial" w:hAnsi="Arial" w:cs="Arial"/>
          <w:sz w:val="20"/>
          <w:szCs w:val="20"/>
        </w:rPr>
        <w:t>-</w:t>
      </w:r>
      <w:r>
        <w:rPr>
          <w:rFonts w:ascii="Arial" w:eastAsia="Arial" w:hAnsi="Arial" w:cs="Arial"/>
          <w:sz w:val="20"/>
          <w:szCs w:val="20"/>
        </w:rPr>
        <w:t xml:space="preserve">producten. </w:t>
      </w:r>
      <w:r w:rsidR="00E8105C">
        <w:rPr>
          <w:rFonts w:ascii="Arial" w:eastAsia="Arial" w:hAnsi="Arial" w:cs="Arial"/>
          <w:sz w:val="20"/>
          <w:szCs w:val="20"/>
        </w:rPr>
        <w:t xml:space="preserve">Voor route </w:t>
      </w:r>
      <w:r w:rsidR="00B0678F">
        <w:rPr>
          <w:rFonts w:ascii="Arial" w:eastAsia="Arial" w:hAnsi="Arial" w:cs="Arial"/>
          <w:sz w:val="20"/>
          <w:szCs w:val="20"/>
        </w:rPr>
        <w:t>C</w:t>
      </w:r>
      <w:r w:rsidR="00E8105C">
        <w:rPr>
          <w:rFonts w:ascii="Arial" w:eastAsia="Arial" w:hAnsi="Arial" w:cs="Arial"/>
          <w:sz w:val="20"/>
          <w:szCs w:val="20"/>
        </w:rPr>
        <w:t xml:space="preserve"> maak je zelf de taken van de mb</w:t>
      </w:r>
      <w:r w:rsidR="00393E03">
        <w:rPr>
          <w:rFonts w:ascii="Arial" w:eastAsia="Arial" w:hAnsi="Arial" w:cs="Arial"/>
          <w:sz w:val="20"/>
          <w:szCs w:val="20"/>
        </w:rPr>
        <w:t xml:space="preserve">o docent zichtbaar in resultaat, </w:t>
      </w:r>
      <w:r w:rsidR="00E8105C">
        <w:rPr>
          <w:rFonts w:ascii="Arial" w:eastAsia="Arial" w:hAnsi="Arial" w:cs="Arial"/>
          <w:sz w:val="20"/>
          <w:szCs w:val="20"/>
        </w:rPr>
        <w:t>vaardigheid en kunde</w:t>
      </w:r>
      <w:r w:rsidR="00B0678F">
        <w:rPr>
          <w:rFonts w:ascii="Arial" w:eastAsia="Arial" w:hAnsi="Arial" w:cs="Arial"/>
          <w:sz w:val="20"/>
          <w:szCs w:val="20"/>
        </w:rPr>
        <w:t>.</w:t>
      </w:r>
    </w:p>
    <w:p w14:paraId="55D39404" w14:textId="77777777" w:rsidR="00F72003" w:rsidRDefault="00F72003">
      <w:pPr>
        <w:spacing w:line="276" w:lineRule="auto"/>
        <w:rPr>
          <w:rFonts w:ascii="Arial" w:eastAsia="Arial" w:hAnsi="Arial" w:cs="Arial"/>
          <w:b/>
          <w:sz w:val="20"/>
          <w:szCs w:val="20"/>
        </w:rPr>
      </w:pPr>
    </w:p>
    <w:p w14:paraId="30E2472E" w14:textId="2F5D9CC4" w:rsidR="00F72003" w:rsidRDefault="00B0678F" w:rsidP="002506B7">
      <w:pPr>
        <w:spacing w:line="276" w:lineRule="auto"/>
        <w:rPr>
          <w:rFonts w:ascii="Arial" w:eastAsia="Arial" w:hAnsi="Arial" w:cs="Arial"/>
          <w:sz w:val="20"/>
          <w:szCs w:val="20"/>
        </w:rPr>
      </w:pPr>
      <w:r>
        <w:rPr>
          <w:rFonts w:ascii="Arial" w:eastAsia="Arial" w:hAnsi="Arial" w:cs="Arial"/>
          <w:b/>
          <w:sz w:val="20"/>
          <w:szCs w:val="20"/>
        </w:rPr>
        <w:t>Rapportage</w:t>
      </w:r>
      <w:r w:rsidR="00632685">
        <w:rPr>
          <w:rFonts w:ascii="Arial" w:eastAsia="Arial" w:hAnsi="Arial" w:cs="Arial"/>
          <w:b/>
          <w:sz w:val="20"/>
          <w:szCs w:val="20"/>
        </w:rPr>
        <w:t xml:space="preserve"> Vorm van de beroepsproducten ‘ín beeld / aan de slag / naar eigen keuze’ </w:t>
      </w:r>
    </w:p>
    <w:p w14:paraId="73D16E7F" w14:textId="77777777" w:rsidR="00F72003" w:rsidRDefault="00632685" w:rsidP="002506B7">
      <w:pPr>
        <w:widowControl w:val="0"/>
        <w:spacing w:line="276" w:lineRule="auto"/>
        <w:rPr>
          <w:rFonts w:ascii="Arial" w:eastAsia="Arial" w:hAnsi="Arial" w:cs="Arial"/>
          <w:sz w:val="20"/>
          <w:szCs w:val="20"/>
        </w:rPr>
      </w:pPr>
      <w:r>
        <w:rPr>
          <w:rFonts w:ascii="Arial" w:eastAsia="Arial" w:hAnsi="Arial" w:cs="Arial"/>
          <w:sz w:val="20"/>
          <w:szCs w:val="20"/>
        </w:rPr>
        <w:t xml:space="preserve">Per beroepsproduct geef je inzicht in wat je </w:t>
      </w:r>
      <w:r w:rsidR="002506B7">
        <w:rPr>
          <w:rFonts w:ascii="Arial" w:eastAsia="Arial" w:hAnsi="Arial" w:cs="Arial"/>
          <w:sz w:val="20"/>
          <w:szCs w:val="20"/>
        </w:rPr>
        <w:t xml:space="preserve">hebt </w:t>
      </w:r>
      <w:r>
        <w:rPr>
          <w:rFonts w:ascii="Arial" w:eastAsia="Arial" w:hAnsi="Arial" w:cs="Arial"/>
          <w:sz w:val="20"/>
          <w:szCs w:val="20"/>
        </w:rPr>
        <w:t xml:space="preserve">geleerd met betrekking tot je leerdoel en hoe in </w:t>
      </w:r>
      <w:r w:rsidR="002506B7">
        <w:rPr>
          <w:rFonts w:ascii="Arial" w:eastAsia="Arial" w:hAnsi="Arial" w:cs="Arial"/>
          <w:sz w:val="20"/>
          <w:szCs w:val="20"/>
        </w:rPr>
        <w:t xml:space="preserve">het </w:t>
      </w:r>
      <w:r>
        <w:rPr>
          <w:rFonts w:ascii="Arial" w:eastAsia="Arial" w:hAnsi="Arial" w:cs="Arial"/>
          <w:sz w:val="20"/>
          <w:szCs w:val="20"/>
        </w:rPr>
        <w:t xml:space="preserve">proces het product tot stand is gekomen en welke keuzes je hierbij hebt gemaakt. Je kan kiezen voor bijvoorbeeld een schriftelijk verslag, een praktijkassessment, een video of een website. Het is hierbij aan jou om aan te tonen dat je jouw handelen binnen de gekozen criteria </w:t>
      </w:r>
      <w:r w:rsidR="002506B7">
        <w:rPr>
          <w:rFonts w:ascii="Arial" w:eastAsia="Arial" w:hAnsi="Arial" w:cs="Arial"/>
          <w:sz w:val="20"/>
          <w:szCs w:val="20"/>
        </w:rPr>
        <w:t xml:space="preserve">zijn </w:t>
      </w:r>
      <w:r>
        <w:rPr>
          <w:rFonts w:ascii="Arial" w:eastAsia="Arial" w:hAnsi="Arial" w:cs="Arial"/>
          <w:sz w:val="20"/>
          <w:szCs w:val="20"/>
        </w:rPr>
        <w:t xml:space="preserve">gekoppeld aan de (verplichte) literatuur en/of andere bronnen en dat je zichtbaar maakt hoe je aan jouw leerdoel hebt gewerkt. </w:t>
      </w:r>
    </w:p>
    <w:p w14:paraId="44890695" w14:textId="77777777" w:rsidR="00F72003" w:rsidRDefault="00F72003" w:rsidP="002506B7">
      <w:pPr>
        <w:widowControl w:val="0"/>
        <w:spacing w:line="276" w:lineRule="auto"/>
        <w:rPr>
          <w:rFonts w:ascii="Arial" w:eastAsia="Arial" w:hAnsi="Arial" w:cs="Arial"/>
          <w:sz w:val="20"/>
          <w:szCs w:val="20"/>
        </w:rPr>
      </w:pPr>
    </w:p>
    <w:p w14:paraId="57CE5320" w14:textId="2FE6AB5B" w:rsidR="00F72003" w:rsidRDefault="00632685" w:rsidP="002506B7">
      <w:pPr>
        <w:widowControl w:val="0"/>
        <w:spacing w:line="276" w:lineRule="auto"/>
        <w:rPr>
          <w:rFonts w:ascii="Arial" w:eastAsia="Arial" w:hAnsi="Arial" w:cs="Arial"/>
          <w:sz w:val="20"/>
          <w:szCs w:val="20"/>
        </w:rPr>
      </w:pPr>
      <w:r>
        <w:rPr>
          <w:rFonts w:ascii="Arial" w:eastAsia="Arial" w:hAnsi="Arial" w:cs="Arial"/>
          <w:sz w:val="20"/>
          <w:szCs w:val="20"/>
        </w:rPr>
        <w:t>De omvang van de schriftelijke rapportage behorend bij een beroepsproduct beslaat maximaal 7.500 woorden, de omvang van een rapportage in de vorm van een filmopname beslaat maximaal 30</w:t>
      </w:r>
      <w:r w:rsidR="002506B7">
        <w:rPr>
          <w:rFonts w:ascii="Arial" w:eastAsia="Arial" w:hAnsi="Arial" w:cs="Arial"/>
          <w:sz w:val="20"/>
          <w:szCs w:val="20"/>
        </w:rPr>
        <w:t> </w:t>
      </w:r>
      <w:r>
        <w:rPr>
          <w:rFonts w:ascii="Arial" w:eastAsia="Arial" w:hAnsi="Arial" w:cs="Arial"/>
          <w:sz w:val="20"/>
          <w:szCs w:val="20"/>
        </w:rPr>
        <w:t>minuten beeldmateriaal. Indien een schriftelijk verslag aanvullend is op een andere vorm van rapportage, kan volstaan worden met de onderdelen die in de gekozen rapportage nog niet zichtbaar zijn.</w:t>
      </w:r>
      <w:r w:rsidR="00D138C8" w:rsidRPr="00D138C8">
        <w:t xml:space="preserve"> </w:t>
      </w:r>
      <w:r w:rsidR="00D138C8" w:rsidRPr="00D138C8">
        <w:rPr>
          <w:rFonts w:ascii="Arial" w:hAnsi="Arial" w:cs="Arial"/>
          <w:sz w:val="20"/>
          <w:szCs w:val="20"/>
        </w:rPr>
        <w:t>Andere vormen zijn ook mogelijk. Belangrijk is dat je steeds je eigen handelen verbindt aan de mbo taken en aan verantwoorde bronnen.</w:t>
      </w:r>
    </w:p>
    <w:p w14:paraId="2157DA07" w14:textId="77777777" w:rsidR="00F72003" w:rsidRDefault="00F72003" w:rsidP="002506B7">
      <w:pPr>
        <w:widowControl w:val="0"/>
        <w:spacing w:line="276" w:lineRule="auto"/>
        <w:rPr>
          <w:rFonts w:ascii="Arial" w:eastAsia="Arial" w:hAnsi="Arial" w:cs="Arial"/>
          <w:sz w:val="20"/>
          <w:szCs w:val="20"/>
        </w:rPr>
      </w:pPr>
    </w:p>
    <w:p w14:paraId="7F5D78C7" w14:textId="77777777" w:rsidR="00E8105C" w:rsidRDefault="00E8105C" w:rsidP="002506B7">
      <w:pPr>
        <w:widowControl w:val="0"/>
        <w:spacing w:line="276" w:lineRule="auto"/>
        <w:rPr>
          <w:rFonts w:ascii="Arial" w:eastAsia="Arial" w:hAnsi="Arial" w:cs="Arial"/>
          <w:b/>
          <w:sz w:val="20"/>
          <w:szCs w:val="20"/>
        </w:rPr>
      </w:pPr>
    </w:p>
    <w:p w14:paraId="380AB153" w14:textId="77777777" w:rsidR="00E8105C" w:rsidRDefault="00E8105C" w:rsidP="002506B7">
      <w:pPr>
        <w:widowControl w:val="0"/>
        <w:spacing w:line="276" w:lineRule="auto"/>
        <w:rPr>
          <w:rFonts w:ascii="Arial" w:eastAsia="Arial" w:hAnsi="Arial" w:cs="Arial"/>
          <w:b/>
          <w:sz w:val="20"/>
          <w:szCs w:val="20"/>
        </w:rPr>
      </w:pPr>
    </w:p>
    <w:p w14:paraId="77BD7CB0" w14:textId="77777777" w:rsidR="00E8105C" w:rsidRDefault="00E8105C" w:rsidP="002506B7">
      <w:pPr>
        <w:widowControl w:val="0"/>
        <w:spacing w:line="276" w:lineRule="auto"/>
        <w:rPr>
          <w:rFonts w:ascii="Arial" w:eastAsia="Arial" w:hAnsi="Arial" w:cs="Arial"/>
          <w:b/>
          <w:sz w:val="20"/>
          <w:szCs w:val="20"/>
        </w:rPr>
      </w:pPr>
    </w:p>
    <w:p w14:paraId="30142B27" w14:textId="77777777" w:rsidR="00E8105C" w:rsidRDefault="00E8105C" w:rsidP="002506B7">
      <w:pPr>
        <w:widowControl w:val="0"/>
        <w:spacing w:line="276" w:lineRule="auto"/>
        <w:rPr>
          <w:rFonts w:ascii="Arial" w:eastAsia="Arial" w:hAnsi="Arial" w:cs="Arial"/>
          <w:b/>
          <w:sz w:val="20"/>
          <w:szCs w:val="20"/>
        </w:rPr>
      </w:pPr>
    </w:p>
    <w:p w14:paraId="608C1A35" w14:textId="2A8C1CAD" w:rsidR="00E8105C" w:rsidRPr="00BE4E0F" w:rsidRDefault="00632685" w:rsidP="002506B7">
      <w:pPr>
        <w:widowControl w:val="0"/>
        <w:spacing w:line="276" w:lineRule="auto"/>
        <w:rPr>
          <w:rFonts w:ascii="Arial" w:eastAsia="Arial" w:hAnsi="Arial" w:cs="Arial"/>
          <w:b/>
          <w:sz w:val="20"/>
          <w:szCs w:val="20"/>
        </w:rPr>
      </w:pPr>
      <w:r>
        <w:rPr>
          <w:rFonts w:ascii="Arial" w:eastAsia="Arial" w:hAnsi="Arial" w:cs="Arial"/>
          <w:b/>
          <w:sz w:val="20"/>
          <w:szCs w:val="20"/>
        </w:rPr>
        <w:t xml:space="preserve">Alle vormen van reportage bevatten minimaal de volgende elementen: </w:t>
      </w:r>
    </w:p>
    <w:p w14:paraId="61E6B5D5" w14:textId="77777777" w:rsidR="00E8105C" w:rsidRDefault="00E8105C" w:rsidP="002506B7">
      <w:pPr>
        <w:widowControl w:val="0"/>
        <w:spacing w:line="276" w:lineRule="auto"/>
        <w:rPr>
          <w:rFonts w:ascii="Arial" w:eastAsia="Arial" w:hAnsi="Arial" w:cs="Arial"/>
          <w:b/>
          <w:i/>
          <w:sz w:val="20"/>
          <w:szCs w:val="20"/>
        </w:rPr>
      </w:pPr>
    </w:p>
    <w:p w14:paraId="03AAE6A1" w14:textId="0E6C0ACB" w:rsidR="00F72003" w:rsidRDefault="00632685" w:rsidP="002506B7">
      <w:pPr>
        <w:widowControl w:val="0"/>
        <w:spacing w:line="276" w:lineRule="auto"/>
        <w:rPr>
          <w:rFonts w:ascii="Arial" w:eastAsia="Arial" w:hAnsi="Arial" w:cs="Arial"/>
          <w:b/>
          <w:i/>
          <w:sz w:val="20"/>
          <w:szCs w:val="20"/>
        </w:rPr>
      </w:pPr>
      <w:r>
        <w:rPr>
          <w:rFonts w:ascii="Arial" w:eastAsia="Arial" w:hAnsi="Arial" w:cs="Arial"/>
          <w:b/>
          <w:i/>
          <w:sz w:val="20"/>
          <w:szCs w:val="20"/>
        </w:rPr>
        <w:t>Administratieve gegevens</w:t>
      </w:r>
    </w:p>
    <w:p w14:paraId="4E5E62A3" w14:textId="227F9B63" w:rsidR="00F72003" w:rsidRDefault="00632685" w:rsidP="002506B7">
      <w:pPr>
        <w:widowControl w:val="0"/>
        <w:spacing w:line="276" w:lineRule="auto"/>
        <w:rPr>
          <w:rFonts w:ascii="Arial" w:eastAsia="Arial" w:hAnsi="Arial" w:cs="Arial"/>
          <w:sz w:val="20"/>
          <w:szCs w:val="20"/>
        </w:rPr>
      </w:pPr>
      <w:r>
        <w:rPr>
          <w:rFonts w:ascii="Arial" w:eastAsia="Arial" w:hAnsi="Arial" w:cs="Arial"/>
          <w:sz w:val="20"/>
          <w:szCs w:val="20"/>
        </w:rPr>
        <w:t>Schriftelijk: een omslag/voorblad/homepage met minimaal de volgende informatie:</w:t>
      </w:r>
      <w:r w:rsidR="008872C6">
        <w:rPr>
          <w:rFonts w:ascii="Arial" w:eastAsia="Arial" w:hAnsi="Arial" w:cs="Arial"/>
          <w:sz w:val="20"/>
          <w:szCs w:val="20"/>
        </w:rPr>
        <w:t xml:space="preserve"> </w:t>
      </w:r>
      <w:r>
        <w:rPr>
          <w:rFonts w:ascii="Arial" w:eastAsia="Arial" w:hAnsi="Arial" w:cs="Arial"/>
          <w:sz w:val="20"/>
          <w:szCs w:val="20"/>
        </w:rPr>
        <w:t>soort beroeps</w:t>
      </w:r>
      <w:r w:rsidR="008872C6">
        <w:rPr>
          <w:rFonts w:ascii="Arial" w:eastAsia="Arial" w:hAnsi="Arial" w:cs="Arial"/>
          <w:sz w:val="20"/>
          <w:szCs w:val="20"/>
        </w:rPr>
        <w:t>-</w:t>
      </w:r>
      <w:r>
        <w:rPr>
          <w:rFonts w:ascii="Arial" w:eastAsia="Arial" w:hAnsi="Arial" w:cs="Arial"/>
          <w:sz w:val="20"/>
          <w:szCs w:val="20"/>
        </w:rPr>
        <w:t>product, titel, deelnemer, datum, naam opleiding, naam begeleiders</w:t>
      </w:r>
      <w:r w:rsidR="00BE4E0F">
        <w:rPr>
          <w:rFonts w:ascii="Arial" w:eastAsia="Arial" w:hAnsi="Arial" w:cs="Arial"/>
          <w:sz w:val="20"/>
          <w:szCs w:val="20"/>
        </w:rPr>
        <w:t xml:space="preserve">, </w:t>
      </w:r>
      <w:r w:rsidR="00BE4E0F" w:rsidRPr="00A26A15">
        <w:rPr>
          <w:rFonts w:ascii="Arial" w:eastAsia="Arial" w:hAnsi="Arial" w:cs="Arial"/>
          <w:sz w:val="20"/>
          <w:szCs w:val="20"/>
        </w:rPr>
        <w:t>beoordelaars</w:t>
      </w:r>
      <w:r w:rsidRPr="00A26A15">
        <w:rPr>
          <w:rFonts w:ascii="Arial" w:eastAsia="Arial" w:hAnsi="Arial" w:cs="Arial"/>
          <w:sz w:val="20"/>
          <w:szCs w:val="20"/>
        </w:rPr>
        <w:t>.</w:t>
      </w:r>
      <w:r>
        <w:rPr>
          <w:rFonts w:ascii="Arial" w:eastAsia="Arial" w:hAnsi="Arial" w:cs="Arial"/>
          <w:sz w:val="20"/>
          <w:szCs w:val="20"/>
        </w:rPr>
        <w:t xml:space="preserve"> </w:t>
      </w:r>
    </w:p>
    <w:p w14:paraId="15FAF13E" w14:textId="30DB0522" w:rsidR="00F72003" w:rsidRDefault="00632685" w:rsidP="002506B7">
      <w:pPr>
        <w:widowControl w:val="0"/>
        <w:spacing w:line="276" w:lineRule="auto"/>
        <w:rPr>
          <w:rFonts w:ascii="Arial" w:eastAsia="Arial" w:hAnsi="Arial" w:cs="Arial"/>
          <w:sz w:val="20"/>
          <w:szCs w:val="20"/>
        </w:rPr>
      </w:pPr>
      <w:r>
        <w:rPr>
          <w:rFonts w:ascii="Arial" w:eastAsia="Arial" w:hAnsi="Arial" w:cs="Arial"/>
          <w:sz w:val="20"/>
          <w:szCs w:val="20"/>
        </w:rPr>
        <w:t xml:space="preserve">Beeld: beginbeeld of opname van </w:t>
      </w:r>
      <w:r w:rsidR="00D138C8" w:rsidRPr="00D138C8">
        <w:rPr>
          <w:rFonts w:ascii="Arial" w:hAnsi="Arial" w:cs="Arial"/>
          <w:sz w:val="20"/>
          <w:szCs w:val="20"/>
        </w:rPr>
        <w:t>jouw wijze waarop je ook deze gegevens meeneemt</w:t>
      </w:r>
      <w:r w:rsidR="00D138C8">
        <w:rPr>
          <w:rFonts w:ascii="Arial" w:eastAsia="Arial" w:hAnsi="Arial" w:cs="Arial"/>
          <w:sz w:val="20"/>
          <w:szCs w:val="20"/>
        </w:rPr>
        <w:t>.</w:t>
      </w:r>
    </w:p>
    <w:p w14:paraId="57058BD3" w14:textId="77777777" w:rsidR="00F72003" w:rsidRDefault="00F72003" w:rsidP="002506B7">
      <w:pPr>
        <w:widowControl w:val="0"/>
        <w:spacing w:line="276" w:lineRule="auto"/>
        <w:rPr>
          <w:rFonts w:ascii="Arial" w:eastAsia="Arial" w:hAnsi="Arial" w:cs="Arial"/>
          <w:sz w:val="20"/>
          <w:szCs w:val="20"/>
        </w:rPr>
      </w:pPr>
    </w:p>
    <w:p w14:paraId="0AD1EF41" w14:textId="77777777" w:rsidR="00F72003" w:rsidRDefault="00632685" w:rsidP="008872C6">
      <w:pPr>
        <w:spacing w:line="276" w:lineRule="auto"/>
        <w:rPr>
          <w:rFonts w:ascii="Arial" w:eastAsia="Arial" w:hAnsi="Arial" w:cs="Arial"/>
          <w:b/>
          <w:i/>
          <w:sz w:val="20"/>
          <w:szCs w:val="20"/>
        </w:rPr>
      </w:pPr>
      <w:r>
        <w:rPr>
          <w:rFonts w:ascii="Arial" w:eastAsia="Arial" w:hAnsi="Arial" w:cs="Arial"/>
          <w:b/>
          <w:i/>
          <w:sz w:val="20"/>
          <w:szCs w:val="20"/>
        </w:rPr>
        <w:t>Inhoud</w:t>
      </w:r>
    </w:p>
    <w:p w14:paraId="32D43CAC" w14:textId="77777777" w:rsidR="00F72003" w:rsidRDefault="00632685" w:rsidP="008872C6">
      <w:pPr>
        <w:spacing w:line="276" w:lineRule="auto"/>
        <w:rPr>
          <w:rFonts w:ascii="Arial" w:eastAsia="Arial" w:hAnsi="Arial" w:cs="Arial"/>
          <w:sz w:val="20"/>
          <w:szCs w:val="20"/>
        </w:rPr>
      </w:pPr>
      <w:r>
        <w:rPr>
          <w:rFonts w:ascii="Arial" w:eastAsia="Arial" w:hAnsi="Arial" w:cs="Arial"/>
          <w:sz w:val="20"/>
          <w:szCs w:val="20"/>
        </w:rPr>
        <w:t xml:space="preserve">Binnen de uitwerking van de beroepsproducten moeten de volgende inhouden worden verantwoord: </w:t>
      </w:r>
    </w:p>
    <w:p w14:paraId="132864D5" w14:textId="77777777" w:rsidR="00F72003" w:rsidRDefault="00632685" w:rsidP="00EB7613">
      <w:pPr>
        <w:widowControl w:val="0"/>
        <w:numPr>
          <w:ilvl w:val="0"/>
          <w:numId w:val="2"/>
        </w:numPr>
        <w:spacing w:line="276" w:lineRule="auto"/>
        <w:contextualSpacing/>
        <w:rPr>
          <w:sz w:val="20"/>
          <w:szCs w:val="20"/>
        </w:rPr>
      </w:pPr>
      <w:r>
        <w:rPr>
          <w:rFonts w:ascii="Arial" w:eastAsia="Arial" w:hAnsi="Arial" w:cs="Arial"/>
          <w:sz w:val="20"/>
          <w:szCs w:val="20"/>
        </w:rPr>
        <w:t>Je eigen professionele ontwikkeling bijvoorbeeld aan de hand van eigen leerdoelen waaraan je hebt gewerkt.</w:t>
      </w:r>
    </w:p>
    <w:p w14:paraId="0FB10AC3" w14:textId="77777777" w:rsidR="00F72003" w:rsidRDefault="00632685" w:rsidP="00EB7613">
      <w:pPr>
        <w:widowControl w:val="0"/>
        <w:numPr>
          <w:ilvl w:val="0"/>
          <w:numId w:val="2"/>
        </w:numPr>
        <w:spacing w:line="276" w:lineRule="auto"/>
        <w:contextualSpacing/>
        <w:rPr>
          <w:sz w:val="20"/>
          <w:szCs w:val="20"/>
        </w:rPr>
      </w:pPr>
      <w:r>
        <w:rPr>
          <w:rFonts w:ascii="Arial" w:eastAsia="Arial" w:hAnsi="Arial" w:cs="Arial"/>
          <w:sz w:val="20"/>
          <w:szCs w:val="20"/>
        </w:rPr>
        <w:t xml:space="preserve">Gekozen beoordelingscriteria verbonden met de verplichte literatuur. </w:t>
      </w:r>
    </w:p>
    <w:p w14:paraId="15F683FA" w14:textId="77777777" w:rsidR="00F72003" w:rsidRDefault="00632685" w:rsidP="00EB7613">
      <w:pPr>
        <w:widowControl w:val="0"/>
        <w:numPr>
          <w:ilvl w:val="0"/>
          <w:numId w:val="2"/>
        </w:numPr>
        <w:spacing w:line="276" w:lineRule="auto"/>
        <w:contextualSpacing/>
        <w:rPr>
          <w:sz w:val="20"/>
          <w:szCs w:val="20"/>
        </w:rPr>
      </w:pPr>
      <w:r>
        <w:rPr>
          <w:rFonts w:ascii="Arial" w:eastAsia="Arial" w:hAnsi="Arial" w:cs="Arial"/>
          <w:sz w:val="20"/>
          <w:szCs w:val="20"/>
        </w:rPr>
        <w:t xml:space="preserve">Gekozen beoordelingscriteria verbonden met verschillende bronnen, waaronder niet-verplichte literatuur. </w:t>
      </w:r>
    </w:p>
    <w:p w14:paraId="2D31DCF2" w14:textId="77777777" w:rsidR="00F72003" w:rsidRDefault="00632685" w:rsidP="00EB7613">
      <w:pPr>
        <w:widowControl w:val="0"/>
        <w:numPr>
          <w:ilvl w:val="0"/>
          <w:numId w:val="2"/>
        </w:numPr>
        <w:spacing w:line="276" w:lineRule="auto"/>
        <w:contextualSpacing/>
        <w:rPr>
          <w:sz w:val="20"/>
          <w:szCs w:val="20"/>
        </w:rPr>
      </w:pPr>
      <w:r>
        <w:rPr>
          <w:rFonts w:ascii="Arial" w:eastAsia="Arial" w:hAnsi="Arial" w:cs="Arial"/>
          <w:sz w:val="20"/>
          <w:szCs w:val="20"/>
        </w:rPr>
        <w:t xml:space="preserve">Beschrijving van de context waarin het beroepsproduct is uitgevoerd. De context moet levensecht zijn </w:t>
      </w:r>
      <w:r>
        <w:rPr>
          <w:rFonts w:ascii="Arial" w:eastAsia="Arial" w:hAnsi="Arial" w:cs="Arial"/>
          <w:i/>
          <w:sz w:val="20"/>
          <w:szCs w:val="20"/>
        </w:rPr>
        <w:t>EN</w:t>
      </w:r>
    </w:p>
    <w:p w14:paraId="6CF6028F" w14:textId="77777777" w:rsidR="00F72003" w:rsidRDefault="00632685" w:rsidP="00EB7613">
      <w:pPr>
        <w:widowControl w:val="0"/>
        <w:numPr>
          <w:ilvl w:val="0"/>
          <w:numId w:val="2"/>
        </w:numPr>
        <w:spacing w:line="276" w:lineRule="auto"/>
        <w:contextualSpacing/>
        <w:rPr>
          <w:sz w:val="20"/>
          <w:szCs w:val="20"/>
        </w:rPr>
      </w:pPr>
      <w:r>
        <w:rPr>
          <w:rFonts w:ascii="Arial" w:eastAsia="Arial" w:hAnsi="Arial" w:cs="Arial"/>
          <w:sz w:val="20"/>
          <w:szCs w:val="20"/>
        </w:rPr>
        <w:t xml:space="preserve">Procesbeschrijving verbinden aan de context waarin je laat zien hoe je te werk bent gegaan tijdens de volgende fasen: oriëntatie, voorbereiding, uitvoering en evaluatie en reflectie. Model van de context en de procesbeschrijving vind je hieronder terug: </w:t>
      </w:r>
    </w:p>
    <w:p w14:paraId="34CD0F34" w14:textId="77777777" w:rsidR="00F72003" w:rsidRDefault="00F72003">
      <w:pPr>
        <w:widowControl w:val="0"/>
        <w:spacing w:line="276" w:lineRule="auto"/>
        <w:rPr>
          <w:rFonts w:ascii="Arial" w:eastAsia="Arial" w:hAnsi="Arial" w:cs="Arial"/>
          <w:sz w:val="20"/>
          <w:szCs w:val="20"/>
        </w:rPr>
      </w:pPr>
    </w:p>
    <w:p w14:paraId="39CCFD0E" w14:textId="77777777" w:rsidR="00F72003" w:rsidRDefault="00632685">
      <w:pPr>
        <w:spacing w:line="276" w:lineRule="auto"/>
        <w:rPr>
          <w:rFonts w:ascii="Arial" w:eastAsia="Arial" w:hAnsi="Arial" w:cs="Arial"/>
          <w:sz w:val="20"/>
          <w:szCs w:val="20"/>
        </w:rPr>
      </w:pPr>
      <w:r>
        <w:rPr>
          <w:rFonts w:ascii="Arial" w:eastAsia="Arial" w:hAnsi="Arial" w:cs="Arial"/>
          <w:noProof/>
          <w:sz w:val="20"/>
          <w:szCs w:val="20"/>
        </w:rPr>
        <w:drawing>
          <wp:inline distT="0" distB="0" distL="0" distR="0" wp14:anchorId="44C6F415" wp14:editId="1F8E9BE7">
            <wp:extent cx="3023597" cy="2519605"/>
            <wp:effectExtent l="0" t="0" r="0" b="0"/>
            <wp:docPr id="2" name="image19.png"/>
            <wp:cNvGraphicFramePr/>
            <a:graphic xmlns:a="http://schemas.openxmlformats.org/drawingml/2006/main">
              <a:graphicData uri="http://schemas.openxmlformats.org/drawingml/2006/picture">
                <pic:pic xmlns:pic="http://schemas.openxmlformats.org/drawingml/2006/picture">
                  <pic:nvPicPr>
                    <pic:cNvPr id="0" name="image19.png"/>
                    <pic:cNvPicPr preferRelativeResize="0"/>
                  </pic:nvPicPr>
                  <pic:blipFill>
                    <a:blip r:embed="rId35"/>
                    <a:srcRect/>
                    <a:stretch>
                      <a:fillRect/>
                    </a:stretch>
                  </pic:blipFill>
                  <pic:spPr>
                    <a:xfrm>
                      <a:off x="0" y="0"/>
                      <a:ext cx="3023597" cy="2519605"/>
                    </a:xfrm>
                    <a:prstGeom prst="rect">
                      <a:avLst/>
                    </a:prstGeom>
                    <a:ln/>
                  </pic:spPr>
                </pic:pic>
              </a:graphicData>
            </a:graphic>
          </wp:inline>
        </w:drawing>
      </w:r>
    </w:p>
    <w:p w14:paraId="0814E0A6" w14:textId="77777777" w:rsidR="00F72003" w:rsidRDefault="00F72003">
      <w:pPr>
        <w:widowControl w:val="0"/>
        <w:spacing w:line="276" w:lineRule="auto"/>
        <w:rPr>
          <w:rFonts w:ascii="Arial" w:eastAsia="Arial" w:hAnsi="Arial" w:cs="Arial"/>
          <w:sz w:val="20"/>
          <w:szCs w:val="20"/>
        </w:rPr>
      </w:pPr>
    </w:p>
    <w:p w14:paraId="23FAFCA0" w14:textId="77777777" w:rsidR="00F72003" w:rsidRDefault="00632685" w:rsidP="00EB7613">
      <w:pPr>
        <w:widowControl w:val="0"/>
        <w:numPr>
          <w:ilvl w:val="0"/>
          <w:numId w:val="2"/>
        </w:numPr>
        <w:spacing w:line="276" w:lineRule="auto"/>
        <w:ind w:left="357" w:hanging="357"/>
        <w:contextualSpacing/>
        <w:rPr>
          <w:sz w:val="20"/>
          <w:szCs w:val="20"/>
        </w:rPr>
      </w:pPr>
      <w:r>
        <w:rPr>
          <w:rFonts w:ascii="Arial" w:eastAsia="Arial" w:hAnsi="Arial" w:cs="Arial"/>
          <w:sz w:val="20"/>
          <w:szCs w:val="20"/>
        </w:rPr>
        <w:t xml:space="preserve">Een uitingsvorm van het uiteindelijke uitgevoerde beroepsproduct dat je hebt gemaakt. Bijvoorbeeld een gemaakt spel, een nieuw KD, een beschrijving of een fotocollage. </w:t>
      </w:r>
    </w:p>
    <w:p w14:paraId="7A856C00" w14:textId="77777777" w:rsidR="00CC1222" w:rsidRDefault="00CC1222" w:rsidP="008872C6">
      <w:pPr>
        <w:widowControl w:val="0"/>
        <w:spacing w:line="276" w:lineRule="auto"/>
        <w:rPr>
          <w:rFonts w:ascii="Arial" w:eastAsia="Arial" w:hAnsi="Arial" w:cs="Arial"/>
          <w:b/>
          <w:i/>
          <w:sz w:val="20"/>
          <w:szCs w:val="20"/>
        </w:rPr>
      </w:pPr>
    </w:p>
    <w:p w14:paraId="6B8D3681" w14:textId="77777777" w:rsidR="00F72003" w:rsidRDefault="00632685" w:rsidP="008872C6">
      <w:pPr>
        <w:widowControl w:val="0"/>
        <w:spacing w:line="276" w:lineRule="auto"/>
        <w:rPr>
          <w:rFonts w:ascii="Arial" w:eastAsia="Arial" w:hAnsi="Arial" w:cs="Arial"/>
          <w:b/>
          <w:i/>
          <w:sz w:val="20"/>
          <w:szCs w:val="20"/>
        </w:rPr>
      </w:pPr>
      <w:r>
        <w:rPr>
          <w:rFonts w:ascii="Arial" w:eastAsia="Arial" w:hAnsi="Arial" w:cs="Arial"/>
          <w:b/>
          <w:i/>
          <w:sz w:val="20"/>
          <w:szCs w:val="20"/>
        </w:rPr>
        <w:t xml:space="preserve">Bronvermelding </w:t>
      </w:r>
    </w:p>
    <w:p w14:paraId="2370F278" w14:textId="77777777" w:rsidR="00F72003" w:rsidRDefault="00632685" w:rsidP="008872C6">
      <w:pPr>
        <w:spacing w:after="120" w:line="276" w:lineRule="auto"/>
        <w:rPr>
          <w:rFonts w:ascii="Arial" w:eastAsia="Arial" w:hAnsi="Arial" w:cs="Arial"/>
          <w:sz w:val="20"/>
          <w:szCs w:val="20"/>
        </w:rPr>
      </w:pPr>
      <w:r>
        <w:rPr>
          <w:rFonts w:ascii="Arial" w:eastAsia="Arial" w:hAnsi="Arial" w:cs="Arial"/>
          <w:sz w:val="20"/>
          <w:szCs w:val="20"/>
        </w:rPr>
        <w:t>Vergeet niet in de rapportages je gebruikte bronnen te vermelden volgens de APA-richtlijnen</w:t>
      </w:r>
      <w:r w:rsidR="008872C6">
        <w:rPr>
          <w:rFonts w:ascii="Arial" w:eastAsia="Arial" w:hAnsi="Arial" w:cs="Arial"/>
          <w:sz w:val="20"/>
          <w:szCs w:val="20"/>
        </w:rPr>
        <w:t>:</w:t>
      </w:r>
      <w:r>
        <w:t xml:space="preserve"> </w:t>
      </w:r>
    </w:p>
    <w:p w14:paraId="3F12A5F5" w14:textId="56B2A01E" w:rsidR="00F72003" w:rsidRDefault="00393E03" w:rsidP="009D3686">
      <w:pPr>
        <w:numPr>
          <w:ilvl w:val="0"/>
          <w:numId w:val="16"/>
        </w:numPr>
        <w:spacing w:line="276" w:lineRule="auto"/>
        <w:ind w:left="714" w:hanging="357"/>
        <w:rPr>
          <w:sz w:val="20"/>
          <w:szCs w:val="20"/>
        </w:rPr>
      </w:pPr>
      <w:hyperlink r:id="rId54">
        <w:r w:rsidR="00632685">
          <w:rPr>
            <w:rFonts w:ascii="Arial" w:eastAsia="Arial" w:hAnsi="Arial" w:cs="Arial"/>
            <w:sz w:val="20"/>
            <w:szCs w:val="20"/>
          </w:rPr>
          <w:t>Beknopte handleiding bronvermelding - APA richtlijnen</w:t>
        </w:r>
        <w:r w:rsidR="00B0678F">
          <w:rPr>
            <w:rFonts w:ascii="Arial" w:eastAsia="Arial" w:hAnsi="Arial" w:cs="Arial"/>
            <w:sz w:val="20"/>
            <w:szCs w:val="20"/>
          </w:rPr>
          <w:t>.</w:t>
        </w:r>
        <w:r w:rsidR="00632685">
          <w:rPr>
            <w:rFonts w:ascii="Arial" w:eastAsia="Arial" w:hAnsi="Arial" w:cs="Arial"/>
            <w:sz w:val="20"/>
            <w:szCs w:val="20"/>
          </w:rPr>
          <w:br/>
        </w:r>
      </w:hyperlink>
      <w:r w:rsidR="00632685">
        <w:rPr>
          <w:rFonts w:ascii="Arial" w:eastAsia="Arial" w:hAnsi="Arial" w:cs="Arial"/>
          <w:sz w:val="20"/>
          <w:szCs w:val="20"/>
        </w:rPr>
        <w:t xml:space="preserve">Link naar </w:t>
      </w:r>
      <w:r w:rsidR="00632685">
        <w:rPr>
          <w:rFonts w:ascii="Calibri" w:eastAsia="Calibri" w:hAnsi="Calibri" w:cs="Calibri"/>
          <w:color w:val="0000FF"/>
          <w:sz w:val="22"/>
          <w:szCs w:val="22"/>
          <w:u w:val="single"/>
        </w:rPr>
        <w:t>Mijn</w:t>
      </w:r>
      <w:r w:rsidR="00BE20C2">
        <w:rPr>
          <w:rFonts w:ascii="Calibri" w:eastAsia="Calibri" w:hAnsi="Calibri" w:cs="Calibri"/>
          <w:color w:val="0000FF"/>
          <w:sz w:val="22"/>
          <w:szCs w:val="22"/>
          <w:u w:val="single"/>
        </w:rPr>
        <w:t>NHLStenden</w:t>
      </w:r>
      <w:r w:rsidR="00632685">
        <w:rPr>
          <w:rFonts w:ascii="Arial" w:eastAsia="Arial" w:hAnsi="Arial" w:cs="Arial"/>
          <w:sz w:val="20"/>
          <w:szCs w:val="20"/>
        </w:rPr>
        <w:t xml:space="preserve">, je kunt hier inloggen met je </w:t>
      </w:r>
      <w:r w:rsidR="00BE20C2">
        <w:rPr>
          <w:rFonts w:ascii="Arial" w:eastAsia="Arial" w:hAnsi="Arial" w:cs="Arial"/>
          <w:sz w:val="20"/>
          <w:szCs w:val="20"/>
        </w:rPr>
        <w:t>NHLStenden</w:t>
      </w:r>
      <w:r w:rsidR="00632685">
        <w:rPr>
          <w:rFonts w:ascii="Arial" w:eastAsia="Arial" w:hAnsi="Arial" w:cs="Arial"/>
          <w:sz w:val="20"/>
          <w:szCs w:val="20"/>
        </w:rPr>
        <w:t>-inloggegevens</w:t>
      </w:r>
    </w:p>
    <w:p w14:paraId="497582F7" w14:textId="77777777" w:rsidR="00F72003" w:rsidRDefault="00393E03" w:rsidP="009D3686">
      <w:pPr>
        <w:numPr>
          <w:ilvl w:val="0"/>
          <w:numId w:val="16"/>
        </w:numPr>
        <w:spacing w:line="276" w:lineRule="auto"/>
        <w:ind w:left="714" w:hanging="357"/>
        <w:rPr>
          <w:sz w:val="20"/>
          <w:szCs w:val="20"/>
        </w:rPr>
      </w:pPr>
      <w:hyperlink r:id="rId55">
        <w:r w:rsidR="00632685">
          <w:rPr>
            <w:rFonts w:ascii="Arial" w:eastAsia="Arial" w:hAnsi="Arial" w:cs="Arial"/>
            <w:sz w:val="20"/>
            <w:szCs w:val="20"/>
          </w:rPr>
          <w:t>Refworks</w:t>
        </w:r>
      </w:hyperlink>
      <w:r w:rsidR="00632685">
        <w:rPr>
          <w:rFonts w:ascii="Arial" w:eastAsia="Arial" w:hAnsi="Arial" w:cs="Arial"/>
          <w:sz w:val="20"/>
          <w:szCs w:val="20"/>
        </w:rPr>
        <w:t xml:space="preserve"> - Handig programma om je literatuur en referenties bij te houden</w:t>
      </w:r>
      <w:r w:rsidR="00632685">
        <w:rPr>
          <w:rFonts w:ascii="Arial" w:eastAsia="Arial" w:hAnsi="Arial" w:cs="Arial"/>
          <w:sz w:val="20"/>
          <w:szCs w:val="20"/>
        </w:rPr>
        <w:br/>
        <w:t xml:space="preserve">Link naar </w:t>
      </w:r>
      <w:r w:rsidR="00632685">
        <w:rPr>
          <w:rFonts w:ascii="Calibri" w:eastAsia="Calibri" w:hAnsi="Calibri" w:cs="Calibri"/>
          <w:color w:val="0000FF"/>
          <w:sz w:val="22"/>
          <w:szCs w:val="22"/>
          <w:u w:val="single"/>
        </w:rPr>
        <w:t>Mijn</w:t>
      </w:r>
      <w:r w:rsidR="00BE20C2">
        <w:rPr>
          <w:rFonts w:ascii="Calibri" w:eastAsia="Calibri" w:hAnsi="Calibri" w:cs="Calibri"/>
          <w:color w:val="0000FF"/>
          <w:sz w:val="22"/>
          <w:szCs w:val="22"/>
          <w:u w:val="single"/>
        </w:rPr>
        <w:t>NHLStenden</w:t>
      </w:r>
      <w:r w:rsidR="00632685">
        <w:rPr>
          <w:rFonts w:ascii="Arial" w:eastAsia="Arial" w:hAnsi="Arial" w:cs="Arial"/>
          <w:sz w:val="20"/>
          <w:szCs w:val="20"/>
        </w:rPr>
        <w:t xml:space="preserve">, je kunt hier inloggen met je </w:t>
      </w:r>
      <w:r w:rsidR="00BE20C2">
        <w:rPr>
          <w:rFonts w:ascii="Arial" w:eastAsia="Arial" w:hAnsi="Arial" w:cs="Arial"/>
          <w:sz w:val="20"/>
          <w:szCs w:val="20"/>
        </w:rPr>
        <w:t>NHLStenden</w:t>
      </w:r>
      <w:r w:rsidR="00632685">
        <w:rPr>
          <w:rFonts w:ascii="Arial" w:eastAsia="Arial" w:hAnsi="Arial" w:cs="Arial"/>
          <w:sz w:val="20"/>
          <w:szCs w:val="20"/>
        </w:rPr>
        <w:t>-inloggegevens</w:t>
      </w:r>
    </w:p>
    <w:p w14:paraId="3C2E2B34" w14:textId="745B6B3A" w:rsidR="00BE4E0F" w:rsidRDefault="00393E03" w:rsidP="009D3686">
      <w:pPr>
        <w:numPr>
          <w:ilvl w:val="0"/>
          <w:numId w:val="16"/>
        </w:numPr>
        <w:spacing w:line="276" w:lineRule="auto"/>
        <w:ind w:left="714" w:hanging="357"/>
        <w:rPr>
          <w:rFonts w:ascii="Arial" w:eastAsia="Arial" w:hAnsi="Arial" w:cs="Arial"/>
          <w:sz w:val="20"/>
          <w:szCs w:val="20"/>
        </w:rPr>
      </w:pPr>
      <w:hyperlink r:id="rId56">
        <w:r w:rsidR="00632685">
          <w:rPr>
            <w:rFonts w:ascii="Arial" w:eastAsia="Arial" w:hAnsi="Arial" w:cs="Arial"/>
            <w:sz w:val="20"/>
            <w:szCs w:val="20"/>
          </w:rPr>
          <w:t xml:space="preserve">APA-bronvermelding </w:t>
        </w:r>
      </w:hyperlink>
    </w:p>
    <w:p w14:paraId="7F782627" w14:textId="466CC7A7" w:rsidR="00BE4E0F" w:rsidRDefault="00BE4E0F" w:rsidP="00BE4E0F">
      <w:pPr>
        <w:spacing w:line="276" w:lineRule="auto"/>
        <w:rPr>
          <w:rFonts w:ascii="Arial" w:eastAsia="Arial" w:hAnsi="Arial" w:cs="Arial"/>
          <w:sz w:val="20"/>
          <w:szCs w:val="20"/>
        </w:rPr>
      </w:pPr>
    </w:p>
    <w:p w14:paraId="56343B64" w14:textId="2CD7507C" w:rsidR="00BE4E0F" w:rsidRDefault="00BE4E0F" w:rsidP="00BE4E0F">
      <w:pPr>
        <w:spacing w:line="276" w:lineRule="auto"/>
        <w:rPr>
          <w:rFonts w:ascii="Arial" w:eastAsia="Arial" w:hAnsi="Arial" w:cs="Arial"/>
          <w:sz w:val="20"/>
          <w:szCs w:val="20"/>
        </w:rPr>
      </w:pPr>
    </w:p>
    <w:p w14:paraId="31544A23" w14:textId="77777777" w:rsidR="00B0678F" w:rsidRDefault="00B0678F" w:rsidP="00BE4E0F">
      <w:pPr>
        <w:spacing w:line="276" w:lineRule="auto"/>
        <w:rPr>
          <w:rFonts w:ascii="Arial" w:eastAsia="Arial" w:hAnsi="Arial" w:cs="Arial"/>
          <w:b/>
          <w:i/>
          <w:sz w:val="20"/>
          <w:szCs w:val="20"/>
        </w:rPr>
      </w:pPr>
    </w:p>
    <w:p w14:paraId="134279E4" w14:textId="77777777" w:rsidR="00B0678F" w:rsidRDefault="00B0678F" w:rsidP="00BE4E0F">
      <w:pPr>
        <w:spacing w:line="276" w:lineRule="auto"/>
        <w:rPr>
          <w:rFonts w:ascii="Arial" w:eastAsia="Arial" w:hAnsi="Arial" w:cs="Arial"/>
          <w:b/>
          <w:i/>
          <w:sz w:val="20"/>
          <w:szCs w:val="20"/>
        </w:rPr>
      </w:pPr>
    </w:p>
    <w:p w14:paraId="2A6B587E" w14:textId="77777777" w:rsidR="00B0678F" w:rsidRDefault="00B0678F" w:rsidP="00BE4E0F">
      <w:pPr>
        <w:spacing w:line="276" w:lineRule="auto"/>
        <w:rPr>
          <w:rFonts w:ascii="Arial" w:eastAsia="Arial" w:hAnsi="Arial" w:cs="Arial"/>
          <w:b/>
          <w:i/>
          <w:sz w:val="20"/>
          <w:szCs w:val="20"/>
        </w:rPr>
      </w:pPr>
    </w:p>
    <w:p w14:paraId="6BB535DF" w14:textId="77777777" w:rsidR="00B0678F" w:rsidRDefault="00B0678F" w:rsidP="00BE4E0F">
      <w:pPr>
        <w:spacing w:line="276" w:lineRule="auto"/>
        <w:rPr>
          <w:rFonts w:ascii="Arial" w:eastAsia="Arial" w:hAnsi="Arial" w:cs="Arial"/>
          <w:b/>
          <w:i/>
          <w:sz w:val="20"/>
          <w:szCs w:val="20"/>
        </w:rPr>
      </w:pPr>
    </w:p>
    <w:p w14:paraId="4BD95074" w14:textId="2C198FFA" w:rsidR="00B0678F" w:rsidRDefault="00B0678F" w:rsidP="00BE4E0F">
      <w:pPr>
        <w:spacing w:line="276" w:lineRule="auto"/>
        <w:rPr>
          <w:rFonts w:ascii="Arial" w:eastAsia="Arial" w:hAnsi="Arial" w:cs="Arial"/>
          <w:b/>
          <w:i/>
          <w:sz w:val="20"/>
          <w:szCs w:val="20"/>
        </w:rPr>
      </w:pPr>
      <w:r w:rsidRPr="00B0678F">
        <w:rPr>
          <w:rFonts w:ascii="Arial" w:eastAsia="Arial" w:hAnsi="Arial" w:cs="Arial"/>
          <w:b/>
          <w:i/>
          <w:sz w:val="20"/>
          <w:szCs w:val="20"/>
        </w:rPr>
        <w:lastRenderedPageBreak/>
        <w:t>Wijze van aanleveren:</w:t>
      </w:r>
    </w:p>
    <w:p w14:paraId="5CDF7C0E" w14:textId="22823233" w:rsidR="00BE4E0F" w:rsidRDefault="00B0678F" w:rsidP="00BE4E0F">
      <w:pPr>
        <w:spacing w:line="276" w:lineRule="auto"/>
        <w:rPr>
          <w:rFonts w:ascii="Arial" w:eastAsia="Arial" w:hAnsi="Arial" w:cs="Arial"/>
          <w:sz w:val="20"/>
          <w:szCs w:val="20"/>
        </w:rPr>
      </w:pPr>
      <w:r>
        <w:rPr>
          <w:rFonts w:ascii="Arial" w:eastAsia="Arial" w:hAnsi="Arial" w:cs="Arial"/>
          <w:sz w:val="20"/>
          <w:szCs w:val="20"/>
        </w:rPr>
        <w:t>Documenten die ter beoordeling worden aangeboden krijgen de volgende naam:</w:t>
      </w:r>
    </w:p>
    <w:p w14:paraId="77CC8EF6" w14:textId="6BD6E3AF" w:rsidR="00B0678F" w:rsidRDefault="00B0678F" w:rsidP="00BE4E0F">
      <w:pPr>
        <w:spacing w:line="276" w:lineRule="auto"/>
        <w:rPr>
          <w:rFonts w:ascii="Arial" w:eastAsia="Arial" w:hAnsi="Arial" w:cs="Arial"/>
          <w:sz w:val="20"/>
          <w:szCs w:val="20"/>
        </w:rPr>
      </w:pPr>
      <w:r>
        <w:rPr>
          <w:rFonts w:ascii="Arial" w:eastAsia="Arial" w:hAnsi="Arial" w:cs="Arial"/>
          <w:sz w:val="20"/>
          <w:szCs w:val="20"/>
        </w:rPr>
        <w:t>groepsnummer-naam product-achternaam en voorletter</w:t>
      </w:r>
      <w:r w:rsidR="00877621">
        <w:rPr>
          <w:rFonts w:ascii="Arial" w:eastAsia="Arial" w:hAnsi="Arial" w:cs="Arial"/>
          <w:sz w:val="20"/>
          <w:szCs w:val="20"/>
        </w:rPr>
        <w:t>.</w:t>
      </w:r>
    </w:p>
    <w:p w14:paraId="64F27CBD" w14:textId="0709972F" w:rsidR="00B0678F" w:rsidRDefault="00B0678F" w:rsidP="00BE4E0F">
      <w:pPr>
        <w:spacing w:line="276" w:lineRule="auto"/>
        <w:rPr>
          <w:rFonts w:ascii="Arial" w:eastAsia="Arial" w:hAnsi="Arial" w:cs="Arial"/>
          <w:sz w:val="20"/>
          <w:szCs w:val="20"/>
        </w:rPr>
      </w:pPr>
      <w:r>
        <w:rPr>
          <w:rFonts w:ascii="Arial" w:eastAsia="Arial" w:hAnsi="Arial" w:cs="Arial"/>
          <w:sz w:val="20"/>
          <w:szCs w:val="20"/>
        </w:rPr>
        <w:t xml:space="preserve">Bijvoorbeeld: </w:t>
      </w:r>
    </w:p>
    <w:p w14:paraId="15F99428" w14:textId="6A2F464F" w:rsidR="00B0678F" w:rsidRPr="00B0678F" w:rsidRDefault="00B0678F" w:rsidP="00BE4E0F">
      <w:pPr>
        <w:spacing w:line="276" w:lineRule="auto"/>
        <w:rPr>
          <w:rFonts w:ascii="Arial" w:eastAsia="Arial" w:hAnsi="Arial" w:cs="Arial"/>
          <w:b/>
          <w:i/>
          <w:sz w:val="20"/>
          <w:szCs w:val="20"/>
        </w:rPr>
      </w:pPr>
      <w:r w:rsidRPr="00B0678F">
        <w:rPr>
          <w:rFonts w:ascii="Arial" w:eastAsia="Arial" w:hAnsi="Arial" w:cs="Arial"/>
          <w:b/>
          <w:i/>
          <w:sz w:val="20"/>
          <w:szCs w:val="20"/>
        </w:rPr>
        <w:t>2333-in beeld-BoomK</w:t>
      </w:r>
    </w:p>
    <w:p w14:paraId="25D8334B" w14:textId="77777777" w:rsidR="00B0678F" w:rsidRPr="00B0678F" w:rsidRDefault="00B0678F" w:rsidP="00BE4E0F">
      <w:pPr>
        <w:spacing w:line="276" w:lineRule="auto"/>
        <w:rPr>
          <w:rFonts w:ascii="Arial" w:eastAsia="Arial" w:hAnsi="Arial" w:cs="Arial"/>
          <w:sz w:val="20"/>
          <w:szCs w:val="20"/>
        </w:rPr>
      </w:pPr>
    </w:p>
    <w:p w14:paraId="1A00E88F" w14:textId="2FE67AA9" w:rsidR="00BE4E0F" w:rsidRDefault="00BE4E0F" w:rsidP="00BE4E0F">
      <w:pPr>
        <w:spacing w:line="276" w:lineRule="auto"/>
        <w:rPr>
          <w:rFonts w:ascii="Arial" w:eastAsia="Arial" w:hAnsi="Arial" w:cs="Arial"/>
          <w:sz w:val="20"/>
          <w:szCs w:val="20"/>
        </w:rPr>
      </w:pPr>
    </w:p>
    <w:p w14:paraId="37FC6E86" w14:textId="77777777" w:rsidR="00BE4E0F" w:rsidRPr="00BE4E0F" w:rsidRDefault="00BE4E0F" w:rsidP="00BE4E0F">
      <w:pPr>
        <w:spacing w:line="276" w:lineRule="auto"/>
        <w:rPr>
          <w:rFonts w:ascii="Arial" w:eastAsia="Arial" w:hAnsi="Arial" w:cs="Arial"/>
          <w:sz w:val="20"/>
          <w:szCs w:val="20"/>
        </w:rPr>
      </w:pPr>
    </w:p>
    <w:p w14:paraId="696A37DC" w14:textId="564BBFE6" w:rsidR="00F72003" w:rsidRPr="00393E03" w:rsidRDefault="00632685" w:rsidP="00393E03">
      <w:pPr>
        <w:widowControl w:val="0"/>
        <w:numPr>
          <w:ilvl w:val="0"/>
          <w:numId w:val="17"/>
        </w:numPr>
        <w:spacing w:line="276" w:lineRule="auto"/>
        <w:contextualSpacing/>
        <w:rPr>
          <w:rFonts w:ascii="Arial" w:eastAsia="Arial" w:hAnsi="Arial" w:cs="Arial"/>
          <w:sz w:val="20"/>
          <w:szCs w:val="20"/>
        </w:rPr>
      </w:pPr>
      <w:r w:rsidRPr="00393E03">
        <w:rPr>
          <w:rFonts w:ascii="Arial" w:eastAsia="Arial" w:hAnsi="Arial" w:cs="Arial"/>
          <w:b/>
          <w:sz w:val="20"/>
          <w:szCs w:val="20"/>
        </w:rPr>
        <w:t>Beroepsproduct</w:t>
      </w:r>
      <w:r w:rsidR="005F53D5" w:rsidRPr="00393E03">
        <w:rPr>
          <w:rFonts w:ascii="Arial" w:eastAsia="Arial" w:hAnsi="Arial" w:cs="Arial"/>
          <w:b/>
          <w:sz w:val="20"/>
          <w:szCs w:val="20"/>
        </w:rPr>
        <w:t xml:space="preserve"> </w:t>
      </w:r>
      <w:r w:rsidR="007149F7" w:rsidRPr="00393E03">
        <w:rPr>
          <w:rFonts w:ascii="Arial" w:eastAsia="Arial" w:hAnsi="Arial" w:cs="Arial"/>
          <w:b/>
          <w:sz w:val="20"/>
          <w:szCs w:val="20"/>
        </w:rPr>
        <w:t>Ontwikkelingsplan tot mbo docent</w:t>
      </w:r>
    </w:p>
    <w:p w14:paraId="2AEDD694" w14:textId="09806D84" w:rsidR="00F72003" w:rsidRDefault="00632685">
      <w:pPr>
        <w:widowControl w:val="0"/>
        <w:spacing w:line="276" w:lineRule="auto"/>
        <w:rPr>
          <w:rFonts w:ascii="Arial" w:eastAsia="Arial" w:hAnsi="Arial" w:cs="Arial"/>
          <w:sz w:val="20"/>
          <w:szCs w:val="20"/>
        </w:rPr>
      </w:pPr>
      <w:r>
        <w:rPr>
          <w:rFonts w:ascii="Arial" w:eastAsia="Arial" w:hAnsi="Arial" w:cs="Arial"/>
          <w:sz w:val="20"/>
          <w:szCs w:val="20"/>
        </w:rPr>
        <w:t>Het eerste beroep</w:t>
      </w:r>
      <w:r w:rsidR="00E8105C">
        <w:rPr>
          <w:rFonts w:ascii="Arial" w:eastAsia="Arial" w:hAnsi="Arial" w:cs="Arial"/>
          <w:sz w:val="20"/>
          <w:szCs w:val="20"/>
        </w:rPr>
        <w:t>sproduct dat je uitvoert is het</w:t>
      </w:r>
      <w:r>
        <w:rPr>
          <w:rFonts w:ascii="Arial" w:eastAsia="Arial" w:hAnsi="Arial" w:cs="Arial"/>
          <w:sz w:val="20"/>
          <w:szCs w:val="20"/>
        </w:rPr>
        <w:t xml:space="preserve"> </w:t>
      </w:r>
      <w:r w:rsidR="00E8105C">
        <w:rPr>
          <w:rFonts w:ascii="Arial" w:eastAsia="Arial" w:hAnsi="Arial" w:cs="Arial"/>
          <w:sz w:val="20"/>
          <w:szCs w:val="20"/>
        </w:rPr>
        <w:t>Ontwikkelingsplan. Het ontwikkelingsplan</w:t>
      </w:r>
      <w:r>
        <w:rPr>
          <w:rFonts w:ascii="Arial" w:eastAsia="Arial" w:hAnsi="Arial" w:cs="Arial"/>
          <w:sz w:val="20"/>
          <w:szCs w:val="20"/>
        </w:rPr>
        <w:t xml:space="preserve"> sluit aan bij je eigen ontwikkelingsproces als </w:t>
      </w:r>
      <w:r w:rsidR="00756A3D">
        <w:rPr>
          <w:rFonts w:ascii="Arial" w:eastAsia="Arial" w:hAnsi="Arial" w:cs="Arial"/>
          <w:sz w:val="20"/>
          <w:szCs w:val="20"/>
        </w:rPr>
        <w:t>mbo-docent</w:t>
      </w:r>
      <w:r>
        <w:rPr>
          <w:rFonts w:ascii="Arial" w:eastAsia="Arial" w:hAnsi="Arial" w:cs="Arial"/>
          <w:sz w:val="20"/>
          <w:szCs w:val="20"/>
        </w:rPr>
        <w:t xml:space="preserve"> in relatie tot de criteria van het beoordelingsschema en de mogelijkheden die zich voordoen binnen je eigen werkcontext. Misschien staan er in het teamplan activiteiten die je kan oppak</w:t>
      </w:r>
      <w:r w:rsidR="005F53D5">
        <w:rPr>
          <w:rFonts w:ascii="Arial" w:eastAsia="Arial" w:hAnsi="Arial" w:cs="Arial"/>
          <w:sz w:val="20"/>
          <w:szCs w:val="20"/>
        </w:rPr>
        <w:t>ken en kan verbinden met je PDG-</w:t>
      </w:r>
      <w:r>
        <w:rPr>
          <w:rFonts w:ascii="Arial" w:eastAsia="Arial" w:hAnsi="Arial" w:cs="Arial"/>
          <w:sz w:val="20"/>
          <w:szCs w:val="20"/>
        </w:rPr>
        <w:t>opleiding.</w:t>
      </w:r>
      <w:r w:rsidR="005F53D5">
        <w:rPr>
          <w:rFonts w:ascii="Arial" w:eastAsia="Arial" w:hAnsi="Arial" w:cs="Arial"/>
          <w:sz w:val="20"/>
          <w:szCs w:val="20"/>
        </w:rPr>
        <w:t xml:space="preserve"> </w:t>
      </w:r>
      <w:r>
        <w:rPr>
          <w:rFonts w:ascii="Arial" w:eastAsia="Arial" w:hAnsi="Arial" w:cs="Arial"/>
          <w:sz w:val="20"/>
          <w:szCs w:val="20"/>
        </w:rPr>
        <w:t xml:space="preserve">Houdt daarbij rekening dat je ontwikkeling op de zes taken van de </w:t>
      </w:r>
      <w:r w:rsidR="00756A3D">
        <w:rPr>
          <w:rFonts w:ascii="Arial" w:eastAsia="Arial" w:hAnsi="Arial" w:cs="Arial"/>
          <w:sz w:val="20"/>
          <w:szCs w:val="20"/>
        </w:rPr>
        <w:t>mbo-docent</w:t>
      </w:r>
      <w:r>
        <w:rPr>
          <w:rFonts w:ascii="Arial" w:eastAsia="Arial" w:hAnsi="Arial" w:cs="Arial"/>
          <w:sz w:val="20"/>
          <w:szCs w:val="20"/>
        </w:rPr>
        <w:t xml:space="preserve"> (kwalificatiedossier mbo-docent) worden aangetoond.</w:t>
      </w:r>
    </w:p>
    <w:p w14:paraId="014DB593" w14:textId="77777777" w:rsidR="00F72003" w:rsidRDefault="00F72003">
      <w:pPr>
        <w:widowControl w:val="0"/>
        <w:spacing w:line="276" w:lineRule="auto"/>
        <w:rPr>
          <w:rFonts w:ascii="Arial" w:eastAsia="Arial" w:hAnsi="Arial" w:cs="Arial"/>
          <w:sz w:val="20"/>
          <w:szCs w:val="20"/>
        </w:rPr>
      </w:pPr>
    </w:p>
    <w:p w14:paraId="1D3B78A9" w14:textId="77777777" w:rsidR="00F72003" w:rsidRDefault="00632685">
      <w:pPr>
        <w:spacing w:line="276" w:lineRule="auto"/>
        <w:rPr>
          <w:rFonts w:ascii="Arial" w:eastAsia="Arial" w:hAnsi="Arial" w:cs="Arial"/>
          <w:sz w:val="20"/>
          <w:szCs w:val="20"/>
        </w:rPr>
      </w:pPr>
      <w:r>
        <w:rPr>
          <w:rFonts w:ascii="Arial" w:eastAsia="Arial" w:hAnsi="Arial" w:cs="Arial"/>
          <w:sz w:val="20"/>
          <w:szCs w:val="20"/>
        </w:rPr>
        <w:t>Je beschrijft in het plan van aanpak de context van je werkplek en wat je wilt leren.</w:t>
      </w:r>
    </w:p>
    <w:p w14:paraId="0D909DFA" w14:textId="77777777" w:rsidR="00F72003" w:rsidRDefault="00632685">
      <w:pPr>
        <w:spacing w:line="276" w:lineRule="auto"/>
        <w:rPr>
          <w:rFonts w:ascii="Arial" w:eastAsia="Arial" w:hAnsi="Arial" w:cs="Arial"/>
          <w:sz w:val="20"/>
          <w:szCs w:val="20"/>
        </w:rPr>
      </w:pPr>
      <w:r>
        <w:rPr>
          <w:rFonts w:ascii="Arial" w:eastAsia="Arial" w:hAnsi="Arial" w:cs="Arial"/>
          <w:sz w:val="20"/>
          <w:szCs w:val="20"/>
        </w:rPr>
        <w:t xml:space="preserve">De onderwijskundige Vygotsky spreekt over de </w:t>
      </w:r>
      <w:r w:rsidR="005F53D5">
        <w:rPr>
          <w:rFonts w:ascii="Arial" w:eastAsia="Arial" w:hAnsi="Arial" w:cs="Arial"/>
          <w:sz w:val="20"/>
          <w:szCs w:val="20"/>
        </w:rPr>
        <w:t>drie</w:t>
      </w:r>
      <w:r>
        <w:rPr>
          <w:rFonts w:ascii="Arial" w:eastAsia="Arial" w:hAnsi="Arial" w:cs="Arial"/>
          <w:sz w:val="20"/>
          <w:szCs w:val="20"/>
        </w:rPr>
        <w:t xml:space="preserve"> ontwikkelzones namelijk:</w:t>
      </w:r>
    </w:p>
    <w:p w14:paraId="00092FBE" w14:textId="77777777" w:rsidR="00F72003" w:rsidRDefault="00632685" w:rsidP="009D3686">
      <w:pPr>
        <w:numPr>
          <w:ilvl w:val="0"/>
          <w:numId w:val="14"/>
        </w:numPr>
        <w:spacing w:line="276" w:lineRule="auto"/>
        <w:ind w:left="284" w:hanging="284"/>
        <w:contextualSpacing/>
        <w:rPr>
          <w:sz w:val="20"/>
          <w:szCs w:val="20"/>
        </w:rPr>
      </w:pPr>
      <w:r>
        <w:rPr>
          <w:rFonts w:ascii="Arial" w:eastAsia="Arial" w:hAnsi="Arial" w:cs="Arial"/>
          <w:sz w:val="20"/>
          <w:szCs w:val="20"/>
        </w:rPr>
        <w:t>De comfort</w:t>
      </w:r>
      <w:r w:rsidR="005F53D5">
        <w:rPr>
          <w:rFonts w:ascii="Arial" w:eastAsia="Arial" w:hAnsi="Arial" w:cs="Arial"/>
          <w:sz w:val="20"/>
          <w:szCs w:val="20"/>
        </w:rPr>
        <w:t xml:space="preserve"> </w:t>
      </w:r>
      <w:r>
        <w:rPr>
          <w:rFonts w:ascii="Arial" w:eastAsia="Arial" w:hAnsi="Arial" w:cs="Arial"/>
          <w:sz w:val="20"/>
          <w:szCs w:val="20"/>
        </w:rPr>
        <w:t>zone: dit is de zone waarin je handelingen uitvoert dit voor je vertrouwd zijn om te doen.</w:t>
      </w:r>
    </w:p>
    <w:p w14:paraId="7B79326C" w14:textId="77777777" w:rsidR="00F72003" w:rsidRDefault="00632685" w:rsidP="009D3686">
      <w:pPr>
        <w:numPr>
          <w:ilvl w:val="0"/>
          <w:numId w:val="14"/>
        </w:numPr>
        <w:spacing w:line="276" w:lineRule="auto"/>
        <w:ind w:left="284" w:hanging="284"/>
        <w:contextualSpacing/>
        <w:rPr>
          <w:sz w:val="20"/>
          <w:szCs w:val="20"/>
        </w:rPr>
      </w:pPr>
      <w:r>
        <w:rPr>
          <w:rFonts w:ascii="Arial" w:eastAsia="Arial" w:hAnsi="Arial" w:cs="Arial"/>
          <w:sz w:val="20"/>
          <w:szCs w:val="20"/>
        </w:rPr>
        <w:t>De zone van naaste ontwikkeling: dit is de zone waarin je voor jouw nieuwe en andere stappen zet</w:t>
      </w:r>
    </w:p>
    <w:p w14:paraId="739049BD" w14:textId="77777777" w:rsidR="00F72003" w:rsidRDefault="00632685" w:rsidP="009D3686">
      <w:pPr>
        <w:numPr>
          <w:ilvl w:val="0"/>
          <w:numId w:val="14"/>
        </w:numPr>
        <w:spacing w:line="276" w:lineRule="auto"/>
        <w:ind w:left="284" w:hanging="284"/>
        <w:contextualSpacing/>
        <w:rPr>
          <w:sz w:val="20"/>
          <w:szCs w:val="20"/>
        </w:rPr>
      </w:pPr>
      <w:r>
        <w:rPr>
          <w:rFonts w:ascii="Arial" w:eastAsia="Arial" w:hAnsi="Arial" w:cs="Arial"/>
          <w:sz w:val="20"/>
          <w:szCs w:val="20"/>
        </w:rPr>
        <w:t>De paniek</w:t>
      </w:r>
      <w:r w:rsidR="005F53D5">
        <w:rPr>
          <w:rFonts w:ascii="Arial" w:eastAsia="Arial" w:hAnsi="Arial" w:cs="Arial"/>
          <w:sz w:val="20"/>
          <w:szCs w:val="20"/>
        </w:rPr>
        <w:t xml:space="preserve"> </w:t>
      </w:r>
      <w:r>
        <w:rPr>
          <w:rFonts w:ascii="Arial" w:eastAsia="Arial" w:hAnsi="Arial" w:cs="Arial"/>
          <w:sz w:val="20"/>
          <w:szCs w:val="20"/>
        </w:rPr>
        <w:t>zone: dit is een zone waarin je verlamt, verkrampt en niet meer in staat bent om je te ontwikkelen</w:t>
      </w:r>
    </w:p>
    <w:p w14:paraId="0169C822" w14:textId="77777777" w:rsidR="00F72003" w:rsidRDefault="00632685">
      <w:pPr>
        <w:spacing w:line="276" w:lineRule="auto"/>
        <w:ind w:left="720"/>
        <w:rPr>
          <w:rFonts w:ascii="Arial" w:eastAsia="Arial" w:hAnsi="Arial" w:cs="Arial"/>
          <w:sz w:val="20"/>
          <w:szCs w:val="20"/>
        </w:rPr>
      </w:pPr>
      <w:r>
        <w:rPr>
          <w:rFonts w:ascii="Arial" w:eastAsia="Arial" w:hAnsi="Arial" w:cs="Arial"/>
          <w:sz w:val="20"/>
          <w:szCs w:val="20"/>
        </w:rPr>
        <w:t xml:space="preserve"> </w:t>
      </w:r>
    </w:p>
    <w:p w14:paraId="522F6631" w14:textId="2781A801" w:rsidR="00F72003" w:rsidRDefault="00632685">
      <w:pPr>
        <w:rPr>
          <w:rFonts w:ascii="Arial" w:eastAsia="Arial" w:hAnsi="Arial" w:cs="Arial"/>
          <w:sz w:val="20"/>
          <w:szCs w:val="20"/>
        </w:rPr>
      </w:pPr>
      <w:r>
        <w:rPr>
          <w:rFonts w:ascii="Arial" w:eastAsia="Arial" w:hAnsi="Arial" w:cs="Arial"/>
          <w:sz w:val="20"/>
          <w:szCs w:val="20"/>
        </w:rPr>
        <w:t>In het zoeken naar leerdoelen voor je PDG</w:t>
      </w:r>
      <w:r w:rsidR="005F53D5">
        <w:rPr>
          <w:rFonts w:ascii="Arial" w:eastAsia="Arial" w:hAnsi="Arial" w:cs="Arial"/>
          <w:sz w:val="20"/>
          <w:szCs w:val="20"/>
        </w:rPr>
        <w:t>-</w:t>
      </w:r>
      <w:r>
        <w:rPr>
          <w:rFonts w:ascii="Arial" w:eastAsia="Arial" w:hAnsi="Arial" w:cs="Arial"/>
          <w:sz w:val="20"/>
          <w:szCs w:val="20"/>
        </w:rPr>
        <w:t xml:space="preserve">traject willen we graag dat je doelen zoekt die in jouw zone van naaste ontwikkeling zit. Deze beschrijf je in jouw </w:t>
      </w:r>
      <w:r w:rsidR="00393E03">
        <w:rPr>
          <w:rFonts w:ascii="Arial" w:eastAsia="Arial" w:hAnsi="Arial" w:cs="Arial"/>
          <w:sz w:val="20"/>
          <w:szCs w:val="20"/>
        </w:rPr>
        <w:t>ontwikkelingsplan</w:t>
      </w:r>
      <w:r>
        <w:rPr>
          <w:rFonts w:ascii="Arial" w:eastAsia="Arial" w:hAnsi="Arial" w:cs="Arial"/>
          <w:sz w:val="20"/>
          <w:szCs w:val="20"/>
        </w:rPr>
        <w:t>. Tevens beschrijf je hoe de context eruitziet waarbinnen je een bepaald beroepsproduct wilt gaan uitvoeren aan de hand van het TGI</w:t>
      </w:r>
      <w:r w:rsidR="005F53D5">
        <w:rPr>
          <w:rFonts w:ascii="Arial" w:eastAsia="Arial" w:hAnsi="Arial" w:cs="Arial"/>
          <w:sz w:val="20"/>
          <w:szCs w:val="20"/>
        </w:rPr>
        <w:t>-</w:t>
      </w:r>
      <w:r>
        <w:rPr>
          <w:rFonts w:ascii="Arial" w:eastAsia="Arial" w:hAnsi="Arial" w:cs="Arial"/>
          <w:sz w:val="20"/>
          <w:szCs w:val="20"/>
        </w:rPr>
        <w:t>model.</w:t>
      </w:r>
    </w:p>
    <w:p w14:paraId="7F703539" w14:textId="77777777" w:rsidR="00F72003" w:rsidRDefault="00F72003">
      <w:pPr>
        <w:rPr>
          <w:rFonts w:ascii="Arial" w:eastAsia="Arial" w:hAnsi="Arial" w:cs="Arial"/>
          <w:sz w:val="20"/>
          <w:szCs w:val="20"/>
        </w:rPr>
      </w:pPr>
    </w:p>
    <w:p w14:paraId="0EB6C5B2" w14:textId="77777777" w:rsidR="00F72003" w:rsidRDefault="00632685">
      <w:pPr>
        <w:widowControl w:val="0"/>
        <w:spacing w:line="276" w:lineRule="auto"/>
        <w:rPr>
          <w:rFonts w:ascii="Arial" w:eastAsia="Arial" w:hAnsi="Arial" w:cs="Arial"/>
          <w:sz w:val="20"/>
          <w:szCs w:val="20"/>
        </w:rPr>
      </w:pPr>
      <w:r>
        <w:rPr>
          <w:rFonts w:ascii="Arial" w:eastAsia="Arial" w:hAnsi="Arial" w:cs="Arial"/>
          <w:b/>
          <w:i/>
          <w:sz w:val="20"/>
          <w:szCs w:val="20"/>
        </w:rPr>
        <w:t xml:space="preserve">Voorbeeld van een beroepsproduct uit de eigen werkomgeving </w:t>
      </w:r>
    </w:p>
    <w:p w14:paraId="14CAE60E" w14:textId="2E60C801" w:rsidR="00F72003" w:rsidRDefault="00632685" w:rsidP="005F53D5">
      <w:pPr>
        <w:widowControl w:val="0"/>
        <w:spacing w:line="276" w:lineRule="auto"/>
        <w:rPr>
          <w:rFonts w:ascii="Arial" w:eastAsia="Arial" w:hAnsi="Arial" w:cs="Arial"/>
          <w:i/>
          <w:sz w:val="20"/>
          <w:szCs w:val="20"/>
        </w:rPr>
      </w:pPr>
      <w:r>
        <w:rPr>
          <w:rFonts w:ascii="Arial" w:eastAsia="Arial" w:hAnsi="Arial" w:cs="Arial"/>
          <w:i/>
          <w:sz w:val="20"/>
          <w:szCs w:val="20"/>
        </w:rPr>
        <w:t xml:space="preserve">Je opleiding wil al jaren een excursie organiseren voor tweedejaars studenten van de niveau 3 opleiding Logistiek. Ze vragen jou als één van de docenten van deze groep dit te gaan doen. Voor jezelf bepaal je als leerdoel dat je in een andere omgeving dan de school sociale veiligheid voor de studenten wilt creëren en staat hierbij bij stil door na te gaan hoe verhoudt mij als professional mee? Wat wil ik ontwikkelen en welke bronnen kan ik hierbij gebruiken? De criteria die je in dit product gaat aantonen zijn hier grotendeels op afgestemd, en ook de literatuur is daar waar mogelijk passend bij deze leervraag. Je kiest voor een weblog als rapportagevorm, dus in je </w:t>
      </w:r>
      <w:r w:rsidR="00393E03">
        <w:rPr>
          <w:rFonts w:ascii="Arial" w:eastAsia="Arial" w:hAnsi="Arial" w:cs="Arial"/>
          <w:i/>
          <w:sz w:val="20"/>
          <w:szCs w:val="20"/>
        </w:rPr>
        <w:t>ontwikkelingsplan</w:t>
      </w:r>
      <w:r>
        <w:rPr>
          <w:rFonts w:ascii="Arial" w:eastAsia="Arial" w:hAnsi="Arial" w:cs="Arial"/>
          <w:i/>
          <w:sz w:val="20"/>
          <w:szCs w:val="20"/>
        </w:rPr>
        <w:t xml:space="preserve"> neem je op dat je wilt leren hoe je </w:t>
      </w:r>
      <w:r w:rsidR="00393E03">
        <w:rPr>
          <w:rFonts w:ascii="Arial" w:eastAsia="Arial" w:hAnsi="Arial" w:cs="Arial"/>
          <w:i/>
          <w:sz w:val="20"/>
          <w:szCs w:val="20"/>
        </w:rPr>
        <w:t xml:space="preserve">een weblog </w:t>
      </w:r>
      <w:r>
        <w:rPr>
          <w:rFonts w:ascii="Arial" w:eastAsia="Arial" w:hAnsi="Arial" w:cs="Arial"/>
          <w:i/>
          <w:sz w:val="20"/>
          <w:szCs w:val="20"/>
        </w:rPr>
        <w:t>gaat maken.</w:t>
      </w:r>
    </w:p>
    <w:p w14:paraId="46E856E4" w14:textId="77777777" w:rsidR="00F72003" w:rsidRDefault="00F72003">
      <w:pPr>
        <w:widowControl w:val="0"/>
        <w:spacing w:line="276" w:lineRule="auto"/>
        <w:rPr>
          <w:rFonts w:ascii="Arial" w:eastAsia="Arial" w:hAnsi="Arial" w:cs="Arial"/>
          <w:sz w:val="20"/>
          <w:szCs w:val="20"/>
        </w:rPr>
      </w:pPr>
    </w:p>
    <w:p w14:paraId="5A5A3E52" w14:textId="5FFFB270" w:rsidR="00F72003" w:rsidRDefault="00632685">
      <w:pPr>
        <w:spacing w:line="276" w:lineRule="auto"/>
        <w:rPr>
          <w:rFonts w:ascii="Arial" w:eastAsia="Arial" w:hAnsi="Arial" w:cs="Arial"/>
          <w:sz w:val="20"/>
          <w:szCs w:val="20"/>
        </w:rPr>
      </w:pPr>
      <w:r>
        <w:rPr>
          <w:rFonts w:ascii="Arial" w:eastAsia="Arial" w:hAnsi="Arial" w:cs="Arial"/>
          <w:sz w:val="20"/>
          <w:szCs w:val="20"/>
        </w:rPr>
        <w:t xml:space="preserve">Per beroepsproduct bepaal je zelf welke beoordelingscriteria en welke literatuur en/of andere bronnen je wilt verbinden aan dat beroepsproduct. Alle beoordelingscriteria moeten minimaal één keer in een beroepsproduct zichtbaar worden gemaakt en in elk product besteed je in ieder geval aandacht aan </w:t>
      </w:r>
      <w:r w:rsidR="006A071F">
        <w:rPr>
          <w:rFonts w:ascii="Arial" w:eastAsia="Arial" w:hAnsi="Arial" w:cs="Arial"/>
          <w:sz w:val="20"/>
          <w:szCs w:val="20"/>
        </w:rPr>
        <w:t>taak 1</w:t>
      </w:r>
      <w:r>
        <w:rPr>
          <w:rFonts w:ascii="Arial" w:eastAsia="Arial" w:hAnsi="Arial" w:cs="Arial"/>
          <w:sz w:val="20"/>
          <w:szCs w:val="20"/>
        </w:rPr>
        <w:t xml:space="preserve">, </w:t>
      </w:r>
      <w:r w:rsidR="006A071F">
        <w:rPr>
          <w:rFonts w:ascii="Arial" w:eastAsia="Arial" w:hAnsi="Arial" w:cs="Arial"/>
          <w:sz w:val="20"/>
          <w:szCs w:val="20"/>
        </w:rPr>
        <w:t>de mbo docent is en blijft professional</w:t>
      </w:r>
      <w:r>
        <w:rPr>
          <w:rFonts w:ascii="Arial" w:eastAsia="Arial" w:hAnsi="Arial" w:cs="Arial"/>
          <w:sz w:val="20"/>
          <w:szCs w:val="20"/>
        </w:rPr>
        <w:t>. Optioneel zie je in bijlage B enkele suggesties staan, welke beoordelingscriteria je aan een bepaald beroepsproduct zou kunnen verbinden.</w:t>
      </w:r>
    </w:p>
    <w:p w14:paraId="5315B34B" w14:textId="77777777" w:rsidR="00F72003" w:rsidRDefault="00F72003">
      <w:pPr>
        <w:widowControl w:val="0"/>
        <w:spacing w:line="276" w:lineRule="auto"/>
        <w:rPr>
          <w:rFonts w:ascii="Arial" w:eastAsia="Arial" w:hAnsi="Arial" w:cs="Arial"/>
          <w:color w:val="252525"/>
          <w:sz w:val="20"/>
          <w:szCs w:val="20"/>
        </w:rPr>
      </w:pPr>
    </w:p>
    <w:p w14:paraId="63E4EC64" w14:textId="77777777" w:rsidR="00393E03" w:rsidRDefault="00393E03" w:rsidP="00976239">
      <w:pPr>
        <w:pStyle w:val="Tekstopmerking"/>
        <w:rPr>
          <w:rFonts w:ascii="Arial" w:hAnsi="Arial" w:cs="Arial"/>
          <w:b/>
        </w:rPr>
      </w:pPr>
    </w:p>
    <w:p w14:paraId="33D1F88E" w14:textId="77777777" w:rsidR="00393E03" w:rsidRDefault="00393E03" w:rsidP="00976239">
      <w:pPr>
        <w:pStyle w:val="Tekstopmerking"/>
        <w:rPr>
          <w:rFonts w:ascii="Arial" w:hAnsi="Arial" w:cs="Arial"/>
          <w:b/>
        </w:rPr>
      </w:pPr>
    </w:p>
    <w:p w14:paraId="040F2DDE" w14:textId="77777777" w:rsidR="00393E03" w:rsidRDefault="00393E03" w:rsidP="00976239">
      <w:pPr>
        <w:pStyle w:val="Tekstopmerking"/>
        <w:rPr>
          <w:rFonts w:ascii="Arial" w:hAnsi="Arial" w:cs="Arial"/>
          <w:b/>
        </w:rPr>
      </w:pPr>
    </w:p>
    <w:p w14:paraId="3BE6A612" w14:textId="77777777" w:rsidR="00393E03" w:rsidRDefault="00393E03" w:rsidP="00976239">
      <w:pPr>
        <w:pStyle w:val="Tekstopmerking"/>
        <w:rPr>
          <w:rFonts w:ascii="Arial" w:hAnsi="Arial" w:cs="Arial"/>
          <w:b/>
        </w:rPr>
      </w:pPr>
    </w:p>
    <w:p w14:paraId="0CFD3F43" w14:textId="77777777" w:rsidR="00393E03" w:rsidRDefault="00393E03" w:rsidP="00976239">
      <w:pPr>
        <w:pStyle w:val="Tekstopmerking"/>
        <w:rPr>
          <w:rFonts w:ascii="Arial" w:hAnsi="Arial" w:cs="Arial"/>
          <w:b/>
        </w:rPr>
      </w:pPr>
    </w:p>
    <w:p w14:paraId="03E8D13A" w14:textId="77777777" w:rsidR="00393E03" w:rsidRDefault="00393E03" w:rsidP="00976239">
      <w:pPr>
        <w:pStyle w:val="Tekstopmerking"/>
        <w:rPr>
          <w:rFonts w:ascii="Arial" w:hAnsi="Arial" w:cs="Arial"/>
          <w:b/>
        </w:rPr>
      </w:pPr>
    </w:p>
    <w:p w14:paraId="1D517F40" w14:textId="77777777" w:rsidR="00393E03" w:rsidRDefault="00393E03" w:rsidP="00976239">
      <w:pPr>
        <w:pStyle w:val="Tekstopmerking"/>
        <w:rPr>
          <w:rFonts w:ascii="Arial" w:hAnsi="Arial" w:cs="Arial"/>
          <w:b/>
        </w:rPr>
      </w:pPr>
    </w:p>
    <w:p w14:paraId="63D954E5" w14:textId="77777777" w:rsidR="00393E03" w:rsidRDefault="00393E03" w:rsidP="00976239">
      <w:pPr>
        <w:pStyle w:val="Tekstopmerking"/>
        <w:rPr>
          <w:rFonts w:ascii="Arial" w:hAnsi="Arial" w:cs="Arial"/>
          <w:b/>
        </w:rPr>
      </w:pPr>
    </w:p>
    <w:p w14:paraId="073AFB31" w14:textId="77777777" w:rsidR="00393E03" w:rsidRDefault="00393E03" w:rsidP="00976239">
      <w:pPr>
        <w:pStyle w:val="Tekstopmerking"/>
        <w:rPr>
          <w:rFonts w:ascii="Arial" w:hAnsi="Arial" w:cs="Arial"/>
          <w:b/>
        </w:rPr>
      </w:pPr>
    </w:p>
    <w:p w14:paraId="085C73E5" w14:textId="77777777" w:rsidR="00393E03" w:rsidRDefault="00393E03" w:rsidP="00976239">
      <w:pPr>
        <w:pStyle w:val="Tekstopmerking"/>
        <w:rPr>
          <w:rFonts w:ascii="Arial" w:hAnsi="Arial" w:cs="Arial"/>
          <w:b/>
        </w:rPr>
      </w:pPr>
    </w:p>
    <w:p w14:paraId="07664C85" w14:textId="77777777" w:rsidR="00393E03" w:rsidRDefault="00393E03" w:rsidP="00976239">
      <w:pPr>
        <w:pStyle w:val="Tekstopmerking"/>
        <w:rPr>
          <w:rFonts w:ascii="Arial" w:hAnsi="Arial" w:cs="Arial"/>
          <w:b/>
        </w:rPr>
      </w:pPr>
    </w:p>
    <w:p w14:paraId="66A68DD4" w14:textId="7FCD709E" w:rsidR="00976239" w:rsidRPr="00445BE3" w:rsidRDefault="00976239" w:rsidP="00976239">
      <w:pPr>
        <w:pStyle w:val="Tekstopmerking"/>
        <w:rPr>
          <w:rFonts w:ascii="Arial" w:hAnsi="Arial" w:cs="Arial"/>
          <w:b/>
        </w:rPr>
      </w:pPr>
      <w:r w:rsidRPr="00445BE3">
        <w:rPr>
          <w:rFonts w:ascii="Arial" w:hAnsi="Arial" w:cs="Arial"/>
          <w:b/>
        </w:rPr>
        <w:lastRenderedPageBreak/>
        <w:t>Je ontwikkelingsplan tot mbo docent</w:t>
      </w:r>
    </w:p>
    <w:p w14:paraId="028C267B" w14:textId="67773922" w:rsidR="00F72003" w:rsidRPr="00445BE3" w:rsidRDefault="00976239">
      <w:pPr>
        <w:rPr>
          <w:rFonts w:ascii="Arial" w:eastAsia="Arial" w:hAnsi="Arial" w:cs="Arial"/>
          <w:sz w:val="20"/>
          <w:szCs w:val="20"/>
        </w:rPr>
      </w:pPr>
      <w:r w:rsidRPr="00445BE3">
        <w:rPr>
          <w:rFonts w:ascii="Arial" w:eastAsia="Arial" w:hAnsi="Arial" w:cs="Arial"/>
          <w:sz w:val="20"/>
          <w:szCs w:val="20"/>
        </w:rPr>
        <w:t xml:space="preserve">Je ontwikkelingsplan tot mbo docent </w:t>
      </w:r>
      <w:r w:rsidR="00632685" w:rsidRPr="00445BE3">
        <w:rPr>
          <w:rFonts w:ascii="Arial" w:eastAsia="Arial" w:hAnsi="Arial" w:cs="Arial"/>
          <w:sz w:val="20"/>
          <w:szCs w:val="20"/>
        </w:rPr>
        <w:t xml:space="preserve">bestaat uit de volgende onderdelen: </w:t>
      </w:r>
    </w:p>
    <w:p w14:paraId="55ACF52E" w14:textId="77777777" w:rsidR="00F72003" w:rsidRDefault="00632685">
      <w:pPr>
        <w:widowControl w:val="0"/>
        <w:numPr>
          <w:ilvl w:val="0"/>
          <w:numId w:val="1"/>
        </w:numPr>
        <w:spacing w:line="276" w:lineRule="auto"/>
        <w:ind w:left="426" w:hanging="426"/>
        <w:contextualSpacing/>
        <w:rPr>
          <w:sz w:val="20"/>
          <w:szCs w:val="20"/>
        </w:rPr>
      </w:pPr>
      <w:r>
        <w:rPr>
          <w:rFonts w:ascii="Arial" w:eastAsia="Arial" w:hAnsi="Arial" w:cs="Arial"/>
          <w:sz w:val="20"/>
          <w:szCs w:val="20"/>
        </w:rPr>
        <w:t>Korte beschrijving van de context</w:t>
      </w:r>
    </w:p>
    <w:p w14:paraId="6746BDE7" w14:textId="77777777" w:rsidR="00F72003" w:rsidRDefault="00632685">
      <w:pPr>
        <w:widowControl w:val="0"/>
        <w:numPr>
          <w:ilvl w:val="0"/>
          <w:numId w:val="1"/>
        </w:numPr>
        <w:spacing w:line="276" w:lineRule="auto"/>
        <w:ind w:left="426" w:hanging="426"/>
        <w:contextualSpacing/>
        <w:rPr>
          <w:sz w:val="20"/>
          <w:szCs w:val="20"/>
        </w:rPr>
      </w:pPr>
      <w:r>
        <w:rPr>
          <w:rFonts w:ascii="Arial" w:eastAsia="Arial" w:hAnsi="Arial" w:cs="Arial"/>
          <w:sz w:val="20"/>
          <w:szCs w:val="20"/>
        </w:rPr>
        <w:t xml:space="preserve">De leerdoelen die je wilt realiseren </w:t>
      </w:r>
    </w:p>
    <w:p w14:paraId="1FF02FBF" w14:textId="122DA4F8" w:rsidR="00F72003" w:rsidRDefault="00976239">
      <w:pPr>
        <w:widowControl w:val="0"/>
        <w:numPr>
          <w:ilvl w:val="0"/>
          <w:numId w:val="1"/>
        </w:numPr>
        <w:spacing w:line="276" w:lineRule="auto"/>
        <w:ind w:left="426" w:hanging="426"/>
        <w:contextualSpacing/>
        <w:rPr>
          <w:sz w:val="20"/>
          <w:szCs w:val="20"/>
        </w:rPr>
      </w:pPr>
      <w:r>
        <w:rPr>
          <w:rFonts w:ascii="Arial" w:eastAsia="Arial" w:hAnsi="Arial" w:cs="Arial"/>
          <w:sz w:val="20"/>
          <w:szCs w:val="20"/>
        </w:rPr>
        <w:t>Afhankelijk van jouw gekozen route beschrijf je</w:t>
      </w:r>
      <w:r w:rsidR="00632685">
        <w:rPr>
          <w:rFonts w:ascii="Arial" w:eastAsia="Arial" w:hAnsi="Arial" w:cs="Arial"/>
          <w:sz w:val="20"/>
          <w:szCs w:val="20"/>
        </w:rPr>
        <w:t>:</w:t>
      </w:r>
    </w:p>
    <w:p w14:paraId="5C646A48" w14:textId="77777777" w:rsidR="00F72003" w:rsidRDefault="00632685" w:rsidP="009D3686">
      <w:pPr>
        <w:widowControl w:val="0"/>
        <w:numPr>
          <w:ilvl w:val="0"/>
          <w:numId w:val="12"/>
        </w:numPr>
        <w:spacing w:line="276" w:lineRule="auto"/>
        <w:ind w:left="782" w:hanging="357"/>
        <w:contextualSpacing/>
        <w:rPr>
          <w:sz w:val="20"/>
          <w:szCs w:val="20"/>
        </w:rPr>
      </w:pPr>
      <w:r>
        <w:rPr>
          <w:rFonts w:ascii="Arial" w:eastAsia="Arial" w:hAnsi="Arial" w:cs="Arial"/>
          <w:sz w:val="20"/>
          <w:szCs w:val="20"/>
        </w:rPr>
        <w:t>Leerdoel</w:t>
      </w:r>
    </w:p>
    <w:p w14:paraId="134E3954" w14:textId="60ED4F79" w:rsidR="00F72003" w:rsidRPr="006A071F" w:rsidRDefault="00632685" w:rsidP="009D3686">
      <w:pPr>
        <w:widowControl w:val="0"/>
        <w:numPr>
          <w:ilvl w:val="0"/>
          <w:numId w:val="12"/>
        </w:numPr>
        <w:spacing w:line="276" w:lineRule="auto"/>
        <w:contextualSpacing/>
        <w:rPr>
          <w:sz w:val="20"/>
          <w:szCs w:val="20"/>
        </w:rPr>
      </w:pPr>
      <w:r>
        <w:rPr>
          <w:rFonts w:ascii="Arial" w:eastAsia="Arial" w:hAnsi="Arial" w:cs="Arial"/>
          <w:sz w:val="20"/>
          <w:szCs w:val="20"/>
        </w:rPr>
        <w:t>Koppeling tussen de beoordelingscriteria, literatuur en de uitvoering van de verschillende beroepsproducten en voor zover mogelijk de leervraag</w:t>
      </w:r>
    </w:p>
    <w:p w14:paraId="0B0EBD30" w14:textId="4D665B9C" w:rsidR="006A071F" w:rsidRDefault="006A071F" w:rsidP="009D3686">
      <w:pPr>
        <w:widowControl w:val="0"/>
        <w:numPr>
          <w:ilvl w:val="0"/>
          <w:numId w:val="12"/>
        </w:numPr>
        <w:spacing w:line="276" w:lineRule="auto"/>
        <w:contextualSpacing/>
        <w:rPr>
          <w:sz w:val="20"/>
          <w:szCs w:val="20"/>
        </w:rPr>
      </w:pPr>
      <w:r>
        <w:rPr>
          <w:rFonts w:ascii="Arial" w:eastAsia="Arial" w:hAnsi="Arial" w:cs="Arial"/>
          <w:sz w:val="20"/>
          <w:szCs w:val="20"/>
        </w:rPr>
        <w:t>Wie betrek je bij jouw leren</w:t>
      </w:r>
    </w:p>
    <w:p w14:paraId="3AFA17F1" w14:textId="77777777" w:rsidR="00F72003" w:rsidRDefault="00632685">
      <w:pPr>
        <w:widowControl w:val="0"/>
        <w:spacing w:line="276" w:lineRule="auto"/>
        <w:ind w:left="426"/>
        <w:rPr>
          <w:rFonts w:ascii="Arial" w:eastAsia="Arial" w:hAnsi="Arial" w:cs="Arial"/>
          <w:sz w:val="20"/>
          <w:szCs w:val="20"/>
        </w:rPr>
      </w:pPr>
      <w:r>
        <w:rPr>
          <w:rFonts w:ascii="Arial" w:eastAsia="Arial" w:hAnsi="Arial" w:cs="Arial"/>
          <w:sz w:val="20"/>
          <w:szCs w:val="20"/>
        </w:rPr>
        <w:t xml:space="preserve">- </w:t>
      </w:r>
      <w:r>
        <w:rPr>
          <w:rFonts w:ascii="Arial" w:eastAsia="Arial" w:hAnsi="Arial" w:cs="Arial"/>
          <w:sz w:val="20"/>
          <w:szCs w:val="20"/>
        </w:rPr>
        <w:tab/>
        <w:t xml:space="preserve">Oriëntatie en deels de voorbereiding (de O en V van het OVUR model) per beroepsproduct  </w:t>
      </w:r>
    </w:p>
    <w:p w14:paraId="27755CE2" w14:textId="77777777" w:rsidR="00F72003" w:rsidRDefault="00632685">
      <w:pPr>
        <w:widowControl w:val="0"/>
        <w:spacing w:line="276" w:lineRule="auto"/>
        <w:ind w:left="720" w:hanging="294"/>
        <w:rPr>
          <w:rFonts w:ascii="Arial" w:eastAsia="Arial" w:hAnsi="Arial" w:cs="Arial"/>
          <w:sz w:val="20"/>
          <w:szCs w:val="20"/>
        </w:rPr>
      </w:pPr>
      <w:r>
        <w:rPr>
          <w:rFonts w:ascii="Arial" w:eastAsia="Arial" w:hAnsi="Arial" w:cs="Arial"/>
          <w:sz w:val="20"/>
          <w:szCs w:val="20"/>
        </w:rPr>
        <w:t>-</w:t>
      </w:r>
      <w:r>
        <w:rPr>
          <w:rFonts w:ascii="Arial" w:eastAsia="Arial" w:hAnsi="Arial" w:cs="Arial"/>
          <w:sz w:val="20"/>
          <w:szCs w:val="20"/>
        </w:rPr>
        <w:tab/>
        <w:t xml:space="preserve">de wijze waarop je gaat aantonen dat je de criteria hebt aangetoond. Je kan kiezen voor bijv. een praktijkassessment, een verslag, een video of een website. </w:t>
      </w:r>
    </w:p>
    <w:p w14:paraId="07E71C0D" w14:textId="77777777" w:rsidR="006A071F" w:rsidRPr="006A071F" w:rsidRDefault="00632685">
      <w:pPr>
        <w:widowControl w:val="0"/>
        <w:numPr>
          <w:ilvl w:val="0"/>
          <w:numId w:val="1"/>
        </w:numPr>
        <w:spacing w:line="276" w:lineRule="auto"/>
        <w:ind w:left="426" w:hanging="426"/>
        <w:contextualSpacing/>
        <w:rPr>
          <w:sz w:val="20"/>
          <w:szCs w:val="20"/>
        </w:rPr>
      </w:pPr>
      <w:r>
        <w:rPr>
          <w:rFonts w:ascii="Arial" w:eastAsia="Arial" w:hAnsi="Arial" w:cs="Arial"/>
          <w:sz w:val="20"/>
          <w:szCs w:val="20"/>
        </w:rPr>
        <w:t>Ingevulde matrix beoordelingscriteria (zie bijlage B)</w:t>
      </w:r>
      <w:r w:rsidR="006A071F">
        <w:rPr>
          <w:rFonts w:ascii="Arial" w:eastAsia="Arial" w:hAnsi="Arial" w:cs="Arial"/>
          <w:sz w:val="20"/>
          <w:szCs w:val="20"/>
        </w:rPr>
        <w:t>.</w:t>
      </w:r>
    </w:p>
    <w:p w14:paraId="29E3FA15" w14:textId="77777777" w:rsidR="00F72003" w:rsidRDefault="00632685">
      <w:pPr>
        <w:widowControl w:val="0"/>
        <w:numPr>
          <w:ilvl w:val="0"/>
          <w:numId w:val="1"/>
        </w:numPr>
        <w:spacing w:line="276" w:lineRule="auto"/>
        <w:ind w:left="426" w:hanging="426"/>
        <w:contextualSpacing/>
        <w:rPr>
          <w:sz w:val="20"/>
          <w:szCs w:val="20"/>
        </w:rPr>
      </w:pPr>
      <w:r>
        <w:rPr>
          <w:rFonts w:ascii="Arial" w:eastAsia="Arial" w:hAnsi="Arial" w:cs="Arial"/>
          <w:sz w:val="20"/>
          <w:szCs w:val="20"/>
        </w:rPr>
        <w:t>Concept bronnenlijst</w:t>
      </w:r>
    </w:p>
    <w:p w14:paraId="29FDD3F1" w14:textId="7ACAB852" w:rsidR="00AA7423" w:rsidRDefault="00AA7423">
      <w:pPr>
        <w:rPr>
          <w:rFonts w:ascii="Arial" w:eastAsia="Arial" w:hAnsi="Arial" w:cs="Arial"/>
          <w:sz w:val="20"/>
          <w:szCs w:val="20"/>
        </w:rPr>
      </w:pPr>
    </w:p>
    <w:p w14:paraId="70EDEDB3" w14:textId="77777777" w:rsidR="00F72003" w:rsidRDefault="00F72003">
      <w:pPr>
        <w:spacing w:line="276" w:lineRule="auto"/>
        <w:rPr>
          <w:rFonts w:ascii="Arial" w:eastAsia="Arial" w:hAnsi="Arial" w:cs="Arial"/>
          <w:sz w:val="20"/>
          <w:szCs w:val="20"/>
        </w:rPr>
      </w:pPr>
    </w:p>
    <w:p w14:paraId="09B89600" w14:textId="77777777" w:rsidR="00F72003" w:rsidRDefault="00632685">
      <w:pPr>
        <w:spacing w:line="276" w:lineRule="auto"/>
        <w:rPr>
          <w:rFonts w:ascii="Arial" w:eastAsia="Arial" w:hAnsi="Arial" w:cs="Arial"/>
          <w:b/>
          <w:sz w:val="20"/>
          <w:szCs w:val="20"/>
        </w:rPr>
      </w:pPr>
      <w:r>
        <w:rPr>
          <w:rFonts w:ascii="Arial" w:eastAsia="Arial" w:hAnsi="Arial" w:cs="Arial"/>
          <w:b/>
          <w:sz w:val="20"/>
          <w:szCs w:val="20"/>
        </w:rPr>
        <w:t xml:space="preserve">Beoordeling </w:t>
      </w:r>
    </w:p>
    <w:p w14:paraId="095F427D" w14:textId="415D6784" w:rsidR="00F72003" w:rsidRDefault="00632685">
      <w:pPr>
        <w:rPr>
          <w:rFonts w:ascii="Arial" w:eastAsia="Arial" w:hAnsi="Arial" w:cs="Arial"/>
          <w:sz w:val="20"/>
          <w:szCs w:val="20"/>
        </w:rPr>
      </w:pPr>
      <w:r>
        <w:rPr>
          <w:rFonts w:ascii="Arial" w:eastAsia="Arial" w:hAnsi="Arial" w:cs="Arial"/>
          <w:sz w:val="20"/>
          <w:szCs w:val="20"/>
        </w:rPr>
        <w:t xml:space="preserve">Een </w:t>
      </w:r>
      <w:r w:rsidR="00BE20C2">
        <w:rPr>
          <w:rFonts w:ascii="Arial" w:eastAsia="Arial" w:hAnsi="Arial" w:cs="Arial"/>
          <w:sz w:val="20"/>
          <w:szCs w:val="20"/>
        </w:rPr>
        <w:t>NHL</w:t>
      </w:r>
      <w:r w:rsidR="002B6920">
        <w:rPr>
          <w:rFonts w:ascii="Arial" w:eastAsia="Arial" w:hAnsi="Arial" w:cs="Arial"/>
          <w:sz w:val="20"/>
          <w:szCs w:val="20"/>
        </w:rPr>
        <w:t xml:space="preserve"> </w:t>
      </w:r>
      <w:r w:rsidR="00BE20C2">
        <w:rPr>
          <w:rFonts w:ascii="Arial" w:eastAsia="Arial" w:hAnsi="Arial" w:cs="Arial"/>
          <w:sz w:val="20"/>
          <w:szCs w:val="20"/>
        </w:rPr>
        <w:t>Stenden</w:t>
      </w:r>
      <w:r w:rsidR="00756A3D">
        <w:rPr>
          <w:rFonts w:ascii="Arial" w:eastAsia="Arial" w:hAnsi="Arial" w:cs="Arial"/>
          <w:sz w:val="20"/>
          <w:szCs w:val="20"/>
        </w:rPr>
        <w:t>-begeleider</w:t>
      </w:r>
      <w:r>
        <w:rPr>
          <w:rFonts w:ascii="Arial" w:eastAsia="Arial" w:hAnsi="Arial" w:cs="Arial"/>
          <w:sz w:val="20"/>
          <w:szCs w:val="20"/>
        </w:rPr>
        <w:t xml:space="preserve"> beoordeelt je </w:t>
      </w:r>
      <w:r w:rsidR="00A77B63">
        <w:rPr>
          <w:rFonts w:ascii="Arial" w:eastAsia="Arial" w:hAnsi="Arial" w:cs="Arial"/>
          <w:sz w:val="20"/>
          <w:szCs w:val="20"/>
        </w:rPr>
        <w:t>o</w:t>
      </w:r>
      <w:r w:rsidR="00976239">
        <w:rPr>
          <w:rFonts w:ascii="Arial" w:eastAsia="Arial" w:hAnsi="Arial" w:cs="Arial"/>
          <w:sz w:val="20"/>
          <w:szCs w:val="20"/>
        </w:rPr>
        <w:t>ntwikkelingsplan tot mbo docent</w:t>
      </w:r>
      <w:r>
        <w:rPr>
          <w:rFonts w:ascii="Arial" w:eastAsia="Arial" w:hAnsi="Arial" w:cs="Arial"/>
          <w:sz w:val="20"/>
          <w:szCs w:val="20"/>
        </w:rPr>
        <w:t xml:space="preserve"> volgens het beoordelingsschema in bijlage E. </w:t>
      </w:r>
    </w:p>
    <w:p w14:paraId="7DA758D4" w14:textId="77777777" w:rsidR="00AA7423" w:rsidRDefault="00AA7423">
      <w:pPr>
        <w:rPr>
          <w:rFonts w:ascii="Arial" w:eastAsia="Arial" w:hAnsi="Arial" w:cs="Arial"/>
          <w:sz w:val="20"/>
          <w:szCs w:val="20"/>
        </w:rPr>
      </w:pPr>
    </w:p>
    <w:p w14:paraId="268669A3" w14:textId="77777777" w:rsidR="003F145D" w:rsidRDefault="003F145D">
      <w:pPr>
        <w:rPr>
          <w:rFonts w:ascii="Arial" w:eastAsia="Arial" w:hAnsi="Arial" w:cs="Arial"/>
          <w:sz w:val="20"/>
          <w:szCs w:val="20"/>
        </w:rPr>
      </w:pPr>
    </w:p>
    <w:p w14:paraId="44FB784E" w14:textId="77777777" w:rsidR="00393E03" w:rsidRDefault="00393E03" w:rsidP="00EF308B">
      <w:pPr>
        <w:widowControl w:val="0"/>
        <w:tabs>
          <w:tab w:val="left" w:pos="709"/>
        </w:tabs>
        <w:spacing w:line="276" w:lineRule="auto"/>
        <w:ind w:firstLine="284"/>
        <w:rPr>
          <w:rFonts w:ascii="Arial" w:eastAsia="Arial" w:hAnsi="Arial" w:cs="Arial"/>
          <w:b/>
          <w:sz w:val="20"/>
          <w:szCs w:val="20"/>
        </w:rPr>
      </w:pPr>
    </w:p>
    <w:p w14:paraId="5185D1E5" w14:textId="77777777" w:rsidR="00393E03" w:rsidRDefault="00393E03" w:rsidP="00EF308B">
      <w:pPr>
        <w:widowControl w:val="0"/>
        <w:tabs>
          <w:tab w:val="left" w:pos="709"/>
        </w:tabs>
        <w:spacing w:line="276" w:lineRule="auto"/>
        <w:ind w:firstLine="284"/>
        <w:rPr>
          <w:rFonts w:ascii="Arial" w:eastAsia="Arial" w:hAnsi="Arial" w:cs="Arial"/>
          <w:b/>
          <w:sz w:val="20"/>
          <w:szCs w:val="20"/>
        </w:rPr>
      </w:pPr>
    </w:p>
    <w:p w14:paraId="338FA3A0" w14:textId="77777777" w:rsidR="00393E03" w:rsidRDefault="00393E03" w:rsidP="00EF308B">
      <w:pPr>
        <w:widowControl w:val="0"/>
        <w:tabs>
          <w:tab w:val="left" w:pos="709"/>
        </w:tabs>
        <w:spacing w:line="276" w:lineRule="auto"/>
        <w:ind w:firstLine="284"/>
        <w:rPr>
          <w:rFonts w:ascii="Arial" w:eastAsia="Arial" w:hAnsi="Arial" w:cs="Arial"/>
          <w:b/>
          <w:sz w:val="20"/>
          <w:szCs w:val="20"/>
        </w:rPr>
      </w:pPr>
    </w:p>
    <w:p w14:paraId="33E082D4" w14:textId="77777777" w:rsidR="00393E03" w:rsidRDefault="00393E03" w:rsidP="00EF308B">
      <w:pPr>
        <w:widowControl w:val="0"/>
        <w:tabs>
          <w:tab w:val="left" w:pos="709"/>
        </w:tabs>
        <w:spacing w:line="276" w:lineRule="auto"/>
        <w:ind w:firstLine="284"/>
        <w:rPr>
          <w:rFonts w:ascii="Arial" w:eastAsia="Arial" w:hAnsi="Arial" w:cs="Arial"/>
          <w:b/>
          <w:sz w:val="20"/>
          <w:szCs w:val="20"/>
        </w:rPr>
      </w:pPr>
    </w:p>
    <w:p w14:paraId="0CD2B8A7" w14:textId="77777777" w:rsidR="00393E03" w:rsidRDefault="00393E03" w:rsidP="00EF308B">
      <w:pPr>
        <w:widowControl w:val="0"/>
        <w:tabs>
          <w:tab w:val="left" w:pos="709"/>
        </w:tabs>
        <w:spacing w:line="276" w:lineRule="auto"/>
        <w:ind w:firstLine="284"/>
        <w:rPr>
          <w:rFonts w:ascii="Arial" w:eastAsia="Arial" w:hAnsi="Arial" w:cs="Arial"/>
          <w:b/>
          <w:sz w:val="20"/>
          <w:szCs w:val="20"/>
        </w:rPr>
      </w:pPr>
    </w:p>
    <w:p w14:paraId="79D560B2" w14:textId="77777777" w:rsidR="00393E03" w:rsidRDefault="00393E03" w:rsidP="00EF308B">
      <w:pPr>
        <w:widowControl w:val="0"/>
        <w:tabs>
          <w:tab w:val="left" w:pos="709"/>
        </w:tabs>
        <w:spacing w:line="276" w:lineRule="auto"/>
        <w:ind w:firstLine="284"/>
        <w:rPr>
          <w:rFonts w:ascii="Arial" w:eastAsia="Arial" w:hAnsi="Arial" w:cs="Arial"/>
          <w:b/>
          <w:sz w:val="20"/>
          <w:szCs w:val="20"/>
        </w:rPr>
      </w:pPr>
    </w:p>
    <w:p w14:paraId="773BACE9" w14:textId="77777777" w:rsidR="00393E03" w:rsidRDefault="00393E03" w:rsidP="00EF308B">
      <w:pPr>
        <w:widowControl w:val="0"/>
        <w:tabs>
          <w:tab w:val="left" w:pos="709"/>
        </w:tabs>
        <w:spacing w:line="276" w:lineRule="auto"/>
        <w:ind w:firstLine="284"/>
        <w:rPr>
          <w:rFonts w:ascii="Arial" w:eastAsia="Arial" w:hAnsi="Arial" w:cs="Arial"/>
          <w:b/>
          <w:sz w:val="20"/>
          <w:szCs w:val="20"/>
        </w:rPr>
      </w:pPr>
    </w:p>
    <w:p w14:paraId="7F2C9705" w14:textId="77777777" w:rsidR="00393E03" w:rsidRDefault="00393E03" w:rsidP="00EF308B">
      <w:pPr>
        <w:widowControl w:val="0"/>
        <w:tabs>
          <w:tab w:val="left" w:pos="709"/>
        </w:tabs>
        <w:spacing w:line="276" w:lineRule="auto"/>
        <w:ind w:firstLine="284"/>
        <w:rPr>
          <w:rFonts w:ascii="Arial" w:eastAsia="Arial" w:hAnsi="Arial" w:cs="Arial"/>
          <w:b/>
          <w:sz w:val="20"/>
          <w:szCs w:val="20"/>
        </w:rPr>
      </w:pPr>
    </w:p>
    <w:p w14:paraId="4DC4BA88" w14:textId="77777777" w:rsidR="00393E03" w:rsidRDefault="00393E03" w:rsidP="00EF308B">
      <w:pPr>
        <w:widowControl w:val="0"/>
        <w:tabs>
          <w:tab w:val="left" w:pos="709"/>
        </w:tabs>
        <w:spacing w:line="276" w:lineRule="auto"/>
        <w:ind w:firstLine="284"/>
        <w:rPr>
          <w:rFonts w:ascii="Arial" w:eastAsia="Arial" w:hAnsi="Arial" w:cs="Arial"/>
          <w:b/>
          <w:sz w:val="20"/>
          <w:szCs w:val="20"/>
        </w:rPr>
      </w:pPr>
    </w:p>
    <w:p w14:paraId="56F3F42B" w14:textId="77777777" w:rsidR="00393E03" w:rsidRDefault="00393E03" w:rsidP="00EF308B">
      <w:pPr>
        <w:widowControl w:val="0"/>
        <w:tabs>
          <w:tab w:val="left" w:pos="709"/>
        </w:tabs>
        <w:spacing w:line="276" w:lineRule="auto"/>
        <w:ind w:firstLine="284"/>
        <w:rPr>
          <w:rFonts w:ascii="Arial" w:eastAsia="Arial" w:hAnsi="Arial" w:cs="Arial"/>
          <w:b/>
          <w:sz w:val="20"/>
          <w:szCs w:val="20"/>
        </w:rPr>
      </w:pPr>
    </w:p>
    <w:p w14:paraId="42422FEA" w14:textId="77777777" w:rsidR="00393E03" w:rsidRDefault="00393E03" w:rsidP="00EF308B">
      <w:pPr>
        <w:widowControl w:val="0"/>
        <w:tabs>
          <w:tab w:val="left" w:pos="709"/>
        </w:tabs>
        <w:spacing w:line="276" w:lineRule="auto"/>
        <w:ind w:firstLine="284"/>
        <w:rPr>
          <w:rFonts w:ascii="Arial" w:eastAsia="Arial" w:hAnsi="Arial" w:cs="Arial"/>
          <w:b/>
          <w:sz w:val="20"/>
          <w:szCs w:val="20"/>
        </w:rPr>
      </w:pPr>
    </w:p>
    <w:p w14:paraId="1C715636" w14:textId="77777777" w:rsidR="00393E03" w:rsidRDefault="00393E03" w:rsidP="00EF308B">
      <w:pPr>
        <w:widowControl w:val="0"/>
        <w:tabs>
          <w:tab w:val="left" w:pos="709"/>
        </w:tabs>
        <w:spacing w:line="276" w:lineRule="auto"/>
        <w:ind w:firstLine="284"/>
        <w:rPr>
          <w:rFonts w:ascii="Arial" w:eastAsia="Arial" w:hAnsi="Arial" w:cs="Arial"/>
          <w:b/>
          <w:sz w:val="20"/>
          <w:szCs w:val="20"/>
        </w:rPr>
      </w:pPr>
    </w:p>
    <w:p w14:paraId="2D3D6917" w14:textId="77777777" w:rsidR="00393E03" w:rsidRDefault="00393E03" w:rsidP="00EF308B">
      <w:pPr>
        <w:widowControl w:val="0"/>
        <w:tabs>
          <w:tab w:val="left" w:pos="709"/>
        </w:tabs>
        <w:spacing w:line="276" w:lineRule="auto"/>
        <w:ind w:firstLine="284"/>
        <w:rPr>
          <w:rFonts w:ascii="Arial" w:eastAsia="Arial" w:hAnsi="Arial" w:cs="Arial"/>
          <w:b/>
          <w:sz w:val="20"/>
          <w:szCs w:val="20"/>
        </w:rPr>
      </w:pPr>
    </w:p>
    <w:p w14:paraId="2B84CA60" w14:textId="77777777" w:rsidR="00393E03" w:rsidRDefault="00393E03" w:rsidP="00EF308B">
      <w:pPr>
        <w:widowControl w:val="0"/>
        <w:tabs>
          <w:tab w:val="left" w:pos="709"/>
        </w:tabs>
        <w:spacing w:line="276" w:lineRule="auto"/>
        <w:ind w:firstLine="284"/>
        <w:rPr>
          <w:rFonts w:ascii="Arial" w:eastAsia="Arial" w:hAnsi="Arial" w:cs="Arial"/>
          <w:b/>
          <w:sz w:val="20"/>
          <w:szCs w:val="20"/>
        </w:rPr>
      </w:pPr>
    </w:p>
    <w:p w14:paraId="5F005AAD" w14:textId="77777777" w:rsidR="00393E03" w:rsidRDefault="00393E03" w:rsidP="00EF308B">
      <w:pPr>
        <w:widowControl w:val="0"/>
        <w:tabs>
          <w:tab w:val="left" w:pos="709"/>
        </w:tabs>
        <w:spacing w:line="276" w:lineRule="auto"/>
        <w:ind w:firstLine="284"/>
        <w:rPr>
          <w:rFonts w:ascii="Arial" w:eastAsia="Arial" w:hAnsi="Arial" w:cs="Arial"/>
          <w:b/>
          <w:sz w:val="20"/>
          <w:szCs w:val="20"/>
        </w:rPr>
      </w:pPr>
    </w:p>
    <w:p w14:paraId="592B9E27" w14:textId="77777777" w:rsidR="00393E03" w:rsidRDefault="00393E03" w:rsidP="00EF308B">
      <w:pPr>
        <w:widowControl w:val="0"/>
        <w:tabs>
          <w:tab w:val="left" w:pos="709"/>
        </w:tabs>
        <w:spacing w:line="276" w:lineRule="auto"/>
        <w:ind w:firstLine="284"/>
        <w:rPr>
          <w:rFonts w:ascii="Arial" w:eastAsia="Arial" w:hAnsi="Arial" w:cs="Arial"/>
          <w:b/>
          <w:sz w:val="20"/>
          <w:szCs w:val="20"/>
        </w:rPr>
      </w:pPr>
    </w:p>
    <w:p w14:paraId="5EE3E571" w14:textId="77777777" w:rsidR="00393E03" w:rsidRDefault="00393E03" w:rsidP="00EF308B">
      <w:pPr>
        <w:widowControl w:val="0"/>
        <w:tabs>
          <w:tab w:val="left" w:pos="709"/>
        </w:tabs>
        <w:spacing w:line="276" w:lineRule="auto"/>
        <w:ind w:firstLine="284"/>
        <w:rPr>
          <w:rFonts w:ascii="Arial" w:eastAsia="Arial" w:hAnsi="Arial" w:cs="Arial"/>
          <w:b/>
          <w:sz w:val="20"/>
          <w:szCs w:val="20"/>
        </w:rPr>
      </w:pPr>
    </w:p>
    <w:p w14:paraId="485DB10B" w14:textId="77777777" w:rsidR="00393E03" w:rsidRDefault="00393E03" w:rsidP="00EF308B">
      <w:pPr>
        <w:widowControl w:val="0"/>
        <w:tabs>
          <w:tab w:val="left" w:pos="709"/>
        </w:tabs>
        <w:spacing w:line="276" w:lineRule="auto"/>
        <w:ind w:firstLine="284"/>
        <w:rPr>
          <w:rFonts w:ascii="Arial" w:eastAsia="Arial" w:hAnsi="Arial" w:cs="Arial"/>
          <w:b/>
          <w:sz w:val="20"/>
          <w:szCs w:val="20"/>
        </w:rPr>
      </w:pPr>
    </w:p>
    <w:p w14:paraId="6D27D9AF" w14:textId="77777777" w:rsidR="00393E03" w:rsidRDefault="00393E03" w:rsidP="00EF308B">
      <w:pPr>
        <w:widowControl w:val="0"/>
        <w:tabs>
          <w:tab w:val="left" w:pos="709"/>
        </w:tabs>
        <w:spacing w:line="276" w:lineRule="auto"/>
        <w:ind w:firstLine="284"/>
        <w:rPr>
          <w:rFonts w:ascii="Arial" w:eastAsia="Arial" w:hAnsi="Arial" w:cs="Arial"/>
          <w:b/>
          <w:sz w:val="20"/>
          <w:szCs w:val="20"/>
        </w:rPr>
      </w:pPr>
    </w:p>
    <w:p w14:paraId="5EBCA146" w14:textId="77777777" w:rsidR="00393E03" w:rsidRDefault="00393E03" w:rsidP="00EF308B">
      <w:pPr>
        <w:widowControl w:val="0"/>
        <w:tabs>
          <w:tab w:val="left" w:pos="709"/>
        </w:tabs>
        <w:spacing w:line="276" w:lineRule="auto"/>
        <w:ind w:firstLine="284"/>
        <w:rPr>
          <w:rFonts w:ascii="Arial" w:eastAsia="Arial" w:hAnsi="Arial" w:cs="Arial"/>
          <w:b/>
          <w:sz w:val="20"/>
          <w:szCs w:val="20"/>
        </w:rPr>
      </w:pPr>
    </w:p>
    <w:p w14:paraId="318336D6" w14:textId="77777777" w:rsidR="00393E03" w:rsidRDefault="00393E03" w:rsidP="00EF308B">
      <w:pPr>
        <w:widowControl w:val="0"/>
        <w:tabs>
          <w:tab w:val="left" w:pos="709"/>
        </w:tabs>
        <w:spacing w:line="276" w:lineRule="auto"/>
        <w:ind w:firstLine="284"/>
        <w:rPr>
          <w:rFonts w:ascii="Arial" w:eastAsia="Arial" w:hAnsi="Arial" w:cs="Arial"/>
          <w:b/>
          <w:sz w:val="20"/>
          <w:szCs w:val="20"/>
        </w:rPr>
      </w:pPr>
    </w:p>
    <w:p w14:paraId="30B414DE" w14:textId="77777777" w:rsidR="00393E03" w:rsidRDefault="00393E03" w:rsidP="00EF308B">
      <w:pPr>
        <w:widowControl w:val="0"/>
        <w:tabs>
          <w:tab w:val="left" w:pos="709"/>
        </w:tabs>
        <w:spacing w:line="276" w:lineRule="auto"/>
        <w:ind w:firstLine="284"/>
        <w:rPr>
          <w:rFonts w:ascii="Arial" w:eastAsia="Arial" w:hAnsi="Arial" w:cs="Arial"/>
          <w:b/>
          <w:sz w:val="20"/>
          <w:szCs w:val="20"/>
        </w:rPr>
      </w:pPr>
    </w:p>
    <w:p w14:paraId="3C1E003C" w14:textId="77777777" w:rsidR="00393E03" w:rsidRDefault="00393E03" w:rsidP="00EF308B">
      <w:pPr>
        <w:widowControl w:val="0"/>
        <w:tabs>
          <w:tab w:val="left" w:pos="709"/>
        </w:tabs>
        <w:spacing w:line="276" w:lineRule="auto"/>
        <w:ind w:firstLine="284"/>
        <w:rPr>
          <w:rFonts w:ascii="Arial" w:eastAsia="Arial" w:hAnsi="Arial" w:cs="Arial"/>
          <w:b/>
          <w:sz w:val="20"/>
          <w:szCs w:val="20"/>
        </w:rPr>
      </w:pPr>
    </w:p>
    <w:p w14:paraId="59727255" w14:textId="77777777" w:rsidR="00393E03" w:rsidRDefault="00393E03" w:rsidP="00EF308B">
      <w:pPr>
        <w:widowControl w:val="0"/>
        <w:tabs>
          <w:tab w:val="left" w:pos="709"/>
        </w:tabs>
        <w:spacing w:line="276" w:lineRule="auto"/>
        <w:ind w:firstLine="284"/>
        <w:rPr>
          <w:rFonts w:ascii="Arial" w:eastAsia="Arial" w:hAnsi="Arial" w:cs="Arial"/>
          <w:b/>
          <w:sz w:val="20"/>
          <w:szCs w:val="20"/>
        </w:rPr>
      </w:pPr>
    </w:p>
    <w:p w14:paraId="1CEF86F7" w14:textId="77777777" w:rsidR="00393E03" w:rsidRDefault="00393E03" w:rsidP="00EF308B">
      <w:pPr>
        <w:widowControl w:val="0"/>
        <w:tabs>
          <w:tab w:val="left" w:pos="709"/>
        </w:tabs>
        <w:spacing w:line="276" w:lineRule="auto"/>
        <w:ind w:firstLine="284"/>
        <w:rPr>
          <w:rFonts w:ascii="Arial" w:eastAsia="Arial" w:hAnsi="Arial" w:cs="Arial"/>
          <w:b/>
          <w:sz w:val="20"/>
          <w:szCs w:val="20"/>
        </w:rPr>
      </w:pPr>
    </w:p>
    <w:p w14:paraId="3CF38D0A" w14:textId="77777777" w:rsidR="00393E03" w:rsidRDefault="00393E03" w:rsidP="00EF308B">
      <w:pPr>
        <w:widowControl w:val="0"/>
        <w:tabs>
          <w:tab w:val="left" w:pos="709"/>
        </w:tabs>
        <w:spacing w:line="276" w:lineRule="auto"/>
        <w:ind w:firstLine="284"/>
        <w:rPr>
          <w:rFonts w:ascii="Arial" w:eastAsia="Arial" w:hAnsi="Arial" w:cs="Arial"/>
          <w:b/>
          <w:sz w:val="20"/>
          <w:szCs w:val="20"/>
        </w:rPr>
      </w:pPr>
    </w:p>
    <w:p w14:paraId="44188851" w14:textId="77777777" w:rsidR="00393E03" w:rsidRDefault="00393E03" w:rsidP="00EF308B">
      <w:pPr>
        <w:widowControl w:val="0"/>
        <w:tabs>
          <w:tab w:val="left" w:pos="709"/>
        </w:tabs>
        <w:spacing w:line="276" w:lineRule="auto"/>
        <w:ind w:firstLine="284"/>
        <w:rPr>
          <w:rFonts w:ascii="Arial" w:eastAsia="Arial" w:hAnsi="Arial" w:cs="Arial"/>
          <w:b/>
          <w:sz w:val="20"/>
          <w:szCs w:val="20"/>
        </w:rPr>
      </w:pPr>
    </w:p>
    <w:p w14:paraId="2277BB10" w14:textId="77777777" w:rsidR="00393E03" w:rsidRDefault="00393E03" w:rsidP="00EF308B">
      <w:pPr>
        <w:widowControl w:val="0"/>
        <w:tabs>
          <w:tab w:val="left" w:pos="709"/>
        </w:tabs>
        <w:spacing w:line="276" w:lineRule="auto"/>
        <w:ind w:firstLine="284"/>
        <w:rPr>
          <w:rFonts w:ascii="Arial" w:eastAsia="Arial" w:hAnsi="Arial" w:cs="Arial"/>
          <w:b/>
          <w:sz w:val="20"/>
          <w:szCs w:val="20"/>
        </w:rPr>
      </w:pPr>
    </w:p>
    <w:p w14:paraId="789FB936" w14:textId="77777777" w:rsidR="00393E03" w:rsidRDefault="00393E03" w:rsidP="00EF308B">
      <w:pPr>
        <w:widowControl w:val="0"/>
        <w:tabs>
          <w:tab w:val="left" w:pos="709"/>
        </w:tabs>
        <w:spacing w:line="276" w:lineRule="auto"/>
        <w:ind w:firstLine="284"/>
        <w:rPr>
          <w:rFonts w:ascii="Arial" w:eastAsia="Arial" w:hAnsi="Arial" w:cs="Arial"/>
          <w:b/>
          <w:sz w:val="20"/>
          <w:szCs w:val="20"/>
        </w:rPr>
      </w:pPr>
    </w:p>
    <w:p w14:paraId="65FA4F6E" w14:textId="77777777" w:rsidR="00393E03" w:rsidRDefault="00393E03" w:rsidP="00EF308B">
      <w:pPr>
        <w:widowControl w:val="0"/>
        <w:tabs>
          <w:tab w:val="left" w:pos="709"/>
        </w:tabs>
        <w:spacing w:line="276" w:lineRule="auto"/>
        <w:ind w:firstLine="284"/>
        <w:rPr>
          <w:rFonts w:ascii="Arial" w:eastAsia="Arial" w:hAnsi="Arial" w:cs="Arial"/>
          <w:b/>
          <w:sz w:val="20"/>
          <w:szCs w:val="20"/>
        </w:rPr>
      </w:pPr>
    </w:p>
    <w:p w14:paraId="6A738084" w14:textId="77777777" w:rsidR="00393E03" w:rsidRDefault="00393E03" w:rsidP="00EF308B">
      <w:pPr>
        <w:widowControl w:val="0"/>
        <w:tabs>
          <w:tab w:val="left" w:pos="709"/>
        </w:tabs>
        <w:spacing w:line="276" w:lineRule="auto"/>
        <w:ind w:firstLine="284"/>
        <w:rPr>
          <w:rFonts w:ascii="Arial" w:eastAsia="Arial" w:hAnsi="Arial" w:cs="Arial"/>
          <w:b/>
          <w:sz w:val="20"/>
          <w:szCs w:val="20"/>
        </w:rPr>
      </w:pPr>
    </w:p>
    <w:p w14:paraId="29F4FBD3" w14:textId="77777777" w:rsidR="00393E03" w:rsidRDefault="00393E03" w:rsidP="00EF308B">
      <w:pPr>
        <w:widowControl w:val="0"/>
        <w:tabs>
          <w:tab w:val="left" w:pos="709"/>
        </w:tabs>
        <w:spacing w:line="276" w:lineRule="auto"/>
        <w:ind w:firstLine="284"/>
        <w:rPr>
          <w:rFonts w:ascii="Arial" w:eastAsia="Arial" w:hAnsi="Arial" w:cs="Arial"/>
          <w:b/>
          <w:sz w:val="20"/>
          <w:szCs w:val="20"/>
        </w:rPr>
      </w:pPr>
    </w:p>
    <w:p w14:paraId="0AEE0310" w14:textId="77777777" w:rsidR="00393E03" w:rsidRDefault="00393E03" w:rsidP="00EF308B">
      <w:pPr>
        <w:widowControl w:val="0"/>
        <w:tabs>
          <w:tab w:val="left" w:pos="709"/>
        </w:tabs>
        <w:spacing w:line="276" w:lineRule="auto"/>
        <w:ind w:firstLine="284"/>
        <w:rPr>
          <w:rFonts w:ascii="Arial" w:eastAsia="Arial" w:hAnsi="Arial" w:cs="Arial"/>
          <w:b/>
          <w:sz w:val="20"/>
          <w:szCs w:val="20"/>
        </w:rPr>
      </w:pPr>
    </w:p>
    <w:p w14:paraId="11230D4B" w14:textId="77777777" w:rsidR="00393E03" w:rsidRDefault="00393E03" w:rsidP="00EF308B">
      <w:pPr>
        <w:widowControl w:val="0"/>
        <w:tabs>
          <w:tab w:val="left" w:pos="709"/>
        </w:tabs>
        <w:spacing w:line="276" w:lineRule="auto"/>
        <w:ind w:firstLine="284"/>
        <w:rPr>
          <w:rFonts w:ascii="Arial" w:eastAsia="Arial" w:hAnsi="Arial" w:cs="Arial"/>
          <w:b/>
          <w:sz w:val="20"/>
          <w:szCs w:val="20"/>
        </w:rPr>
      </w:pPr>
    </w:p>
    <w:p w14:paraId="0D8F5CD9" w14:textId="6D43C54B" w:rsidR="00F72003" w:rsidRDefault="00632685" w:rsidP="00EF308B">
      <w:pPr>
        <w:widowControl w:val="0"/>
        <w:tabs>
          <w:tab w:val="left" w:pos="709"/>
        </w:tabs>
        <w:spacing w:line="276" w:lineRule="auto"/>
        <w:ind w:firstLine="284"/>
        <w:rPr>
          <w:rFonts w:ascii="Arial" w:eastAsia="Arial" w:hAnsi="Arial" w:cs="Arial"/>
          <w:b/>
          <w:sz w:val="20"/>
          <w:szCs w:val="20"/>
        </w:rPr>
      </w:pPr>
      <w:r>
        <w:rPr>
          <w:rFonts w:ascii="Arial" w:eastAsia="Arial" w:hAnsi="Arial" w:cs="Arial"/>
          <w:b/>
          <w:sz w:val="20"/>
          <w:szCs w:val="20"/>
        </w:rPr>
        <w:lastRenderedPageBreak/>
        <w:t>B.</w:t>
      </w:r>
      <w:r>
        <w:rPr>
          <w:rFonts w:ascii="Arial" w:eastAsia="Arial" w:hAnsi="Arial" w:cs="Arial"/>
          <w:sz w:val="20"/>
          <w:szCs w:val="20"/>
        </w:rPr>
        <w:tab/>
      </w:r>
      <w:r>
        <w:rPr>
          <w:rFonts w:ascii="Arial" w:eastAsia="Arial" w:hAnsi="Arial" w:cs="Arial"/>
          <w:b/>
          <w:sz w:val="20"/>
          <w:szCs w:val="20"/>
        </w:rPr>
        <w:t xml:space="preserve">Beroepsproduct </w:t>
      </w:r>
      <w:r w:rsidR="005F53D5">
        <w:rPr>
          <w:rFonts w:ascii="Arial" w:eastAsia="Arial" w:hAnsi="Arial" w:cs="Arial"/>
          <w:b/>
          <w:sz w:val="20"/>
          <w:szCs w:val="20"/>
        </w:rPr>
        <w:t xml:space="preserve"> </w:t>
      </w:r>
      <w:r w:rsidR="002B6920">
        <w:rPr>
          <w:rFonts w:ascii="Arial" w:eastAsia="Arial" w:hAnsi="Arial" w:cs="Arial"/>
          <w:b/>
          <w:sz w:val="20"/>
          <w:szCs w:val="20"/>
        </w:rPr>
        <w:t>“In beeld”</w:t>
      </w:r>
    </w:p>
    <w:p w14:paraId="4FE9A103" w14:textId="77777777" w:rsidR="00F72003" w:rsidRDefault="00F72003">
      <w:pPr>
        <w:spacing w:line="276" w:lineRule="auto"/>
        <w:rPr>
          <w:rFonts w:ascii="Arial" w:eastAsia="Arial" w:hAnsi="Arial" w:cs="Arial"/>
          <w:sz w:val="20"/>
          <w:szCs w:val="20"/>
        </w:rPr>
      </w:pPr>
    </w:p>
    <w:p w14:paraId="50D2C210" w14:textId="77777777" w:rsidR="00F72003" w:rsidRDefault="00632685">
      <w:pPr>
        <w:spacing w:line="276" w:lineRule="auto"/>
        <w:rPr>
          <w:rFonts w:ascii="Arial" w:eastAsia="Arial" w:hAnsi="Arial" w:cs="Arial"/>
          <w:sz w:val="20"/>
          <w:szCs w:val="20"/>
        </w:rPr>
      </w:pPr>
      <w:r>
        <w:rPr>
          <w:rFonts w:ascii="Arial" w:eastAsia="Arial" w:hAnsi="Arial" w:cs="Arial"/>
          <w:sz w:val="20"/>
          <w:szCs w:val="20"/>
        </w:rPr>
        <w:t xml:space="preserve">Je brengt je eigen lesgeven in beeld met authentieke beeldopnames van (een) onderwijssituatie(s). </w:t>
      </w:r>
    </w:p>
    <w:p w14:paraId="406BAEB6" w14:textId="77777777" w:rsidR="00F72003" w:rsidRDefault="00632685">
      <w:pPr>
        <w:spacing w:line="276" w:lineRule="auto"/>
        <w:rPr>
          <w:rFonts w:ascii="Arial" w:eastAsia="Arial" w:hAnsi="Arial" w:cs="Arial"/>
          <w:sz w:val="20"/>
          <w:szCs w:val="20"/>
        </w:rPr>
      </w:pPr>
      <w:r>
        <w:rPr>
          <w:rFonts w:ascii="Arial" w:eastAsia="Arial" w:hAnsi="Arial" w:cs="Arial"/>
          <w:sz w:val="20"/>
          <w:szCs w:val="20"/>
        </w:rPr>
        <w:t xml:space="preserve">Je maakt een samenhangend product over je oriëntatie, voorbereiding, uitvoering, persoonlijke reflectie na uitvoering en nabespreking met je coach of iemand anders van je werkplek. </w:t>
      </w:r>
    </w:p>
    <w:p w14:paraId="7E1A6038" w14:textId="77777777" w:rsidR="00F72003" w:rsidRDefault="00632685">
      <w:pPr>
        <w:spacing w:line="276" w:lineRule="auto"/>
        <w:rPr>
          <w:rFonts w:ascii="Arial" w:eastAsia="Arial" w:hAnsi="Arial" w:cs="Arial"/>
          <w:sz w:val="20"/>
          <w:szCs w:val="20"/>
        </w:rPr>
      </w:pPr>
      <w:r>
        <w:rPr>
          <w:rFonts w:ascii="Arial" w:eastAsia="Arial" w:hAnsi="Arial" w:cs="Arial"/>
          <w:sz w:val="20"/>
          <w:szCs w:val="20"/>
        </w:rPr>
        <w:t>Met het product ‘In beeld’ laat je jouw ontwikkeling zien als docent, welke kennis je hierbij toepast in de praktijk en welke waarden je als professional belangrijk vindt.</w:t>
      </w:r>
    </w:p>
    <w:p w14:paraId="54EA37F5" w14:textId="77777777" w:rsidR="00F72003" w:rsidRDefault="00632685">
      <w:pPr>
        <w:spacing w:line="276" w:lineRule="auto"/>
        <w:rPr>
          <w:rFonts w:ascii="Arial" w:eastAsia="Arial" w:hAnsi="Arial" w:cs="Arial"/>
          <w:sz w:val="20"/>
          <w:szCs w:val="20"/>
        </w:rPr>
      </w:pPr>
      <w:r>
        <w:rPr>
          <w:rFonts w:ascii="Arial" w:eastAsia="Arial" w:hAnsi="Arial" w:cs="Arial"/>
          <w:sz w:val="20"/>
          <w:szCs w:val="20"/>
        </w:rPr>
        <w:t>Hiermee toon je het volgende aan:</w:t>
      </w:r>
    </w:p>
    <w:p w14:paraId="38719655" w14:textId="77777777" w:rsidR="00F72003" w:rsidRDefault="00632685" w:rsidP="009D3686">
      <w:pPr>
        <w:numPr>
          <w:ilvl w:val="0"/>
          <w:numId w:val="26"/>
        </w:numPr>
        <w:spacing w:line="276" w:lineRule="auto"/>
        <w:ind w:left="426" w:hanging="426"/>
        <w:contextualSpacing/>
        <w:rPr>
          <w:sz w:val="20"/>
          <w:szCs w:val="20"/>
        </w:rPr>
      </w:pPr>
      <w:r>
        <w:rPr>
          <w:rFonts w:ascii="Arial" w:eastAsia="Arial" w:hAnsi="Arial" w:cs="Arial"/>
          <w:sz w:val="20"/>
          <w:szCs w:val="20"/>
        </w:rPr>
        <w:t>Je kunt op een verantwoorde wijze (een) onderwijsactiviteit(en) voorbereiden tot een samenhangend geheel.</w:t>
      </w:r>
    </w:p>
    <w:p w14:paraId="78A11D08" w14:textId="77777777" w:rsidR="00F72003" w:rsidRDefault="00632685" w:rsidP="009D3686">
      <w:pPr>
        <w:numPr>
          <w:ilvl w:val="0"/>
          <w:numId w:val="26"/>
        </w:numPr>
        <w:spacing w:line="276" w:lineRule="auto"/>
        <w:ind w:left="426" w:hanging="426"/>
        <w:contextualSpacing/>
        <w:rPr>
          <w:sz w:val="20"/>
          <w:szCs w:val="20"/>
        </w:rPr>
      </w:pPr>
      <w:r>
        <w:rPr>
          <w:rFonts w:ascii="Arial" w:eastAsia="Arial" w:hAnsi="Arial" w:cs="Arial"/>
          <w:sz w:val="20"/>
          <w:szCs w:val="20"/>
        </w:rPr>
        <w:t>Je houdt rekening met verschillen tussen studenten in niveau, zelfbeeld, cultuur, belangstelling, leerstijl en voorkennis</w:t>
      </w:r>
    </w:p>
    <w:p w14:paraId="57E3BA29" w14:textId="77777777" w:rsidR="00F72003" w:rsidRDefault="00632685" w:rsidP="009D3686">
      <w:pPr>
        <w:numPr>
          <w:ilvl w:val="0"/>
          <w:numId w:val="26"/>
        </w:numPr>
        <w:spacing w:line="276" w:lineRule="auto"/>
        <w:ind w:left="426" w:hanging="426"/>
        <w:contextualSpacing/>
        <w:rPr>
          <w:sz w:val="20"/>
          <w:szCs w:val="20"/>
        </w:rPr>
      </w:pPr>
      <w:r>
        <w:rPr>
          <w:rFonts w:ascii="Arial" w:eastAsia="Arial" w:hAnsi="Arial" w:cs="Arial"/>
          <w:sz w:val="20"/>
          <w:szCs w:val="20"/>
        </w:rPr>
        <w:t>Je legt een relatie met de beroepspraktijk.</w:t>
      </w:r>
    </w:p>
    <w:p w14:paraId="56699348" w14:textId="77777777" w:rsidR="00F72003" w:rsidRDefault="00632685" w:rsidP="009D3686">
      <w:pPr>
        <w:numPr>
          <w:ilvl w:val="0"/>
          <w:numId w:val="26"/>
        </w:numPr>
        <w:spacing w:line="276" w:lineRule="auto"/>
        <w:ind w:left="426" w:hanging="426"/>
        <w:contextualSpacing/>
        <w:rPr>
          <w:sz w:val="20"/>
          <w:szCs w:val="20"/>
        </w:rPr>
      </w:pPr>
      <w:r>
        <w:rPr>
          <w:rFonts w:ascii="Arial" w:eastAsia="Arial" w:hAnsi="Arial" w:cs="Arial"/>
          <w:sz w:val="20"/>
          <w:szCs w:val="20"/>
        </w:rPr>
        <w:t>Je kunt je persoonlijke en professionele ontwikkeling waarneembaar maken in dit product.</w:t>
      </w:r>
    </w:p>
    <w:p w14:paraId="2B440993" w14:textId="77777777" w:rsidR="00F72003" w:rsidRDefault="00F72003">
      <w:pPr>
        <w:spacing w:line="276" w:lineRule="auto"/>
        <w:rPr>
          <w:rFonts w:ascii="Arial" w:eastAsia="Arial" w:hAnsi="Arial" w:cs="Arial"/>
          <w:sz w:val="20"/>
          <w:szCs w:val="20"/>
        </w:rPr>
      </w:pPr>
    </w:p>
    <w:p w14:paraId="6C300CC3" w14:textId="3E2176D1" w:rsidR="00F72003" w:rsidRDefault="00632685">
      <w:pPr>
        <w:spacing w:line="276" w:lineRule="auto"/>
        <w:rPr>
          <w:rFonts w:ascii="Arial" w:eastAsia="Arial" w:hAnsi="Arial" w:cs="Arial"/>
          <w:sz w:val="20"/>
          <w:szCs w:val="20"/>
        </w:rPr>
      </w:pPr>
      <w:r>
        <w:rPr>
          <w:rFonts w:ascii="Arial" w:eastAsia="Arial" w:hAnsi="Arial" w:cs="Arial"/>
          <w:sz w:val="20"/>
          <w:szCs w:val="20"/>
        </w:rPr>
        <w:t xml:space="preserve">Maak een keuze welke beoordelingscriteria je met dit product wilt ontwikkelen en aantonen, voor zover mogelijk passend bij je leerdoel voor dit product. Maak hierbij een verbinding met (verplichte) literatuur en/ of andere bronnen. </w:t>
      </w:r>
    </w:p>
    <w:p w14:paraId="0A66962B" w14:textId="77777777" w:rsidR="00F72003" w:rsidRDefault="00F72003">
      <w:pPr>
        <w:spacing w:line="276" w:lineRule="auto"/>
        <w:rPr>
          <w:rFonts w:ascii="Arial" w:eastAsia="Arial" w:hAnsi="Arial" w:cs="Arial"/>
          <w:sz w:val="20"/>
          <w:szCs w:val="20"/>
        </w:rPr>
      </w:pPr>
    </w:p>
    <w:p w14:paraId="1C9BB6E1" w14:textId="77777777" w:rsidR="00F72003" w:rsidRDefault="00632685">
      <w:pPr>
        <w:spacing w:line="276" w:lineRule="auto"/>
        <w:rPr>
          <w:rFonts w:ascii="Arial" w:eastAsia="Arial" w:hAnsi="Arial" w:cs="Arial"/>
          <w:b/>
          <w:sz w:val="20"/>
          <w:szCs w:val="20"/>
        </w:rPr>
      </w:pPr>
      <w:r>
        <w:rPr>
          <w:rFonts w:ascii="Arial" w:eastAsia="Arial" w:hAnsi="Arial" w:cs="Arial"/>
          <w:b/>
          <w:sz w:val="20"/>
          <w:szCs w:val="20"/>
        </w:rPr>
        <w:t>Beoordeling</w:t>
      </w:r>
    </w:p>
    <w:p w14:paraId="1CC3A59D" w14:textId="1CF0C712" w:rsidR="00F72003" w:rsidRDefault="00BB7B12">
      <w:pPr>
        <w:spacing w:line="276" w:lineRule="auto"/>
        <w:rPr>
          <w:rFonts w:ascii="Arial" w:eastAsia="Arial" w:hAnsi="Arial" w:cs="Arial"/>
          <w:sz w:val="20"/>
          <w:szCs w:val="20"/>
        </w:rPr>
      </w:pPr>
      <w:r w:rsidRPr="00BB7B12">
        <w:rPr>
          <w:rFonts w:ascii="Arial" w:eastAsia="Arial" w:hAnsi="Arial" w:cs="Arial"/>
          <w:color w:val="auto"/>
          <w:sz w:val="20"/>
          <w:szCs w:val="20"/>
        </w:rPr>
        <w:t>Je levert bijlage D aan met de door jou geselecteerde beoordelingscriteria</w:t>
      </w:r>
      <w:r>
        <w:rPr>
          <w:rFonts w:ascii="Arial" w:eastAsia="Arial" w:hAnsi="Arial" w:cs="Arial"/>
          <w:sz w:val="20"/>
          <w:szCs w:val="20"/>
        </w:rPr>
        <w:t xml:space="preserve">, </w:t>
      </w:r>
      <w:r w:rsidR="00632685">
        <w:rPr>
          <w:rFonts w:ascii="Arial" w:eastAsia="Arial" w:hAnsi="Arial" w:cs="Arial"/>
          <w:sz w:val="20"/>
          <w:szCs w:val="20"/>
        </w:rPr>
        <w:t>eventueel aangevuld met normen en waarden die eigen aan jou zijn en die je in je gedrag als docent wilt laten zien, zie rubriek attitude in het beoordelingsformulier</w:t>
      </w:r>
      <w:r>
        <w:rPr>
          <w:rFonts w:ascii="Arial" w:eastAsia="Arial" w:hAnsi="Arial" w:cs="Arial"/>
          <w:sz w:val="20"/>
          <w:szCs w:val="20"/>
        </w:rPr>
        <w:t xml:space="preserve">. </w:t>
      </w:r>
      <w:r w:rsidR="00632685">
        <w:rPr>
          <w:rFonts w:ascii="Arial" w:eastAsia="Arial" w:hAnsi="Arial" w:cs="Arial"/>
          <w:sz w:val="20"/>
          <w:szCs w:val="20"/>
        </w:rPr>
        <w:t xml:space="preserve"> De </w:t>
      </w:r>
      <w:r w:rsidR="00BE20C2">
        <w:rPr>
          <w:rFonts w:ascii="Arial" w:eastAsia="Arial" w:hAnsi="Arial" w:cs="Arial"/>
          <w:sz w:val="20"/>
          <w:szCs w:val="20"/>
        </w:rPr>
        <w:t>NHL</w:t>
      </w:r>
      <w:r>
        <w:rPr>
          <w:rFonts w:ascii="Arial" w:eastAsia="Arial" w:hAnsi="Arial" w:cs="Arial"/>
          <w:sz w:val="20"/>
          <w:szCs w:val="20"/>
        </w:rPr>
        <w:t xml:space="preserve"> </w:t>
      </w:r>
      <w:r w:rsidR="00BE20C2">
        <w:rPr>
          <w:rFonts w:ascii="Arial" w:eastAsia="Arial" w:hAnsi="Arial" w:cs="Arial"/>
          <w:sz w:val="20"/>
          <w:szCs w:val="20"/>
        </w:rPr>
        <w:t>Stenden</w:t>
      </w:r>
      <w:r w:rsidR="00756A3D">
        <w:rPr>
          <w:rFonts w:ascii="Arial" w:eastAsia="Arial" w:hAnsi="Arial" w:cs="Arial"/>
          <w:sz w:val="20"/>
          <w:szCs w:val="20"/>
        </w:rPr>
        <w:t>-begeleider</w:t>
      </w:r>
      <w:r w:rsidR="00632685">
        <w:rPr>
          <w:rFonts w:ascii="Arial" w:eastAsia="Arial" w:hAnsi="Arial" w:cs="Arial"/>
          <w:sz w:val="20"/>
          <w:szCs w:val="20"/>
        </w:rPr>
        <w:t xml:space="preserve"> geeft je feedback en beoordeelt je beroepsproduct volgens het beoordelingsformulier</w:t>
      </w:r>
      <w:r w:rsidR="005F53D5">
        <w:rPr>
          <w:rFonts w:ascii="Arial" w:eastAsia="Arial" w:hAnsi="Arial" w:cs="Arial"/>
          <w:sz w:val="20"/>
          <w:szCs w:val="20"/>
        </w:rPr>
        <w:t xml:space="preserve"> </w:t>
      </w:r>
      <w:r w:rsidR="00632685">
        <w:rPr>
          <w:rFonts w:ascii="Arial" w:eastAsia="Arial" w:hAnsi="Arial" w:cs="Arial"/>
          <w:sz w:val="20"/>
          <w:szCs w:val="20"/>
        </w:rPr>
        <w:t>(zie bijlage D).</w:t>
      </w:r>
    </w:p>
    <w:p w14:paraId="18B543A4" w14:textId="77777777" w:rsidR="00F72003" w:rsidRDefault="00F72003">
      <w:pPr>
        <w:widowControl w:val="0"/>
        <w:spacing w:line="276" w:lineRule="auto"/>
        <w:rPr>
          <w:rFonts w:ascii="Arial" w:eastAsia="Arial" w:hAnsi="Arial" w:cs="Arial"/>
          <w:sz w:val="20"/>
          <w:szCs w:val="20"/>
        </w:rPr>
      </w:pPr>
    </w:p>
    <w:p w14:paraId="7CF0A89E" w14:textId="77777777" w:rsidR="00F72003" w:rsidRDefault="00F72003">
      <w:pPr>
        <w:rPr>
          <w:rFonts w:ascii="Arial" w:eastAsia="Arial" w:hAnsi="Arial" w:cs="Arial"/>
          <w:b/>
          <w:sz w:val="20"/>
          <w:szCs w:val="20"/>
        </w:rPr>
      </w:pPr>
    </w:p>
    <w:p w14:paraId="37819E86" w14:textId="268CDAFD" w:rsidR="00F72003" w:rsidRDefault="00632685" w:rsidP="00EF308B">
      <w:pPr>
        <w:widowControl w:val="0"/>
        <w:tabs>
          <w:tab w:val="left" w:pos="709"/>
        </w:tabs>
        <w:spacing w:line="276" w:lineRule="auto"/>
        <w:ind w:firstLine="284"/>
        <w:rPr>
          <w:rFonts w:ascii="Arial" w:eastAsia="Arial" w:hAnsi="Arial" w:cs="Arial"/>
          <w:b/>
          <w:sz w:val="20"/>
          <w:szCs w:val="20"/>
        </w:rPr>
      </w:pPr>
      <w:r>
        <w:rPr>
          <w:rFonts w:ascii="Arial" w:eastAsia="Arial" w:hAnsi="Arial" w:cs="Arial"/>
          <w:b/>
          <w:sz w:val="20"/>
          <w:szCs w:val="20"/>
        </w:rPr>
        <w:t>C.</w:t>
      </w:r>
      <w:r>
        <w:rPr>
          <w:rFonts w:ascii="Arial" w:eastAsia="Arial" w:hAnsi="Arial" w:cs="Arial"/>
          <w:b/>
          <w:sz w:val="20"/>
          <w:szCs w:val="20"/>
        </w:rPr>
        <w:tab/>
        <w:t xml:space="preserve">Beroepsproduct </w:t>
      </w:r>
      <w:r w:rsidR="00B46F8E">
        <w:rPr>
          <w:rFonts w:ascii="Arial" w:eastAsia="Arial" w:hAnsi="Arial" w:cs="Arial"/>
          <w:b/>
          <w:sz w:val="20"/>
          <w:szCs w:val="20"/>
        </w:rPr>
        <w:t>“</w:t>
      </w:r>
      <w:r>
        <w:rPr>
          <w:rFonts w:ascii="Arial" w:eastAsia="Arial" w:hAnsi="Arial" w:cs="Arial"/>
          <w:b/>
          <w:sz w:val="20"/>
          <w:szCs w:val="20"/>
        </w:rPr>
        <w:t xml:space="preserve"> Aan de slag</w:t>
      </w:r>
      <w:r w:rsidR="00B46F8E">
        <w:rPr>
          <w:rFonts w:ascii="Arial" w:eastAsia="Arial" w:hAnsi="Arial" w:cs="Arial"/>
          <w:b/>
          <w:sz w:val="20"/>
          <w:szCs w:val="20"/>
        </w:rPr>
        <w:t>”</w:t>
      </w:r>
    </w:p>
    <w:p w14:paraId="00F04E57" w14:textId="5D9E78D1" w:rsidR="00F72003" w:rsidRDefault="00BB7B12">
      <w:pPr>
        <w:widowControl w:val="0"/>
        <w:spacing w:line="276" w:lineRule="auto"/>
        <w:rPr>
          <w:rFonts w:ascii="Arial" w:eastAsia="Arial" w:hAnsi="Arial" w:cs="Arial"/>
          <w:sz w:val="20"/>
          <w:szCs w:val="20"/>
        </w:rPr>
      </w:pPr>
      <w:r>
        <w:rPr>
          <w:rFonts w:ascii="Arial" w:eastAsia="Arial" w:hAnsi="Arial" w:cs="Arial"/>
          <w:sz w:val="20"/>
          <w:szCs w:val="20"/>
        </w:rPr>
        <w:t xml:space="preserve">Je verzorgt met twee tot vier collega studenten een workshop op het </w:t>
      </w:r>
      <w:r w:rsidR="00177297">
        <w:rPr>
          <w:rFonts w:ascii="Arial" w:eastAsia="Arial" w:hAnsi="Arial" w:cs="Arial"/>
          <w:sz w:val="20"/>
          <w:szCs w:val="20"/>
        </w:rPr>
        <w:t>mbo event</w:t>
      </w:r>
      <w:r>
        <w:rPr>
          <w:rFonts w:ascii="Arial" w:eastAsia="Arial" w:hAnsi="Arial" w:cs="Arial"/>
          <w:sz w:val="20"/>
          <w:szCs w:val="20"/>
        </w:rPr>
        <w:t xml:space="preserve"> dat twee keer per jaar wordt georganiseerd. Op dit </w:t>
      </w:r>
      <w:r w:rsidR="00177297">
        <w:rPr>
          <w:rFonts w:ascii="Arial" w:eastAsia="Arial" w:hAnsi="Arial" w:cs="Arial"/>
          <w:sz w:val="20"/>
          <w:szCs w:val="20"/>
        </w:rPr>
        <w:t>mbo event</w:t>
      </w:r>
      <w:r>
        <w:rPr>
          <w:rFonts w:ascii="Arial" w:eastAsia="Arial" w:hAnsi="Arial" w:cs="Arial"/>
          <w:sz w:val="20"/>
          <w:szCs w:val="20"/>
        </w:rPr>
        <w:t xml:space="preserve"> worden kennis en inzichten op interactieve wijze gedeeld met betrokkenen uit het mbo-onderwijs, docenten in opleiding en andere geïnteresseerden</w:t>
      </w:r>
      <w:r w:rsidR="002E0B50">
        <w:rPr>
          <w:rFonts w:ascii="Arial" w:eastAsia="Arial" w:hAnsi="Arial" w:cs="Arial"/>
          <w:sz w:val="20"/>
          <w:szCs w:val="20"/>
        </w:rPr>
        <w:t>.</w:t>
      </w:r>
      <w:r w:rsidR="00632685">
        <w:rPr>
          <w:rFonts w:ascii="Arial" w:eastAsia="Arial" w:hAnsi="Arial" w:cs="Arial"/>
          <w:sz w:val="20"/>
          <w:szCs w:val="20"/>
        </w:rPr>
        <w:t xml:space="preserve">. </w:t>
      </w:r>
    </w:p>
    <w:p w14:paraId="7EC177E7" w14:textId="1FD87482" w:rsidR="008E6A04" w:rsidRDefault="008E6A04">
      <w:pPr>
        <w:widowControl w:val="0"/>
        <w:spacing w:line="276" w:lineRule="auto"/>
        <w:rPr>
          <w:rFonts w:ascii="Arial" w:eastAsia="Arial" w:hAnsi="Arial" w:cs="Arial"/>
          <w:sz w:val="20"/>
          <w:szCs w:val="20"/>
        </w:rPr>
      </w:pPr>
      <w:r>
        <w:rPr>
          <w:rFonts w:ascii="Arial" w:eastAsia="Arial" w:hAnsi="Arial" w:cs="Arial"/>
          <w:sz w:val="20"/>
          <w:szCs w:val="20"/>
        </w:rPr>
        <w:t xml:space="preserve">Het mbo event vindt </w:t>
      </w:r>
      <w:r w:rsidR="00B46F8E">
        <w:rPr>
          <w:rFonts w:ascii="Arial" w:eastAsia="Arial" w:hAnsi="Arial" w:cs="Arial"/>
          <w:sz w:val="20"/>
          <w:szCs w:val="20"/>
        </w:rPr>
        <w:t>wordt twee maal per schooljaar gehouden, namelijk in november en mei. Voor de exacte data kun je de website raadplegen.</w:t>
      </w:r>
    </w:p>
    <w:p w14:paraId="1DFA030D" w14:textId="77777777" w:rsidR="00F72003" w:rsidRDefault="00632685">
      <w:pPr>
        <w:widowControl w:val="0"/>
        <w:spacing w:line="276" w:lineRule="auto"/>
        <w:rPr>
          <w:rFonts w:ascii="Arial" w:eastAsia="Arial" w:hAnsi="Arial" w:cs="Arial"/>
          <w:sz w:val="20"/>
          <w:szCs w:val="20"/>
        </w:rPr>
      </w:pPr>
      <w:r>
        <w:rPr>
          <w:rFonts w:ascii="Arial" w:eastAsia="Arial" w:hAnsi="Arial" w:cs="Arial"/>
          <w:sz w:val="20"/>
          <w:szCs w:val="20"/>
        </w:rPr>
        <w:t xml:space="preserve">Tot uiterlijk </w:t>
      </w:r>
      <w:r w:rsidR="008B57BD">
        <w:rPr>
          <w:rFonts w:ascii="Arial" w:eastAsia="Arial" w:hAnsi="Arial" w:cs="Arial"/>
          <w:sz w:val="20"/>
          <w:szCs w:val="20"/>
        </w:rPr>
        <w:t>twee</w:t>
      </w:r>
      <w:r>
        <w:rPr>
          <w:rFonts w:ascii="Arial" w:eastAsia="Arial" w:hAnsi="Arial" w:cs="Arial"/>
          <w:sz w:val="20"/>
          <w:szCs w:val="20"/>
        </w:rPr>
        <w:t xml:space="preserve"> maanden voor een Event kun je je workshop aanmelden bij een van de PDG</w:t>
      </w:r>
      <w:r w:rsidR="005F53D5">
        <w:rPr>
          <w:rFonts w:ascii="Arial" w:eastAsia="Arial" w:hAnsi="Arial" w:cs="Arial"/>
          <w:sz w:val="20"/>
          <w:szCs w:val="20"/>
        </w:rPr>
        <w:t>-</w:t>
      </w:r>
      <w:r>
        <w:rPr>
          <w:rFonts w:ascii="Arial" w:eastAsia="Arial" w:hAnsi="Arial" w:cs="Arial"/>
          <w:sz w:val="20"/>
          <w:szCs w:val="20"/>
        </w:rPr>
        <w:t>trainers. Je bent samen met je groepsleden verantwoordelijk voor het werven van publiek. We gaan ervan</w:t>
      </w:r>
      <w:r w:rsidR="008B57BD">
        <w:rPr>
          <w:rFonts w:ascii="Arial" w:eastAsia="Arial" w:hAnsi="Arial" w:cs="Arial"/>
          <w:sz w:val="20"/>
          <w:szCs w:val="20"/>
        </w:rPr>
        <w:t xml:space="preserve"> </w:t>
      </w:r>
      <w:r>
        <w:rPr>
          <w:rFonts w:ascii="Arial" w:eastAsia="Arial" w:hAnsi="Arial" w:cs="Arial"/>
          <w:sz w:val="20"/>
          <w:szCs w:val="20"/>
        </w:rPr>
        <w:t>uit dat je per persoon zorgt voor minimaal 3 deelnemers. Gezamenlijk zijn we verantwoordelijke voor de organisatie en de inhoud van het MBO Event. Tijdens de PDG</w:t>
      </w:r>
      <w:r w:rsidR="008B57BD">
        <w:rPr>
          <w:rFonts w:ascii="Arial" w:eastAsia="Arial" w:hAnsi="Arial" w:cs="Arial"/>
          <w:sz w:val="20"/>
          <w:szCs w:val="20"/>
        </w:rPr>
        <w:t>-</w:t>
      </w:r>
      <w:r>
        <w:rPr>
          <w:rFonts w:ascii="Arial" w:eastAsia="Arial" w:hAnsi="Arial" w:cs="Arial"/>
          <w:sz w:val="20"/>
          <w:szCs w:val="20"/>
        </w:rPr>
        <w:t xml:space="preserve">bijeenkomsten en via de COL op de website krijg je informatie om er een inspirerende middag van te kunnen maken. </w:t>
      </w:r>
    </w:p>
    <w:p w14:paraId="1B53D0FA" w14:textId="67D44529" w:rsidR="00F72003" w:rsidRDefault="00632685">
      <w:pPr>
        <w:widowControl w:val="0"/>
        <w:spacing w:line="276" w:lineRule="auto"/>
        <w:rPr>
          <w:rFonts w:ascii="Arial" w:eastAsia="Arial" w:hAnsi="Arial" w:cs="Arial"/>
          <w:sz w:val="20"/>
          <w:szCs w:val="20"/>
        </w:rPr>
      </w:pPr>
      <w:r>
        <w:rPr>
          <w:rFonts w:ascii="Arial" w:eastAsia="Arial" w:hAnsi="Arial" w:cs="Arial"/>
          <w:sz w:val="20"/>
          <w:szCs w:val="20"/>
        </w:rPr>
        <w:t xml:space="preserve">Met dit product laat je onder andere zien dat je kunt samenwerken en dat je in een kort tijdsbestek doel- en doelgroepgericht anderen iets kunt leren. </w:t>
      </w:r>
      <w:r w:rsidRPr="002E0B50">
        <w:rPr>
          <w:rFonts w:ascii="Arial" w:eastAsia="Arial" w:hAnsi="Arial" w:cs="Arial"/>
          <w:sz w:val="20"/>
          <w:szCs w:val="20"/>
        </w:rPr>
        <w:t>De wereld</w:t>
      </w:r>
      <w:r w:rsidR="002E0B50">
        <w:rPr>
          <w:rFonts w:ascii="Arial" w:eastAsia="Arial" w:hAnsi="Arial" w:cs="Arial"/>
          <w:sz w:val="20"/>
          <w:szCs w:val="20"/>
        </w:rPr>
        <w:t xml:space="preserve"> van het mbo</w:t>
      </w:r>
      <w:r w:rsidRPr="002E0B50">
        <w:rPr>
          <w:rFonts w:ascii="Arial" w:eastAsia="Arial" w:hAnsi="Arial" w:cs="Arial"/>
          <w:sz w:val="20"/>
          <w:szCs w:val="20"/>
        </w:rPr>
        <w:t xml:space="preserve"> staat niet stil. </w:t>
      </w:r>
    </w:p>
    <w:p w14:paraId="7984C38C" w14:textId="007CBA8F" w:rsidR="00F72003" w:rsidRDefault="00BE4E0F" w:rsidP="008B57BD">
      <w:pPr>
        <w:widowControl w:val="0"/>
        <w:spacing w:after="120" w:line="276" w:lineRule="auto"/>
        <w:rPr>
          <w:rFonts w:ascii="Arial" w:eastAsia="Arial" w:hAnsi="Arial" w:cs="Arial"/>
          <w:sz w:val="20"/>
          <w:szCs w:val="20"/>
        </w:rPr>
      </w:pPr>
      <w:r>
        <w:rPr>
          <w:rFonts w:ascii="Arial" w:eastAsia="Arial" w:hAnsi="Arial" w:cs="Arial"/>
          <w:sz w:val="20"/>
          <w:szCs w:val="20"/>
        </w:rPr>
        <w:br w:type="column"/>
      </w:r>
      <w:r w:rsidR="00632685">
        <w:rPr>
          <w:rFonts w:ascii="Arial" w:eastAsia="Arial" w:hAnsi="Arial" w:cs="Arial"/>
          <w:sz w:val="20"/>
          <w:szCs w:val="20"/>
        </w:rPr>
        <w:lastRenderedPageBreak/>
        <w:t xml:space="preserve">Hiermee toon je het volgende aan: </w:t>
      </w:r>
    </w:p>
    <w:p w14:paraId="754EC74E" w14:textId="77777777" w:rsidR="00F72003" w:rsidRDefault="00632685" w:rsidP="009D3686">
      <w:pPr>
        <w:widowControl w:val="0"/>
        <w:numPr>
          <w:ilvl w:val="0"/>
          <w:numId w:val="47"/>
        </w:numPr>
        <w:spacing w:line="276" w:lineRule="auto"/>
        <w:contextualSpacing/>
        <w:rPr>
          <w:rFonts w:ascii="Arial" w:eastAsia="Arial" w:hAnsi="Arial" w:cs="Arial"/>
          <w:sz w:val="20"/>
          <w:szCs w:val="20"/>
        </w:rPr>
      </w:pPr>
      <w:r>
        <w:rPr>
          <w:rFonts w:ascii="Arial" w:eastAsia="Arial" w:hAnsi="Arial" w:cs="Arial"/>
          <w:sz w:val="20"/>
          <w:szCs w:val="20"/>
        </w:rPr>
        <w:t xml:space="preserve">Je kunt samenwerken met collega’s, ook uit andere mbo-instellingen. </w:t>
      </w:r>
    </w:p>
    <w:p w14:paraId="6A410414" w14:textId="77777777" w:rsidR="00F72003" w:rsidRDefault="00632685" w:rsidP="009D3686">
      <w:pPr>
        <w:widowControl w:val="0"/>
        <w:numPr>
          <w:ilvl w:val="0"/>
          <w:numId w:val="47"/>
        </w:numPr>
        <w:spacing w:line="276" w:lineRule="auto"/>
        <w:contextualSpacing/>
        <w:rPr>
          <w:rFonts w:ascii="Arial" w:eastAsia="Arial" w:hAnsi="Arial" w:cs="Arial"/>
          <w:sz w:val="20"/>
          <w:szCs w:val="20"/>
        </w:rPr>
      </w:pPr>
      <w:r>
        <w:rPr>
          <w:rFonts w:ascii="Arial" w:eastAsia="Arial" w:hAnsi="Arial" w:cs="Arial"/>
          <w:sz w:val="20"/>
          <w:szCs w:val="20"/>
        </w:rPr>
        <w:t xml:space="preserve">Je kunt in een kort tijdsbestek doel- en doelgroepgericht anderen iets leren. </w:t>
      </w:r>
    </w:p>
    <w:p w14:paraId="5B466023" w14:textId="77777777" w:rsidR="00F72003" w:rsidRDefault="00632685" w:rsidP="009D3686">
      <w:pPr>
        <w:widowControl w:val="0"/>
        <w:numPr>
          <w:ilvl w:val="0"/>
          <w:numId w:val="47"/>
        </w:numPr>
        <w:spacing w:line="276" w:lineRule="auto"/>
        <w:contextualSpacing/>
        <w:rPr>
          <w:rFonts w:ascii="Arial" w:eastAsia="Arial" w:hAnsi="Arial" w:cs="Arial"/>
          <w:sz w:val="20"/>
          <w:szCs w:val="20"/>
        </w:rPr>
      </w:pPr>
      <w:r>
        <w:rPr>
          <w:rFonts w:ascii="Arial" w:eastAsia="Arial" w:hAnsi="Arial" w:cs="Arial"/>
          <w:sz w:val="20"/>
          <w:szCs w:val="20"/>
        </w:rPr>
        <w:t>Je hebt zicht op ontwikkelingen en innovaties in het werkveld en/of onderwijs</w:t>
      </w:r>
      <w:r w:rsidR="008B57BD">
        <w:rPr>
          <w:rFonts w:ascii="Arial" w:eastAsia="Arial" w:hAnsi="Arial" w:cs="Arial"/>
          <w:sz w:val="20"/>
          <w:szCs w:val="20"/>
        </w:rPr>
        <w:t>.</w:t>
      </w:r>
      <w:r>
        <w:rPr>
          <w:rFonts w:ascii="Arial" w:eastAsia="Arial" w:hAnsi="Arial" w:cs="Arial"/>
          <w:sz w:val="20"/>
          <w:szCs w:val="20"/>
        </w:rPr>
        <w:t xml:space="preserve"> </w:t>
      </w:r>
    </w:p>
    <w:p w14:paraId="35E2F5A2" w14:textId="77777777" w:rsidR="00F72003" w:rsidRDefault="00632685" w:rsidP="009D3686">
      <w:pPr>
        <w:widowControl w:val="0"/>
        <w:numPr>
          <w:ilvl w:val="0"/>
          <w:numId w:val="47"/>
        </w:numPr>
        <w:spacing w:line="276" w:lineRule="auto"/>
        <w:contextualSpacing/>
        <w:rPr>
          <w:rFonts w:ascii="Arial" w:eastAsia="Arial" w:hAnsi="Arial" w:cs="Arial"/>
          <w:sz w:val="20"/>
          <w:szCs w:val="20"/>
        </w:rPr>
      </w:pPr>
      <w:r>
        <w:rPr>
          <w:rFonts w:ascii="Arial" w:eastAsia="Arial" w:hAnsi="Arial" w:cs="Arial"/>
          <w:sz w:val="20"/>
          <w:szCs w:val="20"/>
        </w:rPr>
        <w:t xml:space="preserve">Je kunt verschillende rollen vervullen. </w:t>
      </w:r>
    </w:p>
    <w:p w14:paraId="5EF6164D" w14:textId="77777777" w:rsidR="00F72003" w:rsidRDefault="00632685" w:rsidP="009D3686">
      <w:pPr>
        <w:widowControl w:val="0"/>
        <w:numPr>
          <w:ilvl w:val="0"/>
          <w:numId w:val="47"/>
        </w:numPr>
        <w:spacing w:line="276" w:lineRule="auto"/>
        <w:contextualSpacing/>
        <w:rPr>
          <w:rFonts w:ascii="Arial" w:eastAsia="Arial" w:hAnsi="Arial" w:cs="Arial"/>
          <w:sz w:val="20"/>
          <w:szCs w:val="20"/>
        </w:rPr>
      </w:pPr>
      <w:r>
        <w:rPr>
          <w:rFonts w:ascii="Arial" w:eastAsia="Arial" w:hAnsi="Arial" w:cs="Arial"/>
          <w:sz w:val="20"/>
          <w:szCs w:val="20"/>
        </w:rPr>
        <w:t xml:space="preserve">Je toont organisatorische vaardigheden. </w:t>
      </w:r>
    </w:p>
    <w:p w14:paraId="21C268A2" w14:textId="77777777" w:rsidR="00F72003" w:rsidRDefault="00632685" w:rsidP="009D3686">
      <w:pPr>
        <w:widowControl w:val="0"/>
        <w:numPr>
          <w:ilvl w:val="0"/>
          <w:numId w:val="47"/>
        </w:numPr>
        <w:spacing w:line="276" w:lineRule="auto"/>
        <w:contextualSpacing/>
        <w:rPr>
          <w:rFonts w:ascii="Arial" w:eastAsia="Arial" w:hAnsi="Arial" w:cs="Arial"/>
          <w:sz w:val="20"/>
          <w:szCs w:val="20"/>
        </w:rPr>
      </w:pPr>
      <w:r>
        <w:rPr>
          <w:rFonts w:ascii="Arial" w:eastAsia="Arial" w:hAnsi="Arial" w:cs="Arial"/>
          <w:sz w:val="20"/>
          <w:szCs w:val="20"/>
        </w:rPr>
        <w:t xml:space="preserve">Je kunt je persoonlijke en professionele ontwikkeling waarneembaar maken in dit product. </w:t>
      </w:r>
    </w:p>
    <w:p w14:paraId="3A34CE77" w14:textId="77777777" w:rsidR="00F72003" w:rsidRDefault="00F72003">
      <w:pPr>
        <w:widowControl w:val="0"/>
        <w:spacing w:line="276" w:lineRule="auto"/>
        <w:rPr>
          <w:rFonts w:ascii="Arial" w:eastAsia="Arial" w:hAnsi="Arial" w:cs="Arial"/>
          <w:sz w:val="20"/>
          <w:szCs w:val="20"/>
        </w:rPr>
      </w:pPr>
    </w:p>
    <w:p w14:paraId="16E18D3D" w14:textId="77777777" w:rsidR="00F72003" w:rsidRDefault="00632685">
      <w:pPr>
        <w:widowControl w:val="0"/>
        <w:spacing w:line="276" w:lineRule="auto"/>
        <w:rPr>
          <w:rFonts w:ascii="Arial" w:eastAsia="Arial" w:hAnsi="Arial" w:cs="Arial"/>
          <w:sz w:val="20"/>
          <w:szCs w:val="20"/>
        </w:rPr>
      </w:pPr>
      <w:r>
        <w:rPr>
          <w:rFonts w:ascii="Arial" w:eastAsia="Arial" w:hAnsi="Arial" w:cs="Arial"/>
          <w:sz w:val="20"/>
          <w:szCs w:val="20"/>
        </w:rPr>
        <w:t>Deelnemers aan de PDG</w:t>
      </w:r>
      <w:r w:rsidR="008B57BD">
        <w:rPr>
          <w:rFonts w:ascii="Arial" w:eastAsia="Arial" w:hAnsi="Arial" w:cs="Arial"/>
          <w:sz w:val="20"/>
          <w:szCs w:val="20"/>
        </w:rPr>
        <w:t>-</w:t>
      </w:r>
      <w:r>
        <w:rPr>
          <w:rFonts w:ascii="Arial" w:eastAsia="Arial" w:hAnsi="Arial" w:cs="Arial"/>
          <w:sz w:val="20"/>
          <w:szCs w:val="20"/>
        </w:rPr>
        <w:t>opleiding in Zwolle voeren de workshop niet uit tijdens het MBO Event, maar tijdens de lesdagen aan de eigen groep.</w:t>
      </w:r>
    </w:p>
    <w:p w14:paraId="65F4271D" w14:textId="77777777" w:rsidR="00F72003" w:rsidRDefault="00F72003">
      <w:pPr>
        <w:widowControl w:val="0"/>
        <w:spacing w:line="276" w:lineRule="auto"/>
        <w:rPr>
          <w:rFonts w:ascii="Arial" w:eastAsia="Arial" w:hAnsi="Arial" w:cs="Arial"/>
          <w:sz w:val="20"/>
          <w:szCs w:val="20"/>
        </w:rPr>
      </w:pPr>
    </w:p>
    <w:p w14:paraId="628D6816" w14:textId="77777777" w:rsidR="00F72003" w:rsidRDefault="00632685">
      <w:pPr>
        <w:widowControl w:val="0"/>
        <w:spacing w:line="276" w:lineRule="auto"/>
        <w:rPr>
          <w:rFonts w:ascii="Arial" w:eastAsia="Arial" w:hAnsi="Arial" w:cs="Arial"/>
          <w:b/>
          <w:sz w:val="20"/>
          <w:szCs w:val="20"/>
        </w:rPr>
      </w:pPr>
      <w:r>
        <w:rPr>
          <w:rFonts w:ascii="Arial" w:eastAsia="Arial" w:hAnsi="Arial" w:cs="Arial"/>
          <w:b/>
          <w:sz w:val="20"/>
          <w:szCs w:val="20"/>
        </w:rPr>
        <w:t xml:space="preserve">Beoordeling </w:t>
      </w:r>
    </w:p>
    <w:p w14:paraId="65DF0B0D" w14:textId="1EE3146A" w:rsidR="00F72003" w:rsidRDefault="00632685">
      <w:pPr>
        <w:widowControl w:val="0"/>
        <w:spacing w:line="276" w:lineRule="auto"/>
        <w:rPr>
          <w:rFonts w:ascii="Arial" w:eastAsia="Arial" w:hAnsi="Arial" w:cs="Arial"/>
          <w:sz w:val="20"/>
          <w:szCs w:val="20"/>
        </w:rPr>
      </w:pPr>
      <w:r>
        <w:rPr>
          <w:rFonts w:ascii="Arial" w:eastAsia="Arial" w:hAnsi="Arial" w:cs="Arial"/>
          <w:sz w:val="20"/>
          <w:szCs w:val="20"/>
        </w:rPr>
        <w:t xml:space="preserve">Maak een keuze welke beoordelingscriteria je met dit product wilt ontwikkelen en aantonen. Maak hierbij een verbinding met (verplichte) literatuur en/of andere bronnen. </w:t>
      </w:r>
      <w:r w:rsidR="002E0B50" w:rsidRPr="002E0B50">
        <w:rPr>
          <w:rFonts w:ascii="Arial" w:eastAsia="Arial" w:hAnsi="Arial" w:cs="Arial"/>
          <w:color w:val="auto"/>
          <w:sz w:val="20"/>
          <w:szCs w:val="20"/>
        </w:rPr>
        <w:t>Je levert bijlage D aan met de door jou geselecteerde beoordelingscriteria.</w:t>
      </w:r>
      <w:r w:rsidR="002E0B50">
        <w:rPr>
          <w:rFonts w:ascii="Arial" w:eastAsia="Arial" w:hAnsi="Arial" w:cs="Arial"/>
          <w:color w:val="C00000"/>
          <w:sz w:val="20"/>
          <w:szCs w:val="20"/>
        </w:rPr>
        <w:t xml:space="preserve"> </w:t>
      </w:r>
      <w:r w:rsidR="002E0B50">
        <w:rPr>
          <w:rFonts w:ascii="Arial" w:eastAsia="Arial" w:hAnsi="Arial" w:cs="Arial"/>
          <w:sz w:val="20"/>
          <w:szCs w:val="20"/>
        </w:rPr>
        <w:t xml:space="preserve"> </w:t>
      </w:r>
      <w:r>
        <w:rPr>
          <w:rFonts w:ascii="Arial" w:eastAsia="Arial" w:hAnsi="Arial" w:cs="Arial"/>
          <w:sz w:val="20"/>
          <w:szCs w:val="20"/>
        </w:rPr>
        <w:t xml:space="preserve">De </w:t>
      </w:r>
      <w:r w:rsidR="00BE20C2">
        <w:rPr>
          <w:rFonts w:ascii="Arial" w:eastAsia="Arial" w:hAnsi="Arial" w:cs="Arial"/>
          <w:sz w:val="20"/>
          <w:szCs w:val="20"/>
        </w:rPr>
        <w:t>NHL</w:t>
      </w:r>
      <w:r w:rsidR="00177297">
        <w:rPr>
          <w:rFonts w:ascii="Arial" w:eastAsia="Arial" w:hAnsi="Arial" w:cs="Arial"/>
          <w:sz w:val="20"/>
          <w:szCs w:val="20"/>
        </w:rPr>
        <w:t xml:space="preserve"> </w:t>
      </w:r>
      <w:r w:rsidR="00BE20C2">
        <w:rPr>
          <w:rFonts w:ascii="Arial" w:eastAsia="Arial" w:hAnsi="Arial" w:cs="Arial"/>
          <w:sz w:val="20"/>
          <w:szCs w:val="20"/>
        </w:rPr>
        <w:t>Stenden</w:t>
      </w:r>
      <w:r w:rsidR="00756A3D">
        <w:rPr>
          <w:rFonts w:ascii="Arial" w:eastAsia="Arial" w:hAnsi="Arial" w:cs="Arial"/>
          <w:sz w:val="20"/>
          <w:szCs w:val="20"/>
        </w:rPr>
        <w:t>-begeleider</w:t>
      </w:r>
      <w:r>
        <w:rPr>
          <w:rFonts w:ascii="Arial" w:eastAsia="Arial" w:hAnsi="Arial" w:cs="Arial"/>
          <w:sz w:val="20"/>
          <w:szCs w:val="20"/>
        </w:rPr>
        <w:t xml:space="preserve"> beoordeelt je beroepsproduct en geeft aan of dit beroepsproduct voldaan is of vraag</w:t>
      </w:r>
      <w:r w:rsidR="002E0B50">
        <w:rPr>
          <w:rFonts w:ascii="Arial" w:eastAsia="Arial" w:hAnsi="Arial" w:cs="Arial"/>
          <w:sz w:val="20"/>
          <w:szCs w:val="20"/>
        </w:rPr>
        <w:t>.</w:t>
      </w:r>
      <w:r>
        <w:rPr>
          <w:rFonts w:ascii="Arial" w:eastAsia="Arial" w:hAnsi="Arial" w:cs="Arial"/>
          <w:sz w:val="20"/>
          <w:szCs w:val="20"/>
        </w:rPr>
        <w:t xml:space="preserve"> om nog een slag te maken en licht dit toe in het beoordelingsformulier. (zie bijlage D).</w:t>
      </w:r>
    </w:p>
    <w:p w14:paraId="38B7E39D" w14:textId="77777777" w:rsidR="00F72003" w:rsidRDefault="00F72003">
      <w:pPr>
        <w:widowControl w:val="0"/>
        <w:spacing w:line="276" w:lineRule="auto"/>
        <w:rPr>
          <w:rFonts w:ascii="Arial" w:eastAsia="Arial" w:hAnsi="Arial" w:cs="Arial"/>
          <w:sz w:val="20"/>
          <w:szCs w:val="20"/>
        </w:rPr>
      </w:pPr>
    </w:p>
    <w:p w14:paraId="01A3DB7A" w14:textId="77777777" w:rsidR="00F72003" w:rsidRDefault="00F72003">
      <w:pPr>
        <w:rPr>
          <w:rFonts w:ascii="Arial" w:eastAsia="Arial" w:hAnsi="Arial" w:cs="Arial"/>
          <w:b/>
          <w:sz w:val="20"/>
          <w:szCs w:val="20"/>
        </w:rPr>
      </w:pPr>
    </w:p>
    <w:p w14:paraId="062777D8" w14:textId="26A949AC" w:rsidR="00F72003" w:rsidRDefault="00632685" w:rsidP="00EF308B">
      <w:pPr>
        <w:widowControl w:val="0"/>
        <w:tabs>
          <w:tab w:val="left" w:pos="709"/>
        </w:tabs>
        <w:spacing w:line="276" w:lineRule="auto"/>
        <w:ind w:firstLine="284"/>
        <w:rPr>
          <w:rFonts w:ascii="Arial" w:eastAsia="Arial" w:hAnsi="Arial" w:cs="Arial"/>
          <w:b/>
          <w:sz w:val="20"/>
          <w:szCs w:val="20"/>
        </w:rPr>
      </w:pPr>
      <w:r>
        <w:rPr>
          <w:rFonts w:ascii="Arial" w:eastAsia="Arial" w:hAnsi="Arial" w:cs="Arial"/>
          <w:b/>
          <w:sz w:val="20"/>
          <w:szCs w:val="20"/>
        </w:rPr>
        <w:t>D.</w:t>
      </w:r>
      <w:r>
        <w:rPr>
          <w:rFonts w:ascii="Arial" w:eastAsia="Arial" w:hAnsi="Arial" w:cs="Arial"/>
          <w:b/>
          <w:sz w:val="20"/>
          <w:szCs w:val="20"/>
        </w:rPr>
        <w:tab/>
        <w:t xml:space="preserve">Beroepsproducten </w:t>
      </w:r>
      <w:r w:rsidR="00412A6E">
        <w:rPr>
          <w:rFonts w:ascii="Arial" w:eastAsia="Arial" w:hAnsi="Arial" w:cs="Arial"/>
          <w:b/>
          <w:sz w:val="20"/>
          <w:szCs w:val="20"/>
        </w:rPr>
        <w:t xml:space="preserve"> </w:t>
      </w:r>
      <w:r w:rsidR="00B46F8E">
        <w:rPr>
          <w:rFonts w:ascii="Arial" w:eastAsia="Arial" w:hAnsi="Arial" w:cs="Arial"/>
          <w:b/>
          <w:sz w:val="20"/>
          <w:szCs w:val="20"/>
        </w:rPr>
        <w:t>“</w:t>
      </w:r>
      <w:r>
        <w:rPr>
          <w:rFonts w:ascii="Arial" w:eastAsia="Arial" w:hAnsi="Arial" w:cs="Arial"/>
          <w:b/>
          <w:sz w:val="20"/>
          <w:szCs w:val="20"/>
        </w:rPr>
        <w:t>Naar Keuze</w:t>
      </w:r>
      <w:r w:rsidR="00B46F8E">
        <w:rPr>
          <w:rFonts w:ascii="Arial" w:eastAsia="Arial" w:hAnsi="Arial" w:cs="Arial"/>
          <w:b/>
          <w:sz w:val="20"/>
          <w:szCs w:val="20"/>
        </w:rPr>
        <w:t>”</w:t>
      </w:r>
      <w:r>
        <w:rPr>
          <w:rFonts w:ascii="Arial" w:eastAsia="Arial" w:hAnsi="Arial" w:cs="Arial"/>
          <w:b/>
          <w:sz w:val="20"/>
          <w:szCs w:val="20"/>
        </w:rPr>
        <w:t xml:space="preserve"> </w:t>
      </w:r>
    </w:p>
    <w:p w14:paraId="332D4681" w14:textId="77777777" w:rsidR="00F72003" w:rsidRDefault="00F72003">
      <w:pPr>
        <w:rPr>
          <w:b/>
        </w:rPr>
      </w:pPr>
    </w:p>
    <w:p w14:paraId="6AF68834" w14:textId="3D997DF6" w:rsidR="00F72003" w:rsidRDefault="00632685">
      <w:pPr>
        <w:widowControl w:val="0"/>
        <w:spacing w:line="276" w:lineRule="auto"/>
        <w:rPr>
          <w:rFonts w:ascii="Arial" w:eastAsia="Arial" w:hAnsi="Arial" w:cs="Arial"/>
          <w:sz w:val="20"/>
          <w:szCs w:val="20"/>
        </w:rPr>
      </w:pPr>
      <w:r>
        <w:rPr>
          <w:rFonts w:ascii="Arial" w:eastAsia="Arial" w:hAnsi="Arial" w:cs="Arial"/>
          <w:sz w:val="20"/>
          <w:szCs w:val="20"/>
        </w:rPr>
        <w:t>In de twee of drie producten kies je onderdelen uit jouw praktijk die je gaat gebruiken om criteria aan te tonen en daarmee een volledig beeld te creëren van wie jij bent als professionele docent. Laat hier o</w:t>
      </w:r>
      <w:r w:rsidR="00B46F8E">
        <w:rPr>
          <w:rFonts w:ascii="Arial" w:eastAsia="Arial" w:hAnsi="Arial" w:cs="Arial"/>
          <w:sz w:val="20"/>
          <w:szCs w:val="20"/>
        </w:rPr>
        <w:t xml:space="preserve">ok de taken zien van de mbo </w:t>
      </w:r>
      <w:r>
        <w:rPr>
          <w:rFonts w:ascii="Arial" w:eastAsia="Arial" w:hAnsi="Arial" w:cs="Arial"/>
          <w:sz w:val="20"/>
          <w:szCs w:val="20"/>
        </w:rPr>
        <w:t>docent die nog niet in de andere beroepsproducten aan bod zijn geweest. Denk hierbij een excursie die je voor de studenten o</w:t>
      </w:r>
      <w:r w:rsidR="00207C2D">
        <w:rPr>
          <w:rFonts w:ascii="Arial" w:eastAsia="Arial" w:hAnsi="Arial" w:cs="Arial"/>
          <w:sz w:val="20"/>
          <w:szCs w:val="20"/>
        </w:rPr>
        <w:t xml:space="preserve">rganiseert, je deelname aan de </w:t>
      </w:r>
      <w:r w:rsidR="00207C2D" w:rsidRPr="00665B79">
        <w:rPr>
          <w:rFonts w:ascii="Arial" w:eastAsia="Arial" w:hAnsi="Arial" w:cs="Arial"/>
          <w:color w:val="000000" w:themeColor="text1"/>
          <w:sz w:val="20"/>
          <w:szCs w:val="20"/>
        </w:rPr>
        <w:t>Examen</w:t>
      </w:r>
      <w:r>
        <w:rPr>
          <w:rFonts w:ascii="Arial" w:eastAsia="Arial" w:hAnsi="Arial" w:cs="Arial"/>
          <w:sz w:val="20"/>
          <w:szCs w:val="20"/>
        </w:rPr>
        <w:t xml:space="preserve">commissie, het ontwikkelen van een nieuwe onderwijsvorm, vernieuwing van het KD, etc. Je maakt dus gebruik van jouw specifieke praktijk om een passend beroepsproduct te maken. Je geeft de beroepsproducten zelf een passende naam bij de inhoud van het product. </w:t>
      </w:r>
    </w:p>
    <w:p w14:paraId="0ED41C6E" w14:textId="77777777" w:rsidR="00F72003" w:rsidRDefault="00F72003">
      <w:pPr>
        <w:widowControl w:val="0"/>
        <w:spacing w:line="276" w:lineRule="auto"/>
        <w:rPr>
          <w:rFonts w:ascii="Arial" w:eastAsia="Arial" w:hAnsi="Arial" w:cs="Arial"/>
          <w:sz w:val="20"/>
          <w:szCs w:val="20"/>
        </w:rPr>
      </w:pPr>
    </w:p>
    <w:p w14:paraId="7A53689F" w14:textId="67DA29F3" w:rsidR="00F72003" w:rsidRDefault="00632685">
      <w:pPr>
        <w:widowControl w:val="0"/>
        <w:spacing w:line="276" w:lineRule="auto"/>
        <w:rPr>
          <w:rFonts w:ascii="Arial" w:eastAsia="Arial" w:hAnsi="Arial" w:cs="Arial"/>
          <w:sz w:val="20"/>
          <w:szCs w:val="20"/>
        </w:rPr>
      </w:pPr>
      <w:r>
        <w:rPr>
          <w:rFonts w:ascii="Arial" w:eastAsia="Arial" w:hAnsi="Arial" w:cs="Arial"/>
          <w:sz w:val="20"/>
          <w:szCs w:val="20"/>
        </w:rPr>
        <w:t xml:space="preserve">Overleg vooraf met je opleider/coach/leidinggevende en je </w:t>
      </w:r>
      <w:r w:rsidR="00BE20C2">
        <w:rPr>
          <w:rFonts w:ascii="Arial" w:eastAsia="Arial" w:hAnsi="Arial" w:cs="Arial"/>
          <w:sz w:val="20"/>
          <w:szCs w:val="20"/>
        </w:rPr>
        <w:t>NHL</w:t>
      </w:r>
      <w:r w:rsidR="00177297">
        <w:rPr>
          <w:rFonts w:ascii="Arial" w:eastAsia="Arial" w:hAnsi="Arial" w:cs="Arial"/>
          <w:sz w:val="20"/>
          <w:szCs w:val="20"/>
        </w:rPr>
        <w:t xml:space="preserve"> </w:t>
      </w:r>
      <w:r w:rsidR="00BE20C2">
        <w:rPr>
          <w:rFonts w:ascii="Arial" w:eastAsia="Arial" w:hAnsi="Arial" w:cs="Arial"/>
          <w:sz w:val="20"/>
          <w:szCs w:val="20"/>
        </w:rPr>
        <w:t>Stenden</w:t>
      </w:r>
      <w:r>
        <w:rPr>
          <w:rFonts w:ascii="Arial" w:eastAsia="Arial" w:hAnsi="Arial" w:cs="Arial"/>
          <w:sz w:val="20"/>
          <w:szCs w:val="20"/>
        </w:rPr>
        <w:t xml:space="preserve"> opleider over de uitvoerbaarheid en geschiktheid van jouw plannen.</w:t>
      </w:r>
    </w:p>
    <w:p w14:paraId="6CE19298" w14:textId="77777777" w:rsidR="00F72003" w:rsidRDefault="00F72003">
      <w:pPr>
        <w:rPr>
          <w:rFonts w:ascii="Arial" w:eastAsia="Arial" w:hAnsi="Arial" w:cs="Arial"/>
          <w:b/>
          <w:sz w:val="20"/>
          <w:szCs w:val="20"/>
        </w:rPr>
      </w:pPr>
    </w:p>
    <w:p w14:paraId="24C1D4B8" w14:textId="77777777" w:rsidR="00F72003" w:rsidRDefault="00632685">
      <w:pPr>
        <w:spacing w:line="276" w:lineRule="auto"/>
        <w:rPr>
          <w:rFonts w:ascii="Arial" w:eastAsia="Arial" w:hAnsi="Arial" w:cs="Arial"/>
          <w:sz w:val="20"/>
          <w:szCs w:val="20"/>
        </w:rPr>
      </w:pPr>
      <w:r>
        <w:rPr>
          <w:rFonts w:ascii="Arial" w:eastAsia="Arial" w:hAnsi="Arial" w:cs="Arial"/>
          <w:sz w:val="20"/>
          <w:szCs w:val="20"/>
        </w:rPr>
        <w:t>Maak een keuze welke beoordelingscriteria je met dit product wilt ontwikkelen en aantonen, voor zover mogelijk passend bij je leerdoel voor dit product. Maak hierbij een verbinding met (verplichte) literatuur en/of andere bronnen.</w:t>
      </w:r>
    </w:p>
    <w:p w14:paraId="3B0A684B" w14:textId="77777777" w:rsidR="00F72003" w:rsidRDefault="00F72003">
      <w:pPr>
        <w:spacing w:line="276" w:lineRule="auto"/>
        <w:rPr>
          <w:rFonts w:ascii="Arial" w:eastAsia="Arial" w:hAnsi="Arial" w:cs="Arial"/>
          <w:b/>
          <w:sz w:val="20"/>
          <w:szCs w:val="20"/>
        </w:rPr>
      </w:pPr>
    </w:p>
    <w:p w14:paraId="194FC9BC" w14:textId="77777777" w:rsidR="00F72003" w:rsidRDefault="00632685">
      <w:pPr>
        <w:spacing w:line="276" w:lineRule="auto"/>
        <w:rPr>
          <w:rFonts w:ascii="Arial" w:eastAsia="Arial" w:hAnsi="Arial" w:cs="Arial"/>
          <w:b/>
          <w:sz w:val="20"/>
          <w:szCs w:val="20"/>
        </w:rPr>
      </w:pPr>
      <w:r>
        <w:rPr>
          <w:rFonts w:ascii="Arial" w:eastAsia="Arial" w:hAnsi="Arial" w:cs="Arial"/>
          <w:b/>
          <w:sz w:val="20"/>
          <w:szCs w:val="20"/>
        </w:rPr>
        <w:t>Beoordeling</w:t>
      </w:r>
    </w:p>
    <w:p w14:paraId="1B881408" w14:textId="77777777" w:rsidR="00BB7B12" w:rsidRDefault="00BB7B12" w:rsidP="00BB7B12">
      <w:pPr>
        <w:spacing w:line="276" w:lineRule="auto"/>
        <w:rPr>
          <w:rFonts w:ascii="Arial" w:eastAsia="Arial" w:hAnsi="Arial" w:cs="Arial"/>
          <w:sz w:val="20"/>
          <w:szCs w:val="20"/>
        </w:rPr>
      </w:pPr>
      <w:r w:rsidRPr="00BB7B12">
        <w:rPr>
          <w:rFonts w:ascii="Arial" w:eastAsia="Arial" w:hAnsi="Arial" w:cs="Arial"/>
          <w:color w:val="auto"/>
          <w:sz w:val="20"/>
          <w:szCs w:val="20"/>
        </w:rPr>
        <w:t>Je levert bijlage D aan met de door jou geselecteerde beoordelingscriteria</w:t>
      </w:r>
      <w:r>
        <w:rPr>
          <w:rFonts w:ascii="Arial" w:eastAsia="Arial" w:hAnsi="Arial" w:cs="Arial"/>
          <w:sz w:val="20"/>
          <w:szCs w:val="20"/>
        </w:rPr>
        <w:t>, eventueel aangevuld met normen en waarden die eigen aan jou zijn en die je in je gedrag als docent wilt laten zien, zie rubriek attitude in het beoordelingsformulier.  De NHL Stenden-begeleider geeft je feedback en beoordeelt je beroepsproduct volgens het beoordelingsformulier (zie bijlage D).</w:t>
      </w:r>
    </w:p>
    <w:p w14:paraId="4844104F" w14:textId="77777777" w:rsidR="00F72003" w:rsidRDefault="00F72003">
      <w:pPr>
        <w:spacing w:line="276" w:lineRule="auto"/>
        <w:rPr>
          <w:rFonts w:ascii="Arial" w:eastAsia="Arial" w:hAnsi="Arial" w:cs="Arial"/>
          <w:sz w:val="20"/>
          <w:szCs w:val="20"/>
        </w:rPr>
      </w:pPr>
    </w:p>
    <w:p w14:paraId="76327D3D" w14:textId="77777777" w:rsidR="003F145D" w:rsidRDefault="003F145D">
      <w:pPr>
        <w:spacing w:line="276" w:lineRule="auto"/>
        <w:rPr>
          <w:rFonts w:ascii="Arial" w:eastAsia="Arial" w:hAnsi="Arial" w:cs="Arial"/>
          <w:sz w:val="20"/>
          <w:szCs w:val="20"/>
        </w:rPr>
      </w:pPr>
    </w:p>
    <w:p w14:paraId="09FB8580" w14:textId="4C2A9D18" w:rsidR="00F72003" w:rsidRDefault="00632685" w:rsidP="00EF308B">
      <w:pPr>
        <w:widowControl w:val="0"/>
        <w:tabs>
          <w:tab w:val="left" w:pos="709"/>
        </w:tabs>
        <w:spacing w:line="276" w:lineRule="auto"/>
        <w:ind w:firstLine="284"/>
        <w:rPr>
          <w:rFonts w:ascii="Arial" w:eastAsia="Arial" w:hAnsi="Arial" w:cs="Arial"/>
          <w:b/>
          <w:sz w:val="20"/>
          <w:szCs w:val="20"/>
        </w:rPr>
      </w:pPr>
      <w:r>
        <w:rPr>
          <w:rFonts w:ascii="Arial" w:eastAsia="Arial" w:hAnsi="Arial" w:cs="Arial"/>
          <w:b/>
          <w:sz w:val="20"/>
          <w:szCs w:val="20"/>
        </w:rPr>
        <w:t>E.</w:t>
      </w:r>
      <w:r>
        <w:rPr>
          <w:rFonts w:ascii="Arial" w:eastAsia="Arial" w:hAnsi="Arial" w:cs="Arial"/>
          <w:b/>
          <w:sz w:val="20"/>
          <w:szCs w:val="20"/>
        </w:rPr>
        <w:tab/>
        <w:t>Onderzoek in de school</w:t>
      </w:r>
      <w:r w:rsidR="00815CEA">
        <w:rPr>
          <w:rFonts w:ascii="Arial" w:eastAsia="Arial" w:hAnsi="Arial" w:cs="Arial"/>
          <w:b/>
          <w:sz w:val="20"/>
          <w:szCs w:val="20"/>
        </w:rPr>
        <w:t xml:space="preserve">: </w:t>
      </w:r>
      <w:r w:rsidR="00412A6E">
        <w:rPr>
          <w:rFonts w:ascii="Arial" w:eastAsia="Arial" w:hAnsi="Arial" w:cs="Arial"/>
          <w:b/>
          <w:sz w:val="20"/>
          <w:szCs w:val="20"/>
        </w:rPr>
        <w:t xml:space="preserve"> </w:t>
      </w:r>
      <w:r w:rsidR="00815CEA">
        <w:rPr>
          <w:rFonts w:ascii="Arial" w:eastAsia="Arial" w:hAnsi="Arial" w:cs="Arial"/>
          <w:b/>
          <w:sz w:val="20"/>
          <w:szCs w:val="20"/>
        </w:rPr>
        <w:t>“</w:t>
      </w:r>
      <w:r w:rsidR="00412A6E">
        <w:rPr>
          <w:rFonts w:ascii="Arial" w:eastAsia="Arial" w:hAnsi="Arial" w:cs="Arial"/>
          <w:b/>
          <w:sz w:val="20"/>
          <w:szCs w:val="20"/>
        </w:rPr>
        <w:t xml:space="preserve"> De diepte in</w:t>
      </w:r>
      <w:r w:rsidR="00815CEA">
        <w:rPr>
          <w:rFonts w:ascii="Arial" w:eastAsia="Arial" w:hAnsi="Arial" w:cs="Arial"/>
          <w:b/>
          <w:sz w:val="20"/>
          <w:szCs w:val="20"/>
        </w:rPr>
        <w:t>”</w:t>
      </w:r>
      <w:r w:rsidR="001018F9">
        <w:rPr>
          <w:rFonts w:ascii="Arial" w:eastAsia="Arial" w:hAnsi="Arial" w:cs="Arial"/>
          <w:b/>
          <w:sz w:val="20"/>
          <w:szCs w:val="20"/>
        </w:rPr>
        <w:t xml:space="preserve"> </w:t>
      </w:r>
    </w:p>
    <w:p w14:paraId="113D2830" w14:textId="77777777" w:rsidR="00F72003" w:rsidRDefault="00F72003">
      <w:pPr>
        <w:rPr>
          <w:rFonts w:ascii="Arial" w:eastAsia="Arial" w:hAnsi="Arial" w:cs="Arial"/>
          <w:i/>
          <w:sz w:val="20"/>
          <w:szCs w:val="20"/>
        </w:rPr>
      </w:pPr>
    </w:p>
    <w:p w14:paraId="723B851D" w14:textId="77777777" w:rsidR="00F72003" w:rsidRDefault="00632685">
      <w:pPr>
        <w:rPr>
          <w:rFonts w:ascii="Arial" w:eastAsia="Arial" w:hAnsi="Arial" w:cs="Arial"/>
          <w:b/>
          <w:sz w:val="20"/>
          <w:szCs w:val="20"/>
        </w:rPr>
      </w:pPr>
      <w:r>
        <w:rPr>
          <w:rFonts w:ascii="Arial" w:eastAsia="Arial" w:hAnsi="Arial" w:cs="Arial"/>
          <w:b/>
          <w:sz w:val="20"/>
          <w:szCs w:val="20"/>
        </w:rPr>
        <w:t>Inleiding</w:t>
      </w:r>
    </w:p>
    <w:p w14:paraId="706E94E8" w14:textId="77777777" w:rsidR="00F72003" w:rsidRDefault="00632685">
      <w:pPr>
        <w:spacing w:line="276" w:lineRule="auto"/>
        <w:rPr>
          <w:rFonts w:ascii="Arial" w:eastAsia="Arial" w:hAnsi="Arial" w:cs="Arial"/>
          <w:sz w:val="20"/>
          <w:szCs w:val="20"/>
        </w:rPr>
      </w:pPr>
      <w:r>
        <w:rPr>
          <w:rFonts w:ascii="Arial" w:eastAsia="Arial" w:hAnsi="Arial" w:cs="Arial"/>
          <w:sz w:val="20"/>
          <w:szCs w:val="20"/>
        </w:rPr>
        <w:t>Als competente docent mbo ben je in staat bent om kritisch naar je eigen beroepspraktijk en handelen te kijken, dat je open staat voor andere gezichtspunten en bereid bent om te experimenteren. Dat is gedrag van een leraar die het beste wil voor de studenten, collega’s en zichzelf. Deze zienswijze past bij Europese en landelijke richtlijnen voor hbo-onderwijs in het algemeen en lerarenopleidingen in het bijzonder. Naast dagelijkse werkzaamheden moet een hbo-afgestudeerde leraar in staat zijn om een bijdrage te leveren aan verbeteringen in de schoolpraktijk. Van een docent wordt gevraagd om samen met collega’s bij te dragen aan vernieuwingen in de school. Dit beroepsproduct leert je om een onderzoek in school op te zetten en uit te voeren.</w:t>
      </w:r>
    </w:p>
    <w:p w14:paraId="2CEA539E" w14:textId="7F99B3B6" w:rsidR="00AA7423" w:rsidRDefault="00AA7423">
      <w:pPr>
        <w:rPr>
          <w:rFonts w:ascii="Arial" w:eastAsia="Arial" w:hAnsi="Arial" w:cs="Arial"/>
          <w:sz w:val="20"/>
          <w:szCs w:val="20"/>
        </w:rPr>
      </w:pPr>
    </w:p>
    <w:p w14:paraId="64973D9C" w14:textId="1D3C49DD" w:rsidR="00F72003" w:rsidRDefault="00632685">
      <w:pPr>
        <w:spacing w:line="276" w:lineRule="auto"/>
        <w:rPr>
          <w:rFonts w:ascii="Arial" w:eastAsia="Arial" w:hAnsi="Arial" w:cs="Arial"/>
          <w:b/>
          <w:sz w:val="20"/>
          <w:szCs w:val="20"/>
        </w:rPr>
      </w:pPr>
      <w:r>
        <w:rPr>
          <w:rFonts w:ascii="Arial" w:eastAsia="Arial" w:hAnsi="Arial" w:cs="Arial"/>
          <w:b/>
          <w:sz w:val="20"/>
          <w:szCs w:val="20"/>
        </w:rPr>
        <w:t>Vormen van onderzoek</w:t>
      </w:r>
    </w:p>
    <w:p w14:paraId="3BD38D17" w14:textId="77777777" w:rsidR="00AA7423" w:rsidRDefault="008B57BD">
      <w:pPr>
        <w:spacing w:line="276" w:lineRule="auto"/>
        <w:rPr>
          <w:rFonts w:ascii="Arial" w:eastAsia="Arial" w:hAnsi="Arial" w:cs="Arial"/>
          <w:sz w:val="20"/>
          <w:szCs w:val="20"/>
        </w:rPr>
      </w:pPr>
      <w:r>
        <w:rPr>
          <w:rFonts w:ascii="Arial" w:eastAsia="Arial" w:hAnsi="Arial" w:cs="Arial"/>
          <w:sz w:val="20"/>
          <w:szCs w:val="20"/>
        </w:rPr>
        <w:t>Tijdens PDG-</w:t>
      </w:r>
      <w:r w:rsidR="00632685">
        <w:rPr>
          <w:rFonts w:ascii="Arial" w:eastAsia="Arial" w:hAnsi="Arial" w:cs="Arial"/>
          <w:sz w:val="20"/>
          <w:szCs w:val="20"/>
        </w:rPr>
        <w:t>bijeenkomsten van het eerste jaar wordt aandacht besteed aan het doen van onderzoek. Naast de bijeenkomsten zijn er diverse bronnen met uitleg over de verschillende vormen onderzoek.</w:t>
      </w:r>
    </w:p>
    <w:p w14:paraId="73DFB1EF" w14:textId="77777777" w:rsidR="00AA7423" w:rsidRDefault="00AA7423">
      <w:pPr>
        <w:spacing w:line="276" w:lineRule="auto"/>
        <w:rPr>
          <w:rFonts w:ascii="Arial" w:eastAsia="Arial" w:hAnsi="Arial" w:cs="Arial"/>
          <w:sz w:val="20"/>
          <w:szCs w:val="20"/>
        </w:rPr>
      </w:pPr>
    </w:p>
    <w:p w14:paraId="192365B0" w14:textId="7E509136" w:rsidR="00F72003" w:rsidRDefault="00632685">
      <w:pPr>
        <w:spacing w:line="276" w:lineRule="auto"/>
        <w:rPr>
          <w:rFonts w:ascii="Arial" w:eastAsia="Arial" w:hAnsi="Arial" w:cs="Arial"/>
          <w:sz w:val="20"/>
          <w:szCs w:val="20"/>
        </w:rPr>
      </w:pPr>
      <w:r>
        <w:rPr>
          <w:rFonts w:ascii="Arial" w:eastAsia="Arial" w:hAnsi="Arial" w:cs="Arial"/>
          <w:sz w:val="20"/>
          <w:szCs w:val="20"/>
        </w:rPr>
        <w:t>In de PDG</w:t>
      </w:r>
      <w:r w:rsidR="008B57BD">
        <w:rPr>
          <w:rFonts w:ascii="Arial" w:eastAsia="Arial" w:hAnsi="Arial" w:cs="Arial"/>
          <w:sz w:val="20"/>
          <w:szCs w:val="20"/>
        </w:rPr>
        <w:t>-</w:t>
      </w:r>
      <w:r>
        <w:rPr>
          <w:rFonts w:ascii="Arial" w:eastAsia="Arial" w:hAnsi="Arial" w:cs="Arial"/>
          <w:sz w:val="20"/>
          <w:szCs w:val="20"/>
        </w:rPr>
        <w:t>opleiding kan je kiezen uit drie vormen van onderzoek:</w:t>
      </w:r>
    </w:p>
    <w:p w14:paraId="7E00C682" w14:textId="77777777" w:rsidR="00F72003" w:rsidRDefault="00F72003">
      <w:pPr>
        <w:spacing w:line="276" w:lineRule="auto"/>
        <w:rPr>
          <w:rFonts w:ascii="Arial" w:eastAsia="Arial" w:hAnsi="Arial" w:cs="Arial"/>
          <w:b/>
          <w:sz w:val="20"/>
          <w:szCs w:val="20"/>
        </w:rPr>
      </w:pPr>
    </w:p>
    <w:p w14:paraId="7ECC648E" w14:textId="77777777" w:rsidR="00F72003" w:rsidRDefault="00632685" w:rsidP="009D3686">
      <w:pPr>
        <w:numPr>
          <w:ilvl w:val="0"/>
          <w:numId w:val="4"/>
        </w:numPr>
        <w:contextualSpacing/>
        <w:rPr>
          <w:b/>
          <w:sz w:val="20"/>
          <w:szCs w:val="20"/>
        </w:rPr>
      </w:pPr>
      <w:r>
        <w:rPr>
          <w:rFonts w:ascii="Arial" w:eastAsia="Arial" w:hAnsi="Arial" w:cs="Arial"/>
          <w:b/>
          <w:sz w:val="20"/>
          <w:szCs w:val="20"/>
        </w:rPr>
        <w:t>Praktijkonderzoek</w:t>
      </w:r>
    </w:p>
    <w:p w14:paraId="023A9B31" w14:textId="77777777" w:rsidR="000874D6" w:rsidRPr="000874D6" w:rsidRDefault="000874D6" w:rsidP="000874D6">
      <w:pPr>
        <w:spacing w:line="276" w:lineRule="auto"/>
        <w:ind w:left="720"/>
        <w:rPr>
          <w:rFonts w:ascii="Arial" w:eastAsia="Arial" w:hAnsi="Arial" w:cs="Arial"/>
          <w:sz w:val="20"/>
          <w:szCs w:val="20"/>
        </w:rPr>
      </w:pPr>
      <w:r w:rsidRPr="000874D6">
        <w:rPr>
          <w:rFonts w:ascii="Arial" w:eastAsia="Arial" w:hAnsi="Arial" w:cs="Arial"/>
          <w:sz w:val="20"/>
          <w:szCs w:val="20"/>
        </w:rPr>
        <w:t xml:space="preserve">Eigen onderwijspraktijk op systematische wijze </w:t>
      </w:r>
      <w:r>
        <w:rPr>
          <w:rFonts w:ascii="Arial" w:eastAsia="Arial" w:hAnsi="Arial" w:cs="Arial"/>
          <w:sz w:val="20"/>
          <w:szCs w:val="20"/>
        </w:rPr>
        <w:t>onder de loep</w:t>
      </w:r>
      <w:r w:rsidRPr="000874D6">
        <w:rPr>
          <w:rFonts w:ascii="Arial" w:eastAsia="Arial" w:hAnsi="Arial" w:cs="Arial"/>
          <w:sz w:val="20"/>
          <w:szCs w:val="20"/>
        </w:rPr>
        <w:t xml:space="preserve"> nemen</w:t>
      </w:r>
      <w:r>
        <w:rPr>
          <w:rFonts w:ascii="Arial" w:eastAsia="Arial" w:hAnsi="Arial" w:cs="Arial"/>
          <w:sz w:val="20"/>
          <w:szCs w:val="20"/>
        </w:rPr>
        <w:t xml:space="preserve">, in interactie met de omgeving. In praktijkonderzoek leg je </w:t>
      </w:r>
      <w:r w:rsidRPr="000874D6">
        <w:rPr>
          <w:rFonts w:ascii="Arial" w:eastAsia="Arial" w:hAnsi="Arial" w:cs="Arial"/>
          <w:sz w:val="20"/>
          <w:szCs w:val="20"/>
        </w:rPr>
        <w:t>verbindingen t</w:t>
      </w:r>
      <w:r>
        <w:rPr>
          <w:rFonts w:ascii="Arial" w:eastAsia="Arial" w:hAnsi="Arial" w:cs="Arial"/>
          <w:sz w:val="20"/>
          <w:szCs w:val="20"/>
        </w:rPr>
        <w:t>ussen de theorie en praktijk</w:t>
      </w:r>
      <w:r w:rsidRPr="000874D6">
        <w:rPr>
          <w:rFonts w:ascii="Arial" w:eastAsia="Arial" w:hAnsi="Arial" w:cs="Arial"/>
          <w:sz w:val="20"/>
          <w:szCs w:val="20"/>
        </w:rPr>
        <w:t xml:space="preserve"> om in ontwikkeling te blijven. </w:t>
      </w:r>
      <w:r>
        <w:rPr>
          <w:rFonts w:ascii="Arial" w:eastAsia="Arial" w:hAnsi="Arial" w:cs="Arial"/>
          <w:sz w:val="20"/>
          <w:szCs w:val="20"/>
        </w:rPr>
        <w:t>Praktijkonderzoek is v</w:t>
      </w:r>
      <w:r w:rsidRPr="000874D6">
        <w:rPr>
          <w:rFonts w:ascii="Arial" w:eastAsia="Arial" w:hAnsi="Arial" w:cs="Arial"/>
          <w:sz w:val="20"/>
          <w:szCs w:val="20"/>
        </w:rPr>
        <w:t>erbonden aan de primaire processen van de onderwijspraktijk.</w:t>
      </w:r>
    </w:p>
    <w:p w14:paraId="1662913A" w14:textId="77777777" w:rsidR="00F72003" w:rsidRDefault="00F72003">
      <w:pPr>
        <w:spacing w:line="276" w:lineRule="auto"/>
        <w:rPr>
          <w:rFonts w:ascii="Arial" w:eastAsia="Arial" w:hAnsi="Arial" w:cs="Arial"/>
          <w:sz w:val="20"/>
          <w:szCs w:val="20"/>
        </w:rPr>
      </w:pPr>
    </w:p>
    <w:p w14:paraId="5E6A15D1" w14:textId="77777777" w:rsidR="00F72003" w:rsidRDefault="000874D6" w:rsidP="009D3686">
      <w:pPr>
        <w:numPr>
          <w:ilvl w:val="0"/>
          <w:numId w:val="4"/>
        </w:numPr>
        <w:contextualSpacing/>
        <w:rPr>
          <w:b/>
          <w:sz w:val="20"/>
          <w:szCs w:val="20"/>
        </w:rPr>
      </w:pPr>
      <w:r>
        <w:rPr>
          <w:rFonts w:ascii="Arial" w:eastAsia="Arial" w:hAnsi="Arial" w:cs="Arial"/>
          <w:b/>
          <w:sz w:val="20"/>
          <w:szCs w:val="20"/>
        </w:rPr>
        <w:t>D</w:t>
      </w:r>
      <w:r w:rsidR="00632685">
        <w:rPr>
          <w:rFonts w:ascii="Arial" w:eastAsia="Arial" w:hAnsi="Arial" w:cs="Arial"/>
          <w:b/>
          <w:sz w:val="20"/>
          <w:szCs w:val="20"/>
        </w:rPr>
        <w:t xml:space="preserve">idactisch </w:t>
      </w:r>
      <w:r>
        <w:rPr>
          <w:rFonts w:ascii="Arial" w:eastAsia="Arial" w:hAnsi="Arial" w:cs="Arial"/>
          <w:b/>
          <w:sz w:val="20"/>
          <w:szCs w:val="20"/>
        </w:rPr>
        <w:t>ontwerp</w:t>
      </w:r>
      <w:r w:rsidR="00632685">
        <w:rPr>
          <w:rFonts w:ascii="Arial" w:eastAsia="Arial" w:hAnsi="Arial" w:cs="Arial"/>
          <w:b/>
          <w:sz w:val="20"/>
          <w:szCs w:val="20"/>
        </w:rPr>
        <w:t xml:space="preserve">onderzoek </w:t>
      </w:r>
    </w:p>
    <w:p w14:paraId="26D3D229" w14:textId="77777777" w:rsidR="00F72003" w:rsidRDefault="00632685">
      <w:pPr>
        <w:spacing w:line="276" w:lineRule="auto"/>
        <w:rPr>
          <w:rFonts w:ascii="Arial" w:eastAsia="Arial" w:hAnsi="Arial" w:cs="Arial"/>
          <w:sz w:val="20"/>
          <w:szCs w:val="20"/>
        </w:rPr>
      </w:pPr>
      <w:r>
        <w:rPr>
          <w:rFonts w:ascii="Arial" w:eastAsia="Arial" w:hAnsi="Arial" w:cs="Arial"/>
          <w:sz w:val="20"/>
          <w:szCs w:val="20"/>
        </w:rPr>
        <w:t>Het is mogelijk de keuze te maken voor een vakdidactisch ontwerpgericht onderzoek, zoals dat wordt uitgevoerd door studenten van de tweedegraads lerarenopleiding. Dit is aan te bevelen wanneer je (op termijn) een tweedegraads bevoegdheid zou willen halen. Je doorloopt dan een ontwerpcyclus op basis van een eigen probleemanalyse dat resulteert ontwerpcriteria. Op basis van deze ontwerp</w:t>
      </w:r>
      <w:r w:rsidR="008B57BD">
        <w:rPr>
          <w:rFonts w:ascii="Arial" w:eastAsia="Arial" w:hAnsi="Arial" w:cs="Arial"/>
          <w:sz w:val="20"/>
          <w:szCs w:val="20"/>
        </w:rPr>
        <w:t>-</w:t>
      </w:r>
      <w:r>
        <w:rPr>
          <w:rFonts w:ascii="Arial" w:eastAsia="Arial" w:hAnsi="Arial" w:cs="Arial"/>
          <w:sz w:val="20"/>
          <w:szCs w:val="20"/>
        </w:rPr>
        <w:t xml:space="preserve">criteria ga </w:t>
      </w:r>
      <w:r w:rsidR="000A0C8B">
        <w:rPr>
          <w:rFonts w:ascii="Arial" w:eastAsia="Arial" w:hAnsi="Arial" w:cs="Arial"/>
          <w:sz w:val="20"/>
          <w:szCs w:val="20"/>
        </w:rPr>
        <w:t>je</w:t>
      </w:r>
      <w:r>
        <w:rPr>
          <w:rFonts w:ascii="Arial" w:eastAsia="Arial" w:hAnsi="Arial" w:cs="Arial"/>
          <w:sz w:val="20"/>
          <w:szCs w:val="20"/>
        </w:rPr>
        <w:t xml:space="preserve"> een (vak)didactisch ontwerp maken, uitvoeren en evalueren. </w:t>
      </w:r>
    </w:p>
    <w:p w14:paraId="27324391" w14:textId="0A4F050F" w:rsidR="00F72003" w:rsidRDefault="00632685">
      <w:pPr>
        <w:spacing w:line="276" w:lineRule="auto"/>
        <w:rPr>
          <w:rFonts w:ascii="Arial" w:eastAsia="Arial" w:hAnsi="Arial" w:cs="Arial"/>
          <w:sz w:val="20"/>
          <w:szCs w:val="20"/>
        </w:rPr>
      </w:pPr>
      <w:r>
        <w:rPr>
          <w:rFonts w:ascii="Arial" w:eastAsia="Arial" w:hAnsi="Arial" w:cs="Arial"/>
          <w:sz w:val="20"/>
          <w:szCs w:val="20"/>
        </w:rPr>
        <w:t>Onderzoeken die volgens deze opzet worden uitgevoerd zijn te combineren met bijvoorbeeld het beroepsproduct</w:t>
      </w:r>
      <w:r w:rsidR="00B46F8E">
        <w:rPr>
          <w:rFonts w:ascii="Arial" w:eastAsia="Arial" w:hAnsi="Arial" w:cs="Arial"/>
          <w:sz w:val="20"/>
          <w:szCs w:val="20"/>
        </w:rPr>
        <w:t>”</w:t>
      </w:r>
      <w:r>
        <w:rPr>
          <w:rFonts w:ascii="Arial" w:eastAsia="Arial" w:hAnsi="Arial" w:cs="Arial"/>
          <w:sz w:val="20"/>
          <w:szCs w:val="20"/>
        </w:rPr>
        <w:t xml:space="preserve"> In Beeld</w:t>
      </w:r>
      <w:r w:rsidR="00B46F8E">
        <w:rPr>
          <w:rFonts w:ascii="Arial" w:eastAsia="Arial" w:hAnsi="Arial" w:cs="Arial"/>
          <w:sz w:val="20"/>
          <w:szCs w:val="20"/>
        </w:rPr>
        <w:t>”</w:t>
      </w:r>
      <w:r>
        <w:rPr>
          <w:rFonts w:ascii="Arial" w:eastAsia="Arial" w:hAnsi="Arial" w:cs="Arial"/>
          <w:sz w:val="20"/>
          <w:szCs w:val="20"/>
        </w:rPr>
        <w:t xml:space="preserve"> of een beroepsproduct naar keuze. </w:t>
      </w:r>
    </w:p>
    <w:p w14:paraId="4E56CEE4" w14:textId="77777777" w:rsidR="00F72003" w:rsidRDefault="00F72003">
      <w:pPr>
        <w:spacing w:line="276" w:lineRule="auto"/>
        <w:rPr>
          <w:rFonts w:ascii="Arial" w:eastAsia="Arial" w:hAnsi="Arial" w:cs="Arial"/>
          <w:b/>
          <w:sz w:val="20"/>
          <w:szCs w:val="20"/>
        </w:rPr>
      </w:pPr>
    </w:p>
    <w:p w14:paraId="734BEA06" w14:textId="4DD715A0" w:rsidR="00F72003" w:rsidRPr="008D35DF" w:rsidRDefault="00632685" w:rsidP="009D3686">
      <w:pPr>
        <w:numPr>
          <w:ilvl w:val="0"/>
          <w:numId w:val="4"/>
        </w:numPr>
        <w:contextualSpacing/>
        <w:rPr>
          <w:b/>
          <w:sz w:val="20"/>
          <w:szCs w:val="20"/>
        </w:rPr>
      </w:pPr>
      <w:r w:rsidRPr="008D35DF">
        <w:rPr>
          <w:rFonts w:ascii="Arial" w:eastAsia="Arial" w:hAnsi="Arial" w:cs="Arial"/>
          <w:b/>
          <w:sz w:val="20"/>
          <w:szCs w:val="20"/>
        </w:rPr>
        <w:t>Participatief (actie)onderzoek</w:t>
      </w:r>
      <w:r w:rsidR="005C0172" w:rsidRPr="008D35DF">
        <w:rPr>
          <w:rFonts w:ascii="Arial" w:eastAsia="Arial" w:hAnsi="Arial" w:cs="Arial"/>
          <w:b/>
          <w:sz w:val="20"/>
          <w:szCs w:val="20"/>
        </w:rPr>
        <w:t xml:space="preserve"> </w:t>
      </w:r>
    </w:p>
    <w:p w14:paraId="425DE948" w14:textId="77777777" w:rsidR="00F72003" w:rsidRPr="008D35DF" w:rsidRDefault="00632685">
      <w:pPr>
        <w:spacing w:line="276" w:lineRule="auto"/>
        <w:rPr>
          <w:rFonts w:ascii="Arial" w:eastAsia="Arial" w:hAnsi="Arial" w:cs="Arial"/>
          <w:sz w:val="20"/>
          <w:szCs w:val="20"/>
        </w:rPr>
      </w:pPr>
      <w:r w:rsidRPr="008D35DF">
        <w:rPr>
          <w:rFonts w:ascii="Arial" w:eastAsia="Arial" w:hAnsi="Arial" w:cs="Arial"/>
          <w:sz w:val="20"/>
          <w:szCs w:val="20"/>
        </w:rPr>
        <w:t>Participatief onderzoek is empirisch onderzoek waarin betrokken (stakeholders) bij het onderwerp deelnemen als medeonderzoekers. Hierdoor ontstaat een gemêleerd gezelschap die allen met hun eigen verwachtingen en belangen aan het onderzoek deelnemen.</w:t>
      </w:r>
    </w:p>
    <w:p w14:paraId="27CB47CC" w14:textId="77777777" w:rsidR="00F72003" w:rsidRDefault="00632685">
      <w:pPr>
        <w:spacing w:line="276" w:lineRule="auto"/>
        <w:rPr>
          <w:rFonts w:ascii="Arial" w:eastAsia="Arial" w:hAnsi="Arial" w:cs="Arial"/>
          <w:sz w:val="20"/>
          <w:szCs w:val="20"/>
        </w:rPr>
      </w:pPr>
      <w:r w:rsidRPr="008D35DF">
        <w:rPr>
          <w:rFonts w:ascii="Arial" w:eastAsia="Arial" w:hAnsi="Arial" w:cs="Arial"/>
          <w:sz w:val="20"/>
          <w:szCs w:val="20"/>
        </w:rPr>
        <w:t>De onderzoeker werkt actief en gelijkwaardig samen met</w:t>
      </w:r>
      <w:r>
        <w:rPr>
          <w:rFonts w:ascii="Arial" w:eastAsia="Arial" w:hAnsi="Arial" w:cs="Arial"/>
          <w:sz w:val="20"/>
          <w:szCs w:val="20"/>
        </w:rPr>
        <w:t xml:space="preserve"> de deelnemers en heeft oog voor de verwachtingen en belangen van de deelnemers. Alle deelnemers beschikken door het actieonderzoek over meer inzicht in hun handelen en doen kennis op en worden zich bewust van de mogelijkheden om anders te handelen. Het participatief (actie)onderzoek heeft een eigen manier van beoordelen, zie beoordelingsformulier (informatie volgt)</w:t>
      </w:r>
    </w:p>
    <w:p w14:paraId="3C8E3261" w14:textId="77777777" w:rsidR="00F72003" w:rsidRDefault="00F72003">
      <w:pPr>
        <w:spacing w:line="276" w:lineRule="auto"/>
        <w:rPr>
          <w:rFonts w:ascii="Arial" w:eastAsia="Arial" w:hAnsi="Arial" w:cs="Arial"/>
          <w:sz w:val="20"/>
          <w:szCs w:val="20"/>
        </w:rPr>
      </w:pPr>
    </w:p>
    <w:p w14:paraId="362F81D7" w14:textId="77777777" w:rsidR="00F72003" w:rsidRDefault="00632685">
      <w:pPr>
        <w:spacing w:line="276" w:lineRule="auto"/>
        <w:rPr>
          <w:rFonts w:ascii="Arial" w:eastAsia="Arial" w:hAnsi="Arial" w:cs="Arial"/>
          <w:sz w:val="20"/>
          <w:szCs w:val="20"/>
        </w:rPr>
      </w:pPr>
      <w:r>
        <w:rPr>
          <w:rFonts w:ascii="Arial" w:eastAsia="Arial" w:hAnsi="Arial" w:cs="Arial"/>
          <w:sz w:val="20"/>
          <w:szCs w:val="20"/>
        </w:rPr>
        <w:t xml:space="preserve">Verplichte literatuur bij participatief onderzoek: Migchelbrink, (2016) </w:t>
      </w:r>
      <w:r w:rsidRPr="008B57BD">
        <w:rPr>
          <w:rFonts w:ascii="Arial" w:eastAsia="Arial" w:hAnsi="Arial" w:cs="Arial"/>
          <w:i/>
          <w:sz w:val="20"/>
          <w:szCs w:val="20"/>
        </w:rPr>
        <w:t>De kern van participatief actieonderzoek</w:t>
      </w:r>
      <w:r w:rsidR="008B57BD">
        <w:rPr>
          <w:rFonts w:ascii="Arial" w:eastAsia="Arial" w:hAnsi="Arial" w:cs="Arial"/>
          <w:i/>
          <w:sz w:val="20"/>
          <w:szCs w:val="20"/>
        </w:rPr>
        <w:t>.</w:t>
      </w:r>
    </w:p>
    <w:p w14:paraId="5794DD56" w14:textId="77777777" w:rsidR="00F72003" w:rsidRDefault="00F72003">
      <w:pPr>
        <w:spacing w:line="276" w:lineRule="auto"/>
        <w:rPr>
          <w:rFonts w:ascii="Arial" w:eastAsia="Arial" w:hAnsi="Arial" w:cs="Arial"/>
          <w:sz w:val="20"/>
          <w:szCs w:val="20"/>
        </w:rPr>
      </w:pPr>
    </w:p>
    <w:p w14:paraId="04FC09FB" w14:textId="77777777" w:rsidR="00F72003" w:rsidRDefault="00632685">
      <w:pPr>
        <w:widowControl w:val="0"/>
        <w:spacing w:line="276" w:lineRule="auto"/>
        <w:rPr>
          <w:rFonts w:ascii="Arial" w:eastAsia="Arial" w:hAnsi="Arial" w:cs="Arial"/>
          <w:b/>
          <w:sz w:val="20"/>
          <w:szCs w:val="20"/>
        </w:rPr>
      </w:pPr>
      <w:r>
        <w:rPr>
          <w:rFonts w:ascii="Arial" w:eastAsia="Arial" w:hAnsi="Arial" w:cs="Arial"/>
          <w:b/>
          <w:sz w:val="20"/>
          <w:szCs w:val="20"/>
        </w:rPr>
        <w:t>Onderzoeksontwerp (participatief) actieonderzoek</w:t>
      </w:r>
    </w:p>
    <w:p w14:paraId="54179E93" w14:textId="77777777" w:rsidR="00F72003" w:rsidRDefault="00F72003">
      <w:pPr>
        <w:widowControl w:val="0"/>
        <w:spacing w:line="276" w:lineRule="auto"/>
        <w:rPr>
          <w:rFonts w:ascii="Arial" w:eastAsia="Arial" w:hAnsi="Arial" w:cs="Arial"/>
          <w:b/>
          <w:sz w:val="20"/>
          <w:szCs w:val="20"/>
        </w:rPr>
      </w:pPr>
    </w:p>
    <w:p w14:paraId="292B56AE" w14:textId="77777777" w:rsidR="00F72003" w:rsidRDefault="00632685" w:rsidP="008B57BD">
      <w:pPr>
        <w:spacing w:line="276" w:lineRule="auto"/>
        <w:rPr>
          <w:rFonts w:ascii="Arial" w:eastAsia="Arial" w:hAnsi="Arial" w:cs="Arial"/>
          <w:sz w:val="20"/>
          <w:szCs w:val="20"/>
        </w:rPr>
      </w:pPr>
      <w:r>
        <w:rPr>
          <w:rFonts w:ascii="Arial" w:eastAsia="Arial" w:hAnsi="Arial" w:cs="Arial"/>
          <w:sz w:val="20"/>
          <w:szCs w:val="20"/>
        </w:rPr>
        <w:t>De volgende onderwerpen of elementen moeten in jouw onderzoeksvoorstel actieonderzoek aan de orde komen:</w:t>
      </w:r>
    </w:p>
    <w:p w14:paraId="7EA90C8D" w14:textId="77777777" w:rsidR="00F72003" w:rsidRDefault="00632685" w:rsidP="000A0C8B">
      <w:pPr>
        <w:tabs>
          <w:tab w:val="left" w:pos="284"/>
        </w:tabs>
        <w:spacing w:line="276" w:lineRule="auto"/>
        <w:rPr>
          <w:rFonts w:ascii="Arial" w:eastAsia="Arial" w:hAnsi="Arial" w:cs="Arial"/>
          <w:sz w:val="20"/>
          <w:szCs w:val="20"/>
        </w:rPr>
      </w:pPr>
      <w:r>
        <w:rPr>
          <w:rFonts w:ascii="Arial" w:eastAsia="Arial" w:hAnsi="Arial" w:cs="Arial"/>
          <w:sz w:val="20"/>
          <w:szCs w:val="20"/>
        </w:rPr>
        <w:t xml:space="preserve">1. </w:t>
      </w:r>
      <w:r w:rsidR="000A0C8B">
        <w:rPr>
          <w:rFonts w:ascii="Arial" w:eastAsia="Arial" w:hAnsi="Arial" w:cs="Arial"/>
          <w:sz w:val="20"/>
          <w:szCs w:val="20"/>
        </w:rPr>
        <w:tab/>
      </w:r>
      <w:r>
        <w:rPr>
          <w:rFonts w:ascii="Arial" w:eastAsia="Arial" w:hAnsi="Arial" w:cs="Arial"/>
          <w:sz w:val="20"/>
          <w:szCs w:val="20"/>
        </w:rPr>
        <w:t>Beknopte probleem- of uitgangssituatie, eventueel diagnose</w:t>
      </w:r>
    </w:p>
    <w:p w14:paraId="36537808" w14:textId="77777777" w:rsidR="00F72003" w:rsidRDefault="00632685" w:rsidP="000A0C8B">
      <w:pPr>
        <w:tabs>
          <w:tab w:val="left" w:pos="284"/>
        </w:tabs>
        <w:spacing w:line="276" w:lineRule="auto"/>
        <w:rPr>
          <w:rFonts w:ascii="Arial" w:eastAsia="Arial" w:hAnsi="Arial" w:cs="Arial"/>
          <w:sz w:val="20"/>
          <w:szCs w:val="20"/>
        </w:rPr>
      </w:pPr>
      <w:r>
        <w:rPr>
          <w:rFonts w:ascii="Arial" w:eastAsia="Arial" w:hAnsi="Arial" w:cs="Arial"/>
          <w:sz w:val="20"/>
          <w:szCs w:val="20"/>
        </w:rPr>
        <w:t>2.</w:t>
      </w:r>
      <w:r w:rsidR="000A0C8B">
        <w:rPr>
          <w:rFonts w:ascii="Arial" w:eastAsia="Arial" w:hAnsi="Arial" w:cs="Arial"/>
          <w:sz w:val="20"/>
          <w:szCs w:val="20"/>
        </w:rPr>
        <w:tab/>
      </w:r>
      <w:r>
        <w:rPr>
          <w:rFonts w:ascii="Arial" w:eastAsia="Arial" w:hAnsi="Arial" w:cs="Arial"/>
          <w:sz w:val="20"/>
          <w:szCs w:val="20"/>
        </w:rPr>
        <w:t>De argumentatie voor je actieonderzoek</w:t>
      </w:r>
    </w:p>
    <w:p w14:paraId="3B3099A8" w14:textId="77777777" w:rsidR="00F72003" w:rsidRDefault="00632685" w:rsidP="000A0C8B">
      <w:pPr>
        <w:tabs>
          <w:tab w:val="left" w:pos="284"/>
        </w:tabs>
        <w:spacing w:line="276" w:lineRule="auto"/>
        <w:rPr>
          <w:rFonts w:ascii="Arial" w:eastAsia="Arial" w:hAnsi="Arial" w:cs="Arial"/>
          <w:sz w:val="20"/>
          <w:szCs w:val="20"/>
        </w:rPr>
      </w:pPr>
      <w:r>
        <w:rPr>
          <w:rFonts w:ascii="Arial" w:eastAsia="Arial" w:hAnsi="Arial" w:cs="Arial"/>
          <w:sz w:val="20"/>
          <w:szCs w:val="20"/>
        </w:rPr>
        <w:t xml:space="preserve">        </w:t>
      </w:r>
      <w:r>
        <w:rPr>
          <w:rFonts w:ascii="Arial" w:eastAsia="Arial" w:hAnsi="Arial" w:cs="Arial"/>
          <w:sz w:val="20"/>
          <w:szCs w:val="20"/>
        </w:rPr>
        <w:tab/>
        <w:t>-  Onderbouwing keuze voor actieonderzoek  </w:t>
      </w:r>
    </w:p>
    <w:p w14:paraId="52839833" w14:textId="77777777" w:rsidR="00F72003" w:rsidRDefault="00632685" w:rsidP="000A0C8B">
      <w:pPr>
        <w:tabs>
          <w:tab w:val="left" w:pos="284"/>
        </w:tabs>
        <w:spacing w:line="276" w:lineRule="auto"/>
        <w:rPr>
          <w:rFonts w:ascii="Arial" w:eastAsia="Arial" w:hAnsi="Arial" w:cs="Arial"/>
          <w:sz w:val="20"/>
          <w:szCs w:val="20"/>
        </w:rPr>
      </w:pPr>
      <w:r>
        <w:rPr>
          <w:rFonts w:ascii="Arial" w:eastAsia="Arial" w:hAnsi="Arial" w:cs="Arial"/>
          <w:sz w:val="20"/>
          <w:szCs w:val="20"/>
        </w:rPr>
        <w:t xml:space="preserve">        </w:t>
      </w:r>
      <w:r>
        <w:rPr>
          <w:rFonts w:ascii="Arial" w:eastAsia="Arial" w:hAnsi="Arial" w:cs="Arial"/>
          <w:sz w:val="20"/>
          <w:szCs w:val="20"/>
        </w:rPr>
        <w:tab/>
        <w:t>-  Welk soort kennis wordt gezocht?  </w:t>
      </w:r>
    </w:p>
    <w:p w14:paraId="1D72B206" w14:textId="77777777" w:rsidR="00F72003" w:rsidRDefault="00632685" w:rsidP="000A0C8B">
      <w:pPr>
        <w:tabs>
          <w:tab w:val="left" w:pos="284"/>
        </w:tabs>
        <w:spacing w:line="276" w:lineRule="auto"/>
        <w:rPr>
          <w:rFonts w:ascii="Arial" w:eastAsia="Arial" w:hAnsi="Arial" w:cs="Arial"/>
          <w:sz w:val="20"/>
          <w:szCs w:val="20"/>
        </w:rPr>
      </w:pPr>
      <w:r>
        <w:rPr>
          <w:rFonts w:ascii="Arial" w:eastAsia="Arial" w:hAnsi="Arial" w:cs="Arial"/>
          <w:sz w:val="20"/>
          <w:szCs w:val="20"/>
        </w:rPr>
        <w:t>3.</w:t>
      </w:r>
      <w:r w:rsidR="000A0C8B">
        <w:rPr>
          <w:rFonts w:ascii="Arial" w:eastAsia="Arial" w:hAnsi="Arial" w:cs="Arial"/>
          <w:sz w:val="20"/>
          <w:szCs w:val="20"/>
        </w:rPr>
        <w:tab/>
      </w:r>
      <w:r>
        <w:rPr>
          <w:rFonts w:ascii="Arial" w:eastAsia="Arial" w:hAnsi="Arial" w:cs="Arial"/>
          <w:sz w:val="20"/>
          <w:szCs w:val="20"/>
        </w:rPr>
        <w:t>Het doel van je actieonderzoek</w:t>
      </w:r>
    </w:p>
    <w:p w14:paraId="54244D52" w14:textId="77777777" w:rsidR="00F72003" w:rsidRDefault="00632685" w:rsidP="000A0C8B">
      <w:pPr>
        <w:tabs>
          <w:tab w:val="left" w:pos="284"/>
        </w:tabs>
        <w:spacing w:line="276" w:lineRule="auto"/>
        <w:rPr>
          <w:rFonts w:ascii="Arial" w:eastAsia="Arial" w:hAnsi="Arial" w:cs="Arial"/>
          <w:sz w:val="20"/>
          <w:szCs w:val="20"/>
        </w:rPr>
      </w:pPr>
      <w:r>
        <w:rPr>
          <w:rFonts w:ascii="Arial" w:eastAsia="Arial" w:hAnsi="Arial" w:cs="Arial"/>
          <w:sz w:val="20"/>
          <w:szCs w:val="20"/>
        </w:rPr>
        <w:t>4.</w:t>
      </w:r>
      <w:r w:rsidR="000A0C8B">
        <w:rPr>
          <w:rFonts w:ascii="Arial" w:eastAsia="Arial" w:hAnsi="Arial" w:cs="Arial"/>
          <w:sz w:val="20"/>
          <w:szCs w:val="20"/>
        </w:rPr>
        <w:tab/>
      </w:r>
      <w:r>
        <w:rPr>
          <w:rFonts w:ascii="Arial" w:eastAsia="Arial" w:hAnsi="Arial" w:cs="Arial"/>
          <w:sz w:val="20"/>
          <w:szCs w:val="20"/>
        </w:rPr>
        <w:t>De globale vraagstelling</w:t>
      </w:r>
    </w:p>
    <w:p w14:paraId="0FB72506" w14:textId="77777777" w:rsidR="00F72003" w:rsidRDefault="00632685" w:rsidP="000A0C8B">
      <w:pPr>
        <w:tabs>
          <w:tab w:val="left" w:pos="284"/>
        </w:tabs>
        <w:spacing w:line="276" w:lineRule="auto"/>
        <w:rPr>
          <w:rFonts w:ascii="Arial" w:eastAsia="Arial" w:hAnsi="Arial" w:cs="Arial"/>
          <w:sz w:val="20"/>
          <w:szCs w:val="20"/>
        </w:rPr>
      </w:pPr>
      <w:r>
        <w:rPr>
          <w:rFonts w:ascii="Arial" w:eastAsia="Arial" w:hAnsi="Arial" w:cs="Arial"/>
          <w:sz w:val="20"/>
          <w:szCs w:val="20"/>
        </w:rPr>
        <w:t>5.</w:t>
      </w:r>
      <w:r w:rsidR="000A0C8B">
        <w:rPr>
          <w:rFonts w:ascii="Arial" w:eastAsia="Arial" w:hAnsi="Arial" w:cs="Arial"/>
          <w:sz w:val="20"/>
          <w:szCs w:val="20"/>
        </w:rPr>
        <w:tab/>
      </w:r>
      <w:r>
        <w:rPr>
          <w:rFonts w:ascii="Arial" w:eastAsia="Arial" w:hAnsi="Arial" w:cs="Arial"/>
          <w:sz w:val="20"/>
          <w:szCs w:val="20"/>
        </w:rPr>
        <w:t>Betrokkenen bij het actieonderzoek  </w:t>
      </w:r>
    </w:p>
    <w:p w14:paraId="00140FAE" w14:textId="77777777" w:rsidR="00F72003" w:rsidRDefault="00632685">
      <w:pPr>
        <w:spacing w:line="276" w:lineRule="auto"/>
        <w:rPr>
          <w:rFonts w:ascii="Arial" w:eastAsia="Arial" w:hAnsi="Arial" w:cs="Arial"/>
          <w:sz w:val="20"/>
          <w:szCs w:val="20"/>
        </w:rPr>
      </w:pPr>
      <w:r>
        <w:rPr>
          <w:rFonts w:ascii="Arial" w:eastAsia="Arial" w:hAnsi="Arial" w:cs="Arial"/>
          <w:sz w:val="20"/>
          <w:szCs w:val="20"/>
        </w:rPr>
        <w:t xml:space="preserve">        </w:t>
      </w:r>
      <w:r>
        <w:rPr>
          <w:rFonts w:ascii="Arial" w:eastAsia="Arial" w:hAnsi="Arial" w:cs="Arial"/>
          <w:sz w:val="20"/>
          <w:szCs w:val="20"/>
        </w:rPr>
        <w:tab/>
        <w:t>-  Wie zijn bij het AO betrokken?  </w:t>
      </w:r>
    </w:p>
    <w:p w14:paraId="1CAA380A" w14:textId="77777777" w:rsidR="00F72003" w:rsidRDefault="00632685">
      <w:pPr>
        <w:spacing w:line="276" w:lineRule="auto"/>
        <w:rPr>
          <w:rFonts w:ascii="Arial" w:eastAsia="Arial" w:hAnsi="Arial" w:cs="Arial"/>
          <w:sz w:val="20"/>
          <w:szCs w:val="20"/>
        </w:rPr>
      </w:pPr>
      <w:r>
        <w:rPr>
          <w:rFonts w:ascii="Arial" w:eastAsia="Arial" w:hAnsi="Arial" w:cs="Arial"/>
          <w:sz w:val="20"/>
          <w:szCs w:val="20"/>
        </w:rPr>
        <w:t xml:space="preserve">        </w:t>
      </w:r>
      <w:r>
        <w:rPr>
          <w:rFonts w:ascii="Arial" w:eastAsia="Arial" w:hAnsi="Arial" w:cs="Arial"/>
          <w:sz w:val="20"/>
          <w:szCs w:val="20"/>
        </w:rPr>
        <w:tab/>
        <w:t>-  Waarom zijn zij erbij betrokken?  </w:t>
      </w:r>
    </w:p>
    <w:p w14:paraId="4934A975" w14:textId="77777777" w:rsidR="00F72003" w:rsidRDefault="00632685">
      <w:pPr>
        <w:spacing w:line="276" w:lineRule="auto"/>
        <w:rPr>
          <w:rFonts w:ascii="Arial" w:eastAsia="Arial" w:hAnsi="Arial" w:cs="Arial"/>
          <w:sz w:val="20"/>
          <w:szCs w:val="20"/>
        </w:rPr>
      </w:pPr>
      <w:r>
        <w:rPr>
          <w:rFonts w:ascii="Arial" w:eastAsia="Arial" w:hAnsi="Arial" w:cs="Arial"/>
          <w:sz w:val="20"/>
          <w:szCs w:val="20"/>
        </w:rPr>
        <w:t xml:space="preserve">        </w:t>
      </w:r>
      <w:r>
        <w:rPr>
          <w:rFonts w:ascii="Arial" w:eastAsia="Arial" w:hAnsi="Arial" w:cs="Arial"/>
          <w:sz w:val="20"/>
          <w:szCs w:val="20"/>
        </w:rPr>
        <w:tab/>
        <w:t>-  De rol van de betrokkenen?  </w:t>
      </w:r>
    </w:p>
    <w:p w14:paraId="0455BC1C" w14:textId="77777777" w:rsidR="00905CAC" w:rsidRDefault="00632685">
      <w:pPr>
        <w:spacing w:line="276" w:lineRule="auto"/>
        <w:rPr>
          <w:rFonts w:ascii="Arial" w:eastAsia="Arial" w:hAnsi="Arial" w:cs="Arial"/>
          <w:sz w:val="20"/>
          <w:szCs w:val="20"/>
        </w:rPr>
      </w:pPr>
      <w:r>
        <w:rPr>
          <w:rFonts w:ascii="Arial" w:eastAsia="Arial" w:hAnsi="Arial" w:cs="Arial"/>
          <w:sz w:val="20"/>
          <w:szCs w:val="20"/>
        </w:rPr>
        <w:t xml:space="preserve">        </w:t>
      </w:r>
      <w:r>
        <w:rPr>
          <w:rFonts w:ascii="Arial" w:eastAsia="Arial" w:hAnsi="Arial" w:cs="Arial"/>
          <w:sz w:val="20"/>
          <w:szCs w:val="20"/>
        </w:rPr>
        <w:tab/>
        <w:t xml:space="preserve">-  De rol van de onderzoeker? </w:t>
      </w:r>
    </w:p>
    <w:p w14:paraId="681E200A" w14:textId="77777777" w:rsidR="00F72003" w:rsidRDefault="00632685">
      <w:pPr>
        <w:spacing w:line="276" w:lineRule="auto"/>
        <w:rPr>
          <w:rFonts w:ascii="Arial" w:eastAsia="Arial" w:hAnsi="Arial" w:cs="Arial"/>
          <w:sz w:val="20"/>
          <w:szCs w:val="20"/>
        </w:rPr>
      </w:pPr>
      <w:r>
        <w:rPr>
          <w:rFonts w:ascii="Arial" w:eastAsia="Arial" w:hAnsi="Arial" w:cs="Arial"/>
          <w:sz w:val="20"/>
          <w:szCs w:val="20"/>
        </w:rPr>
        <w:t> </w:t>
      </w:r>
    </w:p>
    <w:p w14:paraId="66BFFD5E" w14:textId="77777777" w:rsidR="00F72003" w:rsidRDefault="00632685" w:rsidP="000A0C8B">
      <w:pPr>
        <w:tabs>
          <w:tab w:val="left" w:pos="284"/>
        </w:tabs>
        <w:spacing w:line="276" w:lineRule="auto"/>
        <w:rPr>
          <w:rFonts w:ascii="Arial" w:eastAsia="Arial" w:hAnsi="Arial" w:cs="Arial"/>
          <w:sz w:val="20"/>
          <w:szCs w:val="20"/>
        </w:rPr>
      </w:pPr>
      <w:r>
        <w:rPr>
          <w:rFonts w:ascii="Arial" w:eastAsia="Arial" w:hAnsi="Arial" w:cs="Arial"/>
          <w:sz w:val="20"/>
          <w:szCs w:val="20"/>
        </w:rPr>
        <w:t>6.</w:t>
      </w:r>
      <w:r w:rsidR="000A0C8B">
        <w:rPr>
          <w:rFonts w:ascii="Arial" w:eastAsia="Arial" w:hAnsi="Arial" w:cs="Arial"/>
          <w:sz w:val="20"/>
          <w:szCs w:val="20"/>
        </w:rPr>
        <w:tab/>
      </w:r>
      <w:r>
        <w:rPr>
          <w:rFonts w:ascii="Arial" w:eastAsia="Arial" w:hAnsi="Arial" w:cs="Arial"/>
          <w:sz w:val="20"/>
          <w:szCs w:val="20"/>
        </w:rPr>
        <w:t>De meervoudige processen in actieonderzoek  </w:t>
      </w:r>
    </w:p>
    <w:p w14:paraId="6E67E1E7" w14:textId="77777777" w:rsidR="00F72003" w:rsidRDefault="00632685">
      <w:pPr>
        <w:spacing w:line="276" w:lineRule="auto"/>
        <w:rPr>
          <w:rFonts w:ascii="Arial" w:eastAsia="Arial" w:hAnsi="Arial" w:cs="Arial"/>
          <w:sz w:val="20"/>
          <w:szCs w:val="20"/>
        </w:rPr>
      </w:pPr>
      <w:r>
        <w:rPr>
          <w:rFonts w:ascii="Arial" w:eastAsia="Arial" w:hAnsi="Arial" w:cs="Arial"/>
          <w:sz w:val="20"/>
          <w:szCs w:val="20"/>
        </w:rPr>
        <w:t xml:space="preserve">        </w:t>
      </w:r>
      <w:r>
        <w:rPr>
          <w:rFonts w:ascii="Arial" w:eastAsia="Arial" w:hAnsi="Arial" w:cs="Arial"/>
          <w:sz w:val="20"/>
          <w:szCs w:val="20"/>
        </w:rPr>
        <w:tab/>
        <w:t>-  Het handelingsproces?  </w:t>
      </w:r>
    </w:p>
    <w:p w14:paraId="22524432" w14:textId="77777777" w:rsidR="00F72003" w:rsidRDefault="00632685">
      <w:pPr>
        <w:spacing w:line="276" w:lineRule="auto"/>
        <w:rPr>
          <w:rFonts w:ascii="Arial" w:eastAsia="Arial" w:hAnsi="Arial" w:cs="Arial"/>
          <w:sz w:val="20"/>
          <w:szCs w:val="20"/>
        </w:rPr>
      </w:pPr>
      <w:r>
        <w:rPr>
          <w:rFonts w:ascii="Arial" w:eastAsia="Arial" w:hAnsi="Arial" w:cs="Arial"/>
          <w:sz w:val="20"/>
          <w:szCs w:val="20"/>
        </w:rPr>
        <w:lastRenderedPageBreak/>
        <w:t xml:space="preserve">        </w:t>
      </w:r>
      <w:r>
        <w:rPr>
          <w:rFonts w:ascii="Arial" w:eastAsia="Arial" w:hAnsi="Arial" w:cs="Arial"/>
          <w:sz w:val="20"/>
          <w:szCs w:val="20"/>
        </w:rPr>
        <w:tab/>
        <w:t>-  Het samenwerkings- en participatieproces?  </w:t>
      </w:r>
    </w:p>
    <w:p w14:paraId="490EED95" w14:textId="77777777" w:rsidR="00F72003" w:rsidRDefault="00632685">
      <w:pPr>
        <w:spacing w:line="276" w:lineRule="auto"/>
        <w:rPr>
          <w:rFonts w:ascii="Arial" w:eastAsia="Arial" w:hAnsi="Arial" w:cs="Arial"/>
          <w:sz w:val="20"/>
          <w:szCs w:val="20"/>
        </w:rPr>
      </w:pPr>
      <w:r>
        <w:rPr>
          <w:rFonts w:ascii="Arial" w:eastAsia="Arial" w:hAnsi="Arial" w:cs="Arial"/>
          <w:sz w:val="20"/>
          <w:szCs w:val="20"/>
        </w:rPr>
        <w:t xml:space="preserve">        </w:t>
      </w:r>
      <w:r>
        <w:rPr>
          <w:rFonts w:ascii="Arial" w:eastAsia="Arial" w:hAnsi="Arial" w:cs="Arial"/>
          <w:sz w:val="20"/>
          <w:szCs w:val="20"/>
        </w:rPr>
        <w:tab/>
        <w:t>-  Het reflectie- en leerproces?  </w:t>
      </w:r>
    </w:p>
    <w:p w14:paraId="5CBD488A" w14:textId="77777777" w:rsidR="00F72003" w:rsidRDefault="00632685">
      <w:pPr>
        <w:spacing w:line="276" w:lineRule="auto"/>
        <w:rPr>
          <w:rFonts w:ascii="Arial" w:eastAsia="Arial" w:hAnsi="Arial" w:cs="Arial"/>
          <w:sz w:val="20"/>
          <w:szCs w:val="20"/>
        </w:rPr>
      </w:pPr>
      <w:r>
        <w:rPr>
          <w:rFonts w:ascii="Arial" w:eastAsia="Arial" w:hAnsi="Arial" w:cs="Arial"/>
          <w:sz w:val="20"/>
          <w:szCs w:val="20"/>
        </w:rPr>
        <w:t xml:space="preserve">        </w:t>
      </w:r>
      <w:r>
        <w:rPr>
          <w:rFonts w:ascii="Arial" w:eastAsia="Arial" w:hAnsi="Arial" w:cs="Arial"/>
          <w:sz w:val="20"/>
          <w:szCs w:val="20"/>
        </w:rPr>
        <w:tab/>
        <w:t>-  Het onderzoeksproces?  </w:t>
      </w:r>
    </w:p>
    <w:p w14:paraId="6494C70C" w14:textId="77777777" w:rsidR="003F145D" w:rsidRDefault="00632685">
      <w:pPr>
        <w:spacing w:line="276" w:lineRule="auto"/>
        <w:rPr>
          <w:rFonts w:ascii="Arial" w:eastAsia="Arial" w:hAnsi="Arial" w:cs="Arial"/>
          <w:sz w:val="20"/>
          <w:szCs w:val="20"/>
        </w:rPr>
      </w:pPr>
      <w:r>
        <w:rPr>
          <w:rFonts w:ascii="Arial" w:eastAsia="Arial" w:hAnsi="Arial" w:cs="Arial"/>
          <w:sz w:val="20"/>
          <w:szCs w:val="20"/>
        </w:rPr>
        <w:t xml:space="preserve">        </w:t>
      </w:r>
      <w:r>
        <w:rPr>
          <w:rFonts w:ascii="Arial" w:eastAsia="Arial" w:hAnsi="Arial" w:cs="Arial"/>
          <w:sz w:val="20"/>
          <w:szCs w:val="20"/>
        </w:rPr>
        <w:tab/>
        <w:t>-  Het veranderingsproces. Geef een korte beschrijving hoe jullie je dat voorstellen en wie</w:t>
      </w:r>
    </w:p>
    <w:p w14:paraId="3AA50D4C" w14:textId="77777777" w:rsidR="00F72003" w:rsidRDefault="003F145D" w:rsidP="003F145D">
      <w:pPr>
        <w:spacing w:line="276" w:lineRule="auto"/>
        <w:ind w:firstLine="720"/>
        <w:rPr>
          <w:rFonts w:ascii="Arial" w:eastAsia="Arial" w:hAnsi="Arial" w:cs="Arial"/>
          <w:sz w:val="20"/>
          <w:szCs w:val="20"/>
        </w:rPr>
      </w:pPr>
      <w:r>
        <w:rPr>
          <w:rFonts w:ascii="Arial" w:eastAsia="Arial" w:hAnsi="Arial" w:cs="Arial"/>
          <w:sz w:val="20"/>
          <w:szCs w:val="20"/>
        </w:rPr>
        <w:t xml:space="preserve">  </w:t>
      </w:r>
      <w:r w:rsidR="00632685">
        <w:rPr>
          <w:rFonts w:ascii="Arial" w:eastAsia="Arial" w:hAnsi="Arial" w:cs="Arial"/>
          <w:sz w:val="20"/>
          <w:szCs w:val="20"/>
        </w:rPr>
        <w:t xml:space="preserve"> wat doet in deze processen.</w:t>
      </w:r>
    </w:p>
    <w:p w14:paraId="68FBF2B3" w14:textId="77777777" w:rsidR="00F72003" w:rsidRDefault="00632685" w:rsidP="000A0C8B">
      <w:pPr>
        <w:spacing w:line="276" w:lineRule="auto"/>
        <w:ind w:left="284" w:hanging="284"/>
        <w:rPr>
          <w:rFonts w:ascii="Arial" w:eastAsia="Arial" w:hAnsi="Arial" w:cs="Arial"/>
          <w:sz w:val="20"/>
          <w:szCs w:val="20"/>
        </w:rPr>
      </w:pPr>
      <w:r>
        <w:rPr>
          <w:rFonts w:ascii="Arial" w:eastAsia="Arial" w:hAnsi="Arial" w:cs="Arial"/>
          <w:sz w:val="20"/>
          <w:szCs w:val="20"/>
        </w:rPr>
        <w:t>7.</w:t>
      </w:r>
      <w:r w:rsidR="000A0C8B">
        <w:rPr>
          <w:rFonts w:ascii="Arial" w:eastAsia="Arial" w:hAnsi="Arial" w:cs="Arial"/>
          <w:sz w:val="20"/>
          <w:szCs w:val="20"/>
        </w:rPr>
        <w:tab/>
      </w:r>
      <w:r>
        <w:rPr>
          <w:rFonts w:ascii="Arial" w:eastAsia="Arial" w:hAnsi="Arial" w:cs="Arial"/>
          <w:sz w:val="20"/>
          <w:szCs w:val="20"/>
        </w:rPr>
        <w:t>De fasering van het actieonderzoek.</w:t>
      </w:r>
    </w:p>
    <w:p w14:paraId="249AB1EB" w14:textId="77777777" w:rsidR="00F72003" w:rsidRDefault="00632685" w:rsidP="000A0C8B">
      <w:pPr>
        <w:spacing w:line="276" w:lineRule="auto"/>
        <w:ind w:left="284"/>
        <w:rPr>
          <w:rFonts w:ascii="Arial" w:eastAsia="Arial" w:hAnsi="Arial" w:cs="Arial"/>
          <w:sz w:val="20"/>
          <w:szCs w:val="20"/>
        </w:rPr>
      </w:pPr>
      <w:r>
        <w:rPr>
          <w:rFonts w:ascii="Arial" w:eastAsia="Arial" w:hAnsi="Arial" w:cs="Arial"/>
          <w:sz w:val="20"/>
          <w:szCs w:val="20"/>
        </w:rPr>
        <w:t>Beschrijf de stappen of fasen die je volgt, geef daarbij ook de relatie aan tussen deze stappen.  </w:t>
      </w:r>
    </w:p>
    <w:p w14:paraId="5DA845A2" w14:textId="77777777" w:rsidR="00F72003" w:rsidRDefault="00632685" w:rsidP="000A0C8B">
      <w:pPr>
        <w:spacing w:line="276" w:lineRule="auto"/>
        <w:ind w:left="284" w:hanging="284"/>
        <w:rPr>
          <w:rFonts w:ascii="Arial" w:eastAsia="Arial" w:hAnsi="Arial" w:cs="Arial"/>
          <w:sz w:val="20"/>
          <w:szCs w:val="20"/>
        </w:rPr>
      </w:pPr>
      <w:r>
        <w:rPr>
          <w:rFonts w:ascii="Arial" w:eastAsia="Arial" w:hAnsi="Arial" w:cs="Arial"/>
          <w:sz w:val="20"/>
          <w:szCs w:val="20"/>
        </w:rPr>
        <w:t>8.</w:t>
      </w:r>
      <w:r w:rsidR="000A0C8B">
        <w:rPr>
          <w:rFonts w:ascii="Arial" w:eastAsia="Arial" w:hAnsi="Arial" w:cs="Arial"/>
          <w:sz w:val="20"/>
          <w:szCs w:val="20"/>
        </w:rPr>
        <w:tab/>
      </w:r>
      <w:r>
        <w:rPr>
          <w:rFonts w:ascii="Arial" w:eastAsia="Arial" w:hAnsi="Arial" w:cs="Arial"/>
          <w:sz w:val="20"/>
          <w:szCs w:val="20"/>
        </w:rPr>
        <w:t>De voorlopige uitwerking van het onderzoeksproces </w:t>
      </w:r>
    </w:p>
    <w:p w14:paraId="1B8439B6" w14:textId="77777777" w:rsidR="00F72003" w:rsidRDefault="00632685" w:rsidP="000A0C8B">
      <w:pPr>
        <w:spacing w:line="276" w:lineRule="auto"/>
        <w:ind w:left="284"/>
        <w:rPr>
          <w:rFonts w:ascii="Arial" w:eastAsia="Arial" w:hAnsi="Arial" w:cs="Arial"/>
          <w:sz w:val="20"/>
          <w:szCs w:val="20"/>
        </w:rPr>
      </w:pPr>
      <w:r>
        <w:rPr>
          <w:rFonts w:ascii="Arial" w:eastAsia="Arial" w:hAnsi="Arial" w:cs="Arial"/>
          <w:sz w:val="20"/>
          <w:szCs w:val="20"/>
        </w:rPr>
        <w:t xml:space="preserve">Denk daarbij aan dataverzamelingstechnieken en databronnen en werkvormen van ervaringsgerichte methoden en technieken. </w:t>
      </w:r>
    </w:p>
    <w:p w14:paraId="3AA6B723" w14:textId="77777777" w:rsidR="00F72003" w:rsidRDefault="00632685" w:rsidP="000A0C8B">
      <w:pPr>
        <w:spacing w:line="276" w:lineRule="auto"/>
        <w:ind w:left="284" w:hanging="284"/>
        <w:rPr>
          <w:rFonts w:ascii="Arial" w:eastAsia="Arial" w:hAnsi="Arial" w:cs="Arial"/>
          <w:sz w:val="20"/>
          <w:szCs w:val="20"/>
        </w:rPr>
      </w:pPr>
      <w:r>
        <w:rPr>
          <w:rFonts w:ascii="Arial" w:eastAsia="Arial" w:hAnsi="Arial" w:cs="Arial"/>
          <w:sz w:val="20"/>
          <w:szCs w:val="20"/>
        </w:rPr>
        <w:t>9.</w:t>
      </w:r>
      <w:r w:rsidR="000A0C8B">
        <w:rPr>
          <w:rFonts w:ascii="Arial" w:eastAsia="Arial" w:hAnsi="Arial" w:cs="Arial"/>
          <w:sz w:val="20"/>
          <w:szCs w:val="20"/>
        </w:rPr>
        <w:tab/>
      </w:r>
      <w:r>
        <w:rPr>
          <w:rFonts w:ascii="Arial" w:eastAsia="Arial" w:hAnsi="Arial" w:cs="Arial"/>
          <w:sz w:val="20"/>
          <w:szCs w:val="20"/>
        </w:rPr>
        <w:t>Validiteit, betrouwbaarheid en bruikbaarheid.</w:t>
      </w:r>
    </w:p>
    <w:p w14:paraId="28CC8026" w14:textId="77777777" w:rsidR="00F72003" w:rsidRDefault="00632685" w:rsidP="000A0C8B">
      <w:pPr>
        <w:spacing w:line="276" w:lineRule="auto"/>
        <w:ind w:left="284"/>
        <w:rPr>
          <w:rFonts w:ascii="Arial" w:eastAsia="Arial" w:hAnsi="Arial" w:cs="Arial"/>
          <w:sz w:val="20"/>
          <w:szCs w:val="20"/>
        </w:rPr>
      </w:pPr>
      <w:r>
        <w:rPr>
          <w:rFonts w:ascii="Arial" w:eastAsia="Arial" w:hAnsi="Arial" w:cs="Arial"/>
          <w:sz w:val="20"/>
          <w:szCs w:val="20"/>
        </w:rPr>
        <w:t xml:space="preserve">Wat doe je daarvoor/daaraan, hoe borg je dat? </w:t>
      </w:r>
    </w:p>
    <w:p w14:paraId="485D01C1" w14:textId="77777777" w:rsidR="00F72003" w:rsidRDefault="00F72003">
      <w:pPr>
        <w:spacing w:line="276" w:lineRule="auto"/>
        <w:rPr>
          <w:rFonts w:ascii="Arial" w:eastAsia="Arial" w:hAnsi="Arial" w:cs="Arial"/>
          <w:sz w:val="20"/>
          <w:szCs w:val="20"/>
        </w:rPr>
      </w:pPr>
    </w:p>
    <w:p w14:paraId="33191BAF" w14:textId="77777777" w:rsidR="00F72003" w:rsidRDefault="00632685">
      <w:pPr>
        <w:rPr>
          <w:rFonts w:ascii="Arial" w:eastAsia="Arial" w:hAnsi="Arial" w:cs="Arial"/>
          <w:b/>
          <w:sz w:val="20"/>
          <w:szCs w:val="20"/>
        </w:rPr>
      </w:pPr>
      <w:r>
        <w:rPr>
          <w:rFonts w:ascii="Arial" w:eastAsia="Arial" w:hAnsi="Arial" w:cs="Arial"/>
          <w:b/>
          <w:sz w:val="20"/>
          <w:szCs w:val="20"/>
        </w:rPr>
        <w:t>Stappenplan onderzoek algemeen</w:t>
      </w:r>
    </w:p>
    <w:p w14:paraId="6547E8DB" w14:textId="77777777" w:rsidR="00F72003" w:rsidRDefault="00632685" w:rsidP="009D3686">
      <w:pPr>
        <w:numPr>
          <w:ilvl w:val="0"/>
          <w:numId w:val="4"/>
        </w:numPr>
        <w:spacing w:line="276" w:lineRule="auto"/>
        <w:ind w:left="284" w:hanging="284"/>
        <w:contextualSpacing/>
        <w:rPr>
          <w:sz w:val="20"/>
          <w:szCs w:val="20"/>
        </w:rPr>
      </w:pPr>
      <w:r>
        <w:rPr>
          <w:rFonts w:ascii="Arial" w:eastAsia="Arial" w:hAnsi="Arial" w:cs="Arial"/>
          <w:sz w:val="20"/>
          <w:szCs w:val="20"/>
        </w:rPr>
        <w:t>In de eerste fase inventariseer je mogelijke onderwerpen in je eigen werkcontext.</w:t>
      </w:r>
    </w:p>
    <w:p w14:paraId="12BD0310" w14:textId="77777777" w:rsidR="00F72003" w:rsidRDefault="00632685" w:rsidP="009D3686">
      <w:pPr>
        <w:numPr>
          <w:ilvl w:val="0"/>
          <w:numId w:val="4"/>
        </w:numPr>
        <w:spacing w:line="276" w:lineRule="auto"/>
        <w:ind w:left="284" w:hanging="284"/>
        <w:contextualSpacing/>
        <w:rPr>
          <w:sz w:val="20"/>
          <w:szCs w:val="20"/>
        </w:rPr>
      </w:pPr>
      <w:r>
        <w:rPr>
          <w:rFonts w:ascii="Arial" w:eastAsia="Arial" w:hAnsi="Arial" w:cs="Arial"/>
          <w:sz w:val="20"/>
          <w:szCs w:val="20"/>
        </w:rPr>
        <w:t>In samenspraak met je werkplek, studiegenoten en begeleider scherp je je probleemstelling aan.</w:t>
      </w:r>
    </w:p>
    <w:p w14:paraId="782B26B2" w14:textId="77777777" w:rsidR="00F72003" w:rsidRDefault="00632685" w:rsidP="009D3686">
      <w:pPr>
        <w:numPr>
          <w:ilvl w:val="0"/>
          <w:numId w:val="4"/>
        </w:numPr>
        <w:spacing w:line="276" w:lineRule="auto"/>
        <w:ind w:left="284" w:hanging="284"/>
        <w:contextualSpacing/>
        <w:rPr>
          <w:sz w:val="20"/>
          <w:szCs w:val="20"/>
        </w:rPr>
      </w:pPr>
      <w:r>
        <w:rPr>
          <w:rFonts w:ascii="Arial" w:eastAsia="Arial" w:hAnsi="Arial" w:cs="Arial"/>
          <w:sz w:val="20"/>
          <w:szCs w:val="20"/>
        </w:rPr>
        <w:t>Vanuit de probleemstelling maak je de keuze voor een passende onderzoeksmethode.</w:t>
      </w:r>
    </w:p>
    <w:p w14:paraId="2A78691C" w14:textId="77777777" w:rsidR="00F72003" w:rsidRDefault="00632685" w:rsidP="009D3686">
      <w:pPr>
        <w:numPr>
          <w:ilvl w:val="0"/>
          <w:numId w:val="4"/>
        </w:numPr>
        <w:spacing w:line="276" w:lineRule="auto"/>
        <w:ind w:left="284" w:hanging="284"/>
        <w:contextualSpacing/>
        <w:rPr>
          <w:sz w:val="20"/>
          <w:szCs w:val="20"/>
        </w:rPr>
      </w:pPr>
      <w:r>
        <w:rPr>
          <w:rFonts w:ascii="Arial" w:eastAsia="Arial" w:hAnsi="Arial" w:cs="Arial"/>
          <w:sz w:val="20"/>
          <w:szCs w:val="20"/>
        </w:rPr>
        <w:t>Je beschrijft in je onderzoeksplan hoe je het onderzoek gaat aanpakken in jouw werkcontext op basis van de gekozen methode.</w:t>
      </w:r>
    </w:p>
    <w:p w14:paraId="6865271E" w14:textId="77777777" w:rsidR="00F72003" w:rsidRDefault="00632685" w:rsidP="009D3686">
      <w:pPr>
        <w:numPr>
          <w:ilvl w:val="0"/>
          <w:numId w:val="4"/>
        </w:numPr>
        <w:spacing w:line="276" w:lineRule="auto"/>
        <w:ind w:left="284" w:hanging="284"/>
        <w:contextualSpacing/>
        <w:rPr>
          <w:sz w:val="20"/>
          <w:szCs w:val="20"/>
        </w:rPr>
      </w:pPr>
      <w:r>
        <w:rPr>
          <w:rFonts w:ascii="Arial" w:eastAsia="Arial" w:hAnsi="Arial" w:cs="Arial"/>
          <w:sz w:val="20"/>
          <w:szCs w:val="20"/>
        </w:rPr>
        <w:t xml:space="preserve">Je bespreekt je onderzoeksplan op je werkplek en met je studiegenoten en begeleider en stelt desgewenst bij, vervolgens lever je het onderzoeksplan ter beoordeling in bij je beoordelaar. </w:t>
      </w:r>
    </w:p>
    <w:p w14:paraId="0B9AA2D6" w14:textId="77777777" w:rsidR="00F72003" w:rsidRDefault="00632685" w:rsidP="009D3686">
      <w:pPr>
        <w:numPr>
          <w:ilvl w:val="0"/>
          <w:numId w:val="4"/>
        </w:numPr>
        <w:spacing w:line="276" w:lineRule="auto"/>
        <w:ind w:left="284" w:hanging="284"/>
        <w:contextualSpacing/>
        <w:rPr>
          <w:sz w:val="20"/>
          <w:szCs w:val="20"/>
        </w:rPr>
      </w:pPr>
      <w:r>
        <w:rPr>
          <w:rFonts w:ascii="Arial" w:eastAsia="Arial" w:hAnsi="Arial" w:cs="Arial"/>
          <w:sz w:val="20"/>
          <w:szCs w:val="20"/>
        </w:rPr>
        <w:t>Na goedkeuring van het onderzoeksplan start je met de data verzameling.</w:t>
      </w:r>
    </w:p>
    <w:p w14:paraId="4665A5A9" w14:textId="77777777" w:rsidR="00F72003" w:rsidRDefault="00632685" w:rsidP="009D3686">
      <w:pPr>
        <w:numPr>
          <w:ilvl w:val="0"/>
          <w:numId w:val="4"/>
        </w:numPr>
        <w:spacing w:line="276" w:lineRule="auto"/>
        <w:ind w:left="284" w:hanging="284"/>
        <w:contextualSpacing/>
        <w:rPr>
          <w:sz w:val="20"/>
          <w:szCs w:val="20"/>
        </w:rPr>
      </w:pPr>
      <w:r>
        <w:rPr>
          <w:rFonts w:ascii="Arial" w:eastAsia="Arial" w:hAnsi="Arial" w:cs="Arial"/>
          <w:sz w:val="20"/>
          <w:szCs w:val="20"/>
        </w:rPr>
        <w:t>Je verwerkt de onderzoeksgegevens op navolgbare wijze en trekt daaruit conclusies.</w:t>
      </w:r>
    </w:p>
    <w:p w14:paraId="44912DE5" w14:textId="77777777" w:rsidR="00F72003" w:rsidRDefault="00632685" w:rsidP="009D3686">
      <w:pPr>
        <w:numPr>
          <w:ilvl w:val="0"/>
          <w:numId w:val="4"/>
        </w:numPr>
        <w:spacing w:line="276" w:lineRule="auto"/>
        <w:ind w:left="284" w:hanging="284"/>
        <w:contextualSpacing/>
        <w:rPr>
          <w:sz w:val="20"/>
          <w:szCs w:val="20"/>
        </w:rPr>
      </w:pPr>
      <w:r>
        <w:rPr>
          <w:rFonts w:ascii="Arial" w:eastAsia="Arial" w:hAnsi="Arial" w:cs="Arial"/>
          <w:sz w:val="20"/>
          <w:szCs w:val="20"/>
        </w:rPr>
        <w:t>Je kunt de conclusies en wat je met deze kennis wilt doen bespreken op je werkplek in bijzijn van je begeleider.</w:t>
      </w:r>
    </w:p>
    <w:p w14:paraId="109A7A71" w14:textId="77777777" w:rsidR="00F72003" w:rsidRDefault="00632685" w:rsidP="009D3686">
      <w:pPr>
        <w:numPr>
          <w:ilvl w:val="0"/>
          <w:numId w:val="4"/>
        </w:numPr>
        <w:spacing w:line="276" w:lineRule="auto"/>
        <w:ind w:left="284" w:hanging="284"/>
        <w:contextualSpacing/>
        <w:rPr>
          <w:sz w:val="20"/>
          <w:szCs w:val="20"/>
        </w:rPr>
      </w:pPr>
      <w:r>
        <w:rPr>
          <w:rFonts w:ascii="Arial" w:eastAsia="Arial" w:hAnsi="Arial" w:cs="Arial"/>
          <w:sz w:val="20"/>
          <w:szCs w:val="20"/>
        </w:rPr>
        <w:t>Tenslotte lever je het onderzoeksverslag inclusief aanbevelingen en evaluatie ter beoordeling in bij de beoordelaar.</w:t>
      </w:r>
    </w:p>
    <w:p w14:paraId="11580923" w14:textId="77777777" w:rsidR="00F72003" w:rsidRDefault="00F72003">
      <w:pPr>
        <w:spacing w:line="276" w:lineRule="auto"/>
        <w:rPr>
          <w:rFonts w:ascii="Arial" w:eastAsia="Arial" w:hAnsi="Arial" w:cs="Arial"/>
          <w:sz w:val="20"/>
          <w:szCs w:val="20"/>
        </w:rPr>
      </w:pPr>
    </w:p>
    <w:p w14:paraId="79632D26" w14:textId="77777777" w:rsidR="00F72003" w:rsidRDefault="00632685">
      <w:pPr>
        <w:rPr>
          <w:rFonts w:ascii="Arial" w:eastAsia="Arial" w:hAnsi="Arial" w:cs="Arial"/>
          <w:b/>
          <w:sz w:val="20"/>
          <w:szCs w:val="20"/>
        </w:rPr>
      </w:pPr>
      <w:r>
        <w:rPr>
          <w:rFonts w:ascii="Arial" w:eastAsia="Arial" w:hAnsi="Arial" w:cs="Arial"/>
          <w:b/>
          <w:sz w:val="20"/>
          <w:szCs w:val="20"/>
        </w:rPr>
        <w:t>Onderzoeksbegeleider</w:t>
      </w:r>
    </w:p>
    <w:p w14:paraId="6CC7F5CD" w14:textId="5C56C776" w:rsidR="00F72003" w:rsidRDefault="00632685">
      <w:pPr>
        <w:spacing w:line="276" w:lineRule="auto"/>
        <w:rPr>
          <w:rFonts w:ascii="Arial" w:eastAsia="Arial" w:hAnsi="Arial" w:cs="Arial"/>
          <w:sz w:val="20"/>
          <w:szCs w:val="20"/>
        </w:rPr>
      </w:pPr>
      <w:r>
        <w:rPr>
          <w:rFonts w:ascii="Arial" w:eastAsia="Arial" w:hAnsi="Arial" w:cs="Arial"/>
          <w:sz w:val="20"/>
          <w:szCs w:val="20"/>
        </w:rPr>
        <w:t xml:space="preserve">Een opleider van de </w:t>
      </w:r>
      <w:r w:rsidR="008D35DF">
        <w:rPr>
          <w:rFonts w:ascii="Arial" w:eastAsia="Arial" w:hAnsi="Arial" w:cs="Arial"/>
          <w:sz w:val="20"/>
          <w:szCs w:val="20"/>
        </w:rPr>
        <w:t>NHL</w:t>
      </w:r>
      <w:r w:rsidR="00177297">
        <w:rPr>
          <w:rFonts w:ascii="Arial" w:eastAsia="Arial" w:hAnsi="Arial" w:cs="Arial"/>
          <w:sz w:val="20"/>
          <w:szCs w:val="20"/>
        </w:rPr>
        <w:t xml:space="preserve"> </w:t>
      </w:r>
      <w:r w:rsidR="00BE20C2">
        <w:rPr>
          <w:rFonts w:ascii="Arial" w:eastAsia="Arial" w:hAnsi="Arial" w:cs="Arial"/>
          <w:sz w:val="20"/>
          <w:szCs w:val="20"/>
        </w:rPr>
        <w:t>Stenden</w:t>
      </w:r>
      <w:r>
        <w:rPr>
          <w:rFonts w:ascii="Arial" w:eastAsia="Arial" w:hAnsi="Arial" w:cs="Arial"/>
          <w:sz w:val="20"/>
          <w:szCs w:val="20"/>
        </w:rPr>
        <w:t xml:space="preserve"> </w:t>
      </w:r>
      <w:r w:rsidR="008B57BD">
        <w:rPr>
          <w:rFonts w:ascii="Arial" w:eastAsia="Arial" w:hAnsi="Arial" w:cs="Arial"/>
          <w:sz w:val="20"/>
          <w:szCs w:val="20"/>
        </w:rPr>
        <w:t xml:space="preserve">Hogeschool </w:t>
      </w:r>
      <w:r>
        <w:rPr>
          <w:rFonts w:ascii="Arial" w:eastAsia="Arial" w:hAnsi="Arial" w:cs="Arial"/>
          <w:sz w:val="20"/>
          <w:szCs w:val="20"/>
        </w:rPr>
        <w:t xml:space="preserve">is je onderzoeksbegeleider. Hij of zij gaat in op het proces van het doen van onderzoek en de producten die je levert. De begeleider geeft feedback op conceptversies van je onderzoeksplan en onderzoek. </w:t>
      </w:r>
    </w:p>
    <w:p w14:paraId="4E2DA1FF" w14:textId="77777777" w:rsidR="00F72003" w:rsidRDefault="00F72003">
      <w:pPr>
        <w:spacing w:line="276" w:lineRule="auto"/>
        <w:rPr>
          <w:rFonts w:ascii="Arial" w:eastAsia="Arial" w:hAnsi="Arial" w:cs="Arial"/>
          <w:sz w:val="20"/>
          <w:szCs w:val="20"/>
        </w:rPr>
      </w:pPr>
    </w:p>
    <w:p w14:paraId="47AC9C76" w14:textId="77777777" w:rsidR="00F72003" w:rsidRDefault="00632685">
      <w:pPr>
        <w:rPr>
          <w:rFonts w:ascii="Arial" w:eastAsia="Arial" w:hAnsi="Arial" w:cs="Arial"/>
          <w:b/>
          <w:sz w:val="20"/>
          <w:szCs w:val="20"/>
        </w:rPr>
      </w:pPr>
      <w:r>
        <w:rPr>
          <w:rFonts w:ascii="Arial" w:eastAsia="Arial" w:hAnsi="Arial" w:cs="Arial"/>
          <w:b/>
          <w:sz w:val="20"/>
          <w:szCs w:val="20"/>
        </w:rPr>
        <w:t>Beoordeling</w:t>
      </w:r>
    </w:p>
    <w:p w14:paraId="43FB3921" w14:textId="2A0A6D58" w:rsidR="00F72003" w:rsidRDefault="00632685" w:rsidP="00B46F8E">
      <w:pPr>
        <w:spacing w:line="276" w:lineRule="auto"/>
        <w:rPr>
          <w:rFonts w:ascii="Arial" w:eastAsia="Arial" w:hAnsi="Arial" w:cs="Arial"/>
          <w:sz w:val="20"/>
          <w:szCs w:val="20"/>
        </w:rPr>
      </w:pPr>
      <w:r>
        <w:rPr>
          <w:rFonts w:ascii="Arial" w:eastAsia="Arial" w:hAnsi="Arial" w:cs="Arial"/>
          <w:sz w:val="20"/>
          <w:szCs w:val="20"/>
        </w:rPr>
        <w:t xml:space="preserve">De beoordelaar </w:t>
      </w:r>
      <w:r w:rsidR="006F1F50">
        <w:rPr>
          <w:rFonts w:ascii="Arial" w:eastAsia="Arial" w:hAnsi="Arial" w:cs="Arial"/>
          <w:sz w:val="20"/>
          <w:szCs w:val="20"/>
        </w:rPr>
        <w:t>is</w:t>
      </w:r>
      <w:r>
        <w:rPr>
          <w:rFonts w:ascii="Arial" w:eastAsia="Arial" w:hAnsi="Arial" w:cs="Arial"/>
          <w:sz w:val="20"/>
          <w:szCs w:val="20"/>
        </w:rPr>
        <w:t xml:space="preserve"> iemand anders dan je begeleider. De beoordelaar van het onderzoeksplan is dezelfde als die van het onderzoek. Na akkoord van de begeleider kun je het plan/</w:t>
      </w:r>
      <w:r w:rsidR="00B46F8E">
        <w:rPr>
          <w:rFonts w:ascii="Arial" w:eastAsia="Arial" w:hAnsi="Arial" w:cs="Arial"/>
          <w:sz w:val="20"/>
          <w:szCs w:val="20"/>
        </w:rPr>
        <w:t>onderzoek</w:t>
      </w:r>
      <w:r>
        <w:rPr>
          <w:rFonts w:ascii="Arial" w:eastAsia="Arial" w:hAnsi="Arial" w:cs="Arial"/>
          <w:sz w:val="20"/>
          <w:szCs w:val="20"/>
        </w:rPr>
        <w:t xml:space="preserve"> ter beoordeling indienen. </w:t>
      </w:r>
    </w:p>
    <w:p w14:paraId="17CB6DCC" w14:textId="77777777" w:rsidR="00F72003" w:rsidRDefault="00F72003">
      <w:pPr>
        <w:rPr>
          <w:rFonts w:ascii="Arial" w:eastAsia="Arial" w:hAnsi="Arial" w:cs="Arial"/>
          <w:sz w:val="20"/>
          <w:szCs w:val="20"/>
        </w:rPr>
      </w:pPr>
    </w:p>
    <w:p w14:paraId="723FF789" w14:textId="77777777" w:rsidR="00F72003" w:rsidRDefault="00632685">
      <w:pPr>
        <w:rPr>
          <w:rFonts w:ascii="Arial" w:eastAsia="Arial" w:hAnsi="Arial" w:cs="Arial"/>
          <w:b/>
          <w:sz w:val="20"/>
          <w:szCs w:val="20"/>
        </w:rPr>
      </w:pPr>
      <w:r>
        <w:rPr>
          <w:rFonts w:ascii="Arial" w:eastAsia="Arial" w:hAnsi="Arial" w:cs="Arial"/>
          <w:b/>
          <w:sz w:val="20"/>
          <w:szCs w:val="20"/>
        </w:rPr>
        <w:t>Beoordeling onderzoeksplan</w:t>
      </w:r>
    </w:p>
    <w:p w14:paraId="1B08271A" w14:textId="40A5AA54" w:rsidR="00F72003" w:rsidRDefault="00632685">
      <w:pPr>
        <w:spacing w:line="276" w:lineRule="auto"/>
        <w:rPr>
          <w:rFonts w:ascii="Arial" w:eastAsia="Arial" w:hAnsi="Arial" w:cs="Arial"/>
          <w:sz w:val="20"/>
          <w:szCs w:val="20"/>
        </w:rPr>
      </w:pPr>
      <w:r>
        <w:rPr>
          <w:rFonts w:ascii="Arial" w:eastAsia="Arial" w:hAnsi="Arial" w:cs="Arial"/>
          <w:sz w:val="20"/>
          <w:szCs w:val="20"/>
        </w:rPr>
        <w:t xml:space="preserve">De beoordelaar </w:t>
      </w:r>
      <w:r w:rsidR="00815CEA">
        <w:rPr>
          <w:rFonts w:ascii="Arial" w:eastAsia="Arial" w:hAnsi="Arial" w:cs="Arial"/>
          <w:sz w:val="20"/>
          <w:szCs w:val="20"/>
        </w:rPr>
        <w:t>beoordeelt</w:t>
      </w:r>
      <w:r>
        <w:rPr>
          <w:rFonts w:ascii="Arial" w:eastAsia="Arial" w:hAnsi="Arial" w:cs="Arial"/>
          <w:sz w:val="20"/>
          <w:szCs w:val="20"/>
        </w:rPr>
        <w:t xml:space="preserve"> het onderzoeksplan aan de hand van het beoordelingsschema</w:t>
      </w:r>
      <w:r w:rsidR="008B57BD">
        <w:rPr>
          <w:rFonts w:ascii="Arial" w:eastAsia="Arial" w:hAnsi="Arial" w:cs="Arial"/>
          <w:sz w:val="20"/>
          <w:szCs w:val="20"/>
        </w:rPr>
        <w:t>.</w:t>
      </w:r>
      <w:r>
        <w:rPr>
          <w:rFonts w:ascii="Arial" w:eastAsia="Arial" w:hAnsi="Arial" w:cs="Arial"/>
          <w:sz w:val="20"/>
          <w:szCs w:val="20"/>
        </w:rPr>
        <w:t xml:space="preserve"> (zie bijlage F). De beoordelaar focust daarbij op de vraag of het onderzoek op deze manier kan worden uitgevoerd. Bij een goedkeuring kan de beoordelaar suggesties voor aanpassing van het plan geven, die de student in overweging kan nemen. Bij een afkeuring dient de beoordelaar de keuze voor afkeuring toe te lichten onder de kopjes toelichting. </w:t>
      </w:r>
    </w:p>
    <w:p w14:paraId="22D0CC51" w14:textId="77777777" w:rsidR="00F72003" w:rsidRDefault="00F72003">
      <w:pPr>
        <w:spacing w:line="276" w:lineRule="auto"/>
        <w:rPr>
          <w:rFonts w:ascii="Arial" w:eastAsia="Arial" w:hAnsi="Arial" w:cs="Arial"/>
          <w:sz w:val="20"/>
          <w:szCs w:val="20"/>
        </w:rPr>
      </w:pPr>
    </w:p>
    <w:p w14:paraId="3F3AF7EC" w14:textId="61D457FC" w:rsidR="00F72003" w:rsidRDefault="00632685">
      <w:pPr>
        <w:rPr>
          <w:rFonts w:ascii="Arial" w:eastAsia="Arial" w:hAnsi="Arial" w:cs="Arial"/>
          <w:b/>
          <w:sz w:val="20"/>
          <w:szCs w:val="20"/>
        </w:rPr>
      </w:pPr>
      <w:r>
        <w:rPr>
          <w:rFonts w:ascii="Arial" w:eastAsia="Arial" w:hAnsi="Arial" w:cs="Arial"/>
          <w:b/>
          <w:sz w:val="20"/>
          <w:szCs w:val="20"/>
        </w:rPr>
        <w:t>Beoordeling onderzoek</w:t>
      </w:r>
    </w:p>
    <w:p w14:paraId="5445F0ED" w14:textId="46F118F7" w:rsidR="00F72003" w:rsidRDefault="00632685">
      <w:pPr>
        <w:spacing w:line="276" w:lineRule="auto"/>
        <w:rPr>
          <w:rFonts w:ascii="Arial" w:eastAsia="Arial" w:hAnsi="Arial" w:cs="Arial"/>
          <w:sz w:val="20"/>
          <w:szCs w:val="20"/>
        </w:rPr>
      </w:pPr>
      <w:r>
        <w:rPr>
          <w:rFonts w:ascii="Arial" w:eastAsia="Arial" w:hAnsi="Arial" w:cs="Arial"/>
          <w:sz w:val="20"/>
          <w:szCs w:val="20"/>
        </w:rPr>
        <w:t>De beoordelaar leest het rapport en komt tot een oordeel op basis van de indicatoren in het beoordelingsschema</w:t>
      </w:r>
      <w:r w:rsidR="008B57BD">
        <w:rPr>
          <w:rFonts w:ascii="Arial" w:eastAsia="Arial" w:hAnsi="Arial" w:cs="Arial"/>
          <w:sz w:val="20"/>
          <w:szCs w:val="20"/>
        </w:rPr>
        <w:t>.</w:t>
      </w:r>
      <w:r>
        <w:rPr>
          <w:rFonts w:ascii="Arial" w:eastAsia="Arial" w:hAnsi="Arial" w:cs="Arial"/>
          <w:sz w:val="20"/>
          <w:szCs w:val="20"/>
        </w:rPr>
        <w:t xml:space="preserve"> (zie bijlage G). Hij of zij geeft aan welke indicatoren wel en niet zijn voldaan. De</w:t>
      </w:r>
      <w:r w:rsidR="008B57BD">
        <w:rPr>
          <w:rFonts w:ascii="Arial" w:eastAsia="Arial" w:hAnsi="Arial" w:cs="Arial"/>
          <w:sz w:val="20"/>
          <w:szCs w:val="20"/>
        </w:rPr>
        <w:t> </w:t>
      </w:r>
      <w:r>
        <w:rPr>
          <w:rFonts w:ascii="Arial" w:eastAsia="Arial" w:hAnsi="Arial" w:cs="Arial"/>
          <w:sz w:val="20"/>
          <w:szCs w:val="20"/>
        </w:rPr>
        <w:t xml:space="preserve">indicatoren in de kolom voldoende moeten allemaal zijn behaald om tot een voldoende te komen. Bij een onvoldoende geeft de beoordelaar aan waarom hij/zij tot dit oordeel is gekomen onder argumentatie en/of opmerkingen. </w:t>
      </w:r>
    </w:p>
    <w:p w14:paraId="1A3885EC" w14:textId="77777777" w:rsidR="00F72003" w:rsidRDefault="00F72003">
      <w:pPr>
        <w:spacing w:line="276" w:lineRule="auto"/>
        <w:rPr>
          <w:rFonts w:ascii="Arial" w:eastAsia="Arial" w:hAnsi="Arial" w:cs="Arial"/>
          <w:sz w:val="20"/>
          <w:szCs w:val="20"/>
        </w:rPr>
      </w:pPr>
    </w:p>
    <w:p w14:paraId="05766FB3" w14:textId="77777777" w:rsidR="00F72003" w:rsidRDefault="00632685">
      <w:pPr>
        <w:spacing w:line="276" w:lineRule="auto"/>
        <w:rPr>
          <w:rFonts w:ascii="Arial" w:eastAsia="Arial" w:hAnsi="Arial" w:cs="Arial"/>
          <w:sz w:val="20"/>
          <w:szCs w:val="20"/>
        </w:rPr>
      </w:pPr>
      <w:r>
        <w:rPr>
          <w:rFonts w:ascii="Arial" w:eastAsia="Arial" w:hAnsi="Arial" w:cs="Arial"/>
          <w:sz w:val="20"/>
          <w:szCs w:val="20"/>
        </w:rPr>
        <w:t>Het eindoordeel wordt beoordeeld met een ‘onvoldoende’ als één of meer van de onderdelen als ‘onvoldoende’ is beoordeeld, met een ‘uitstekend’ als er zes of zeven keer ‘goed’ is gescoord, met een ‘goed’ als er vier of vijf keer ‘goed’ is gescoord en een ‘voldoende’ in de overige gevallen.</w:t>
      </w:r>
    </w:p>
    <w:p w14:paraId="2BA7EC03" w14:textId="77777777" w:rsidR="00F72003" w:rsidRDefault="00F72003">
      <w:pPr>
        <w:spacing w:line="276" w:lineRule="auto"/>
        <w:rPr>
          <w:rFonts w:ascii="Arial" w:eastAsia="Arial" w:hAnsi="Arial" w:cs="Arial"/>
          <w:sz w:val="20"/>
          <w:szCs w:val="20"/>
        </w:rPr>
      </w:pPr>
    </w:p>
    <w:p w14:paraId="6415FB97" w14:textId="77777777" w:rsidR="00F72003" w:rsidRDefault="00632685">
      <w:pPr>
        <w:spacing w:line="276" w:lineRule="auto"/>
        <w:rPr>
          <w:rFonts w:ascii="Arial" w:eastAsia="Arial" w:hAnsi="Arial" w:cs="Arial"/>
          <w:sz w:val="20"/>
          <w:szCs w:val="20"/>
        </w:rPr>
      </w:pPr>
      <w:r>
        <w:rPr>
          <w:rFonts w:ascii="Arial" w:eastAsia="Arial" w:hAnsi="Arial" w:cs="Arial"/>
          <w:sz w:val="20"/>
          <w:szCs w:val="20"/>
        </w:rPr>
        <w:t>Bij een onvoldoende resultaat neem je het oordeel en het commentaar door met je begeleider en probeert tot een voldoende product te komen.</w:t>
      </w:r>
    </w:p>
    <w:p w14:paraId="3A9AF87B" w14:textId="7ACD0F11" w:rsidR="00AF55A6" w:rsidRDefault="00AF55A6">
      <w:pPr>
        <w:rPr>
          <w:rFonts w:ascii="Arial" w:eastAsia="Arial" w:hAnsi="Arial" w:cs="Arial"/>
          <w:b/>
          <w:sz w:val="20"/>
          <w:szCs w:val="20"/>
        </w:rPr>
      </w:pPr>
    </w:p>
    <w:p w14:paraId="5255A534" w14:textId="6CE22464" w:rsidR="00F72003" w:rsidRDefault="00632685">
      <w:pPr>
        <w:spacing w:line="276" w:lineRule="auto"/>
        <w:rPr>
          <w:rFonts w:ascii="Arial" w:eastAsia="Arial" w:hAnsi="Arial" w:cs="Arial"/>
          <w:b/>
          <w:sz w:val="20"/>
          <w:szCs w:val="20"/>
        </w:rPr>
      </w:pPr>
      <w:r>
        <w:rPr>
          <w:rFonts w:ascii="Arial" w:eastAsia="Arial" w:hAnsi="Arial" w:cs="Arial"/>
          <w:b/>
          <w:sz w:val="20"/>
          <w:szCs w:val="20"/>
        </w:rPr>
        <w:t>Koppeling met beoordelingscriteria PDG</w:t>
      </w:r>
    </w:p>
    <w:p w14:paraId="3AAF9428" w14:textId="7FAFE188" w:rsidR="00F72003" w:rsidRDefault="00632685">
      <w:pPr>
        <w:spacing w:line="276" w:lineRule="auto"/>
        <w:rPr>
          <w:rFonts w:ascii="Arial" w:eastAsia="Arial" w:hAnsi="Arial" w:cs="Arial"/>
          <w:sz w:val="20"/>
          <w:szCs w:val="20"/>
        </w:rPr>
      </w:pPr>
      <w:r>
        <w:rPr>
          <w:rFonts w:ascii="Arial" w:eastAsia="Arial" w:hAnsi="Arial" w:cs="Arial"/>
          <w:sz w:val="20"/>
          <w:szCs w:val="20"/>
        </w:rPr>
        <w:t>Binnen het PDG-traject is het praktijkonderzoek een beroepsproduct. Voor de beoordeling van een beroepsproduct wordt steeds een variant van het formulier</w:t>
      </w:r>
      <w:r w:rsidR="00976239">
        <w:rPr>
          <w:rFonts w:ascii="Arial" w:eastAsia="Arial" w:hAnsi="Arial" w:cs="Arial"/>
          <w:sz w:val="20"/>
          <w:szCs w:val="20"/>
        </w:rPr>
        <w:t xml:space="preserve"> beoordelingsformulieren beroepsproducten</w:t>
      </w:r>
      <w:r>
        <w:rPr>
          <w:rFonts w:ascii="Arial" w:eastAsia="Arial" w:hAnsi="Arial" w:cs="Arial"/>
          <w:sz w:val="20"/>
          <w:szCs w:val="20"/>
        </w:rPr>
        <w:t xml:space="preserve"> (zie bijlage D) gebruikt. De nadere invulling van de variant is afhankelijk van je eigen selectie van de beoordelingscriteria. (zie bijlage B).</w:t>
      </w:r>
    </w:p>
    <w:p w14:paraId="7CD39B51" w14:textId="77777777" w:rsidR="00F72003" w:rsidRDefault="00F72003">
      <w:pPr>
        <w:rPr>
          <w:rFonts w:ascii="Arial" w:eastAsia="Arial" w:hAnsi="Arial" w:cs="Arial"/>
          <w:sz w:val="20"/>
          <w:szCs w:val="20"/>
        </w:rPr>
      </w:pPr>
    </w:p>
    <w:p w14:paraId="5CFA7BFE" w14:textId="2D1D13AA" w:rsidR="00F72003" w:rsidRDefault="00632685">
      <w:pPr>
        <w:spacing w:line="276" w:lineRule="auto"/>
        <w:rPr>
          <w:rFonts w:ascii="Arial" w:eastAsia="Arial" w:hAnsi="Arial" w:cs="Arial"/>
          <w:sz w:val="20"/>
          <w:szCs w:val="20"/>
        </w:rPr>
      </w:pPr>
      <w:r>
        <w:rPr>
          <w:rFonts w:ascii="Arial" w:eastAsia="Arial" w:hAnsi="Arial" w:cs="Arial"/>
          <w:sz w:val="20"/>
          <w:szCs w:val="20"/>
        </w:rPr>
        <w:t xml:space="preserve">Maak inzichtelijk aan welke beoordelingscriteria je hebt gewerkt in het praktijkonderzoek en maak hier een reflectie van. In de reflectie maak je waarneembaar hoe het praktijkonderzoek heeft bijgedragen aan je eigen persoonlijke en professionele ontwikkeling in verbinding met de beoordelingscriteria die je hebt gekozen. Je </w:t>
      </w:r>
      <w:r w:rsidR="00BE20C2">
        <w:rPr>
          <w:rFonts w:ascii="Arial" w:eastAsia="Arial" w:hAnsi="Arial" w:cs="Arial"/>
          <w:sz w:val="20"/>
          <w:szCs w:val="20"/>
        </w:rPr>
        <w:t>NHL</w:t>
      </w:r>
      <w:r w:rsidR="001D19E9">
        <w:rPr>
          <w:rFonts w:ascii="Arial" w:eastAsia="Arial" w:hAnsi="Arial" w:cs="Arial"/>
          <w:sz w:val="20"/>
          <w:szCs w:val="20"/>
        </w:rPr>
        <w:t xml:space="preserve"> </w:t>
      </w:r>
      <w:r w:rsidR="00BE20C2">
        <w:rPr>
          <w:rFonts w:ascii="Arial" w:eastAsia="Arial" w:hAnsi="Arial" w:cs="Arial"/>
          <w:sz w:val="20"/>
          <w:szCs w:val="20"/>
        </w:rPr>
        <w:t>Stenden</w:t>
      </w:r>
      <w:r w:rsidR="00756A3D">
        <w:rPr>
          <w:rFonts w:ascii="Arial" w:eastAsia="Arial" w:hAnsi="Arial" w:cs="Arial"/>
          <w:sz w:val="20"/>
          <w:szCs w:val="20"/>
        </w:rPr>
        <w:t>-begeleider</w:t>
      </w:r>
      <w:r>
        <w:rPr>
          <w:rFonts w:ascii="Arial" w:eastAsia="Arial" w:hAnsi="Arial" w:cs="Arial"/>
          <w:sz w:val="20"/>
          <w:szCs w:val="20"/>
        </w:rPr>
        <w:t xml:space="preserve"> beoordeelt de koppeling met de beoordelingscriteria PDG</w:t>
      </w:r>
      <w:r w:rsidR="008B57BD">
        <w:rPr>
          <w:rFonts w:ascii="Arial" w:eastAsia="Arial" w:hAnsi="Arial" w:cs="Arial"/>
          <w:sz w:val="20"/>
          <w:szCs w:val="20"/>
        </w:rPr>
        <w:t>.</w:t>
      </w:r>
      <w:r>
        <w:rPr>
          <w:rFonts w:ascii="Arial" w:eastAsia="Arial" w:hAnsi="Arial" w:cs="Arial"/>
          <w:sz w:val="20"/>
          <w:szCs w:val="20"/>
        </w:rPr>
        <w:t xml:space="preserve"> (zie bijlage D).</w:t>
      </w:r>
    </w:p>
    <w:p w14:paraId="1073ABFF" w14:textId="77777777" w:rsidR="00F72003" w:rsidRDefault="00F72003">
      <w:pPr>
        <w:spacing w:line="276" w:lineRule="auto"/>
        <w:rPr>
          <w:rFonts w:ascii="Arial" w:eastAsia="Arial" w:hAnsi="Arial" w:cs="Arial"/>
          <w:sz w:val="20"/>
          <w:szCs w:val="20"/>
        </w:rPr>
      </w:pPr>
    </w:p>
    <w:p w14:paraId="409A1E9E" w14:textId="77777777" w:rsidR="00F72003" w:rsidRDefault="00632685">
      <w:pPr>
        <w:rPr>
          <w:rFonts w:ascii="Arial" w:eastAsia="Arial" w:hAnsi="Arial" w:cs="Arial"/>
          <w:b/>
          <w:sz w:val="20"/>
          <w:szCs w:val="20"/>
        </w:rPr>
      </w:pPr>
      <w:r>
        <w:rPr>
          <w:rFonts w:ascii="Arial" w:eastAsia="Arial" w:hAnsi="Arial" w:cs="Arial"/>
          <w:b/>
          <w:sz w:val="20"/>
          <w:szCs w:val="20"/>
        </w:rPr>
        <w:t>Leerdoelen</w:t>
      </w:r>
    </w:p>
    <w:p w14:paraId="73956A16" w14:textId="77777777" w:rsidR="00F72003" w:rsidRDefault="00632685">
      <w:pPr>
        <w:spacing w:line="276" w:lineRule="auto"/>
        <w:rPr>
          <w:rFonts w:ascii="Arial" w:eastAsia="Arial" w:hAnsi="Arial" w:cs="Arial"/>
          <w:sz w:val="20"/>
          <w:szCs w:val="20"/>
        </w:rPr>
      </w:pPr>
      <w:r>
        <w:rPr>
          <w:rFonts w:ascii="Arial" w:eastAsia="Arial" w:hAnsi="Arial" w:cs="Arial"/>
          <w:sz w:val="20"/>
          <w:szCs w:val="20"/>
        </w:rPr>
        <w:t>Door het doen van onderzoek kan de student:</w:t>
      </w:r>
    </w:p>
    <w:p w14:paraId="4613D443" w14:textId="77777777" w:rsidR="00F72003" w:rsidRDefault="00632685" w:rsidP="009D3686">
      <w:pPr>
        <w:numPr>
          <w:ilvl w:val="0"/>
          <w:numId w:val="4"/>
        </w:numPr>
        <w:spacing w:line="276" w:lineRule="auto"/>
        <w:contextualSpacing/>
        <w:rPr>
          <w:sz w:val="20"/>
          <w:szCs w:val="20"/>
        </w:rPr>
      </w:pPr>
      <w:r>
        <w:rPr>
          <w:rFonts w:ascii="Arial" w:eastAsia="Arial" w:hAnsi="Arial" w:cs="Arial"/>
          <w:sz w:val="20"/>
          <w:szCs w:val="20"/>
        </w:rPr>
        <w:t>een probleem of ambitie in of met de eigen schoolomgeving identificeren;</w:t>
      </w:r>
    </w:p>
    <w:p w14:paraId="01C2FB5D" w14:textId="77777777" w:rsidR="00F72003" w:rsidRDefault="00632685" w:rsidP="009D3686">
      <w:pPr>
        <w:numPr>
          <w:ilvl w:val="0"/>
          <w:numId w:val="4"/>
        </w:numPr>
        <w:spacing w:line="276" w:lineRule="auto"/>
        <w:contextualSpacing/>
        <w:rPr>
          <w:sz w:val="20"/>
          <w:szCs w:val="20"/>
        </w:rPr>
      </w:pPr>
      <w:r>
        <w:rPr>
          <w:rFonts w:ascii="Arial" w:eastAsia="Arial" w:hAnsi="Arial" w:cs="Arial"/>
          <w:sz w:val="20"/>
          <w:szCs w:val="20"/>
        </w:rPr>
        <w:t>dit praktijkprobleem zodanig richten dat je het in of met de eigen schoolomgeving in</w:t>
      </w:r>
      <w:r w:rsidR="000A0C8B">
        <w:rPr>
          <w:rFonts w:ascii="Arial" w:eastAsia="Arial" w:hAnsi="Arial" w:cs="Arial"/>
          <w:sz w:val="20"/>
          <w:szCs w:val="20"/>
        </w:rPr>
        <w:t xml:space="preserve"> </w:t>
      </w:r>
      <w:r w:rsidR="000A0C8B">
        <w:rPr>
          <w:rFonts w:ascii="Arial" w:eastAsia="Arial" w:hAnsi="Arial" w:cs="Arial"/>
          <w:sz w:val="20"/>
          <w:szCs w:val="20"/>
        </w:rPr>
        <w:br/>
      </w:r>
      <w:r>
        <w:rPr>
          <w:rFonts w:ascii="Arial" w:eastAsia="Arial" w:hAnsi="Arial" w:cs="Arial"/>
          <w:sz w:val="20"/>
          <w:szCs w:val="20"/>
        </w:rPr>
        <w:t>co-creatie kunt onderzoeken;</w:t>
      </w:r>
    </w:p>
    <w:p w14:paraId="3031DD47" w14:textId="77777777" w:rsidR="00F72003" w:rsidRDefault="00632685" w:rsidP="009D3686">
      <w:pPr>
        <w:numPr>
          <w:ilvl w:val="0"/>
          <w:numId w:val="4"/>
        </w:numPr>
        <w:spacing w:line="276" w:lineRule="auto"/>
        <w:contextualSpacing/>
        <w:rPr>
          <w:sz w:val="20"/>
          <w:szCs w:val="20"/>
        </w:rPr>
      </w:pPr>
      <w:r>
        <w:rPr>
          <w:rFonts w:ascii="Arial" w:eastAsia="Arial" w:hAnsi="Arial" w:cs="Arial"/>
          <w:sz w:val="20"/>
          <w:szCs w:val="20"/>
        </w:rPr>
        <w:t>een onderzoeksplan uitwerken volgens een gekozen methode;</w:t>
      </w:r>
    </w:p>
    <w:p w14:paraId="0402B302" w14:textId="77777777" w:rsidR="00F72003" w:rsidRDefault="00632685" w:rsidP="009D3686">
      <w:pPr>
        <w:numPr>
          <w:ilvl w:val="0"/>
          <w:numId w:val="4"/>
        </w:numPr>
        <w:spacing w:line="276" w:lineRule="auto"/>
        <w:contextualSpacing/>
        <w:rPr>
          <w:sz w:val="20"/>
          <w:szCs w:val="20"/>
        </w:rPr>
      </w:pPr>
      <w:r>
        <w:rPr>
          <w:rFonts w:ascii="Arial" w:eastAsia="Arial" w:hAnsi="Arial" w:cs="Arial"/>
          <w:sz w:val="20"/>
          <w:szCs w:val="20"/>
        </w:rPr>
        <w:t>gegevens in de schoolpraktijk verzamelen en analyseren ter beantwoording van de onderzoeksvraag (= concluderen);</w:t>
      </w:r>
    </w:p>
    <w:p w14:paraId="7699FF68" w14:textId="77777777" w:rsidR="00F72003" w:rsidRDefault="00632685" w:rsidP="009D3686">
      <w:pPr>
        <w:numPr>
          <w:ilvl w:val="0"/>
          <w:numId w:val="4"/>
        </w:numPr>
        <w:spacing w:line="276" w:lineRule="auto"/>
        <w:contextualSpacing/>
        <w:rPr>
          <w:sz w:val="20"/>
          <w:szCs w:val="20"/>
        </w:rPr>
      </w:pPr>
      <w:r>
        <w:rPr>
          <w:rFonts w:ascii="Arial" w:eastAsia="Arial" w:hAnsi="Arial" w:cs="Arial"/>
          <w:sz w:val="20"/>
          <w:szCs w:val="20"/>
        </w:rPr>
        <w:t>over een onderzoek rapporteren voor de eigen beroepsgroep;</w:t>
      </w:r>
    </w:p>
    <w:p w14:paraId="0CE83504" w14:textId="77777777" w:rsidR="00F72003" w:rsidRDefault="00632685" w:rsidP="009D3686">
      <w:pPr>
        <w:numPr>
          <w:ilvl w:val="0"/>
          <w:numId w:val="4"/>
        </w:numPr>
        <w:spacing w:line="276" w:lineRule="auto"/>
        <w:contextualSpacing/>
        <w:rPr>
          <w:sz w:val="20"/>
          <w:szCs w:val="20"/>
        </w:rPr>
      </w:pPr>
      <w:r>
        <w:rPr>
          <w:rFonts w:ascii="Arial" w:eastAsia="Arial" w:hAnsi="Arial" w:cs="Arial"/>
          <w:sz w:val="20"/>
          <w:szCs w:val="20"/>
        </w:rPr>
        <w:t>door een onderzoekende houding vorm geven aan de eigen persoonlijke en professionele ontwikkeling.</w:t>
      </w:r>
    </w:p>
    <w:p w14:paraId="43469439" w14:textId="77777777" w:rsidR="00F72003" w:rsidRDefault="00F72003">
      <w:pPr>
        <w:spacing w:line="276" w:lineRule="auto"/>
        <w:rPr>
          <w:rFonts w:ascii="Arial" w:eastAsia="Arial" w:hAnsi="Arial" w:cs="Arial"/>
          <w:b/>
          <w:sz w:val="20"/>
          <w:szCs w:val="20"/>
        </w:rPr>
      </w:pPr>
    </w:p>
    <w:p w14:paraId="05B12A46" w14:textId="77777777" w:rsidR="00F72003" w:rsidRDefault="00632685">
      <w:pPr>
        <w:rPr>
          <w:rFonts w:ascii="Arial" w:eastAsia="Arial" w:hAnsi="Arial" w:cs="Arial"/>
          <w:b/>
          <w:sz w:val="20"/>
          <w:szCs w:val="20"/>
        </w:rPr>
      </w:pPr>
      <w:r>
        <w:rPr>
          <w:rFonts w:ascii="Arial" w:eastAsia="Arial" w:hAnsi="Arial" w:cs="Arial"/>
          <w:b/>
          <w:sz w:val="20"/>
          <w:szCs w:val="20"/>
        </w:rPr>
        <w:t>Handige links bij het doen van praktijkonderzoek</w:t>
      </w:r>
    </w:p>
    <w:p w14:paraId="78AF718E" w14:textId="77777777" w:rsidR="00F72003" w:rsidRDefault="00F72003">
      <w:pPr>
        <w:rPr>
          <w:rFonts w:ascii="Times New Roman" w:eastAsia="Times New Roman" w:hAnsi="Times New Roman" w:cs="Times New Roman"/>
        </w:rPr>
      </w:pPr>
    </w:p>
    <w:p w14:paraId="03495DA6" w14:textId="77777777" w:rsidR="00976239" w:rsidRPr="00976239" w:rsidRDefault="00393E03" w:rsidP="009D3686">
      <w:pPr>
        <w:numPr>
          <w:ilvl w:val="0"/>
          <w:numId w:val="22"/>
        </w:numPr>
      </w:pPr>
      <w:hyperlink r:id="rId57">
        <w:r w:rsidR="00632685">
          <w:rPr>
            <w:rFonts w:ascii="Arial" w:eastAsia="Arial" w:hAnsi="Arial" w:cs="Arial"/>
            <w:color w:val="1155CC"/>
            <w:sz w:val="20"/>
            <w:szCs w:val="20"/>
            <w:u w:val="single"/>
          </w:rPr>
          <w:t>Onderzoekende leraar in de school</w:t>
        </w:r>
      </w:hyperlink>
      <w:r w:rsidR="00632685">
        <w:rPr>
          <w:rFonts w:ascii="Arial" w:eastAsia="Arial" w:hAnsi="Arial" w:cs="Arial"/>
          <w:sz w:val="20"/>
          <w:szCs w:val="20"/>
        </w:rPr>
        <w:t xml:space="preserve"> – video</w:t>
      </w:r>
    </w:p>
    <w:p w14:paraId="7DA44247" w14:textId="33516B55" w:rsidR="00F72003" w:rsidRPr="00976239" w:rsidRDefault="00976239" w:rsidP="009D3686">
      <w:pPr>
        <w:numPr>
          <w:ilvl w:val="0"/>
          <w:numId w:val="22"/>
        </w:numPr>
      </w:pPr>
      <w:r w:rsidRPr="00976239">
        <w:t xml:space="preserve"> </w:t>
      </w:r>
      <w:hyperlink r:id="rId58" w:history="1">
        <w:r w:rsidRPr="00431B6A">
          <w:rPr>
            <w:rStyle w:val="Hyperlink"/>
            <w:rFonts w:ascii="Arial" w:eastAsia="Arial" w:hAnsi="Arial" w:cs="Arial"/>
            <w:sz w:val="20"/>
            <w:szCs w:val="20"/>
          </w:rPr>
          <w:t>https://mbo-today.nl/praktijkgericht-onderzoek-levert-resultaten-op/</w:t>
        </w:r>
      </w:hyperlink>
    </w:p>
    <w:p w14:paraId="2A7D2AFD" w14:textId="3349DFF7" w:rsidR="00976239" w:rsidRDefault="00393E03" w:rsidP="009D3686">
      <w:pPr>
        <w:numPr>
          <w:ilvl w:val="0"/>
          <w:numId w:val="22"/>
        </w:numPr>
        <w:rPr>
          <w:rFonts w:ascii="Arial" w:hAnsi="Arial" w:cs="Arial"/>
          <w:sz w:val="20"/>
          <w:szCs w:val="20"/>
        </w:rPr>
      </w:pPr>
      <w:hyperlink r:id="rId59" w:history="1">
        <w:r w:rsidR="00A85CE3" w:rsidRPr="00431B6A">
          <w:rPr>
            <w:rStyle w:val="Hyperlink"/>
            <w:rFonts w:ascii="Arial" w:hAnsi="Arial" w:cs="Arial"/>
            <w:sz w:val="20"/>
            <w:szCs w:val="20"/>
          </w:rPr>
          <w:t>https://www.youtube.com/watch?v=qrExFtW4TQo</w:t>
        </w:r>
      </w:hyperlink>
    </w:p>
    <w:p w14:paraId="3B1F4452" w14:textId="77777777" w:rsidR="00976239" w:rsidRDefault="00976239" w:rsidP="009D3686">
      <w:pPr>
        <w:numPr>
          <w:ilvl w:val="0"/>
          <w:numId w:val="22"/>
        </w:numPr>
      </w:pPr>
    </w:p>
    <w:p w14:paraId="218F9B00" w14:textId="77777777" w:rsidR="00F72003" w:rsidRDefault="00F72003">
      <w:pPr>
        <w:rPr>
          <w:rFonts w:ascii="Arial" w:eastAsia="Arial" w:hAnsi="Arial" w:cs="Arial"/>
          <w:sz w:val="22"/>
          <w:szCs w:val="22"/>
        </w:rPr>
      </w:pPr>
    </w:p>
    <w:p w14:paraId="1D3A168F" w14:textId="77777777" w:rsidR="00F72003" w:rsidRDefault="00632685" w:rsidP="009D3686">
      <w:pPr>
        <w:numPr>
          <w:ilvl w:val="0"/>
          <w:numId w:val="22"/>
        </w:numPr>
        <w:rPr>
          <w:b/>
        </w:rPr>
      </w:pPr>
      <w:r>
        <w:rPr>
          <w:rFonts w:ascii="Arial" w:eastAsia="Arial" w:hAnsi="Arial" w:cs="Arial"/>
          <w:b/>
          <w:sz w:val="20"/>
          <w:szCs w:val="20"/>
        </w:rPr>
        <w:t>Online colleges Praktijkonderzoek</w:t>
      </w:r>
    </w:p>
    <w:p w14:paraId="58803155" w14:textId="77777777" w:rsidR="00F72003" w:rsidRDefault="00632685">
      <w:pPr>
        <w:spacing w:line="276" w:lineRule="auto"/>
        <w:rPr>
          <w:rFonts w:ascii="Arial" w:eastAsia="Arial" w:hAnsi="Arial" w:cs="Arial"/>
          <w:sz w:val="20"/>
          <w:szCs w:val="20"/>
        </w:rPr>
      </w:pPr>
      <w:r>
        <w:rPr>
          <w:rFonts w:ascii="Arial" w:eastAsia="Arial" w:hAnsi="Arial" w:cs="Arial"/>
          <w:sz w:val="20"/>
          <w:szCs w:val="20"/>
        </w:rPr>
        <w:t xml:space="preserve">De onderstaande korte kennisclips staan per fase van het onderzoek volgens het boek </w:t>
      </w:r>
      <w:hyperlink r:id="rId60">
        <w:r>
          <w:rPr>
            <w:rFonts w:ascii="Arial" w:eastAsia="Arial" w:hAnsi="Arial" w:cs="Arial"/>
            <w:sz w:val="20"/>
            <w:szCs w:val="20"/>
          </w:rPr>
          <w:t>Praktijkonderzoek in de School</w:t>
        </w:r>
      </w:hyperlink>
      <w:r>
        <w:rPr>
          <w:rFonts w:ascii="Arial" w:eastAsia="Arial" w:hAnsi="Arial" w:cs="Arial"/>
          <w:sz w:val="20"/>
          <w:szCs w:val="20"/>
        </w:rPr>
        <w:t>. Hierin wordt kort aangegeven wat je in deze fase doet en wat dat oplevert voor je Plan van Aanpak en/of eindrapport.</w:t>
      </w:r>
    </w:p>
    <w:p w14:paraId="48F16B5C" w14:textId="77777777" w:rsidR="00F72003" w:rsidRDefault="00F72003">
      <w:pPr>
        <w:spacing w:line="276" w:lineRule="auto"/>
        <w:rPr>
          <w:rFonts w:ascii="Arial" w:eastAsia="Arial" w:hAnsi="Arial" w:cs="Arial"/>
          <w:sz w:val="20"/>
          <w:szCs w:val="20"/>
        </w:rPr>
      </w:pPr>
    </w:p>
    <w:p w14:paraId="70B08E52" w14:textId="77777777" w:rsidR="00F72003" w:rsidRDefault="00632685">
      <w:pPr>
        <w:spacing w:line="276" w:lineRule="auto"/>
        <w:rPr>
          <w:rFonts w:ascii="Arial" w:eastAsia="Arial" w:hAnsi="Arial" w:cs="Arial"/>
          <w:sz w:val="20"/>
          <w:szCs w:val="20"/>
        </w:rPr>
      </w:pPr>
      <w:r>
        <w:rPr>
          <w:rFonts w:ascii="Arial" w:eastAsia="Arial" w:hAnsi="Arial" w:cs="Arial"/>
          <w:sz w:val="20"/>
          <w:szCs w:val="20"/>
        </w:rPr>
        <w:t xml:space="preserve">De clips worden gaandeweg aangevuld tot iedere fase in het onderzoek is besproken: </w:t>
      </w:r>
    </w:p>
    <w:p w14:paraId="4050E131" w14:textId="77777777" w:rsidR="00F72003" w:rsidRDefault="00393E03" w:rsidP="009D3686">
      <w:pPr>
        <w:numPr>
          <w:ilvl w:val="0"/>
          <w:numId w:val="30"/>
        </w:numPr>
        <w:spacing w:line="276" w:lineRule="auto"/>
      </w:pPr>
      <w:hyperlink r:id="rId61">
        <w:r w:rsidR="00632685">
          <w:rPr>
            <w:rFonts w:ascii="Arial" w:eastAsia="Arial" w:hAnsi="Arial" w:cs="Arial"/>
            <w:sz w:val="20"/>
            <w:szCs w:val="20"/>
          </w:rPr>
          <w:t>Oriëntatiefase</w:t>
        </w:r>
      </w:hyperlink>
    </w:p>
    <w:p w14:paraId="79DBE2F3" w14:textId="77777777" w:rsidR="00F72003" w:rsidRDefault="00393E03" w:rsidP="009D3686">
      <w:pPr>
        <w:numPr>
          <w:ilvl w:val="0"/>
          <w:numId w:val="30"/>
        </w:numPr>
        <w:spacing w:line="276" w:lineRule="auto"/>
      </w:pPr>
      <w:hyperlink r:id="rId62">
        <w:r w:rsidR="00632685">
          <w:rPr>
            <w:rFonts w:ascii="Arial" w:eastAsia="Arial" w:hAnsi="Arial" w:cs="Arial"/>
            <w:sz w:val="20"/>
            <w:szCs w:val="20"/>
          </w:rPr>
          <w:t>Richtfase</w:t>
        </w:r>
      </w:hyperlink>
    </w:p>
    <w:p w14:paraId="039E6F6E" w14:textId="77777777" w:rsidR="00F72003" w:rsidRDefault="00393E03" w:rsidP="009D3686">
      <w:pPr>
        <w:numPr>
          <w:ilvl w:val="0"/>
          <w:numId w:val="30"/>
        </w:numPr>
        <w:spacing w:line="276" w:lineRule="auto"/>
      </w:pPr>
      <w:hyperlink r:id="rId63">
        <w:r w:rsidR="00632685">
          <w:rPr>
            <w:rFonts w:ascii="Arial" w:eastAsia="Arial" w:hAnsi="Arial" w:cs="Arial"/>
            <w:sz w:val="20"/>
            <w:szCs w:val="20"/>
          </w:rPr>
          <w:t>Planfase</w:t>
        </w:r>
      </w:hyperlink>
    </w:p>
    <w:p w14:paraId="702578D8" w14:textId="77777777" w:rsidR="00F72003" w:rsidRDefault="00393E03" w:rsidP="009D3686">
      <w:pPr>
        <w:numPr>
          <w:ilvl w:val="0"/>
          <w:numId w:val="30"/>
        </w:numPr>
        <w:spacing w:line="276" w:lineRule="auto"/>
      </w:pPr>
      <w:hyperlink r:id="rId64">
        <w:r w:rsidR="00632685">
          <w:rPr>
            <w:rFonts w:ascii="Arial" w:eastAsia="Arial" w:hAnsi="Arial" w:cs="Arial"/>
            <w:sz w:val="20"/>
            <w:szCs w:val="20"/>
          </w:rPr>
          <w:t>Verzamelfase</w:t>
        </w:r>
      </w:hyperlink>
    </w:p>
    <w:p w14:paraId="6899E4E9" w14:textId="77777777" w:rsidR="00F72003" w:rsidRDefault="00393E03" w:rsidP="009D3686">
      <w:pPr>
        <w:numPr>
          <w:ilvl w:val="0"/>
          <w:numId w:val="30"/>
        </w:numPr>
        <w:spacing w:line="276" w:lineRule="auto"/>
      </w:pPr>
      <w:hyperlink r:id="rId65">
        <w:r w:rsidR="00632685">
          <w:rPr>
            <w:rFonts w:ascii="Arial" w:eastAsia="Arial" w:hAnsi="Arial" w:cs="Arial"/>
            <w:sz w:val="20"/>
            <w:szCs w:val="20"/>
          </w:rPr>
          <w:t>Analyse- en conclusiefase</w:t>
        </w:r>
      </w:hyperlink>
    </w:p>
    <w:p w14:paraId="72EFB4F4" w14:textId="77777777" w:rsidR="00F72003" w:rsidRDefault="00F72003">
      <w:pPr>
        <w:spacing w:line="276" w:lineRule="auto"/>
        <w:rPr>
          <w:rFonts w:ascii="Arial" w:eastAsia="Arial" w:hAnsi="Arial" w:cs="Arial"/>
          <w:sz w:val="20"/>
          <w:szCs w:val="20"/>
        </w:rPr>
      </w:pPr>
    </w:p>
    <w:p w14:paraId="70FDED92" w14:textId="77777777" w:rsidR="00F72003" w:rsidRDefault="00632685" w:rsidP="009D3686">
      <w:pPr>
        <w:numPr>
          <w:ilvl w:val="0"/>
          <w:numId w:val="22"/>
        </w:numPr>
        <w:spacing w:after="120"/>
        <w:rPr>
          <w:b/>
        </w:rPr>
      </w:pPr>
      <w:r>
        <w:rPr>
          <w:rFonts w:ascii="Arial" w:eastAsia="Arial" w:hAnsi="Arial" w:cs="Arial"/>
          <w:b/>
          <w:sz w:val="20"/>
          <w:szCs w:val="20"/>
        </w:rPr>
        <w:t>Format Plan van aanpak en onderzoeksrapport</w:t>
      </w:r>
    </w:p>
    <w:p w14:paraId="589000D5" w14:textId="77777777" w:rsidR="00F72003" w:rsidRDefault="008B57BD">
      <w:pPr>
        <w:rPr>
          <w:rFonts w:ascii="Arial" w:eastAsia="Arial" w:hAnsi="Arial" w:cs="Arial"/>
          <w:color w:val="1155CC"/>
          <w:sz w:val="20"/>
          <w:szCs w:val="20"/>
          <w:u w:val="single"/>
        </w:rPr>
      </w:pPr>
      <w:r>
        <w:rPr>
          <w:rFonts w:ascii="Arial" w:eastAsia="Arial" w:hAnsi="Arial" w:cs="Arial"/>
          <w:color w:val="1155CC"/>
          <w:sz w:val="20"/>
          <w:szCs w:val="20"/>
          <w:u w:val="single"/>
        </w:rPr>
        <w:t>htt</w:t>
      </w:r>
      <w:r w:rsidR="00632685">
        <w:rPr>
          <w:rFonts w:ascii="Arial" w:eastAsia="Arial" w:hAnsi="Arial" w:cs="Arial"/>
          <w:color w:val="1155CC"/>
          <w:sz w:val="20"/>
          <w:szCs w:val="20"/>
          <w:u w:val="single"/>
        </w:rPr>
        <w:t>ps://drive.google.com/file/d/0B6kaWVQ2aBiXTlVlR1lqSDMtZWc/view</w:t>
      </w:r>
    </w:p>
    <w:p w14:paraId="46198A8C" w14:textId="47493AB1" w:rsidR="00905CAC" w:rsidRDefault="00905CAC">
      <w:pPr>
        <w:rPr>
          <w:rFonts w:ascii="Arial" w:eastAsia="Arial" w:hAnsi="Arial" w:cs="Arial"/>
          <w:sz w:val="20"/>
          <w:szCs w:val="20"/>
        </w:rPr>
      </w:pPr>
    </w:p>
    <w:p w14:paraId="5F5D7A61" w14:textId="77777777" w:rsidR="006F1F50" w:rsidRDefault="006F1F50">
      <w:pPr>
        <w:rPr>
          <w:rFonts w:ascii="Arial" w:eastAsia="Arial" w:hAnsi="Arial" w:cs="Arial"/>
          <w:b/>
          <w:sz w:val="20"/>
          <w:szCs w:val="20"/>
        </w:rPr>
      </w:pPr>
    </w:p>
    <w:p w14:paraId="5CE4E610" w14:textId="77777777" w:rsidR="000874D6" w:rsidRPr="000874D6" w:rsidRDefault="000874D6" w:rsidP="000874D6">
      <w:pPr>
        <w:spacing w:line="276" w:lineRule="auto"/>
        <w:rPr>
          <w:rFonts w:ascii="Arial" w:eastAsia="Arial" w:hAnsi="Arial" w:cs="Arial"/>
          <w:b/>
          <w:sz w:val="20"/>
          <w:szCs w:val="20"/>
        </w:rPr>
      </w:pPr>
      <w:r w:rsidRPr="000874D6">
        <w:rPr>
          <w:rFonts w:ascii="Arial" w:eastAsia="Arial" w:hAnsi="Arial" w:cs="Arial"/>
          <w:b/>
          <w:sz w:val="20"/>
          <w:szCs w:val="20"/>
        </w:rPr>
        <w:t>Verplichte bronnen voor het praktijkonderzoek</w:t>
      </w:r>
    </w:p>
    <w:p w14:paraId="5A7BC77D" w14:textId="5753405D" w:rsidR="000874D6" w:rsidRPr="00137C84" w:rsidRDefault="00137C84" w:rsidP="00AE2D26">
      <w:pPr>
        <w:rPr>
          <w:rFonts w:ascii="Arial" w:eastAsia="Arial" w:hAnsi="Arial" w:cs="Arial"/>
          <w:sz w:val="20"/>
          <w:szCs w:val="20"/>
        </w:rPr>
      </w:pPr>
      <w:r>
        <w:rPr>
          <w:rFonts w:ascii="Arial" w:eastAsia="Arial" w:hAnsi="Arial" w:cs="Arial"/>
          <w:sz w:val="20"/>
          <w:szCs w:val="20"/>
        </w:rPr>
        <w:t>De opleidingsliteratuur maakt deel uit van je bronnen</w:t>
      </w:r>
    </w:p>
    <w:p w14:paraId="7E6D1F8B" w14:textId="651D41F6" w:rsidR="00137C84" w:rsidRDefault="00137C84" w:rsidP="00AE2D26">
      <w:pPr>
        <w:rPr>
          <w:rFonts w:ascii="Arial" w:eastAsia="Arial" w:hAnsi="Arial" w:cs="Arial"/>
          <w:b/>
          <w:sz w:val="20"/>
          <w:szCs w:val="20"/>
        </w:rPr>
      </w:pPr>
    </w:p>
    <w:p w14:paraId="2E785B53" w14:textId="77777777" w:rsidR="00137C84" w:rsidRDefault="00137C84" w:rsidP="00AE2D26">
      <w:pPr>
        <w:rPr>
          <w:rFonts w:ascii="Arial" w:eastAsia="Arial" w:hAnsi="Arial" w:cs="Arial"/>
          <w:b/>
          <w:sz w:val="20"/>
          <w:szCs w:val="20"/>
        </w:rPr>
      </w:pPr>
    </w:p>
    <w:p w14:paraId="59A0ED6F" w14:textId="77777777" w:rsidR="00F72003" w:rsidRDefault="00632685" w:rsidP="00AE2D26">
      <w:pPr>
        <w:rPr>
          <w:rFonts w:ascii="Arial" w:eastAsia="Arial" w:hAnsi="Arial" w:cs="Arial"/>
          <w:b/>
          <w:sz w:val="20"/>
          <w:szCs w:val="20"/>
        </w:rPr>
      </w:pPr>
      <w:r>
        <w:rPr>
          <w:rFonts w:ascii="Arial" w:eastAsia="Arial" w:hAnsi="Arial" w:cs="Arial"/>
          <w:b/>
          <w:sz w:val="20"/>
          <w:szCs w:val="20"/>
        </w:rPr>
        <w:lastRenderedPageBreak/>
        <w:t>Aanbevolen bronnen voor het onderzoek</w:t>
      </w:r>
    </w:p>
    <w:p w14:paraId="0DC1B22A" w14:textId="77777777" w:rsidR="00F72003" w:rsidRDefault="00632685" w:rsidP="009D3686">
      <w:pPr>
        <w:numPr>
          <w:ilvl w:val="0"/>
          <w:numId w:val="42"/>
        </w:numPr>
        <w:spacing w:before="120" w:line="276" w:lineRule="auto"/>
        <w:contextualSpacing/>
        <w:rPr>
          <w:sz w:val="20"/>
          <w:szCs w:val="20"/>
        </w:rPr>
      </w:pPr>
      <w:r>
        <w:rPr>
          <w:rFonts w:ascii="Arial" w:eastAsia="Arial" w:hAnsi="Arial" w:cs="Arial"/>
          <w:sz w:val="20"/>
          <w:szCs w:val="20"/>
        </w:rPr>
        <w:t xml:space="preserve">Baarda, D. B. (2014). </w:t>
      </w:r>
      <w:r w:rsidRPr="008B57BD">
        <w:rPr>
          <w:rFonts w:ascii="Arial" w:eastAsia="Arial" w:hAnsi="Arial" w:cs="Arial"/>
          <w:i/>
          <w:sz w:val="20"/>
          <w:szCs w:val="20"/>
        </w:rPr>
        <w:t>Dit is onderzoek!: handleiding voor kwantitatief en kwalitatief onderzoek</w:t>
      </w:r>
      <w:r>
        <w:rPr>
          <w:rFonts w:ascii="Arial" w:eastAsia="Arial" w:hAnsi="Arial" w:cs="Arial"/>
          <w:sz w:val="20"/>
          <w:szCs w:val="20"/>
        </w:rPr>
        <w:t>. Groningen: Noordhoff Uitgevers.</w:t>
      </w:r>
    </w:p>
    <w:p w14:paraId="5ADCABE1" w14:textId="77777777" w:rsidR="00F72003" w:rsidRDefault="00632685" w:rsidP="009D3686">
      <w:pPr>
        <w:numPr>
          <w:ilvl w:val="0"/>
          <w:numId w:val="42"/>
        </w:numPr>
        <w:spacing w:before="120" w:line="276" w:lineRule="auto"/>
        <w:contextualSpacing/>
        <w:rPr>
          <w:sz w:val="20"/>
          <w:szCs w:val="20"/>
        </w:rPr>
      </w:pPr>
      <w:r>
        <w:rPr>
          <w:rFonts w:ascii="Arial" w:eastAsia="Arial" w:hAnsi="Arial" w:cs="Arial"/>
          <w:sz w:val="20"/>
          <w:szCs w:val="20"/>
        </w:rPr>
        <w:t xml:space="preserve">Baarda, D. B., &amp; Goede, M. D. (2006). </w:t>
      </w:r>
      <w:r w:rsidRPr="008B57BD">
        <w:rPr>
          <w:rFonts w:ascii="Arial" w:eastAsia="Arial" w:hAnsi="Arial" w:cs="Arial"/>
          <w:i/>
          <w:sz w:val="20"/>
          <w:szCs w:val="20"/>
        </w:rPr>
        <w:t>Basisboek: handleiding voor het opzetten en uitvoeren van kwantitatief onderzoek</w:t>
      </w:r>
      <w:r>
        <w:rPr>
          <w:rFonts w:ascii="Arial" w:eastAsia="Arial" w:hAnsi="Arial" w:cs="Arial"/>
          <w:sz w:val="20"/>
          <w:szCs w:val="20"/>
        </w:rPr>
        <w:t xml:space="preserve">. Groningen: Wolters-Noordhoff. </w:t>
      </w:r>
    </w:p>
    <w:p w14:paraId="5EBAC089" w14:textId="77777777" w:rsidR="00F72003" w:rsidRDefault="00632685" w:rsidP="009D3686">
      <w:pPr>
        <w:numPr>
          <w:ilvl w:val="0"/>
          <w:numId w:val="42"/>
        </w:numPr>
        <w:spacing w:before="120" w:line="276" w:lineRule="auto"/>
        <w:contextualSpacing/>
        <w:rPr>
          <w:sz w:val="20"/>
          <w:szCs w:val="20"/>
        </w:rPr>
      </w:pPr>
      <w:r>
        <w:rPr>
          <w:rFonts w:ascii="Arial" w:eastAsia="Arial" w:hAnsi="Arial" w:cs="Arial"/>
          <w:sz w:val="20"/>
          <w:szCs w:val="20"/>
        </w:rPr>
        <w:t xml:space="preserve">Baarda, D. B., Fischer, T., Goede, M. D. &amp; Peters, V. (2013) </w:t>
      </w:r>
      <w:r w:rsidRPr="008B57BD">
        <w:rPr>
          <w:rFonts w:ascii="Arial" w:eastAsia="Arial" w:hAnsi="Arial" w:cs="Arial"/>
          <w:i/>
          <w:sz w:val="20"/>
          <w:szCs w:val="20"/>
        </w:rPr>
        <w:t>Basisboek kwalitatief onderzoek</w:t>
      </w:r>
      <w:r>
        <w:rPr>
          <w:rFonts w:ascii="Arial" w:eastAsia="Arial" w:hAnsi="Arial" w:cs="Arial"/>
          <w:sz w:val="20"/>
          <w:szCs w:val="20"/>
        </w:rPr>
        <w:t>. Groningen: Noordhoff Uitgevers.</w:t>
      </w:r>
    </w:p>
    <w:p w14:paraId="3D7933E4" w14:textId="77777777" w:rsidR="00F72003" w:rsidRDefault="00632685" w:rsidP="009D3686">
      <w:pPr>
        <w:numPr>
          <w:ilvl w:val="0"/>
          <w:numId w:val="42"/>
        </w:numPr>
        <w:spacing w:before="120" w:line="276" w:lineRule="auto"/>
        <w:contextualSpacing/>
        <w:rPr>
          <w:sz w:val="20"/>
          <w:szCs w:val="20"/>
        </w:rPr>
      </w:pPr>
      <w:r>
        <w:rPr>
          <w:rFonts w:ascii="Arial" w:eastAsia="Arial" w:hAnsi="Arial" w:cs="Arial"/>
          <w:sz w:val="20"/>
          <w:szCs w:val="20"/>
        </w:rPr>
        <w:t xml:space="preserve">Boeije, H. (2005). </w:t>
      </w:r>
      <w:r w:rsidRPr="008B57BD">
        <w:rPr>
          <w:rFonts w:ascii="Arial" w:eastAsia="Arial" w:hAnsi="Arial" w:cs="Arial"/>
          <w:i/>
          <w:sz w:val="20"/>
          <w:szCs w:val="20"/>
        </w:rPr>
        <w:t>Analyseren in kwalitatief onderzoek</w:t>
      </w:r>
      <w:r w:rsidRPr="00BD177F">
        <w:rPr>
          <w:rFonts w:ascii="Arial" w:eastAsia="Arial" w:hAnsi="Arial" w:cs="Arial"/>
          <w:sz w:val="20"/>
          <w:szCs w:val="20"/>
        </w:rPr>
        <w:t>. Denken en doen.</w:t>
      </w:r>
      <w:r>
        <w:rPr>
          <w:rFonts w:ascii="Arial" w:eastAsia="Arial" w:hAnsi="Arial" w:cs="Arial"/>
          <w:sz w:val="20"/>
          <w:szCs w:val="20"/>
        </w:rPr>
        <w:t xml:space="preserve"> Amsterdam: Boom.</w:t>
      </w:r>
    </w:p>
    <w:p w14:paraId="6DC88FC9" w14:textId="77777777" w:rsidR="00F72003" w:rsidRDefault="00632685" w:rsidP="009D3686">
      <w:pPr>
        <w:numPr>
          <w:ilvl w:val="0"/>
          <w:numId w:val="42"/>
        </w:numPr>
        <w:spacing w:before="120" w:line="276" w:lineRule="auto"/>
        <w:contextualSpacing/>
        <w:rPr>
          <w:sz w:val="20"/>
          <w:szCs w:val="20"/>
        </w:rPr>
      </w:pPr>
      <w:r>
        <w:rPr>
          <w:rFonts w:ascii="Arial" w:eastAsia="Arial" w:hAnsi="Arial" w:cs="Arial"/>
          <w:sz w:val="20"/>
          <w:szCs w:val="20"/>
        </w:rPr>
        <w:t xml:space="preserve">Wester, F. &amp; Peters, V. (2004). </w:t>
      </w:r>
      <w:r w:rsidRPr="008B57BD">
        <w:rPr>
          <w:rFonts w:ascii="Arial" w:eastAsia="Arial" w:hAnsi="Arial" w:cs="Arial"/>
          <w:i/>
          <w:sz w:val="20"/>
          <w:szCs w:val="20"/>
        </w:rPr>
        <w:t>Kwalitatieve analyse, uitgangspunten en procedures</w:t>
      </w:r>
      <w:r>
        <w:rPr>
          <w:rFonts w:ascii="Arial" w:eastAsia="Arial" w:hAnsi="Arial" w:cs="Arial"/>
          <w:sz w:val="20"/>
          <w:szCs w:val="20"/>
        </w:rPr>
        <w:t>. Bussum: Coutinho.</w:t>
      </w:r>
    </w:p>
    <w:p w14:paraId="424109AE" w14:textId="77777777" w:rsidR="00F72003" w:rsidRDefault="00632685" w:rsidP="009D3686">
      <w:pPr>
        <w:numPr>
          <w:ilvl w:val="0"/>
          <w:numId w:val="42"/>
        </w:numPr>
        <w:spacing w:before="120" w:line="276" w:lineRule="auto"/>
        <w:contextualSpacing/>
        <w:rPr>
          <w:sz w:val="20"/>
          <w:szCs w:val="20"/>
        </w:rPr>
      </w:pPr>
      <w:r>
        <w:rPr>
          <w:rFonts w:ascii="Arial" w:eastAsia="Arial" w:hAnsi="Arial" w:cs="Arial"/>
          <w:sz w:val="20"/>
          <w:szCs w:val="20"/>
        </w:rPr>
        <w:t>Cyrilla van der Donk en Bas van Lanen</w:t>
      </w:r>
      <w:r w:rsidR="00BD177F">
        <w:rPr>
          <w:rFonts w:ascii="Arial" w:eastAsia="Arial" w:hAnsi="Arial" w:cs="Arial"/>
          <w:sz w:val="20"/>
          <w:szCs w:val="20"/>
        </w:rPr>
        <w:t xml:space="preserve">. </w:t>
      </w:r>
      <w:r w:rsidR="00BD177F" w:rsidRPr="008B57BD">
        <w:rPr>
          <w:rFonts w:ascii="Arial" w:eastAsia="Arial" w:hAnsi="Arial" w:cs="Arial"/>
          <w:i/>
          <w:sz w:val="20"/>
          <w:szCs w:val="20"/>
        </w:rPr>
        <w:t>Praktijkonderzoek in de school</w:t>
      </w:r>
      <w:r w:rsidR="00BD177F">
        <w:rPr>
          <w:rFonts w:ascii="Arial" w:eastAsia="Arial" w:hAnsi="Arial" w:cs="Arial"/>
          <w:i/>
          <w:sz w:val="20"/>
          <w:szCs w:val="20"/>
        </w:rPr>
        <w:t>.</w:t>
      </w:r>
      <w:r>
        <w:rPr>
          <w:rFonts w:ascii="Arial" w:eastAsia="Arial" w:hAnsi="Arial" w:cs="Arial"/>
          <w:sz w:val="20"/>
          <w:szCs w:val="20"/>
        </w:rPr>
        <w:t xml:space="preserve"> Coutinho</w:t>
      </w:r>
    </w:p>
    <w:p w14:paraId="541D3532" w14:textId="77777777" w:rsidR="00F72003" w:rsidRDefault="00632685" w:rsidP="009D3686">
      <w:pPr>
        <w:widowControl w:val="0"/>
        <w:numPr>
          <w:ilvl w:val="0"/>
          <w:numId w:val="42"/>
        </w:numPr>
        <w:spacing w:before="120" w:line="276" w:lineRule="auto"/>
        <w:contextualSpacing/>
        <w:rPr>
          <w:sz w:val="20"/>
          <w:szCs w:val="20"/>
        </w:rPr>
      </w:pPr>
      <w:r>
        <w:rPr>
          <w:rFonts w:ascii="Arial" w:eastAsia="Arial" w:hAnsi="Arial" w:cs="Arial"/>
          <w:sz w:val="20"/>
          <w:szCs w:val="20"/>
        </w:rPr>
        <w:t xml:space="preserve">Petra Ponte, (2012) </w:t>
      </w:r>
      <w:r w:rsidRPr="008B57BD">
        <w:rPr>
          <w:rFonts w:ascii="Arial" w:eastAsia="Arial" w:hAnsi="Arial" w:cs="Arial"/>
          <w:i/>
          <w:sz w:val="20"/>
          <w:szCs w:val="20"/>
        </w:rPr>
        <w:t>Onderwijs en onderzoek van eigen makelij, Onderzoek met en door leraren</w:t>
      </w:r>
      <w:r>
        <w:rPr>
          <w:rFonts w:ascii="Arial" w:eastAsia="Arial" w:hAnsi="Arial" w:cs="Arial"/>
          <w:sz w:val="20"/>
          <w:szCs w:val="20"/>
        </w:rPr>
        <w:t>. Boom Lemma, Amsterdam.</w:t>
      </w:r>
    </w:p>
    <w:p w14:paraId="7F8EA8F6" w14:textId="77777777" w:rsidR="00F72003" w:rsidRDefault="00F72003">
      <w:pPr>
        <w:rPr>
          <w:rFonts w:ascii="Arial" w:eastAsia="Arial" w:hAnsi="Arial" w:cs="Arial"/>
          <w:b/>
          <w:sz w:val="20"/>
          <w:szCs w:val="20"/>
        </w:rPr>
      </w:pPr>
    </w:p>
    <w:p w14:paraId="1EF4D17E" w14:textId="77777777" w:rsidR="00F72003" w:rsidRDefault="00632685" w:rsidP="00AE2D26">
      <w:pPr>
        <w:rPr>
          <w:rFonts w:ascii="Arial" w:eastAsia="Arial" w:hAnsi="Arial" w:cs="Arial"/>
          <w:b/>
          <w:sz w:val="20"/>
          <w:szCs w:val="20"/>
        </w:rPr>
      </w:pPr>
      <w:r>
        <w:rPr>
          <w:rFonts w:ascii="Arial" w:eastAsia="Arial" w:hAnsi="Arial" w:cs="Arial"/>
          <w:b/>
          <w:sz w:val="20"/>
          <w:szCs w:val="20"/>
        </w:rPr>
        <w:t>Referenties</w:t>
      </w:r>
    </w:p>
    <w:p w14:paraId="31158672" w14:textId="77777777" w:rsidR="00F72003" w:rsidRDefault="00632685" w:rsidP="009D3686">
      <w:pPr>
        <w:numPr>
          <w:ilvl w:val="0"/>
          <w:numId w:val="43"/>
        </w:numPr>
        <w:spacing w:line="276" w:lineRule="auto"/>
        <w:contextualSpacing/>
        <w:rPr>
          <w:sz w:val="20"/>
          <w:szCs w:val="20"/>
        </w:rPr>
      </w:pPr>
      <w:r>
        <w:rPr>
          <w:rFonts w:ascii="Arial" w:eastAsia="Arial" w:hAnsi="Arial" w:cs="Arial"/>
          <w:sz w:val="20"/>
          <w:szCs w:val="20"/>
        </w:rPr>
        <w:t xml:space="preserve">HBO-raad (2011) </w:t>
      </w:r>
      <w:r w:rsidRPr="00BD177F">
        <w:rPr>
          <w:rFonts w:ascii="Arial" w:eastAsia="Arial" w:hAnsi="Arial" w:cs="Arial"/>
          <w:i/>
          <w:sz w:val="20"/>
          <w:szCs w:val="20"/>
        </w:rPr>
        <w:t>Generieke kennisbasis tweedegraads lerarenopleidingen</w:t>
      </w:r>
      <w:r>
        <w:rPr>
          <w:rFonts w:ascii="Arial" w:eastAsia="Arial" w:hAnsi="Arial" w:cs="Arial"/>
          <w:sz w:val="20"/>
          <w:szCs w:val="20"/>
        </w:rPr>
        <w:t>. (LINK) Den Haag: HBO-raad.</w:t>
      </w:r>
    </w:p>
    <w:p w14:paraId="21D39BAF" w14:textId="77777777" w:rsidR="00F72003" w:rsidRPr="00CC1222" w:rsidRDefault="00632685" w:rsidP="009D3686">
      <w:pPr>
        <w:numPr>
          <w:ilvl w:val="0"/>
          <w:numId w:val="43"/>
        </w:numPr>
        <w:spacing w:line="276" w:lineRule="auto"/>
        <w:contextualSpacing/>
        <w:rPr>
          <w:sz w:val="20"/>
          <w:szCs w:val="20"/>
        </w:rPr>
      </w:pPr>
      <w:r>
        <w:rPr>
          <w:rFonts w:ascii="Arial" w:eastAsia="Arial" w:hAnsi="Arial" w:cs="Arial"/>
          <w:sz w:val="20"/>
          <w:szCs w:val="20"/>
        </w:rPr>
        <w:t xml:space="preserve">Stichting Beroepskwaliteit Leraren (2006): </w:t>
      </w:r>
      <w:r w:rsidRPr="00BD177F">
        <w:rPr>
          <w:rFonts w:ascii="Arial" w:eastAsia="Arial" w:hAnsi="Arial" w:cs="Arial"/>
          <w:i/>
          <w:sz w:val="20"/>
          <w:szCs w:val="20"/>
        </w:rPr>
        <w:t>Waar wij voor staan. De onderwijsagenda van de beroepsgroep</w:t>
      </w:r>
      <w:r>
        <w:rPr>
          <w:rFonts w:ascii="Arial" w:eastAsia="Arial" w:hAnsi="Arial" w:cs="Arial"/>
          <w:sz w:val="20"/>
          <w:szCs w:val="20"/>
        </w:rPr>
        <w:t>. Den Haag: SBL.</w:t>
      </w:r>
    </w:p>
    <w:p w14:paraId="4E083B00" w14:textId="77777777" w:rsidR="00CC1222" w:rsidRDefault="00CC1222" w:rsidP="00CC1222">
      <w:pPr>
        <w:spacing w:line="276" w:lineRule="auto"/>
        <w:contextualSpacing/>
        <w:rPr>
          <w:rFonts w:ascii="Arial" w:eastAsia="Arial" w:hAnsi="Arial" w:cs="Arial"/>
          <w:sz w:val="20"/>
          <w:szCs w:val="20"/>
        </w:rPr>
      </w:pPr>
    </w:p>
    <w:p w14:paraId="2CCC5235" w14:textId="77777777" w:rsidR="00CC1222" w:rsidRDefault="00CC1222" w:rsidP="00CC1222">
      <w:pPr>
        <w:spacing w:line="276" w:lineRule="auto"/>
        <w:contextualSpacing/>
        <w:rPr>
          <w:rFonts w:ascii="Arial" w:eastAsia="Arial" w:hAnsi="Arial" w:cs="Arial"/>
          <w:sz w:val="20"/>
          <w:szCs w:val="20"/>
        </w:rPr>
      </w:pPr>
    </w:p>
    <w:p w14:paraId="357A819D" w14:textId="77777777" w:rsidR="00F72003" w:rsidRDefault="00AD70FF" w:rsidP="00905CAC">
      <w:pPr>
        <w:widowControl w:val="0"/>
        <w:tabs>
          <w:tab w:val="left" w:pos="851"/>
        </w:tabs>
        <w:spacing w:line="276" w:lineRule="auto"/>
        <w:ind w:left="851" w:hanging="425"/>
        <w:rPr>
          <w:rFonts w:ascii="Arial" w:eastAsia="Arial" w:hAnsi="Arial" w:cs="Arial"/>
          <w:b/>
          <w:sz w:val="20"/>
          <w:szCs w:val="20"/>
        </w:rPr>
      </w:pPr>
      <w:r>
        <w:rPr>
          <w:rFonts w:ascii="Arial" w:eastAsia="Arial" w:hAnsi="Arial" w:cs="Arial"/>
          <w:b/>
          <w:sz w:val="20"/>
          <w:szCs w:val="20"/>
        </w:rPr>
        <w:t>F.</w:t>
      </w:r>
      <w:r w:rsidR="00CC1222">
        <w:rPr>
          <w:rFonts w:ascii="Arial" w:eastAsia="Arial" w:hAnsi="Arial" w:cs="Arial"/>
          <w:b/>
          <w:sz w:val="20"/>
          <w:szCs w:val="20"/>
        </w:rPr>
        <w:tab/>
      </w:r>
      <w:r w:rsidR="00632685">
        <w:rPr>
          <w:rFonts w:ascii="Arial" w:eastAsia="Arial" w:hAnsi="Arial" w:cs="Arial"/>
          <w:b/>
          <w:sz w:val="20"/>
          <w:szCs w:val="20"/>
        </w:rPr>
        <w:t xml:space="preserve">Beroepsproduct </w:t>
      </w:r>
      <w:r w:rsidR="00412A6E">
        <w:rPr>
          <w:rFonts w:ascii="Arial" w:eastAsia="Arial" w:hAnsi="Arial" w:cs="Arial"/>
          <w:b/>
          <w:sz w:val="20"/>
          <w:szCs w:val="20"/>
        </w:rPr>
        <w:t xml:space="preserve"> </w:t>
      </w:r>
      <w:r w:rsidR="00632685">
        <w:rPr>
          <w:rFonts w:ascii="Arial" w:eastAsia="Arial" w:hAnsi="Arial" w:cs="Arial"/>
          <w:b/>
          <w:sz w:val="20"/>
          <w:szCs w:val="20"/>
        </w:rPr>
        <w:t>In digitale vorm</w:t>
      </w:r>
    </w:p>
    <w:p w14:paraId="37CB2D04" w14:textId="77777777" w:rsidR="00F72003" w:rsidRDefault="00F72003" w:rsidP="00412A6E">
      <w:pPr>
        <w:widowControl w:val="0"/>
        <w:spacing w:line="276" w:lineRule="auto"/>
        <w:rPr>
          <w:rFonts w:ascii="Arial" w:eastAsia="Arial" w:hAnsi="Arial" w:cs="Arial"/>
          <w:sz w:val="20"/>
          <w:szCs w:val="20"/>
        </w:rPr>
      </w:pPr>
    </w:p>
    <w:p w14:paraId="088AC926" w14:textId="409259BA" w:rsidR="00F72003" w:rsidRDefault="00632685" w:rsidP="00412A6E">
      <w:pPr>
        <w:widowControl w:val="0"/>
        <w:spacing w:line="276" w:lineRule="auto"/>
        <w:rPr>
          <w:rFonts w:ascii="Arial" w:eastAsia="Arial" w:hAnsi="Arial" w:cs="Arial"/>
          <w:sz w:val="20"/>
          <w:szCs w:val="20"/>
        </w:rPr>
      </w:pPr>
      <w:r>
        <w:rPr>
          <w:rFonts w:ascii="Arial" w:eastAsia="Arial" w:hAnsi="Arial" w:cs="Arial"/>
          <w:sz w:val="20"/>
          <w:szCs w:val="20"/>
        </w:rPr>
        <w:t>Je verzamelt bewijzen van je ICT-geletterdheid in een digitaal ICT-didactiekportfolio aan de hand van een eigen gemaakte website. Met het ICT-didactiekportfolio laat je kennis, vaardigheden en attitude zien t</w:t>
      </w:r>
      <w:r w:rsidR="00412A6E">
        <w:rPr>
          <w:rFonts w:ascii="Arial" w:eastAsia="Arial" w:hAnsi="Arial" w:cs="Arial"/>
          <w:sz w:val="20"/>
          <w:szCs w:val="20"/>
        </w:rPr>
        <w:t xml:space="preserve">en aanzien van </w:t>
      </w:r>
      <w:r>
        <w:rPr>
          <w:rFonts w:ascii="Arial" w:eastAsia="Arial" w:hAnsi="Arial" w:cs="Arial"/>
          <w:sz w:val="20"/>
          <w:szCs w:val="20"/>
        </w:rPr>
        <w:t xml:space="preserve">het gebruik van ICT in </w:t>
      </w:r>
      <w:r w:rsidR="00E8105C">
        <w:rPr>
          <w:rFonts w:ascii="Arial" w:eastAsia="Arial" w:hAnsi="Arial" w:cs="Arial"/>
          <w:sz w:val="20"/>
          <w:szCs w:val="20"/>
        </w:rPr>
        <w:t xml:space="preserve">jouw mbo </w:t>
      </w:r>
      <w:r>
        <w:rPr>
          <w:rFonts w:ascii="Arial" w:eastAsia="Arial" w:hAnsi="Arial" w:cs="Arial"/>
          <w:sz w:val="20"/>
          <w:szCs w:val="20"/>
        </w:rPr>
        <w:t xml:space="preserve">onderwijs. </w:t>
      </w:r>
    </w:p>
    <w:p w14:paraId="4F537059" w14:textId="77777777" w:rsidR="00412A6E" w:rsidRDefault="00412A6E" w:rsidP="00412A6E">
      <w:pPr>
        <w:widowControl w:val="0"/>
        <w:spacing w:line="276" w:lineRule="auto"/>
        <w:rPr>
          <w:rFonts w:ascii="Arial" w:eastAsia="Arial" w:hAnsi="Arial" w:cs="Arial"/>
          <w:sz w:val="20"/>
          <w:szCs w:val="20"/>
        </w:rPr>
      </w:pPr>
    </w:p>
    <w:p w14:paraId="4F09F35A" w14:textId="77777777" w:rsidR="00F72003" w:rsidRDefault="00632685" w:rsidP="00412A6E">
      <w:pPr>
        <w:widowControl w:val="0"/>
        <w:spacing w:line="276" w:lineRule="auto"/>
        <w:rPr>
          <w:rFonts w:ascii="Arial" w:eastAsia="Arial" w:hAnsi="Arial" w:cs="Arial"/>
          <w:sz w:val="20"/>
          <w:szCs w:val="20"/>
        </w:rPr>
      </w:pPr>
      <w:r>
        <w:rPr>
          <w:rFonts w:ascii="Arial" w:eastAsia="Arial" w:hAnsi="Arial" w:cs="Arial"/>
          <w:sz w:val="20"/>
          <w:szCs w:val="20"/>
        </w:rPr>
        <w:t>Op deze site (</w:t>
      </w:r>
      <w:hyperlink r:id="rId66">
        <w:r>
          <w:rPr>
            <w:rFonts w:ascii="Arial" w:eastAsia="Arial" w:hAnsi="Arial" w:cs="Arial"/>
            <w:color w:val="0000FF"/>
            <w:sz w:val="20"/>
            <w:szCs w:val="20"/>
            <w:u w:val="single"/>
          </w:rPr>
          <w:t>http://kennisbasisict.iminor.nl/</w:t>
        </w:r>
      </w:hyperlink>
      <w:r>
        <w:rPr>
          <w:rFonts w:ascii="Arial" w:eastAsia="Arial" w:hAnsi="Arial" w:cs="Arial"/>
          <w:sz w:val="20"/>
          <w:szCs w:val="20"/>
        </w:rPr>
        <w:t xml:space="preserve">) vind je de kennis, vaardigheden en attitude die je dient aan te tonen. Daarnaast vind je ook informatie over op welke manier je je lesmaterialen kunt maken en beoordelen met behulp van ICT. De landelijke kennisbasis ICT voor leraren staat nader uitgewerkt, met allerlei suggesties en ondersteuning erbij.   </w:t>
      </w:r>
    </w:p>
    <w:p w14:paraId="4BC9A88C" w14:textId="77777777" w:rsidR="00F72003" w:rsidRDefault="00632685" w:rsidP="00412A6E">
      <w:pPr>
        <w:spacing w:line="276" w:lineRule="auto"/>
        <w:rPr>
          <w:rFonts w:ascii="Arial" w:eastAsia="Arial" w:hAnsi="Arial" w:cs="Arial"/>
          <w:sz w:val="20"/>
          <w:szCs w:val="20"/>
        </w:rPr>
      </w:pPr>
      <w:r>
        <w:rPr>
          <w:rFonts w:ascii="Arial" w:eastAsia="Arial" w:hAnsi="Arial" w:cs="Arial"/>
          <w:sz w:val="20"/>
          <w:szCs w:val="20"/>
        </w:rPr>
        <w:t>In het eerste jaar van de PDG-opleiding wordt in de planning van de bijeenkomst aandacht geschonken aan het ICT</w:t>
      </w:r>
      <w:r w:rsidR="00412A6E">
        <w:rPr>
          <w:rFonts w:ascii="Arial" w:eastAsia="Arial" w:hAnsi="Arial" w:cs="Arial"/>
          <w:sz w:val="20"/>
          <w:szCs w:val="20"/>
        </w:rPr>
        <w:t>-</w:t>
      </w:r>
      <w:r>
        <w:rPr>
          <w:rFonts w:ascii="Arial" w:eastAsia="Arial" w:hAnsi="Arial" w:cs="Arial"/>
          <w:sz w:val="20"/>
          <w:szCs w:val="20"/>
        </w:rPr>
        <w:t xml:space="preserve">portfolio (zie studiewijzer). </w:t>
      </w:r>
    </w:p>
    <w:p w14:paraId="1253EF6F" w14:textId="2C3B4424" w:rsidR="00F72003" w:rsidRDefault="00632685" w:rsidP="00412A6E">
      <w:pPr>
        <w:spacing w:line="276" w:lineRule="auto"/>
        <w:rPr>
          <w:rFonts w:ascii="Arial" w:eastAsia="Arial" w:hAnsi="Arial" w:cs="Arial"/>
          <w:sz w:val="20"/>
          <w:szCs w:val="20"/>
        </w:rPr>
      </w:pPr>
      <w:r>
        <w:rPr>
          <w:rFonts w:ascii="Arial" w:eastAsia="Arial" w:hAnsi="Arial" w:cs="Arial"/>
          <w:sz w:val="20"/>
          <w:szCs w:val="20"/>
        </w:rPr>
        <w:t>Je werkt zelfstandig aan het ICT</w:t>
      </w:r>
      <w:r w:rsidR="00412A6E">
        <w:rPr>
          <w:rFonts w:ascii="Arial" w:eastAsia="Arial" w:hAnsi="Arial" w:cs="Arial"/>
          <w:sz w:val="20"/>
          <w:szCs w:val="20"/>
        </w:rPr>
        <w:t>-</w:t>
      </w:r>
      <w:r>
        <w:rPr>
          <w:rFonts w:ascii="Arial" w:eastAsia="Arial" w:hAnsi="Arial" w:cs="Arial"/>
          <w:sz w:val="20"/>
          <w:szCs w:val="20"/>
        </w:rPr>
        <w:t xml:space="preserve">portfolio en kan gebruik maken van ondersteuningsmomenten in het </w:t>
      </w:r>
      <w:r>
        <w:rPr>
          <w:rFonts w:ascii="Arial" w:eastAsia="Arial" w:hAnsi="Arial" w:cs="Arial"/>
          <w:i/>
          <w:sz w:val="20"/>
          <w:szCs w:val="20"/>
        </w:rPr>
        <w:t xml:space="preserve">Experience Centre </w:t>
      </w:r>
      <w:r>
        <w:rPr>
          <w:rFonts w:ascii="Arial" w:eastAsia="Arial" w:hAnsi="Arial" w:cs="Arial"/>
          <w:sz w:val="20"/>
          <w:szCs w:val="20"/>
        </w:rPr>
        <w:t xml:space="preserve">op </w:t>
      </w:r>
      <w:r w:rsidR="00BE20C2">
        <w:rPr>
          <w:rFonts w:ascii="Arial" w:eastAsia="Arial" w:hAnsi="Arial" w:cs="Arial"/>
          <w:sz w:val="20"/>
          <w:szCs w:val="20"/>
        </w:rPr>
        <w:t>NHL</w:t>
      </w:r>
      <w:r w:rsidR="00B46F8E">
        <w:rPr>
          <w:rFonts w:ascii="Arial" w:eastAsia="Arial" w:hAnsi="Arial" w:cs="Arial"/>
          <w:sz w:val="20"/>
          <w:szCs w:val="20"/>
        </w:rPr>
        <w:t xml:space="preserve"> </w:t>
      </w:r>
      <w:r w:rsidR="00BE20C2">
        <w:rPr>
          <w:rFonts w:ascii="Arial" w:eastAsia="Arial" w:hAnsi="Arial" w:cs="Arial"/>
          <w:sz w:val="20"/>
          <w:szCs w:val="20"/>
        </w:rPr>
        <w:t>Stenden</w:t>
      </w:r>
      <w:r>
        <w:rPr>
          <w:rFonts w:ascii="Arial" w:eastAsia="Arial" w:hAnsi="Arial" w:cs="Arial"/>
          <w:sz w:val="20"/>
          <w:szCs w:val="20"/>
        </w:rPr>
        <w:t xml:space="preserve"> Hogeschool in Leeuwarden en in Groningen. </w:t>
      </w:r>
    </w:p>
    <w:p w14:paraId="3915305E" w14:textId="77777777" w:rsidR="00F72003" w:rsidRDefault="00F72003" w:rsidP="00412A6E">
      <w:pPr>
        <w:spacing w:line="276" w:lineRule="auto"/>
        <w:rPr>
          <w:rFonts w:ascii="Arial" w:eastAsia="Arial" w:hAnsi="Arial" w:cs="Arial"/>
          <w:sz w:val="20"/>
          <w:szCs w:val="20"/>
        </w:rPr>
      </w:pPr>
    </w:p>
    <w:p w14:paraId="7CED6514" w14:textId="77777777" w:rsidR="00F72003" w:rsidRDefault="00632685" w:rsidP="00412A6E">
      <w:pPr>
        <w:spacing w:line="276" w:lineRule="auto"/>
        <w:rPr>
          <w:rFonts w:ascii="Arial" w:eastAsia="Arial" w:hAnsi="Arial" w:cs="Arial"/>
          <w:sz w:val="20"/>
          <w:szCs w:val="20"/>
        </w:rPr>
      </w:pPr>
      <w:r>
        <w:rPr>
          <w:rFonts w:ascii="Arial" w:eastAsia="Arial" w:hAnsi="Arial" w:cs="Arial"/>
          <w:b/>
          <w:sz w:val="20"/>
          <w:szCs w:val="20"/>
        </w:rPr>
        <w:t>Beoordeling digitaal ICT- didactiekportfolio</w:t>
      </w:r>
    </w:p>
    <w:p w14:paraId="3A4BB5CA" w14:textId="005B36A4" w:rsidR="00F72003" w:rsidRDefault="00632685" w:rsidP="00412A6E">
      <w:pPr>
        <w:spacing w:line="276" w:lineRule="auto"/>
        <w:rPr>
          <w:rFonts w:ascii="Arial" w:eastAsia="Arial" w:hAnsi="Arial" w:cs="Arial"/>
          <w:sz w:val="20"/>
          <w:szCs w:val="20"/>
        </w:rPr>
      </w:pPr>
      <w:r>
        <w:rPr>
          <w:rFonts w:ascii="Arial" w:eastAsia="Arial" w:hAnsi="Arial" w:cs="Arial"/>
          <w:sz w:val="20"/>
          <w:szCs w:val="20"/>
        </w:rPr>
        <w:t xml:space="preserve">Het digitaal ICT-didactiekportfolio wordt beoordeeld door een docent van de </w:t>
      </w:r>
      <w:r w:rsidR="00BE20C2">
        <w:rPr>
          <w:rFonts w:ascii="Arial" w:eastAsia="Arial" w:hAnsi="Arial" w:cs="Arial"/>
          <w:sz w:val="20"/>
          <w:szCs w:val="20"/>
        </w:rPr>
        <w:t>NHL</w:t>
      </w:r>
      <w:r w:rsidR="001D19E9">
        <w:rPr>
          <w:rFonts w:ascii="Arial" w:eastAsia="Arial" w:hAnsi="Arial" w:cs="Arial"/>
          <w:sz w:val="20"/>
          <w:szCs w:val="20"/>
        </w:rPr>
        <w:t xml:space="preserve"> </w:t>
      </w:r>
      <w:r w:rsidR="00BE20C2">
        <w:rPr>
          <w:rFonts w:ascii="Arial" w:eastAsia="Arial" w:hAnsi="Arial" w:cs="Arial"/>
          <w:sz w:val="20"/>
          <w:szCs w:val="20"/>
        </w:rPr>
        <w:t>Stenden</w:t>
      </w:r>
      <w:r>
        <w:rPr>
          <w:rFonts w:ascii="Arial" w:eastAsia="Arial" w:hAnsi="Arial" w:cs="Arial"/>
          <w:sz w:val="20"/>
          <w:szCs w:val="20"/>
        </w:rPr>
        <w:t xml:space="preserve"> Hogeschool.</w:t>
      </w:r>
    </w:p>
    <w:p w14:paraId="0589D43D" w14:textId="77777777" w:rsidR="00F72003" w:rsidRDefault="00632685" w:rsidP="00412A6E">
      <w:pPr>
        <w:spacing w:line="276" w:lineRule="auto"/>
        <w:rPr>
          <w:rFonts w:ascii="Arial" w:eastAsia="Arial" w:hAnsi="Arial" w:cs="Arial"/>
          <w:sz w:val="20"/>
          <w:szCs w:val="20"/>
        </w:rPr>
      </w:pPr>
      <w:r>
        <w:rPr>
          <w:rFonts w:ascii="Arial" w:eastAsia="Arial" w:hAnsi="Arial" w:cs="Arial"/>
          <w:sz w:val="20"/>
          <w:szCs w:val="20"/>
        </w:rPr>
        <w:t>Wanneer je je portfolio hebt ingeleverd ter beoordeling krijg je een interviewer aangewezen, met wie je een afspraak regelt voor een interview. Tijdens het interview wordt je digitaal ICT-didactiekportfolio beoordeeld. Ook dit beoordelingsformulier vind je op de website en in bijlage I.</w:t>
      </w:r>
    </w:p>
    <w:p w14:paraId="139FD113" w14:textId="77777777" w:rsidR="00F72003" w:rsidRDefault="00F72003" w:rsidP="00412A6E">
      <w:pPr>
        <w:spacing w:line="276" w:lineRule="auto"/>
        <w:rPr>
          <w:rFonts w:ascii="Arial" w:eastAsia="Arial" w:hAnsi="Arial" w:cs="Arial"/>
          <w:sz w:val="20"/>
          <w:szCs w:val="20"/>
        </w:rPr>
      </w:pPr>
    </w:p>
    <w:p w14:paraId="7524801E" w14:textId="202CD287" w:rsidR="00F72003" w:rsidRDefault="006F1F50" w:rsidP="00412A6E">
      <w:pPr>
        <w:spacing w:line="276" w:lineRule="auto"/>
        <w:rPr>
          <w:rFonts w:ascii="Arial" w:eastAsia="Arial" w:hAnsi="Arial" w:cs="Arial"/>
          <w:b/>
          <w:sz w:val="20"/>
          <w:szCs w:val="20"/>
        </w:rPr>
      </w:pPr>
      <w:r>
        <w:rPr>
          <w:rFonts w:ascii="Arial" w:eastAsia="Arial" w:hAnsi="Arial" w:cs="Arial"/>
          <w:b/>
          <w:sz w:val="20"/>
          <w:szCs w:val="20"/>
        </w:rPr>
        <w:br w:type="column"/>
      </w:r>
      <w:r w:rsidR="00632685">
        <w:rPr>
          <w:rFonts w:ascii="Arial" w:eastAsia="Arial" w:hAnsi="Arial" w:cs="Arial"/>
          <w:b/>
          <w:sz w:val="20"/>
          <w:szCs w:val="20"/>
        </w:rPr>
        <w:lastRenderedPageBreak/>
        <w:t>Koppeling met beoordelingscriteria PDG</w:t>
      </w:r>
    </w:p>
    <w:p w14:paraId="14540446" w14:textId="77777777" w:rsidR="00F72003" w:rsidRDefault="00632685" w:rsidP="00412A6E">
      <w:pPr>
        <w:spacing w:line="276" w:lineRule="auto"/>
        <w:rPr>
          <w:rFonts w:ascii="Arial" w:eastAsia="Arial" w:hAnsi="Arial" w:cs="Arial"/>
          <w:sz w:val="20"/>
          <w:szCs w:val="20"/>
        </w:rPr>
      </w:pPr>
      <w:r>
        <w:rPr>
          <w:rFonts w:ascii="Arial" w:eastAsia="Arial" w:hAnsi="Arial" w:cs="Arial"/>
          <w:sz w:val="20"/>
          <w:szCs w:val="20"/>
        </w:rPr>
        <w:t>Binnen het PDG-traject is het ICT-didactiekportfolio het beroepsproduct In digitale vorm. Voor de beoordeling van een beroepsproduct wordt steeds een variant van het ‘Beoordelingsformulier beroepsproducten’, bijlage D gebruikt. De nadere invulling van de variant is afhankelijk van je eigen selectie van de beoordelingscriteria, zie bijlage B.</w:t>
      </w:r>
    </w:p>
    <w:p w14:paraId="7634B131" w14:textId="7C4AB06E" w:rsidR="00F72003" w:rsidRDefault="00632685" w:rsidP="00412A6E">
      <w:pPr>
        <w:spacing w:line="276" w:lineRule="auto"/>
        <w:rPr>
          <w:rFonts w:ascii="Arial" w:eastAsia="Arial" w:hAnsi="Arial" w:cs="Arial"/>
          <w:sz w:val="20"/>
          <w:szCs w:val="20"/>
        </w:rPr>
      </w:pPr>
      <w:r>
        <w:rPr>
          <w:rFonts w:ascii="Arial" w:eastAsia="Arial" w:hAnsi="Arial" w:cs="Arial"/>
          <w:sz w:val="20"/>
          <w:szCs w:val="20"/>
        </w:rPr>
        <w:t xml:space="preserve">Maak inzichtelijk aan welke beoordelingscriteria je hebt gewerkt in het beroepsproduct </w:t>
      </w:r>
      <w:r w:rsidR="00412A6E">
        <w:rPr>
          <w:rFonts w:ascii="Arial" w:eastAsia="Arial" w:hAnsi="Arial" w:cs="Arial"/>
          <w:sz w:val="20"/>
          <w:szCs w:val="20"/>
        </w:rPr>
        <w:t>‘</w:t>
      </w:r>
      <w:r>
        <w:rPr>
          <w:rFonts w:ascii="Arial" w:eastAsia="Arial" w:hAnsi="Arial" w:cs="Arial"/>
          <w:sz w:val="20"/>
          <w:szCs w:val="20"/>
        </w:rPr>
        <w:t>In digitale vorm</w:t>
      </w:r>
      <w:r w:rsidR="00412A6E">
        <w:rPr>
          <w:rFonts w:ascii="Arial" w:eastAsia="Arial" w:hAnsi="Arial" w:cs="Arial"/>
          <w:sz w:val="20"/>
          <w:szCs w:val="20"/>
        </w:rPr>
        <w:t>’</w:t>
      </w:r>
      <w:r>
        <w:rPr>
          <w:rFonts w:ascii="Arial" w:eastAsia="Arial" w:hAnsi="Arial" w:cs="Arial"/>
          <w:sz w:val="20"/>
          <w:szCs w:val="20"/>
        </w:rPr>
        <w:t xml:space="preserve"> en maak hier een reflectie van.</w:t>
      </w:r>
      <w:r w:rsidR="00412A6E">
        <w:rPr>
          <w:rFonts w:ascii="Arial" w:eastAsia="Arial" w:hAnsi="Arial" w:cs="Arial"/>
          <w:sz w:val="20"/>
          <w:szCs w:val="20"/>
        </w:rPr>
        <w:br/>
      </w:r>
      <w:r>
        <w:rPr>
          <w:rFonts w:ascii="Arial" w:eastAsia="Arial" w:hAnsi="Arial" w:cs="Arial"/>
          <w:sz w:val="20"/>
          <w:szCs w:val="20"/>
        </w:rPr>
        <w:t xml:space="preserve">In </w:t>
      </w:r>
      <w:r w:rsidR="00412A6E">
        <w:rPr>
          <w:rFonts w:ascii="Arial" w:eastAsia="Arial" w:hAnsi="Arial" w:cs="Arial"/>
          <w:sz w:val="20"/>
          <w:szCs w:val="20"/>
        </w:rPr>
        <w:t xml:space="preserve">het </w:t>
      </w:r>
      <w:r>
        <w:rPr>
          <w:rFonts w:ascii="Arial" w:eastAsia="Arial" w:hAnsi="Arial" w:cs="Arial"/>
          <w:sz w:val="20"/>
          <w:szCs w:val="20"/>
        </w:rPr>
        <w:t xml:space="preserve">reflectieverslag van maximaal 2 A4 maak je waarneembaar hoe dit beroepsproduct heeft bijgedragen aan je eigen persoonlijke en professionele ontwikkeling in verbinding met de beoordelingscriteria die je hebt gekozen. Je </w:t>
      </w:r>
      <w:r w:rsidR="00BE20C2">
        <w:rPr>
          <w:rFonts w:ascii="Arial" w:eastAsia="Arial" w:hAnsi="Arial" w:cs="Arial"/>
          <w:sz w:val="20"/>
          <w:szCs w:val="20"/>
        </w:rPr>
        <w:t>NHLStenden</w:t>
      </w:r>
      <w:r w:rsidR="00756A3D">
        <w:rPr>
          <w:rFonts w:ascii="Arial" w:eastAsia="Arial" w:hAnsi="Arial" w:cs="Arial"/>
          <w:sz w:val="20"/>
          <w:szCs w:val="20"/>
        </w:rPr>
        <w:t>-begeleider</w:t>
      </w:r>
      <w:r>
        <w:rPr>
          <w:rFonts w:ascii="Arial" w:eastAsia="Arial" w:hAnsi="Arial" w:cs="Arial"/>
          <w:sz w:val="20"/>
          <w:szCs w:val="20"/>
        </w:rPr>
        <w:t xml:space="preserve"> beoordeelt de koppeling met de beoordelingscriteria PDG, zie bijlage D.</w:t>
      </w:r>
    </w:p>
    <w:p w14:paraId="585F6B56" w14:textId="169B6C0C" w:rsidR="00ED7CCB" w:rsidRDefault="00ED7CCB" w:rsidP="00412A6E">
      <w:pPr>
        <w:spacing w:line="276" w:lineRule="auto"/>
        <w:rPr>
          <w:rFonts w:ascii="Arial" w:eastAsia="Arial" w:hAnsi="Arial" w:cs="Arial"/>
          <w:sz w:val="20"/>
          <w:szCs w:val="20"/>
        </w:rPr>
      </w:pPr>
    </w:p>
    <w:p w14:paraId="14E7EB71" w14:textId="549B81F6" w:rsidR="00137C84" w:rsidRPr="00171BEF" w:rsidRDefault="00137C84" w:rsidP="00137C84">
      <w:pPr>
        <w:spacing w:line="276" w:lineRule="auto"/>
        <w:ind w:firstLine="142"/>
        <w:contextualSpacing/>
        <w:rPr>
          <w:rFonts w:ascii="Arial" w:eastAsia="Arial" w:hAnsi="Arial" w:cs="Arial"/>
          <w:b/>
          <w:color w:val="C00000"/>
          <w:sz w:val="20"/>
          <w:szCs w:val="20"/>
        </w:rPr>
      </w:pPr>
      <w:r>
        <w:rPr>
          <w:rFonts w:ascii="Arial" w:eastAsia="Arial" w:hAnsi="Arial" w:cs="Arial"/>
          <w:b/>
          <w:color w:val="000000" w:themeColor="text1"/>
          <w:sz w:val="20"/>
          <w:szCs w:val="20"/>
        </w:rPr>
        <w:t xml:space="preserve">7. </w:t>
      </w:r>
      <w:r w:rsidR="001D19E9">
        <w:rPr>
          <w:rFonts w:ascii="Arial" w:eastAsia="Arial" w:hAnsi="Arial" w:cs="Arial"/>
          <w:b/>
          <w:color w:val="000000" w:themeColor="text1"/>
          <w:sz w:val="20"/>
          <w:szCs w:val="20"/>
        </w:rPr>
        <w:t>Afronding PDG Traject</w:t>
      </w:r>
    </w:p>
    <w:p w14:paraId="203FF850" w14:textId="77777777" w:rsidR="00137C84" w:rsidRPr="008D35DF" w:rsidRDefault="00137C84" w:rsidP="00137C84">
      <w:pPr>
        <w:spacing w:line="276" w:lineRule="auto"/>
        <w:rPr>
          <w:rFonts w:ascii="Arial" w:eastAsia="Arial" w:hAnsi="Arial" w:cs="Arial"/>
          <w:color w:val="000000" w:themeColor="text1"/>
          <w:sz w:val="20"/>
          <w:szCs w:val="20"/>
        </w:rPr>
      </w:pPr>
    </w:p>
    <w:p w14:paraId="5125D99F" w14:textId="77777777" w:rsidR="00137C84" w:rsidRPr="008D35DF" w:rsidRDefault="00137C84" w:rsidP="00137C84">
      <w:pPr>
        <w:spacing w:line="276" w:lineRule="auto"/>
        <w:rPr>
          <w:rFonts w:ascii="Arial" w:eastAsia="Arial" w:hAnsi="Arial" w:cs="Arial"/>
          <w:color w:val="000000" w:themeColor="text1"/>
          <w:sz w:val="20"/>
          <w:szCs w:val="20"/>
        </w:rPr>
      </w:pPr>
      <w:r w:rsidRPr="008D35DF">
        <w:rPr>
          <w:rFonts w:ascii="Arial" w:eastAsia="Arial" w:hAnsi="Arial" w:cs="Arial"/>
          <w:color w:val="000000" w:themeColor="text1"/>
          <w:sz w:val="20"/>
          <w:szCs w:val="20"/>
        </w:rPr>
        <w:t>Als al je beroepsproducten beoordeeld zijn met een voldoende geef je je op voor de afronding van het PDG-traject bij het secretariaat</w:t>
      </w:r>
      <w:r>
        <w:rPr>
          <w:rFonts w:ascii="Arial" w:eastAsia="Arial" w:hAnsi="Arial" w:cs="Arial"/>
          <w:color w:val="000000" w:themeColor="text1"/>
          <w:sz w:val="20"/>
          <w:szCs w:val="20"/>
        </w:rPr>
        <w:t xml:space="preserve"> </w:t>
      </w:r>
      <w:r w:rsidRPr="008D35DF">
        <w:rPr>
          <w:rFonts w:ascii="Arial" w:eastAsia="Arial" w:hAnsi="Arial" w:cs="Arial"/>
          <w:color w:val="000000" w:themeColor="text1"/>
          <w:sz w:val="20"/>
          <w:szCs w:val="20"/>
        </w:rPr>
        <w:t>(</w:t>
      </w:r>
      <w:hyperlink r:id="rId67" w:history="1">
        <w:r w:rsidRPr="008D35DF">
          <w:rPr>
            <w:rStyle w:val="Hyperlink"/>
            <w:rFonts w:ascii="Arial" w:eastAsia="Arial" w:hAnsi="Arial" w:cs="Arial"/>
            <w:color w:val="000000" w:themeColor="text1"/>
            <w:sz w:val="20"/>
            <w:szCs w:val="20"/>
          </w:rPr>
          <w:t>m.e.veen@nhl.nl</w:t>
        </w:r>
      </w:hyperlink>
      <w:r w:rsidRPr="008D35DF">
        <w:rPr>
          <w:rFonts w:ascii="Arial" w:eastAsia="Arial" w:hAnsi="Arial" w:cs="Arial"/>
          <w:color w:val="000000" w:themeColor="text1"/>
          <w:sz w:val="20"/>
          <w:szCs w:val="20"/>
        </w:rPr>
        <w:t>)</w:t>
      </w:r>
      <w:r>
        <w:rPr>
          <w:rFonts w:ascii="Arial" w:eastAsia="Arial" w:hAnsi="Arial" w:cs="Arial"/>
          <w:color w:val="000000" w:themeColor="text1"/>
          <w:sz w:val="20"/>
          <w:szCs w:val="20"/>
        </w:rPr>
        <w:t xml:space="preserve">. </w:t>
      </w:r>
    </w:p>
    <w:p w14:paraId="341A8A52" w14:textId="4998182E" w:rsidR="00137C84" w:rsidRPr="008D35DF" w:rsidRDefault="00137C84" w:rsidP="00137C84">
      <w:pPr>
        <w:spacing w:line="276" w:lineRule="auto"/>
        <w:rPr>
          <w:rFonts w:ascii="Arial" w:hAnsi="Arial" w:cs="Arial"/>
          <w:color w:val="000000" w:themeColor="text1"/>
          <w:sz w:val="20"/>
          <w:szCs w:val="20"/>
        </w:rPr>
      </w:pPr>
      <w:r w:rsidRPr="008D35DF">
        <w:rPr>
          <w:rFonts w:ascii="Arial" w:eastAsia="Arial" w:hAnsi="Arial" w:cs="Arial"/>
          <w:color w:val="000000" w:themeColor="text1"/>
          <w:sz w:val="20"/>
          <w:szCs w:val="20"/>
        </w:rPr>
        <w:t xml:space="preserve">De afronding bestaat uit twee onderdelen namelijk een eindproduct en een </w:t>
      </w:r>
      <w:r w:rsidR="001D19E9">
        <w:rPr>
          <w:rFonts w:ascii="Arial" w:eastAsia="Arial" w:hAnsi="Arial" w:cs="Arial"/>
          <w:color w:val="000000" w:themeColor="text1"/>
          <w:sz w:val="20"/>
          <w:szCs w:val="20"/>
        </w:rPr>
        <w:t xml:space="preserve">eindgesprek </w:t>
      </w:r>
      <w:r>
        <w:rPr>
          <w:rFonts w:ascii="Arial" w:eastAsia="Arial" w:hAnsi="Arial" w:cs="Arial"/>
          <w:color w:val="000000" w:themeColor="text1"/>
          <w:sz w:val="20"/>
          <w:szCs w:val="20"/>
        </w:rPr>
        <w:t xml:space="preserve">welke summatief beoordeeld worden. </w:t>
      </w:r>
    </w:p>
    <w:p w14:paraId="7939324B" w14:textId="77777777" w:rsidR="00137C84" w:rsidRPr="008D35DF" w:rsidRDefault="00137C84" w:rsidP="00137C84">
      <w:pPr>
        <w:spacing w:line="276" w:lineRule="auto"/>
        <w:rPr>
          <w:rFonts w:ascii="Arial" w:eastAsia="Arial" w:hAnsi="Arial" w:cs="Arial"/>
          <w:b/>
          <w:color w:val="000000" w:themeColor="text1"/>
          <w:sz w:val="20"/>
          <w:szCs w:val="20"/>
        </w:rPr>
      </w:pPr>
    </w:p>
    <w:p w14:paraId="224B6487" w14:textId="77777777" w:rsidR="00137C84" w:rsidRPr="008D35DF" w:rsidRDefault="00137C84" w:rsidP="00137C84">
      <w:pPr>
        <w:spacing w:line="276" w:lineRule="auto"/>
        <w:rPr>
          <w:rFonts w:ascii="Arial" w:eastAsia="Arial" w:hAnsi="Arial" w:cs="Arial"/>
          <w:b/>
          <w:color w:val="000000" w:themeColor="text1"/>
          <w:sz w:val="20"/>
          <w:szCs w:val="20"/>
        </w:rPr>
      </w:pPr>
      <w:r w:rsidRPr="008D35DF">
        <w:rPr>
          <w:rFonts w:ascii="Arial" w:eastAsia="Arial" w:hAnsi="Arial" w:cs="Arial"/>
          <w:b/>
          <w:color w:val="000000" w:themeColor="text1"/>
          <w:sz w:val="20"/>
          <w:szCs w:val="20"/>
        </w:rPr>
        <w:t>Eindproduct</w:t>
      </w:r>
    </w:p>
    <w:p w14:paraId="415C5D7E" w14:textId="77777777" w:rsidR="00137C84" w:rsidRDefault="00137C84" w:rsidP="00137C84">
      <w:pPr>
        <w:spacing w:line="276" w:lineRule="auto"/>
        <w:rPr>
          <w:rFonts w:ascii="Arial" w:eastAsia="Arial" w:hAnsi="Arial" w:cs="Arial"/>
          <w:color w:val="000000" w:themeColor="text1"/>
          <w:sz w:val="20"/>
          <w:szCs w:val="20"/>
        </w:rPr>
      </w:pPr>
      <w:r w:rsidRPr="008D35DF">
        <w:rPr>
          <w:rFonts w:ascii="Arial" w:eastAsia="Arial" w:hAnsi="Arial" w:cs="Arial"/>
          <w:color w:val="000000" w:themeColor="text1"/>
          <w:sz w:val="20"/>
          <w:szCs w:val="20"/>
        </w:rPr>
        <w:t xml:space="preserve">In verslag of andere vorm </w:t>
      </w:r>
      <w:r>
        <w:rPr>
          <w:rFonts w:ascii="Arial" w:eastAsia="Arial" w:hAnsi="Arial" w:cs="Arial"/>
          <w:color w:val="000000" w:themeColor="text1"/>
          <w:sz w:val="20"/>
          <w:szCs w:val="20"/>
        </w:rPr>
        <w:t>laat jij zien wie jij bent als docent met het TGI model als onderlegger:</w:t>
      </w:r>
    </w:p>
    <w:p w14:paraId="0F7B8B6F" w14:textId="77777777" w:rsidR="00137C84" w:rsidRDefault="00137C84" w:rsidP="00137C84">
      <w:pPr>
        <w:spacing w:line="276" w:lineRule="auto"/>
        <w:rPr>
          <w:rFonts w:ascii="Arial" w:eastAsia="Arial" w:hAnsi="Arial" w:cs="Arial"/>
          <w:color w:val="000000" w:themeColor="text1"/>
          <w:sz w:val="20"/>
          <w:szCs w:val="20"/>
        </w:rPr>
      </w:pPr>
    </w:p>
    <w:p w14:paraId="11A0E0F1" w14:textId="77777777" w:rsidR="00137C84" w:rsidRPr="0069284E" w:rsidRDefault="00137C84" w:rsidP="00137C84">
      <w:pPr>
        <w:pStyle w:val="Lijstalinea"/>
        <w:numPr>
          <w:ilvl w:val="0"/>
          <w:numId w:val="100"/>
        </w:numPr>
        <w:spacing w:line="276" w:lineRule="auto"/>
        <w:rPr>
          <w:rFonts w:ascii="Arial" w:eastAsia="Arial" w:hAnsi="Arial" w:cs="Arial"/>
          <w:color w:val="000000" w:themeColor="text1"/>
          <w:sz w:val="20"/>
          <w:szCs w:val="20"/>
        </w:rPr>
      </w:pPr>
      <w:r w:rsidRPr="0069284E">
        <w:rPr>
          <w:rFonts w:ascii="Arial" w:eastAsia="Arial" w:hAnsi="Arial" w:cs="Arial"/>
          <w:color w:val="000000" w:themeColor="text1"/>
          <w:sz w:val="20"/>
          <w:szCs w:val="20"/>
        </w:rPr>
        <w:t>Persoonlijke ontwikkeling en professionele identiteit</w:t>
      </w:r>
      <w:r>
        <w:rPr>
          <w:rFonts w:ascii="Arial" w:eastAsia="Arial" w:hAnsi="Arial" w:cs="Arial"/>
          <w:color w:val="000000" w:themeColor="text1"/>
          <w:sz w:val="20"/>
          <w:szCs w:val="20"/>
        </w:rPr>
        <w:t xml:space="preserve">: </w:t>
      </w:r>
      <w:r>
        <w:rPr>
          <w:rFonts w:ascii="Arial" w:eastAsia="Arial" w:hAnsi="Arial" w:cs="Arial"/>
          <w:i/>
          <w:color w:val="000000" w:themeColor="text1"/>
          <w:sz w:val="20"/>
          <w:szCs w:val="20"/>
        </w:rPr>
        <w:t xml:space="preserve">terugblik op je onderwijsbiografie en je ontwikkelplan: waar kwam je vandaan,  waar sta je nu en waar wil je naartoe, vanuit welke onderwijsvisie werk je? </w:t>
      </w:r>
      <w:r>
        <w:rPr>
          <w:rFonts w:ascii="Arial" w:eastAsia="Arial" w:hAnsi="Arial" w:cs="Arial"/>
          <w:color w:val="000000" w:themeColor="text1"/>
          <w:sz w:val="20"/>
          <w:szCs w:val="20"/>
        </w:rPr>
        <w:t>(</w:t>
      </w:r>
      <w:r w:rsidRPr="00A117A5">
        <w:rPr>
          <w:rFonts w:ascii="Arial" w:eastAsia="Arial" w:hAnsi="Arial" w:cs="Arial"/>
          <w:color w:val="0070C0"/>
          <w:sz w:val="20"/>
          <w:szCs w:val="20"/>
        </w:rPr>
        <w:t>IK</w:t>
      </w:r>
      <w:r>
        <w:rPr>
          <w:rFonts w:ascii="Arial" w:eastAsia="Arial" w:hAnsi="Arial" w:cs="Arial"/>
          <w:color w:val="000000" w:themeColor="text1"/>
          <w:sz w:val="20"/>
          <w:szCs w:val="20"/>
        </w:rPr>
        <w:t>)</w:t>
      </w:r>
    </w:p>
    <w:p w14:paraId="63E23931" w14:textId="77777777" w:rsidR="00137C84" w:rsidRPr="0069284E" w:rsidRDefault="00137C84" w:rsidP="00137C84">
      <w:pPr>
        <w:pStyle w:val="Lijstalinea"/>
        <w:numPr>
          <w:ilvl w:val="0"/>
          <w:numId w:val="100"/>
        </w:numPr>
        <w:spacing w:line="276" w:lineRule="auto"/>
        <w:rPr>
          <w:rFonts w:ascii="Arial" w:eastAsia="Arial" w:hAnsi="Arial" w:cs="Arial"/>
          <w:color w:val="000000" w:themeColor="text1"/>
          <w:sz w:val="20"/>
          <w:szCs w:val="20"/>
        </w:rPr>
      </w:pPr>
      <w:r w:rsidRPr="0069284E">
        <w:rPr>
          <w:rFonts w:ascii="Arial" w:eastAsia="Arial" w:hAnsi="Arial" w:cs="Arial"/>
          <w:color w:val="000000" w:themeColor="text1"/>
          <w:sz w:val="20"/>
          <w:szCs w:val="20"/>
        </w:rPr>
        <w:t>Samen met de ander</w:t>
      </w:r>
      <w:r>
        <w:rPr>
          <w:rFonts w:ascii="Arial" w:eastAsia="Arial" w:hAnsi="Arial" w:cs="Arial"/>
          <w:color w:val="000000" w:themeColor="text1"/>
          <w:sz w:val="20"/>
          <w:szCs w:val="20"/>
        </w:rPr>
        <w:t xml:space="preserve">: </w:t>
      </w:r>
      <w:r>
        <w:rPr>
          <w:rFonts w:ascii="Arial" w:eastAsia="Arial" w:hAnsi="Arial" w:cs="Arial"/>
          <w:i/>
          <w:color w:val="000000" w:themeColor="text1"/>
          <w:sz w:val="20"/>
          <w:szCs w:val="20"/>
        </w:rPr>
        <w:t xml:space="preserve">hoe werk ik als docent met groepen, als collega in teams, welke effecten heb ik op studenten, collega’s en het mbo-werkveld, hoe leer ik zelf in groepen en teams, wie zijn betrokken bij mijn leren? </w:t>
      </w:r>
      <w:r>
        <w:rPr>
          <w:rFonts w:ascii="Arial" w:eastAsia="Arial" w:hAnsi="Arial" w:cs="Arial"/>
          <w:color w:val="000000" w:themeColor="text1"/>
          <w:sz w:val="20"/>
          <w:szCs w:val="20"/>
        </w:rPr>
        <w:t>(</w:t>
      </w:r>
      <w:r w:rsidRPr="00A117A5">
        <w:rPr>
          <w:rFonts w:ascii="Arial" w:eastAsia="Arial" w:hAnsi="Arial" w:cs="Arial"/>
          <w:color w:val="0070C0"/>
          <w:sz w:val="20"/>
          <w:szCs w:val="20"/>
        </w:rPr>
        <w:t>WIJ</w:t>
      </w:r>
      <w:r>
        <w:rPr>
          <w:rFonts w:ascii="Arial" w:eastAsia="Arial" w:hAnsi="Arial" w:cs="Arial"/>
          <w:color w:val="000000" w:themeColor="text1"/>
          <w:sz w:val="20"/>
          <w:szCs w:val="20"/>
        </w:rPr>
        <w:t>)</w:t>
      </w:r>
    </w:p>
    <w:p w14:paraId="78B8FD1D" w14:textId="5BD3A01C" w:rsidR="00137C84" w:rsidRPr="00171BEF" w:rsidRDefault="00137C84" w:rsidP="00137C84">
      <w:pPr>
        <w:pStyle w:val="Lijstalinea"/>
        <w:numPr>
          <w:ilvl w:val="0"/>
          <w:numId w:val="100"/>
        </w:numPr>
        <w:spacing w:line="276" w:lineRule="auto"/>
        <w:rPr>
          <w:color w:val="000000" w:themeColor="text1"/>
          <w:sz w:val="20"/>
          <w:szCs w:val="20"/>
        </w:rPr>
      </w:pPr>
      <w:r w:rsidRPr="00171BEF">
        <w:rPr>
          <w:rFonts w:ascii="Arial" w:eastAsia="Arial" w:hAnsi="Arial" w:cs="Arial"/>
          <w:color w:val="000000" w:themeColor="text1"/>
          <w:sz w:val="20"/>
          <w:szCs w:val="20"/>
        </w:rPr>
        <w:t xml:space="preserve">De taken van de mbo docent: </w:t>
      </w:r>
      <w:r w:rsidRPr="00171BEF">
        <w:rPr>
          <w:rFonts w:ascii="Arial" w:eastAsia="Arial" w:hAnsi="Arial" w:cs="Arial"/>
          <w:i/>
          <w:color w:val="000000" w:themeColor="text1"/>
          <w:sz w:val="20"/>
          <w:szCs w:val="20"/>
        </w:rPr>
        <w:t>wat hebben de opbrengsten uit de bijeenkomsten van de opleiding en je eigen beroepsproducten je geleer</w:t>
      </w:r>
      <w:r>
        <w:rPr>
          <w:rFonts w:ascii="Arial" w:eastAsia="Arial" w:hAnsi="Arial" w:cs="Arial"/>
          <w:i/>
          <w:color w:val="000000" w:themeColor="text1"/>
          <w:sz w:val="20"/>
          <w:szCs w:val="20"/>
        </w:rPr>
        <w:t>d</w:t>
      </w:r>
      <w:r w:rsidRPr="00171BEF">
        <w:rPr>
          <w:rFonts w:ascii="Arial" w:eastAsia="Arial" w:hAnsi="Arial" w:cs="Arial"/>
          <w:i/>
          <w:color w:val="000000" w:themeColor="text1"/>
          <w:sz w:val="20"/>
          <w:szCs w:val="20"/>
        </w:rPr>
        <w:t xml:space="preserve"> ten aanzien van de zes taken van de mbo docent? </w:t>
      </w:r>
      <w:r>
        <w:rPr>
          <w:rFonts w:ascii="Arial" w:eastAsia="Arial" w:hAnsi="Arial" w:cs="Arial"/>
          <w:i/>
          <w:color w:val="000000" w:themeColor="text1"/>
          <w:sz w:val="20"/>
          <w:szCs w:val="20"/>
        </w:rPr>
        <w:t>Maak een verbinding</w:t>
      </w:r>
      <w:r w:rsidRPr="00171BEF">
        <w:rPr>
          <w:rFonts w:ascii="Arial" w:eastAsia="Arial" w:hAnsi="Arial" w:cs="Arial"/>
          <w:i/>
          <w:color w:val="000000" w:themeColor="text1"/>
          <w:sz w:val="20"/>
          <w:szCs w:val="20"/>
        </w:rPr>
        <w:t xml:space="preserve"> met minimaal twee inspiratiebronnen/modellen uit de onderwijskundige literatuur</w:t>
      </w:r>
      <w:r>
        <w:rPr>
          <w:rFonts w:ascii="Arial" w:eastAsia="Arial" w:hAnsi="Arial" w:cs="Arial"/>
          <w:i/>
          <w:color w:val="000000" w:themeColor="text1"/>
          <w:sz w:val="20"/>
          <w:szCs w:val="20"/>
        </w:rPr>
        <w:t xml:space="preserve"> en licht deze toe met praktijkvoorbeelden </w:t>
      </w:r>
      <w:r>
        <w:rPr>
          <w:rFonts w:ascii="Arial" w:eastAsia="Arial" w:hAnsi="Arial" w:cs="Arial"/>
          <w:color w:val="000000" w:themeColor="text1"/>
          <w:sz w:val="20"/>
          <w:szCs w:val="20"/>
        </w:rPr>
        <w:t>(</w:t>
      </w:r>
      <w:r w:rsidRPr="00075E6F">
        <w:rPr>
          <w:rFonts w:ascii="Arial" w:eastAsia="Arial" w:hAnsi="Arial" w:cs="Arial"/>
          <w:color w:val="0070C0"/>
          <w:sz w:val="20"/>
          <w:szCs w:val="20"/>
        </w:rPr>
        <w:t>HET</w:t>
      </w:r>
      <w:r>
        <w:rPr>
          <w:rFonts w:ascii="Arial" w:eastAsia="Arial" w:hAnsi="Arial" w:cs="Arial"/>
          <w:color w:val="000000" w:themeColor="text1"/>
          <w:sz w:val="20"/>
          <w:szCs w:val="20"/>
        </w:rPr>
        <w:t>)</w:t>
      </w:r>
    </w:p>
    <w:p w14:paraId="6BD34C73" w14:textId="77777777" w:rsidR="00137C84" w:rsidRDefault="00137C84" w:rsidP="00137C84">
      <w:pPr>
        <w:spacing w:line="276" w:lineRule="auto"/>
        <w:rPr>
          <w:rFonts w:ascii="Arial" w:eastAsia="Arial" w:hAnsi="Arial" w:cs="Arial"/>
          <w:color w:val="000000" w:themeColor="text1"/>
          <w:sz w:val="20"/>
          <w:szCs w:val="20"/>
        </w:rPr>
      </w:pPr>
    </w:p>
    <w:p w14:paraId="2428CEFE" w14:textId="77777777" w:rsidR="00137C84" w:rsidRPr="00171BEF" w:rsidRDefault="00137C84" w:rsidP="00137C84">
      <w:pPr>
        <w:spacing w:line="276" w:lineRule="auto"/>
        <w:rPr>
          <w:color w:val="000000" w:themeColor="text1"/>
          <w:sz w:val="20"/>
          <w:szCs w:val="20"/>
        </w:rPr>
      </w:pPr>
      <w:r w:rsidRPr="00171BEF">
        <w:rPr>
          <w:rFonts w:ascii="Arial" w:eastAsia="Arial" w:hAnsi="Arial" w:cs="Arial"/>
          <w:color w:val="000000" w:themeColor="text1"/>
          <w:sz w:val="20"/>
          <w:szCs w:val="20"/>
        </w:rPr>
        <w:t>Bronnenlijst (volgens APA-norm)</w:t>
      </w:r>
    </w:p>
    <w:p w14:paraId="4C999973" w14:textId="77777777" w:rsidR="00137C84" w:rsidRPr="008D35DF" w:rsidRDefault="00137C84" w:rsidP="00137C84">
      <w:pPr>
        <w:spacing w:line="276" w:lineRule="auto"/>
        <w:rPr>
          <w:rFonts w:ascii="Arial" w:eastAsia="Arial" w:hAnsi="Arial" w:cs="Arial"/>
          <w:color w:val="000000" w:themeColor="text1"/>
          <w:sz w:val="20"/>
          <w:szCs w:val="20"/>
        </w:rPr>
      </w:pPr>
    </w:p>
    <w:p w14:paraId="3BA0ACF1" w14:textId="4BE17FC4" w:rsidR="00137C84" w:rsidRPr="008D35DF" w:rsidRDefault="00137C84" w:rsidP="00137C84">
      <w:pPr>
        <w:spacing w:line="276" w:lineRule="auto"/>
        <w:rPr>
          <w:rFonts w:ascii="Arial" w:eastAsia="Arial" w:hAnsi="Arial" w:cs="Arial"/>
          <w:color w:val="000000" w:themeColor="text1"/>
          <w:sz w:val="20"/>
          <w:szCs w:val="20"/>
        </w:rPr>
      </w:pPr>
      <w:r w:rsidRPr="008D35DF">
        <w:rPr>
          <w:rFonts w:ascii="Arial" w:eastAsia="Arial" w:hAnsi="Arial" w:cs="Arial"/>
          <w:color w:val="000000" w:themeColor="text1"/>
          <w:sz w:val="20"/>
          <w:szCs w:val="20"/>
        </w:rPr>
        <w:t>Het eindproduct wordt beoordeeld door twee onafhankelijke assessoren: een vanuit de NHL</w:t>
      </w:r>
      <w:r>
        <w:rPr>
          <w:rFonts w:ascii="Arial" w:eastAsia="Arial" w:hAnsi="Arial" w:cs="Arial"/>
          <w:color w:val="000000" w:themeColor="text1"/>
          <w:sz w:val="20"/>
          <w:szCs w:val="20"/>
        </w:rPr>
        <w:t xml:space="preserve"> Stenden Hogeschool</w:t>
      </w:r>
      <w:r w:rsidRPr="008D35DF">
        <w:rPr>
          <w:rFonts w:ascii="Arial" w:eastAsia="Arial" w:hAnsi="Arial" w:cs="Arial"/>
          <w:color w:val="000000" w:themeColor="text1"/>
          <w:sz w:val="20"/>
          <w:szCs w:val="20"/>
        </w:rPr>
        <w:t xml:space="preserve"> en</w:t>
      </w:r>
      <w:r>
        <w:rPr>
          <w:rFonts w:ascii="Arial" w:eastAsia="Arial" w:hAnsi="Arial" w:cs="Arial"/>
          <w:color w:val="000000" w:themeColor="text1"/>
          <w:sz w:val="20"/>
          <w:szCs w:val="20"/>
        </w:rPr>
        <w:t xml:space="preserve"> werkveldassessor uit het mbo</w:t>
      </w:r>
      <w:r w:rsidRPr="008D35DF">
        <w:rPr>
          <w:rFonts w:ascii="Arial" w:eastAsia="Arial" w:hAnsi="Arial" w:cs="Arial"/>
          <w:color w:val="000000" w:themeColor="text1"/>
          <w:sz w:val="20"/>
          <w:szCs w:val="20"/>
        </w:rPr>
        <w:t xml:space="preserve">, die door de examencommissie aangewezen zijn als examinator. Na bestudering van het product krijg je eventueel feedback. Wanneer je product </w:t>
      </w:r>
      <w:r>
        <w:rPr>
          <w:rFonts w:ascii="Arial" w:eastAsia="Arial" w:hAnsi="Arial" w:cs="Arial"/>
          <w:color w:val="000000" w:themeColor="text1"/>
          <w:sz w:val="20"/>
          <w:szCs w:val="20"/>
        </w:rPr>
        <w:t>aan de eisen voldoet en als zodanig is beoordeeld door de assessoren</w:t>
      </w:r>
      <w:r w:rsidRPr="008D35DF">
        <w:rPr>
          <w:rFonts w:ascii="Arial" w:eastAsia="Arial" w:hAnsi="Arial" w:cs="Arial"/>
          <w:color w:val="000000" w:themeColor="text1"/>
          <w:sz w:val="20"/>
          <w:szCs w:val="20"/>
        </w:rPr>
        <w:t>, kan je deelnemen aan het eindgesprek.</w:t>
      </w:r>
    </w:p>
    <w:p w14:paraId="1E175D10" w14:textId="77777777" w:rsidR="00137C84" w:rsidRPr="008D35DF" w:rsidRDefault="00137C84" w:rsidP="00137C84">
      <w:pPr>
        <w:spacing w:line="276" w:lineRule="auto"/>
        <w:rPr>
          <w:rFonts w:ascii="Arial" w:eastAsia="Arial" w:hAnsi="Arial" w:cs="Arial"/>
          <w:b/>
          <w:color w:val="000000" w:themeColor="text1"/>
          <w:sz w:val="20"/>
          <w:szCs w:val="20"/>
        </w:rPr>
      </w:pPr>
    </w:p>
    <w:p w14:paraId="0159FB8B" w14:textId="77777777" w:rsidR="00137C84" w:rsidRPr="008D35DF" w:rsidRDefault="00137C84" w:rsidP="00137C84">
      <w:pPr>
        <w:spacing w:line="276" w:lineRule="auto"/>
        <w:rPr>
          <w:rFonts w:ascii="Arial" w:eastAsia="Arial" w:hAnsi="Arial" w:cs="Arial"/>
          <w:b/>
          <w:color w:val="000000" w:themeColor="text1"/>
          <w:sz w:val="20"/>
          <w:szCs w:val="20"/>
        </w:rPr>
      </w:pPr>
      <w:r w:rsidRPr="008D35DF">
        <w:rPr>
          <w:rFonts w:ascii="Arial" w:eastAsia="Arial" w:hAnsi="Arial" w:cs="Arial"/>
          <w:b/>
          <w:color w:val="000000" w:themeColor="text1"/>
          <w:sz w:val="20"/>
          <w:szCs w:val="20"/>
        </w:rPr>
        <w:t>Eindgesprek</w:t>
      </w:r>
    </w:p>
    <w:p w14:paraId="7413B6F8" w14:textId="10F599E2" w:rsidR="00137C84" w:rsidRPr="008D35DF" w:rsidRDefault="00137C84" w:rsidP="00137C84">
      <w:pPr>
        <w:spacing w:line="276" w:lineRule="auto"/>
        <w:rPr>
          <w:rFonts w:ascii="Arial" w:eastAsia="Arial" w:hAnsi="Arial" w:cs="Arial"/>
          <w:color w:val="000000" w:themeColor="text1"/>
          <w:sz w:val="20"/>
          <w:szCs w:val="20"/>
        </w:rPr>
      </w:pPr>
      <w:r w:rsidRPr="008D35DF">
        <w:rPr>
          <w:rFonts w:ascii="Arial" w:eastAsia="Arial" w:hAnsi="Arial" w:cs="Arial"/>
          <w:color w:val="000000" w:themeColor="text1"/>
          <w:sz w:val="20"/>
          <w:szCs w:val="20"/>
        </w:rPr>
        <w:t xml:space="preserve">Je begint het eindgesprek met </w:t>
      </w:r>
      <w:r w:rsidRPr="001018F9">
        <w:rPr>
          <w:rFonts w:ascii="Arial" w:eastAsia="Arial" w:hAnsi="Arial" w:cs="Arial"/>
          <w:color w:val="000000" w:themeColor="text1"/>
          <w:sz w:val="20"/>
          <w:szCs w:val="20"/>
        </w:rPr>
        <w:t>het kort presenteren</w:t>
      </w:r>
      <w:r w:rsidRPr="008D35DF">
        <w:rPr>
          <w:rFonts w:ascii="Arial" w:eastAsia="Arial" w:hAnsi="Arial" w:cs="Arial"/>
          <w:color w:val="000000" w:themeColor="text1"/>
          <w:sz w:val="20"/>
          <w:szCs w:val="20"/>
        </w:rPr>
        <w:t xml:space="preserve"> van jouw product waarin je gesprekspartners meeneemt in jouw visie op mbo, wie je bent als docent, hoe je je ontwikkelt en welk effect je hebt op relevante betrokkenen in het mbo-werkveld. Bij het gesprek </w:t>
      </w:r>
      <w:r w:rsidR="00112297">
        <w:rPr>
          <w:rFonts w:ascii="Arial" w:eastAsia="Arial" w:hAnsi="Arial" w:cs="Arial"/>
          <w:color w:val="000000" w:themeColor="text1"/>
          <w:sz w:val="20"/>
          <w:szCs w:val="20"/>
        </w:rPr>
        <w:t>kun je collega’s en je leidinggevende meenemen</w:t>
      </w:r>
      <w:bookmarkStart w:id="2" w:name="_GoBack"/>
      <w:bookmarkEnd w:id="2"/>
      <w:r w:rsidR="00112297">
        <w:rPr>
          <w:rFonts w:ascii="Arial" w:eastAsia="Arial" w:hAnsi="Arial" w:cs="Arial"/>
          <w:color w:val="000000" w:themeColor="text1"/>
          <w:sz w:val="20"/>
          <w:szCs w:val="20"/>
        </w:rPr>
        <w:t xml:space="preserve"> </w:t>
      </w:r>
      <w:r w:rsidRPr="008D35DF">
        <w:rPr>
          <w:rFonts w:ascii="Arial" w:eastAsia="Arial" w:hAnsi="Arial" w:cs="Arial"/>
          <w:color w:val="000000" w:themeColor="text1"/>
          <w:sz w:val="20"/>
          <w:szCs w:val="20"/>
        </w:rPr>
        <w:t>. Ook mag je publiek uitnodigen bestaande uit mensen uit je persoonlijke kring die belangrijk voor je zijn.</w:t>
      </w:r>
    </w:p>
    <w:p w14:paraId="335F4022" w14:textId="77777777" w:rsidR="00137C84" w:rsidRPr="008D35DF" w:rsidRDefault="00137C84" w:rsidP="00137C84">
      <w:pPr>
        <w:spacing w:line="276" w:lineRule="auto"/>
        <w:rPr>
          <w:rFonts w:ascii="Arial" w:eastAsia="Arial" w:hAnsi="Arial" w:cs="Arial"/>
          <w:color w:val="000000" w:themeColor="text1"/>
          <w:sz w:val="20"/>
          <w:szCs w:val="20"/>
        </w:rPr>
      </w:pPr>
      <w:r w:rsidRPr="008D35DF">
        <w:rPr>
          <w:rFonts w:ascii="Arial" w:eastAsia="Arial" w:hAnsi="Arial" w:cs="Arial"/>
          <w:color w:val="000000" w:themeColor="text1"/>
          <w:sz w:val="20"/>
          <w:szCs w:val="20"/>
        </w:rPr>
        <w:t xml:space="preserve">Je eindgesprek duurt inclusief je presentatie 45 minuten. Tijdens het eindgesprek vindt er een dialoog plaats over jouw </w:t>
      </w:r>
      <w:r w:rsidRPr="008D35DF">
        <w:rPr>
          <w:rFonts w:ascii="Arial" w:hAnsi="Arial" w:cs="Arial"/>
          <w:color w:val="000000" w:themeColor="text1"/>
          <w:sz w:val="20"/>
          <w:szCs w:val="20"/>
        </w:rPr>
        <w:t xml:space="preserve">visie op het mbo-onderwijs en wie je bent als docent. Je laat hierbij zien hoe je je ontwikkelt en welk effect je hebt op studenten, collega’s en werkveld. Jouw presentatie is een inleiding op deze dialoog. </w:t>
      </w:r>
      <w:r w:rsidRPr="008D35DF">
        <w:rPr>
          <w:rFonts w:ascii="Arial" w:eastAsia="Arial" w:hAnsi="Arial" w:cs="Arial"/>
          <w:color w:val="000000" w:themeColor="text1"/>
          <w:sz w:val="20"/>
          <w:szCs w:val="20"/>
        </w:rPr>
        <w:t xml:space="preserve">Na het gesprek gaan de twee examinatoren in beraad en ontvang je vervolgens de beoordeling en bijbehorende feedback. </w:t>
      </w:r>
    </w:p>
    <w:p w14:paraId="638CC054" w14:textId="77777777" w:rsidR="00AA7423" w:rsidRDefault="00AA7423" w:rsidP="00412A6E">
      <w:pPr>
        <w:spacing w:line="276" w:lineRule="auto"/>
        <w:rPr>
          <w:rFonts w:ascii="Arial" w:eastAsia="Arial" w:hAnsi="Arial" w:cs="Arial"/>
          <w:sz w:val="20"/>
          <w:szCs w:val="20"/>
        </w:rPr>
      </w:pPr>
    </w:p>
    <w:p w14:paraId="1002CEFA" w14:textId="42A508C5" w:rsidR="00ED7CCB" w:rsidRPr="008D35DF" w:rsidRDefault="00ED7CCB" w:rsidP="00AA7423">
      <w:pPr>
        <w:spacing w:line="276" w:lineRule="auto"/>
        <w:rPr>
          <w:rFonts w:ascii="Arial" w:eastAsia="Arial" w:hAnsi="Arial" w:cs="Arial"/>
          <w:color w:val="000000" w:themeColor="text1"/>
          <w:sz w:val="20"/>
          <w:szCs w:val="20"/>
        </w:rPr>
      </w:pPr>
      <w:r w:rsidRPr="008D35DF">
        <w:rPr>
          <w:rFonts w:ascii="Arial" w:eastAsia="Arial" w:hAnsi="Arial" w:cs="Arial"/>
          <w:color w:val="000000" w:themeColor="text1"/>
          <w:sz w:val="20"/>
          <w:szCs w:val="20"/>
        </w:rPr>
        <w:t xml:space="preserve">. </w:t>
      </w:r>
    </w:p>
    <w:p w14:paraId="436745D6" w14:textId="77777777" w:rsidR="00ED7CCB" w:rsidRPr="008D35DF" w:rsidRDefault="00ED7CCB" w:rsidP="00ED7CCB">
      <w:pPr>
        <w:spacing w:line="276" w:lineRule="auto"/>
        <w:rPr>
          <w:rFonts w:ascii="Arial" w:eastAsia="Arial" w:hAnsi="Arial" w:cs="Arial"/>
          <w:b/>
          <w:color w:val="000000" w:themeColor="text1"/>
          <w:sz w:val="20"/>
          <w:szCs w:val="20"/>
        </w:rPr>
      </w:pPr>
    </w:p>
    <w:p w14:paraId="4FCE5990" w14:textId="77777777" w:rsidR="006F1F50" w:rsidRDefault="006F1F50" w:rsidP="00ED7CCB">
      <w:pPr>
        <w:spacing w:line="276" w:lineRule="auto"/>
        <w:rPr>
          <w:rFonts w:ascii="Arial" w:eastAsia="Arial" w:hAnsi="Arial" w:cs="Arial"/>
          <w:b/>
          <w:color w:val="000000" w:themeColor="text1"/>
          <w:sz w:val="20"/>
          <w:szCs w:val="20"/>
        </w:rPr>
      </w:pPr>
    </w:p>
    <w:p w14:paraId="7CE90695" w14:textId="77777777" w:rsidR="006F1F50" w:rsidRDefault="006F1F50" w:rsidP="00ED7CCB">
      <w:pPr>
        <w:spacing w:line="276" w:lineRule="auto"/>
        <w:rPr>
          <w:rFonts w:ascii="Arial" w:eastAsia="Arial" w:hAnsi="Arial" w:cs="Arial"/>
          <w:b/>
          <w:color w:val="000000" w:themeColor="text1"/>
          <w:sz w:val="20"/>
          <w:szCs w:val="20"/>
        </w:rPr>
      </w:pPr>
    </w:p>
    <w:p w14:paraId="6BEEF28A" w14:textId="3A4ED25D" w:rsidR="00ED7CCB" w:rsidRPr="008D35DF" w:rsidRDefault="00ED7CCB" w:rsidP="00ED7CCB">
      <w:pPr>
        <w:spacing w:line="276" w:lineRule="auto"/>
        <w:rPr>
          <w:rFonts w:ascii="Arial" w:eastAsia="Arial" w:hAnsi="Arial" w:cs="Arial"/>
          <w:b/>
          <w:color w:val="000000" w:themeColor="text1"/>
          <w:sz w:val="20"/>
          <w:szCs w:val="20"/>
        </w:rPr>
      </w:pPr>
      <w:r w:rsidRPr="008D35DF">
        <w:rPr>
          <w:rFonts w:ascii="Arial" w:eastAsia="Arial" w:hAnsi="Arial" w:cs="Arial"/>
          <w:b/>
          <w:color w:val="000000" w:themeColor="text1"/>
          <w:sz w:val="20"/>
          <w:szCs w:val="20"/>
        </w:rPr>
        <w:t>Beoordeling eindproduct</w:t>
      </w:r>
    </w:p>
    <w:p w14:paraId="48DB8321" w14:textId="06E2F65A" w:rsidR="00ED7CCB" w:rsidRPr="008D35DF" w:rsidRDefault="00ED7CCB" w:rsidP="00ED7CCB">
      <w:pPr>
        <w:spacing w:line="276" w:lineRule="auto"/>
        <w:rPr>
          <w:rFonts w:ascii="Arial" w:eastAsia="Arial" w:hAnsi="Arial" w:cs="Arial"/>
          <w:color w:val="000000" w:themeColor="text1"/>
          <w:sz w:val="20"/>
          <w:szCs w:val="20"/>
        </w:rPr>
      </w:pPr>
      <w:r w:rsidRPr="008D35DF">
        <w:rPr>
          <w:rFonts w:ascii="Arial" w:eastAsia="Arial" w:hAnsi="Arial" w:cs="Arial"/>
          <w:color w:val="000000" w:themeColor="text1"/>
          <w:sz w:val="20"/>
          <w:szCs w:val="20"/>
        </w:rPr>
        <w:t>In het eindproduct word je beoordeeld op je ontwikkeling te</w:t>
      </w:r>
      <w:r w:rsidR="00CD10FE" w:rsidRPr="008D35DF">
        <w:rPr>
          <w:rFonts w:ascii="Arial" w:eastAsia="Arial" w:hAnsi="Arial" w:cs="Arial"/>
          <w:color w:val="000000" w:themeColor="text1"/>
          <w:sz w:val="20"/>
          <w:szCs w:val="20"/>
        </w:rPr>
        <w:t>n opzichte van alle taken van een mbo docent</w:t>
      </w:r>
      <w:r w:rsidRPr="008D35DF">
        <w:rPr>
          <w:rFonts w:ascii="Arial" w:eastAsia="Arial" w:hAnsi="Arial" w:cs="Arial"/>
          <w:color w:val="000000" w:themeColor="text1"/>
          <w:sz w:val="20"/>
          <w:szCs w:val="20"/>
        </w:rPr>
        <w:t>, zie bijlage H.</w:t>
      </w:r>
    </w:p>
    <w:p w14:paraId="28427184" w14:textId="77777777" w:rsidR="00ED7CCB" w:rsidRPr="008D35DF" w:rsidRDefault="00ED7CCB" w:rsidP="00ED7CCB">
      <w:pPr>
        <w:spacing w:line="276" w:lineRule="auto"/>
        <w:rPr>
          <w:rFonts w:ascii="Arial" w:eastAsia="Arial" w:hAnsi="Arial" w:cs="Arial"/>
          <w:color w:val="000000" w:themeColor="text1"/>
          <w:sz w:val="20"/>
          <w:szCs w:val="20"/>
        </w:rPr>
      </w:pPr>
      <w:r w:rsidRPr="008D35DF">
        <w:rPr>
          <w:noProof/>
          <w:color w:val="000000" w:themeColor="text1"/>
        </w:rPr>
        <w:drawing>
          <wp:anchor distT="0" distB="0" distL="114300" distR="114300" simplePos="0" relativeHeight="251699200" behindDoc="0" locked="0" layoutInCell="1" hidden="0" allowOverlap="1" wp14:anchorId="67D8317B" wp14:editId="6BEF2E19">
            <wp:simplePos x="0" y="0"/>
            <wp:positionH relativeFrom="margin">
              <wp:posOffset>2742565</wp:posOffset>
            </wp:positionH>
            <wp:positionV relativeFrom="paragraph">
              <wp:posOffset>88265</wp:posOffset>
            </wp:positionV>
            <wp:extent cx="3006725" cy="2099945"/>
            <wp:effectExtent l="0" t="0" r="0" b="0"/>
            <wp:wrapSquare wrapText="bothSides" distT="0" distB="0" distL="114300" distR="114300"/>
            <wp:docPr id="30" name="image27.png" descr="Macintosh HD:Users:berinda:Downloads:afronding.png"/>
            <wp:cNvGraphicFramePr/>
            <a:graphic xmlns:a="http://schemas.openxmlformats.org/drawingml/2006/main">
              <a:graphicData uri="http://schemas.openxmlformats.org/drawingml/2006/picture">
                <pic:pic xmlns:pic="http://schemas.openxmlformats.org/drawingml/2006/picture">
                  <pic:nvPicPr>
                    <pic:cNvPr id="0" name="image27.png" descr="Macintosh HD:Users:berinda:Downloads:afronding.png"/>
                    <pic:cNvPicPr preferRelativeResize="0"/>
                  </pic:nvPicPr>
                  <pic:blipFill>
                    <a:blip r:embed="rId68"/>
                    <a:srcRect/>
                    <a:stretch>
                      <a:fillRect/>
                    </a:stretch>
                  </pic:blipFill>
                  <pic:spPr>
                    <a:xfrm>
                      <a:off x="0" y="0"/>
                      <a:ext cx="3006725" cy="2099945"/>
                    </a:xfrm>
                    <a:prstGeom prst="rect">
                      <a:avLst/>
                    </a:prstGeom>
                    <a:ln/>
                  </pic:spPr>
                </pic:pic>
              </a:graphicData>
            </a:graphic>
          </wp:anchor>
        </w:drawing>
      </w:r>
    </w:p>
    <w:p w14:paraId="18099758" w14:textId="77777777" w:rsidR="00ED7CCB" w:rsidRPr="008D35DF" w:rsidRDefault="00ED7CCB" w:rsidP="00ED7CCB">
      <w:pPr>
        <w:spacing w:line="276" w:lineRule="auto"/>
        <w:rPr>
          <w:rFonts w:ascii="Arial" w:eastAsia="Arial" w:hAnsi="Arial" w:cs="Arial"/>
          <w:b/>
          <w:color w:val="000000" w:themeColor="text1"/>
          <w:sz w:val="20"/>
          <w:szCs w:val="20"/>
        </w:rPr>
      </w:pPr>
      <w:r w:rsidRPr="008D35DF">
        <w:rPr>
          <w:rFonts w:ascii="Arial" w:eastAsia="Arial" w:hAnsi="Arial" w:cs="Arial"/>
          <w:b/>
          <w:color w:val="000000" w:themeColor="text1"/>
          <w:sz w:val="20"/>
          <w:szCs w:val="20"/>
        </w:rPr>
        <w:t>Diplomering</w:t>
      </w:r>
    </w:p>
    <w:p w14:paraId="42FFBBE6" w14:textId="77777777" w:rsidR="00ED7CCB" w:rsidRPr="008D35DF" w:rsidRDefault="00ED7CCB" w:rsidP="00ED7CCB">
      <w:pPr>
        <w:spacing w:line="276" w:lineRule="auto"/>
        <w:rPr>
          <w:rFonts w:ascii="Arial" w:eastAsia="Arial" w:hAnsi="Arial" w:cs="Arial"/>
          <w:color w:val="000000" w:themeColor="text1"/>
          <w:sz w:val="20"/>
          <w:szCs w:val="20"/>
        </w:rPr>
      </w:pPr>
      <w:r w:rsidRPr="008D35DF">
        <w:rPr>
          <w:rFonts w:ascii="Arial" w:eastAsia="Arial" w:hAnsi="Arial" w:cs="Arial"/>
          <w:color w:val="000000" w:themeColor="text1"/>
          <w:sz w:val="20"/>
          <w:szCs w:val="20"/>
        </w:rPr>
        <w:t xml:space="preserve">Wanneer het eindgesprek ook met een voldoende is afgerond, wordt het examendossier voorgelegd aan de examencommissie en aan deze commissie wordt gevraagd om het getuigschrift te ondertekenen. Wanneer dit is gedaan krijg je het welverdiende getuigschrift. Per jaar zijn er vier momenten waarop het getuigschrift wordt uitgereikt. </w:t>
      </w:r>
    </w:p>
    <w:p w14:paraId="60835560" w14:textId="432334A7" w:rsidR="00ED7CCB" w:rsidRDefault="00ED7CCB" w:rsidP="00412A6E">
      <w:pPr>
        <w:spacing w:line="276" w:lineRule="auto"/>
        <w:rPr>
          <w:rFonts w:ascii="Arial" w:eastAsia="Arial" w:hAnsi="Arial" w:cs="Arial"/>
          <w:color w:val="auto"/>
          <w:sz w:val="20"/>
          <w:szCs w:val="20"/>
        </w:rPr>
      </w:pPr>
    </w:p>
    <w:p w14:paraId="38A7D451" w14:textId="77777777" w:rsidR="00AA7423" w:rsidRPr="00AA7423" w:rsidRDefault="00AA7423" w:rsidP="00412A6E">
      <w:pPr>
        <w:spacing w:line="276" w:lineRule="auto"/>
        <w:rPr>
          <w:rFonts w:ascii="Arial" w:eastAsia="Arial" w:hAnsi="Arial" w:cs="Arial"/>
          <w:color w:val="auto"/>
          <w:sz w:val="20"/>
          <w:szCs w:val="20"/>
        </w:rPr>
      </w:pPr>
    </w:p>
    <w:p w14:paraId="7227A99A" w14:textId="5BF497E1" w:rsidR="00F72003" w:rsidRDefault="00632685" w:rsidP="009D3686">
      <w:pPr>
        <w:pStyle w:val="Lijstalinea"/>
        <w:numPr>
          <w:ilvl w:val="0"/>
          <w:numId w:val="84"/>
        </w:numPr>
        <w:spacing w:line="276" w:lineRule="auto"/>
        <w:rPr>
          <w:rFonts w:ascii="Arial" w:eastAsia="Arial" w:hAnsi="Arial" w:cs="Arial"/>
          <w:b/>
          <w:sz w:val="22"/>
          <w:szCs w:val="20"/>
        </w:rPr>
      </w:pPr>
      <w:bookmarkStart w:id="3" w:name="_1fob9te" w:colFirst="0" w:colLast="0"/>
      <w:bookmarkEnd w:id="3"/>
      <w:r w:rsidRPr="00416AA5">
        <w:rPr>
          <w:rFonts w:ascii="Arial" w:eastAsia="Arial" w:hAnsi="Arial" w:cs="Arial"/>
          <w:b/>
          <w:sz w:val="22"/>
          <w:szCs w:val="20"/>
        </w:rPr>
        <w:t>Kwaliteitszorg</w:t>
      </w:r>
    </w:p>
    <w:p w14:paraId="517382C1" w14:textId="77777777" w:rsidR="00AA7423" w:rsidRPr="00416AA5" w:rsidRDefault="00AA7423" w:rsidP="00AA7423">
      <w:pPr>
        <w:pStyle w:val="Lijstalinea"/>
        <w:spacing w:line="276" w:lineRule="auto"/>
        <w:ind w:left="502"/>
        <w:rPr>
          <w:rFonts w:ascii="Arial" w:eastAsia="Arial" w:hAnsi="Arial" w:cs="Arial"/>
          <w:b/>
          <w:sz w:val="22"/>
          <w:szCs w:val="20"/>
        </w:rPr>
      </w:pPr>
    </w:p>
    <w:p w14:paraId="51733F89" w14:textId="0EFEDCC6" w:rsidR="00F72003" w:rsidRDefault="00632685">
      <w:pPr>
        <w:pStyle w:val="Kop2"/>
        <w:spacing w:before="0" w:line="276" w:lineRule="auto"/>
        <w:rPr>
          <w:rFonts w:ascii="Arial" w:eastAsia="Arial" w:hAnsi="Arial" w:cs="Arial"/>
          <w:color w:val="000000"/>
          <w:sz w:val="20"/>
          <w:szCs w:val="20"/>
        </w:rPr>
      </w:pPr>
      <w:r>
        <w:rPr>
          <w:rFonts w:ascii="Arial" w:eastAsia="Arial" w:hAnsi="Arial" w:cs="Arial"/>
          <w:color w:val="000000"/>
          <w:sz w:val="20"/>
          <w:szCs w:val="20"/>
        </w:rPr>
        <w:t>Evaluatie</w:t>
      </w:r>
    </w:p>
    <w:p w14:paraId="4D59438F" w14:textId="77777777" w:rsidR="00F72003" w:rsidRDefault="00632685">
      <w:pPr>
        <w:pStyle w:val="Kop2"/>
        <w:spacing w:before="0" w:line="276" w:lineRule="auto"/>
        <w:rPr>
          <w:rFonts w:ascii="Arial" w:eastAsia="Arial" w:hAnsi="Arial" w:cs="Arial"/>
          <w:b w:val="0"/>
          <w:color w:val="000000"/>
          <w:sz w:val="20"/>
          <w:szCs w:val="20"/>
        </w:rPr>
      </w:pPr>
      <w:r>
        <w:rPr>
          <w:rFonts w:ascii="Arial" w:eastAsia="Arial" w:hAnsi="Arial" w:cs="Arial"/>
          <w:b w:val="0"/>
          <w:color w:val="000000"/>
          <w:sz w:val="20"/>
          <w:szCs w:val="20"/>
        </w:rPr>
        <w:t xml:space="preserve">Tweemaal per jaar wordt de opleiding mondeling met deelnemers en opleiders geëvalueerd. </w:t>
      </w:r>
    </w:p>
    <w:p w14:paraId="7481A827" w14:textId="77777777" w:rsidR="00F72003" w:rsidRDefault="00632685">
      <w:pPr>
        <w:pStyle w:val="Kop2"/>
        <w:spacing w:before="0" w:line="276" w:lineRule="auto"/>
        <w:rPr>
          <w:rFonts w:ascii="Arial" w:eastAsia="Arial" w:hAnsi="Arial" w:cs="Arial"/>
          <w:b w:val="0"/>
          <w:color w:val="000000"/>
          <w:sz w:val="20"/>
          <w:szCs w:val="20"/>
        </w:rPr>
      </w:pPr>
      <w:r>
        <w:rPr>
          <w:rFonts w:ascii="Arial" w:eastAsia="Arial" w:hAnsi="Arial" w:cs="Arial"/>
          <w:b w:val="0"/>
          <w:color w:val="000000"/>
          <w:sz w:val="20"/>
          <w:szCs w:val="20"/>
        </w:rPr>
        <w:t>Aan het eind van de opleiding volgt een evaluatie over de totale opleiding.</w:t>
      </w:r>
    </w:p>
    <w:p w14:paraId="2D1CCCE4" w14:textId="77777777" w:rsidR="00F72003" w:rsidRDefault="00F72003">
      <w:pPr>
        <w:rPr>
          <w:rFonts w:ascii="Arial" w:eastAsia="Arial" w:hAnsi="Arial" w:cs="Arial"/>
          <w:sz w:val="20"/>
          <w:szCs w:val="20"/>
        </w:rPr>
      </w:pPr>
    </w:p>
    <w:p w14:paraId="44ED0FE2" w14:textId="77777777" w:rsidR="00F72003" w:rsidRDefault="00632685">
      <w:pPr>
        <w:spacing w:line="276" w:lineRule="auto"/>
        <w:rPr>
          <w:rFonts w:ascii="Arial" w:eastAsia="Arial" w:hAnsi="Arial" w:cs="Arial"/>
          <w:b/>
          <w:sz w:val="20"/>
          <w:szCs w:val="20"/>
        </w:rPr>
      </w:pPr>
      <w:r>
        <w:rPr>
          <w:rFonts w:ascii="Arial" w:eastAsia="Arial" w:hAnsi="Arial" w:cs="Arial"/>
          <w:b/>
          <w:sz w:val="20"/>
          <w:szCs w:val="20"/>
        </w:rPr>
        <w:t>Bezwaar en beroep</w:t>
      </w:r>
    </w:p>
    <w:p w14:paraId="55872EC3" w14:textId="77777777" w:rsidR="00F72003" w:rsidRDefault="00632685" w:rsidP="006E085D">
      <w:pPr>
        <w:pStyle w:val="Kop2"/>
        <w:spacing w:before="0" w:line="276" w:lineRule="auto"/>
        <w:rPr>
          <w:rFonts w:ascii="Arial" w:eastAsia="Arial" w:hAnsi="Arial" w:cs="Arial"/>
          <w:b w:val="0"/>
          <w:color w:val="000000"/>
          <w:sz w:val="20"/>
          <w:szCs w:val="20"/>
        </w:rPr>
      </w:pPr>
      <w:r>
        <w:rPr>
          <w:rFonts w:ascii="Arial" w:eastAsia="Arial" w:hAnsi="Arial" w:cs="Arial"/>
          <w:b w:val="0"/>
          <w:color w:val="000000"/>
          <w:sz w:val="20"/>
          <w:szCs w:val="20"/>
        </w:rPr>
        <w:t>Beroep tegen een beoordeling is mogelijk bij de examencommissie. Indien een deelnemer meent dat een beoordeling strijdig is met de bepalingen in de studiegids, de redelijkheid of billijkheid, dan kan hij/zij binnen 14 dagen na de uitslag van de beoordeling van een eindproduct schriftelijk bezwaar aantekenen bij de voorzitter van de examencommissie. Een exemplaar van het PDG</w:t>
      </w:r>
      <w:r w:rsidR="006E085D">
        <w:rPr>
          <w:rFonts w:ascii="Arial" w:eastAsia="Arial" w:hAnsi="Arial" w:cs="Arial"/>
          <w:b w:val="0"/>
          <w:color w:val="000000"/>
          <w:sz w:val="20"/>
          <w:szCs w:val="20"/>
        </w:rPr>
        <w:t>-</w:t>
      </w:r>
      <w:r>
        <w:rPr>
          <w:rFonts w:ascii="Arial" w:eastAsia="Arial" w:hAnsi="Arial" w:cs="Arial"/>
          <w:b w:val="0"/>
          <w:color w:val="000000"/>
          <w:sz w:val="20"/>
          <w:szCs w:val="20"/>
        </w:rPr>
        <w:t xml:space="preserve">reglement kunt </w:t>
      </w:r>
      <w:r w:rsidRPr="001018F9">
        <w:rPr>
          <w:rFonts w:ascii="Arial" w:eastAsia="Arial" w:hAnsi="Arial" w:cs="Arial"/>
          <w:b w:val="0"/>
          <w:color w:val="000000"/>
          <w:sz w:val="20"/>
          <w:szCs w:val="20"/>
        </w:rPr>
        <w:t>u opvragen bij het secretariaat.</w:t>
      </w:r>
      <w:r>
        <w:rPr>
          <w:rFonts w:ascii="Arial" w:eastAsia="Arial" w:hAnsi="Arial" w:cs="Arial"/>
          <w:b w:val="0"/>
          <w:color w:val="000000"/>
          <w:sz w:val="20"/>
          <w:szCs w:val="20"/>
        </w:rPr>
        <w:t xml:space="preserve"> </w:t>
      </w:r>
    </w:p>
    <w:p w14:paraId="3E19CAA1" w14:textId="77777777" w:rsidR="00F72003" w:rsidRDefault="00F72003">
      <w:pPr>
        <w:spacing w:line="276" w:lineRule="auto"/>
        <w:rPr>
          <w:rFonts w:ascii="Arial" w:eastAsia="Arial" w:hAnsi="Arial" w:cs="Arial"/>
          <w:sz w:val="20"/>
          <w:szCs w:val="20"/>
        </w:rPr>
      </w:pPr>
    </w:p>
    <w:p w14:paraId="7E7F4984" w14:textId="77777777" w:rsidR="00F72003" w:rsidRDefault="00632685">
      <w:pPr>
        <w:spacing w:line="276" w:lineRule="auto"/>
        <w:rPr>
          <w:rFonts w:ascii="Arial" w:eastAsia="Arial" w:hAnsi="Arial" w:cs="Arial"/>
          <w:b/>
          <w:sz w:val="20"/>
          <w:szCs w:val="20"/>
        </w:rPr>
      </w:pPr>
      <w:r>
        <w:rPr>
          <w:rFonts w:ascii="Arial" w:eastAsia="Arial" w:hAnsi="Arial" w:cs="Arial"/>
          <w:b/>
          <w:sz w:val="20"/>
          <w:szCs w:val="20"/>
        </w:rPr>
        <w:t xml:space="preserve">Klachten of complimenten </w:t>
      </w:r>
    </w:p>
    <w:p w14:paraId="743454A5" w14:textId="77777777" w:rsidR="00F72003" w:rsidRDefault="00632685">
      <w:pPr>
        <w:pStyle w:val="Kop2"/>
        <w:spacing w:before="0" w:line="276" w:lineRule="auto"/>
        <w:rPr>
          <w:rFonts w:ascii="Arial" w:eastAsia="Arial" w:hAnsi="Arial" w:cs="Arial"/>
          <w:b w:val="0"/>
          <w:color w:val="000000"/>
          <w:sz w:val="20"/>
          <w:szCs w:val="20"/>
        </w:rPr>
      </w:pPr>
      <w:r>
        <w:rPr>
          <w:rFonts w:ascii="Arial" w:eastAsia="Arial" w:hAnsi="Arial" w:cs="Arial"/>
          <w:b w:val="0"/>
          <w:color w:val="000000"/>
          <w:sz w:val="20"/>
          <w:szCs w:val="20"/>
        </w:rPr>
        <w:t>Heb je als deelnemer een klacht, verbeterpunt of compliment laat het ons weten via</w:t>
      </w:r>
      <w:r w:rsidR="00A3757E">
        <w:rPr>
          <w:rFonts w:ascii="Arial" w:eastAsia="Arial" w:hAnsi="Arial" w:cs="Arial"/>
          <w:b w:val="0"/>
          <w:color w:val="000000"/>
          <w:sz w:val="20"/>
          <w:szCs w:val="20"/>
        </w:rPr>
        <w:t xml:space="preserve"> </w:t>
      </w:r>
      <w:hyperlink r:id="rId69" w:history="1">
        <w:r w:rsidR="00A3757E" w:rsidRPr="00A3757E">
          <w:rPr>
            <w:rStyle w:val="Hyperlink"/>
            <w:rFonts w:ascii="Arial" w:eastAsia="Arial" w:hAnsi="Arial" w:cs="Arial"/>
            <w:b w:val="0"/>
            <w:sz w:val="22"/>
            <w:szCs w:val="20"/>
          </w:rPr>
          <w:t>ecno@nhl.nl</w:t>
        </w:r>
      </w:hyperlink>
      <w:r w:rsidR="00A3757E">
        <w:rPr>
          <w:rFonts w:ascii="Arial" w:eastAsia="Arial" w:hAnsi="Arial" w:cs="Arial"/>
          <w:b w:val="0"/>
          <w:color w:val="000000"/>
          <w:sz w:val="22"/>
          <w:szCs w:val="20"/>
        </w:rPr>
        <w:t>.</w:t>
      </w:r>
      <w:r>
        <w:rPr>
          <w:rFonts w:ascii="Arial" w:eastAsia="Arial" w:hAnsi="Arial" w:cs="Arial"/>
          <w:b w:val="0"/>
          <w:color w:val="000000"/>
          <w:sz w:val="20"/>
          <w:szCs w:val="20"/>
        </w:rPr>
        <w:t xml:space="preserve"> Over de vorderingen word je uiteraard op de hoogte gehouden. Met input van deelnemers kunnen wij werken aan een waardevolle opleiding. </w:t>
      </w:r>
    </w:p>
    <w:p w14:paraId="16A03C59" w14:textId="77777777" w:rsidR="00F72003" w:rsidRDefault="00F72003">
      <w:pPr>
        <w:spacing w:line="276" w:lineRule="auto"/>
        <w:rPr>
          <w:rFonts w:ascii="Arial" w:eastAsia="Arial" w:hAnsi="Arial" w:cs="Arial"/>
          <w:b/>
          <w:sz w:val="20"/>
          <w:szCs w:val="20"/>
        </w:rPr>
      </w:pPr>
    </w:p>
    <w:p w14:paraId="1C37E64B" w14:textId="77777777" w:rsidR="00F72003" w:rsidRDefault="00632685">
      <w:pPr>
        <w:pStyle w:val="Kop2"/>
        <w:spacing w:before="0" w:line="276" w:lineRule="auto"/>
        <w:jc w:val="both"/>
        <w:rPr>
          <w:rFonts w:ascii="Arial" w:eastAsia="Arial" w:hAnsi="Arial" w:cs="Arial"/>
          <w:color w:val="000000"/>
          <w:sz w:val="20"/>
          <w:szCs w:val="20"/>
        </w:rPr>
      </w:pPr>
      <w:r>
        <w:rPr>
          <w:rFonts w:ascii="Arial" w:eastAsia="Arial" w:hAnsi="Arial" w:cs="Arial"/>
          <w:color w:val="000000"/>
          <w:sz w:val="20"/>
          <w:szCs w:val="20"/>
        </w:rPr>
        <w:t>Studiebelasting</w:t>
      </w:r>
    </w:p>
    <w:p w14:paraId="278A9B6C" w14:textId="77777777" w:rsidR="00F72003" w:rsidRDefault="00632685">
      <w:pPr>
        <w:spacing w:line="276" w:lineRule="auto"/>
        <w:jc w:val="both"/>
        <w:rPr>
          <w:rFonts w:ascii="Arial" w:eastAsia="Arial" w:hAnsi="Arial" w:cs="Arial"/>
          <w:sz w:val="20"/>
          <w:szCs w:val="20"/>
        </w:rPr>
      </w:pPr>
      <w:r>
        <w:rPr>
          <w:rFonts w:ascii="Arial" w:eastAsia="Arial" w:hAnsi="Arial" w:cs="Arial"/>
          <w:sz w:val="20"/>
          <w:szCs w:val="20"/>
        </w:rPr>
        <w:t xml:space="preserve">De totale studiebelasting beslaat </w:t>
      </w:r>
      <w:r>
        <w:rPr>
          <w:rFonts w:ascii="Arial" w:eastAsia="Arial" w:hAnsi="Arial" w:cs="Arial"/>
          <w:b/>
          <w:sz w:val="20"/>
          <w:szCs w:val="20"/>
        </w:rPr>
        <w:t>1680</w:t>
      </w:r>
      <w:r>
        <w:rPr>
          <w:rFonts w:ascii="Arial" w:eastAsia="Arial" w:hAnsi="Arial" w:cs="Arial"/>
          <w:sz w:val="20"/>
          <w:szCs w:val="20"/>
        </w:rPr>
        <w:t xml:space="preserve"> uur (</w:t>
      </w:r>
      <w:r>
        <w:rPr>
          <w:rFonts w:ascii="Arial" w:eastAsia="Arial" w:hAnsi="Arial" w:cs="Arial"/>
          <w:b/>
          <w:sz w:val="20"/>
          <w:szCs w:val="20"/>
        </w:rPr>
        <w:t>60 EC</w:t>
      </w:r>
      <w:r>
        <w:rPr>
          <w:rFonts w:ascii="Arial" w:eastAsia="Arial" w:hAnsi="Arial" w:cs="Arial"/>
          <w:sz w:val="20"/>
          <w:szCs w:val="20"/>
        </w:rPr>
        <w:t>).</w:t>
      </w:r>
    </w:p>
    <w:p w14:paraId="0B793F5A" w14:textId="77777777" w:rsidR="00F72003" w:rsidRDefault="00F72003">
      <w:pPr>
        <w:spacing w:line="276" w:lineRule="auto"/>
        <w:jc w:val="both"/>
        <w:rPr>
          <w:rFonts w:ascii="Arial" w:eastAsia="Arial" w:hAnsi="Arial" w:cs="Arial"/>
          <w:sz w:val="20"/>
          <w:szCs w:val="20"/>
        </w:rPr>
      </w:pPr>
    </w:p>
    <w:p w14:paraId="45800D40" w14:textId="77777777" w:rsidR="00F72003" w:rsidRDefault="00632685">
      <w:pPr>
        <w:spacing w:line="276" w:lineRule="auto"/>
        <w:jc w:val="both"/>
        <w:rPr>
          <w:rFonts w:ascii="Arial" w:eastAsia="Arial" w:hAnsi="Arial" w:cs="Arial"/>
          <w:sz w:val="20"/>
          <w:szCs w:val="20"/>
        </w:rPr>
      </w:pPr>
      <w:r>
        <w:rPr>
          <w:rFonts w:ascii="Arial" w:eastAsia="Arial" w:hAnsi="Arial" w:cs="Arial"/>
          <w:sz w:val="20"/>
          <w:szCs w:val="20"/>
        </w:rPr>
        <w:t>De studiebelasting is gebaseerd op:</w:t>
      </w:r>
    </w:p>
    <w:p w14:paraId="5C893ADF" w14:textId="77777777" w:rsidR="00F72003" w:rsidRDefault="00F72003">
      <w:pPr>
        <w:spacing w:line="276" w:lineRule="auto"/>
        <w:jc w:val="both"/>
        <w:rPr>
          <w:rFonts w:ascii="Arial" w:eastAsia="Arial" w:hAnsi="Arial" w:cs="Arial"/>
          <w:sz w:val="20"/>
          <w:szCs w:val="20"/>
        </w:rPr>
      </w:pPr>
    </w:p>
    <w:p w14:paraId="17A46910" w14:textId="77777777" w:rsidR="00F72003" w:rsidRDefault="00632685" w:rsidP="009D3686">
      <w:pPr>
        <w:numPr>
          <w:ilvl w:val="0"/>
          <w:numId w:val="31"/>
        </w:numPr>
        <w:spacing w:line="276" w:lineRule="auto"/>
        <w:ind w:left="284" w:hanging="284"/>
        <w:contextualSpacing/>
        <w:rPr>
          <w:sz w:val="20"/>
          <w:szCs w:val="20"/>
        </w:rPr>
      </w:pPr>
      <w:r>
        <w:rPr>
          <w:rFonts w:ascii="Arial" w:eastAsia="Arial" w:hAnsi="Arial" w:cs="Arial"/>
          <w:b/>
          <w:sz w:val="20"/>
          <w:szCs w:val="20"/>
        </w:rPr>
        <w:t>Contacttijd (200 uur).</w:t>
      </w:r>
      <w:r>
        <w:rPr>
          <w:rFonts w:ascii="Arial" w:eastAsia="Arial" w:hAnsi="Arial" w:cs="Arial"/>
          <w:sz w:val="20"/>
          <w:szCs w:val="20"/>
        </w:rPr>
        <w:t xml:space="preserve"> Dit betreft de vaste lesdagen. In totaal circa 28 lesdagen</w:t>
      </w:r>
      <w:r>
        <w:rPr>
          <w:rFonts w:ascii="Arial" w:eastAsia="Arial" w:hAnsi="Arial" w:cs="Arial"/>
          <w:b/>
          <w:sz w:val="20"/>
          <w:szCs w:val="20"/>
        </w:rPr>
        <w:t>.</w:t>
      </w:r>
      <w:r>
        <w:rPr>
          <w:rFonts w:ascii="Arial" w:eastAsia="Arial" w:hAnsi="Arial" w:cs="Arial"/>
          <w:sz w:val="20"/>
          <w:szCs w:val="20"/>
        </w:rPr>
        <w:t xml:space="preserve"> </w:t>
      </w:r>
    </w:p>
    <w:p w14:paraId="195F3B72" w14:textId="77777777" w:rsidR="00F72003" w:rsidRDefault="00F72003" w:rsidP="00AE2D26">
      <w:pPr>
        <w:spacing w:line="276" w:lineRule="auto"/>
        <w:ind w:left="284" w:hanging="284"/>
        <w:rPr>
          <w:rFonts w:ascii="Arial" w:eastAsia="Arial" w:hAnsi="Arial" w:cs="Arial"/>
          <w:sz w:val="20"/>
          <w:szCs w:val="20"/>
        </w:rPr>
      </w:pPr>
    </w:p>
    <w:p w14:paraId="75783377" w14:textId="77777777" w:rsidR="00F72003" w:rsidRDefault="00632685" w:rsidP="009D3686">
      <w:pPr>
        <w:numPr>
          <w:ilvl w:val="0"/>
          <w:numId w:val="31"/>
        </w:numPr>
        <w:spacing w:line="276" w:lineRule="auto"/>
        <w:ind w:left="284" w:hanging="284"/>
        <w:contextualSpacing/>
        <w:rPr>
          <w:sz w:val="20"/>
          <w:szCs w:val="20"/>
        </w:rPr>
      </w:pPr>
      <w:r>
        <w:rPr>
          <w:rFonts w:ascii="Arial" w:eastAsia="Arial" w:hAnsi="Arial" w:cs="Arial"/>
          <w:b/>
          <w:sz w:val="20"/>
          <w:szCs w:val="20"/>
        </w:rPr>
        <w:t xml:space="preserve">Werkplekleren (840 uur). </w:t>
      </w:r>
      <w:r>
        <w:rPr>
          <w:rFonts w:ascii="Arial" w:eastAsia="Arial" w:hAnsi="Arial" w:cs="Arial"/>
          <w:sz w:val="20"/>
          <w:szCs w:val="20"/>
        </w:rPr>
        <w:t>Hierbij gaat het om de toepassing en integratie van het geleerde in je eigen werksituatie, dus de tijd die je op je reguliere werkplek besteedt aan je eigen leerproces. Denk aan lesvoorbereiding, het verzorgen van lessen, het evalueren van lessen, het maken en afnemen van toetsen en werkstukken, het afstemmen met collega’s etc. Als deelnemer aan het PDG-traject ben je op deze manier tijdens je werk bewust bezig met het toepassen van de theorie die in de opleiding behandeld wordt en het uitproberen van verschillende didactische en pedagogische handelingen. Er wordt praktijk coaching en intervisie georganiseerd.</w:t>
      </w:r>
    </w:p>
    <w:p w14:paraId="1F5B5F22" w14:textId="77777777" w:rsidR="00F72003" w:rsidRDefault="00F72003" w:rsidP="00AE2D26">
      <w:pPr>
        <w:spacing w:line="276" w:lineRule="auto"/>
        <w:ind w:left="284" w:hanging="284"/>
        <w:rPr>
          <w:rFonts w:ascii="Arial" w:eastAsia="Arial" w:hAnsi="Arial" w:cs="Arial"/>
          <w:sz w:val="20"/>
          <w:szCs w:val="20"/>
        </w:rPr>
      </w:pPr>
    </w:p>
    <w:p w14:paraId="0F5D5B6B" w14:textId="77777777" w:rsidR="00F72003" w:rsidRDefault="00632685" w:rsidP="009D3686">
      <w:pPr>
        <w:numPr>
          <w:ilvl w:val="0"/>
          <w:numId w:val="31"/>
        </w:numPr>
        <w:spacing w:line="276" w:lineRule="auto"/>
        <w:ind w:left="284" w:hanging="284"/>
        <w:contextualSpacing/>
        <w:rPr>
          <w:sz w:val="20"/>
          <w:szCs w:val="20"/>
        </w:rPr>
      </w:pPr>
      <w:r>
        <w:rPr>
          <w:rFonts w:ascii="Arial" w:eastAsia="Arial" w:hAnsi="Arial" w:cs="Arial"/>
          <w:b/>
          <w:sz w:val="20"/>
          <w:szCs w:val="20"/>
        </w:rPr>
        <w:t>Zelfstudie</w:t>
      </w:r>
      <w:r>
        <w:rPr>
          <w:rFonts w:ascii="Arial" w:eastAsia="Arial" w:hAnsi="Arial" w:cs="Arial"/>
          <w:sz w:val="20"/>
          <w:szCs w:val="20"/>
        </w:rPr>
        <w:t xml:space="preserve"> (</w:t>
      </w:r>
      <w:r>
        <w:rPr>
          <w:rFonts w:ascii="Arial" w:eastAsia="Arial" w:hAnsi="Arial" w:cs="Arial"/>
          <w:b/>
          <w:sz w:val="20"/>
          <w:szCs w:val="20"/>
        </w:rPr>
        <w:t>640 uur).</w:t>
      </w:r>
      <w:r>
        <w:rPr>
          <w:rFonts w:ascii="Arial" w:eastAsia="Arial" w:hAnsi="Arial" w:cs="Arial"/>
          <w:sz w:val="20"/>
          <w:szCs w:val="20"/>
        </w:rPr>
        <w:t xml:space="preserve"> Dit kan variëren op basis van ervaring, al aanwezige kennis, leerstijl e.d.</w:t>
      </w:r>
    </w:p>
    <w:p w14:paraId="0B88D6F7" w14:textId="77777777" w:rsidR="00F72003" w:rsidRDefault="00AE2D26" w:rsidP="00AE2D26">
      <w:pPr>
        <w:spacing w:line="276" w:lineRule="auto"/>
        <w:ind w:left="284" w:hanging="284"/>
        <w:rPr>
          <w:rFonts w:ascii="Arial" w:eastAsia="Arial" w:hAnsi="Arial" w:cs="Arial"/>
          <w:sz w:val="20"/>
          <w:szCs w:val="20"/>
        </w:rPr>
      </w:pPr>
      <w:r>
        <w:rPr>
          <w:rFonts w:ascii="Arial" w:eastAsia="Arial" w:hAnsi="Arial" w:cs="Arial"/>
          <w:sz w:val="20"/>
          <w:szCs w:val="20"/>
        </w:rPr>
        <w:lastRenderedPageBreak/>
        <w:tab/>
      </w:r>
      <w:r w:rsidR="00632685">
        <w:rPr>
          <w:rFonts w:ascii="Arial" w:eastAsia="Arial" w:hAnsi="Arial" w:cs="Arial"/>
          <w:sz w:val="20"/>
          <w:szCs w:val="20"/>
        </w:rPr>
        <w:t>Hieronder valt het lezen van literatuur, het maken van individuele opdrachten, het in leergroepen uitvoeren van opdrachten, het voorbereiden van de lesdagen, werken aan actie-onderzoek, SVIB en het maken van opnames, samenstellen en bijhouden van een portfolio.</w:t>
      </w:r>
    </w:p>
    <w:p w14:paraId="34464BC5" w14:textId="77777777" w:rsidR="00F72003" w:rsidRDefault="00632685">
      <w:pPr>
        <w:rPr>
          <w:rFonts w:ascii="Arial" w:eastAsia="Arial" w:hAnsi="Arial" w:cs="Arial"/>
          <w:b/>
          <w:sz w:val="20"/>
          <w:szCs w:val="20"/>
        </w:rPr>
      </w:pPr>
      <w:r>
        <w:br w:type="page"/>
      </w:r>
    </w:p>
    <w:p w14:paraId="07D5878E" w14:textId="42845AA2" w:rsidR="00F72003" w:rsidRPr="00416AA5" w:rsidRDefault="00632685" w:rsidP="009D3686">
      <w:pPr>
        <w:pStyle w:val="Lijstalinea"/>
        <w:numPr>
          <w:ilvl w:val="0"/>
          <w:numId w:val="84"/>
        </w:numPr>
        <w:spacing w:line="276" w:lineRule="auto"/>
        <w:rPr>
          <w:rFonts w:ascii="Arial" w:eastAsia="Arial" w:hAnsi="Arial" w:cs="Arial"/>
          <w:b/>
          <w:sz w:val="22"/>
          <w:szCs w:val="20"/>
        </w:rPr>
      </w:pPr>
      <w:r w:rsidRPr="00416AA5">
        <w:rPr>
          <w:rFonts w:ascii="Arial" w:eastAsia="Arial" w:hAnsi="Arial" w:cs="Arial"/>
          <w:b/>
          <w:sz w:val="22"/>
          <w:szCs w:val="20"/>
        </w:rPr>
        <w:lastRenderedPageBreak/>
        <w:t>Literatuur</w:t>
      </w:r>
    </w:p>
    <w:p w14:paraId="25BE14E6" w14:textId="77777777" w:rsidR="00F72003" w:rsidRDefault="00F72003">
      <w:pPr>
        <w:spacing w:line="276" w:lineRule="auto"/>
        <w:jc w:val="both"/>
        <w:rPr>
          <w:rFonts w:ascii="Arial" w:eastAsia="Arial" w:hAnsi="Arial" w:cs="Arial"/>
          <w:sz w:val="20"/>
          <w:szCs w:val="20"/>
        </w:rPr>
      </w:pPr>
    </w:p>
    <w:p w14:paraId="08348BE2" w14:textId="77777777" w:rsidR="00F72003" w:rsidRDefault="00632685" w:rsidP="00247F07">
      <w:pPr>
        <w:spacing w:line="276" w:lineRule="auto"/>
        <w:rPr>
          <w:rFonts w:ascii="Arial" w:eastAsia="Arial" w:hAnsi="Arial" w:cs="Arial"/>
          <w:sz w:val="20"/>
          <w:szCs w:val="20"/>
        </w:rPr>
      </w:pPr>
      <w:r>
        <w:rPr>
          <w:rFonts w:ascii="Arial" w:eastAsia="Arial" w:hAnsi="Arial" w:cs="Arial"/>
          <w:sz w:val="20"/>
          <w:szCs w:val="20"/>
        </w:rPr>
        <w:t>Tijdens de opleiding maak je gebruik van diverse kennisbronnen als websites, filmopnames, artikelen en boeken. Deze bronnen verbind je aan je leerdoelen waarin je zowel kennis, kunde en attitude meeneemt.</w:t>
      </w:r>
    </w:p>
    <w:p w14:paraId="62E705C9" w14:textId="77777777" w:rsidR="00F72003" w:rsidRDefault="00F72003">
      <w:pPr>
        <w:spacing w:line="276" w:lineRule="auto"/>
        <w:jc w:val="both"/>
        <w:rPr>
          <w:rFonts w:ascii="Arial" w:eastAsia="Arial" w:hAnsi="Arial" w:cs="Arial"/>
          <w:sz w:val="20"/>
          <w:szCs w:val="20"/>
        </w:rPr>
      </w:pPr>
    </w:p>
    <w:p w14:paraId="53D5E20F" w14:textId="77777777" w:rsidR="00F72003" w:rsidRDefault="00632685" w:rsidP="00C1286B">
      <w:pPr>
        <w:spacing w:after="120" w:line="276" w:lineRule="auto"/>
        <w:jc w:val="both"/>
        <w:rPr>
          <w:rFonts w:ascii="Arial" w:eastAsia="Arial" w:hAnsi="Arial" w:cs="Arial"/>
          <w:sz w:val="20"/>
          <w:szCs w:val="20"/>
        </w:rPr>
      </w:pPr>
      <w:r>
        <w:rPr>
          <w:rFonts w:ascii="Arial" w:eastAsia="Arial" w:hAnsi="Arial" w:cs="Arial"/>
          <w:sz w:val="20"/>
          <w:szCs w:val="20"/>
        </w:rPr>
        <w:t>De volgende literatuur is verplicht:</w:t>
      </w:r>
    </w:p>
    <w:p w14:paraId="4F4E44D2" w14:textId="77777777" w:rsidR="00F72003" w:rsidRPr="00C1286B" w:rsidRDefault="00632685" w:rsidP="009D3686">
      <w:pPr>
        <w:numPr>
          <w:ilvl w:val="0"/>
          <w:numId w:val="45"/>
        </w:numPr>
        <w:spacing w:line="276" w:lineRule="auto"/>
        <w:contextualSpacing/>
        <w:rPr>
          <w:sz w:val="20"/>
          <w:szCs w:val="20"/>
        </w:rPr>
      </w:pPr>
      <w:r w:rsidRPr="00C1286B">
        <w:rPr>
          <w:rFonts w:ascii="Arial" w:eastAsia="Arial" w:hAnsi="Arial" w:cs="Arial"/>
          <w:i/>
          <w:sz w:val="20"/>
          <w:szCs w:val="20"/>
        </w:rPr>
        <w:t>Handboek voor Leraren</w:t>
      </w:r>
      <w:r w:rsidR="00C1286B" w:rsidRPr="00C1286B">
        <w:rPr>
          <w:rFonts w:ascii="Arial" w:eastAsia="Arial" w:hAnsi="Arial" w:cs="Arial"/>
          <w:i/>
          <w:sz w:val="20"/>
          <w:szCs w:val="20"/>
        </w:rPr>
        <w:t>,</w:t>
      </w:r>
      <w:r w:rsidRPr="00C1286B">
        <w:rPr>
          <w:rFonts w:ascii="Arial" w:eastAsia="Arial" w:hAnsi="Arial" w:cs="Arial"/>
          <w:sz w:val="20"/>
          <w:szCs w:val="20"/>
        </w:rPr>
        <w:t xml:space="preserve"> tweede herziene druk 2016</w:t>
      </w:r>
      <w:r w:rsidR="00B82243" w:rsidRPr="00C1286B">
        <w:rPr>
          <w:rFonts w:ascii="Arial" w:eastAsia="Arial" w:hAnsi="Arial" w:cs="Arial"/>
          <w:sz w:val="20"/>
          <w:szCs w:val="20"/>
        </w:rPr>
        <w:t>.</w:t>
      </w:r>
      <w:r w:rsidRPr="00C1286B">
        <w:rPr>
          <w:rFonts w:ascii="Arial" w:eastAsia="Arial" w:hAnsi="Arial" w:cs="Arial"/>
          <w:sz w:val="20"/>
          <w:szCs w:val="20"/>
        </w:rPr>
        <w:t xml:space="preserve"> </w:t>
      </w:r>
      <w:r w:rsidR="00C1286B">
        <w:rPr>
          <w:rFonts w:ascii="Arial" w:eastAsia="Arial" w:hAnsi="Arial" w:cs="Arial"/>
          <w:sz w:val="20"/>
          <w:szCs w:val="20"/>
        </w:rPr>
        <w:t xml:space="preserve">Walter </w:t>
      </w:r>
      <w:r w:rsidR="00C1286B" w:rsidRPr="00C1286B">
        <w:rPr>
          <w:rFonts w:ascii="Arial" w:eastAsia="Arial" w:hAnsi="Arial" w:cs="Arial"/>
          <w:sz w:val="20"/>
          <w:szCs w:val="20"/>
        </w:rPr>
        <w:t>Geerts en</w:t>
      </w:r>
      <w:r w:rsidR="00C1286B">
        <w:rPr>
          <w:rFonts w:ascii="Arial" w:eastAsia="Arial" w:hAnsi="Arial" w:cs="Arial"/>
          <w:sz w:val="20"/>
          <w:szCs w:val="20"/>
        </w:rPr>
        <w:t xml:space="preserve"> René</w:t>
      </w:r>
      <w:r w:rsidR="00C1286B" w:rsidRPr="00C1286B">
        <w:rPr>
          <w:rFonts w:ascii="Arial" w:eastAsia="Arial" w:hAnsi="Arial" w:cs="Arial"/>
          <w:sz w:val="20"/>
          <w:szCs w:val="20"/>
        </w:rPr>
        <w:t xml:space="preserve"> </w:t>
      </w:r>
      <w:r w:rsidR="00C1286B">
        <w:rPr>
          <w:rFonts w:ascii="Arial" w:eastAsia="Arial" w:hAnsi="Arial" w:cs="Arial"/>
          <w:sz w:val="20"/>
          <w:szCs w:val="20"/>
        </w:rPr>
        <w:t>v</w:t>
      </w:r>
      <w:r w:rsidR="00C1286B" w:rsidRPr="00C1286B">
        <w:rPr>
          <w:rFonts w:ascii="Arial" w:eastAsia="Arial" w:hAnsi="Arial" w:cs="Arial"/>
          <w:sz w:val="20"/>
          <w:szCs w:val="20"/>
        </w:rPr>
        <w:t>an Kralingen.</w:t>
      </w:r>
      <w:r w:rsidR="00C1286B">
        <w:rPr>
          <w:rFonts w:ascii="Arial" w:eastAsia="Arial" w:hAnsi="Arial" w:cs="Arial"/>
          <w:sz w:val="20"/>
          <w:szCs w:val="20"/>
        </w:rPr>
        <w:br/>
      </w:r>
      <w:r w:rsidRPr="00C1286B">
        <w:rPr>
          <w:rFonts w:ascii="Arial" w:eastAsia="Arial" w:hAnsi="Arial" w:cs="Arial"/>
          <w:sz w:val="20"/>
          <w:szCs w:val="20"/>
        </w:rPr>
        <w:t>ISBN 978 90 469 0417 6</w:t>
      </w:r>
      <w:r w:rsidR="00C1286B">
        <w:rPr>
          <w:rFonts w:ascii="Arial" w:eastAsia="Arial" w:hAnsi="Arial" w:cs="Arial"/>
          <w:sz w:val="20"/>
          <w:szCs w:val="20"/>
        </w:rPr>
        <w:t>.</w:t>
      </w:r>
      <w:r w:rsidRPr="00C1286B">
        <w:rPr>
          <w:rFonts w:ascii="Arial" w:eastAsia="Arial" w:hAnsi="Arial" w:cs="Arial"/>
          <w:sz w:val="20"/>
          <w:szCs w:val="20"/>
        </w:rPr>
        <w:t xml:space="preserve"> </w:t>
      </w:r>
    </w:p>
    <w:p w14:paraId="08B3114C" w14:textId="77777777" w:rsidR="00F72003" w:rsidRDefault="00632685" w:rsidP="009D3686">
      <w:pPr>
        <w:widowControl w:val="0"/>
        <w:numPr>
          <w:ilvl w:val="0"/>
          <w:numId w:val="45"/>
        </w:numPr>
        <w:contextualSpacing/>
        <w:rPr>
          <w:sz w:val="20"/>
          <w:szCs w:val="20"/>
        </w:rPr>
      </w:pPr>
      <w:r w:rsidRPr="00B82243">
        <w:rPr>
          <w:rFonts w:ascii="Arial" w:eastAsia="Arial" w:hAnsi="Arial" w:cs="Arial"/>
          <w:i/>
          <w:sz w:val="20"/>
          <w:szCs w:val="20"/>
        </w:rPr>
        <w:t>De vijf rollen van de leraar</w:t>
      </w:r>
      <w:r w:rsidR="00B82243">
        <w:rPr>
          <w:rFonts w:ascii="Arial" w:eastAsia="Arial" w:hAnsi="Arial" w:cs="Arial"/>
          <w:i/>
          <w:sz w:val="20"/>
          <w:szCs w:val="20"/>
        </w:rPr>
        <w:t>.</w:t>
      </w:r>
      <w:r>
        <w:rPr>
          <w:rFonts w:ascii="Arial" w:eastAsia="Arial" w:hAnsi="Arial" w:cs="Arial"/>
          <w:sz w:val="20"/>
          <w:szCs w:val="20"/>
        </w:rPr>
        <w:t xml:space="preserve"> </w:t>
      </w:r>
      <w:r w:rsidR="00C1286B">
        <w:rPr>
          <w:rFonts w:ascii="Arial" w:eastAsia="Arial" w:hAnsi="Arial" w:cs="Arial"/>
          <w:sz w:val="20"/>
          <w:szCs w:val="20"/>
        </w:rPr>
        <w:t>Martie Slooter.</w:t>
      </w:r>
      <w:r w:rsidR="009D0FF6">
        <w:rPr>
          <w:rFonts w:ascii="Arial" w:eastAsia="Arial" w:hAnsi="Arial" w:cs="Arial"/>
          <w:sz w:val="20"/>
          <w:szCs w:val="20"/>
        </w:rPr>
        <w:t xml:space="preserve"> </w:t>
      </w:r>
      <w:r>
        <w:rPr>
          <w:rFonts w:ascii="Arial" w:eastAsia="Arial" w:hAnsi="Arial" w:cs="Arial"/>
          <w:sz w:val="20"/>
          <w:szCs w:val="20"/>
        </w:rPr>
        <w:t>ISBN 978-90-6508-616-7</w:t>
      </w:r>
      <w:r w:rsidR="00C1286B">
        <w:rPr>
          <w:rFonts w:ascii="Arial" w:eastAsia="Arial" w:hAnsi="Arial" w:cs="Arial"/>
          <w:sz w:val="20"/>
          <w:szCs w:val="20"/>
        </w:rPr>
        <w:t>.</w:t>
      </w:r>
    </w:p>
    <w:p w14:paraId="58AB3E64" w14:textId="77777777" w:rsidR="00F72003" w:rsidRDefault="00632685" w:rsidP="009D3686">
      <w:pPr>
        <w:numPr>
          <w:ilvl w:val="0"/>
          <w:numId w:val="45"/>
        </w:numPr>
        <w:spacing w:line="276" w:lineRule="auto"/>
        <w:contextualSpacing/>
        <w:rPr>
          <w:sz w:val="20"/>
          <w:szCs w:val="20"/>
        </w:rPr>
      </w:pPr>
      <w:r w:rsidRPr="00C1286B">
        <w:rPr>
          <w:rFonts w:ascii="Arial" w:eastAsia="Arial" w:hAnsi="Arial" w:cs="Arial"/>
          <w:i/>
          <w:sz w:val="20"/>
          <w:szCs w:val="20"/>
        </w:rPr>
        <w:t>Lessen in orde in het mbo</w:t>
      </w:r>
      <w:r w:rsidR="00C1286B">
        <w:rPr>
          <w:rFonts w:ascii="Arial" w:eastAsia="Arial" w:hAnsi="Arial" w:cs="Arial"/>
          <w:sz w:val="20"/>
          <w:szCs w:val="20"/>
        </w:rPr>
        <w:t>,</w:t>
      </w:r>
      <w:r>
        <w:rPr>
          <w:rFonts w:ascii="Arial" w:eastAsia="Arial" w:hAnsi="Arial" w:cs="Arial"/>
          <w:sz w:val="20"/>
          <w:szCs w:val="20"/>
        </w:rPr>
        <w:t xml:space="preserve"> 2015</w:t>
      </w:r>
      <w:r w:rsidR="00C1286B">
        <w:rPr>
          <w:rFonts w:ascii="Arial" w:eastAsia="Arial" w:hAnsi="Arial" w:cs="Arial"/>
          <w:sz w:val="20"/>
          <w:szCs w:val="20"/>
        </w:rPr>
        <w:t>.</w:t>
      </w:r>
      <w:r>
        <w:rPr>
          <w:rFonts w:ascii="Arial" w:eastAsia="Arial" w:hAnsi="Arial" w:cs="Arial"/>
          <w:sz w:val="20"/>
          <w:szCs w:val="20"/>
        </w:rPr>
        <w:t xml:space="preserve"> </w:t>
      </w:r>
      <w:r w:rsidR="00C1286B">
        <w:rPr>
          <w:rFonts w:ascii="Arial" w:eastAsia="Arial" w:hAnsi="Arial" w:cs="Arial"/>
          <w:sz w:val="20"/>
          <w:szCs w:val="20"/>
        </w:rPr>
        <w:t xml:space="preserve">Peter Teitler. </w:t>
      </w:r>
      <w:r>
        <w:rPr>
          <w:rFonts w:ascii="Arial" w:eastAsia="Arial" w:hAnsi="Arial" w:cs="Arial"/>
          <w:sz w:val="20"/>
          <w:szCs w:val="20"/>
        </w:rPr>
        <w:t>ISBN 978 90 469 0492 3</w:t>
      </w:r>
      <w:r w:rsidR="00C1286B">
        <w:rPr>
          <w:rFonts w:ascii="Arial" w:eastAsia="Arial" w:hAnsi="Arial" w:cs="Arial"/>
          <w:sz w:val="20"/>
          <w:szCs w:val="20"/>
        </w:rPr>
        <w:t>.</w:t>
      </w:r>
      <w:r>
        <w:rPr>
          <w:rFonts w:ascii="Arial" w:eastAsia="Arial" w:hAnsi="Arial" w:cs="Arial"/>
          <w:sz w:val="20"/>
          <w:szCs w:val="20"/>
        </w:rPr>
        <w:t xml:space="preserve"> </w:t>
      </w:r>
    </w:p>
    <w:p w14:paraId="3C855B7E" w14:textId="33FC7BF0" w:rsidR="00C1286B" w:rsidRDefault="00632685" w:rsidP="009D3686">
      <w:pPr>
        <w:numPr>
          <w:ilvl w:val="0"/>
          <w:numId w:val="45"/>
        </w:numPr>
        <w:spacing w:line="276" w:lineRule="auto"/>
        <w:contextualSpacing/>
        <w:rPr>
          <w:rFonts w:ascii="Arial" w:eastAsia="Arial" w:hAnsi="Arial" w:cs="Arial"/>
          <w:sz w:val="20"/>
          <w:szCs w:val="20"/>
        </w:rPr>
      </w:pPr>
      <w:r w:rsidRPr="00C1286B">
        <w:rPr>
          <w:rFonts w:ascii="Arial" w:eastAsia="Arial" w:hAnsi="Arial" w:cs="Arial"/>
          <w:sz w:val="20"/>
          <w:szCs w:val="20"/>
        </w:rPr>
        <w:t xml:space="preserve">Werkboek </w:t>
      </w:r>
      <w:r w:rsidRPr="00C1286B">
        <w:rPr>
          <w:rFonts w:ascii="Arial" w:eastAsia="Arial" w:hAnsi="Arial" w:cs="Arial"/>
          <w:i/>
          <w:sz w:val="20"/>
          <w:szCs w:val="20"/>
        </w:rPr>
        <w:t>Veerkracht in je werk</w:t>
      </w:r>
      <w:r w:rsidR="00C1286B">
        <w:rPr>
          <w:rFonts w:ascii="Arial" w:eastAsia="Arial" w:hAnsi="Arial" w:cs="Arial"/>
          <w:i/>
          <w:sz w:val="20"/>
          <w:szCs w:val="20"/>
        </w:rPr>
        <w:t>.</w:t>
      </w:r>
      <w:r w:rsidRPr="00C1286B">
        <w:rPr>
          <w:rFonts w:ascii="Arial" w:eastAsia="Arial" w:hAnsi="Arial" w:cs="Arial"/>
          <w:sz w:val="20"/>
          <w:szCs w:val="20"/>
        </w:rPr>
        <w:t xml:space="preserve"> </w:t>
      </w:r>
      <w:r w:rsidR="00C1286B" w:rsidRPr="00C1286B">
        <w:rPr>
          <w:rFonts w:ascii="Arial" w:eastAsia="Arial" w:hAnsi="Arial" w:cs="Arial"/>
          <w:sz w:val="20"/>
          <w:szCs w:val="20"/>
        </w:rPr>
        <w:t xml:space="preserve">Mieke </w:t>
      </w:r>
      <w:r w:rsidRPr="00C1286B">
        <w:rPr>
          <w:rFonts w:ascii="Arial" w:eastAsia="Arial" w:hAnsi="Arial" w:cs="Arial"/>
          <w:sz w:val="20"/>
          <w:szCs w:val="20"/>
        </w:rPr>
        <w:t>Voogd</w:t>
      </w:r>
      <w:r w:rsidR="00C1286B" w:rsidRPr="00C1286B">
        <w:rPr>
          <w:rFonts w:ascii="Arial" w:eastAsia="Arial" w:hAnsi="Arial" w:cs="Arial"/>
          <w:sz w:val="20"/>
          <w:szCs w:val="20"/>
        </w:rPr>
        <w:t xml:space="preserve"> en</w:t>
      </w:r>
      <w:r w:rsidRPr="00C1286B">
        <w:rPr>
          <w:rFonts w:ascii="Arial" w:eastAsia="Arial" w:hAnsi="Arial" w:cs="Arial"/>
          <w:sz w:val="20"/>
          <w:szCs w:val="20"/>
        </w:rPr>
        <w:t xml:space="preserve"> </w:t>
      </w:r>
      <w:r w:rsidR="00C1286B" w:rsidRPr="00C1286B">
        <w:rPr>
          <w:rFonts w:ascii="Arial" w:eastAsia="Arial" w:hAnsi="Arial" w:cs="Arial"/>
          <w:sz w:val="20"/>
          <w:szCs w:val="20"/>
        </w:rPr>
        <w:t xml:space="preserve">Ella ten </w:t>
      </w:r>
      <w:r w:rsidRPr="00C1286B">
        <w:rPr>
          <w:rFonts w:ascii="Arial" w:eastAsia="Arial" w:hAnsi="Arial" w:cs="Arial"/>
          <w:sz w:val="20"/>
          <w:szCs w:val="20"/>
        </w:rPr>
        <w:t xml:space="preserve">Barge (2014). Groningen: </w:t>
      </w:r>
      <w:r w:rsidR="00BE20C2">
        <w:rPr>
          <w:rFonts w:ascii="Arial" w:eastAsia="Arial" w:hAnsi="Arial" w:cs="Arial"/>
          <w:sz w:val="20"/>
          <w:szCs w:val="20"/>
        </w:rPr>
        <w:t>NHL</w:t>
      </w:r>
      <w:r w:rsidR="00B46F8E">
        <w:rPr>
          <w:rFonts w:ascii="Arial" w:eastAsia="Arial" w:hAnsi="Arial" w:cs="Arial"/>
          <w:sz w:val="20"/>
          <w:szCs w:val="20"/>
        </w:rPr>
        <w:t xml:space="preserve"> </w:t>
      </w:r>
      <w:r w:rsidR="00BE20C2">
        <w:rPr>
          <w:rFonts w:ascii="Arial" w:eastAsia="Arial" w:hAnsi="Arial" w:cs="Arial"/>
          <w:sz w:val="20"/>
          <w:szCs w:val="20"/>
        </w:rPr>
        <w:t>Stenden</w:t>
      </w:r>
      <w:r w:rsidR="00C1286B" w:rsidRPr="00C1286B">
        <w:rPr>
          <w:rFonts w:ascii="Arial" w:eastAsia="Arial" w:hAnsi="Arial" w:cs="Arial"/>
          <w:sz w:val="20"/>
          <w:szCs w:val="20"/>
        </w:rPr>
        <w:t xml:space="preserve"> Hogeschool</w:t>
      </w:r>
      <w:r w:rsidRPr="00C1286B">
        <w:rPr>
          <w:rFonts w:ascii="Arial" w:eastAsia="Arial" w:hAnsi="Arial" w:cs="Arial"/>
          <w:sz w:val="20"/>
          <w:szCs w:val="20"/>
        </w:rPr>
        <w:t>/ECNO en Coachkwadraat</w:t>
      </w:r>
      <w:r w:rsidR="00C1286B" w:rsidRPr="00C1286B">
        <w:rPr>
          <w:rFonts w:ascii="Arial" w:eastAsia="Arial" w:hAnsi="Arial" w:cs="Arial"/>
          <w:sz w:val="20"/>
          <w:szCs w:val="20"/>
        </w:rPr>
        <w:t>.</w:t>
      </w:r>
      <w:r w:rsidR="00C1286B">
        <w:rPr>
          <w:rFonts w:ascii="Arial" w:eastAsia="Arial" w:hAnsi="Arial" w:cs="Arial"/>
          <w:sz w:val="20"/>
          <w:szCs w:val="20"/>
        </w:rPr>
        <w:br/>
      </w:r>
      <w:r w:rsidR="00C1286B" w:rsidRPr="00C1286B">
        <w:rPr>
          <w:rFonts w:ascii="Arial" w:eastAsia="Arial" w:hAnsi="Arial" w:cs="Arial"/>
          <w:sz w:val="20"/>
          <w:szCs w:val="20"/>
        </w:rPr>
        <w:t>NB Het wer</w:t>
      </w:r>
      <w:r w:rsidR="00C1286B">
        <w:rPr>
          <w:rFonts w:ascii="Arial" w:eastAsia="Arial" w:hAnsi="Arial" w:cs="Arial"/>
          <w:sz w:val="20"/>
          <w:szCs w:val="20"/>
        </w:rPr>
        <w:t>kboek wordt uitgereikt tijdens de 1e bijeenkomst.</w:t>
      </w:r>
      <w:r w:rsidR="00C1286B">
        <w:rPr>
          <w:rFonts w:ascii="Arial" w:eastAsia="Arial" w:hAnsi="Arial" w:cs="Arial"/>
          <w:sz w:val="20"/>
          <w:szCs w:val="20"/>
        </w:rPr>
        <w:br/>
        <w:t xml:space="preserve">Een PDF-versie is te downloaden: </w:t>
      </w:r>
    </w:p>
    <w:p w14:paraId="6313D074" w14:textId="77777777" w:rsidR="00F72003" w:rsidRPr="00C1286B" w:rsidRDefault="00393E03" w:rsidP="00C1286B">
      <w:pPr>
        <w:spacing w:line="276" w:lineRule="auto"/>
        <w:ind w:left="360"/>
        <w:contextualSpacing/>
        <w:rPr>
          <w:rFonts w:ascii="Arial" w:eastAsia="Arial" w:hAnsi="Arial" w:cs="Arial"/>
          <w:sz w:val="20"/>
          <w:szCs w:val="20"/>
        </w:rPr>
      </w:pPr>
      <w:hyperlink r:id="rId70">
        <w:r w:rsidR="00632685" w:rsidRPr="00C1286B">
          <w:rPr>
            <w:rFonts w:ascii="Arial" w:eastAsia="Arial" w:hAnsi="Arial" w:cs="Arial"/>
            <w:color w:val="0000FF"/>
            <w:sz w:val="20"/>
            <w:szCs w:val="20"/>
            <w:u w:val="single"/>
          </w:rPr>
          <w:t>http://www.coachkwadraat.nl/wp-content/uploads/2015/04/VeerkrachtInJeWerk_def.pdf</w:t>
        </w:r>
      </w:hyperlink>
      <w:r w:rsidR="00632685" w:rsidRPr="00C1286B">
        <w:rPr>
          <w:rFonts w:ascii="Arial" w:eastAsia="Arial" w:hAnsi="Arial" w:cs="Arial"/>
          <w:sz w:val="20"/>
          <w:szCs w:val="20"/>
        </w:rPr>
        <w:t xml:space="preserve"> </w:t>
      </w:r>
    </w:p>
    <w:p w14:paraId="0A30F0A0" w14:textId="77777777" w:rsidR="00F72003" w:rsidRDefault="00F72003">
      <w:pPr>
        <w:spacing w:line="276" w:lineRule="auto"/>
        <w:jc w:val="both"/>
        <w:rPr>
          <w:rFonts w:ascii="Arial" w:eastAsia="Arial" w:hAnsi="Arial" w:cs="Arial"/>
          <w:sz w:val="20"/>
          <w:szCs w:val="20"/>
        </w:rPr>
      </w:pPr>
    </w:p>
    <w:p w14:paraId="128BCE9E" w14:textId="77777777" w:rsidR="00F72003" w:rsidRDefault="00632685" w:rsidP="00C1286B">
      <w:pPr>
        <w:spacing w:after="120" w:line="276" w:lineRule="auto"/>
        <w:jc w:val="both"/>
        <w:rPr>
          <w:rFonts w:ascii="Arial" w:eastAsia="Arial" w:hAnsi="Arial" w:cs="Arial"/>
          <w:sz w:val="20"/>
          <w:szCs w:val="20"/>
        </w:rPr>
      </w:pPr>
      <w:r>
        <w:rPr>
          <w:rFonts w:ascii="Arial" w:eastAsia="Arial" w:hAnsi="Arial" w:cs="Arial"/>
          <w:sz w:val="20"/>
          <w:szCs w:val="20"/>
        </w:rPr>
        <w:t>Voor onderzoek:</w:t>
      </w:r>
    </w:p>
    <w:p w14:paraId="1882487C" w14:textId="77777777" w:rsidR="00F72003" w:rsidRDefault="00632685">
      <w:pPr>
        <w:spacing w:line="276" w:lineRule="auto"/>
        <w:jc w:val="both"/>
        <w:rPr>
          <w:rFonts w:ascii="Arial" w:eastAsia="Arial" w:hAnsi="Arial" w:cs="Arial"/>
          <w:sz w:val="20"/>
          <w:szCs w:val="20"/>
        </w:rPr>
      </w:pPr>
      <w:r>
        <w:rPr>
          <w:rFonts w:ascii="Arial" w:eastAsia="Arial" w:hAnsi="Arial" w:cs="Arial"/>
          <w:sz w:val="20"/>
          <w:szCs w:val="20"/>
        </w:rPr>
        <w:t>Wanneer je kiest voor praktijkonderzoek:</w:t>
      </w:r>
    </w:p>
    <w:p w14:paraId="592382A7" w14:textId="77777777" w:rsidR="00F72003" w:rsidRDefault="00632685" w:rsidP="009D3686">
      <w:pPr>
        <w:numPr>
          <w:ilvl w:val="0"/>
          <w:numId w:val="45"/>
        </w:numPr>
        <w:spacing w:line="276" w:lineRule="auto"/>
        <w:ind w:left="284" w:hanging="284"/>
        <w:contextualSpacing/>
        <w:rPr>
          <w:sz w:val="20"/>
          <w:szCs w:val="20"/>
        </w:rPr>
      </w:pPr>
      <w:r w:rsidRPr="00C1286B">
        <w:rPr>
          <w:rFonts w:ascii="Arial" w:eastAsia="Arial" w:hAnsi="Arial" w:cs="Arial"/>
          <w:i/>
          <w:sz w:val="20"/>
          <w:szCs w:val="20"/>
        </w:rPr>
        <w:t>Praktijkonderzoek in de school</w:t>
      </w:r>
      <w:r w:rsidR="009D0FF6">
        <w:rPr>
          <w:rFonts w:ascii="Arial" w:eastAsia="Arial" w:hAnsi="Arial" w:cs="Arial"/>
          <w:i/>
          <w:sz w:val="20"/>
          <w:szCs w:val="20"/>
        </w:rPr>
        <w:t xml:space="preserve">, </w:t>
      </w:r>
      <w:r>
        <w:rPr>
          <w:rFonts w:ascii="Arial" w:eastAsia="Arial" w:hAnsi="Arial" w:cs="Arial"/>
          <w:sz w:val="20"/>
          <w:szCs w:val="20"/>
        </w:rPr>
        <w:t>tweede herziene druk 2012</w:t>
      </w:r>
      <w:r w:rsidR="009D0FF6">
        <w:rPr>
          <w:rFonts w:ascii="Arial" w:eastAsia="Arial" w:hAnsi="Arial" w:cs="Arial"/>
          <w:sz w:val="20"/>
          <w:szCs w:val="20"/>
        </w:rPr>
        <w:t>.</w:t>
      </w:r>
      <w:r>
        <w:rPr>
          <w:rFonts w:ascii="Arial" w:eastAsia="Arial" w:hAnsi="Arial" w:cs="Arial"/>
          <w:sz w:val="20"/>
          <w:szCs w:val="20"/>
        </w:rPr>
        <w:t xml:space="preserve"> </w:t>
      </w:r>
      <w:r w:rsidR="009D0FF6" w:rsidRPr="009D0FF6">
        <w:rPr>
          <w:rFonts w:ascii="Arial" w:eastAsia="Arial" w:hAnsi="Arial" w:cs="Arial"/>
          <w:sz w:val="20"/>
          <w:szCs w:val="20"/>
        </w:rPr>
        <w:t xml:space="preserve">Cyrilla van der Donk </w:t>
      </w:r>
      <w:r w:rsidR="009D0FF6">
        <w:rPr>
          <w:rFonts w:ascii="Arial" w:eastAsia="Arial" w:hAnsi="Arial" w:cs="Arial"/>
          <w:sz w:val="20"/>
          <w:szCs w:val="20"/>
        </w:rPr>
        <w:t xml:space="preserve">en </w:t>
      </w:r>
      <w:r w:rsidR="009D0FF6" w:rsidRPr="009D0FF6">
        <w:rPr>
          <w:rFonts w:ascii="Arial" w:eastAsia="Arial" w:hAnsi="Arial" w:cs="Arial"/>
          <w:sz w:val="20"/>
          <w:szCs w:val="20"/>
        </w:rPr>
        <w:t>Bas van Lanen</w:t>
      </w:r>
      <w:r w:rsidR="009D0FF6">
        <w:rPr>
          <w:rFonts w:ascii="Arial" w:eastAsia="Arial" w:hAnsi="Arial" w:cs="Arial"/>
          <w:sz w:val="20"/>
          <w:szCs w:val="20"/>
        </w:rPr>
        <w:t xml:space="preserve">. </w:t>
      </w:r>
      <w:r>
        <w:rPr>
          <w:rFonts w:ascii="Arial" w:eastAsia="Arial" w:hAnsi="Arial" w:cs="Arial"/>
          <w:sz w:val="20"/>
          <w:szCs w:val="20"/>
        </w:rPr>
        <w:t xml:space="preserve">ISBN 978 90 </w:t>
      </w:r>
      <w:r w:rsidR="009D0FF6">
        <w:rPr>
          <w:rFonts w:ascii="Arial" w:eastAsia="Arial" w:hAnsi="Arial" w:cs="Arial"/>
          <w:sz w:val="20"/>
          <w:szCs w:val="20"/>
        </w:rPr>
        <w:t>469 03000 1.</w:t>
      </w:r>
    </w:p>
    <w:p w14:paraId="4258370E" w14:textId="77777777" w:rsidR="00F72003" w:rsidRDefault="00632685" w:rsidP="00AF72D5">
      <w:pPr>
        <w:spacing w:before="120" w:line="276" w:lineRule="auto"/>
        <w:ind w:left="284" w:hanging="284"/>
        <w:rPr>
          <w:rFonts w:ascii="Arial" w:eastAsia="Arial" w:hAnsi="Arial" w:cs="Arial"/>
          <w:sz w:val="20"/>
          <w:szCs w:val="20"/>
        </w:rPr>
      </w:pPr>
      <w:r>
        <w:rPr>
          <w:rFonts w:ascii="Arial" w:eastAsia="Arial" w:hAnsi="Arial" w:cs="Arial"/>
          <w:sz w:val="20"/>
          <w:szCs w:val="20"/>
        </w:rPr>
        <w:t xml:space="preserve">Wanneer je kiest voor vakdidactisch ontwerp </w:t>
      </w:r>
    </w:p>
    <w:p w14:paraId="4D44EDA0" w14:textId="77777777" w:rsidR="009D0FF6" w:rsidRDefault="009D0FF6" w:rsidP="009D3686">
      <w:pPr>
        <w:numPr>
          <w:ilvl w:val="0"/>
          <w:numId w:val="45"/>
        </w:numPr>
        <w:spacing w:line="276" w:lineRule="auto"/>
        <w:ind w:left="284" w:hanging="284"/>
        <w:contextualSpacing/>
        <w:rPr>
          <w:sz w:val="20"/>
          <w:szCs w:val="20"/>
        </w:rPr>
      </w:pPr>
      <w:r w:rsidRPr="00C1286B">
        <w:rPr>
          <w:rFonts w:ascii="Arial" w:eastAsia="Arial" w:hAnsi="Arial" w:cs="Arial"/>
          <w:i/>
          <w:sz w:val="20"/>
          <w:szCs w:val="20"/>
        </w:rPr>
        <w:t>Praktijkonderzoek in de school</w:t>
      </w:r>
      <w:r>
        <w:rPr>
          <w:rFonts w:ascii="Arial" w:eastAsia="Arial" w:hAnsi="Arial" w:cs="Arial"/>
          <w:i/>
          <w:sz w:val="20"/>
          <w:szCs w:val="20"/>
        </w:rPr>
        <w:t xml:space="preserve">, </w:t>
      </w:r>
      <w:r>
        <w:rPr>
          <w:rFonts w:ascii="Arial" w:eastAsia="Arial" w:hAnsi="Arial" w:cs="Arial"/>
          <w:sz w:val="20"/>
          <w:szCs w:val="20"/>
        </w:rPr>
        <w:t xml:space="preserve">tweede herziene druk 2012. </w:t>
      </w:r>
      <w:r w:rsidRPr="009D0FF6">
        <w:rPr>
          <w:rFonts w:ascii="Arial" w:eastAsia="Arial" w:hAnsi="Arial" w:cs="Arial"/>
          <w:sz w:val="20"/>
          <w:szCs w:val="20"/>
        </w:rPr>
        <w:t xml:space="preserve">Cyrilla van der Donk </w:t>
      </w:r>
      <w:r>
        <w:rPr>
          <w:rFonts w:ascii="Arial" w:eastAsia="Arial" w:hAnsi="Arial" w:cs="Arial"/>
          <w:sz w:val="20"/>
          <w:szCs w:val="20"/>
        </w:rPr>
        <w:t xml:space="preserve">en </w:t>
      </w:r>
      <w:r w:rsidRPr="009D0FF6">
        <w:rPr>
          <w:rFonts w:ascii="Arial" w:eastAsia="Arial" w:hAnsi="Arial" w:cs="Arial"/>
          <w:sz w:val="20"/>
          <w:szCs w:val="20"/>
        </w:rPr>
        <w:t>Bas van Lanen</w:t>
      </w:r>
      <w:r>
        <w:rPr>
          <w:rFonts w:ascii="Arial" w:eastAsia="Arial" w:hAnsi="Arial" w:cs="Arial"/>
          <w:sz w:val="20"/>
          <w:szCs w:val="20"/>
        </w:rPr>
        <w:t>. ISBN 978 90 469 03000 1.</w:t>
      </w:r>
    </w:p>
    <w:p w14:paraId="685CEF49" w14:textId="77777777" w:rsidR="00F72003" w:rsidRDefault="00632685" w:rsidP="00AF72D5">
      <w:pPr>
        <w:spacing w:before="120" w:line="276" w:lineRule="auto"/>
        <w:ind w:left="284" w:hanging="284"/>
        <w:rPr>
          <w:rFonts w:ascii="Arial" w:eastAsia="Arial" w:hAnsi="Arial" w:cs="Arial"/>
          <w:sz w:val="20"/>
          <w:szCs w:val="20"/>
        </w:rPr>
      </w:pPr>
      <w:r>
        <w:rPr>
          <w:rFonts w:ascii="Arial" w:eastAsia="Arial" w:hAnsi="Arial" w:cs="Arial"/>
          <w:sz w:val="20"/>
          <w:szCs w:val="20"/>
        </w:rPr>
        <w:t>Wanneer je kiest voor participatief onderzoek</w:t>
      </w:r>
    </w:p>
    <w:p w14:paraId="5054AD64" w14:textId="77777777" w:rsidR="00F72003" w:rsidRDefault="00632685" w:rsidP="009D3686">
      <w:pPr>
        <w:numPr>
          <w:ilvl w:val="0"/>
          <w:numId w:val="45"/>
        </w:numPr>
        <w:spacing w:line="276" w:lineRule="auto"/>
        <w:ind w:left="284" w:hanging="284"/>
        <w:rPr>
          <w:sz w:val="20"/>
          <w:szCs w:val="20"/>
        </w:rPr>
      </w:pPr>
      <w:r w:rsidRPr="00C1286B">
        <w:rPr>
          <w:rFonts w:ascii="Arial" w:eastAsia="Arial" w:hAnsi="Arial" w:cs="Arial"/>
          <w:i/>
          <w:sz w:val="20"/>
          <w:szCs w:val="20"/>
        </w:rPr>
        <w:t>De kern van participatief actieonderzoek</w:t>
      </w:r>
      <w:r w:rsidR="00C1286B">
        <w:rPr>
          <w:rFonts w:ascii="Arial" w:eastAsia="Arial" w:hAnsi="Arial" w:cs="Arial"/>
          <w:i/>
          <w:sz w:val="20"/>
          <w:szCs w:val="20"/>
        </w:rPr>
        <w:t xml:space="preserve"> </w:t>
      </w:r>
      <w:r w:rsidR="00C1286B" w:rsidRPr="009D0FF6">
        <w:rPr>
          <w:rFonts w:ascii="Arial" w:eastAsia="Arial" w:hAnsi="Arial" w:cs="Arial"/>
          <w:sz w:val="20"/>
          <w:szCs w:val="20"/>
        </w:rPr>
        <w:t xml:space="preserve">(2016). </w:t>
      </w:r>
      <w:r w:rsidR="009D0FF6" w:rsidRPr="009D0FF6">
        <w:rPr>
          <w:rFonts w:ascii="Arial" w:eastAsia="Arial" w:hAnsi="Arial" w:cs="Arial"/>
          <w:sz w:val="20"/>
          <w:szCs w:val="20"/>
        </w:rPr>
        <w:t xml:space="preserve">Ferdie </w:t>
      </w:r>
      <w:r w:rsidR="00C1286B" w:rsidRPr="009D0FF6">
        <w:rPr>
          <w:rFonts w:ascii="Arial" w:eastAsia="Arial" w:hAnsi="Arial" w:cs="Arial"/>
          <w:sz w:val="20"/>
          <w:szCs w:val="20"/>
        </w:rPr>
        <w:t>Migchelbrink</w:t>
      </w:r>
      <w:r w:rsidR="009D0FF6">
        <w:rPr>
          <w:rFonts w:ascii="Arial" w:eastAsia="Arial" w:hAnsi="Arial" w:cs="Arial"/>
          <w:sz w:val="20"/>
          <w:szCs w:val="20"/>
        </w:rPr>
        <w:t xml:space="preserve">. </w:t>
      </w:r>
      <w:r w:rsidR="009D0FF6" w:rsidRPr="009D0FF6">
        <w:rPr>
          <w:rFonts w:ascii="Arial" w:eastAsia="Arial" w:hAnsi="Arial" w:cs="Arial"/>
          <w:sz w:val="20"/>
          <w:szCs w:val="20"/>
        </w:rPr>
        <w:t>ISBN 978</w:t>
      </w:r>
      <w:r w:rsidR="009D0FF6">
        <w:rPr>
          <w:rFonts w:ascii="Arial" w:eastAsia="Arial" w:hAnsi="Arial" w:cs="Arial"/>
          <w:sz w:val="20"/>
          <w:szCs w:val="20"/>
        </w:rPr>
        <w:t xml:space="preserve"> </w:t>
      </w:r>
      <w:r w:rsidR="009D0FF6" w:rsidRPr="009D0FF6">
        <w:rPr>
          <w:rFonts w:ascii="Arial" w:eastAsia="Arial" w:hAnsi="Arial" w:cs="Arial"/>
          <w:sz w:val="20"/>
          <w:szCs w:val="20"/>
        </w:rPr>
        <w:t>90</w:t>
      </w:r>
      <w:r w:rsidR="009D0FF6">
        <w:rPr>
          <w:rFonts w:ascii="Arial" w:eastAsia="Arial" w:hAnsi="Arial" w:cs="Arial"/>
          <w:sz w:val="20"/>
          <w:szCs w:val="20"/>
        </w:rPr>
        <w:t xml:space="preserve"> </w:t>
      </w:r>
      <w:r w:rsidR="009D0FF6" w:rsidRPr="009D0FF6">
        <w:rPr>
          <w:rFonts w:ascii="Arial" w:eastAsia="Arial" w:hAnsi="Arial" w:cs="Arial"/>
          <w:sz w:val="20"/>
          <w:szCs w:val="20"/>
        </w:rPr>
        <w:t>885</w:t>
      </w:r>
      <w:r w:rsidR="009D0FF6">
        <w:rPr>
          <w:rFonts w:ascii="Arial" w:eastAsia="Arial" w:hAnsi="Arial" w:cs="Arial"/>
          <w:sz w:val="20"/>
          <w:szCs w:val="20"/>
        </w:rPr>
        <w:t xml:space="preserve"> </w:t>
      </w:r>
      <w:r w:rsidR="009D0FF6" w:rsidRPr="009D0FF6">
        <w:rPr>
          <w:rFonts w:ascii="Arial" w:eastAsia="Arial" w:hAnsi="Arial" w:cs="Arial"/>
          <w:sz w:val="20"/>
          <w:szCs w:val="20"/>
        </w:rPr>
        <w:t>0612</w:t>
      </w:r>
      <w:r w:rsidR="009D0FF6">
        <w:rPr>
          <w:rFonts w:ascii="Arial" w:eastAsia="Arial" w:hAnsi="Arial" w:cs="Arial"/>
          <w:sz w:val="20"/>
          <w:szCs w:val="20"/>
        </w:rPr>
        <w:t xml:space="preserve"> </w:t>
      </w:r>
      <w:r w:rsidR="009D0FF6" w:rsidRPr="009D0FF6">
        <w:rPr>
          <w:rFonts w:ascii="Arial" w:eastAsia="Arial" w:hAnsi="Arial" w:cs="Arial"/>
          <w:sz w:val="20"/>
          <w:szCs w:val="20"/>
        </w:rPr>
        <w:t>3</w:t>
      </w:r>
      <w:r w:rsidR="009D0FF6">
        <w:rPr>
          <w:rFonts w:ascii="Arial" w:eastAsia="Arial" w:hAnsi="Arial" w:cs="Arial"/>
          <w:sz w:val="20"/>
          <w:szCs w:val="20"/>
        </w:rPr>
        <w:t>.</w:t>
      </w:r>
      <w:r w:rsidR="009D0FF6" w:rsidRPr="009D0FF6">
        <w:rPr>
          <w:rFonts w:ascii="Arial" w:eastAsia="Arial" w:hAnsi="Arial" w:cs="Arial"/>
          <w:sz w:val="20"/>
          <w:szCs w:val="20"/>
        </w:rPr>
        <w:t xml:space="preserve"> </w:t>
      </w:r>
      <w:r w:rsidR="009D0FF6">
        <w:rPr>
          <w:rFonts w:ascii="Arial" w:eastAsia="Arial" w:hAnsi="Arial" w:cs="Arial"/>
          <w:sz w:val="20"/>
          <w:szCs w:val="20"/>
        </w:rPr>
        <w:t xml:space="preserve"> </w:t>
      </w:r>
    </w:p>
    <w:p w14:paraId="5B8CC86B" w14:textId="77777777" w:rsidR="00F72003" w:rsidRDefault="00F72003">
      <w:pPr>
        <w:spacing w:line="276" w:lineRule="auto"/>
        <w:jc w:val="both"/>
        <w:rPr>
          <w:rFonts w:ascii="Arial" w:eastAsia="Arial" w:hAnsi="Arial" w:cs="Arial"/>
          <w:sz w:val="20"/>
          <w:szCs w:val="20"/>
        </w:rPr>
      </w:pPr>
    </w:p>
    <w:p w14:paraId="42F18AB6" w14:textId="77777777" w:rsidR="00F72003" w:rsidRPr="00AF72D5" w:rsidRDefault="00AF72D5" w:rsidP="009D0FF6">
      <w:pPr>
        <w:spacing w:line="276" w:lineRule="auto"/>
        <w:rPr>
          <w:rFonts w:ascii="Arial" w:eastAsia="Arial" w:hAnsi="Arial" w:cs="Arial"/>
          <w:color w:val="auto"/>
          <w:sz w:val="20"/>
          <w:szCs w:val="20"/>
        </w:rPr>
      </w:pPr>
      <w:r w:rsidRPr="00AF72D5">
        <w:rPr>
          <w:rFonts w:ascii="Arial" w:eastAsia="Arial" w:hAnsi="Arial" w:cs="Arial"/>
          <w:color w:val="auto"/>
          <w:sz w:val="20"/>
          <w:szCs w:val="20"/>
        </w:rPr>
        <w:t xml:space="preserve">Naast de verplichte literatuur is er </w:t>
      </w:r>
      <w:r w:rsidR="00632685" w:rsidRPr="00AF72D5">
        <w:rPr>
          <w:rFonts w:ascii="Arial" w:eastAsia="Arial" w:hAnsi="Arial" w:cs="Arial"/>
          <w:color w:val="auto"/>
          <w:sz w:val="20"/>
          <w:szCs w:val="20"/>
        </w:rPr>
        <w:t xml:space="preserve">een lijst met </w:t>
      </w:r>
      <w:r w:rsidR="00632685" w:rsidRPr="00AF72D5">
        <w:rPr>
          <w:rFonts w:ascii="Arial" w:eastAsia="Arial" w:hAnsi="Arial" w:cs="Arial"/>
          <w:i/>
          <w:color w:val="auto"/>
          <w:sz w:val="20"/>
          <w:szCs w:val="20"/>
        </w:rPr>
        <w:t xml:space="preserve">aanbevolen </w:t>
      </w:r>
      <w:r w:rsidR="00632685" w:rsidRPr="00AF72D5">
        <w:rPr>
          <w:rFonts w:ascii="Arial" w:eastAsia="Arial" w:hAnsi="Arial" w:cs="Arial"/>
          <w:color w:val="auto"/>
          <w:sz w:val="20"/>
          <w:szCs w:val="20"/>
        </w:rPr>
        <w:t xml:space="preserve">literatuur </w:t>
      </w:r>
      <w:r w:rsidR="00247F07" w:rsidRPr="00AF72D5">
        <w:rPr>
          <w:rFonts w:ascii="Arial" w:eastAsia="Arial" w:hAnsi="Arial" w:cs="Arial"/>
          <w:color w:val="auto"/>
          <w:sz w:val="20"/>
          <w:szCs w:val="20"/>
        </w:rPr>
        <w:t xml:space="preserve">(Bijlage L) </w:t>
      </w:r>
      <w:r w:rsidR="00632685" w:rsidRPr="00AF72D5">
        <w:rPr>
          <w:rFonts w:ascii="Arial" w:eastAsia="Arial" w:hAnsi="Arial" w:cs="Arial"/>
          <w:color w:val="auto"/>
          <w:sz w:val="20"/>
          <w:szCs w:val="20"/>
        </w:rPr>
        <w:t xml:space="preserve">waaruit een keuze </w:t>
      </w:r>
      <w:r w:rsidR="009D0FF6" w:rsidRPr="00AF72D5">
        <w:rPr>
          <w:rFonts w:ascii="Arial" w:eastAsia="Arial" w:hAnsi="Arial" w:cs="Arial"/>
          <w:color w:val="auto"/>
          <w:sz w:val="20"/>
          <w:szCs w:val="20"/>
        </w:rPr>
        <w:t>gemaakt</w:t>
      </w:r>
      <w:r w:rsidR="00EE076D">
        <w:rPr>
          <w:rFonts w:ascii="Arial" w:eastAsia="Arial" w:hAnsi="Arial" w:cs="Arial"/>
          <w:color w:val="auto"/>
          <w:sz w:val="20"/>
          <w:szCs w:val="20"/>
        </w:rPr>
        <w:t xml:space="preserve"> moet worden</w:t>
      </w:r>
      <w:r w:rsidRPr="00AF72D5">
        <w:rPr>
          <w:rFonts w:ascii="Arial" w:eastAsia="Arial" w:hAnsi="Arial" w:cs="Arial"/>
          <w:color w:val="auto"/>
          <w:sz w:val="20"/>
          <w:szCs w:val="20"/>
        </w:rPr>
        <w:t xml:space="preserve">. </w:t>
      </w:r>
      <w:r w:rsidR="00EE076D">
        <w:rPr>
          <w:rFonts w:ascii="Arial" w:eastAsia="Arial" w:hAnsi="Arial" w:cs="Arial"/>
          <w:color w:val="auto"/>
          <w:sz w:val="20"/>
          <w:szCs w:val="20"/>
        </w:rPr>
        <w:t>Daarnaast w</w:t>
      </w:r>
      <w:r w:rsidR="00632685" w:rsidRPr="00AF72D5">
        <w:rPr>
          <w:rFonts w:ascii="Arial" w:eastAsia="Arial" w:hAnsi="Arial" w:cs="Arial"/>
          <w:color w:val="auto"/>
          <w:sz w:val="20"/>
          <w:szCs w:val="20"/>
        </w:rPr>
        <w:t xml:space="preserve">orden er bij elk thema nog ongeveer 20 pagina’s aan artikelen e.d. opgegeven. </w:t>
      </w:r>
    </w:p>
    <w:p w14:paraId="476339CA" w14:textId="77777777" w:rsidR="00AF72D5" w:rsidRPr="00247F07" w:rsidRDefault="00AF72D5" w:rsidP="009D0FF6">
      <w:pPr>
        <w:spacing w:line="276" w:lineRule="auto"/>
        <w:rPr>
          <w:rFonts w:ascii="Arial" w:eastAsia="Arial" w:hAnsi="Arial" w:cs="Arial"/>
          <w:color w:val="FF0000"/>
          <w:sz w:val="20"/>
          <w:szCs w:val="20"/>
        </w:rPr>
      </w:pPr>
    </w:p>
    <w:p w14:paraId="44ACD3C6" w14:textId="77777777" w:rsidR="00F72003" w:rsidRPr="00AF72D5" w:rsidRDefault="00632685" w:rsidP="009D0FF6">
      <w:pPr>
        <w:spacing w:line="276" w:lineRule="auto"/>
        <w:rPr>
          <w:rFonts w:ascii="Arial" w:eastAsia="Arial" w:hAnsi="Arial" w:cs="Arial"/>
          <w:color w:val="auto"/>
          <w:sz w:val="20"/>
          <w:szCs w:val="20"/>
        </w:rPr>
      </w:pPr>
      <w:r w:rsidRPr="00AF72D5">
        <w:rPr>
          <w:rFonts w:ascii="Arial" w:eastAsia="Arial" w:hAnsi="Arial" w:cs="Arial"/>
          <w:color w:val="auto"/>
          <w:sz w:val="20"/>
          <w:szCs w:val="20"/>
        </w:rPr>
        <w:t>Met betrekking tot de literatuur is 2000 pagina’s de richtlijn voor het gehele PDG.</w:t>
      </w:r>
    </w:p>
    <w:p w14:paraId="35452128" w14:textId="77777777" w:rsidR="00F72003" w:rsidRPr="00AF72D5" w:rsidRDefault="00F72003" w:rsidP="009D0FF6">
      <w:pPr>
        <w:spacing w:line="276" w:lineRule="auto"/>
        <w:rPr>
          <w:rFonts w:ascii="Arial" w:eastAsia="Arial" w:hAnsi="Arial" w:cs="Arial"/>
          <w:color w:val="auto"/>
          <w:sz w:val="20"/>
          <w:szCs w:val="20"/>
        </w:rPr>
      </w:pPr>
    </w:p>
    <w:p w14:paraId="3815C749" w14:textId="7EB7EA3E" w:rsidR="00F72003" w:rsidRPr="00AF72D5" w:rsidRDefault="00D80EAC" w:rsidP="009D0FF6">
      <w:pPr>
        <w:spacing w:before="120" w:line="276" w:lineRule="auto"/>
        <w:rPr>
          <w:rFonts w:ascii="Arial" w:eastAsia="Arial" w:hAnsi="Arial" w:cs="Arial"/>
          <w:color w:val="auto"/>
          <w:sz w:val="20"/>
          <w:szCs w:val="20"/>
        </w:rPr>
      </w:pPr>
      <w:r>
        <w:rPr>
          <w:rFonts w:ascii="Arial" w:eastAsia="Arial" w:hAnsi="Arial" w:cs="Arial"/>
          <w:color w:val="auto"/>
          <w:sz w:val="20"/>
          <w:szCs w:val="20"/>
        </w:rPr>
        <w:t>Op bladzijde 1</w:t>
      </w:r>
      <w:r w:rsidR="004842BE">
        <w:rPr>
          <w:rFonts w:ascii="Arial" w:eastAsia="Arial" w:hAnsi="Arial" w:cs="Arial"/>
          <w:color w:val="auto"/>
          <w:sz w:val="20"/>
          <w:szCs w:val="20"/>
        </w:rPr>
        <w:t>9</w:t>
      </w:r>
      <w:r w:rsidR="00632685" w:rsidRPr="00AF72D5">
        <w:rPr>
          <w:rFonts w:ascii="Arial" w:eastAsia="Arial" w:hAnsi="Arial" w:cs="Arial"/>
          <w:color w:val="auto"/>
          <w:sz w:val="20"/>
          <w:szCs w:val="20"/>
        </w:rPr>
        <w:t xml:space="preserve"> staat vermeld hoe je omgaat met bronvermelding.</w:t>
      </w:r>
    </w:p>
    <w:p w14:paraId="368B077F" w14:textId="77777777" w:rsidR="00F72003" w:rsidRDefault="00632685" w:rsidP="009D0FF6">
      <w:pPr>
        <w:pStyle w:val="Kop2"/>
        <w:spacing w:before="120" w:line="276" w:lineRule="auto"/>
        <w:rPr>
          <w:rFonts w:ascii="Arial" w:eastAsia="Arial" w:hAnsi="Arial" w:cs="Arial"/>
          <w:color w:val="000000"/>
          <w:sz w:val="20"/>
          <w:szCs w:val="20"/>
        </w:rPr>
      </w:pPr>
      <w:r>
        <w:br w:type="page"/>
      </w:r>
    </w:p>
    <w:p w14:paraId="5C069B72" w14:textId="0C192359" w:rsidR="00422776" w:rsidRPr="00A85CE3" w:rsidRDefault="00337213" w:rsidP="0063246D">
      <w:pPr>
        <w:spacing w:line="269" w:lineRule="auto"/>
        <w:rPr>
          <w:rFonts w:ascii="Arial" w:eastAsia="Arial" w:hAnsi="Arial" w:cs="Arial"/>
          <w:b/>
          <w:sz w:val="20"/>
          <w:szCs w:val="20"/>
        </w:rPr>
      </w:pPr>
      <w:r>
        <w:rPr>
          <w:rFonts w:ascii="Arial" w:eastAsia="Arial" w:hAnsi="Arial" w:cs="Arial"/>
          <w:b/>
          <w:noProof/>
          <w:sz w:val="20"/>
          <w:szCs w:val="20"/>
        </w:rPr>
        <w:lastRenderedPageBreak/>
        <w:drawing>
          <wp:anchor distT="0" distB="0" distL="114300" distR="114300" simplePos="0" relativeHeight="251770880" behindDoc="0" locked="0" layoutInCell="1" allowOverlap="1" wp14:anchorId="6F0C8E25" wp14:editId="393A7990">
            <wp:simplePos x="0" y="0"/>
            <wp:positionH relativeFrom="margin">
              <wp:align>right</wp:align>
            </wp:positionH>
            <wp:positionV relativeFrom="paragraph">
              <wp:posOffset>-473710</wp:posOffset>
            </wp:positionV>
            <wp:extent cx="1499870" cy="1164590"/>
            <wp:effectExtent l="0" t="0" r="5080" b="0"/>
            <wp:wrapNone/>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499870" cy="1164590"/>
                    </a:xfrm>
                    <a:prstGeom prst="rect">
                      <a:avLst/>
                    </a:prstGeom>
                    <a:noFill/>
                  </pic:spPr>
                </pic:pic>
              </a:graphicData>
            </a:graphic>
          </wp:anchor>
        </w:drawing>
      </w:r>
      <w:r w:rsidR="00422776" w:rsidRPr="00A85CE3">
        <w:rPr>
          <w:rFonts w:ascii="Arial" w:eastAsia="Arial" w:hAnsi="Arial" w:cs="Arial"/>
          <w:b/>
          <w:sz w:val="20"/>
          <w:szCs w:val="20"/>
        </w:rPr>
        <w:t>BIJLAGE A</w:t>
      </w:r>
    </w:p>
    <w:p w14:paraId="0486405B" w14:textId="77777777" w:rsidR="00422776" w:rsidRPr="00A85CE3" w:rsidRDefault="00422776" w:rsidP="0063246D">
      <w:pPr>
        <w:spacing w:line="269" w:lineRule="auto"/>
        <w:rPr>
          <w:rFonts w:ascii="Arial" w:eastAsia="Arial" w:hAnsi="Arial" w:cs="Arial"/>
          <w:sz w:val="20"/>
          <w:szCs w:val="20"/>
        </w:rPr>
      </w:pPr>
    </w:p>
    <w:p w14:paraId="2D5F91AA" w14:textId="77777777" w:rsidR="00422776" w:rsidRPr="00A85CE3" w:rsidRDefault="00422776" w:rsidP="0063246D">
      <w:pPr>
        <w:spacing w:line="269" w:lineRule="auto"/>
        <w:rPr>
          <w:rFonts w:ascii="Arial" w:eastAsia="Arial" w:hAnsi="Arial" w:cs="Arial"/>
          <w:sz w:val="20"/>
          <w:szCs w:val="20"/>
        </w:rPr>
      </w:pPr>
    </w:p>
    <w:p w14:paraId="4663FFD9" w14:textId="77777777" w:rsidR="00422776" w:rsidRPr="00A85CE3" w:rsidRDefault="00422776" w:rsidP="0063246D">
      <w:pPr>
        <w:spacing w:line="269" w:lineRule="auto"/>
        <w:rPr>
          <w:rFonts w:ascii="Arial" w:eastAsia="Calibri" w:hAnsi="Arial" w:cs="Arial"/>
          <w:sz w:val="20"/>
          <w:szCs w:val="20"/>
        </w:rPr>
      </w:pPr>
      <w:r w:rsidRPr="00A85CE3">
        <w:rPr>
          <w:rFonts w:ascii="Arial" w:eastAsia="Arial" w:hAnsi="Arial" w:cs="Arial"/>
          <w:b/>
          <w:sz w:val="20"/>
          <w:szCs w:val="20"/>
        </w:rPr>
        <w:t>BEOORDELINGSCRITERIA PDG</w:t>
      </w:r>
    </w:p>
    <w:p w14:paraId="055B008D" w14:textId="77777777" w:rsidR="00422776" w:rsidRPr="00A85CE3" w:rsidRDefault="00422776" w:rsidP="0063246D">
      <w:pPr>
        <w:spacing w:line="269" w:lineRule="auto"/>
        <w:rPr>
          <w:rFonts w:ascii="Arial" w:eastAsia="Arial" w:hAnsi="Arial" w:cs="Arial"/>
          <w:sz w:val="20"/>
          <w:szCs w:val="20"/>
        </w:rPr>
      </w:pPr>
      <w:r w:rsidRPr="00A85CE3">
        <w:rPr>
          <w:rFonts w:ascii="Arial" w:eastAsia="Arial" w:hAnsi="Arial" w:cs="Arial"/>
          <w:sz w:val="20"/>
          <w:szCs w:val="20"/>
        </w:rPr>
        <w:t xml:space="preserve"> </w:t>
      </w:r>
    </w:p>
    <w:p w14:paraId="0F30D719" w14:textId="77777777" w:rsidR="00422776" w:rsidRPr="00A85CE3" w:rsidRDefault="00422776" w:rsidP="0063246D">
      <w:pPr>
        <w:spacing w:line="269" w:lineRule="auto"/>
        <w:rPr>
          <w:rFonts w:ascii="Arial" w:eastAsia="Arial" w:hAnsi="Arial" w:cs="Arial"/>
          <w:sz w:val="20"/>
          <w:szCs w:val="20"/>
        </w:rPr>
      </w:pPr>
      <w:r w:rsidRPr="00A85CE3">
        <w:rPr>
          <w:rFonts w:ascii="Arial" w:eastAsia="Arial" w:hAnsi="Arial" w:cs="Arial"/>
          <w:sz w:val="20"/>
          <w:szCs w:val="20"/>
        </w:rPr>
        <w:t xml:space="preserve">In diverse kaders die voor de PDG gelden staan beschreven waaraan een mbo-docent moet voldoen. In de PDG-opleiding van de NHL Stenden Hogeschool samen met 9 noordelijke mbo-instellingen zijn deze kaders samengevat in de beoordelingscriteria PDG. </w:t>
      </w:r>
    </w:p>
    <w:p w14:paraId="5FB8A48F" w14:textId="77777777" w:rsidR="00422776" w:rsidRPr="00A85CE3" w:rsidRDefault="00422776" w:rsidP="0063246D">
      <w:pPr>
        <w:spacing w:line="269" w:lineRule="auto"/>
        <w:rPr>
          <w:rFonts w:ascii="Arial" w:eastAsia="Arial" w:hAnsi="Arial" w:cs="Arial"/>
          <w:sz w:val="20"/>
          <w:szCs w:val="20"/>
        </w:rPr>
      </w:pPr>
      <w:r w:rsidRPr="00A85CE3">
        <w:rPr>
          <w:rFonts w:ascii="Arial" w:eastAsia="Arial" w:hAnsi="Arial" w:cs="Arial"/>
          <w:sz w:val="20"/>
          <w:szCs w:val="20"/>
        </w:rPr>
        <w:t xml:space="preserve">Deze beoordelingscriteria worden in deze bijlage beschreven, waarbij de bekwaamheidseisen van de onderwijscoöperatie (ingangsdatum 1-8-2017) en de 6 taken uit het kwalificatiedossier van de docent als leidraad worden genomen . In bijlage B worden deze bekwaamheidseisen met de bijbehorende beoordelingscriteria schematisch en de beroepsproducten weergegeven. In bijlage C worden de beoordelingscriteria gekoppeld aan de verplichte literatuur. </w:t>
      </w:r>
    </w:p>
    <w:p w14:paraId="498DF0EB" w14:textId="77777777" w:rsidR="00422776" w:rsidRPr="00A85CE3" w:rsidRDefault="00422776" w:rsidP="0063246D">
      <w:pPr>
        <w:spacing w:line="269" w:lineRule="auto"/>
        <w:rPr>
          <w:rFonts w:ascii="Arial" w:eastAsia="Arial" w:hAnsi="Arial" w:cs="Arial"/>
          <w:b/>
          <w:sz w:val="20"/>
          <w:szCs w:val="20"/>
          <w:u w:val="single"/>
        </w:rPr>
      </w:pPr>
    </w:p>
    <w:p w14:paraId="65604195" w14:textId="77777777" w:rsidR="00422776" w:rsidRPr="00A85CE3" w:rsidRDefault="00422776" w:rsidP="0063246D">
      <w:pPr>
        <w:spacing w:line="269" w:lineRule="auto"/>
        <w:rPr>
          <w:rFonts w:ascii="Arial" w:eastAsia="Arial" w:hAnsi="Arial" w:cs="Arial"/>
          <w:b/>
          <w:sz w:val="20"/>
          <w:szCs w:val="20"/>
          <w:u w:val="single"/>
        </w:rPr>
      </w:pPr>
    </w:p>
    <w:p w14:paraId="38C0E5A5" w14:textId="77777777" w:rsidR="00422776" w:rsidRPr="00A85CE3" w:rsidRDefault="00422776" w:rsidP="0063246D">
      <w:pPr>
        <w:spacing w:line="269" w:lineRule="auto"/>
        <w:rPr>
          <w:rFonts w:ascii="Arial" w:eastAsia="Arial" w:hAnsi="Arial" w:cs="Arial"/>
          <w:b/>
          <w:sz w:val="20"/>
          <w:szCs w:val="20"/>
          <w:u w:val="single"/>
        </w:rPr>
      </w:pPr>
      <w:r w:rsidRPr="00A85CE3">
        <w:rPr>
          <w:rFonts w:ascii="Arial" w:eastAsia="Arial" w:hAnsi="Arial" w:cs="Arial"/>
          <w:b/>
          <w:sz w:val="20"/>
          <w:szCs w:val="20"/>
          <w:u w:val="single"/>
        </w:rPr>
        <w:t>DE ZES TAKEN VAN DE LERAAR</w:t>
      </w:r>
    </w:p>
    <w:p w14:paraId="5B36AFB9" w14:textId="77777777" w:rsidR="00422776" w:rsidRPr="00A85CE3" w:rsidRDefault="00422776" w:rsidP="0063246D">
      <w:pPr>
        <w:spacing w:line="269" w:lineRule="auto"/>
        <w:rPr>
          <w:rFonts w:ascii="Arial" w:eastAsia="Arial" w:hAnsi="Arial" w:cs="Arial"/>
          <w:sz w:val="20"/>
          <w:szCs w:val="20"/>
        </w:rPr>
      </w:pPr>
    </w:p>
    <w:p w14:paraId="5C0042AB" w14:textId="77777777" w:rsidR="00422776" w:rsidRPr="00A85CE3" w:rsidRDefault="00422776" w:rsidP="0063246D">
      <w:pPr>
        <w:spacing w:line="269" w:lineRule="auto"/>
        <w:rPr>
          <w:rFonts w:ascii="Arial" w:eastAsia="Arial" w:hAnsi="Arial" w:cs="Arial"/>
          <w:sz w:val="20"/>
          <w:szCs w:val="20"/>
        </w:rPr>
      </w:pPr>
      <w:r w:rsidRPr="00A85CE3">
        <w:rPr>
          <w:rFonts w:ascii="Arial" w:eastAsia="Arial" w:hAnsi="Arial" w:cs="Arial"/>
          <w:sz w:val="20"/>
          <w:szCs w:val="20"/>
        </w:rPr>
        <w:t xml:space="preserve">De definities van de bekwaamheidseisen komen uit de wet </w:t>
      </w:r>
      <w:r w:rsidRPr="00A85CE3">
        <w:rPr>
          <w:rFonts w:ascii="Arial" w:eastAsia="Arial" w:hAnsi="Arial" w:cs="Arial"/>
          <w:i/>
          <w:sz w:val="20"/>
          <w:szCs w:val="20"/>
        </w:rPr>
        <w:t>Beroepen in het Onderwijs</w:t>
      </w:r>
      <w:r w:rsidRPr="00A85CE3">
        <w:rPr>
          <w:rFonts w:ascii="Arial" w:eastAsia="Arial" w:hAnsi="Arial" w:cs="Arial"/>
          <w:sz w:val="20"/>
          <w:szCs w:val="20"/>
        </w:rPr>
        <w:t xml:space="preserve"> (wet BiO) herijking bekwaamheidseisen van juni 2014 (kenmerk OC.14.06.27). Op de site van de Rijksoverheid wordt doorverwezen naar de Onderwijscoöperatie </w:t>
      </w:r>
      <w:hyperlink r:id="rId72" w:history="1">
        <w:r w:rsidRPr="00A85CE3">
          <w:rPr>
            <w:rStyle w:val="Hyperlink"/>
            <w:rFonts w:ascii="Arial" w:eastAsia="Arial" w:hAnsi="Arial" w:cs="Arial"/>
            <w:sz w:val="20"/>
            <w:szCs w:val="20"/>
          </w:rPr>
          <w:t>Link: Bekwaamheidseisen</w:t>
        </w:r>
      </w:hyperlink>
      <w:r w:rsidRPr="00A85CE3">
        <w:rPr>
          <w:rFonts w:ascii="Arial" w:eastAsia="Arial" w:hAnsi="Arial" w:cs="Arial"/>
          <w:color w:val="0000FF"/>
          <w:sz w:val="20"/>
          <w:szCs w:val="20"/>
          <w:u w:val="single"/>
        </w:rPr>
        <w:t>;</w:t>
      </w:r>
      <w:r w:rsidRPr="00A85CE3">
        <w:rPr>
          <w:rFonts w:ascii="Arial" w:eastAsia="Arial" w:hAnsi="Arial" w:cs="Arial"/>
          <w:sz w:val="20"/>
          <w:szCs w:val="20"/>
        </w:rPr>
        <w:t xml:space="preserve"> De zes taken van de leraar staan beschreven op de site van de MBO-Raad Link: </w:t>
      </w:r>
      <w:hyperlink r:id="rId73" w:history="1">
        <w:r w:rsidRPr="00A85CE3">
          <w:rPr>
            <w:rStyle w:val="Hyperlink"/>
            <w:rFonts w:ascii="Arial" w:eastAsia="Arial" w:hAnsi="Arial" w:cs="Arial"/>
            <w:sz w:val="20"/>
            <w:szCs w:val="20"/>
          </w:rPr>
          <w:t>het kwalificatiedossier van de docent MBO</w:t>
        </w:r>
      </w:hyperlink>
    </w:p>
    <w:p w14:paraId="110A7AA2" w14:textId="77777777" w:rsidR="00422776" w:rsidRPr="00A85CE3" w:rsidRDefault="00422776" w:rsidP="0063246D">
      <w:pPr>
        <w:spacing w:line="269" w:lineRule="auto"/>
        <w:rPr>
          <w:rFonts w:ascii="Arial" w:eastAsia="Times New Roman" w:hAnsi="Arial" w:cs="Arial"/>
          <w:sz w:val="20"/>
          <w:szCs w:val="20"/>
        </w:rPr>
      </w:pPr>
      <w:r w:rsidRPr="00A85CE3">
        <w:rPr>
          <w:rFonts w:ascii="Arial" w:eastAsia="Times New Roman" w:hAnsi="Arial" w:cs="Arial"/>
          <w:sz w:val="20"/>
          <w:szCs w:val="20"/>
        </w:rPr>
        <w:t xml:space="preserve">De in dit kwalificatiedossier onderscheiden zes taken zijn: </w:t>
      </w:r>
    </w:p>
    <w:p w14:paraId="5A0F4A87" w14:textId="77777777" w:rsidR="00422776" w:rsidRPr="00A85CE3" w:rsidRDefault="00422776" w:rsidP="0063246D">
      <w:pPr>
        <w:spacing w:line="269" w:lineRule="auto"/>
        <w:rPr>
          <w:rFonts w:ascii="Arial" w:eastAsia="Times New Roman" w:hAnsi="Arial" w:cs="Arial"/>
          <w:sz w:val="20"/>
          <w:szCs w:val="20"/>
        </w:rPr>
      </w:pPr>
      <w:r w:rsidRPr="00A85CE3">
        <w:rPr>
          <w:rFonts w:ascii="Arial" w:eastAsia="Times New Roman" w:hAnsi="Arial" w:cs="Arial"/>
          <w:sz w:val="20"/>
          <w:szCs w:val="20"/>
        </w:rPr>
        <w:t xml:space="preserve">1. De docent draagt er zorg voor dat hij professional is en blijft. </w:t>
      </w:r>
    </w:p>
    <w:p w14:paraId="17AB074B" w14:textId="77777777" w:rsidR="00422776" w:rsidRPr="00A85CE3" w:rsidRDefault="00422776" w:rsidP="0063246D">
      <w:pPr>
        <w:spacing w:line="269" w:lineRule="auto"/>
        <w:rPr>
          <w:rFonts w:ascii="Arial" w:eastAsia="Times New Roman" w:hAnsi="Arial" w:cs="Arial"/>
          <w:sz w:val="20"/>
          <w:szCs w:val="20"/>
        </w:rPr>
      </w:pPr>
      <w:r w:rsidRPr="00A85CE3">
        <w:rPr>
          <w:rFonts w:ascii="Arial" w:eastAsia="Times New Roman" w:hAnsi="Arial" w:cs="Arial"/>
          <w:sz w:val="20"/>
          <w:szCs w:val="20"/>
        </w:rPr>
        <w:t xml:space="preserve">2. De docent ontwikkelt een onderwijsprogramma. </w:t>
      </w:r>
    </w:p>
    <w:p w14:paraId="17439174" w14:textId="77777777" w:rsidR="00422776" w:rsidRPr="00A85CE3" w:rsidRDefault="00422776" w:rsidP="0063246D">
      <w:pPr>
        <w:spacing w:line="269" w:lineRule="auto"/>
        <w:rPr>
          <w:rFonts w:ascii="Arial" w:eastAsia="Times New Roman" w:hAnsi="Arial" w:cs="Arial"/>
          <w:sz w:val="20"/>
          <w:szCs w:val="20"/>
        </w:rPr>
      </w:pPr>
      <w:r w:rsidRPr="00A85CE3">
        <w:rPr>
          <w:rFonts w:ascii="Arial" w:eastAsia="Times New Roman" w:hAnsi="Arial" w:cs="Arial"/>
          <w:sz w:val="20"/>
          <w:szCs w:val="20"/>
        </w:rPr>
        <w:t xml:space="preserve">3. De docent voert een onderwijsprogramma uit. </w:t>
      </w:r>
    </w:p>
    <w:p w14:paraId="162FD461" w14:textId="77777777" w:rsidR="00422776" w:rsidRPr="00A85CE3" w:rsidRDefault="00422776" w:rsidP="0063246D">
      <w:pPr>
        <w:spacing w:line="269" w:lineRule="auto"/>
        <w:rPr>
          <w:rFonts w:ascii="Arial" w:eastAsia="Times New Roman" w:hAnsi="Arial" w:cs="Arial"/>
          <w:sz w:val="20"/>
          <w:szCs w:val="20"/>
        </w:rPr>
      </w:pPr>
      <w:r w:rsidRPr="00A85CE3">
        <w:rPr>
          <w:rFonts w:ascii="Arial" w:eastAsia="Times New Roman" w:hAnsi="Arial" w:cs="Arial"/>
          <w:sz w:val="20"/>
          <w:szCs w:val="20"/>
        </w:rPr>
        <w:t xml:space="preserve">4. De docent begeleidt de studenten tijdens de leerloopbaan. </w:t>
      </w:r>
    </w:p>
    <w:p w14:paraId="43F33A6C" w14:textId="77777777" w:rsidR="00422776" w:rsidRPr="00A85CE3" w:rsidRDefault="00422776" w:rsidP="0063246D">
      <w:pPr>
        <w:spacing w:line="269" w:lineRule="auto"/>
        <w:rPr>
          <w:rFonts w:ascii="Arial" w:eastAsia="Times New Roman" w:hAnsi="Arial" w:cs="Arial"/>
          <w:sz w:val="20"/>
          <w:szCs w:val="20"/>
        </w:rPr>
      </w:pPr>
      <w:r w:rsidRPr="00A85CE3">
        <w:rPr>
          <w:rFonts w:ascii="Arial" w:eastAsia="Times New Roman" w:hAnsi="Arial" w:cs="Arial"/>
          <w:sz w:val="20"/>
          <w:szCs w:val="20"/>
        </w:rPr>
        <w:t xml:space="preserve">5. De docent is actief betrokken bij de beroepspraktijkvorming. </w:t>
      </w:r>
    </w:p>
    <w:p w14:paraId="65150904" w14:textId="77777777" w:rsidR="00422776" w:rsidRPr="00A85CE3" w:rsidRDefault="00422776" w:rsidP="0063246D">
      <w:pPr>
        <w:spacing w:line="269" w:lineRule="auto"/>
        <w:rPr>
          <w:rFonts w:ascii="Arial" w:eastAsia="Times New Roman" w:hAnsi="Arial" w:cs="Arial"/>
          <w:sz w:val="20"/>
          <w:szCs w:val="20"/>
        </w:rPr>
      </w:pPr>
      <w:r w:rsidRPr="00A85CE3">
        <w:rPr>
          <w:rFonts w:ascii="Arial" w:eastAsia="Times New Roman" w:hAnsi="Arial" w:cs="Arial"/>
          <w:sz w:val="20"/>
          <w:szCs w:val="20"/>
        </w:rPr>
        <w:t>6. De docent construeert, hanteert en evalueert beoordelingsinstrumenten.</w:t>
      </w:r>
    </w:p>
    <w:p w14:paraId="7307B8BD" w14:textId="77777777" w:rsidR="00422776" w:rsidRPr="00A85CE3" w:rsidRDefault="00422776" w:rsidP="0063246D">
      <w:pPr>
        <w:spacing w:line="269" w:lineRule="auto"/>
        <w:rPr>
          <w:rFonts w:ascii="Arial" w:eastAsia="Arial" w:hAnsi="Arial" w:cs="Arial"/>
          <w:sz w:val="20"/>
          <w:szCs w:val="20"/>
        </w:rPr>
      </w:pPr>
    </w:p>
    <w:p w14:paraId="0A472625" w14:textId="77777777" w:rsidR="00422776" w:rsidRPr="00A85CE3" w:rsidRDefault="00422776" w:rsidP="0063246D">
      <w:pPr>
        <w:spacing w:line="269" w:lineRule="auto"/>
        <w:rPr>
          <w:rFonts w:ascii="Arial" w:eastAsia="Arial" w:hAnsi="Arial" w:cs="Arial"/>
          <w:sz w:val="20"/>
          <w:szCs w:val="20"/>
        </w:rPr>
      </w:pPr>
      <w:r w:rsidRPr="00A85CE3">
        <w:rPr>
          <w:rFonts w:ascii="Arial" w:eastAsia="Arial" w:hAnsi="Arial" w:cs="Arial"/>
          <w:sz w:val="20"/>
          <w:szCs w:val="20"/>
        </w:rPr>
        <w:t xml:space="preserve">De nieuwe bekwaamheidseisen vragen van de hedendaagse docent om vakinhoudelijk, vakdidactisch en pedagogisch bekwaam te zijn. Naast kennis en vaardigheden vraagt dit ook om attitudes. De overheid refereert hier impliciet wel naar, maar beschrijft die niet nader (behalve als het nemen van de verantwoordelijkheid voor het in de onderwijstaak genoemde aspect.) Toch is het vaak juist de houding die bepaalt of een docent met succes zijn kennis en vaardigheden inzet. </w:t>
      </w:r>
    </w:p>
    <w:p w14:paraId="668F1A1A" w14:textId="77777777" w:rsidR="00422776" w:rsidRPr="00A85CE3" w:rsidRDefault="00422776" w:rsidP="0063246D">
      <w:pPr>
        <w:spacing w:line="269" w:lineRule="auto"/>
        <w:rPr>
          <w:rFonts w:ascii="Arial" w:eastAsia="Arial" w:hAnsi="Arial" w:cs="Arial"/>
          <w:sz w:val="20"/>
          <w:szCs w:val="20"/>
        </w:rPr>
      </w:pPr>
      <w:r w:rsidRPr="00A85CE3">
        <w:rPr>
          <w:rFonts w:ascii="Arial" w:eastAsia="Arial" w:hAnsi="Arial" w:cs="Arial"/>
          <w:sz w:val="20"/>
          <w:szCs w:val="20"/>
        </w:rPr>
        <w:t>De deelnemers aan het PDG-traject kunnen zelf formuleren om welke attitudes het per taak gaat.</w:t>
      </w:r>
    </w:p>
    <w:p w14:paraId="1AE94E49" w14:textId="77777777" w:rsidR="00422776" w:rsidRPr="00A85CE3" w:rsidRDefault="00422776" w:rsidP="0063246D">
      <w:pPr>
        <w:spacing w:line="269" w:lineRule="auto"/>
        <w:rPr>
          <w:rFonts w:ascii="Arial" w:eastAsia="Arial" w:hAnsi="Arial" w:cs="Arial"/>
          <w:sz w:val="20"/>
          <w:szCs w:val="20"/>
        </w:rPr>
      </w:pPr>
    </w:p>
    <w:p w14:paraId="036CFD25" w14:textId="77777777" w:rsidR="00422776" w:rsidRPr="00A85CE3" w:rsidRDefault="00422776" w:rsidP="0063246D">
      <w:pPr>
        <w:tabs>
          <w:tab w:val="left" w:pos="284"/>
        </w:tabs>
        <w:spacing w:line="269" w:lineRule="auto"/>
        <w:rPr>
          <w:rFonts w:ascii="Arial" w:eastAsia="Arial" w:hAnsi="Arial" w:cs="Arial"/>
          <w:i/>
          <w:sz w:val="20"/>
          <w:szCs w:val="20"/>
        </w:rPr>
      </w:pPr>
      <w:r w:rsidRPr="00A85CE3">
        <w:rPr>
          <w:rFonts w:ascii="Arial" w:eastAsia="Arial" w:hAnsi="Arial" w:cs="Arial"/>
          <w:i/>
          <w:sz w:val="20"/>
          <w:szCs w:val="20"/>
        </w:rPr>
        <w:t>Bronnen:</w:t>
      </w:r>
    </w:p>
    <w:p w14:paraId="073837E1" w14:textId="5DDF45FF" w:rsidR="00422776" w:rsidRPr="00A85CE3" w:rsidRDefault="00422776" w:rsidP="009D3686">
      <w:pPr>
        <w:pStyle w:val="Lijstalinea"/>
        <w:numPr>
          <w:ilvl w:val="0"/>
          <w:numId w:val="74"/>
        </w:numPr>
        <w:tabs>
          <w:tab w:val="left" w:pos="284"/>
        </w:tabs>
        <w:spacing w:line="269" w:lineRule="auto"/>
        <w:rPr>
          <w:rFonts w:ascii="Arial" w:eastAsia="Arial" w:hAnsi="Arial" w:cs="Arial"/>
          <w:i/>
          <w:sz w:val="20"/>
          <w:szCs w:val="20"/>
        </w:rPr>
      </w:pPr>
      <w:r w:rsidRPr="00A85CE3">
        <w:rPr>
          <w:rFonts w:ascii="Arial" w:eastAsia="Arial" w:hAnsi="Arial" w:cs="Arial"/>
          <w:i/>
          <w:sz w:val="20"/>
          <w:szCs w:val="20"/>
        </w:rPr>
        <w:t xml:space="preserve"> Kwalificatiedossier</w:t>
      </w:r>
    </w:p>
    <w:p w14:paraId="598D2512" w14:textId="24B0DED5" w:rsidR="00A20B20" w:rsidRPr="00A85CE3" w:rsidRDefault="00A20B20" w:rsidP="009D3686">
      <w:pPr>
        <w:pStyle w:val="Lijstalinea"/>
        <w:numPr>
          <w:ilvl w:val="0"/>
          <w:numId w:val="74"/>
        </w:numPr>
        <w:tabs>
          <w:tab w:val="left" w:pos="284"/>
        </w:tabs>
        <w:spacing w:line="269" w:lineRule="auto"/>
        <w:rPr>
          <w:rFonts w:ascii="Arial" w:eastAsia="Arial" w:hAnsi="Arial" w:cs="Arial"/>
          <w:i/>
          <w:sz w:val="20"/>
          <w:szCs w:val="20"/>
        </w:rPr>
      </w:pPr>
      <w:r w:rsidRPr="00A85CE3">
        <w:rPr>
          <w:rFonts w:ascii="Arial" w:eastAsia="Arial" w:hAnsi="Arial" w:cs="Arial"/>
          <w:i/>
          <w:sz w:val="20"/>
          <w:szCs w:val="20"/>
        </w:rPr>
        <w:t>Bekwaamheidseisen Onderwijscoöperatie</w:t>
      </w:r>
    </w:p>
    <w:p w14:paraId="12C47880" w14:textId="32AFFE05" w:rsidR="00422776" w:rsidRPr="00A85CE3" w:rsidRDefault="00422776" w:rsidP="00A20B20">
      <w:pPr>
        <w:pStyle w:val="Lijstalinea"/>
        <w:tabs>
          <w:tab w:val="left" w:pos="284"/>
        </w:tabs>
        <w:spacing w:line="269" w:lineRule="auto"/>
        <w:rPr>
          <w:rFonts w:ascii="Arial" w:eastAsia="Arial" w:hAnsi="Arial" w:cs="Arial"/>
          <w:i/>
          <w:sz w:val="19"/>
          <w:szCs w:val="19"/>
        </w:rPr>
      </w:pPr>
      <w:r w:rsidRPr="00A85CE3">
        <w:rPr>
          <w:rFonts w:ascii="Arial" w:eastAsia="Arial" w:hAnsi="Arial" w:cs="Arial"/>
          <w:i/>
          <w:sz w:val="19"/>
          <w:szCs w:val="19"/>
        </w:rPr>
        <w:t xml:space="preserve"> </w:t>
      </w:r>
    </w:p>
    <w:p w14:paraId="02A55662" w14:textId="77777777" w:rsidR="00422776" w:rsidRPr="00A85CE3" w:rsidRDefault="00422776" w:rsidP="0063246D">
      <w:pPr>
        <w:spacing w:line="269" w:lineRule="auto"/>
        <w:rPr>
          <w:rFonts w:ascii="Arial" w:eastAsia="Arial" w:hAnsi="Arial" w:cs="Arial"/>
          <w:sz w:val="19"/>
          <w:szCs w:val="19"/>
        </w:rPr>
      </w:pPr>
    </w:p>
    <w:p w14:paraId="1BEFA427" w14:textId="77777777" w:rsidR="00422776" w:rsidRPr="00A85CE3" w:rsidRDefault="00422776" w:rsidP="0063246D">
      <w:pPr>
        <w:spacing w:line="269" w:lineRule="auto"/>
        <w:rPr>
          <w:rFonts w:ascii="Arial" w:eastAsia="Arial" w:hAnsi="Arial" w:cs="Arial"/>
          <w:sz w:val="19"/>
          <w:szCs w:val="19"/>
        </w:rPr>
      </w:pPr>
    </w:p>
    <w:p w14:paraId="537928A3" w14:textId="77777777" w:rsidR="00422776" w:rsidRPr="00A85CE3" w:rsidRDefault="00422776">
      <w:pPr>
        <w:pBdr>
          <w:top w:val="none" w:sz="0" w:space="0" w:color="auto"/>
          <w:left w:val="none" w:sz="0" w:space="0" w:color="auto"/>
          <w:bottom w:val="none" w:sz="0" w:space="0" w:color="auto"/>
          <w:right w:val="none" w:sz="0" w:space="0" w:color="auto"/>
          <w:between w:val="none" w:sz="0" w:space="0" w:color="auto"/>
        </w:pBdr>
        <w:spacing w:after="160" w:line="259" w:lineRule="auto"/>
        <w:rPr>
          <w:rFonts w:ascii="Arial" w:eastAsia="Arial" w:hAnsi="Arial" w:cs="Arial"/>
          <w:b/>
          <w:sz w:val="19"/>
          <w:szCs w:val="19"/>
          <w:u w:val="single"/>
        </w:rPr>
      </w:pPr>
      <w:r w:rsidRPr="00A85CE3">
        <w:rPr>
          <w:rFonts w:ascii="Arial" w:eastAsia="Arial" w:hAnsi="Arial" w:cs="Arial"/>
          <w:b/>
          <w:sz w:val="19"/>
          <w:szCs w:val="19"/>
          <w:u w:val="single"/>
        </w:rPr>
        <w:br w:type="page"/>
      </w:r>
    </w:p>
    <w:p w14:paraId="6A18D618" w14:textId="77777777" w:rsidR="00422776" w:rsidRPr="00834C28" w:rsidRDefault="00422776" w:rsidP="0063246D">
      <w:pPr>
        <w:tabs>
          <w:tab w:val="left" w:pos="567"/>
        </w:tabs>
        <w:spacing w:line="269" w:lineRule="auto"/>
        <w:rPr>
          <w:rFonts w:ascii="Cera PRO" w:eastAsia="Arial" w:hAnsi="Cera PRO" w:cs="Arial"/>
          <w:b/>
          <w:color w:val="auto"/>
          <w:sz w:val="19"/>
          <w:szCs w:val="19"/>
          <w:u w:val="single"/>
        </w:rPr>
      </w:pPr>
      <w:r w:rsidRPr="00834C28">
        <w:rPr>
          <w:rFonts w:ascii="Cera PRO" w:eastAsia="Arial" w:hAnsi="Cera PRO" w:cs="Arial"/>
          <w:b/>
          <w:color w:val="auto"/>
          <w:sz w:val="19"/>
          <w:szCs w:val="19"/>
          <w:u w:val="single"/>
        </w:rPr>
        <w:lastRenderedPageBreak/>
        <w:t>Taak 1 _De docent draagt er zorg voor dat hij professional is en blijft</w:t>
      </w:r>
    </w:p>
    <w:p w14:paraId="55DA519A" w14:textId="77777777" w:rsidR="00422776" w:rsidRPr="00834C28" w:rsidRDefault="00422776" w:rsidP="0063246D">
      <w:pPr>
        <w:spacing w:line="269" w:lineRule="auto"/>
        <w:rPr>
          <w:rFonts w:ascii="Cera PRO" w:eastAsia="Arial" w:hAnsi="Cera PRO" w:cs="Arial"/>
          <w:b/>
          <w:i/>
          <w:color w:val="auto"/>
          <w:sz w:val="19"/>
          <w:szCs w:val="19"/>
        </w:rPr>
      </w:pPr>
      <w:r w:rsidRPr="00834C28">
        <w:rPr>
          <w:rFonts w:ascii="Cera PRO" w:eastAsia="Arial" w:hAnsi="Cera PRO" w:cs="Arial"/>
          <w:b/>
          <w:i/>
          <w:color w:val="auto"/>
          <w:sz w:val="19"/>
          <w:szCs w:val="19"/>
        </w:rPr>
        <w:t>Hij laat dat zien doordat:</w:t>
      </w:r>
    </w:p>
    <w:p w14:paraId="33795697" w14:textId="40F327E1" w:rsidR="00422776" w:rsidRPr="00834C28" w:rsidRDefault="00834C28" w:rsidP="00834C28">
      <w:pPr>
        <w:pStyle w:val="Lijstalinea"/>
        <w:pBdr>
          <w:top w:val="none" w:sz="0" w:space="0" w:color="auto"/>
          <w:left w:val="none" w:sz="0" w:space="0" w:color="auto"/>
          <w:bottom w:val="none" w:sz="0" w:space="0" w:color="auto"/>
          <w:right w:val="none" w:sz="0" w:space="0" w:color="auto"/>
          <w:between w:val="none" w:sz="0" w:space="0" w:color="auto"/>
        </w:pBdr>
        <w:tabs>
          <w:tab w:val="left" w:pos="426"/>
        </w:tabs>
        <w:autoSpaceDE w:val="0"/>
        <w:autoSpaceDN w:val="0"/>
        <w:adjustRightInd w:val="0"/>
        <w:spacing w:line="269" w:lineRule="auto"/>
        <w:ind w:left="420" w:hanging="420"/>
        <w:rPr>
          <w:rFonts w:ascii="Cera PRO" w:eastAsiaTheme="minorHAnsi" w:hAnsi="Cera PRO" w:cs="FranklinGothic-Book"/>
          <w:color w:val="auto"/>
          <w:sz w:val="19"/>
          <w:szCs w:val="19"/>
          <w:lang w:eastAsia="en-US"/>
        </w:rPr>
      </w:pPr>
      <w:r>
        <w:rPr>
          <w:rFonts w:ascii="Cera PRO" w:eastAsiaTheme="minorHAnsi" w:hAnsi="Cera PRO" w:cs="FranklinGothic-Demi"/>
          <w:color w:val="auto"/>
          <w:sz w:val="19"/>
          <w:szCs w:val="19"/>
          <w:lang w:eastAsia="en-US"/>
        </w:rPr>
        <w:t>1.1</w:t>
      </w:r>
      <w:r>
        <w:rPr>
          <w:rFonts w:ascii="Cera PRO" w:eastAsiaTheme="minorHAnsi" w:hAnsi="Cera PRO" w:cs="FranklinGothic-Demi"/>
          <w:color w:val="auto"/>
          <w:sz w:val="19"/>
          <w:szCs w:val="19"/>
          <w:lang w:eastAsia="en-US"/>
        </w:rPr>
        <w:tab/>
      </w:r>
      <w:r w:rsidR="00422776" w:rsidRPr="00834C28">
        <w:rPr>
          <w:rFonts w:ascii="Cera PRO" w:eastAsiaTheme="minorHAnsi" w:hAnsi="Cera PRO" w:cs="FranklinGothic-Demi"/>
          <w:color w:val="auto"/>
          <w:sz w:val="19"/>
          <w:szCs w:val="19"/>
          <w:lang w:eastAsia="en-US"/>
        </w:rPr>
        <w:t>De docent bijdraagt aan de onderwijsontwikkeling, innovatie en kwaliteitszorg vanuit een onderzoekende houding</w:t>
      </w:r>
    </w:p>
    <w:p w14:paraId="50FBA9EF" w14:textId="77777777" w:rsidR="00422776" w:rsidRPr="00834C28" w:rsidRDefault="00422776" w:rsidP="0063246D">
      <w:pPr>
        <w:pStyle w:val="Lijstalinea"/>
        <w:pBdr>
          <w:top w:val="none" w:sz="0" w:space="0" w:color="auto"/>
          <w:left w:val="none" w:sz="0" w:space="0" w:color="auto"/>
          <w:bottom w:val="none" w:sz="0" w:space="0" w:color="auto"/>
          <w:right w:val="none" w:sz="0" w:space="0" w:color="auto"/>
          <w:between w:val="none" w:sz="0" w:space="0" w:color="auto"/>
        </w:pBdr>
        <w:tabs>
          <w:tab w:val="left" w:pos="426"/>
        </w:tabs>
        <w:autoSpaceDE w:val="0"/>
        <w:autoSpaceDN w:val="0"/>
        <w:adjustRightInd w:val="0"/>
        <w:spacing w:line="269" w:lineRule="auto"/>
        <w:ind w:left="420"/>
        <w:rPr>
          <w:rFonts w:ascii="Cera PRO" w:eastAsiaTheme="minorHAnsi" w:hAnsi="Cera PRO" w:cs="FranklinGothic-Book"/>
          <w:color w:val="auto"/>
          <w:sz w:val="19"/>
          <w:szCs w:val="19"/>
          <w:lang w:eastAsia="en-US"/>
        </w:rPr>
      </w:pPr>
      <w:r w:rsidRPr="00834C28">
        <w:rPr>
          <w:rFonts w:ascii="Cera PRO" w:eastAsiaTheme="minorHAnsi" w:hAnsi="Cera PRO" w:cs="FranklinGothic-Demi"/>
          <w:color w:val="auto"/>
          <w:sz w:val="19"/>
          <w:szCs w:val="19"/>
          <w:lang w:eastAsia="en-US"/>
        </w:rPr>
        <w:t xml:space="preserve"> </w:t>
      </w:r>
      <w:r w:rsidRPr="00834C28">
        <w:rPr>
          <w:rFonts w:ascii="Cera PRO" w:eastAsiaTheme="minorHAnsi" w:hAnsi="Cera PRO" w:cs="FranklinGothic-Demi"/>
          <w:b/>
          <w:color w:val="auto"/>
          <w:sz w:val="19"/>
          <w:szCs w:val="19"/>
          <w:lang w:eastAsia="en-US"/>
        </w:rPr>
        <w:t>Resultaat</w:t>
      </w:r>
      <w:r w:rsidRPr="00834C28">
        <w:rPr>
          <w:rFonts w:ascii="Cera PRO" w:eastAsiaTheme="minorHAnsi" w:hAnsi="Cera PRO" w:cs="FranklinGothic-Demi"/>
          <w:color w:val="auto"/>
          <w:sz w:val="19"/>
          <w:szCs w:val="19"/>
          <w:lang w:eastAsia="en-US"/>
        </w:rPr>
        <w:t xml:space="preserve">: </w:t>
      </w:r>
      <w:r w:rsidRPr="00834C28">
        <w:rPr>
          <w:rFonts w:ascii="Cera PRO" w:eastAsiaTheme="minorHAnsi" w:hAnsi="Cera PRO" w:cs="FranklinGothic-Book"/>
          <w:color w:val="auto"/>
          <w:sz w:val="19"/>
          <w:szCs w:val="19"/>
          <w:lang w:eastAsia="en-US"/>
        </w:rPr>
        <w:t>De docent denkt als teamlid mee hoe instellingsbeleid, wettelijke kaders en actuele vak- en beroepsinhoudelijke ontwikkelingen kunnen worden vertaald naar het onderwijs(= professionele ruimte van de docent).</w:t>
      </w:r>
    </w:p>
    <w:p w14:paraId="61B30FD0" w14:textId="77777777" w:rsidR="00422776" w:rsidRPr="00834C28" w:rsidRDefault="00422776" w:rsidP="0063246D">
      <w:pPr>
        <w:pStyle w:val="Lijstalinea"/>
        <w:pBdr>
          <w:top w:val="none" w:sz="0" w:space="0" w:color="auto"/>
          <w:left w:val="none" w:sz="0" w:space="0" w:color="auto"/>
          <w:bottom w:val="none" w:sz="0" w:space="0" w:color="auto"/>
          <w:right w:val="none" w:sz="0" w:space="0" w:color="auto"/>
          <w:between w:val="none" w:sz="0" w:space="0" w:color="auto"/>
        </w:pBdr>
        <w:tabs>
          <w:tab w:val="left" w:pos="426"/>
        </w:tabs>
        <w:autoSpaceDE w:val="0"/>
        <w:autoSpaceDN w:val="0"/>
        <w:adjustRightInd w:val="0"/>
        <w:spacing w:line="269" w:lineRule="auto"/>
        <w:ind w:left="420"/>
        <w:rPr>
          <w:rFonts w:ascii="Cera PRO" w:eastAsiaTheme="minorHAnsi" w:hAnsi="Cera PRO" w:cs="FranklinGothic-Book"/>
          <w:color w:val="auto"/>
          <w:sz w:val="19"/>
          <w:szCs w:val="19"/>
          <w:lang w:eastAsia="en-US"/>
        </w:rPr>
      </w:pPr>
    </w:p>
    <w:p w14:paraId="2D727E2C" w14:textId="2DEFCE12"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tabs>
          <w:tab w:val="left" w:pos="284"/>
        </w:tabs>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834C28">
        <w:rPr>
          <w:rFonts w:ascii="Cera PRO" w:eastAsiaTheme="minorHAnsi" w:hAnsi="Cera PRO" w:cs="FranklinGothic-Demi"/>
          <w:color w:val="auto"/>
          <w:sz w:val="19"/>
          <w:szCs w:val="19"/>
          <w:lang w:eastAsia="en-US"/>
        </w:rPr>
        <w:t xml:space="preserve">1.2 </w:t>
      </w:r>
      <w:r w:rsidR="00834C28">
        <w:rPr>
          <w:rFonts w:ascii="Cera PRO" w:eastAsiaTheme="minorHAnsi" w:hAnsi="Cera PRO" w:cs="FranklinGothic-Demi"/>
          <w:color w:val="auto"/>
          <w:sz w:val="19"/>
          <w:szCs w:val="19"/>
          <w:lang w:eastAsia="en-US"/>
        </w:rPr>
        <w:tab/>
      </w:r>
      <w:r w:rsidRPr="00950EE3">
        <w:rPr>
          <w:rFonts w:ascii="Cera PRO" w:eastAsiaTheme="minorHAnsi" w:hAnsi="Cera PRO" w:cs="FranklinGothic-Demi"/>
          <w:color w:val="0094BE"/>
          <w:sz w:val="19"/>
          <w:szCs w:val="19"/>
          <w:lang w:eastAsia="en-US"/>
        </w:rPr>
        <w:tab/>
      </w:r>
      <w:r w:rsidRPr="00950EE3">
        <w:rPr>
          <w:rFonts w:ascii="Cera PRO" w:eastAsiaTheme="minorHAnsi" w:hAnsi="Cera PRO" w:cs="FranklinGothic-Demi"/>
          <w:color w:val="1D1D1B"/>
          <w:sz w:val="19"/>
          <w:szCs w:val="19"/>
          <w:lang w:eastAsia="en-US"/>
        </w:rPr>
        <w:t xml:space="preserve">De docent zich bewust </w:t>
      </w:r>
      <w:r>
        <w:rPr>
          <w:rFonts w:ascii="Cera PRO" w:eastAsiaTheme="minorHAnsi" w:hAnsi="Cera PRO" w:cs="FranklinGothic-Demi"/>
          <w:color w:val="1D1D1B"/>
          <w:sz w:val="19"/>
          <w:szCs w:val="19"/>
          <w:lang w:eastAsia="en-US"/>
        </w:rPr>
        <w:t xml:space="preserve">is </w:t>
      </w:r>
      <w:r w:rsidRPr="00950EE3">
        <w:rPr>
          <w:rFonts w:ascii="Cera PRO" w:eastAsiaTheme="minorHAnsi" w:hAnsi="Cera PRO" w:cs="FranklinGothic-Demi"/>
          <w:color w:val="1D1D1B"/>
          <w:sz w:val="19"/>
          <w:szCs w:val="19"/>
          <w:lang w:eastAsia="en-US"/>
        </w:rPr>
        <w:t>van zijn eigen beperkingen,</w:t>
      </w:r>
      <w:r>
        <w:rPr>
          <w:rFonts w:ascii="Cera PRO" w:eastAsiaTheme="minorHAnsi" w:hAnsi="Cera PRO" w:cs="FranklinGothic-Demi"/>
          <w:color w:val="1D1D1B"/>
          <w:sz w:val="19"/>
          <w:szCs w:val="19"/>
          <w:lang w:eastAsia="en-US"/>
        </w:rPr>
        <w:t xml:space="preserve"> werkt planmatig aan zijn eigen </w:t>
      </w:r>
      <w:r w:rsidRPr="00950EE3">
        <w:rPr>
          <w:rFonts w:ascii="Cera PRO" w:eastAsiaTheme="minorHAnsi" w:hAnsi="Cera PRO" w:cs="FranklinGothic-Demi"/>
          <w:color w:val="1D1D1B"/>
          <w:sz w:val="19"/>
          <w:szCs w:val="19"/>
          <w:lang w:eastAsia="en-US"/>
        </w:rPr>
        <w:t>vak</w:t>
      </w:r>
      <w:r>
        <w:rPr>
          <w:rFonts w:ascii="Cera PRO" w:eastAsiaTheme="minorHAnsi" w:hAnsi="Cera PRO" w:cs="FranklinGothic-Demi"/>
          <w:color w:val="1D1D1B"/>
          <w:sz w:val="19"/>
          <w:szCs w:val="19"/>
          <w:lang w:eastAsia="en-US"/>
        </w:rPr>
        <w:t>i</w:t>
      </w:r>
      <w:r w:rsidRPr="00950EE3">
        <w:rPr>
          <w:rFonts w:ascii="Cera PRO" w:eastAsiaTheme="minorHAnsi" w:hAnsi="Cera PRO" w:cs="FranklinGothic-Demi"/>
          <w:color w:val="1D1D1B"/>
          <w:sz w:val="19"/>
          <w:szCs w:val="19"/>
          <w:lang w:eastAsia="en-US"/>
        </w:rPr>
        <w:t xml:space="preserve">nhoudelijke) ontwikkeling in relatie tot het beroepenveld en in afstemming tot het team. </w:t>
      </w:r>
      <w:r w:rsidRPr="00E214C1">
        <w:rPr>
          <w:rFonts w:ascii="Cera PRO" w:eastAsiaTheme="minorHAnsi" w:hAnsi="Cera PRO" w:cs="FranklinGothic-Demi"/>
          <w:b/>
          <w:color w:val="1D1D1B"/>
          <w:sz w:val="19"/>
          <w:szCs w:val="19"/>
          <w:lang w:eastAsia="en-US"/>
        </w:rPr>
        <w:t>Resultaten:</w:t>
      </w:r>
    </w:p>
    <w:p w14:paraId="1C5F2F22" w14:textId="77777777" w:rsidR="00422776" w:rsidRPr="00950EE3" w:rsidRDefault="00422776" w:rsidP="009D3686">
      <w:pPr>
        <w:pStyle w:val="Lijstalinea"/>
        <w:numPr>
          <w:ilvl w:val="0"/>
          <w:numId w:val="60"/>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De docent maakt jaarlijks concrete afspraken met zijn leidinggevende over zijn persoonlijke ontwikkeling, in afstemming met het teamontwikkelingsplan, voert die afspraken uit, checkt en stelt bij (</w:t>
      </w:r>
      <w:r>
        <w:rPr>
          <w:rFonts w:ascii="Cera PRO" w:eastAsiaTheme="minorHAnsi" w:hAnsi="Cera PRO" w:cs="FranklinGothic-Book"/>
          <w:color w:val="1D1D1B"/>
          <w:sz w:val="19"/>
          <w:szCs w:val="19"/>
          <w:lang w:eastAsia="en-US"/>
        </w:rPr>
        <w:t>PDCA</w:t>
      </w:r>
      <w:r w:rsidRPr="00950EE3">
        <w:rPr>
          <w:rFonts w:ascii="Cera PRO" w:eastAsiaTheme="minorHAnsi" w:hAnsi="Cera PRO" w:cs="FranklinGothic-Book"/>
          <w:color w:val="1D1D1B"/>
          <w:sz w:val="19"/>
          <w:szCs w:val="19"/>
          <w:lang w:eastAsia="en-US"/>
        </w:rPr>
        <w:t>).</w:t>
      </w:r>
    </w:p>
    <w:p w14:paraId="0A9FFA54" w14:textId="77777777" w:rsidR="00422776" w:rsidRPr="00950EE3" w:rsidRDefault="00422776" w:rsidP="009D3686">
      <w:pPr>
        <w:pStyle w:val="Lijstalinea"/>
        <w:numPr>
          <w:ilvl w:val="0"/>
          <w:numId w:val="60"/>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De docent maakt keuzes op basis van reflectie op en (systematisch) onderzoek naar eigen handelen en in afstemming in het team.</w:t>
      </w:r>
    </w:p>
    <w:p w14:paraId="36532D3A" w14:textId="77777777" w:rsidR="00422776" w:rsidRPr="00950EE3" w:rsidRDefault="00422776" w:rsidP="009D3686">
      <w:pPr>
        <w:pStyle w:val="Lijstalinea"/>
        <w:numPr>
          <w:ilvl w:val="0"/>
          <w:numId w:val="60"/>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De docent staat open voor andere ideeën en werkwijzen en probeert die van tijd tot tijd uit.</w:t>
      </w:r>
    </w:p>
    <w:p w14:paraId="2FFAD334" w14:textId="3FBAF35A" w:rsidR="00422776" w:rsidRPr="00950EE3" w:rsidRDefault="00422776" w:rsidP="009D3686">
      <w:pPr>
        <w:pStyle w:val="Lijstalinea"/>
        <w:numPr>
          <w:ilvl w:val="0"/>
          <w:numId w:val="60"/>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De docent houdt zijn ontwikkeling, leerrendement,</w:t>
      </w:r>
      <w:r w:rsidR="00E02B9F">
        <w:rPr>
          <w:rFonts w:ascii="Cera PRO" w:eastAsiaTheme="minorHAnsi" w:hAnsi="Cera PRO" w:cs="FranklinGothic-Book"/>
          <w:color w:val="1D1D1B"/>
          <w:sz w:val="19"/>
          <w:szCs w:val="19"/>
          <w:lang w:eastAsia="en-US"/>
        </w:rPr>
        <w:t xml:space="preserve"> bij in een bekwaamheidsdossier volgens de richtlijnen van de school.</w:t>
      </w:r>
    </w:p>
    <w:p w14:paraId="44954633" w14:textId="77777777" w:rsidR="00422776" w:rsidRPr="00950EE3" w:rsidRDefault="00422776" w:rsidP="0063246D">
      <w:pPr>
        <w:pStyle w:val="Lijstalinea"/>
        <w:pBdr>
          <w:top w:val="none" w:sz="0" w:space="0" w:color="auto"/>
          <w:left w:val="none" w:sz="0" w:space="0" w:color="auto"/>
          <w:bottom w:val="none" w:sz="0" w:space="0" w:color="auto"/>
          <w:right w:val="none" w:sz="0" w:space="0" w:color="auto"/>
          <w:between w:val="none" w:sz="0" w:space="0" w:color="auto"/>
        </w:pBdr>
        <w:tabs>
          <w:tab w:val="left" w:pos="284"/>
        </w:tabs>
        <w:autoSpaceDE w:val="0"/>
        <w:autoSpaceDN w:val="0"/>
        <w:adjustRightInd w:val="0"/>
        <w:spacing w:line="269" w:lineRule="auto"/>
        <w:ind w:left="426"/>
        <w:rPr>
          <w:rFonts w:ascii="Cera PRO" w:eastAsia="Arial" w:hAnsi="Cera PRO" w:cs="Arial"/>
          <w:b/>
          <w:sz w:val="19"/>
          <w:szCs w:val="19"/>
          <w:u w:val="single"/>
        </w:rPr>
      </w:pPr>
    </w:p>
    <w:p w14:paraId="2DB2D9EF" w14:textId="2524CF17" w:rsidR="00422776" w:rsidRDefault="00422776" w:rsidP="0063246D">
      <w:pPr>
        <w:pBdr>
          <w:top w:val="none" w:sz="0" w:space="0" w:color="auto"/>
          <w:left w:val="none" w:sz="0" w:space="0" w:color="auto"/>
          <w:bottom w:val="none" w:sz="0" w:space="0" w:color="auto"/>
          <w:right w:val="none" w:sz="0" w:space="0" w:color="auto"/>
          <w:between w:val="none" w:sz="0" w:space="0" w:color="auto"/>
        </w:pBdr>
        <w:tabs>
          <w:tab w:val="left" w:pos="426"/>
        </w:tabs>
        <w:autoSpaceDE w:val="0"/>
        <w:autoSpaceDN w:val="0"/>
        <w:adjustRightInd w:val="0"/>
        <w:spacing w:line="269" w:lineRule="auto"/>
        <w:ind w:left="420" w:hanging="420"/>
        <w:rPr>
          <w:rFonts w:ascii="Cera PRO" w:eastAsiaTheme="minorHAnsi" w:hAnsi="Cera PRO" w:cs="FranklinGothic-Demi"/>
          <w:color w:val="1D1D1B"/>
          <w:sz w:val="19"/>
          <w:szCs w:val="19"/>
          <w:lang w:eastAsia="en-US"/>
        </w:rPr>
      </w:pPr>
      <w:r w:rsidRPr="00834C28">
        <w:rPr>
          <w:rFonts w:ascii="Cera PRO" w:eastAsiaTheme="minorHAnsi" w:hAnsi="Cera PRO" w:cs="FranklinGothic-Demi"/>
          <w:color w:val="auto"/>
          <w:sz w:val="19"/>
          <w:szCs w:val="19"/>
          <w:lang w:eastAsia="en-US"/>
        </w:rPr>
        <w:t xml:space="preserve">1.3 </w:t>
      </w:r>
      <w:r w:rsidRPr="00950EE3">
        <w:rPr>
          <w:rFonts w:ascii="Cera PRO" w:eastAsiaTheme="minorHAnsi" w:hAnsi="Cera PRO" w:cs="FranklinGothic-Demi"/>
          <w:color w:val="0094BE"/>
          <w:sz w:val="19"/>
          <w:szCs w:val="19"/>
          <w:lang w:eastAsia="en-US"/>
        </w:rPr>
        <w:tab/>
      </w:r>
      <w:r w:rsidRPr="00950EE3">
        <w:rPr>
          <w:rFonts w:ascii="Cera PRO" w:eastAsiaTheme="minorHAnsi" w:hAnsi="Cera PRO" w:cs="FranklinGothic-Demi"/>
          <w:color w:val="1D1D1B"/>
          <w:sz w:val="19"/>
          <w:szCs w:val="19"/>
          <w:lang w:eastAsia="en-US"/>
        </w:rPr>
        <w:t>De docent de ontwikkelingen rondom taal en rekenen bij</w:t>
      </w:r>
      <w:r>
        <w:rPr>
          <w:rFonts w:ascii="Cera PRO" w:eastAsiaTheme="minorHAnsi" w:hAnsi="Cera PRO" w:cs="FranklinGothic-Demi"/>
          <w:color w:val="1D1D1B"/>
          <w:sz w:val="19"/>
          <w:szCs w:val="19"/>
          <w:lang w:eastAsia="en-US"/>
        </w:rPr>
        <w:t>houdt</w:t>
      </w:r>
      <w:r w:rsidRPr="00950EE3">
        <w:rPr>
          <w:rFonts w:ascii="Cera PRO" w:eastAsiaTheme="minorHAnsi" w:hAnsi="Cera PRO" w:cs="FranklinGothic-Demi"/>
          <w:color w:val="1D1D1B"/>
          <w:sz w:val="19"/>
          <w:szCs w:val="19"/>
          <w:lang w:eastAsia="en-US"/>
        </w:rPr>
        <w:t xml:space="preserve"> in de context van het beroep. </w:t>
      </w:r>
    </w:p>
    <w:p w14:paraId="415F83A2" w14:textId="7330A444" w:rsidR="00422776" w:rsidRDefault="00422776" w:rsidP="0063246D">
      <w:pPr>
        <w:pBdr>
          <w:top w:val="none" w:sz="0" w:space="0" w:color="auto"/>
          <w:left w:val="none" w:sz="0" w:space="0" w:color="auto"/>
          <w:bottom w:val="none" w:sz="0" w:space="0" w:color="auto"/>
          <w:right w:val="none" w:sz="0" w:space="0" w:color="auto"/>
          <w:between w:val="none" w:sz="0" w:space="0" w:color="auto"/>
        </w:pBdr>
        <w:tabs>
          <w:tab w:val="left" w:pos="426"/>
        </w:tabs>
        <w:autoSpaceDE w:val="0"/>
        <w:autoSpaceDN w:val="0"/>
        <w:adjustRightInd w:val="0"/>
        <w:spacing w:line="269" w:lineRule="auto"/>
        <w:ind w:left="420" w:hanging="420"/>
        <w:rPr>
          <w:rFonts w:ascii="Cera PRO" w:eastAsiaTheme="minorHAnsi" w:hAnsi="Cera PRO" w:cs="FranklinGothic-Book"/>
          <w:color w:val="1D1D1B"/>
          <w:sz w:val="19"/>
          <w:szCs w:val="19"/>
          <w:lang w:eastAsia="en-US"/>
        </w:rPr>
      </w:pPr>
      <w:r>
        <w:rPr>
          <w:rFonts w:ascii="Cera PRO" w:eastAsiaTheme="minorHAnsi" w:hAnsi="Cera PRO" w:cs="FranklinGothic-Demi"/>
          <w:color w:val="1D1D1B"/>
          <w:sz w:val="19"/>
          <w:szCs w:val="19"/>
          <w:lang w:eastAsia="en-US"/>
        </w:rPr>
        <w:tab/>
      </w:r>
      <w:r w:rsidRPr="00E214C1">
        <w:rPr>
          <w:rFonts w:ascii="Cera PRO" w:eastAsiaTheme="minorHAnsi" w:hAnsi="Cera PRO" w:cs="FranklinGothic-Demi"/>
          <w:b/>
          <w:color w:val="1D1D1B"/>
          <w:sz w:val="19"/>
          <w:szCs w:val="19"/>
          <w:lang w:eastAsia="en-US"/>
        </w:rPr>
        <w:t>Resultaat:</w:t>
      </w:r>
      <w:r>
        <w:rPr>
          <w:rFonts w:ascii="Cera PRO" w:eastAsiaTheme="minorHAnsi" w:hAnsi="Cera PRO" w:cs="FranklinGothic-Demi"/>
          <w:color w:val="1D1D1B"/>
          <w:sz w:val="19"/>
          <w:szCs w:val="19"/>
          <w:lang w:eastAsia="en-US"/>
        </w:rPr>
        <w:t xml:space="preserve"> </w:t>
      </w:r>
      <w:r w:rsidRPr="00950EE3">
        <w:rPr>
          <w:rFonts w:ascii="Cera PRO" w:eastAsiaTheme="minorHAnsi" w:hAnsi="Cera PRO" w:cs="FranklinGothic-Book"/>
          <w:color w:val="1D1D1B"/>
          <w:sz w:val="19"/>
          <w:szCs w:val="19"/>
          <w:lang w:eastAsia="en-US"/>
        </w:rPr>
        <w:t xml:space="preserve">De docent de </w:t>
      </w:r>
      <w:r w:rsidR="00E02B9F">
        <w:rPr>
          <w:rFonts w:ascii="Cera PRO" w:eastAsiaTheme="minorHAnsi" w:hAnsi="Cera PRO" w:cs="FranklinGothic-Book"/>
          <w:color w:val="1D1D1B"/>
          <w:sz w:val="19"/>
          <w:szCs w:val="19"/>
          <w:lang w:eastAsia="en-US"/>
        </w:rPr>
        <w:t>ontwikkelingen op</w:t>
      </w:r>
      <w:r w:rsidRPr="00950EE3">
        <w:rPr>
          <w:rFonts w:ascii="Cera PRO" w:eastAsiaTheme="minorHAnsi" w:hAnsi="Cera PRO" w:cs="FranklinGothic-Book"/>
          <w:color w:val="1D1D1B"/>
          <w:sz w:val="19"/>
          <w:szCs w:val="19"/>
          <w:lang w:eastAsia="en-US"/>
        </w:rPr>
        <w:t xml:space="preserve"> taal- en reken</w:t>
      </w:r>
      <w:r w:rsidR="00E02B9F">
        <w:rPr>
          <w:rFonts w:ascii="Cera PRO" w:eastAsiaTheme="minorHAnsi" w:hAnsi="Cera PRO" w:cs="FranklinGothic-Book"/>
          <w:color w:val="1D1D1B"/>
          <w:sz w:val="19"/>
          <w:szCs w:val="19"/>
          <w:lang w:eastAsia="en-US"/>
        </w:rPr>
        <w:t>gebied in een of meerdere beroepsproducten</w:t>
      </w:r>
      <w:r w:rsidR="00101EFB">
        <w:rPr>
          <w:rFonts w:ascii="Cera PRO" w:eastAsiaTheme="minorHAnsi" w:hAnsi="Cera PRO" w:cs="FranklinGothic-Book"/>
          <w:color w:val="1D1D1B"/>
          <w:sz w:val="19"/>
          <w:szCs w:val="19"/>
          <w:lang w:eastAsia="en-US"/>
        </w:rPr>
        <w:t xml:space="preserve"> zichtbaar maakt</w:t>
      </w:r>
      <w:r w:rsidR="00E02B9F">
        <w:rPr>
          <w:rFonts w:ascii="Cera PRO" w:eastAsiaTheme="minorHAnsi" w:hAnsi="Cera PRO" w:cs="FranklinGothic-Book"/>
          <w:color w:val="1D1D1B"/>
          <w:sz w:val="19"/>
          <w:szCs w:val="19"/>
          <w:lang w:eastAsia="en-US"/>
        </w:rPr>
        <w:t xml:space="preserve">, </w:t>
      </w:r>
      <w:r w:rsidR="00101EFB">
        <w:rPr>
          <w:rFonts w:ascii="Cera PRO" w:eastAsiaTheme="minorHAnsi" w:hAnsi="Cera PRO" w:cs="FranklinGothic-Book"/>
          <w:color w:val="1D1D1B"/>
          <w:sz w:val="19"/>
          <w:szCs w:val="19"/>
          <w:lang w:eastAsia="en-US"/>
        </w:rPr>
        <w:t xml:space="preserve">bijvoorbeeld door </w:t>
      </w:r>
      <w:r w:rsidR="00E02B9F">
        <w:rPr>
          <w:rFonts w:ascii="Cera PRO" w:eastAsiaTheme="minorHAnsi" w:hAnsi="Cera PRO" w:cs="FranklinGothic-Book"/>
          <w:color w:val="1D1D1B"/>
          <w:sz w:val="19"/>
          <w:szCs w:val="19"/>
          <w:lang w:eastAsia="en-US"/>
        </w:rPr>
        <w:t xml:space="preserve">een toets </w:t>
      </w:r>
      <w:r w:rsidR="00101EFB">
        <w:rPr>
          <w:rFonts w:ascii="Cera PRO" w:eastAsiaTheme="minorHAnsi" w:hAnsi="Cera PRO" w:cs="FranklinGothic-Book"/>
          <w:color w:val="1D1D1B"/>
          <w:sz w:val="19"/>
          <w:szCs w:val="19"/>
          <w:lang w:eastAsia="en-US"/>
        </w:rPr>
        <w:t xml:space="preserve">te maken </w:t>
      </w:r>
      <w:r w:rsidR="00E02B9F">
        <w:rPr>
          <w:rFonts w:ascii="Cera PRO" w:eastAsiaTheme="minorHAnsi" w:hAnsi="Cera PRO" w:cs="FranklinGothic-Book"/>
          <w:color w:val="1D1D1B"/>
          <w:sz w:val="19"/>
          <w:szCs w:val="19"/>
          <w:lang w:eastAsia="en-US"/>
        </w:rPr>
        <w:t>waarin rekening gehouden wordt met het taal- en rekenniveau</w:t>
      </w:r>
      <w:r w:rsidRPr="00950EE3">
        <w:rPr>
          <w:rFonts w:ascii="Cera PRO" w:eastAsiaTheme="minorHAnsi" w:hAnsi="Cera PRO" w:cs="FranklinGothic-Book"/>
          <w:color w:val="1D1D1B"/>
          <w:sz w:val="19"/>
          <w:szCs w:val="19"/>
          <w:lang w:eastAsia="en-US"/>
        </w:rPr>
        <w:t xml:space="preserve"> </w:t>
      </w:r>
      <w:r w:rsidR="00E02B9F">
        <w:rPr>
          <w:rFonts w:ascii="Cera PRO" w:eastAsiaTheme="minorHAnsi" w:hAnsi="Cera PRO" w:cs="FranklinGothic-Book"/>
          <w:color w:val="1D1D1B"/>
          <w:sz w:val="19"/>
          <w:szCs w:val="19"/>
          <w:lang w:eastAsia="en-US"/>
        </w:rPr>
        <w:t>van de student (2f/3f)</w:t>
      </w:r>
      <w:r w:rsidR="00C8384F">
        <w:rPr>
          <w:rFonts w:ascii="Cera PRO" w:eastAsiaTheme="minorHAnsi" w:hAnsi="Cera PRO" w:cs="FranklinGothic-Book"/>
          <w:color w:val="1D1D1B"/>
          <w:sz w:val="19"/>
          <w:szCs w:val="19"/>
          <w:lang w:eastAsia="en-US"/>
        </w:rPr>
        <w:t>.</w:t>
      </w:r>
    </w:p>
    <w:p w14:paraId="0849C794"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tabs>
          <w:tab w:val="left" w:pos="426"/>
        </w:tabs>
        <w:autoSpaceDE w:val="0"/>
        <w:autoSpaceDN w:val="0"/>
        <w:adjustRightInd w:val="0"/>
        <w:spacing w:line="269" w:lineRule="auto"/>
        <w:ind w:left="420" w:hanging="420"/>
        <w:rPr>
          <w:rFonts w:ascii="Cera PRO" w:eastAsiaTheme="minorHAnsi" w:hAnsi="Cera PRO" w:cs="FranklinGothic-Book"/>
          <w:color w:val="1D1D1B"/>
          <w:sz w:val="19"/>
          <w:szCs w:val="19"/>
          <w:lang w:eastAsia="en-US"/>
        </w:rPr>
      </w:pPr>
    </w:p>
    <w:p w14:paraId="117A378F" w14:textId="58FAE5E6" w:rsidR="00422776" w:rsidRDefault="00422776" w:rsidP="0063246D">
      <w:pPr>
        <w:pBdr>
          <w:top w:val="none" w:sz="0" w:space="0" w:color="auto"/>
          <w:left w:val="none" w:sz="0" w:space="0" w:color="auto"/>
          <w:bottom w:val="none" w:sz="0" w:space="0" w:color="auto"/>
          <w:right w:val="none" w:sz="0" w:space="0" w:color="auto"/>
          <w:between w:val="none" w:sz="0" w:space="0" w:color="auto"/>
        </w:pBdr>
        <w:tabs>
          <w:tab w:val="left" w:pos="426"/>
        </w:tabs>
        <w:autoSpaceDE w:val="0"/>
        <w:autoSpaceDN w:val="0"/>
        <w:adjustRightInd w:val="0"/>
        <w:spacing w:line="269" w:lineRule="auto"/>
        <w:rPr>
          <w:rFonts w:ascii="Cera PRO" w:eastAsiaTheme="minorHAnsi" w:hAnsi="Cera PRO" w:cs="FranklinGothic-Demi"/>
          <w:color w:val="1D1D1B"/>
          <w:sz w:val="19"/>
          <w:szCs w:val="19"/>
          <w:lang w:eastAsia="en-US"/>
        </w:rPr>
      </w:pPr>
      <w:r w:rsidRPr="00834C28">
        <w:rPr>
          <w:rFonts w:ascii="Cera PRO" w:eastAsiaTheme="minorHAnsi" w:hAnsi="Cera PRO" w:cs="FranklinGothic-Demi"/>
          <w:color w:val="auto"/>
          <w:sz w:val="19"/>
          <w:szCs w:val="19"/>
          <w:lang w:eastAsia="en-US"/>
        </w:rPr>
        <w:t xml:space="preserve">1.4 </w:t>
      </w:r>
      <w:r w:rsidRPr="00950EE3">
        <w:rPr>
          <w:rFonts w:ascii="Cera PRO" w:eastAsiaTheme="minorHAnsi" w:hAnsi="Cera PRO" w:cs="FranklinGothic-Demi"/>
          <w:color w:val="0094BE"/>
          <w:sz w:val="19"/>
          <w:szCs w:val="19"/>
          <w:lang w:eastAsia="en-US"/>
        </w:rPr>
        <w:tab/>
      </w:r>
      <w:r w:rsidRPr="00950EE3">
        <w:rPr>
          <w:rFonts w:ascii="Cera PRO" w:eastAsiaTheme="minorHAnsi" w:hAnsi="Cera PRO" w:cs="FranklinGothic-Demi"/>
          <w:color w:val="1D1D1B"/>
          <w:sz w:val="19"/>
          <w:szCs w:val="19"/>
          <w:lang w:eastAsia="en-US"/>
        </w:rPr>
        <w:t xml:space="preserve">De docent </w:t>
      </w:r>
      <w:r w:rsidR="00E02B9F">
        <w:rPr>
          <w:rFonts w:ascii="Cera PRO" w:eastAsiaTheme="minorHAnsi" w:hAnsi="Cera PRO" w:cs="FranklinGothic-Demi"/>
          <w:color w:val="1D1D1B"/>
          <w:sz w:val="19"/>
          <w:szCs w:val="19"/>
          <w:lang w:eastAsia="en-US"/>
        </w:rPr>
        <w:t>werkt samen met andere docenten in opleiding</w:t>
      </w:r>
      <w:r w:rsidR="00101EFB">
        <w:rPr>
          <w:rFonts w:ascii="Cera PRO" w:eastAsiaTheme="minorHAnsi" w:hAnsi="Cera PRO" w:cs="FranklinGothic-Demi"/>
          <w:color w:val="1D1D1B"/>
          <w:sz w:val="19"/>
          <w:szCs w:val="19"/>
          <w:lang w:eastAsia="en-US"/>
        </w:rPr>
        <w:t>(intervisie)</w:t>
      </w:r>
    </w:p>
    <w:p w14:paraId="18B224AB"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tabs>
          <w:tab w:val="left" w:pos="426"/>
        </w:tabs>
        <w:autoSpaceDE w:val="0"/>
        <w:autoSpaceDN w:val="0"/>
        <w:adjustRightInd w:val="0"/>
        <w:spacing w:line="269" w:lineRule="auto"/>
        <w:rPr>
          <w:rFonts w:ascii="Cera PRO" w:eastAsiaTheme="minorHAnsi" w:hAnsi="Cera PRO" w:cs="FranklinGothic-Book"/>
          <w:color w:val="1D1D1B"/>
          <w:sz w:val="19"/>
          <w:szCs w:val="19"/>
          <w:lang w:eastAsia="en-US"/>
        </w:rPr>
      </w:pPr>
      <w:r>
        <w:rPr>
          <w:rFonts w:ascii="Cera PRO" w:eastAsiaTheme="minorHAnsi" w:hAnsi="Cera PRO" w:cs="FranklinGothic-Demi"/>
          <w:color w:val="1D1D1B"/>
          <w:sz w:val="19"/>
          <w:szCs w:val="19"/>
          <w:lang w:eastAsia="en-US"/>
        </w:rPr>
        <w:tab/>
      </w:r>
      <w:r w:rsidRPr="00E214C1">
        <w:rPr>
          <w:rFonts w:ascii="Cera PRO" w:eastAsiaTheme="minorHAnsi" w:hAnsi="Cera PRO" w:cs="FranklinGothic-Demi"/>
          <w:b/>
          <w:color w:val="1D1D1B"/>
          <w:sz w:val="19"/>
          <w:szCs w:val="19"/>
          <w:lang w:eastAsia="en-US"/>
        </w:rPr>
        <w:t>Resultaten</w:t>
      </w:r>
      <w:r w:rsidRPr="00950EE3">
        <w:rPr>
          <w:rFonts w:ascii="Cera PRO" w:eastAsiaTheme="minorHAnsi" w:hAnsi="Cera PRO" w:cs="FranklinGothic-Demi"/>
          <w:color w:val="1D1D1B"/>
          <w:sz w:val="19"/>
          <w:szCs w:val="19"/>
          <w:lang w:eastAsia="en-US"/>
        </w:rPr>
        <w:t>:</w:t>
      </w:r>
    </w:p>
    <w:p w14:paraId="0535850C" w14:textId="522471D7" w:rsidR="00422776" w:rsidRPr="007F2E40" w:rsidRDefault="00422776" w:rsidP="007F2E40">
      <w:pPr>
        <w:pStyle w:val="Lijstalinea"/>
        <w:numPr>
          <w:ilvl w:val="0"/>
          <w:numId w:val="97"/>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FranklinGothic-Book"/>
          <w:color w:val="1D1D1B"/>
          <w:sz w:val="19"/>
          <w:szCs w:val="19"/>
          <w:lang w:eastAsia="en-US"/>
        </w:rPr>
      </w:pPr>
      <w:r w:rsidRPr="007F2E40">
        <w:rPr>
          <w:rFonts w:ascii="Cera PRO" w:eastAsiaTheme="minorHAnsi" w:hAnsi="Cera PRO" w:cs="FranklinGothic-Book"/>
          <w:color w:val="1D1D1B"/>
          <w:sz w:val="19"/>
          <w:szCs w:val="19"/>
          <w:lang w:eastAsia="en-US"/>
        </w:rPr>
        <w:t xml:space="preserve">De docent </w:t>
      </w:r>
      <w:r w:rsidR="00E02B9F" w:rsidRPr="007F2E40">
        <w:rPr>
          <w:rFonts w:ascii="Cera PRO" w:eastAsiaTheme="minorHAnsi" w:hAnsi="Cera PRO" w:cs="FranklinGothic-Book"/>
          <w:color w:val="1D1D1B"/>
          <w:sz w:val="19"/>
          <w:szCs w:val="19"/>
          <w:lang w:eastAsia="en-US"/>
        </w:rPr>
        <w:t>ontvangt en geeft feedback en forward van en aan leraren in opleiding rekening houdend met het ontwikkelingsplan en de taken van de leraar</w:t>
      </w:r>
      <w:r w:rsidR="007F2E40" w:rsidRPr="007F2E40">
        <w:rPr>
          <w:rFonts w:ascii="Cera PRO" w:eastAsiaTheme="minorHAnsi" w:hAnsi="Cera PRO" w:cs="FranklinGothic-Book"/>
          <w:color w:val="1D1D1B"/>
          <w:sz w:val="19"/>
          <w:szCs w:val="19"/>
          <w:lang w:eastAsia="en-US"/>
        </w:rPr>
        <w:t>.</w:t>
      </w:r>
    </w:p>
    <w:p w14:paraId="1B2CF524" w14:textId="75712725" w:rsidR="007F2E40" w:rsidRPr="007F2E40" w:rsidRDefault="007F2E40" w:rsidP="007F2E40">
      <w:pPr>
        <w:pStyle w:val="Lijstalinea"/>
        <w:numPr>
          <w:ilvl w:val="0"/>
          <w:numId w:val="97"/>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FranklinGothic-Book"/>
          <w:color w:val="1D1D1B"/>
          <w:sz w:val="19"/>
          <w:szCs w:val="19"/>
          <w:lang w:eastAsia="en-US"/>
        </w:rPr>
      </w:pPr>
      <w:r w:rsidRPr="007F2E40">
        <w:rPr>
          <w:rFonts w:ascii="Cera PRO" w:eastAsiaTheme="minorHAnsi" w:hAnsi="Cera PRO" w:cs="FranklinGothic-Book"/>
          <w:color w:val="1D1D1B"/>
          <w:sz w:val="19"/>
          <w:szCs w:val="19"/>
          <w:lang w:eastAsia="en-US"/>
        </w:rPr>
        <w:t>De docent in opleiding maakt zijn eigen leren zichtbaar in verbinding met anderen, door het samen verzorgen van een workshop voor</w:t>
      </w:r>
      <w:r>
        <w:rPr>
          <w:rFonts w:ascii="Cera PRO" w:eastAsiaTheme="minorHAnsi" w:hAnsi="Cera PRO" w:cs="FranklinGothic-Book"/>
          <w:color w:val="1D1D1B"/>
          <w:sz w:val="19"/>
          <w:szCs w:val="19"/>
          <w:lang w:eastAsia="en-US"/>
        </w:rPr>
        <w:t xml:space="preserve"> of in </w:t>
      </w:r>
      <w:r w:rsidRPr="007F2E40">
        <w:rPr>
          <w:rFonts w:ascii="Cera PRO" w:eastAsiaTheme="minorHAnsi" w:hAnsi="Cera PRO" w:cs="FranklinGothic-Book"/>
          <w:color w:val="1D1D1B"/>
          <w:sz w:val="19"/>
          <w:szCs w:val="19"/>
          <w:lang w:eastAsia="en-US"/>
        </w:rPr>
        <w:t>het werkveld.</w:t>
      </w:r>
    </w:p>
    <w:p w14:paraId="5B3024CA" w14:textId="77777777" w:rsidR="007F2E40" w:rsidRDefault="007F2E40" w:rsidP="007F2E40">
      <w:pPr>
        <w:pStyle w:val="Lijstalinea"/>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rPr>
          <w:rFonts w:ascii="Cera PRO" w:eastAsiaTheme="minorHAnsi" w:hAnsi="Cera PRO" w:cs="FranklinGothic-Book"/>
          <w:color w:val="1D1D1B"/>
          <w:sz w:val="19"/>
          <w:szCs w:val="19"/>
          <w:lang w:eastAsia="en-US"/>
        </w:rPr>
      </w:pPr>
    </w:p>
    <w:p w14:paraId="6C7E6808" w14:textId="77777777" w:rsidR="00422776" w:rsidRPr="00950EE3" w:rsidRDefault="00422776" w:rsidP="0063246D">
      <w:pPr>
        <w:pStyle w:val="Lijstalinea"/>
        <w:pBdr>
          <w:top w:val="none" w:sz="0" w:space="0" w:color="auto"/>
          <w:left w:val="none" w:sz="0" w:space="0" w:color="auto"/>
          <w:bottom w:val="none" w:sz="0" w:space="0" w:color="auto"/>
          <w:right w:val="none" w:sz="0" w:space="0" w:color="auto"/>
          <w:between w:val="none" w:sz="0" w:space="0" w:color="auto"/>
        </w:pBdr>
        <w:tabs>
          <w:tab w:val="left" w:pos="426"/>
        </w:tabs>
        <w:autoSpaceDE w:val="0"/>
        <w:autoSpaceDN w:val="0"/>
        <w:adjustRightInd w:val="0"/>
        <w:spacing w:line="269" w:lineRule="auto"/>
        <w:ind w:left="709"/>
        <w:rPr>
          <w:rFonts w:ascii="Cera PRO" w:eastAsiaTheme="minorHAnsi" w:hAnsi="Cera PRO" w:cs="FranklinGothic-Book"/>
          <w:color w:val="1D1D1B"/>
          <w:sz w:val="19"/>
          <w:szCs w:val="19"/>
          <w:lang w:eastAsia="en-US"/>
        </w:rPr>
      </w:pPr>
    </w:p>
    <w:p w14:paraId="4869E96D" w14:textId="6FDC4421"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Book"/>
          <w:color w:val="1D1D1B"/>
          <w:sz w:val="19"/>
          <w:szCs w:val="19"/>
          <w:lang w:eastAsia="en-US"/>
        </w:rPr>
      </w:pPr>
      <w:r w:rsidRPr="00834C28">
        <w:rPr>
          <w:rFonts w:ascii="Cera PRO" w:eastAsiaTheme="minorHAnsi" w:hAnsi="Cera PRO" w:cs="FranklinGothic-Demi"/>
          <w:color w:val="auto"/>
          <w:sz w:val="19"/>
          <w:szCs w:val="19"/>
          <w:lang w:eastAsia="en-US"/>
        </w:rPr>
        <w:t xml:space="preserve">1.5 </w:t>
      </w:r>
      <w:r w:rsidRPr="00950EE3">
        <w:rPr>
          <w:rFonts w:ascii="Cera PRO" w:eastAsiaTheme="minorHAnsi" w:hAnsi="Cera PRO" w:cs="FranklinGothic-Demi"/>
          <w:color w:val="0094BE"/>
          <w:sz w:val="19"/>
          <w:szCs w:val="19"/>
          <w:lang w:eastAsia="en-US"/>
        </w:rPr>
        <w:tab/>
      </w:r>
      <w:r w:rsidRPr="00950EE3">
        <w:rPr>
          <w:rFonts w:ascii="Cera PRO" w:eastAsiaTheme="minorHAnsi" w:hAnsi="Cera PRO" w:cs="FranklinGothic-Demi"/>
          <w:color w:val="1D1D1B"/>
          <w:sz w:val="19"/>
          <w:szCs w:val="19"/>
          <w:lang w:eastAsia="en-US"/>
        </w:rPr>
        <w:t xml:space="preserve">De docent </w:t>
      </w:r>
      <w:r>
        <w:rPr>
          <w:rFonts w:ascii="Cera PRO" w:eastAsiaTheme="minorHAnsi" w:hAnsi="Cera PRO" w:cs="FranklinGothic-Demi"/>
          <w:color w:val="1D1D1B"/>
          <w:sz w:val="19"/>
          <w:szCs w:val="19"/>
          <w:lang w:eastAsia="en-US"/>
        </w:rPr>
        <w:t>samen</w:t>
      </w:r>
      <w:r w:rsidRPr="00950EE3">
        <w:rPr>
          <w:rFonts w:ascii="Cera PRO" w:eastAsiaTheme="minorHAnsi" w:hAnsi="Cera PRO" w:cs="FranklinGothic-Demi"/>
          <w:color w:val="1D1D1B"/>
          <w:sz w:val="19"/>
          <w:szCs w:val="19"/>
          <w:lang w:eastAsia="en-US"/>
        </w:rPr>
        <w:t>werkt met onderwijsondersteuners</w:t>
      </w:r>
      <w:r w:rsidR="00E02B9F">
        <w:rPr>
          <w:rFonts w:ascii="Cera PRO" w:eastAsiaTheme="minorHAnsi" w:hAnsi="Cera PRO" w:cs="FranklinGothic-Demi"/>
          <w:color w:val="1D1D1B"/>
          <w:sz w:val="19"/>
          <w:szCs w:val="19"/>
          <w:lang w:eastAsia="en-US"/>
        </w:rPr>
        <w:t xml:space="preserve">, zoals  instructeurs en </w:t>
      </w:r>
      <w:r w:rsidRPr="00950EE3">
        <w:rPr>
          <w:rFonts w:ascii="Cera PRO" w:eastAsiaTheme="minorHAnsi" w:hAnsi="Cera PRO" w:cs="FranklinGothic-Demi"/>
          <w:color w:val="1D1D1B"/>
          <w:sz w:val="19"/>
          <w:szCs w:val="19"/>
          <w:lang w:eastAsia="en-US"/>
        </w:rPr>
        <w:t xml:space="preserve">onderwijsassistenten) op basis van het onderwijsprogramma en neemt verantwoordelijkheid voor het leerproces. </w:t>
      </w:r>
      <w:r w:rsidRPr="00E214C1">
        <w:rPr>
          <w:rFonts w:ascii="Cera PRO" w:eastAsiaTheme="minorHAnsi" w:hAnsi="Cera PRO" w:cs="FranklinGothic-Demi"/>
          <w:b/>
          <w:color w:val="1D1D1B"/>
          <w:sz w:val="19"/>
          <w:szCs w:val="19"/>
          <w:lang w:eastAsia="en-US"/>
        </w:rPr>
        <w:t>Resultaten:</w:t>
      </w:r>
      <w:r w:rsidRPr="00950EE3">
        <w:rPr>
          <w:rFonts w:ascii="Cera PRO" w:eastAsiaTheme="minorHAnsi" w:hAnsi="Cera PRO" w:cs="FranklinGothic-Book"/>
          <w:color w:val="1D1D1B"/>
          <w:sz w:val="19"/>
          <w:szCs w:val="19"/>
          <w:lang w:eastAsia="en-US"/>
        </w:rPr>
        <w:t xml:space="preserve"> </w:t>
      </w:r>
    </w:p>
    <w:p w14:paraId="222CD171" w14:textId="77777777" w:rsidR="00422776" w:rsidRPr="00950EE3" w:rsidRDefault="00422776" w:rsidP="009D3686">
      <w:pPr>
        <w:pStyle w:val="Lijstalinea"/>
        <w:numPr>
          <w:ilvl w:val="0"/>
          <w:numId w:val="62"/>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hanging="294"/>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De docent is (mede) verantwoordelijk voor een duidelijke taaktoedeling aan een instructeur of ondersteuner en is eindverantwoordelijk voor het onderwijs.</w:t>
      </w:r>
    </w:p>
    <w:p w14:paraId="2C6BA389" w14:textId="77777777" w:rsidR="00422776" w:rsidRDefault="00422776" w:rsidP="009D3686">
      <w:pPr>
        <w:pStyle w:val="Lijstalinea"/>
        <w:numPr>
          <w:ilvl w:val="0"/>
          <w:numId w:val="62"/>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De docent werkt samen met onderwijsondersteuners vanuit kwaliteitscriteria en wettelijke kaders.</w:t>
      </w:r>
    </w:p>
    <w:p w14:paraId="386D7D30" w14:textId="77777777" w:rsidR="00422776" w:rsidRDefault="00422776" w:rsidP="0063246D">
      <w:pPr>
        <w:pStyle w:val="Lijstalinea"/>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rPr>
          <w:rFonts w:ascii="Cera PRO" w:eastAsiaTheme="minorHAnsi" w:hAnsi="Cera PRO" w:cs="FranklinGothic-Book"/>
          <w:color w:val="1D1D1B"/>
          <w:sz w:val="19"/>
          <w:szCs w:val="19"/>
          <w:lang w:eastAsia="en-US"/>
        </w:rPr>
      </w:pPr>
    </w:p>
    <w:p w14:paraId="5B6859AD"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p>
    <w:p w14:paraId="4D452760" w14:textId="77777777" w:rsidR="00422776" w:rsidRPr="00950EE3" w:rsidRDefault="00422776" w:rsidP="0063246D">
      <w:pPr>
        <w:spacing w:line="269" w:lineRule="auto"/>
        <w:rPr>
          <w:rFonts w:ascii="Cera PRO" w:eastAsia="Arial" w:hAnsi="Cera PRO" w:cs="Arial"/>
          <w:sz w:val="19"/>
          <w:szCs w:val="19"/>
        </w:rPr>
      </w:pPr>
      <w:r w:rsidRPr="00950EE3">
        <w:rPr>
          <w:rFonts w:ascii="Cera PRO" w:eastAsia="Arial" w:hAnsi="Cera PRO" w:cs="Arial"/>
          <w:b/>
          <w:i/>
          <w:sz w:val="19"/>
          <w:szCs w:val="19"/>
        </w:rPr>
        <w:t>Hierin laat hij zien dat hij kennis en kunde van de taak heeft door:</w:t>
      </w:r>
    </w:p>
    <w:p w14:paraId="71046C6F" w14:textId="77777777" w:rsidR="00422776" w:rsidRPr="002303AE"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FranklinGothic-Book"/>
          <w:color w:val="1D1D1B"/>
          <w:sz w:val="19"/>
          <w:szCs w:val="19"/>
          <w:lang w:eastAsia="en-US"/>
        </w:rPr>
      </w:pPr>
      <w:r w:rsidRPr="002303AE">
        <w:rPr>
          <w:rFonts w:ascii="Cera PRO" w:eastAsiaTheme="minorHAnsi" w:hAnsi="Cera PRO" w:cs="FranklinGothic-Book"/>
          <w:color w:val="1D1D1B"/>
          <w:sz w:val="19"/>
          <w:szCs w:val="19"/>
          <w:lang w:eastAsia="en-US"/>
        </w:rPr>
        <w:t xml:space="preserve">Vakinhoudelijk: </w:t>
      </w:r>
    </w:p>
    <w:p w14:paraId="51C0C101" w14:textId="6E954AB3" w:rsidR="00422776" w:rsidRDefault="00422776" w:rsidP="009D3686">
      <w:pPr>
        <w:pStyle w:val="Lijstalinea"/>
        <w:numPr>
          <w:ilvl w:val="0"/>
          <w:numId w:val="63"/>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142" w:hanging="142"/>
        <w:rPr>
          <w:rFonts w:ascii="Cera PRO" w:eastAsiaTheme="minorHAnsi" w:hAnsi="Cera PRO" w:cs="FranklinGothic-Book"/>
          <w:color w:val="1D1D1B"/>
          <w:sz w:val="19"/>
          <w:szCs w:val="19"/>
          <w:lang w:eastAsia="en-US"/>
        </w:rPr>
      </w:pPr>
      <w:r>
        <w:rPr>
          <w:rFonts w:ascii="Cera PRO" w:eastAsiaTheme="minorHAnsi" w:hAnsi="Cera PRO" w:cs="FranklinGothic-Book"/>
          <w:color w:val="1D1D1B"/>
          <w:sz w:val="19"/>
          <w:szCs w:val="19"/>
          <w:lang w:eastAsia="en-US"/>
        </w:rPr>
        <w:t xml:space="preserve"> </w:t>
      </w:r>
      <w:r w:rsidR="00834C28">
        <w:rPr>
          <w:rFonts w:ascii="Cera PRO" w:eastAsiaTheme="minorHAnsi" w:hAnsi="Cera PRO" w:cs="FranklinGothic-Book"/>
          <w:color w:val="1D1D1B"/>
          <w:sz w:val="19"/>
          <w:szCs w:val="19"/>
          <w:lang w:eastAsia="en-US"/>
        </w:rPr>
        <w:t xml:space="preserve">  </w:t>
      </w:r>
      <w:r w:rsidRPr="00A936B4">
        <w:rPr>
          <w:rFonts w:ascii="Cera PRO" w:eastAsiaTheme="minorHAnsi" w:hAnsi="Cera PRO" w:cs="FranklinGothic-Book"/>
          <w:color w:val="1D1D1B"/>
          <w:sz w:val="19"/>
          <w:szCs w:val="19"/>
          <w:lang w:eastAsia="en-US"/>
        </w:rPr>
        <w:t>de voor het mbo relevante wet- en regelgeving te kennen, met</w:t>
      </w:r>
      <w:r w:rsidRPr="00A936B4">
        <w:rPr>
          <w:rFonts w:ascii="Cera PRO" w:hAnsi="Cera PRO" w:cs="FranklinGothic-Book"/>
          <w:color w:val="1D1D1B"/>
          <w:sz w:val="19"/>
          <w:szCs w:val="19"/>
        </w:rPr>
        <w:t xml:space="preserve"> </w:t>
      </w:r>
      <w:r w:rsidRPr="00A936B4">
        <w:rPr>
          <w:rFonts w:ascii="Cera PRO" w:eastAsiaTheme="minorHAnsi" w:hAnsi="Cera PRO" w:cs="FranklinGothic-Book"/>
          <w:color w:val="1D1D1B"/>
          <w:sz w:val="19"/>
          <w:szCs w:val="19"/>
          <w:lang w:eastAsia="en-US"/>
        </w:rPr>
        <w:t xml:space="preserve">name over de uitvoering van zijn </w:t>
      </w:r>
    </w:p>
    <w:p w14:paraId="6AB925BE" w14:textId="77777777" w:rsidR="00422776" w:rsidRPr="0048324E"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284"/>
        <w:rPr>
          <w:rFonts w:ascii="Cera PRO" w:eastAsiaTheme="minorHAnsi" w:hAnsi="Cera PRO" w:cs="FranklinGothic-Book"/>
          <w:color w:val="1D1D1B"/>
          <w:sz w:val="19"/>
          <w:szCs w:val="19"/>
          <w:lang w:eastAsia="en-US"/>
        </w:rPr>
      </w:pPr>
      <w:r w:rsidRPr="0048324E">
        <w:rPr>
          <w:rFonts w:ascii="Cera PRO" w:eastAsiaTheme="minorHAnsi" w:hAnsi="Cera PRO" w:cs="FranklinGothic-Book"/>
          <w:color w:val="1D1D1B"/>
          <w:sz w:val="19"/>
          <w:szCs w:val="19"/>
          <w:lang w:eastAsia="en-US"/>
        </w:rPr>
        <w:t>werk als mbo-docent</w:t>
      </w:r>
      <w:r w:rsidRPr="0048324E">
        <w:rPr>
          <w:rFonts w:ascii="Cera PRO" w:hAnsi="Cera PRO" w:cs="FranklinGothic-Book"/>
          <w:color w:val="1D1D1B"/>
          <w:sz w:val="19"/>
          <w:szCs w:val="19"/>
        </w:rPr>
        <w:t xml:space="preserve"> </w:t>
      </w:r>
      <w:r w:rsidRPr="0048324E">
        <w:rPr>
          <w:rFonts w:ascii="Cera PRO" w:eastAsiaTheme="minorHAnsi" w:hAnsi="Cera PRO" w:cs="FranklinGothic-Book"/>
          <w:color w:val="1D1D1B"/>
          <w:sz w:val="19"/>
          <w:szCs w:val="19"/>
          <w:lang w:eastAsia="en-US"/>
        </w:rPr>
        <w:t>(kwalificatiedossiers, WEB en aanvullende regelgeving en</w:t>
      </w:r>
      <w:r w:rsidRPr="0048324E">
        <w:rPr>
          <w:rFonts w:ascii="Cera PRO" w:hAnsi="Cera PRO" w:cs="FranklinGothic-Book"/>
          <w:color w:val="1D1D1B"/>
          <w:sz w:val="19"/>
          <w:szCs w:val="19"/>
        </w:rPr>
        <w:t xml:space="preserve"> </w:t>
      </w:r>
      <w:r w:rsidRPr="0048324E">
        <w:rPr>
          <w:rFonts w:ascii="Cera PRO" w:eastAsiaTheme="minorHAnsi" w:hAnsi="Cera PRO" w:cs="FranklinGothic-Book"/>
          <w:color w:val="1D1D1B"/>
          <w:sz w:val="19"/>
          <w:szCs w:val="19"/>
          <w:lang w:eastAsia="en-US"/>
        </w:rPr>
        <w:t>het Professioneel Statuut);</w:t>
      </w:r>
    </w:p>
    <w:p w14:paraId="5BE9D6D1" w14:textId="77777777" w:rsidR="00422776" w:rsidRPr="00A936B4" w:rsidRDefault="00422776" w:rsidP="009D3686">
      <w:pPr>
        <w:pStyle w:val="Lijstalinea"/>
        <w:numPr>
          <w:ilvl w:val="0"/>
          <w:numId w:val="63"/>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284" w:hanging="284"/>
        <w:rPr>
          <w:rFonts w:ascii="Cera PRO" w:eastAsiaTheme="minorHAnsi" w:hAnsi="Cera PRO" w:cs="FranklinGothic-Book"/>
          <w:color w:val="1D1D1B"/>
          <w:sz w:val="19"/>
          <w:szCs w:val="19"/>
          <w:lang w:eastAsia="en-US"/>
        </w:rPr>
      </w:pPr>
      <w:r w:rsidRPr="00A936B4">
        <w:rPr>
          <w:rFonts w:ascii="Cera PRO" w:eastAsiaTheme="minorHAnsi" w:hAnsi="Cera PRO" w:cs="FranklinGothic-Book"/>
          <w:color w:val="1D1D1B"/>
          <w:sz w:val="19"/>
          <w:szCs w:val="19"/>
          <w:lang w:eastAsia="en-US"/>
        </w:rPr>
        <w:t>de actuele maatschappelijke ontwikkelingen rond het</w:t>
      </w:r>
      <w:r w:rsidRPr="00A936B4">
        <w:rPr>
          <w:rFonts w:ascii="Cera PRO" w:hAnsi="Cera PRO" w:cs="FranklinGothic-Book"/>
          <w:color w:val="1D1D1B"/>
          <w:sz w:val="19"/>
          <w:szCs w:val="19"/>
        </w:rPr>
        <w:t xml:space="preserve"> </w:t>
      </w:r>
      <w:r w:rsidRPr="00A936B4">
        <w:rPr>
          <w:rFonts w:ascii="Cera PRO" w:eastAsiaTheme="minorHAnsi" w:hAnsi="Cera PRO" w:cs="FranklinGothic-Book"/>
          <w:color w:val="1D1D1B"/>
          <w:sz w:val="19"/>
          <w:szCs w:val="19"/>
          <w:lang w:eastAsia="en-US"/>
        </w:rPr>
        <w:t>mbo te volgen;</w:t>
      </w:r>
    </w:p>
    <w:p w14:paraId="119A3D32" w14:textId="77777777" w:rsidR="009458C8" w:rsidRDefault="00422776" w:rsidP="009D3686">
      <w:pPr>
        <w:pStyle w:val="Lijstalinea"/>
        <w:numPr>
          <w:ilvl w:val="0"/>
          <w:numId w:val="63"/>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284" w:hanging="284"/>
        <w:rPr>
          <w:rFonts w:ascii="Cera PRO" w:eastAsiaTheme="minorHAnsi" w:hAnsi="Cera PRO" w:cs="FranklinGothic-Book"/>
          <w:color w:val="1D1D1B"/>
          <w:sz w:val="19"/>
          <w:szCs w:val="19"/>
          <w:lang w:eastAsia="en-US"/>
        </w:rPr>
      </w:pPr>
      <w:r w:rsidRPr="00A936B4">
        <w:rPr>
          <w:rFonts w:ascii="Cera PRO" w:eastAsiaTheme="minorHAnsi" w:hAnsi="Cera PRO" w:cs="FranklinGothic-Book"/>
          <w:color w:val="1D1D1B"/>
          <w:sz w:val="19"/>
          <w:szCs w:val="19"/>
          <w:lang w:eastAsia="en-US"/>
        </w:rPr>
        <w:t>de beroepsidentiteit van de mbo-docent te kennen en te weten hoe hij</w:t>
      </w:r>
      <w:r w:rsidRPr="00A936B4">
        <w:rPr>
          <w:rFonts w:ascii="Cera PRO" w:hAnsi="Cera PRO" w:cs="FranklinGothic-Book"/>
          <w:color w:val="1D1D1B"/>
          <w:sz w:val="19"/>
          <w:szCs w:val="19"/>
        </w:rPr>
        <w:t xml:space="preserve"> </w:t>
      </w:r>
      <w:r w:rsidR="009458C8">
        <w:rPr>
          <w:rFonts w:ascii="Cera PRO" w:eastAsiaTheme="minorHAnsi" w:hAnsi="Cera PRO" w:cs="FranklinGothic-Book"/>
          <w:color w:val="1D1D1B"/>
          <w:sz w:val="19"/>
          <w:szCs w:val="19"/>
          <w:lang w:eastAsia="en-US"/>
        </w:rPr>
        <w:t>zich verder wil</w:t>
      </w:r>
    </w:p>
    <w:p w14:paraId="34E3063D" w14:textId="2DF3C58F" w:rsidR="00422776" w:rsidRPr="00A936B4" w:rsidRDefault="009458C8" w:rsidP="009D3686">
      <w:pPr>
        <w:pStyle w:val="Lijstalinea"/>
        <w:numPr>
          <w:ilvl w:val="0"/>
          <w:numId w:val="63"/>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284" w:hanging="284"/>
        <w:rPr>
          <w:rFonts w:ascii="Cera PRO" w:eastAsiaTheme="minorHAnsi" w:hAnsi="Cera PRO" w:cs="FranklinGothic-Book"/>
          <w:color w:val="1D1D1B"/>
          <w:sz w:val="19"/>
          <w:szCs w:val="19"/>
          <w:lang w:eastAsia="en-US"/>
        </w:rPr>
      </w:pPr>
      <w:r>
        <w:rPr>
          <w:rFonts w:ascii="Cera PRO" w:eastAsiaTheme="minorHAnsi" w:hAnsi="Cera PRO" w:cs="FranklinGothic-Book"/>
          <w:color w:val="1D1D1B"/>
          <w:sz w:val="19"/>
          <w:szCs w:val="19"/>
          <w:lang w:eastAsia="en-US"/>
        </w:rPr>
        <w:t>p</w:t>
      </w:r>
      <w:r w:rsidR="00422776" w:rsidRPr="00A936B4">
        <w:rPr>
          <w:rFonts w:ascii="Cera PRO" w:eastAsiaTheme="minorHAnsi" w:hAnsi="Cera PRO" w:cs="FranklinGothic-Book"/>
          <w:color w:val="1D1D1B"/>
          <w:sz w:val="19"/>
          <w:szCs w:val="19"/>
          <w:lang w:eastAsia="en-US"/>
        </w:rPr>
        <w:t>rofessionaliseren (kan zijn eigen leervragen</w:t>
      </w:r>
      <w:r w:rsidR="00422776" w:rsidRPr="00A936B4">
        <w:rPr>
          <w:rFonts w:ascii="Cera PRO" w:hAnsi="Cera PRO" w:cs="FranklinGothic-Book"/>
          <w:color w:val="1D1D1B"/>
          <w:sz w:val="19"/>
          <w:szCs w:val="19"/>
        </w:rPr>
        <w:t xml:space="preserve"> </w:t>
      </w:r>
      <w:r w:rsidR="00422776" w:rsidRPr="00A936B4">
        <w:rPr>
          <w:rFonts w:ascii="Cera PRO" w:eastAsiaTheme="minorHAnsi" w:hAnsi="Cera PRO" w:cs="FranklinGothic-Book"/>
          <w:color w:val="1D1D1B"/>
          <w:sz w:val="19"/>
          <w:szCs w:val="19"/>
          <w:lang w:eastAsia="en-US"/>
        </w:rPr>
        <w:t>formuleren en zijn leerresultaat aantonen);</w:t>
      </w:r>
    </w:p>
    <w:p w14:paraId="047324BC" w14:textId="77777777" w:rsidR="00422776" w:rsidRPr="00A936B4" w:rsidRDefault="00422776" w:rsidP="009D3686">
      <w:pPr>
        <w:pStyle w:val="Lijstalinea"/>
        <w:numPr>
          <w:ilvl w:val="0"/>
          <w:numId w:val="63"/>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284" w:hanging="284"/>
        <w:rPr>
          <w:rFonts w:ascii="Cera PRO" w:eastAsiaTheme="minorHAnsi" w:hAnsi="Cera PRO" w:cs="FranklinGothic-Book"/>
          <w:color w:val="1D1D1B"/>
          <w:sz w:val="19"/>
          <w:szCs w:val="19"/>
          <w:lang w:eastAsia="en-US"/>
        </w:rPr>
      </w:pPr>
      <w:r w:rsidRPr="00A936B4">
        <w:rPr>
          <w:rFonts w:ascii="Cera PRO" w:eastAsiaTheme="minorHAnsi" w:hAnsi="Cera PRO" w:cs="FranklinGothic-Book"/>
          <w:color w:val="1D1D1B"/>
          <w:sz w:val="19"/>
          <w:szCs w:val="19"/>
          <w:lang w:eastAsia="en-US"/>
        </w:rPr>
        <w:t>doelstellings-, contracterings-, functionerings- , pop- en</w:t>
      </w:r>
      <w:r w:rsidRPr="00A936B4">
        <w:rPr>
          <w:rFonts w:ascii="Cera PRO" w:hAnsi="Cera PRO" w:cs="FranklinGothic-Book"/>
          <w:color w:val="1D1D1B"/>
          <w:sz w:val="19"/>
          <w:szCs w:val="19"/>
        </w:rPr>
        <w:t xml:space="preserve"> </w:t>
      </w:r>
      <w:r w:rsidRPr="00A936B4">
        <w:rPr>
          <w:rFonts w:ascii="Cera PRO" w:eastAsiaTheme="minorHAnsi" w:hAnsi="Cera PRO" w:cs="FranklinGothic-Book"/>
          <w:color w:val="1D1D1B"/>
          <w:sz w:val="19"/>
          <w:szCs w:val="19"/>
          <w:lang w:eastAsia="en-US"/>
        </w:rPr>
        <w:t>beoordelingsgesprekken te voeren om de inhoud van eigen</w:t>
      </w:r>
      <w:r w:rsidRPr="00A936B4">
        <w:rPr>
          <w:rFonts w:ascii="Cera PRO" w:hAnsi="Cera PRO" w:cs="FranklinGothic-Book"/>
          <w:color w:val="1D1D1B"/>
          <w:sz w:val="19"/>
          <w:szCs w:val="19"/>
        </w:rPr>
        <w:t xml:space="preserve"> </w:t>
      </w:r>
      <w:r w:rsidRPr="00A936B4">
        <w:rPr>
          <w:rFonts w:ascii="Cera PRO" w:eastAsiaTheme="minorHAnsi" w:hAnsi="Cera PRO" w:cs="FranklinGothic-Book"/>
          <w:color w:val="1D1D1B"/>
          <w:sz w:val="19"/>
          <w:szCs w:val="19"/>
          <w:lang w:eastAsia="en-US"/>
        </w:rPr>
        <w:t>taakuitvoering en de professionele ontwikkeling mee te</w:t>
      </w:r>
      <w:r w:rsidRPr="00A936B4">
        <w:rPr>
          <w:rFonts w:ascii="Cera PRO" w:hAnsi="Cera PRO" w:cs="FranklinGothic-Book"/>
          <w:color w:val="1D1D1B"/>
          <w:sz w:val="19"/>
          <w:szCs w:val="19"/>
        </w:rPr>
        <w:t xml:space="preserve"> </w:t>
      </w:r>
      <w:r w:rsidRPr="00A936B4">
        <w:rPr>
          <w:rFonts w:ascii="Cera PRO" w:eastAsiaTheme="minorHAnsi" w:hAnsi="Cera PRO" w:cs="FranklinGothic-Book"/>
          <w:color w:val="1D1D1B"/>
          <w:sz w:val="19"/>
          <w:szCs w:val="19"/>
          <w:lang w:eastAsia="en-US"/>
        </w:rPr>
        <w:t>bepalen;</w:t>
      </w:r>
    </w:p>
    <w:p w14:paraId="5054FA37" w14:textId="77777777" w:rsidR="00422776" w:rsidRPr="00A936B4" w:rsidRDefault="00422776" w:rsidP="009D3686">
      <w:pPr>
        <w:pStyle w:val="Lijstalinea"/>
        <w:numPr>
          <w:ilvl w:val="0"/>
          <w:numId w:val="63"/>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284" w:hanging="284"/>
        <w:rPr>
          <w:rFonts w:ascii="Cera PRO" w:eastAsiaTheme="minorHAnsi" w:hAnsi="Cera PRO" w:cs="FranklinGothic-Book"/>
          <w:color w:val="1D1D1B"/>
          <w:sz w:val="19"/>
          <w:szCs w:val="19"/>
          <w:lang w:eastAsia="en-US"/>
        </w:rPr>
      </w:pPr>
      <w:r w:rsidRPr="00A936B4">
        <w:rPr>
          <w:rFonts w:ascii="Cera PRO" w:eastAsiaTheme="minorHAnsi" w:hAnsi="Cera PRO" w:cs="FranklinGothic-Book"/>
          <w:color w:val="1D1D1B"/>
          <w:sz w:val="19"/>
          <w:szCs w:val="19"/>
          <w:lang w:eastAsia="en-US"/>
        </w:rPr>
        <w:lastRenderedPageBreak/>
        <w:t>een relevant netwerk in het beroepenveld op te bouwen en</w:t>
      </w:r>
      <w:r w:rsidRPr="00A936B4">
        <w:rPr>
          <w:rFonts w:ascii="Cera PRO" w:hAnsi="Cera PRO" w:cs="FranklinGothic-Book"/>
          <w:color w:val="1D1D1B"/>
          <w:sz w:val="19"/>
          <w:szCs w:val="19"/>
        </w:rPr>
        <w:t xml:space="preserve"> te </w:t>
      </w:r>
      <w:r w:rsidRPr="00A936B4">
        <w:rPr>
          <w:rFonts w:ascii="Cera PRO" w:eastAsiaTheme="minorHAnsi" w:hAnsi="Cera PRO" w:cs="FranklinGothic-Book"/>
          <w:color w:val="1D1D1B"/>
          <w:sz w:val="19"/>
          <w:szCs w:val="19"/>
          <w:lang w:eastAsia="en-US"/>
        </w:rPr>
        <w:t>onderhouden om zijn beroepskennis op peil te houden;</w:t>
      </w:r>
    </w:p>
    <w:p w14:paraId="670FF97A" w14:textId="77777777" w:rsidR="00422776" w:rsidRPr="00A936B4" w:rsidRDefault="00422776" w:rsidP="009D3686">
      <w:pPr>
        <w:pStyle w:val="Lijstalinea"/>
        <w:numPr>
          <w:ilvl w:val="0"/>
          <w:numId w:val="63"/>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284" w:hanging="284"/>
        <w:rPr>
          <w:rFonts w:ascii="Cera PRO" w:eastAsiaTheme="minorHAnsi" w:hAnsi="Cera PRO" w:cs="FranklinGothic-Book"/>
          <w:color w:val="1D1D1B"/>
          <w:sz w:val="19"/>
          <w:szCs w:val="19"/>
          <w:lang w:eastAsia="en-US"/>
        </w:rPr>
      </w:pPr>
      <w:r w:rsidRPr="00A936B4">
        <w:rPr>
          <w:rFonts w:ascii="Cera PRO" w:eastAsiaTheme="minorHAnsi" w:hAnsi="Cera PRO" w:cs="FranklinGothic-Book"/>
          <w:color w:val="1D1D1B"/>
          <w:sz w:val="19"/>
          <w:szCs w:val="19"/>
          <w:lang w:eastAsia="en-US"/>
        </w:rPr>
        <w:t>binnen zijn school en team een relevant netwerk op te bouwen</w:t>
      </w:r>
      <w:r w:rsidRPr="00A936B4">
        <w:rPr>
          <w:rFonts w:ascii="Cera PRO" w:hAnsi="Cera PRO" w:cs="FranklinGothic-Book"/>
          <w:color w:val="1D1D1B"/>
          <w:sz w:val="19"/>
          <w:szCs w:val="19"/>
        </w:rPr>
        <w:t xml:space="preserve"> </w:t>
      </w:r>
      <w:r w:rsidRPr="00A936B4">
        <w:rPr>
          <w:rFonts w:ascii="Cera PRO" w:eastAsiaTheme="minorHAnsi" w:hAnsi="Cera PRO" w:cs="FranklinGothic-Book"/>
          <w:color w:val="1D1D1B"/>
          <w:sz w:val="19"/>
          <w:szCs w:val="19"/>
          <w:lang w:eastAsia="en-US"/>
        </w:rPr>
        <w:t>en te onderhouden gericht op samenwerking, afstemming</w:t>
      </w:r>
      <w:r w:rsidRPr="00A936B4">
        <w:rPr>
          <w:rFonts w:ascii="Cera PRO" w:hAnsi="Cera PRO" w:cs="FranklinGothic-Book"/>
          <w:color w:val="1D1D1B"/>
          <w:sz w:val="19"/>
          <w:szCs w:val="19"/>
        </w:rPr>
        <w:t xml:space="preserve"> </w:t>
      </w:r>
      <w:r w:rsidRPr="00A936B4">
        <w:rPr>
          <w:rFonts w:ascii="Cera PRO" w:eastAsiaTheme="minorHAnsi" w:hAnsi="Cera PRO" w:cs="FranklinGothic-Book"/>
          <w:color w:val="1D1D1B"/>
          <w:sz w:val="19"/>
          <w:szCs w:val="19"/>
          <w:lang w:eastAsia="en-US"/>
        </w:rPr>
        <w:t>en leren van elkaar;</w:t>
      </w:r>
    </w:p>
    <w:p w14:paraId="6AE2B3EE" w14:textId="6DB9434D" w:rsidR="00422776" w:rsidRDefault="00422776" w:rsidP="009D3686">
      <w:pPr>
        <w:pStyle w:val="Lijstalinea"/>
        <w:numPr>
          <w:ilvl w:val="0"/>
          <w:numId w:val="63"/>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284" w:hanging="284"/>
        <w:rPr>
          <w:rFonts w:ascii="Cera PRO" w:eastAsiaTheme="minorHAnsi" w:hAnsi="Cera PRO" w:cs="FranklinGothic-Book"/>
          <w:color w:val="1D1D1B"/>
          <w:sz w:val="19"/>
          <w:szCs w:val="19"/>
          <w:lang w:eastAsia="en-US"/>
        </w:rPr>
      </w:pPr>
      <w:r w:rsidRPr="00A936B4">
        <w:rPr>
          <w:rFonts w:ascii="Cera PRO" w:eastAsiaTheme="minorHAnsi" w:hAnsi="Cera PRO" w:cs="FranklinGothic-Book"/>
          <w:color w:val="1D1D1B"/>
          <w:sz w:val="19"/>
          <w:szCs w:val="19"/>
          <w:lang w:eastAsia="en-US"/>
        </w:rPr>
        <w:t>vanuit zijn opdracht een bijdrage te leveren aan kwaliteitsbewustzijn</w:t>
      </w:r>
      <w:r w:rsidRPr="00A936B4">
        <w:rPr>
          <w:rFonts w:ascii="Cera PRO" w:hAnsi="Cera PRO" w:cs="FranklinGothic-Book"/>
          <w:color w:val="1D1D1B"/>
          <w:sz w:val="19"/>
          <w:szCs w:val="19"/>
        </w:rPr>
        <w:t xml:space="preserve"> </w:t>
      </w:r>
      <w:r w:rsidRPr="00A936B4">
        <w:rPr>
          <w:rFonts w:ascii="Cera PRO" w:eastAsiaTheme="minorHAnsi" w:hAnsi="Cera PRO" w:cs="FranklinGothic-Book"/>
          <w:color w:val="1D1D1B"/>
          <w:sz w:val="19"/>
          <w:szCs w:val="19"/>
          <w:lang w:eastAsia="en-US"/>
        </w:rPr>
        <w:t>en kwaliteitsverbetering in het team (PDCA)</w:t>
      </w:r>
      <w:r w:rsidR="009458C8">
        <w:rPr>
          <w:rFonts w:ascii="Cera PRO" w:eastAsiaTheme="minorHAnsi" w:hAnsi="Cera PRO" w:cs="FranklinGothic-Book"/>
          <w:color w:val="1D1D1B"/>
          <w:sz w:val="19"/>
          <w:szCs w:val="19"/>
          <w:lang w:eastAsia="en-US"/>
        </w:rPr>
        <w:t xml:space="preserve"> of ander kwaliteitssysteem passend bij het onderwijs.</w:t>
      </w:r>
    </w:p>
    <w:p w14:paraId="161D9FE8" w14:textId="77777777" w:rsidR="00422776" w:rsidRPr="00A936B4" w:rsidRDefault="00422776" w:rsidP="0063246D">
      <w:pPr>
        <w:pBdr>
          <w:top w:val="none" w:sz="0" w:space="0" w:color="auto"/>
          <w:left w:val="none" w:sz="0" w:space="0" w:color="auto"/>
          <w:bottom w:val="none" w:sz="0" w:space="0" w:color="auto"/>
          <w:right w:val="none" w:sz="0" w:space="0" w:color="auto"/>
          <w:between w:val="none" w:sz="0" w:space="0" w:color="auto"/>
        </w:pBdr>
        <w:tabs>
          <w:tab w:val="left" w:pos="284"/>
        </w:tabs>
        <w:autoSpaceDE w:val="0"/>
        <w:autoSpaceDN w:val="0"/>
        <w:adjustRightInd w:val="0"/>
        <w:spacing w:line="269" w:lineRule="auto"/>
        <w:rPr>
          <w:rFonts w:ascii="Cera PRO" w:eastAsiaTheme="minorHAnsi" w:hAnsi="Cera PRO" w:cs="FranklinGothic-Book"/>
          <w:color w:val="1D1D1B"/>
          <w:sz w:val="19"/>
          <w:szCs w:val="19"/>
          <w:lang w:eastAsia="en-US"/>
        </w:rPr>
      </w:pPr>
      <w:r w:rsidRPr="00A936B4">
        <w:rPr>
          <w:rFonts w:ascii="Cera PRO" w:eastAsiaTheme="minorHAnsi" w:hAnsi="Cera PRO" w:cs="FranklinGothic-Book"/>
          <w:color w:val="1D1D1B"/>
          <w:sz w:val="19"/>
          <w:szCs w:val="19"/>
          <w:lang w:eastAsia="en-US"/>
        </w:rPr>
        <w:t xml:space="preserve">• </w:t>
      </w:r>
      <w:r>
        <w:rPr>
          <w:rFonts w:ascii="Cera PRO" w:eastAsiaTheme="minorHAnsi" w:hAnsi="Cera PRO" w:cs="FranklinGothic-Book"/>
          <w:color w:val="1D1D1B"/>
          <w:sz w:val="19"/>
          <w:szCs w:val="19"/>
          <w:lang w:eastAsia="en-US"/>
        </w:rPr>
        <w:tab/>
      </w:r>
      <w:r w:rsidRPr="00A936B4">
        <w:rPr>
          <w:rFonts w:ascii="Cera PRO" w:eastAsiaTheme="minorHAnsi" w:hAnsi="Cera PRO" w:cs="FranklinGothic-Book"/>
          <w:color w:val="1D1D1B"/>
          <w:sz w:val="19"/>
          <w:szCs w:val="19"/>
          <w:lang w:eastAsia="en-US"/>
        </w:rPr>
        <w:t>vernieuwingen in zijn onderwijs te initiëren en daarin ondernemerschap</w:t>
      </w:r>
      <w:r w:rsidRPr="00A936B4">
        <w:rPr>
          <w:rFonts w:ascii="Cera PRO" w:hAnsi="Cera PRO" w:cs="FranklinGothic-Book"/>
          <w:color w:val="1D1D1B"/>
          <w:sz w:val="19"/>
          <w:szCs w:val="19"/>
        </w:rPr>
        <w:t xml:space="preserve"> </w:t>
      </w:r>
      <w:r w:rsidRPr="00A936B4">
        <w:rPr>
          <w:rFonts w:ascii="Cera PRO" w:eastAsiaTheme="minorHAnsi" w:hAnsi="Cera PRO" w:cs="FranklinGothic-Book"/>
          <w:color w:val="1D1D1B"/>
          <w:sz w:val="19"/>
          <w:szCs w:val="19"/>
          <w:lang w:eastAsia="en-US"/>
        </w:rPr>
        <w:t>tonen;</w:t>
      </w:r>
    </w:p>
    <w:p w14:paraId="098C573C" w14:textId="77777777" w:rsidR="00422776"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284" w:hanging="284"/>
        <w:rPr>
          <w:rFonts w:ascii="Cera PRO" w:eastAsiaTheme="minorHAnsi" w:hAnsi="Cera PRO" w:cs="FranklinGothic-Book"/>
          <w:color w:val="1D1D1B"/>
          <w:sz w:val="19"/>
          <w:szCs w:val="19"/>
          <w:lang w:eastAsia="en-US"/>
        </w:rPr>
      </w:pPr>
    </w:p>
    <w:p w14:paraId="67FB4501"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Vakdidactisch:</w:t>
      </w:r>
    </w:p>
    <w:p w14:paraId="2D9317A6" w14:textId="77777777" w:rsidR="00422776" w:rsidRPr="00A936B4" w:rsidRDefault="00422776" w:rsidP="009D3686">
      <w:pPr>
        <w:pStyle w:val="Lijstalinea"/>
        <w:numPr>
          <w:ilvl w:val="0"/>
          <w:numId w:val="63"/>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284" w:hanging="284"/>
        <w:rPr>
          <w:rFonts w:ascii="Cera PRO" w:eastAsiaTheme="minorHAnsi" w:hAnsi="Cera PRO" w:cs="FranklinGothic-Book"/>
          <w:color w:val="1D1D1B"/>
          <w:sz w:val="19"/>
          <w:szCs w:val="19"/>
          <w:lang w:eastAsia="en-US"/>
        </w:rPr>
      </w:pPr>
      <w:r w:rsidRPr="00A936B4">
        <w:rPr>
          <w:rFonts w:ascii="Cera PRO" w:eastAsiaTheme="minorHAnsi" w:hAnsi="Cera PRO" w:cs="FranklinGothic-Book"/>
          <w:color w:val="1D1D1B"/>
          <w:sz w:val="19"/>
          <w:szCs w:val="19"/>
          <w:lang w:eastAsia="en-US"/>
        </w:rPr>
        <w:t>de ontwikkelingen en innovaties in het werkveld van</w:t>
      </w:r>
      <w:r w:rsidRPr="00A936B4">
        <w:rPr>
          <w:rFonts w:ascii="Cera PRO" w:hAnsi="Cera PRO" w:cs="FranklinGothic-Book"/>
          <w:color w:val="1D1D1B"/>
          <w:sz w:val="19"/>
          <w:szCs w:val="19"/>
        </w:rPr>
        <w:t xml:space="preserve"> </w:t>
      </w:r>
      <w:r w:rsidRPr="00A936B4">
        <w:rPr>
          <w:rFonts w:ascii="Cera PRO" w:eastAsiaTheme="minorHAnsi" w:hAnsi="Cera PRO" w:cs="FranklinGothic-Book"/>
          <w:color w:val="1D1D1B"/>
          <w:sz w:val="19"/>
          <w:szCs w:val="19"/>
          <w:lang w:eastAsia="en-US"/>
        </w:rPr>
        <w:t>de deelnemers bij te houden en die ook vertalen naar zijn eigen beroepsinhoudelijke</w:t>
      </w:r>
      <w:r w:rsidRPr="00A936B4">
        <w:rPr>
          <w:rFonts w:ascii="Cera PRO" w:hAnsi="Cera PRO" w:cs="FranklinGothic-Book"/>
          <w:color w:val="1D1D1B"/>
          <w:sz w:val="19"/>
          <w:szCs w:val="19"/>
        </w:rPr>
        <w:t xml:space="preserve"> </w:t>
      </w:r>
      <w:r w:rsidRPr="00A936B4">
        <w:rPr>
          <w:rFonts w:ascii="Cera PRO" w:eastAsiaTheme="minorHAnsi" w:hAnsi="Cera PRO" w:cs="FranklinGothic-Book"/>
          <w:color w:val="1D1D1B"/>
          <w:sz w:val="19"/>
          <w:szCs w:val="19"/>
          <w:lang w:eastAsia="en-US"/>
        </w:rPr>
        <w:t>ontwikkeling;</w:t>
      </w:r>
    </w:p>
    <w:p w14:paraId="7EFEFE70" w14:textId="77777777" w:rsidR="00422776" w:rsidRPr="00A936B4" w:rsidRDefault="00422776" w:rsidP="009D3686">
      <w:pPr>
        <w:pStyle w:val="Lijstalinea"/>
        <w:numPr>
          <w:ilvl w:val="0"/>
          <w:numId w:val="63"/>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284" w:hanging="284"/>
        <w:rPr>
          <w:rFonts w:ascii="Cera PRO" w:eastAsiaTheme="minorHAnsi" w:hAnsi="Cera PRO" w:cs="FranklinGothic-Book"/>
          <w:color w:val="1D1D1B"/>
          <w:sz w:val="19"/>
          <w:szCs w:val="19"/>
          <w:lang w:eastAsia="en-US"/>
        </w:rPr>
      </w:pPr>
      <w:r w:rsidRPr="00A936B4">
        <w:rPr>
          <w:rFonts w:ascii="Cera PRO" w:eastAsiaTheme="minorHAnsi" w:hAnsi="Cera PRO" w:cs="FranklinGothic-Book"/>
          <w:color w:val="1D1D1B"/>
          <w:sz w:val="19"/>
          <w:szCs w:val="19"/>
          <w:lang w:eastAsia="en-US"/>
        </w:rPr>
        <w:t>op de hoogte te zijn van de diverse vormen van formeel en</w:t>
      </w:r>
      <w:r w:rsidRPr="00A936B4">
        <w:rPr>
          <w:rFonts w:ascii="Cera PRO" w:hAnsi="Cera PRO" w:cs="FranklinGothic-Book"/>
          <w:color w:val="1D1D1B"/>
          <w:sz w:val="19"/>
          <w:szCs w:val="19"/>
        </w:rPr>
        <w:t xml:space="preserve"> </w:t>
      </w:r>
      <w:r w:rsidRPr="00A936B4">
        <w:rPr>
          <w:rFonts w:ascii="Cera PRO" w:eastAsiaTheme="minorHAnsi" w:hAnsi="Cera PRO" w:cs="FranklinGothic-Book"/>
          <w:color w:val="1D1D1B"/>
          <w:sz w:val="19"/>
          <w:szCs w:val="19"/>
          <w:lang w:eastAsia="en-US"/>
        </w:rPr>
        <w:t>informeel leren, theoretisch leren en leren vanuit de praktijk;</w:t>
      </w:r>
      <w:r w:rsidRPr="00A936B4">
        <w:rPr>
          <w:rFonts w:ascii="Cera PRO" w:hAnsi="Cera PRO" w:cs="FranklinGothic-Book"/>
          <w:color w:val="1D1D1B"/>
          <w:sz w:val="19"/>
          <w:szCs w:val="19"/>
        </w:rPr>
        <w:t xml:space="preserve"> </w:t>
      </w:r>
      <w:r w:rsidRPr="00A936B4">
        <w:rPr>
          <w:rFonts w:ascii="Cera PRO" w:eastAsiaTheme="minorHAnsi" w:hAnsi="Cera PRO" w:cs="FranklinGothic-Book"/>
          <w:color w:val="1D1D1B"/>
          <w:sz w:val="19"/>
          <w:szCs w:val="19"/>
          <w:lang w:eastAsia="en-US"/>
        </w:rPr>
        <w:t>hij kent zijn voorkeuren daarbinnen;</w:t>
      </w:r>
    </w:p>
    <w:p w14:paraId="1774054D" w14:textId="77777777" w:rsidR="00422776" w:rsidRPr="00A936B4" w:rsidRDefault="00422776" w:rsidP="009D3686">
      <w:pPr>
        <w:pStyle w:val="Lijstalinea"/>
        <w:numPr>
          <w:ilvl w:val="0"/>
          <w:numId w:val="63"/>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284" w:hanging="284"/>
        <w:rPr>
          <w:rFonts w:ascii="Cera PRO" w:eastAsiaTheme="minorHAnsi" w:hAnsi="Cera PRO" w:cs="FranklinGothic-Book"/>
          <w:color w:val="1D1D1B"/>
          <w:sz w:val="19"/>
          <w:szCs w:val="19"/>
          <w:lang w:eastAsia="en-US"/>
        </w:rPr>
      </w:pPr>
      <w:r w:rsidRPr="00A936B4">
        <w:rPr>
          <w:rFonts w:ascii="Cera PRO" w:eastAsiaTheme="minorHAnsi" w:hAnsi="Cera PRO" w:cs="FranklinGothic-Book"/>
          <w:color w:val="1D1D1B"/>
          <w:sz w:val="19"/>
          <w:szCs w:val="19"/>
          <w:lang w:eastAsia="en-US"/>
        </w:rPr>
        <w:t>de methodieken om met en van collega’s te leren</w:t>
      </w:r>
      <w:r w:rsidRPr="00A936B4">
        <w:rPr>
          <w:rFonts w:ascii="Cera PRO" w:hAnsi="Cera PRO" w:cs="FranklinGothic-Book"/>
          <w:color w:val="1D1D1B"/>
          <w:sz w:val="19"/>
          <w:szCs w:val="19"/>
        </w:rPr>
        <w:t xml:space="preserve"> </w:t>
      </w:r>
      <w:r w:rsidRPr="00A936B4">
        <w:rPr>
          <w:rFonts w:ascii="Cera PRO" w:eastAsiaTheme="minorHAnsi" w:hAnsi="Cera PRO" w:cs="FranklinGothic-Book"/>
          <w:color w:val="1D1D1B"/>
          <w:sz w:val="19"/>
          <w:szCs w:val="19"/>
          <w:lang w:eastAsia="en-US"/>
        </w:rPr>
        <w:t>binnen en buiten de school te beheersen;</w:t>
      </w:r>
    </w:p>
    <w:p w14:paraId="58FC2321" w14:textId="69EBF62F" w:rsidR="00422776" w:rsidRPr="00A936B4" w:rsidRDefault="00422776" w:rsidP="009D3686">
      <w:pPr>
        <w:pStyle w:val="Lijstalinea"/>
        <w:numPr>
          <w:ilvl w:val="0"/>
          <w:numId w:val="63"/>
        </w:numPr>
        <w:autoSpaceDE w:val="0"/>
        <w:autoSpaceDN w:val="0"/>
        <w:adjustRightInd w:val="0"/>
        <w:spacing w:line="269" w:lineRule="auto"/>
        <w:ind w:left="284" w:hanging="284"/>
        <w:rPr>
          <w:rFonts w:ascii="Cera PRO" w:eastAsiaTheme="minorHAnsi" w:hAnsi="Cera PRO" w:cs="FranklinGothic-Book"/>
          <w:color w:val="1D1D1B"/>
          <w:sz w:val="19"/>
          <w:szCs w:val="19"/>
          <w:lang w:eastAsia="en-US"/>
        </w:rPr>
      </w:pPr>
      <w:r w:rsidRPr="00A936B4">
        <w:rPr>
          <w:rFonts w:ascii="Cera PRO" w:eastAsiaTheme="minorHAnsi" w:hAnsi="Cera PRO" w:cs="FranklinGothic-Book"/>
          <w:color w:val="1D1D1B"/>
          <w:sz w:val="19"/>
          <w:szCs w:val="19"/>
          <w:lang w:eastAsia="en-US"/>
        </w:rPr>
        <w:t xml:space="preserve">de methodieken te beheersen om </w:t>
      </w:r>
      <w:r w:rsidR="009458C8">
        <w:rPr>
          <w:rFonts w:ascii="Cera PRO" w:eastAsiaTheme="minorHAnsi" w:hAnsi="Cera PRO" w:cs="FranklinGothic-Book"/>
          <w:color w:val="1D1D1B"/>
          <w:sz w:val="19"/>
          <w:szCs w:val="19"/>
          <w:lang w:eastAsia="en-US"/>
        </w:rPr>
        <w:t>samen met nieuwe collega’s te systematisch te leren</w:t>
      </w:r>
      <w:r w:rsidRPr="00A936B4">
        <w:rPr>
          <w:rFonts w:ascii="Cera PRO" w:eastAsiaTheme="minorHAnsi" w:hAnsi="Cera PRO" w:cs="FranklinGothic-Book"/>
          <w:color w:val="1D1D1B"/>
          <w:sz w:val="19"/>
          <w:szCs w:val="19"/>
          <w:lang w:eastAsia="en-US"/>
        </w:rPr>
        <w:t>.</w:t>
      </w:r>
    </w:p>
    <w:p w14:paraId="5BDC7FC1" w14:textId="77777777" w:rsidR="00422776" w:rsidRPr="00A936B4" w:rsidRDefault="00422776" w:rsidP="009D3686">
      <w:pPr>
        <w:pStyle w:val="Lijstalinea"/>
        <w:numPr>
          <w:ilvl w:val="0"/>
          <w:numId w:val="63"/>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284" w:hanging="284"/>
        <w:rPr>
          <w:rFonts w:ascii="Cera PRO" w:eastAsiaTheme="minorHAnsi" w:hAnsi="Cera PRO" w:cs="FranklinGothic-Book"/>
          <w:color w:val="1D1D1B"/>
          <w:sz w:val="19"/>
          <w:szCs w:val="19"/>
          <w:lang w:eastAsia="en-US"/>
        </w:rPr>
      </w:pPr>
      <w:r w:rsidRPr="00A936B4">
        <w:rPr>
          <w:rFonts w:ascii="Cera PRO" w:eastAsiaTheme="minorHAnsi" w:hAnsi="Cera PRO" w:cs="FranklinGothic-Book"/>
          <w:color w:val="1D1D1B"/>
          <w:sz w:val="19"/>
          <w:szCs w:val="19"/>
          <w:lang w:eastAsia="en-US"/>
        </w:rPr>
        <w:t>de diverse vormen van (co)coaching, super- en intervisie</w:t>
      </w:r>
      <w:r w:rsidRPr="00A936B4">
        <w:rPr>
          <w:rFonts w:ascii="Cera PRO" w:hAnsi="Cera PRO" w:cs="FranklinGothic-Book"/>
          <w:color w:val="1D1D1B"/>
          <w:sz w:val="19"/>
          <w:szCs w:val="19"/>
        </w:rPr>
        <w:t xml:space="preserve"> te </w:t>
      </w:r>
      <w:r w:rsidRPr="00A936B4">
        <w:rPr>
          <w:rFonts w:ascii="Cera PRO" w:eastAsiaTheme="minorHAnsi" w:hAnsi="Cera PRO" w:cs="FranklinGothic-Book"/>
          <w:color w:val="1D1D1B"/>
          <w:sz w:val="19"/>
          <w:szCs w:val="19"/>
          <w:lang w:eastAsia="en-US"/>
        </w:rPr>
        <w:t>hanteren;</w:t>
      </w:r>
    </w:p>
    <w:p w14:paraId="351DF5FE" w14:textId="77777777" w:rsidR="00422776" w:rsidRPr="00A936B4" w:rsidRDefault="00422776" w:rsidP="009D3686">
      <w:pPr>
        <w:pStyle w:val="Lijstalinea"/>
        <w:numPr>
          <w:ilvl w:val="0"/>
          <w:numId w:val="63"/>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284" w:hanging="284"/>
        <w:rPr>
          <w:rFonts w:ascii="Cera PRO" w:eastAsiaTheme="minorHAnsi" w:hAnsi="Cera PRO" w:cs="FranklinGothic-Book"/>
          <w:color w:val="1D1D1B"/>
          <w:sz w:val="19"/>
          <w:szCs w:val="19"/>
          <w:lang w:eastAsia="en-US"/>
        </w:rPr>
      </w:pPr>
      <w:r w:rsidRPr="00A936B4">
        <w:rPr>
          <w:rFonts w:ascii="Cera PRO" w:eastAsiaTheme="minorHAnsi" w:hAnsi="Cera PRO" w:cs="FranklinGothic-Book"/>
          <w:color w:val="1D1D1B"/>
          <w:sz w:val="19"/>
          <w:szCs w:val="19"/>
          <w:lang w:eastAsia="en-US"/>
        </w:rPr>
        <w:t>feedback te geven en te ontvangen over de eigen professionele</w:t>
      </w:r>
      <w:r w:rsidRPr="00A936B4">
        <w:rPr>
          <w:rFonts w:ascii="Cera PRO" w:hAnsi="Cera PRO" w:cs="FranklinGothic-Book"/>
          <w:color w:val="1D1D1B"/>
          <w:sz w:val="19"/>
          <w:szCs w:val="19"/>
        </w:rPr>
        <w:t xml:space="preserve"> </w:t>
      </w:r>
      <w:r w:rsidRPr="00A936B4">
        <w:rPr>
          <w:rFonts w:ascii="Cera PRO" w:eastAsiaTheme="minorHAnsi" w:hAnsi="Cera PRO" w:cs="FranklinGothic-Book"/>
          <w:color w:val="1D1D1B"/>
          <w:sz w:val="19"/>
          <w:szCs w:val="19"/>
          <w:lang w:eastAsia="en-US"/>
        </w:rPr>
        <w:t>ontwikkeling en die van anderen;</w:t>
      </w:r>
    </w:p>
    <w:p w14:paraId="5972D3CF" w14:textId="77777777" w:rsidR="00422776" w:rsidRPr="00A936B4" w:rsidRDefault="00422776" w:rsidP="009D3686">
      <w:pPr>
        <w:pStyle w:val="Lijstalinea"/>
        <w:numPr>
          <w:ilvl w:val="0"/>
          <w:numId w:val="63"/>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284" w:hanging="284"/>
        <w:rPr>
          <w:rFonts w:ascii="Cera PRO" w:eastAsiaTheme="minorHAnsi" w:hAnsi="Cera PRO" w:cs="FranklinGothic-Book"/>
          <w:color w:val="1D1D1B"/>
          <w:sz w:val="19"/>
          <w:szCs w:val="19"/>
          <w:lang w:eastAsia="en-US"/>
        </w:rPr>
      </w:pPr>
      <w:r w:rsidRPr="00A936B4">
        <w:rPr>
          <w:rFonts w:ascii="Cera PRO" w:eastAsiaTheme="minorHAnsi" w:hAnsi="Cera PRO" w:cs="FranklinGothic-Book"/>
          <w:color w:val="1D1D1B"/>
          <w:sz w:val="19"/>
          <w:szCs w:val="19"/>
          <w:lang w:eastAsia="en-US"/>
        </w:rPr>
        <w:t>te werken met digitale portfolio-ontwikkeling inclusief beoordelingscriteria;</w:t>
      </w:r>
    </w:p>
    <w:p w14:paraId="2534916E" w14:textId="77777777" w:rsidR="00422776" w:rsidRPr="00A936B4" w:rsidRDefault="00422776" w:rsidP="009D3686">
      <w:pPr>
        <w:pStyle w:val="Lijstalinea"/>
        <w:numPr>
          <w:ilvl w:val="0"/>
          <w:numId w:val="63"/>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284" w:hanging="284"/>
        <w:rPr>
          <w:rFonts w:ascii="Cera PRO" w:eastAsiaTheme="minorHAnsi" w:hAnsi="Cera PRO" w:cs="FranklinGothic-Book"/>
          <w:color w:val="1D1D1B"/>
          <w:sz w:val="19"/>
          <w:szCs w:val="19"/>
          <w:lang w:eastAsia="en-US"/>
        </w:rPr>
      </w:pPr>
      <w:r w:rsidRPr="00A936B4">
        <w:rPr>
          <w:rFonts w:ascii="Cera PRO" w:eastAsiaTheme="minorHAnsi" w:hAnsi="Cera PRO" w:cs="FranklinGothic-Book"/>
          <w:color w:val="1D1D1B"/>
          <w:sz w:val="19"/>
          <w:szCs w:val="19"/>
          <w:lang w:eastAsia="en-US"/>
        </w:rPr>
        <w:t>methodieken te hanteren om te leren van zijn eigen ervaringen</w:t>
      </w:r>
      <w:r w:rsidRPr="00A936B4">
        <w:rPr>
          <w:rFonts w:ascii="Cera PRO" w:hAnsi="Cera PRO" w:cs="FranklinGothic-Book"/>
          <w:color w:val="1D1D1B"/>
          <w:sz w:val="19"/>
          <w:szCs w:val="19"/>
        </w:rPr>
        <w:t xml:space="preserve"> </w:t>
      </w:r>
      <w:r w:rsidRPr="00A936B4">
        <w:rPr>
          <w:rFonts w:ascii="Cera PRO" w:eastAsiaTheme="minorHAnsi" w:hAnsi="Cera PRO" w:cs="FranklinGothic-Book"/>
          <w:color w:val="1D1D1B"/>
          <w:sz w:val="19"/>
          <w:szCs w:val="19"/>
          <w:lang w:eastAsia="en-US"/>
        </w:rPr>
        <w:t>vanuit een onderzoekende houding;</w:t>
      </w:r>
    </w:p>
    <w:p w14:paraId="6CBBEBA5" w14:textId="53B897CA" w:rsidR="00422776" w:rsidRDefault="00422776" w:rsidP="009D3686">
      <w:pPr>
        <w:pStyle w:val="Lijstalinea"/>
        <w:numPr>
          <w:ilvl w:val="0"/>
          <w:numId w:val="63"/>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284" w:hanging="284"/>
        <w:rPr>
          <w:rFonts w:ascii="Cera PRO" w:eastAsiaTheme="minorHAnsi" w:hAnsi="Cera PRO" w:cs="FranklinGothic-Book"/>
          <w:color w:val="1D1D1B"/>
          <w:sz w:val="19"/>
          <w:szCs w:val="19"/>
          <w:lang w:eastAsia="en-US"/>
        </w:rPr>
      </w:pPr>
      <w:r w:rsidRPr="00A936B4">
        <w:rPr>
          <w:rFonts w:ascii="Cera PRO" w:eastAsiaTheme="minorHAnsi" w:hAnsi="Cera PRO" w:cs="FranklinGothic-Book"/>
          <w:color w:val="1D1D1B"/>
          <w:sz w:val="19"/>
          <w:szCs w:val="19"/>
          <w:lang w:eastAsia="en-US"/>
        </w:rPr>
        <w:t>een bijdrage te leveren aan de teamontwikkeling en effectief</w:t>
      </w:r>
      <w:r w:rsidRPr="00A936B4">
        <w:rPr>
          <w:rFonts w:ascii="Cera PRO" w:hAnsi="Cera PRO" w:cs="FranklinGothic-Book"/>
          <w:color w:val="1D1D1B"/>
          <w:sz w:val="19"/>
          <w:szCs w:val="19"/>
        </w:rPr>
        <w:t xml:space="preserve"> </w:t>
      </w:r>
      <w:r w:rsidRPr="00A936B4">
        <w:rPr>
          <w:rFonts w:ascii="Cera PRO" w:eastAsiaTheme="minorHAnsi" w:hAnsi="Cera PRO" w:cs="FranklinGothic-Book"/>
          <w:color w:val="1D1D1B"/>
          <w:sz w:val="19"/>
          <w:szCs w:val="19"/>
          <w:lang w:eastAsia="en-US"/>
        </w:rPr>
        <w:t>overleggen;</w:t>
      </w:r>
    </w:p>
    <w:p w14:paraId="2A996C19" w14:textId="77777777" w:rsidR="0047150D" w:rsidRPr="00DC64F0" w:rsidRDefault="0047150D" w:rsidP="009D3686">
      <w:pPr>
        <w:pStyle w:val="Lijstalinea"/>
        <w:numPr>
          <w:ilvl w:val="0"/>
          <w:numId w:val="63"/>
        </w:numPr>
        <w:autoSpaceDE w:val="0"/>
        <w:autoSpaceDN w:val="0"/>
        <w:adjustRightInd w:val="0"/>
        <w:spacing w:line="269" w:lineRule="auto"/>
        <w:ind w:left="284" w:hanging="284"/>
        <w:rPr>
          <w:rFonts w:ascii="Cera PRO" w:hAnsi="Cera PRO" w:cs="Calibri"/>
          <w:sz w:val="19"/>
          <w:szCs w:val="19"/>
        </w:rPr>
      </w:pPr>
      <w:r>
        <w:rPr>
          <w:rFonts w:ascii="Cera PRO" w:hAnsi="Cera PRO" w:cs="Calibri"/>
          <w:sz w:val="19"/>
          <w:szCs w:val="19"/>
        </w:rPr>
        <w:t>b</w:t>
      </w:r>
      <w:r w:rsidRPr="00DC64F0">
        <w:rPr>
          <w:rFonts w:ascii="Cera PRO" w:hAnsi="Cera PRO" w:cs="Calibri"/>
          <w:sz w:val="19"/>
          <w:szCs w:val="19"/>
        </w:rPr>
        <w:t>ijdragen aan pedagogisch-didactische evaluaties in zijn school en deze in afstemming met zijn collega’s gebruiken bij de onderwijsontwikkeling in zijn school.</w:t>
      </w:r>
    </w:p>
    <w:p w14:paraId="007948B2"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FranklinGothic-Book"/>
          <w:color w:val="1D1D1B"/>
          <w:sz w:val="19"/>
          <w:szCs w:val="19"/>
          <w:lang w:eastAsia="en-US"/>
        </w:rPr>
      </w:pPr>
    </w:p>
    <w:p w14:paraId="47E682D2"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Pedagogisch:</w:t>
      </w:r>
    </w:p>
    <w:p w14:paraId="7135964E" w14:textId="23A6E2F5" w:rsidR="00422776" w:rsidRDefault="0047150D" w:rsidP="0047150D">
      <w:pPr>
        <w:pStyle w:val="Lijstalinea"/>
        <w:autoSpaceDE w:val="0"/>
        <w:autoSpaceDN w:val="0"/>
        <w:adjustRightInd w:val="0"/>
        <w:spacing w:line="269" w:lineRule="auto"/>
        <w:ind w:left="284" w:hanging="284"/>
        <w:rPr>
          <w:rFonts w:ascii="Cera PRO" w:hAnsi="Cera PRO" w:cs="Calibri"/>
          <w:sz w:val="19"/>
          <w:szCs w:val="19"/>
        </w:rPr>
      </w:pPr>
      <w:r w:rsidRPr="00A936B4">
        <w:rPr>
          <w:rFonts w:ascii="Cera PRO" w:eastAsiaTheme="minorHAnsi" w:hAnsi="Cera PRO" w:cs="FranklinGothic-Book"/>
          <w:color w:val="1D1D1B"/>
          <w:sz w:val="19"/>
          <w:szCs w:val="19"/>
          <w:lang w:eastAsia="en-US"/>
        </w:rPr>
        <w:t xml:space="preserve">• </w:t>
      </w:r>
      <w:r>
        <w:rPr>
          <w:rFonts w:ascii="Cera PRO" w:eastAsiaTheme="minorHAnsi" w:hAnsi="Cera PRO" w:cs="FranklinGothic-Book"/>
          <w:color w:val="1D1D1B"/>
          <w:sz w:val="19"/>
          <w:szCs w:val="19"/>
          <w:lang w:eastAsia="en-US"/>
        </w:rPr>
        <w:tab/>
      </w:r>
      <w:r w:rsidR="00422776" w:rsidRPr="00A936B4">
        <w:rPr>
          <w:rFonts w:ascii="Cera PRO" w:hAnsi="Cera PRO" w:cs="Calibri"/>
          <w:sz w:val="19"/>
          <w:szCs w:val="19"/>
        </w:rPr>
        <w:t xml:space="preserve">zich theoretisch en praktisch </w:t>
      </w:r>
      <w:r w:rsidR="00422776">
        <w:rPr>
          <w:rFonts w:ascii="Cera PRO" w:hAnsi="Cera PRO" w:cs="Calibri"/>
          <w:sz w:val="19"/>
          <w:szCs w:val="19"/>
        </w:rPr>
        <w:t xml:space="preserve">te hebben </w:t>
      </w:r>
      <w:r w:rsidR="00422776" w:rsidRPr="00A936B4">
        <w:rPr>
          <w:rFonts w:ascii="Cera PRO" w:hAnsi="Cera PRO" w:cs="Calibri"/>
          <w:sz w:val="19"/>
          <w:szCs w:val="19"/>
        </w:rPr>
        <w:t>verdiep</w:t>
      </w:r>
      <w:r w:rsidR="00422776">
        <w:rPr>
          <w:rFonts w:ascii="Cera PRO" w:hAnsi="Cera PRO" w:cs="Calibri"/>
          <w:sz w:val="19"/>
          <w:szCs w:val="19"/>
        </w:rPr>
        <w:t>t</w:t>
      </w:r>
      <w:r w:rsidR="00422776" w:rsidRPr="00A936B4">
        <w:rPr>
          <w:rFonts w:ascii="Cera PRO" w:hAnsi="Cera PRO" w:cs="Calibri"/>
          <w:sz w:val="19"/>
          <w:szCs w:val="19"/>
        </w:rPr>
        <w:t xml:space="preserve"> in de pedagogiek van het type onderwijs en het deel van het curriculum waarin hij werkzaam is.</w:t>
      </w:r>
    </w:p>
    <w:p w14:paraId="2FD40F98" w14:textId="31A4816C" w:rsidR="00422776" w:rsidRPr="00EB7691" w:rsidRDefault="0047150D" w:rsidP="0047150D">
      <w:pPr>
        <w:pStyle w:val="Lijstalinea"/>
        <w:autoSpaceDE w:val="0"/>
        <w:autoSpaceDN w:val="0"/>
        <w:adjustRightInd w:val="0"/>
        <w:spacing w:line="269" w:lineRule="auto"/>
        <w:ind w:left="284" w:hanging="284"/>
        <w:rPr>
          <w:rFonts w:ascii="Cera PRO" w:hAnsi="Cera PRO" w:cs="Calibri"/>
          <w:sz w:val="19"/>
          <w:szCs w:val="19"/>
        </w:rPr>
      </w:pPr>
      <w:r w:rsidRPr="00A936B4">
        <w:rPr>
          <w:rFonts w:ascii="Cera PRO" w:eastAsiaTheme="minorHAnsi" w:hAnsi="Cera PRO" w:cs="FranklinGothic-Book"/>
          <w:color w:val="1D1D1B"/>
          <w:sz w:val="19"/>
          <w:szCs w:val="19"/>
          <w:lang w:eastAsia="en-US"/>
        </w:rPr>
        <w:t xml:space="preserve">• </w:t>
      </w:r>
      <w:r>
        <w:rPr>
          <w:rFonts w:ascii="Cera PRO" w:eastAsiaTheme="minorHAnsi" w:hAnsi="Cera PRO" w:cs="FranklinGothic-Book"/>
          <w:color w:val="1D1D1B"/>
          <w:sz w:val="19"/>
          <w:szCs w:val="19"/>
          <w:lang w:eastAsia="en-US"/>
        </w:rPr>
        <w:tab/>
      </w:r>
      <w:r w:rsidR="00422776">
        <w:rPr>
          <w:rFonts w:ascii="Cera PRO" w:hAnsi="Cera PRO" w:cs="Calibri"/>
          <w:sz w:val="19"/>
          <w:szCs w:val="19"/>
        </w:rPr>
        <w:t xml:space="preserve">Het </w:t>
      </w:r>
      <w:r w:rsidR="00422776" w:rsidRPr="00EB7691">
        <w:rPr>
          <w:rFonts w:ascii="Cera PRO" w:hAnsi="Cera PRO" w:cs="Calibri"/>
          <w:sz w:val="19"/>
          <w:szCs w:val="19"/>
        </w:rPr>
        <w:t>pedagogisch handelen kan afstemmen met anderen die vanuit hun professionele verantwoordelijkheid bij de leerling betrokken zijn, zoals begeleiders van het leren op de werkplek en (indien de leerling nog niet volwassen is) ouders.</w:t>
      </w:r>
      <w:r w:rsidR="00422776" w:rsidRPr="00EB7691">
        <w:rPr>
          <w:rFonts w:ascii="Cera PRO" w:eastAsiaTheme="minorHAnsi" w:hAnsi="Cera PRO" w:cs="FranklinGothic-Book"/>
          <w:color w:val="1D1D1B"/>
          <w:sz w:val="19"/>
          <w:szCs w:val="19"/>
          <w:lang w:eastAsia="en-US"/>
        </w:rPr>
        <w:t xml:space="preserve"> </w:t>
      </w:r>
    </w:p>
    <w:p w14:paraId="75670B5D" w14:textId="77777777" w:rsidR="00422776" w:rsidRPr="00A936B4" w:rsidRDefault="00422776" w:rsidP="0063246D">
      <w:pPr>
        <w:pBdr>
          <w:top w:val="none" w:sz="0" w:space="0" w:color="auto"/>
          <w:left w:val="none" w:sz="0" w:space="0" w:color="auto"/>
          <w:bottom w:val="none" w:sz="0" w:space="0" w:color="auto"/>
          <w:right w:val="none" w:sz="0" w:space="0" w:color="auto"/>
          <w:between w:val="none" w:sz="0" w:space="0" w:color="auto"/>
        </w:pBdr>
        <w:tabs>
          <w:tab w:val="left" w:pos="284"/>
        </w:tabs>
        <w:autoSpaceDE w:val="0"/>
        <w:autoSpaceDN w:val="0"/>
        <w:adjustRightInd w:val="0"/>
        <w:spacing w:line="269" w:lineRule="auto"/>
        <w:rPr>
          <w:rFonts w:ascii="Cera PRO" w:eastAsiaTheme="minorHAnsi" w:hAnsi="Cera PRO" w:cs="FranklinGothic-Book"/>
          <w:color w:val="1D1D1B"/>
          <w:sz w:val="19"/>
          <w:szCs w:val="19"/>
          <w:lang w:eastAsia="en-US"/>
        </w:rPr>
      </w:pPr>
      <w:r w:rsidRPr="00A936B4">
        <w:rPr>
          <w:rFonts w:ascii="Cera PRO" w:eastAsiaTheme="minorHAnsi" w:hAnsi="Cera PRO" w:cs="FranklinGothic-Book"/>
          <w:color w:val="1D1D1B"/>
          <w:sz w:val="19"/>
          <w:szCs w:val="19"/>
          <w:lang w:eastAsia="en-US"/>
        </w:rPr>
        <w:t xml:space="preserve">• </w:t>
      </w:r>
      <w:r>
        <w:rPr>
          <w:rFonts w:ascii="Cera PRO" w:eastAsiaTheme="minorHAnsi" w:hAnsi="Cera PRO" w:cs="FranklinGothic-Book"/>
          <w:color w:val="1D1D1B"/>
          <w:sz w:val="19"/>
          <w:szCs w:val="19"/>
          <w:lang w:eastAsia="en-US"/>
        </w:rPr>
        <w:tab/>
      </w:r>
      <w:r w:rsidRPr="00A936B4">
        <w:rPr>
          <w:rFonts w:ascii="Cera PRO" w:eastAsiaTheme="minorHAnsi" w:hAnsi="Cera PRO" w:cs="FranklinGothic-Book"/>
          <w:color w:val="1D1D1B"/>
          <w:sz w:val="19"/>
          <w:szCs w:val="19"/>
          <w:lang w:eastAsia="en-US"/>
        </w:rPr>
        <w:t>vernieuwingen in zijn onderwijs te initiëren en daarin ondernemerschap</w:t>
      </w:r>
      <w:r w:rsidRPr="00A936B4">
        <w:rPr>
          <w:rFonts w:ascii="Cera PRO" w:hAnsi="Cera PRO" w:cs="FranklinGothic-Book"/>
          <w:color w:val="1D1D1B"/>
          <w:sz w:val="19"/>
          <w:szCs w:val="19"/>
        </w:rPr>
        <w:t xml:space="preserve"> </w:t>
      </w:r>
      <w:r w:rsidRPr="00A936B4">
        <w:rPr>
          <w:rFonts w:ascii="Cera PRO" w:eastAsiaTheme="minorHAnsi" w:hAnsi="Cera PRO" w:cs="FranklinGothic-Book"/>
          <w:color w:val="1D1D1B"/>
          <w:sz w:val="19"/>
          <w:szCs w:val="19"/>
          <w:lang w:eastAsia="en-US"/>
        </w:rPr>
        <w:t>tonen;</w:t>
      </w:r>
    </w:p>
    <w:p w14:paraId="0D2BE420" w14:textId="1F8144AA" w:rsidR="00422776" w:rsidRPr="00A936B4" w:rsidRDefault="0047150D" w:rsidP="0047150D">
      <w:pPr>
        <w:pStyle w:val="Lijstalinea"/>
        <w:autoSpaceDE w:val="0"/>
        <w:autoSpaceDN w:val="0"/>
        <w:adjustRightInd w:val="0"/>
        <w:spacing w:line="269" w:lineRule="auto"/>
        <w:ind w:left="284" w:hanging="284"/>
        <w:rPr>
          <w:rFonts w:ascii="Cera PRO" w:hAnsi="Cera PRO" w:cs="Calibri"/>
          <w:sz w:val="19"/>
          <w:szCs w:val="19"/>
        </w:rPr>
      </w:pPr>
      <w:r w:rsidRPr="00A936B4">
        <w:rPr>
          <w:rFonts w:ascii="Cera PRO" w:eastAsiaTheme="minorHAnsi" w:hAnsi="Cera PRO" w:cs="FranklinGothic-Book"/>
          <w:color w:val="1D1D1B"/>
          <w:sz w:val="19"/>
          <w:szCs w:val="19"/>
          <w:lang w:eastAsia="en-US"/>
        </w:rPr>
        <w:t xml:space="preserve">• </w:t>
      </w:r>
      <w:r>
        <w:rPr>
          <w:rFonts w:ascii="Cera PRO" w:eastAsiaTheme="minorHAnsi" w:hAnsi="Cera PRO" w:cs="FranklinGothic-Book"/>
          <w:color w:val="1D1D1B"/>
          <w:sz w:val="19"/>
          <w:szCs w:val="19"/>
          <w:lang w:eastAsia="en-US"/>
        </w:rPr>
        <w:tab/>
      </w:r>
      <w:r w:rsidR="00422776" w:rsidRPr="00A936B4">
        <w:rPr>
          <w:rFonts w:ascii="Cera PRO" w:hAnsi="Cera PRO" w:cs="Calibri"/>
          <w:sz w:val="19"/>
          <w:szCs w:val="19"/>
        </w:rPr>
        <w:t>groepsprocessen kan sturen en begeleiden.</w:t>
      </w:r>
    </w:p>
    <w:p w14:paraId="67DB647B" w14:textId="4D769DBC" w:rsidR="00422776" w:rsidRDefault="0047150D" w:rsidP="0047150D">
      <w:pPr>
        <w:pStyle w:val="Lijstalinea"/>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284" w:hanging="284"/>
        <w:rPr>
          <w:rFonts w:ascii="Cera PRO" w:eastAsiaTheme="minorHAnsi" w:hAnsi="Cera PRO" w:cs="FranklinGothic-Book"/>
          <w:color w:val="1D1D1B"/>
          <w:sz w:val="19"/>
          <w:szCs w:val="19"/>
          <w:lang w:eastAsia="en-US"/>
        </w:rPr>
      </w:pPr>
      <w:r w:rsidRPr="00A936B4">
        <w:rPr>
          <w:rFonts w:ascii="Cera PRO" w:eastAsiaTheme="minorHAnsi" w:hAnsi="Cera PRO" w:cs="FranklinGothic-Book"/>
          <w:color w:val="1D1D1B"/>
          <w:sz w:val="19"/>
          <w:szCs w:val="19"/>
          <w:lang w:eastAsia="en-US"/>
        </w:rPr>
        <w:t xml:space="preserve">• </w:t>
      </w:r>
      <w:r>
        <w:rPr>
          <w:rFonts w:ascii="Cera PRO" w:eastAsiaTheme="minorHAnsi" w:hAnsi="Cera PRO" w:cs="FranklinGothic-Book"/>
          <w:color w:val="1D1D1B"/>
          <w:sz w:val="19"/>
          <w:szCs w:val="19"/>
          <w:lang w:eastAsia="en-US"/>
        </w:rPr>
        <w:tab/>
      </w:r>
      <w:r w:rsidR="00422776" w:rsidRPr="00A936B4">
        <w:rPr>
          <w:rFonts w:ascii="Cera PRO" w:hAnsi="Cera PRO" w:cs="Calibri"/>
          <w:sz w:val="19"/>
          <w:szCs w:val="19"/>
        </w:rPr>
        <w:t>in staat te zijn tot kritische reflectie op zichzelf in de pedagogische relatie</w:t>
      </w:r>
      <w:r w:rsidR="00422776" w:rsidRPr="00A936B4">
        <w:rPr>
          <w:rFonts w:ascii="Calibri" w:hAnsi="Calibri" w:cs="Calibri"/>
          <w:sz w:val="20"/>
          <w:szCs w:val="20"/>
        </w:rPr>
        <w:t>.</w:t>
      </w:r>
      <w:r w:rsidR="00422776" w:rsidRPr="00A936B4">
        <w:rPr>
          <w:rFonts w:ascii="Cera PRO" w:eastAsiaTheme="minorHAnsi" w:hAnsi="Cera PRO" w:cs="FranklinGothic-Book"/>
          <w:color w:val="1D1D1B"/>
          <w:sz w:val="19"/>
          <w:szCs w:val="19"/>
          <w:lang w:eastAsia="en-US"/>
        </w:rPr>
        <w:t>..</w:t>
      </w:r>
    </w:p>
    <w:p w14:paraId="66AAC01D" w14:textId="77777777" w:rsidR="00422776"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FranklinGothic-Book"/>
          <w:color w:val="1D1D1B"/>
          <w:sz w:val="19"/>
          <w:szCs w:val="19"/>
          <w:lang w:eastAsia="en-US"/>
        </w:rPr>
      </w:pPr>
    </w:p>
    <w:p w14:paraId="3F98F4EC" w14:textId="77777777" w:rsidR="00422776" w:rsidRPr="00950EE3" w:rsidRDefault="00422776" w:rsidP="0063246D">
      <w:pPr>
        <w:pStyle w:val="Lijstalinea"/>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FranklinGothic-Book"/>
          <w:color w:val="1D1D1B"/>
          <w:sz w:val="19"/>
          <w:szCs w:val="19"/>
          <w:lang w:eastAsia="en-US"/>
        </w:rPr>
      </w:pPr>
    </w:p>
    <w:p w14:paraId="69F8DA26" w14:textId="77777777" w:rsidR="00422776" w:rsidRPr="00950EE3" w:rsidRDefault="00422776" w:rsidP="0063246D">
      <w:pPr>
        <w:spacing w:line="269" w:lineRule="auto"/>
        <w:ind w:left="567" w:hanging="567"/>
        <w:rPr>
          <w:rFonts w:ascii="Cera PRO" w:eastAsia="Arial" w:hAnsi="Cera PRO" w:cs="Arial"/>
          <w:b/>
          <w:sz w:val="19"/>
          <w:szCs w:val="19"/>
          <w:u w:val="single"/>
        </w:rPr>
      </w:pPr>
    </w:p>
    <w:p w14:paraId="0AD5CA89" w14:textId="77777777" w:rsidR="00422776" w:rsidRDefault="00422776">
      <w:pPr>
        <w:pBdr>
          <w:top w:val="none" w:sz="0" w:space="0" w:color="auto"/>
          <w:left w:val="none" w:sz="0" w:space="0" w:color="auto"/>
          <w:bottom w:val="none" w:sz="0" w:space="0" w:color="auto"/>
          <w:right w:val="none" w:sz="0" w:space="0" w:color="auto"/>
          <w:between w:val="none" w:sz="0" w:space="0" w:color="auto"/>
        </w:pBdr>
        <w:spacing w:after="160" w:line="259" w:lineRule="auto"/>
        <w:rPr>
          <w:rFonts w:ascii="Cera PRO" w:eastAsia="Arial" w:hAnsi="Cera PRO" w:cs="Arial"/>
          <w:b/>
          <w:sz w:val="19"/>
          <w:szCs w:val="19"/>
          <w:u w:val="single"/>
        </w:rPr>
      </w:pPr>
      <w:r>
        <w:rPr>
          <w:rFonts w:ascii="Cera PRO" w:eastAsia="Arial" w:hAnsi="Cera PRO" w:cs="Arial"/>
          <w:b/>
          <w:sz w:val="19"/>
          <w:szCs w:val="19"/>
          <w:u w:val="single"/>
        </w:rPr>
        <w:br w:type="page"/>
      </w:r>
    </w:p>
    <w:p w14:paraId="46C79E5E" w14:textId="77777777" w:rsidR="00422776" w:rsidRPr="00950EE3" w:rsidRDefault="00422776" w:rsidP="0063246D">
      <w:pPr>
        <w:spacing w:line="269" w:lineRule="auto"/>
        <w:rPr>
          <w:rFonts w:ascii="Cera PRO" w:eastAsia="Arial" w:hAnsi="Cera PRO" w:cs="Arial"/>
          <w:b/>
          <w:sz w:val="19"/>
          <w:szCs w:val="19"/>
          <w:u w:val="single"/>
        </w:rPr>
      </w:pPr>
      <w:r w:rsidRPr="00950EE3">
        <w:rPr>
          <w:rFonts w:ascii="Cera PRO" w:eastAsia="Arial" w:hAnsi="Cera PRO" w:cs="Arial"/>
          <w:b/>
          <w:sz w:val="19"/>
          <w:szCs w:val="19"/>
          <w:u w:val="single"/>
        </w:rPr>
        <w:lastRenderedPageBreak/>
        <w:t xml:space="preserve">Taak 2 _De docent </w:t>
      </w:r>
      <w:r>
        <w:rPr>
          <w:rFonts w:ascii="Cera PRO" w:eastAsia="Arial" w:hAnsi="Cera PRO" w:cs="Arial"/>
          <w:b/>
          <w:sz w:val="19"/>
          <w:szCs w:val="19"/>
          <w:u w:val="single"/>
        </w:rPr>
        <w:t>ontwikkelt</w:t>
      </w:r>
      <w:r w:rsidRPr="00950EE3">
        <w:rPr>
          <w:rFonts w:ascii="Cera PRO" w:eastAsia="Arial" w:hAnsi="Cera PRO" w:cs="Arial"/>
          <w:b/>
          <w:sz w:val="19"/>
          <w:szCs w:val="19"/>
          <w:u w:val="single"/>
        </w:rPr>
        <w:t xml:space="preserve"> een onderwijsprogramma </w:t>
      </w:r>
    </w:p>
    <w:p w14:paraId="7313699E" w14:textId="77777777" w:rsidR="00422776" w:rsidRDefault="00422776" w:rsidP="0063246D">
      <w:pPr>
        <w:spacing w:line="269" w:lineRule="auto"/>
        <w:rPr>
          <w:rFonts w:ascii="Cera PRO" w:eastAsia="Arial" w:hAnsi="Cera PRO" w:cs="Arial"/>
          <w:b/>
          <w:i/>
          <w:sz w:val="19"/>
          <w:szCs w:val="19"/>
        </w:rPr>
      </w:pPr>
      <w:r w:rsidRPr="00950EE3">
        <w:rPr>
          <w:rFonts w:ascii="Cera PRO" w:eastAsia="Arial" w:hAnsi="Cera PRO" w:cs="Arial"/>
          <w:b/>
          <w:i/>
          <w:sz w:val="19"/>
          <w:szCs w:val="19"/>
        </w:rPr>
        <w:t>Hij laat dat zien door</w:t>
      </w:r>
      <w:r>
        <w:rPr>
          <w:rFonts w:ascii="Cera PRO" w:eastAsia="Arial" w:hAnsi="Cera PRO" w:cs="Arial"/>
          <w:b/>
          <w:i/>
          <w:sz w:val="19"/>
          <w:szCs w:val="19"/>
        </w:rPr>
        <w:t>dat</w:t>
      </w:r>
      <w:r w:rsidRPr="00950EE3">
        <w:rPr>
          <w:rFonts w:ascii="Cera PRO" w:eastAsia="Arial" w:hAnsi="Cera PRO" w:cs="Arial"/>
          <w:b/>
          <w:i/>
          <w:sz w:val="19"/>
          <w:szCs w:val="19"/>
        </w:rPr>
        <w:t>:</w:t>
      </w:r>
    </w:p>
    <w:p w14:paraId="4AC7BAB3" w14:textId="77777777" w:rsidR="00422776" w:rsidRPr="00950EE3" w:rsidRDefault="00422776" w:rsidP="0063246D">
      <w:pPr>
        <w:spacing w:line="269" w:lineRule="auto"/>
        <w:rPr>
          <w:rFonts w:ascii="Cera PRO" w:eastAsia="Arial" w:hAnsi="Cera PRO" w:cs="Arial"/>
          <w:b/>
          <w:i/>
          <w:sz w:val="19"/>
          <w:szCs w:val="19"/>
        </w:rPr>
      </w:pPr>
    </w:p>
    <w:p w14:paraId="6B5238DF" w14:textId="77777777" w:rsidR="00422776" w:rsidRDefault="00422776" w:rsidP="0063246D">
      <w:pPr>
        <w:pBdr>
          <w:top w:val="none" w:sz="0" w:space="0" w:color="auto"/>
          <w:left w:val="none" w:sz="0" w:space="0" w:color="auto"/>
          <w:bottom w:val="none" w:sz="0" w:space="0" w:color="auto"/>
          <w:right w:val="none" w:sz="0" w:space="0" w:color="auto"/>
          <w:between w:val="none" w:sz="0" w:space="0" w:color="auto"/>
        </w:pBdr>
        <w:tabs>
          <w:tab w:val="left" w:pos="322"/>
        </w:tabs>
        <w:autoSpaceDE w:val="0"/>
        <w:autoSpaceDN w:val="0"/>
        <w:adjustRightInd w:val="0"/>
        <w:spacing w:line="269" w:lineRule="auto"/>
        <w:ind w:left="284" w:hanging="284"/>
        <w:rPr>
          <w:rFonts w:ascii="Cera PRO" w:eastAsiaTheme="minorHAnsi" w:hAnsi="Cera PRO" w:cs="FranklinGothic-Demi"/>
          <w:color w:val="1D1D1B"/>
          <w:sz w:val="19"/>
          <w:szCs w:val="19"/>
          <w:lang w:eastAsia="en-US"/>
        </w:rPr>
      </w:pPr>
      <w:r w:rsidRPr="00BB5484">
        <w:rPr>
          <w:rFonts w:ascii="Cera PRO" w:eastAsiaTheme="minorHAnsi" w:hAnsi="Cera PRO" w:cs="FranklinGothic-Demi"/>
          <w:color w:val="auto"/>
          <w:sz w:val="19"/>
          <w:szCs w:val="19"/>
          <w:lang w:eastAsia="en-US"/>
        </w:rPr>
        <w:t xml:space="preserve">2.1 </w:t>
      </w:r>
      <w:r w:rsidRPr="00950EE3">
        <w:rPr>
          <w:rFonts w:ascii="Cera PRO" w:eastAsiaTheme="minorHAnsi" w:hAnsi="Cera PRO" w:cs="FranklinGothic-Demi"/>
          <w:color w:val="1D1D1B"/>
          <w:sz w:val="19"/>
          <w:szCs w:val="19"/>
          <w:lang w:eastAsia="en-US"/>
        </w:rPr>
        <w:t>De docent (een onderdeel van) het onderwijsprogramma</w:t>
      </w:r>
      <w:r w:rsidRPr="00737644">
        <w:rPr>
          <w:rFonts w:ascii="Cera PRO" w:eastAsiaTheme="minorHAnsi" w:hAnsi="Cera PRO" w:cs="FranklinGothic-Demi"/>
          <w:color w:val="1D1D1B"/>
          <w:sz w:val="19"/>
          <w:szCs w:val="19"/>
          <w:lang w:eastAsia="en-US"/>
        </w:rPr>
        <w:t xml:space="preserve"> </w:t>
      </w:r>
      <w:r w:rsidRPr="00950EE3">
        <w:rPr>
          <w:rFonts w:ascii="Cera PRO" w:eastAsiaTheme="minorHAnsi" w:hAnsi="Cera PRO" w:cs="FranklinGothic-Demi"/>
          <w:color w:val="1D1D1B"/>
          <w:sz w:val="19"/>
          <w:szCs w:val="19"/>
          <w:lang w:eastAsia="en-US"/>
        </w:rPr>
        <w:t>ontwikkelt, op basis van de wettelijke kaders,</w:t>
      </w:r>
      <w:r>
        <w:rPr>
          <w:rFonts w:ascii="Cera PRO" w:eastAsiaTheme="minorHAnsi" w:hAnsi="Cera PRO" w:cs="FranklinGothic-Demi"/>
          <w:color w:val="1D1D1B"/>
          <w:sz w:val="19"/>
          <w:szCs w:val="19"/>
          <w:lang w:eastAsia="en-US"/>
        </w:rPr>
        <w:t xml:space="preserve"> </w:t>
      </w:r>
      <w:r w:rsidRPr="00950EE3">
        <w:rPr>
          <w:rFonts w:ascii="Cera PRO" w:eastAsiaTheme="minorHAnsi" w:hAnsi="Cera PRO" w:cs="FranklinGothic-Demi"/>
          <w:color w:val="1D1D1B"/>
          <w:sz w:val="19"/>
          <w:szCs w:val="19"/>
          <w:lang w:eastAsia="en-US"/>
        </w:rPr>
        <w:t xml:space="preserve">in samenspraak met het onderwijsteam en binnen de beleidskaders van de school. </w:t>
      </w:r>
    </w:p>
    <w:p w14:paraId="4C5CA6AA" w14:textId="77777777" w:rsidR="00422776" w:rsidRPr="00E214C1" w:rsidRDefault="00422776" w:rsidP="0063246D">
      <w:pPr>
        <w:pBdr>
          <w:top w:val="none" w:sz="0" w:space="0" w:color="auto"/>
          <w:left w:val="none" w:sz="0" w:space="0" w:color="auto"/>
          <w:bottom w:val="none" w:sz="0" w:space="0" w:color="auto"/>
          <w:right w:val="none" w:sz="0" w:space="0" w:color="auto"/>
          <w:between w:val="none" w:sz="0" w:space="0" w:color="auto"/>
        </w:pBdr>
        <w:tabs>
          <w:tab w:val="left" w:pos="322"/>
        </w:tabs>
        <w:autoSpaceDE w:val="0"/>
        <w:autoSpaceDN w:val="0"/>
        <w:adjustRightInd w:val="0"/>
        <w:spacing w:line="269" w:lineRule="auto"/>
        <w:ind w:left="284" w:hanging="284"/>
        <w:rPr>
          <w:rFonts w:ascii="Cera PRO" w:eastAsiaTheme="minorHAnsi" w:hAnsi="Cera PRO" w:cs="FranklinGothic-Demi"/>
          <w:b/>
          <w:color w:val="1D1D1B"/>
          <w:sz w:val="19"/>
          <w:szCs w:val="19"/>
          <w:lang w:eastAsia="en-US"/>
        </w:rPr>
      </w:pPr>
      <w:r>
        <w:rPr>
          <w:rFonts w:ascii="Cera PRO" w:eastAsiaTheme="minorHAnsi" w:hAnsi="Cera PRO" w:cs="FranklinGothic-Demi"/>
          <w:color w:val="1D1D1B"/>
          <w:sz w:val="19"/>
          <w:szCs w:val="19"/>
          <w:lang w:eastAsia="en-US"/>
        </w:rPr>
        <w:tab/>
      </w:r>
      <w:r w:rsidRPr="00E214C1">
        <w:rPr>
          <w:rFonts w:ascii="Cera PRO" w:eastAsiaTheme="minorHAnsi" w:hAnsi="Cera PRO" w:cs="FranklinGothic-Demi"/>
          <w:b/>
          <w:color w:val="1D1D1B"/>
          <w:sz w:val="19"/>
          <w:szCs w:val="19"/>
          <w:lang w:eastAsia="en-US"/>
        </w:rPr>
        <w:t>Resultaten:</w:t>
      </w:r>
    </w:p>
    <w:p w14:paraId="1972B814"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567" w:hanging="283"/>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Een vanuit de wettelijke kaders vormgegeven onderwijsprogramma met leerinhouden, gerelateerd aan de eindkwalificaties.</w:t>
      </w:r>
    </w:p>
    <w:p w14:paraId="610C9574"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567" w:hanging="245"/>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Een onderwijsprogramma waarin de onderwijsvisie van de school herkenbaar is uitgewerkt.</w:t>
      </w:r>
    </w:p>
    <w:p w14:paraId="3ACE7A34"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567" w:hanging="245"/>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Een door het team gedragen onderwijsprogramma, waarin zichtbaar is wie wat doet, wie waarvoor verantwoordelijk is en hoe onderlinge afstemming plaatsvindt.</w:t>
      </w:r>
    </w:p>
    <w:p w14:paraId="1E32E86C"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567" w:hanging="245"/>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Een onderwijsprogramma, waarin ruimte is voor actualisering aan de hand van ontwikkelingen in het beroepenveld.</w:t>
      </w:r>
    </w:p>
    <w:p w14:paraId="220B2E4F" w14:textId="2DA667CE"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567" w:hanging="245"/>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Een programma met structurele aandacht voor en gekoppeld aan de ontwikkeling van beroeps-, loopbaan- en burgerschapscompetenties.</w:t>
      </w:r>
    </w:p>
    <w:p w14:paraId="21FC5395" w14:textId="159488F9" w:rsidR="00422776"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567" w:hanging="245"/>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Een programma, waarin vakonderwijs, vakgericht taal- en rekenonderwijs, en</w:t>
      </w:r>
      <w:r w:rsidR="009458C8">
        <w:rPr>
          <w:rFonts w:ascii="Cera PRO" w:eastAsiaTheme="minorHAnsi" w:hAnsi="Cera PRO" w:cs="FranklinGothic-Book"/>
          <w:color w:val="1D1D1B"/>
          <w:sz w:val="19"/>
          <w:szCs w:val="19"/>
          <w:lang w:eastAsia="en-US"/>
        </w:rPr>
        <w:t>/of</w:t>
      </w:r>
      <w:r w:rsidRPr="00950EE3">
        <w:rPr>
          <w:rFonts w:ascii="Cera PRO" w:eastAsiaTheme="minorHAnsi" w:hAnsi="Cera PRO" w:cs="FranklinGothic-Book"/>
          <w:color w:val="1D1D1B"/>
          <w:sz w:val="19"/>
          <w:szCs w:val="19"/>
          <w:lang w:eastAsia="en-US"/>
        </w:rPr>
        <w:t xml:space="preserve"> moderne vreemde talen in het programma op zo’n manier verwerkt zijn, dat er een natuurlijke eenheid ontstaat in het beroepsgericht opleiden.</w:t>
      </w:r>
    </w:p>
    <w:p w14:paraId="681F4E86"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567" w:hanging="245"/>
        <w:rPr>
          <w:rFonts w:ascii="Cera PRO" w:eastAsiaTheme="minorHAnsi" w:hAnsi="Cera PRO" w:cs="FranklinGothic-Book"/>
          <w:color w:val="1D1D1B"/>
          <w:sz w:val="19"/>
          <w:szCs w:val="19"/>
          <w:lang w:eastAsia="en-US"/>
        </w:rPr>
      </w:pPr>
    </w:p>
    <w:p w14:paraId="14144AE4" w14:textId="669C3188" w:rsidR="00422776" w:rsidRDefault="00422776" w:rsidP="0063246D">
      <w:pPr>
        <w:pBdr>
          <w:top w:val="none" w:sz="0" w:space="0" w:color="auto"/>
          <w:left w:val="none" w:sz="0" w:space="0" w:color="auto"/>
          <w:bottom w:val="none" w:sz="0" w:space="0" w:color="auto"/>
          <w:right w:val="none" w:sz="0" w:space="0" w:color="auto"/>
          <w:between w:val="none" w:sz="0" w:space="0" w:color="auto"/>
        </w:pBdr>
        <w:tabs>
          <w:tab w:val="left" w:pos="426"/>
        </w:tabs>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BB5484">
        <w:rPr>
          <w:rFonts w:ascii="Cera PRO" w:eastAsiaTheme="minorHAnsi" w:hAnsi="Cera PRO" w:cs="FranklinGothic-Demi"/>
          <w:color w:val="auto"/>
          <w:sz w:val="19"/>
          <w:szCs w:val="19"/>
          <w:lang w:eastAsia="en-US"/>
        </w:rPr>
        <w:t xml:space="preserve">2.2 </w:t>
      </w:r>
      <w:r w:rsidRPr="00950EE3">
        <w:rPr>
          <w:rFonts w:ascii="Cera PRO" w:eastAsiaTheme="minorHAnsi" w:hAnsi="Cera PRO" w:cs="FranklinGothic-Demi"/>
          <w:color w:val="E5032D"/>
          <w:sz w:val="19"/>
          <w:szCs w:val="19"/>
          <w:lang w:eastAsia="en-US"/>
        </w:rPr>
        <w:tab/>
      </w:r>
      <w:r w:rsidRPr="00950EE3">
        <w:rPr>
          <w:rFonts w:ascii="Cera PRO" w:eastAsiaTheme="minorHAnsi" w:hAnsi="Cera PRO" w:cs="FranklinGothic-Demi"/>
          <w:color w:val="1D1D1B"/>
          <w:sz w:val="19"/>
          <w:szCs w:val="19"/>
          <w:lang w:eastAsia="en-US"/>
        </w:rPr>
        <w:t>De docent vanuit zijn individuele opdracht, in afstemming met het team, leer</w:t>
      </w:r>
      <w:r>
        <w:rPr>
          <w:rFonts w:ascii="Cera PRO" w:eastAsiaTheme="minorHAnsi" w:hAnsi="Cera PRO" w:cs="FranklinGothic-Demi"/>
          <w:color w:val="1D1D1B"/>
          <w:sz w:val="19"/>
          <w:szCs w:val="19"/>
          <w:lang w:eastAsia="en-US"/>
        </w:rPr>
        <w:t>-</w:t>
      </w:r>
      <w:r w:rsidRPr="00950EE3">
        <w:rPr>
          <w:rFonts w:ascii="Cera PRO" w:eastAsiaTheme="minorHAnsi" w:hAnsi="Cera PRO" w:cs="FranklinGothic-Demi"/>
          <w:color w:val="1D1D1B"/>
          <w:sz w:val="19"/>
          <w:szCs w:val="19"/>
          <w:lang w:eastAsia="en-US"/>
        </w:rPr>
        <w:t>arrangementen ontwerpt vanuit het beroepsprofiel van de toekomstige beroepsbeoefenaar in een daartoe passende (krachtige, beroeps-contextrijke) leeromgeving en daarbij actuele kennis en ervaring uit de hele breedte van het werkveld gebruikt en de daarbij benodigde algemene kennis</w:t>
      </w:r>
      <w:r w:rsidRPr="00737644">
        <w:rPr>
          <w:rFonts w:ascii="Cera PRO" w:eastAsiaTheme="minorHAnsi" w:hAnsi="Cera PRO" w:cs="FranklinGothic-Demi"/>
          <w:color w:val="1D1D1B"/>
          <w:sz w:val="19"/>
          <w:szCs w:val="19"/>
          <w:lang w:eastAsia="en-US"/>
        </w:rPr>
        <w:t xml:space="preserve"> </w:t>
      </w:r>
      <w:r w:rsidRPr="00950EE3">
        <w:rPr>
          <w:rFonts w:ascii="Cera PRO" w:eastAsiaTheme="minorHAnsi" w:hAnsi="Cera PRO" w:cs="FranklinGothic-Demi"/>
          <w:color w:val="1D1D1B"/>
          <w:sz w:val="19"/>
          <w:szCs w:val="19"/>
          <w:lang w:eastAsia="en-US"/>
        </w:rPr>
        <w:t xml:space="preserve">beschrijft. </w:t>
      </w:r>
    </w:p>
    <w:p w14:paraId="6989C8FE" w14:textId="77777777" w:rsidR="00422776" w:rsidRPr="00E214C1" w:rsidRDefault="00422776" w:rsidP="0063246D">
      <w:pPr>
        <w:pBdr>
          <w:top w:val="none" w:sz="0" w:space="0" w:color="auto"/>
          <w:left w:val="none" w:sz="0" w:space="0" w:color="auto"/>
          <w:bottom w:val="none" w:sz="0" w:space="0" w:color="auto"/>
          <w:right w:val="none" w:sz="0" w:space="0" w:color="auto"/>
          <w:between w:val="none" w:sz="0" w:space="0" w:color="auto"/>
        </w:pBdr>
        <w:tabs>
          <w:tab w:val="left" w:pos="426"/>
        </w:tabs>
        <w:autoSpaceDE w:val="0"/>
        <w:autoSpaceDN w:val="0"/>
        <w:adjustRightInd w:val="0"/>
        <w:spacing w:line="269" w:lineRule="auto"/>
        <w:ind w:left="426" w:hanging="426"/>
        <w:rPr>
          <w:rFonts w:ascii="Cera PRO" w:eastAsiaTheme="minorHAnsi" w:hAnsi="Cera PRO" w:cs="FranklinGothic-Demi"/>
          <w:b/>
          <w:color w:val="1D1D1B"/>
          <w:sz w:val="19"/>
          <w:szCs w:val="19"/>
          <w:lang w:eastAsia="en-US"/>
        </w:rPr>
      </w:pPr>
      <w:r>
        <w:rPr>
          <w:rFonts w:ascii="Cera PRO" w:eastAsiaTheme="minorHAnsi" w:hAnsi="Cera PRO" w:cs="FranklinGothic-Demi"/>
          <w:color w:val="1D1D1B"/>
          <w:sz w:val="19"/>
          <w:szCs w:val="19"/>
          <w:lang w:eastAsia="en-US"/>
        </w:rPr>
        <w:tab/>
      </w:r>
      <w:r w:rsidRPr="00E214C1">
        <w:rPr>
          <w:rFonts w:ascii="Cera PRO" w:eastAsiaTheme="minorHAnsi" w:hAnsi="Cera PRO" w:cs="FranklinGothic-Demi"/>
          <w:b/>
          <w:color w:val="1D1D1B"/>
          <w:sz w:val="19"/>
          <w:szCs w:val="19"/>
          <w:lang w:eastAsia="en-US"/>
        </w:rPr>
        <w:t>Resultaten:</w:t>
      </w:r>
    </w:p>
    <w:p w14:paraId="65F0B301"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tabs>
          <w:tab w:val="left" w:pos="709"/>
        </w:tabs>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Leerarrangementen in het perspectief van het beroepsprofiel van de toekomstige beroepsbeoefenaar.</w:t>
      </w:r>
    </w:p>
    <w:p w14:paraId="5E101B6E"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tabs>
          <w:tab w:val="left" w:pos="709"/>
        </w:tabs>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Leerarrangementen waarin theorie en praktijk met elkaar verbonden worden (theoretische leren en werkplekleren).</w:t>
      </w:r>
    </w:p>
    <w:p w14:paraId="2AF944A5"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tabs>
          <w:tab w:val="left" w:pos="756"/>
          <w:tab w:val="left" w:pos="993"/>
        </w:tabs>
        <w:autoSpaceDE w:val="0"/>
        <w:autoSpaceDN w:val="0"/>
        <w:adjustRightInd w:val="0"/>
        <w:spacing w:line="269" w:lineRule="auto"/>
        <w:ind w:firstLine="426"/>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Pr>
          <w:rFonts w:ascii="Cera PRO" w:eastAsiaTheme="minorHAnsi" w:hAnsi="Cera PRO" w:cs="FranklinGothic-Book"/>
          <w:color w:val="1D1D1B"/>
          <w:sz w:val="19"/>
          <w:szCs w:val="19"/>
          <w:lang w:eastAsia="en-US"/>
        </w:rPr>
        <w:tab/>
      </w:r>
      <w:r w:rsidRPr="00950EE3">
        <w:rPr>
          <w:rFonts w:ascii="Cera PRO" w:eastAsiaTheme="minorHAnsi" w:hAnsi="Cera PRO" w:cs="FranklinGothic-Book"/>
          <w:color w:val="1D1D1B"/>
          <w:sz w:val="19"/>
          <w:szCs w:val="19"/>
          <w:lang w:eastAsia="en-US"/>
        </w:rPr>
        <w:t>Leeractiviteiten (lessen, trainingen, workshops) waarbij de studenten:</w:t>
      </w:r>
    </w:p>
    <w:p w14:paraId="37CB472F"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tabs>
          <w:tab w:val="left" w:pos="756"/>
          <w:tab w:val="left" w:pos="993"/>
        </w:tabs>
        <w:autoSpaceDE w:val="0"/>
        <w:autoSpaceDN w:val="0"/>
        <w:adjustRightInd w:val="0"/>
        <w:spacing w:line="269" w:lineRule="auto"/>
        <w:ind w:firstLine="426"/>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ab/>
        <w:t>- theoretische concepten in concrete taken toepassen;</w:t>
      </w:r>
    </w:p>
    <w:p w14:paraId="0C76965E"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tabs>
          <w:tab w:val="left" w:pos="756"/>
          <w:tab w:val="left" w:pos="993"/>
        </w:tabs>
        <w:autoSpaceDE w:val="0"/>
        <w:autoSpaceDN w:val="0"/>
        <w:adjustRightInd w:val="0"/>
        <w:spacing w:line="269" w:lineRule="auto"/>
        <w:ind w:firstLine="426"/>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ab/>
        <w:t>- specifieke (beroeps)ervaringen koppelen aan theoretische concepten;</w:t>
      </w:r>
    </w:p>
    <w:p w14:paraId="3C7341C8"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tabs>
          <w:tab w:val="left" w:pos="756"/>
          <w:tab w:val="left" w:pos="993"/>
        </w:tabs>
        <w:autoSpaceDE w:val="0"/>
        <w:autoSpaceDN w:val="0"/>
        <w:adjustRightInd w:val="0"/>
        <w:spacing w:line="269" w:lineRule="auto"/>
        <w:ind w:firstLine="426"/>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ab/>
        <w:t>- kennis, vaardigheden en attitudes aan beroepstaken verbinden;</w:t>
      </w:r>
    </w:p>
    <w:p w14:paraId="2CAF60E3" w14:textId="77777777" w:rsidR="00422776" w:rsidRDefault="00422776" w:rsidP="0063246D">
      <w:pPr>
        <w:pBdr>
          <w:top w:val="none" w:sz="0" w:space="0" w:color="auto"/>
          <w:left w:val="none" w:sz="0" w:space="0" w:color="auto"/>
          <w:bottom w:val="none" w:sz="0" w:space="0" w:color="auto"/>
          <w:right w:val="none" w:sz="0" w:space="0" w:color="auto"/>
          <w:between w:val="none" w:sz="0" w:space="0" w:color="auto"/>
        </w:pBdr>
        <w:tabs>
          <w:tab w:val="left" w:pos="756"/>
          <w:tab w:val="left" w:pos="993"/>
        </w:tabs>
        <w:autoSpaceDE w:val="0"/>
        <w:autoSpaceDN w:val="0"/>
        <w:adjustRightInd w:val="0"/>
        <w:spacing w:line="269" w:lineRule="auto"/>
        <w:ind w:firstLine="426"/>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ab/>
        <w:t>- een relatie leren zien tussen het detail en het grotere geheel.</w:t>
      </w:r>
    </w:p>
    <w:p w14:paraId="5F24A607"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tabs>
          <w:tab w:val="left" w:pos="756"/>
          <w:tab w:val="left" w:pos="993"/>
        </w:tabs>
        <w:autoSpaceDE w:val="0"/>
        <w:autoSpaceDN w:val="0"/>
        <w:adjustRightInd w:val="0"/>
        <w:spacing w:line="269" w:lineRule="auto"/>
        <w:ind w:firstLine="426"/>
        <w:rPr>
          <w:rFonts w:ascii="Cera PRO" w:eastAsiaTheme="minorHAnsi" w:hAnsi="Cera PRO" w:cs="FranklinGothic-Book"/>
          <w:color w:val="1D1D1B"/>
          <w:sz w:val="19"/>
          <w:szCs w:val="19"/>
          <w:lang w:eastAsia="en-US"/>
        </w:rPr>
      </w:pPr>
    </w:p>
    <w:p w14:paraId="1C0231E9" w14:textId="77777777" w:rsidR="00422776" w:rsidRDefault="00422776" w:rsidP="0063246D">
      <w:pPr>
        <w:pBdr>
          <w:top w:val="none" w:sz="0" w:space="0" w:color="auto"/>
          <w:left w:val="none" w:sz="0" w:space="0" w:color="auto"/>
          <w:bottom w:val="none" w:sz="0" w:space="0" w:color="auto"/>
          <w:right w:val="none" w:sz="0" w:space="0" w:color="auto"/>
          <w:between w:val="none" w:sz="0" w:space="0" w:color="auto"/>
        </w:pBdr>
        <w:tabs>
          <w:tab w:val="left" w:pos="426"/>
        </w:tabs>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BB5484">
        <w:rPr>
          <w:rFonts w:ascii="Cera PRO" w:eastAsiaTheme="minorHAnsi" w:hAnsi="Cera PRO" w:cs="FranklinGothic-Demi"/>
          <w:color w:val="auto"/>
          <w:sz w:val="19"/>
          <w:szCs w:val="19"/>
          <w:lang w:eastAsia="en-US"/>
        </w:rPr>
        <w:t>2.3</w:t>
      </w:r>
      <w:r w:rsidRPr="00950EE3">
        <w:rPr>
          <w:rFonts w:ascii="Cera PRO" w:eastAsiaTheme="minorHAnsi" w:hAnsi="Cera PRO" w:cs="FranklinGothic-Demi"/>
          <w:color w:val="E5032D"/>
          <w:sz w:val="19"/>
          <w:szCs w:val="19"/>
          <w:lang w:eastAsia="en-US"/>
        </w:rPr>
        <w:tab/>
      </w:r>
      <w:r w:rsidRPr="00950EE3">
        <w:rPr>
          <w:rFonts w:ascii="Cera PRO" w:eastAsiaTheme="minorHAnsi" w:hAnsi="Cera PRO" w:cs="FranklinGothic-Demi"/>
          <w:color w:val="1D1D1B"/>
          <w:sz w:val="19"/>
          <w:szCs w:val="19"/>
          <w:lang w:eastAsia="en-US"/>
        </w:rPr>
        <w:t>De docent het ontwikkelde programma van tijd tot tijd bijstelt, op basis van de gestelde doelen, feedbackinstrumenten, ervaringen en resultaten.</w:t>
      </w:r>
    </w:p>
    <w:p w14:paraId="1B41898B" w14:textId="48D624F3" w:rsidR="00422776" w:rsidRDefault="00422776" w:rsidP="0063246D">
      <w:pPr>
        <w:pBdr>
          <w:top w:val="none" w:sz="0" w:space="0" w:color="auto"/>
          <w:left w:val="none" w:sz="0" w:space="0" w:color="auto"/>
          <w:bottom w:val="none" w:sz="0" w:space="0" w:color="auto"/>
          <w:right w:val="none" w:sz="0" w:space="0" w:color="auto"/>
          <w:between w:val="none" w:sz="0" w:space="0" w:color="auto"/>
        </w:pBdr>
        <w:tabs>
          <w:tab w:val="left" w:pos="426"/>
        </w:tabs>
        <w:autoSpaceDE w:val="0"/>
        <w:autoSpaceDN w:val="0"/>
        <w:adjustRightInd w:val="0"/>
        <w:spacing w:line="269" w:lineRule="auto"/>
        <w:ind w:left="426" w:hanging="426"/>
        <w:rPr>
          <w:rFonts w:ascii="Cera PRO" w:eastAsiaTheme="minorHAnsi" w:hAnsi="Cera PRO" w:cs="FranklinGothic-Book"/>
          <w:color w:val="1D1D1B"/>
          <w:sz w:val="19"/>
          <w:szCs w:val="19"/>
          <w:lang w:eastAsia="en-US"/>
        </w:rPr>
      </w:pPr>
      <w:r>
        <w:rPr>
          <w:rFonts w:ascii="Cera PRO" w:eastAsiaTheme="minorHAnsi" w:hAnsi="Cera PRO" w:cs="FranklinGothic-Demi"/>
          <w:color w:val="1D1D1B"/>
          <w:sz w:val="19"/>
          <w:szCs w:val="19"/>
          <w:lang w:eastAsia="en-US"/>
        </w:rPr>
        <w:tab/>
      </w:r>
      <w:r w:rsidRPr="00E214C1">
        <w:rPr>
          <w:rFonts w:ascii="Cera PRO" w:eastAsiaTheme="minorHAnsi" w:hAnsi="Cera PRO" w:cs="FranklinGothic-Book"/>
          <w:b/>
          <w:color w:val="1D1D1B"/>
          <w:sz w:val="19"/>
          <w:szCs w:val="19"/>
          <w:lang w:eastAsia="en-US"/>
        </w:rPr>
        <w:t xml:space="preserve"> Resultaat</w:t>
      </w:r>
      <w:r>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Een onderwijsprogramma dat structureel is ingebed in een</w:t>
      </w:r>
      <w:r>
        <w:rPr>
          <w:rFonts w:ascii="Cera PRO" w:eastAsiaTheme="minorHAnsi" w:hAnsi="Cera PRO" w:cs="FranklinGothic-Book"/>
          <w:color w:val="1D1D1B"/>
          <w:sz w:val="19"/>
          <w:szCs w:val="19"/>
          <w:lang w:eastAsia="en-US"/>
        </w:rPr>
        <w:t xml:space="preserve"> PDCA</w:t>
      </w:r>
      <w:r w:rsidRPr="00950EE3">
        <w:rPr>
          <w:rFonts w:ascii="Cera PRO" w:eastAsiaTheme="minorHAnsi" w:hAnsi="Cera PRO" w:cs="FranklinGothic-Book"/>
          <w:color w:val="1D1D1B"/>
          <w:sz w:val="19"/>
          <w:szCs w:val="19"/>
          <w:lang w:eastAsia="en-US"/>
        </w:rPr>
        <w:t>-cyclus</w:t>
      </w:r>
      <w:r w:rsidR="009458C8">
        <w:rPr>
          <w:rFonts w:ascii="Cera PRO" w:eastAsiaTheme="minorHAnsi" w:hAnsi="Cera PRO" w:cs="FranklinGothic-Book"/>
          <w:color w:val="1D1D1B"/>
          <w:sz w:val="19"/>
          <w:szCs w:val="19"/>
          <w:lang w:eastAsia="en-US"/>
        </w:rPr>
        <w:t xml:space="preserve"> of ander kwaliteitssysteem </w:t>
      </w:r>
      <w:r w:rsidRPr="00950EE3">
        <w:rPr>
          <w:rFonts w:ascii="Cera PRO" w:eastAsiaTheme="minorHAnsi" w:hAnsi="Cera PRO" w:cs="FranklinGothic-Book"/>
          <w:color w:val="1D1D1B"/>
          <w:sz w:val="19"/>
          <w:szCs w:val="19"/>
          <w:lang w:eastAsia="en-US"/>
        </w:rPr>
        <w:t xml:space="preserve"> om de effectiviteit van het onderwijs in kaart te brengen en om desgewenst (didactische) keuzes te heroverwegen ter verbetering van de leeropbrengst van de studenten.</w:t>
      </w:r>
    </w:p>
    <w:p w14:paraId="73147AD2" w14:textId="77777777" w:rsidR="00422776" w:rsidRDefault="00422776" w:rsidP="0063246D">
      <w:pPr>
        <w:spacing w:line="269" w:lineRule="auto"/>
        <w:rPr>
          <w:rFonts w:ascii="Cera PRO" w:eastAsia="Arial" w:hAnsi="Cera PRO" w:cs="Arial"/>
          <w:sz w:val="19"/>
          <w:szCs w:val="19"/>
        </w:rPr>
      </w:pPr>
    </w:p>
    <w:p w14:paraId="73B8BD87" w14:textId="77777777" w:rsidR="00422776" w:rsidRDefault="00422776" w:rsidP="0063246D">
      <w:pPr>
        <w:spacing w:line="269" w:lineRule="auto"/>
        <w:rPr>
          <w:rFonts w:ascii="Cera PRO" w:eastAsia="Arial" w:hAnsi="Cera PRO" w:cs="Arial"/>
          <w:b/>
          <w:i/>
          <w:sz w:val="19"/>
          <w:szCs w:val="19"/>
        </w:rPr>
      </w:pPr>
    </w:p>
    <w:p w14:paraId="114BCBF9" w14:textId="77777777" w:rsidR="00422776" w:rsidRPr="00950EE3" w:rsidRDefault="00422776" w:rsidP="0063246D">
      <w:pPr>
        <w:spacing w:line="269" w:lineRule="auto"/>
        <w:rPr>
          <w:rFonts w:ascii="Cera PRO" w:eastAsia="Arial" w:hAnsi="Cera PRO" w:cs="Arial"/>
          <w:sz w:val="19"/>
          <w:szCs w:val="19"/>
        </w:rPr>
      </w:pPr>
      <w:r w:rsidRPr="00950EE3">
        <w:rPr>
          <w:rFonts w:ascii="Cera PRO" w:eastAsia="Arial" w:hAnsi="Cera PRO" w:cs="Arial"/>
          <w:b/>
          <w:i/>
          <w:sz w:val="19"/>
          <w:szCs w:val="19"/>
        </w:rPr>
        <w:t>Hierin laat hij zien dat hij kennis en kunde van de taak heeft door:</w:t>
      </w:r>
    </w:p>
    <w:p w14:paraId="23DCC08A" w14:textId="77777777" w:rsidR="00422776"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Vakinhoudelijk:</w:t>
      </w:r>
    </w:p>
    <w:p w14:paraId="66D320A2" w14:textId="77777777" w:rsidR="00422776" w:rsidRPr="00A936B4" w:rsidRDefault="00422776" w:rsidP="009D3686">
      <w:pPr>
        <w:pStyle w:val="Lijstalinea"/>
        <w:numPr>
          <w:ilvl w:val="0"/>
          <w:numId w:val="64"/>
        </w:numPr>
        <w:autoSpaceDE w:val="0"/>
        <w:autoSpaceDN w:val="0"/>
        <w:adjustRightInd w:val="0"/>
        <w:spacing w:line="269" w:lineRule="auto"/>
        <w:ind w:left="284" w:hanging="284"/>
        <w:rPr>
          <w:rFonts w:ascii="Cera PRO" w:hAnsi="Cera PRO" w:cs="FranklinGothic-Book"/>
          <w:color w:val="1D1D1B"/>
          <w:sz w:val="19"/>
          <w:szCs w:val="19"/>
        </w:rPr>
      </w:pPr>
      <w:r w:rsidRPr="00A936B4">
        <w:rPr>
          <w:rFonts w:ascii="Cera PRO" w:hAnsi="Cera PRO" w:cs="FranklinGothic-Book"/>
          <w:color w:val="1D1D1B"/>
          <w:sz w:val="19"/>
          <w:szCs w:val="19"/>
        </w:rPr>
        <w:t>de wettelijke kaders waarbinnen hij werkt, het instellingsbeleid en de teamafspraken te kennen;</w:t>
      </w:r>
    </w:p>
    <w:p w14:paraId="773ABBC7" w14:textId="63504C1A" w:rsidR="00422776" w:rsidRPr="00BB5484" w:rsidRDefault="00422776" w:rsidP="009D3686">
      <w:pPr>
        <w:pStyle w:val="Lijstalinea"/>
        <w:numPr>
          <w:ilvl w:val="0"/>
          <w:numId w:val="64"/>
        </w:numPr>
        <w:autoSpaceDE w:val="0"/>
        <w:autoSpaceDN w:val="0"/>
        <w:adjustRightInd w:val="0"/>
        <w:spacing w:line="269" w:lineRule="auto"/>
        <w:ind w:left="284" w:hanging="284"/>
        <w:rPr>
          <w:rFonts w:ascii="Cera PRO" w:hAnsi="Cera PRO" w:cs="FranklinGothic-Book"/>
          <w:color w:val="1D1D1B"/>
          <w:sz w:val="19"/>
          <w:szCs w:val="19"/>
        </w:rPr>
      </w:pPr>
      <w:r w:rsidRPr="00BB5484">
        <w:rPr>
          <w:rFonts w:ascii="Cera PRO" w:hAnsi="Cera PRO" w:cs="FranklinGothic-Book"/>
          <w:color w:val="1D1D1B"/>
          <w:sz w:val="19"/>
          <w:szCs w:val="19"/>
        </w:rPr>
        <w:t>de gevraagde leerstof (kennis en vaardigheden) te beheersen en de theoretische en praktische</w:t>
      </w:r>
      <w:r w:rsidR="00BB5484" w:rsidRPr="00BB5484">
        <w:rPr>
          <w:rFonts w:ascii="Cera PRO" w:hAnsi="Cera PRO" w:cs="FranklinGothic-Book"/>
          <w:color w:val="1D1D1B"/>
          <w:sz w:val="19"/>
          <w:szCs w:val="19"/>
        </w:rPr>
        <w:t xml:space="preserve"> </w:t>
      </w:r>
      <w:r w:rsidRPr="00BB5484">
        <w:rPr>
          <w:rFonts w:ascii="Cera PRO" w:hAnsi="Cera PRO" w:cs="FranklinGothic-Book"/>
          <w:color w:val="1D1D1B"/>
          <w:sz w:val="19"/>
          <w:szCs w:val="19"/>
        </w:rPr>
        <w:t xml:space="preserve"> achtergronden daarvan te kennen, met name gericht op de doelsituatie;</w:t>
      </w:r>
    </w:p>
    <w:p w14:paraId="2342B103" w14:textId="77777777" w:rsidR="00422776" w:rsidRPr="00A936B4" w:rsidRDefault="00422776" w:rsidP="009D3686">
      <w:pPr>
        <w:pStyle w:val="Lijstalinea"/>
        <w:numPr>
          <w:ilvl w:val="0"/>
          <w:numId w:val="64"/>
        </w:numPr>
        <w:autoSpaceDE w:val="0"/>
        <w:autoSpaceDN w:val="0"/>
        <w:adjustRightInd w:val="0"/>
        <w:spacing w:line="269" w:lineRule="auto"/>
        <w:ind w:left="284" w:hanging="284"/>
        <w:rPr>
          <w:rFonts w:ascii="Cera PRO" w:hAnsi="Cera PRO" w:cs="FranklinGothic-Book"/>
          <w:color w:val="1D1D1B"/>
          <w:sz w:val="19"/>
          <w:szCs w:val="19"/>
        </w:rPr>
      </w:pPr>
      <w:r w:rsidRPr="00A936B4">
        <w:rPr>
          <w:rFonts w:ascii="Cera PRO" w:hAnsi="Cera PRO" w:cs="FranklinGothic-Book"/>
          <w:color w:val="1D1D1B"/>
          <w:sz w:val="19"/>
          <w:szCs w:val="19"/>
        </w:rPr>
        <w:t xml:space="preserve">actuele kennis van de beroepen waarvoor hij opleidt te hebben en verband te leggen tussen de leerstof en de desbetreffende kwalificatiedossiers; </w:t>
      </w:r>
    </w:p>
    <w:p w14:paraId="508D9356" w14:textId="77777777" w:rsidR="00422776" w:rsidRPr="00A936B4" w:rsidRDefault="00422776" w:rsidP="009D3686">
      <w:pPr>
        <w:pStyle w:val="Lijstalinea"/>
        <w:numPr>
          <w:ilvl w:val="0"/>
          <w:numId w:val="64"/>
        </w:numPr>
        <w:autoSpaceDE w:val="0"/>
        <w:autoSpaceDN w:val="0"/>
        <w:adjustRightInd w:val="0"/>
        <w:spacing w:line="269" w:lineRule="auto"/>
        <w:ind w:left="284" w:hanging="284"/>
        <w:rPr>
          <w:rFonts w:ascii="Cera PRO" w:hAnsi="Cera PRO" w:cs="FranklinGothic-Book"/>
          <w:color w:val="1D1D1B"/>
          <w:sz w:val="19"/>
          <w:szCs w:val="19"/>
        </w:rPr>
      </w:pPr>
      <w:r w:rsidRPr="00A936B4">
        <w:rPr>
          <w:rFonts w:ascii="Cera PRO" w:hAnsi="Cera PRO" w:cs="FranklinGothic-Book"/>
          <w:color w:val="1D1D1B"/>
          <w:sz w:val="19"/>
          <w:szCs w:val="19"/>
        </w:rPr>
        <w:t>het onderwijsprogramma te actualiseren op basis van innovaties in het beroepenveld;</w:t>
      </w:r>
    </w:p>
    <w:p w14:paraId="625A1C83" w14:textId="77777777" w:rsidR="00422776" w:rsidRPr="00A936B4" w:rsidRDefault="00422776" w:rsidP="009D3686">
      <w:pPr>
        <w:pStyle w:val="Lijstalinea"/>
        <w:numPr>
          <w:ilvl w:val="0"/>
          <w:numId w:val="64"/>
        </w:numPr>
        <w:autoSpaceDE w:val="0"/>
        <w:autoSpaceDN w:val="0"/>
        <w:adjustRightInd w:val="0"/>
        <w:spacing w:line="269" w:lineRule="auto"/>
        <w:ind w:left="284" w:hanging="284"/>
        <w:rPr>
          <w:rFonts w:ascii="Cera PRO" w:hAnsi="Cera PRO" w:cs="FranklinGothic-Book"/>
          <w:color w:val="1D1D1B"/>
          <w:sz w:val="19"/>
          <w:szCs w:val="19"/>
        </w:rPr>
      </w:pPr>
      <w:r w:rsidRPr="00A936B4">
        <w:rPr>
          <w:rFonts w:ascii="Cera PRO" w:hAnsi="Cera PRO" w:cs="FranklinGothic-Book"/>
          <w:color w:val="1D1D1B"/>
          <w:sz w:val="19"/>
          <w:szCs w:val="19"/>
        </w:rPr>
        <w:t>samen met collega’s de wettelijke kaders (het kwalificatiedossier) te vertalen naar een onderwijsprogramma, rekening houdend met het instellingsbeleid en de teamafspraken;</w:t>
      </w:r>
    </w:p>
    <w:p w14:paraId="3604B85D" w14:textId="77777777" w:rsidR="00422776" w:rsidRPr="00A936B4" w:rsidRDefault="00422776" w:rsidP="009D3686">
      <w:pPr>
        <w:pStyle w:val="Lijstalinea"/>
        <w:numPr>
          <w:ilvl w:val="0"/>
          <w:numId w:val="64"/>
        </w:numPr>
        <w:autoSpaceDE w:val="0"/>
        <w:autoSpaceDN w:val="0"/>
        <w:adjustRightInd w:val="0"/>
        <w:spacing w:line="269" w:lineRule="auto"/>
        <w:ind w:left="284" w:hanging="284"/>
        <w:rPr>
          <w:rFonts w:ascii="Cera PRO" w:hAnsi="Cera PRO" w:cs="FranklinGothic-Book"/>
          <w:color w:val="1D1D1B"/>
          <w:sz w:val="19"/>
          <w:szCs w:val="19"/>
        </w:rPr>
      </w:pPr>
      <w:r w:rsidRPr="00A936B4">
        <w:rPr>
          <w:rFonts w:ascii="Cera PRO" w:hAnsi="Cera PRO" w:cs="FranklinGothic-Book"/>
          <w:color w:val="1D1D1B"/>
          <w:sz w:val="19"/>
          <w:szCs w:val="19"/>
        </w:rPr>
        <w:lastRenderedPageBreak/>
        <w:t>de opbouw van het curriculum, de samenhang met andere programmaonderdelen en met wat bij collega’s in het beroepenveld geleerd wordt te overzien;</w:t>
      </w:r>
    </w:p>
    <w:p w14:paraId="6E219B67" w14:textId="77777777" w:rsidR="00422776" w:rsidRPr="00A936B4" w:rsidRDefault="00422776" w:rsidP="009D3686">
      <w:pPr>
        <w:pStyle w:val="Lijstalinea"/>
        <w:numPr>
          <w:ilvl w:val="0"/>
          <w:numId w:val="64"/>
        </w:numPr>
        <w:autoSpaceDE w:val="0"/>
        <w:autoSpaceDN w:val="0"/>
        <w:adjustRightInd w:val="0"/>
        <w:spacing w:line="269" w:lineRule="auto"/>
        <w:ind w:left="284" w:hanging="284"/>
        <w:rPr>
          <w:rFonts w:ascii="Cera PRO" w:hAnsi="Cera PRO" w:cs="FranklinGothic-Book"/>
          <w:color w:val="1D1D1B"/>
          <w:sz w:val="19"/>
          <w:szCs w:val="19"/>
        </w:rPr>
      </w:pPr>
      <w:r w:rsidRPr="00A936B4">
        <w:rPr>
          <w:rFonts w:ascii="Cera PRO" w:hAnsi="Cera PRO" w:cs="FranklinGothic-Book"/>
          <w:color w:val="1D1D1B"/>
          <w:sz w:val="19"/>
          <w:szCs w:val="19"/>
        </w:rPr>
        <w:t>samen te werken met collega’s in het team, zodat voor Studenten een samenhangend curriculum ontstaat;</w:t>
      </w:r>
    </w:p>
    <w:p w14:paraId="1A53B389" w14:textId="77777777" w:rsidR="00422776" w:rsidRPr="00A936B4" w:rsidRDefault="00422776" w:rsidP="009D3686">
      <w:pPr>
        <w:pStyle w:val="Lijstalinea"/>
        <w:numPr>
          <w:ilvl w:val="0"/>
          <w:numId w:val="64"/>
        </w:numPr>
        <w:autoSpaceDE w:val="0"/>
        <w:autoSpaceDN w:val="0"/>
        <w:adjustRightInd w:val="0"/>
        <w:spacing w:line="269" w:lineRule="auto"/>
        <w:ind w:left="284" w:hanging="284"/>
        <w:rPr>
          <w:rFonts w:ascii="Cera PRO" w:hAnsi="Cera PRO" w:cs="FranklinGothic-Book"/>
          <w:color w:val="1D1D1B"/>
          <w:sz w:val="19"/>
          <w:szCs w:val="19"/>
        </w:rPr>
      </w:pPr>
      <w:r w:rsidRPr="00A936B4">
        <w:rPr>
          <w:rFonts w:ascii="Cera PRO" w:hAnsi="Cera PRO" w:cs="FranklinGothic-Book"/>
          <w:color w:val="1D1D1B"/>
          <w:sz w:val="19"/>
          <w:szCs w:val="19"/>
        </w:rPr>
        <w:t>een netwerk van collega’s uit het beroepenveld en in de beroepskolom in te zetten bij de (door)ontwikkeling van het onderwijsprogramma;</w:t>
      </w:r>
    </w:p>
    <w:p w14:paraId="181B3EA7" w14:textId="77777777" w:rsidR="00422776" w:rsidRPr="00A936B4" w:rsidRDefault="00422776" w:rsidP="009D3686">
      <w:pPr>
        <w:pStyle w:val="Lijstalinea"/>
        <w:numPr>
          <w:ilvl w:val="0"/>
          <w:numId w:val="64"/>
        </w:numPr>
        <w:autoSpaceDE w:val="0"/>
        <w:autoSpaceDN w:val="0"/>
        <w:adjustRightInd w:val="0"/>
        <w:spacing w:line="269" w:lineRule="auto"/>
        <w:ind w:left="284" w:hanging="284"/>
        <w:rPr>
          <w:rFonts w:ascii="Cera PRO" w:hAnsi="Cera PRO" w:cs="FranklinGothic-Book"/>
          <w:color w:val="1D1D1B"/>
          <w:sz w:val="19"/>
          <w:szCs w:val="19"/>
        </w:rPr>
      </w:pPr>
      <w:r w:rsidRPr="00A936B4">
        <w:rPr>
          <w:rFonts w:ascii="Cera PRO" w:hAnsi="Cera PRO" w:cs="FranklinGothic-Book"/>
          <w:color w:val="1D1D1B"/>
          <w:sz w:val="19"/>
          <w:szCs w:val="19"/>
        </w:rPr>
        <w:t>specifieke taal- en rekenaspecten binnen het eigen vakgebied te identificeren;</w:t>
      </w:r>
    </w:p>
    <w:p w14:paraId="683F42C4" w14:textId="77777777" w:rsidR="00422776" w:rsidRPr="00A936B4" w:rsidRDefault="00422776" w:rsidP="009D3686">
      <w:pPr>
        <w:pStyle w:val="Lijstalinea"/>
        <w:numPr>
          <w:ilvl w:val="0"/>
          <w:numId w:val="64"/>
        </w:numPr>
        <w:autoSpaceDE w:val="0"/>
        <w:autoSpaceDN w:val="0"/>
        <w:adjustRightInd w:val="0"/>
        <w:spacing w:line="269" w:lineRule="auto"/>
        <w:ind w:left="284" w:hanging="284"/>
        <w:rPr>
          <w:rFonts w:ascii="Cera PRO" w:hAnsi="Cera PRO" w:cs="FranklinGothic-Book"/>
          <w:color w:val="1D1D1B"/>
          <w:sz w:val="19"/>
          <w:szCs w:val="19"/>
        </w:rPr>
      </w:pPr>
      <w:r w:rsidRPr="00A936B4">
        <w:rPr>
          <w:rFonts w:ascii="Cera PRO" w:hAnsi="Cera PRO" w:cs="FranklinGothic-Book"/>
          <w:color w:val="1D1D1B"/>
          <w:sz w:val="19"/>
          <w:szCs w:val="19"/>
        </w:rPr>
        <w:t>in overleg met collega’s de didactiek voor beroeps gerelateerde taal- en rekenaspecten af te stemmen op de doelgroep;</w:t>
      </w:r>
    </w:p>
    <w:p w14:paraId="5DF13896" w14:textId="77777777" w:rsidR="00422776" w:rsidRPr="00A936B4" w:rsidRDefault="00422776" w:rsidP="009D3686">
      <w:pPr>
        <w:pStyle w:val="Lijstalinea"/>
        <w:numPr>
          <w:ilvl w:val="0"/>
          <w:numId w:val="64"/>
        </w:numPr>
        <w:autoSpaceDE w:val="0"/>
        <w:autoSpaceDN w:val="0"/>
        <w:adjustRightInd w:val="0"/>
        <w:spacing w:line="269" w:lineRule="auto"/>
        <w:ind w:left="284" w:hanging="284"/>
        <w:rPr>
          <w:rFonts w:ascii="Cera PRO" w:hAnsi="Cera PRO" w:cs="FranklinGothic-Book"/>
          <w:color w:val="1D1D1B"/>
          <w:sz w:val="19"/>
          <w:szCs w:val="19"/>
        </w:rPr>
      </w:pPr>
      <w:r w:rsidRPr="00A936B4">
        <w:rPr>
          <w:rFonts w:ascii="Cera PRO" w:hAnsi="Cera PRO" w:cs="FranklinGothic-Book"/>
          <w:color w:val="1D1D1B"/>
          <w:sz w:val="19"/>
          <w:szCs w:val="19"/>
        </w:rPr>
        <w:t>op hoofdlijnen de inhoud van de andere leereenheden binnen de opleiding te kennen;</w:t>
      </w:r>
    </w:p>
    <w:p w14:paraId="0A14B51A" w14:textId="77777777" w:rsidR="00422776" w:rsidRPr="00A936B4" w:rsidRDefault="00422776" w:rsidP="009D3686">
      <w:pPr>
        <w:pStyle w:val="Lijstalinea"/>
        <w:numPr>
          <w:ilvl w:val="0"/>
          <w:numId w:val="64"/>
        </w:numPr>
        <w:autoSpaceDE w:val="0"/>
        <w:autoSpaceDN w:val="0"/>
        <w:adjustRightInd w:val="0"/>
        <w:spacing w:line="269" w:lineRule="auto"/>
        <w:ind w:left="284" w:hanging="284"/>
        <w:rPr>
          <w:rFonts w:ascii="Cera PRO" w:hAnsi="Cera PRO" w:cs="FranklinGothic-Book"/>
          <w:color w:val="1D1D1B"/>
          <w:sz w:val="19"/>
          <w:szCs w:val="19"/>
        </w:rPr>
      </w:pPr>
      <w:r w:rsidRPr="00A936B4">
        <w:rPr>
          <w:rFonts w:ascii="Cera PRO" w:hAnsi="Cera PRO" w:cs="FranklinGothic-Book"/>
          <w:color w:val="1D1D1B"/>
          <w:sz w:val="19"/>
          <w:szCs w:val="19"/>
        </w:rPr>
        <w:t>te weten hoe het onderwijsprogramma aansluit op vmbo en hbo (doorlopende leerlijnen);</w:t>
      </w:r>
    </w:p>
    <w:p w14:paraId="57745B6B"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FranklinGothic-Book"/>
          <w:color w:val="1D1D1B"/>
          <w:sz w:val="19"/>
          <w:szCs w:val="19"/>
          <w:lang w:eastAsia="en-US"/>
        </w:rPr>
      </w:pPr>
    </w:p>
    <w:p w14:paraId="25E401D2" w14:textId="77777777" w:rsidR="00422776"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Vakdidactisch:</w:t>
      </w:r>
    </w:p>
    <w:p w14:paraId="612DA143" w14:textId="3457A408" w:rsidR="00422776" w:rsidRPr="00BE1CD8" w:rsidRDefault="00422776" w:rsidP="009D3686">
      <w:pPr>
        <w:pStyle w:val="Lijstalinea"/>
        <w:numPr>
          <w:ilvl w:val="0"/>
          <w:numId w:val="69"/>
        </w:numPr>
        <w:autoSpaceDE w:val="0"/>
        <w:autoSpaceDN w:val="0"/>
        <w:adjustRightInd w:val="0"/>
        <w:spacing w:line="269" w:lineRule="auto"/>
        <w:ind w:left="284" w:hanging="284"/>
        <w:rPr>
          <w:rFonts w:ascii="Calibri" w:eastAsiaTheme="minorHAnsi" w:hAnsi="Calibri" w:cs="Calibri"/>
          <w:sz w:val="20"/>
          <w:szCs w:val="20"/>
          <w:lang w:eastAsia="en-US"/>
        </w:rPr>
      </w:pPr>
      <w:r w:rsidRPr="00BE1CD8">
        <w:rPr>
          <w:rFonts w:ascii="Cera PRO" w:hAnsi="Cera PRO" w:cs="FranklinGothic-Book"/>
          <w:color w:val="1D1D1B"/>
          <w:sz w:val="19"/>
          <w:szCs w:val="19"/>
        </w:rPr>
        <w:t>vertrouwd te zijn met de verschillende onderwijs- en leertheorieën en deze te kunnen vertalen naar de praktijk;</w:t>
      </w:r>
      <w:r w:rsidRPr="00BE1CD8">
        <w:rPr>
          <w:rFonts w:ascii="Cera PRO" w:eastAsiaTheme="minorHAnsi" w:hAnsi="Cera PRO" w:cs="Calibri"/>
          <w:sz w:val="19"/>
          <w:szCs w:val="19"/>
          <w:lang w:eastAsia="en-US"/>
        </w:rPr>
        <w:t xml:space="preserve"> In de context van het beroepsgerichte onderwijs houdt dit onder andere in dat hij zich verdiept in de theoretische en praktische aspecten van leren op de werkplek.</w:t>
      </w:r>
    </w:p>
    <w:p w14:paraId="2E907FC0" w14:textId="5DB82809" w:rsidR="00422776" w:rsidRPr="00BE1CD8" w:rsidRDefault="00BE1CD8" w:rsidP="00BE1CD8">
      <w:pPr>
        <w:autoSpaceDE w:val="0"/>
        <w:autoSpaceDN w:val="0"/>
        <w:adjustRightInd w:val="0"/>
        <w:spacing w:line="269" w:lineRule="auto"/>
        <w:ind w:left="284" w:hanging="284"/>
        <w:rPr>
          <w:rFonts w:ascii="Calibri" w:eastAsiaTheme="minorHAnsi" w:hAnsi="Calibri" w:cs="Calibri"/>
          <w:sz w:val="20"/>
          <w:szCs w:val="20"/>
          <w:lang w:eastAsia="en-US"/>
        </w:rPr>
      </w:pPr>
      <w:r w:rsidRPr="00BE1CD8">
        <w:rPr>
          <w:rFonts w:ascii="Cera PRO" w:eastAsiaTheme="minorHAnsi" w:hAnsi="Cera PRO" w:cs="FranklinGothic-Book"/>
          <w:color w:val="1D1D1B"/>
          <w:sz w:val="19"/>
          <w:szCs w:val="19"/>
          <w:lang w:eastAsia="en-US"/>
        </w:rPr>
        <w:t xml:space="preserve">• </w:t>
      </w:r>
      <w:r>
        <w:rPr>
          <w:rFonts w:ascii="Cera PRO" w:eastAsiaTheme="minorHAnsi" w:hAnsi="Cera PRO" w:cs="FranklinGothic-Book"/>
          <w:color w:val="1D1D1B"/>
          <w:sz w:val="19"/>
          <w:szCs w:val="19"/>
          <w:lang w:eastAsia="en-US"/>
        </w:rPr>
        <w:tab/>
      </w:r>
      <w:r w:rsidR="00422776" w:rsidRPr="00BE1CD8">
        <w:rPr>
          <w:rFonts w:ascii="Cera PRO" w:hAnsi="Cera PRO" w:cs="Calibri"/>
          <w:sz w:val="19"/>
          <w:szCs w:val="19"/>
        </w:rPr>
        <w:t xml:space="preserve">Doelen kunnen stellen, leerstof kunnen selecteren en ordenen, verschillende methodes kennen (onder meer methodes ten behoeve van beroepsgericht onderwijs) en criteria waarmee hij de bruikbaarheid van de methodes voor zijn leerlingen kan vaststellen. Hij kent verschillende manieren om binnen een methode te differentiëren en recht te doen aan verschillen tussen leerlingen. Hij kan de methode aanvullen en verrijken. </w:t>
      </w:r>
    </w:p>
    <w:p w14:paraId="7881BE9D" w14:textId="3CDA2F49" w:rsidR="00422776" w:rsidRPr="00390125" w:rsidRDefault="00BE1CD8" w:rsidP="00BE1CD8">
      <w:pPr>
        <w:pStyle w:val="Lijstalinea"/>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284" w:hanging="284"/>
        <w:rPr>
          <w:rFonts w:ascii="Cera PRO" w:eastAsiaTheme="minorHAnsi" w:hAnsi="Cera PRO" w:cs="Calibri"/>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r>
      <w:r w:rsidR="00422776" w:rsidRPr="00390125">
        <w:rPr>
          <w:rFonts w:ascii="Cera PRO" w:eastAsiaTheme="minorHAnsi" w:hAnsi="Cera PRO" w:cs="Calibri"/>
          <w:sz w:val="19"/>
          <w:szCs w:val="19"/>
          <w:lang w:eastAsia="en-US"/>
        </w:rPr>
        <w:t>te weten hoe een leerplan in elkaar zit en de criteria te kennen waaraan een goed leerplan moet voldoen (onder meer in het kader van beroepsgericht onderwijs).</w:t>
      </w:r>
      <w:r w:rsidR="00422776" w:rsidRPr="00390125">
        <w:rPr>
          <w:rFonts w:ascii="Calibri" w:eastAsiaTheme="minorHAnsi" w:hAnsi="Calibri" w:cs="Calibri"/>
          <w:sz w:val="20"/>
          <w:szCs w:val="20"/>
          <w:lang w:eastAsia="en-US"/>
        </w:rPr>
        <w:t xml:space="preserve"> </w:t>
      </w:r>
    </w:p>
    <w:p w14:paraId="247A9362" w14:textId="2A347BB8" w:rsidR="00422776" w:rsidRPr="00390125" w:rsidRDefault="00BE1CD8" w:rsidP="00BE1CD8">
      <w:pPr>
        <w:pStyle w:val="Lijstalinea"/>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284" w:hanging="284"/>
        <w:rPr>
          <w:rFonts w:ascii="Cera PRO" w:eastAsiaTheme="minorHAnsi" w:hAnsi="Cera PRO" w:cs="Calibri"/>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r>
      <w:r w:rsidR="00422776" w:rsidRPr="00390125">
        <w:rPr>
          <w:rFonts w:ascii="Cera PRO" w:eastAsiaTheme="minorHAnsi" w:hAnsi="Cera PRO" w:cs="Calibri"/>
          <w:sz w:val="19"/>
          <w:szCs w:val="19"/>
          <w:lang w:eastAsia="en-US"/>
        </w:rPr>
        <w:t xml:space="preserve">verschillende didactische leer- en werkvormen </w:t>
      </w:r>
      <w:r w:rsidR="00422776">
        <w:rPr>
          <w:rFonts w:ascii="Cera PRO" w:eastAsiaTheme="minorHAnsi" w:hAnsi="Cera PRO" w:cs="Calibri"/>
          <w:sz w:val="19"/>
          <w:szCs w:val="19"/>
          <w:lang w:eastAsia="en-US"/>
        </w:rPr>
        <w:t xml:space="preserve">te kennen </w:t>
      </w:r>
      <w:r w:rsidR="00422776" w:rsidRPr="00390125">
        <w:rPr>
          <w:rFonts w:ascii="Cera PRO" w:eastAsiaTheme="minorHAnsi" w:hAnsi="Cera PRO" w:cs="Calibri"/>
          <w:sz w:val="19"/>
          <w:szCs w:val="19"/>
          <w:lang w:eastAsia="en-US"/>
        </w:rPr>
        <w:t>(onder meer ten behoeve van het beroepsgerichte onderwijs) en de psychologische achtergrond daarvan. Hij kent criteria waarmee de bruikbaarheid daarvan voor zijn leerlingen kan worden vastgesteld</w:t>
      </w:r>
    </w:p>
    <w:p w14:paraId="586745AC" w14:textId="2EC17754" w:rsidR="00422776" w:rsidRPr="00BE1CD8" w:rsidRDefault="00422776" w:rsidP="009D3686">
      <w:pPr>
        <w:pStyle w:val="Lijstalinea"/>
        <w:numPr>
          <w:ilvl w:val="0"/>
          <w:numId w:val="64"/>
        </w:numPr>
        <w:autoSpaceDE w:val="0"/>
        <w:autoSpaceDN w:val="0"/>
        <w:adjustRightInd w:val="0"/>
        <w:spacing w:line="269" w:lineRule="auto"/>
        <w:ind w:left="284" w:hanging="284"/>
        <w:rPr>
          <w:rFonts w:ascii="Cera PRO" w:hAnsi="Cera PRO" w:cs="FranklinGothic-Book"/>
          <w:color w:val="1D1D1B"/>
          <w:sz w:val="19"/>
          <w:szCs w:val="19"/>
        </w:rPr>
      </w:pPr>
      <w:r w:rsidRPr="00BE1CD8">
        <w:rPr>
          <w:rFonts w:ascii="Cera PRO" w:hAnsi="Cera PRO" w:cs="FranklinGothic-Book"/>
          <w:color w:val="1D1D1B"/>
          <w:sz w:val="19"/>
          <w:szCs w:val="19"/>
        </w:rPr>
        <w:t>een op de doelgroep afgestemd gevarieerd onderwijsprogramma samen te stellen, bestaande uit</w:t>
      </w:r>
      <w:r w:rsidR="00BE1CD8">
        <w:rPr>
          <w:rFonts w:ascii="Cera PRO" w:hAnsi="Cera PRO" w:cs="FranklinGothic-Book"/>
          <w:color w:val="1D1D1B"/>
          <w:sz w:val="19"/>
          <w:szCs w:val="19"/>
        </w:rPr>
        <w:t xml:space="preserve"> </w:t>
      </w:r>
      <w:r w:rsidRPr="00BE1CD8">
        <w:rPr>
          <w:rFonts w:ascii="Cera PRO" w:hAnsi="Cera PRO" w:cs="FranklinGothic-Book"/>
          <w:color w:val="1D1D1B"/>
          <w:sz w:val="19"/>
          <w:szCs w:val="19"/>
        </w:rPr>
        <w:t>individueel onderwijs en groepsactiviteiten, lessen binnen en buiten de school, theorie en werk-plekleren;</w:t>
      </w:r>
    </w:p>
    <w:p w14:paraId="0CE8C050" w14:textId="77777777" w:rsidR="00422776" w:rsidRDefault="00422776" w:rsidP="009D3686">
      <w:pPr>
        <w:pStyle w:val="Lijstalinea"/>
        <w:numPr>
          <w:ilvl w:val="0"/>
          <w:numId w:val="64"/>
        </w:numPr>
        <w:autoSpaceDE w:val="0"/>
        <w:autoSpaceDN w:val="0"/>
        <w:adjustRightInd w:val="0"/>
        <w:spacing w:line="269" w:lineRule="auto"/>
        <w:ind w:left="284" w:hanging="284"/>
        <w:rPr>
          <w:rFonts w:ascii="Cera PRO" w:hAnsi="Cera PRO" w:cs="FranklinGothic-Book"/>
          <w:color w:val="1D1D1B"/>
          <w:sz w:val="19"/>
          <w:szCs w:val="19"/>
        </w:rPr>
      </w:pPr>
      <w:r w:rsidRPr="00E724CC">
        <w:rPr>
          <w:rFonts w:ascii="Cera PRO" w:hAnsi="Cera PRO" w:cs="FranklinGothic-Book"/>
          <w:color w:val="1D1D1B"/>
          <w:sz w:val="19"/>
          <w:szCs w:val="19"/>
        </w:rPr>
        <w:t>te weten dat studenten de leerstof verschillend kunnen interpreteren en het onderwijs hierop af te stemmen;</w:t>
      </w:r>
    </w:p>
    <w:p w14:paraId="582674F5" w14:textId="77777777" w:rsidR="00422776" w:rsidRPr="00E724CC" w:rsidRDefault="00422776" w:rsidP="009D3686">
      <w:pPr>
        <w:pStyle w:val="Lijstalinea"/>
        <w:numPr>
          <w:ilvl w:val="0"/>
          <w:numId w:val="64"/>
        </w:numPr>
        <w:autoSpaceDE w:val="0"/>
        <w:autoSpaceDN w:val="0"/>
        <w:adjustRightInd w:val="0"/>
        <w:spacing w:line="269" w:lineRule="auto"/>
        <w:ind w:left="284" w:hanging="284"/>
        <w:rPr>
          <w:rFonts w:ascii="Cera PRO" w:hAnsi="Cera PRO" w:cs="FranklinGothic-Book"/>
          <w:color w:val="1D1D1B"/>
          <w:sz w:val="19"/>
          <w:szCs w:val="19"/>
        </w:rPr>
      </w:pPr>
      <w:r w:rsidRPr="00E724CC">
        <w:rPr>
          <w:rFonts w:ascii="Cera PRO" w:hAnsi="Cera PRO" w:cs="FranklinGothic-Book"/>
          <w:color w:val="1D1D1B"/>
          <w:sz w:val="19"/>
          <w:szCs w:val="19"/>
        </w:rPr>
        <w:t xml:space="preserve">maatwerk te leveren op studentniveau voor inhoud en begeleidingsvorm; </w:t>
      </w:r>
    </w:p>
    <w:p w14:paraId="5661C82C" w14:textId="77777777" w:rsidR="00422776" w:rsidRPr="00E724CC" w:rsidRDefault="00422776" w:rsidP="009D3686">
      <w:pPr>
        <w:pStyle w:val="Lijstalinea"/>
        <w:numPr>
          <w:ilvl w:val="0"/>
          <w:numId w:val="64"/>
        </w:numPr>
        <w:autoSpaceDE w:val="0"/>
        <w:autoSpaceDN w:val="0"/>
        <w:adjustRightInd w:val="0"/>
        <w:spacing w:line="269" w:lineRule="auto"/>
        <w:ind w:left="284" w:hanging="284"/>
        <w:rPr>
          <w:rFonts w:ascii="Cera PRO" w:hAnsi="Cera PRO" w:cs="FranklinGothic-Book"/>
          <w:color w:val="1D1D1B"/>
          <w:sz w:val="19"/>
          <w:szCs w:val="19"/>
        </w:rPr>
      </w:pPr>
      <w:r w:rsidRPr="00E724CC">
        <w:rPr>
          <w:rFonts w:ascii="Cera PRO" w:hAnsi="Cera PRO" w:cs="FranklinGothic-Book"/>
          <w:color w:val="1D1D1B"/>
          <w:sz w:val="19"/>
          <w:szCs w:val="19"/>
        </w:rPr>
        <w:t>de studenten duidelijk te maken wat de relevantie is van de leerstof voor de beroepspraktijk;</w:t>
      </w:r>
    </w:p>
    <w:p w14:paraId="004932C7" w14:textId="77777777" w:rsidR="00422776" w:rsidRPr="00E724CC" w:rsidRDefault="00422776" w:rsidP="009D3686">
      <w:pPr>
        <w:pStyle w:val="Lijstalinea"/>
        <w:numPr>
          <w:ilvl w:val="0"/>
          <w:numId w:val="64"/>
        </w:numPr>
        <w:autoSpaceDE w:val="0"/>
        <w:autoSpaceDN w:val="0"/>
        <w:adjustRightInd w:val="0"/>
        <w:spacing w:line="269" w:lineRule="auto"/>
        <w:ind w:left="284" w:hanging="284"/>
        <w:rPr>
          <w:rFonts w:ascii="Cera PRO" w:hAnsi="Cera PRO" w:cs="FranklinGothic-Book"/>
          <w:color w:val="1D1D1B"/>
          <w:sz w:val="19"/>
          <w:szCs w:val="19"/>
        </w:rPr>
      </w:pPr>
      <w:r w:rsidRPr="00E724CC">
        <w:rPr>
          <w:rFonts w:ascii="Cera PRO" w:hAnsi="Cera PRO" w:cs="FranklinGothic-Book"/>
          <w:color w:val="1D1D1B"/>
          <w:sz w:val="19"/>
          <w:szCs w:val="19"/>
        </w:rPr>
        <w:t>vraagstukken en innovaties uit de regio te vertalen naar uitvoerbare projecten voor individuele of groepen studenten;</w:t>
      </w:r>
    </w:p>
    <w:p w14:paraId="132DBA43" w14:textId="77777777" w:rsidR="00422776" w:rsidRPr="00E724CC" w:rsidRDefault="00422776" w:rsidP="009D3686">
      <w:pPr>
        <w:pStyle w:val="Lijstalinea"/>
        <w:numPr>
          <w:ilvl w:val="0"/>
          <w:numId w:val="64"/>
        </w:numPr>
        <w:autoSpaceDE w:val="0"/>
        <w:autoSpaceDN w:val="0"/>
        <w:adjustRightInd w:val="0"/>
        <w:spacing w:line="269" w:lineRule="auto"/>
        <w:ind w:left="284" w:hanging="284"/>
        <w:rPr>
          <w:rFonts w:ascii="Cera PRO" w:hAnsi="Cera PRO" w:cs="FranklinGothic-Book"/>
          <w:color w:val="1D1D1B"/>
          <w:sz w:val="19"/>
          <w:szCs w:val="19"/>
        </w:rPr>
      </w:pPr>
      <w:r w:rsidRPr="00E724CC">
        <w:rPr>
          <w:rFonts w:ascii="Cera PRO" w:hAnsi="Cera PRO" w:cs="FranklinGothic-Book"/>
          <w:color w:val="1D1D1B"/>
          <w:sz w:val="19"/>
          <w:szCs w:val="19"/>
        </w:rPr>
        <w:t>in specifieke situaties door te verwijzen naar specialisten (bijvoorbeeld taal en rekenen, passend onderwijs);</w:t>
      </w:r>
    </w:p>
    <w:p w14:paraId="5C4F5822" w14:textId="77777777" w:rsidR="00422776" w:rsidRPr="00E724CC" w:rsidRDefault="00422776" w:rsidP="009D3686">
      <w:pPr>
        <w:pStyle w:val="Lijstalinea"/>
        <w:numPr>
          <w:ilvl w:val="0"/>
          <w:numId w:val="64"/>
        </w:numPr>
        <w:autoSpaceDE w:val="0"/>
        <w:autoSpaceDN w:val="0"/>
        <w:adjustRightInd w:val="0"/>
        <w:spacing w:line="269" w:lineRule="auto"/>
        <w:ind w:left="284" w:hanging="284"/>
        <w:rPr>
          <w:rFonts w:ascii="Cera PRO" w:hAnsi="Cera PRO" w:cs="FranklinGothic-Book"/>
          <w:color w:val="1D1D1B"/>
          <w:sz w:val="19"/>
          <w:szCs w:val="19"/>
        </w:rPr>
      </w:pPr>
      <w:r w:rsidRPr="00E724CC">
        <w:rPr>
          <w:rFonts w:ascii="Cera PRO" w:hAnsi="Cera PRO" w:cs="FranklinGothic-Book"/>
          <w:color w:val="1D1D1B"/>
          <w:sz w:val="19"/>
          <w:szCs w:val="19"/>
        </w:rPr>
        <w:t>op de hoogte te zijn van de belangrijkste literatuur rond loopbaanbegeleiding en deze kennis systematisch toe te passen, in aansluiting op de instellingsvisie;</w:t>
      </w:r>
    </w:p>
    <w:p w14:paraId="52A59E0E" w14:textId="31506DE5" w:rsidR="00422776" w:rsidRPr="00390125" w:rsidRDefault="00BE1CD8" w:rsidP="00BE1CD8">
      <w:pPr>
        <w:pStyle w:val="Lijstalinea"/>
        <w:autoSpaceDE w:val="0"/>
        <w:autoSpaceDN w:val="0"/>
        <w:adjustRightInd w:val="0"/>
        <w:spacing w:line="269" w:lineRule="auto"/>
        <w:ind w:left="284" w:hanging="284"/>
        <w:rPr>
          <w:rFonts w:ascii="Cera PRO" w:hAnsi="Cera PRO" w:cs="FranklinGothic-Book"/>
          <w:color w:val="1D1D1B"/>
          <w:sz w:val="19"/>
          <w:szCs w:val="19"/>
        </w:rPr>
      </w:pPr>
      <w:r w:rsidRPr="00BE1CD8">
        <w:rPr>
          <w:rFonts w:ascii="Cera PRO" w:hAnsi="Cera PRO" w:cs="FranklinGothic-Book"/>
          <w:color w:val="1D1D1B"/>
          <w:sz w:val="19"/>
          <w:szCs w:val="19"/>
        </w:rPr>
        <w:t xml:space="preserve">• </w:t>
      </w:r>
      <w:r w:rsidRPr="00BE1CD8">
        <w:rPr>
          <w:rFonts w:ascii="Cera PRO" w:hAnsi="Cera PRO" w:cs="FranklinGothic-Book"/>
          <w:color w:val="1D1D1B"/>
          <w:sz w:val="19"/>
          <w:szCs w:val="19"/>
        </w:rPr>
        <w:tab/>
      </w:r>
      <w:r w:rsidR="00422776" w:rsidRPr="00E724CC">
        <w:rPr>
          <w:rFonts w:ascii="Cera PRO" w:hAnsi="Cera PRO" w:cs="FranklinGothic-Book"/>
          <w:color w:val="1D1D1B"/>
          <w:sz w:val="19"/>
          <w:szCs w:val="19"/>
        </w:rPr>
        <w:t>op de hoogte  te zijn van de belangrijkste theorieën rond begeleiding (modelling, guiding,</w:t>
      </w:r>
      <w:r>
        <w:rPr>
          <w:rFonts w:ascii="Cera PRO" w:hAnsi="Cera PRO" w:cs="FranklinGothic-Book"/>
          <w:color w:val="1D1D1B"/>
          <w:sz w:val="19"/>
          <w:szCs w:val="19"/>
        </w:rPr>
        <w:t xml:space="preserve"> </w:t>
      </w:r>
      <w:r w:rsidR="00422776" w:rsidRPr="00390125">
        <w:rPr>
          <w:rFonts w:ascii="Cera PRO" w:hAnsi="Cera PRO" w:cs="FranklinGothic-Book"/>
          <w:color w:val="1D1D1B"/>
          <w:sz w:val="19"/>
          <w:szCs w:val="19"/>
        </w:rPr>
        <w:t>scaffolding, coaching, monitoring);</w:t>
      </w:r>
    </w:p>
    <w:p w14:paraId="36AD61C4" w14:textId="77777777" w:rsidR="00422776" w:rsidRPr="0018724E" w:rsidRDefault="00422776" w:rsidP="009D3686">
      <w:pPr>
        <w:pStyle w:val="Lijstalinea"/>
        <w:numPr>
          <w:ilvl w:val="0"/>
          <w:numId w:val="64"/>
        </w:numPr>
        <w:autoSpaceDE w:val="0"/>
        <w:autoSpaceDN w:val="0"/>
        <w:adjustRightInd w:val="0"/>
        <w:spacing w:line="269" w:lineRule="auto"/>
        <w:ind w:left="284" w:hanging="284"/>
        <w:rPr>
          <w:rFonts w:ascii="Cera PRO" w:hAnsi="Cera PRO"/>
          <w:sz w:val="19"/>
          <w:szCs w:val="19"/>
        </w:rPr>
      </w:pPr>
      <w:r w:rsidRPr="00E724CC">
        <w:rPr>
          <w:rFonts w:ascii="Cera PRO" w:hAnsi="Cera PRO" w:cs="FranklinGothic-Book"/>
          <w:color w:val="1D1D1B"/>
          <w:sz w:val="19"/>
          <w:szCs w:val="19"/>
        </w:rPr>
        <w:t>digitale leermiddelen in te zetten om de kwaliteit van het onderwijsprogramma te verbeteren, aansluitend op de leerstijlen van studenten.</w:t>
      </w:r>
    </w:p>
    <w:p w14:paraId="348C7E83" w14:textId="39443FF1" w:rsidR="00422776" w:rsidRPr="00E724CC" w:rsidRDefault="00422776" w:rsidP="009D3686">
      <w:pPr>
        <w:pStyle w:val="Lijstalinea"/>
        <w:numPr>
          <w:ilvl w:val="0"/>
          <w:numId w:val="64"/>
        </w:numPr>
        <w:autoSpaceDE w:val="0"/>
        <w:autoSpaceDN w:val="0"/>
        <w:adjustRightInd w:val="0"/>
        <w:spacing w:line="269" w:lineRule="auto"/>
        <w:ind w:left="284" w:hanging="284"/>
        <w:rPr>
          <w:rFonts w:ascii="Cera PRO" w:hAnsi="Cera PRO" w:cs="FranklinGothic-Book"/>
          <w:color w:val="1D1D1B"/>
          <w:sz w:val="19"/>
          <w:szCs w:val="19"/>
        </w:rPr>
      </w:pPr>
      <w:r w:rsidRPr="00E724CC">
        <w:rPr>
          <w:rFonts w:ascii="Cera PRO" w:hAnsi="Cera PRO" w:cs="FranklinGothic-Book"/>
          <w:color w:val="1D1D1B"/>
          <w:sz w:val="19"/>
          <w:szCs w:val="19"/>
        </w:rPr>
        <w:t>de mogelijkheden en beperkingen van digitale leermiddelen te kennen.</w:t>
      </w:r>
    </w:p>
    <w:p w14:paraId="0CDE270F" w14:textId="090257D0" w:rsidR="00422776" w:rsidRPr="00DC64F0" w:rsidRDefault="00BE1CD8" w:rsidP="00BE1CD8">
      <w:pPr>
        <w:pStyle w:val="Lijstalinea"/>
        <w:autoSpaceDE w:val="0"/>
        <w:autoSpaceDN w:val="0"/>
        <w:adjustRightInd w:val="0"/>
        <w:spacing w:line="269" w:lineRule="auto"/>
        <w:ind w:left="284" w:hanging="284"/>
        <w:rPr>
          <w:rFonts w:ascii="Cera PRO" w:hAnsi="Cera PRO" w:cs="Calibri"/>
          <w:sz w:val="19"/>
          <w:szCs w:val="19"/>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r>
      <w:r w:rsidR="00422776" w:rsidRPr="00DC64F0">
        <w:rPr>
          <w:rFonts w:ascii="Cera PRO" w:hAnsi="Cera PRO" w:cs="Calibri"/>
          <w:sz w:val="19"/>
          <w:szCs w:val="19"/>
        </w:rPr>
        <w:t>De inhoud en de didactische aanpak van zijn onderwijs uitleggen en verantwoorden.</w:t>
      </w:r>
    </w:p>
    <w:p w14:paraId="418D1828" w14:textId="1206CC17" w:rsidR="00422776" w:rsidRPr="00B51B74" w:rsidRDefault="00BE1CD8" w:rsidP="00BE1CD8">
      <w:pPr>
        <w:pStyle w:val="Lijstalinea"/>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284" w:hanging="284"/>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r>
      <w:r w:rsidR="00422776" w:rsidRPr="00DC64F0">
        <w:rPr>
          <w:rFonts w:ascii="Cera PRO" w:hAnsi="Cera PRO" w:cs="Calibri"/>
          <w:sz w:val="19"/>
          <w:szCs w:val="19"/>
        </w:rPr>
        <w:t>Kritisch reflecteren op zijn eigen pedagogisch-didactisch handelen</w:t>
      </w:r>
    </w:p>
    <w:p w14:paraId="5CE488BA"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FranklinGothic-Book"/>
          <w:color w:val="1D1D1B"/>
          <w:sz w:val="19"/>
          <w:szCs w:val="19"/>
          <w:lang w:eastAsia="en-US"/>
        </w:rPr>
      </w:pPr>
    </w:p>
    <w:p w14:paraId="465E2B60"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Pedagogisch:</w:t>
      </w:r>
    </w:p>
    <w:p w14:paraId="25B2D99E" w14:textId="1A443124" w:rsidR="00422776" w:rsidRPr="00E724CC" w:rsidRDefault="00BE1CD8" w:rsidP="00BE1CD8">
      <w:pPr>
        <w:pStyle w:val="Lijstalinea"/>
        <w:autoSpaceDE w:val="0"/>
        <w:autoSpaceDN w:val="0"/>
        <w:adjustRightInd w:val="0"/>
        <w:spacing w:line="269" w:lineRule="auto"/>
        <w:ind w:left="284" w:hanging="284"/>
        <w:rPr>
          <w:rFonts w:ascii="Cera PRO" w:hAnsi="Cera PRO" w:cs="Calibri"/>
          <w:sz w:val="19"/>
          <w:szCs w:val="19"/>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r>
      <w:r w:rsidR="00422776" w:rsidRPr="00E724CC">
        <w:rPr>
          <w:rFonts w:ascii="Cera PRO" w:hAnsi="Cera PRO" w:cs="Calibri"/>
          <w:sz w:val="19"/>
          <w:szCs w:val="19"/>
        </w:rPr>
        <w:t xml:space="preserve">kennis </w:t>
      </w:r>
      <w:r w:rsidR="00422776">
        <w:rPr>
          <w:rFonts w:ascii="Cera PRO" w:hAnsi="Cera PRO" w:cs="Calibri"/>
          <w:sz w:val="19"/>
          <w:szCs w:val="19"/>
        </w:rPr>
        <w:t xml:space="preserve">te hebben </w:t>
      </w:r>
      <w:r w:rsidR="00422776" w:rsidRPr="00E724CC">
        <w:rPr>
          <w:rFonts w:ascii="Cera PRO" w:hAnsi="Cera PRO" w:cs="Calibri"/>
          <w:sz w:val="19"/>
          <w:szCs w:val="19"/>
        </w:rPr>
        <w:t xml:space="preserve">van ontwikkelingstheorieën en de gedragswetenschappelijke theorie die voor zijn onderwijspraktijk relevant zijn (bijvoorbeeld elementen uit de sociale psychologie en de communicatietheorie) en die </w:t>
      </w:r>
      <w:r w:rsidR="00422776">
        <w:rPr>
          <w:rFonts w:ascii="Cera PRO" w:hAnsi="Cera PRO" w:cs="Calibri"/>
          <w:sz w:val="19"/>
          <w:szCs w:val="19"/>
        </w:rPr>
        <w:t xml:space="preserve">te kunnen </w:t>
      </w:r>
      <w:r w:rsidR="00422776" w:rsidRPr="00E724CC">
        <w:rPr>
          <w:rFonts w:ascii="Cera PRO" w:hAnsi="Cera PRO" w:cs="Calibri"/>
          <w:sz w:val="19"/>
          <w:szCs w:val="19"/>
        </w:rPr>
        <w:t xml:space="preserve">betrekken op zijn pedagogisch handelen. In de context van het beroepsgerichte onderwijs houdt dit onder andere in dat </w:t>
      </w:r>
      <w:r w:rsidR="00422776">
        <w:rPr>
          <w:rFonts w:ascii="Cera PRO" w:hAnsi="Cera PRO" w:cs="Calibri"/>
          <w:sz w:val="19"/>
          <w:szCs w:val="19"/>
        </w:rPr>
        <w:t>de docent</w:t>
      </w:r>
      <w:r w:rsidR="00422776" w:rsidRPr="00E724CC">
        <w:rPr>
          <w:rFonts w:ascii="Cera PRO" w:hAnsi="Cera PRO" w:cs="Calibri"/>
          <w:sz w:val="19"/>
          <w:szCs w:val="19"/>
        </w:rPr>
        <w:t xml:space="preserve"> zich verdiept in de </w:t>
      </w:r>
      <w:r w:rsidR="00422776" w:rsidRPr="00E724CC">
        <w:rPr>
          <w:rFonts w:ascii="Cera PRO" w:hAnsi="Cera PRO" w:cs="Calibri"/>
          <w:sz w:val="19"/>
          <w:szCs w:val="19"/>
        </w:rPr>
        <w:lastRenderedPageBreak/>
        <w:t>theoretische en praktische aspecten van het leren functioneren in een beroep en de  ontwikkeling van beroepsidentiteit.</w:t>
      </w:r>
    </w:p>
    <w:p w14:paraId="595350C6" w14:textId="51C49F5A" w:rsidR="00422776" w:rsidRPr="00E724CC" w:rsidRDefault="00BE1CD8" w:rsidP="00BE1CD8">
      <w:pPr>
        <w:pStyle w:val="Lijstalinea"/>
        <w:autoSpaceDE w:val="0"/>
        <w:autoSpaceDN w:val="0"/>
        <w:adjustRightInd w:val="0"/>
        <w:spacing w:line="269" w:lineRule="auto"/>
        <w:ind w:left="284" w:hanging="284"/>
        <w:rPr>
          <w:rFonts w:ascii="Cera PRO" w:hAnsi="Cera PRO" w:cs="Calibri"/>
          <w:sz w:val="19"/>
          <w:szCs w:val="19"/>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r>
      <w:r w:rsidR="00422776" w:rsidRPr="00E724CC">
        <w:rPr>
          <w:rFonts w:ascii="Cera PRO" w:hAnsi="Cera PRO" w:cs="Calibri"/>
          <w:sz w:val="19"/>
          <w:szCs w:val="19"/>
        </w:rPr>
        <w:t xml:space="preserve">kennis </w:t>
      </w:r>
      <w:r w:rsidR="00422776">
        <w:rPr>
          <w:rFonts w:ascii="Cera PRO" w:hAnsi="Cera PRO" w:cs="Calibri"/>
          <w:sz w:val="19"/>
          <w:szCs w:val="19"/>
        </w:rPr>
        <w:t xml:space="preserve">te hebben </w:t>
      </w:r>
      <w:r w:rsidR="00422776" w:rsidRPr="00E724CC">
        <w:rPr>
          <w:rFonts w:ascii="Cera PRO" w:hAnsi="Cera PRO" w:cs="Calibri"/>
          <w:sz w:val="19"/>
          <w:szCs w:val="19"/>
        </w:rPr>
        <w:t xml:space="preserve">van agogische en pedagogische theorieën en methodieken, die voor zijn onderwijspraktijk relevant zijn en die </w:t>
      </w:r>
      <w:r w:rsidR="00422776">
        <w:rPr>
          <w:rFonts w:ascii="Cera PRO" w:hAnsi="Cera PRO" w:cs="Calibri"/>
          <w:sz w:val="19"/>
          <w:szCs w:val="19"/>
        </w:rPr>
        <w:t xml:space="preserve">te kunnen </w:t>
      </w:r>
      <w:r w:rsidR="00422776" w:rsidRPr="00E724CC">
        <w:rPr>
          <w:rFonts w:ascii="Cera PRO" w:hAnsi="Cera PRO" w:cs="Calibri"/>
          <w:sz w:val="19"/>
          <w:szCs w:val="19"/>
        </w:rPr>
        <w:t>betrekken op zijn pedagogisch handelen.</w:t>
      </w:r>
    </w:p>
    <w:p w14:paraId="6C4E959E" w14:textId="77777777" w:rsidR="00422776" w:rsidRDefault="00422776" w:rsidP="0063246D">
      <w:pPr>
        <w:spacing w:line="269" w:lineRule="auto"/>
        <w:rPr>
          <w:rFonts w:ascii="Cera PRO" w:eastAsia="Arial" w:hAnsi="Cera PRO" w:cs="Arial"/>
          <w:sz w:val="19"/>
          <w:szCs w:val="19"/>
        </w:rPr>
      </w:pPr>
    </w:p>
    <w:p w14:paraId="1E88C1C5" w14:textId="77777777" w:rsidR="00422776" w:rsidRDefault="00422776" w:rsidP="0063246D">
      <w:pPr>
        <w:tabs>
          <w:tab w:val="left" w:pos="284"/>
        </w:tabs>
        <w:spacing w:line="269" w:lineRule="auto"/>
        <w:rPr>
          <w:rFonts w:ascii="Cera PRO" w:eastAsia="Arial" w:hAnsi="Cera PRO" w:cs="Arial"/>
          <w:b/>
          <w:sz w:val="19"/>
          <w:szCs w:val="19"/>
          <w:u w:val="single"/>
        </w:rPr>
      </w:pPr>
    </w:p>
    <w:p w14:paraId="7F7E700A"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spacing w:after="160" w:line="259" w:lineRule="auto"/>
        <w:rPr>
          <w:rFonts w:ascii="Cera PRO" w:eastAsia="Arial" w:hAnsi="Cera PRO" w:cs="Arial"/>
          <w:b/>
          <w:sz w:val="19"/>
          <w:szCs w:val="19"/>
          <w:u w:val="single"/>
        </w:rPr>
      </w:pPr>
      <w:r w:rsidRPr="00950EE3">
        <w:rPr>
          <w:rFonts w:ascii="Cera PRO" w:eastAsia="Arial" w:hAnsi="Cera PRO" w:cs="Arial"/>
          <w:b/>
          <w:sz w:val="19"/>
          <w:szCs w:val="19"/>
          <w:u w:val="single"/>
        </w:rPr>
        <w:t>Taak 3 _De docent voert een onderwijsprogramma uit</w:t>
      </w:r>
    </w:p>
    <w:p w14:paraId="309D28CB" w14:textId="77777777" w:rsidR="00422776" w:rsidRPr="00950EE3" w:rsidRDefault="00422776" w:rsidP="0063246D">
      <w:pPr>
        <w:spacing w:line="269" w:lineRule="auto"/>
        <w:rPr>
          <w:rFonts w:ascii="Cera PRO" w:eastAsia="Arial" w:hAnsi="Cera PRO" w:cs="Arial"/>
          <w:b/>
          <w:i/>
          <w:sz w:val="19"/>
          <w:szCs w:val="19"/>
        </w:rPr>
      </w:pPr>
      <w:r w:rsidRPr="00950EE3">
        <w:rPr>
          <w:rFonts w:ascii="Cera PRO" w:eastAsia="Arial" w:hAnsi="Cera PRO" w:cs="Arial"/>
          <w:b/>
          <w:i/>
          <w:sz w:val="19"/>
          <w:szCs w:val="19"/>
        </w:rPr>
        <w:t>Hij laat dat zien door</w:t>
      </w:r>
      <w:r>
        <w:rPr>
          <w:rFonts w:ascii="Cera PRO" w:eastAsia="Arial" w:hAnsi="Cera PRO" w:cs="Arial"/>
          <w:b/>
          <w:i/>
          <w:sz w:val="19"/>
          <w:szCs w:val="19"/>
        </w:rPr>
        <w:t>dat</w:t>
      </w:r>
      <w:r w:rsidRPr="00950EE3">
        <w:rPr>
          <w:rFonts w:ascii="Cera PRO" w:eastAsia="Arial" w:hAnsi="Cera PRO" w:cs="Arial"/>
          <w:b/>
          <w:i/>
          <w:sz w:val="19"/>
          <w:szCs w:val="19"/>
        </w:rPr>
        <w:t>:</w:t>
      </w:r>
    </w:p>
    <w:p w14:paraId="1832C2A6"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40784B">
        <w:rPr>
          <w:rFonts w:ascii="Cera PRO" w:eastAsiaTheme="minorHAnsi" w:hAnsi="Cera PRO" w:cs="FranklinGothic-Demi"/>
          <w:color w:val="5F497A" w:themeColor="accent4" w:themeShade="BF"/>
          <w:sz w:val="19"/>
          <w:szCs w:val="19"/>
          <w:lang w:eastAsia="en-US"/>
        </w:rPr>
        <w:t xml:space="preserve">3.1 </w:t>
      </w:r>
      <w:r w:rsidRPr="00950EE3">
        <w:rPr>
          <w:rFonts w:ascii="Cera PRO" w:eastAsiaTheme="minorHAnsi" w:hAnsi="Cera PRO" w:cs="FranklinGothic-Demi"/>
          <w:color w:val="FFD400"/>
          <w:sz w:val="19"/>
          <w:szCs w:val="19"/>
          <w:lang w:eastAsia="en-US"/>
        </w:rPr>
        <w:tab/>
      </w:r>
      <w:r w:rsidRPr="00950EE3">
        <w:rPr>
          <w:rFonts w:ascii="Cera PRO" w:eastAsiaTheme="minorHAnsi" w:hAnsi="Cera PRO" w:cs="FranklinGothic-Demi"/>
          <w:color w:val="1D1D1B"/>
          <w:sz w:val="19"/>
          <w:szCs w:val="19"/>
          <w:lang w:eastAsia="en-US"/>
        </w:rPr>
        <w:t xml:space="preserve">De docent de beroepspraktijkervaringen benut als leerervaringen en verbindt deze aan kennis, vaardigheden en houdingen die in schoolse situaties worden geleerd. De docent stimuleert dat de student deze kennis, vaardigheden en houdingen toepast in de praktijk. </w:t>
      </w:r>
      <w:r w:rsidRPr="00E214C1">
        <w:rPr>
          <w:rFonts w:ascii="Cera PRO" w:eastAsiaTheme="minorHAnsi" w:hAnsi="Cera PRO" w:cs="FranklinGothic-Demi"/>
          <w:b/>
          <w:color w:val="1D1D1B"/>
          <w:sz w:val="19"/>
          <w:szCs w:val="19"/>
          <w:lang w:eastAsia="en-US"/>
        </w:rPr>
        <w:t>Resultaten:</w:t>
      </w:r>
    </w:p>
    <w:p w14:paraId="6E62180B"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tabs>
          <w:tab w:val="left" w:pos="709"/>
          <w:tab w:val="left" w:pos="993"/>
        </w:tabs>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Een integrale onderwijspraktijk waarbij de vakken dienend zijn aan het beroep waarvoor wordt opgeleid, waarbij studenten voortdurend worden uitgenodigd hun beroepservaringen te verbinden met het leren in de school en het in school geleerde met de praktijk te verbinden.</w:t>
      </w:r>
    </w:p>
    <w:p w14:paraId="4441519C" w14:textId="77777777" w:rsidR="00422776" w:rsidRDefault="00422776" w:rsidP="0063246D">
      <w:pPr>
        <w:pBdr>
          <w:top w:val="none" w:sz="0" w:space="0" w:color="auto"/>
          <w:left w:val="none" w:sz="0" w:space="0" w:color="auto"/>
          <w:bottom w:val="none" w:sz="0" w:space="0" w:color="auto"/>
          <w:right w:val="none" w:sz="0" w:space="0" w:color="auto"/>
          <w:between w:val="none" w:sz="0" w:space="0" w:color="auto"/>
        </w:pBdr>
        <w:tabs>
          <w:tab w:val="left" w:pos="709"/>
          <w:tab w:val="left" w:pos="993"/>
        </w:tabs>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Een onderwijspraktijk, waarbij een integrale manier van begeleiding wordt gepraktiseerd: begeleiding naar een beroepsidentiteit die parallel loopt met persoonlijke begeleiding en begeleiding bij de (studie)loopbaan-stappen</w:t>
      </w:r>
    </w:p>
    <w:p w14:paraId="18E4B201"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tabs>
          <w:tab w:val="left" w:pos="709"/>
          <w:tab w:val="left" w:pos="993"/>
        </w:tabs>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p>
    <w:p w14:paraId="188D8C29" w14:textId="33938234" w:rsidR="00422776" w:rsidRDefault="00422776" w:rsidP="0063246D">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40784B">
        <w:rPr>
          <w:rFonts w:ascii="Cera PRO" w:eastAsiaTheme="minorHAnsi" w:hAnsi="Cera PRO" w:cs="FranklinGothic-Demi"/>
          <w:color w:val="5F497A" w:themeColor="accent4" w:themeShade="BF"/>
          <w:sz w:val="19"/>
          <w:szCs w:val="19"/>
          <w:lang w:eastAsia="en-US"/>
        </w:rPr>
        <w:t xml:space="preserve">3.2 </w:t>
      </w:r>
      <w:r w:rsidRPr="00950EE3">
        <w:rPr>
          <w:rFonts w:ascii="Cera PRO" w:eastAsiaTheme="minorHAnsi" w:hAnsi="Cera PRO" w:cs="FranklinGothic-Demi"/>
          <w:color w:val="FFD400"/>
          <w:sz w:val="19"/>
          <w:szCs w:val="19"/>
          <w:lang w:eastAsia="en-US"/>
        </w:rPr>
        <w:tab/>
      </w:r>
      <w:r w:rsidRPr="00950EE3">
        <w:rPr>
          <w:rFonts w:ascii="Cera PRO" w:eastAsiaTheme="minorHAnsi" w:hAnsi="Cera PRO" w:cs="FranklinGothic-Demi"/>
          <w:color w:val="1D1D1B"/>
          <w:sz w:val="19"/>
          <w:szCs w:val="19"/>
          <w:lang w:eastAsia="en-US"/>
        </w:rPr>
        <w:t>De docent het onderwijsprogramm</w:t>
      </w:r>
      <w:r>
        <w:rPr>
          <w:rFonts w:ascii="Cera PRO" w:eastAsiaTheme="minorHAnsi" w:hAnsi="Cera PRO" w:cs="FranklinGothic-Demi"/>
          <w:color w:val="1D1D1B"/>
          <w:sz w:val="19"/>
          <w:szCs w:val="19"/>
          <w:lang w:eastAsia="en-US"/>
        </w:rPr>
        <w:t>a op verschillende manieren aan</w:t>
      </w:r>
      <w:r w:rsidRPr="00950EE3">
        <w:rPr>
          <w:rFonts w:ascii="Cera PRO" w:eastAsiaTheme="minorHAnsi" w:hAnsi="Cera PRO" w:cs="FranklinGothic-Demi"/>
          <w:color w:val="1D1D1B"/>
          <w:sz w:val="19"/>
          <w:szCs w:val="19"/>
          <w:lang w:eastAsia="en-US"/>
        </w:rPr>
        <w:t>biedt (waaronder bijvoorbeeld afstandsleren</w:t>
      </w:r>
      <w:r w:rsidR="00FD5C6E">
        <w:rPr>
          <w:rFonts w:ascii="Cera PRO" w:eastAsiaTheme="minorHAnsi" w:hAnsi="Cera PRO" w:cs="FranklinGothic-Demi"/>
          <w:color w:val="1D1D1B"/>
          <w:sz w:val="19"/>
          <w:szCs w:val="19"/>
          <w:lang w:eastAsia="en-US"/>
        </w:rPr>
        <w:t xml:space="preserve"> of blended learning</w:t>
      </w:r>
      <w:r w:rsidR="007D275B">
        <w:rPr>
          <w:rFonts w:ascii="Cera PRO" w:eastAsiaTheme="minorHAnsi" w:hAnsi="Cera PRO" w:cs="FranklinGothic-Demi"/>
          <w:color w:val="1D1D1B"/>
          <w:sz w:val="19"/>
          <w:szCs w:val="19"/>
          <w:lang w:eastAsia="en-US"/>
        </w:rPr>
        <w:t>); zie hiervoor ook de kennisbasis ict.</w:t>
      </w:r>
    </w:p>
    <w:p w14:paraId="0946B26D" w14:textId="77777777" w:rsidR="00422776" w:rsidRPr="00E214C1" w:rsidRDefault="00422776" w:rsidP="0063246D">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b/>
          <w:color w:val="1D1D1B"/>
          <w:sz w:val="19"/>
          <w:szCs w:val="19"/>
          <w:lang w:eastAsia="en-US"/>
        </w:rPr>
      </w:pPr>
      <w:r>
        <w:rPr>
          <w:rFonts w:ascii="Cera PRO" w:eastAsiaTheme="minorHAnsi" w:hAnsi="Cera PRO" w:cs="FranklinGothic-Demi"/>
          <w:color w:val="1D1D1B"/>
          <w:sz w:val="19"/>
          <w:szCs w:val="19"/>
          <w:lang w:eastAsia="en-US"/>
        </w:rPr>
        <w:tab/>
      </w:r>
      <w:r w:rsidRPr="00E214C1">
        <w:rPr>
          <w:rFonts w:ascii="Cera PRO" w:eastAsiaTheme="minorHAnsi" w:hAnsi="Cera PRO" w:cs="FranklinGothic-Demi"/>
          <w:b/>
          <w:color w:val="1D1D1B"/>
          <w:sz w:val="19"/>
          <w:szCs w:val="19"/>
          <w:lang w:eastAsia="en-US"/>
        </w:rPr>
        <w:t>Resultaten:</w:t>
      </w:r>
    </w:p>
    <w:p w14:paraId="7837B58B" w14:textId="376A1AC1"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tabs>
          <w:tab w:val="left" w:pos="709"/>
          <w:tab w:val="left" w:pos="851"/>
        </w:tabs>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 xml:space="preserve">Een uitvoeringspraktijk met mogelijkheden voor flexibilisering en maatwerk naar doel, doelgroep, </w:t>
      </w:r>
      <w:r w:rsidR="00FD5C6E">
        <w:rPr>
          <w:rFonts w:ascii="Cera PRO" w:eastAsiaTheme="minorHAnsi" w:hAnsi="Cera PRO" w:cs="FranklinGothic-Book"/>
          <w:color w:val="1D1D1B"/>
          <w:sz w:val="19"/>
          <w:szCs w:val="19"/>
          <w:lang w:eastAsia="en-US"/>
        </w:rPr>
        <w:t>werk</w:t>
      </w:r>
      <w:r w:rsidRPr="00950EE3">
        <w:rPr>
          <w:rFonts w:ascii="Cera PRO" w:eastAsiaTheme="minorHAnsi" w:hAnsi="Cera PRO" w:cs="FranklinGothic-Book"/>
          <w:color w:val="1D1D1B"/>
          <w:sz w:val="19"/>
          <w:szCs w:val="19"/>
          <w:lang w:eastAsia="en-US"/>
        </w:rPr>
        <w:t>stijlen, vorm en context.</w:t>
      </w:r>
    </w:p>
    <w:p w14:paraId="0C3C8D4F" w14:textId="77777777" w:rsidR="00422776" w:rsidRDefault="00422776" w:rsidP="0063246D">
      <w:pPr>
        <w:pBdr>
          <w:top w:val="none" w:sz="0" w:space="0" w:color="auto"/>
          <w:left w:val="none" w:sz="0" w:space="0" w:color="auto"/>
          <w:bottom w:val="none" w:sz="0" w:space="0" w:color="auto"/>
          <w:right w:val="none" w:sz="0" w:space="0" w:color="auto"/>
          <w:between w:val="none" w:sz="0" w:space="0" w:color="auto"/>
        </w:pBdr>
        <w:tabs>
          <w:tab w:val="left" w:pos="709"/>
          <w:tab w:val="left" w:pos="851"/>
        </w:tabs>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Een uitvoeringspraktijk waarin – afhankelijk van doel en doelgroep – een balans gevonden is tussen theoretisch, methodisch en praktisch leren, waarbij de hiervoor benodigde kennis expliciet is gemaakt.</w:t>
      </w:r>
    </w:p>
    <w:p w14:paraId="0A05D443"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tabs>
          <w:tab w:val="left" w:pos="709"/>
          <w:tab w:val="left" w:pos="851"/>
        </w:tabs>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p>
    <w:p w14:paraId="1CACC989" w14:textId="0C51B49F" w:rsidR="00422776" w:rsidRDefault="00422776" w:rsidP="0063246D">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40784B">
        <w:rPr>
          <w:rFonts w:ascii="Cera PRO" w:eastAsiaTheme="minorHAnsi" w:hAnsi="Cera PRO" w:cs="FranklinGothic-Demi"/>
          <w:color w:val="5F497A" w:themeColor="accent4" w:themeShade="BF"/>
          <w:sz w:val="19"/>
          <w:szCs w:val="19"/>
          <w:lang w:eastAsia="en-US"/>
        </w:rPr>
        <w:t xml:space="preserve">3.3 </w:t>
      </w:r>
      <w:r w:rsidRPr="00950EE3">
        <w:rPr>
          <w:rFonts w:ascii="Cera PRO" w:eastAsiaTheme="minorHAnsi" w:hAnsi="Cera PRO" w:cs="FranklinGothic-Demi"/>
          <w:color w:val="FFD400"/>
          <w:sz w:val="19"/>
          <w:szCs w:val="19"/>
          <w:lang w:eastAsia="en-US"/>
        </w:rPr>
        <w:tab/>
      </w:r>
      <w:r w:rsidRPr="00950EE3">
        <w:rPr>
          <w:rFonts w:ascii="Cera PRO" w:eastAsiaTheme="minorHAnsi" w:hAnsi="Cera PRO" w:cs="FranklinGothic-Demi"/>
          <w:color w:val="1D1D1B"/>
          <w:sz w:val="19"/>
          <w:szCs w:val="19"/>
          <w:lang w:eastAsia="en-US"/>
        </w:rPr>
        <w:t xml:space="preserve">De docent – conform teamafspraken – werkvormen kiest die passen bij doel, doelgroep, </w:t>
      </w:r>
      <w:r w:rsidR="00367224">
        <w:rPr>
          <w:rFonts w:ascii="Cera PRO" w:eastAsiaTheme="minorHAnsi" w:hAnsi="Cera PRO" w:cs="FranklinGothic-Demi"/>
          <w:color w:val="1D1D1B"/>
          <w:sz w:val="19"/>
          <w:szCs w:val="19"/>
          <w:lang w:eastAsia="en-US"/>
        </w:rPr>
        <w:t>werk</w:t>
      </w:r>
      <w:r w:rsidRPr="00950EE3">
        <w:rPr>
          <w:rFonts w:ascii="Cera PRO" w:eastAsiaTheme="minorHAnsi" w:hAnsi="Cera PRO" w:cs="FranklinGothic-Demi"/>
          <w:color w:val="1D1D1B"/>
          <w:sz w:val="19"/>
          <w:szCs w:val="19"/>
          <w:lang w:eastAsia="en-US"/>
        </w:rPr>
        <w:t>stijlen van studenten en context van de leeractiviteit.</w:t>
      </w:r>
    </w:p>
    <w:p w14:paraId="2BBC5347" w14:textId="77777777" w:rsidR="00422776" w:rsidRDefault="00422776" w:rsidP="0063246D">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Pr>
          <w:rFonts w:ascii="Cera PRO" w:eastAsiaTheme="minorHAnsi" w:hAnsi="Cera PRO" w:cs="FranklinGothic-Demi"/>
          <w:color w:val="1D1D1B"/>
          <w:sz w:val="19"/>
          <w:szCs w:val="19"/>
          <w:lang w:eastAsia="en-US"/>
        </w:rPr>
        <w:tab/>
      </w:r>
      <w:r w:rsidRPr="00E214C1">
        <w:rPr>
          <w:rFonts w:ascii="Cera PRO" w:eastAsiaTheme="minorHAnsi" w:hAnsi="Cera PRO" w:cs="FranklinGothic-Demi"/>
          <w:b/>
          <w:color w:val="1D1D1B"/>
          <w:sz w:val="19"/>
          <w:szCs w:val="19"/>
          <w:lang w:eastAsia="en-US"/>
        </w:rPr>
        <w:t>Resultaat:</w:t>
      </w:r>
      <w:r w:rsidRPr="00950EE3">
        <w:rPr>
          <w:rFonts w:ascii="Cera PRO" w:eastAsiaTheme="minorHAnsi" w:hAnsi="Cera PRO" w:cs="FranklinGothic-Demi"/>
          <w:color w:val="1D1D1B"/>
          <w:sz w:val="19"/>
          <w:szCs w:val="19"/>
          <w:lang w:eastAsia="en-US"/>
        </w:rPr>
        <w:t xml:space="preserve"> </w:t>
      </w:r>
    </w:p>
    <w:p w14:paraId="3BEF9191" w14:textId="124FF0EA" w:rsidR="00422776" w:rsidRDefault="00422776" w:rsidP="0063246D">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Pr>
          <w:rFonts w:ascii="Cera PRO" w:eastAsiaTheme="minorHAnsi" w:hAnsi="Cera PRO" w:cs="FranklinGothic-Demi"/>
          <w:color w:val="1D1D1B"/>
          <w:sz w:val="19"/>
          <w:szCs w:val="19"/>
          <w:lang w:eastAsia="en-US"/>
        </w:rPr>
        <w:tab/>
      </w:r>
      <w:r w:rsidRPr="00950EE3">
        <w:rPr>
          <w:rFonts w:ascii="Cera PRO" w:eastAsiaTheme="minorHAnsi" w:hAnsi="Cera PRO" w:cs="FranklinGothic-Book"/>
          <w:color w:val="1D1D1B"/>
          <w:sz w:val="19"/>
          <w:szCs w:val="19"/>
          <w:lang w:eastAsia="en-US"/>
        </w:rPr>
        <w:t>Een uitvoeringspraktijk waarin de docent kan signaleren welke student een aangepaste aanpak nodig heeft, ondersteuning kan vragen of kan doorverwijzen naar specialisten.</w:t>
      </w:r>
    </w:p>
    <w:p w14:paraId="31D4C620" w14:textId="77777777" w:rsidR="00C04670" w:rsidRPr="00950EE3" w:rsidRDefault="00C04670" w:rsidP="0063246D">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p>
    <w:p w14:paraId="70B04868" w14:textId="77777777" w:rsidR="00422776" w:rsidRDefault="00422776" w:rsidP="0063246D">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40784B">
        <w:rPr>
          <w:rFonts w:ascii="Cera PRO" w:eastAsiaTheme="minorHAnsi" w:hAnsi="Cera PRO" w:cs="FranklinGothic-Demi"/>
          <w:color w:val="5F497A" w:themeColor="accent4" w:themeShade="BF"/>
          <w:sz w:val="19"/>
          <w:szCs w:val="19"/>
          <w:lang w:eastAsia="en-US"/>
        </w:rPr>
        <w:t xml:space="preserve">3.5 </w:t>
      </w:r>
      <w:r w:rsidRPr="00950EE3">
        <w:rPr>
          <w:rFonts w:ascii="Cera PRO" w:eastAsiaTheme="minorHAnsi" w:hAnsi="Cera PRO" w:cs="FranklinGothic-Demi"/>
          <w:color w:val="FFD400"/>
          <w:sz w:val="19"/>
          <w:szCs w:val="19"/>
          <w:lang w:eastAsia="en-US"/>
        </w:rPr>
        <w:tab/>
      </w:r>
      <w:r w:rsidRPr="00950EE3">
        <w:rPr>
          <w:rFonts w:ascii="Cera PRO" w:eastAsiaTheme="minorHAnsi" w:hAnsi="Cera PRO" w:cs="FranklinGothic-Demi"/>
          <w:color w:val="1D1D1B"/>
          <w:sz w:val="19"/>
          <w:szCs w:val="19"/>
          <w:lang w:eastAsia="en-US"/>
        </w:rPr>
        <w:t>De docent de taal- en rekenaspecten in zijn onderwijs</w:t>
      </w:r>
      <w:r w:rsidRPr="00085B65">
        <w:rPr>
          <w:rFonts w:ascii="Cera PRO" w:eastAsiaTheme="minorHAnsi" w:hAnsi="Cera PRO" w:cs="FranklinGothic-Demi"/>
          <w:color w:val="1D1D1B"/>
          <w:sz w:val="19"/>
          <w:szCs w:val="19"/>
          <w:lang w:eastAsia="en-US"/>
        </w:rPr>
        <w:t xml:space="preserve"> </w:t>
      </w:r>
      <w:r w:rsidRPr="00950EE3">
        <w:rPr>
          <w:rFonts w:ascii="Cera PRO" w:eastAsiaTheme="minorHAnsi" w:hAnsi="Cera PRO" w:cs="FranklinGothic-Demi"/>
          <w:color w:val="1D1D1B"/>
          <w:sz w:val="19"/>
          <w:szCs w:val="19"/>
          <w:lang w:eastAsia="en-US"/>
        </w:rPr>
        <w:t xml:space="preserve">herkent, deficiënties bij zijn studenten kan signaleren en zo nodig experts kan inschakelen. </w:t>
      </w:r>
    </w:p>
    <w:p w14:paraId="35D6AABA" w14:textId="77777777" w:rsidR="00422776" w:rsidRPr="00E214C1" w:rsidRDefault="00422776" w:rsidP="0063246D">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b/>
          <w:color w:val="1D1D1B"/>
          <w:sz w:val="19"/>
          <w:szCs w:val="19"/>
          <w:lang w:eastAsia="en-US"/>
        </w:rPr>
      </w:pPr>
      <w:r>
        <w:rPr>
          <w:rFonts w:ascii="Cera PRO" w:eastAsiaTheme="minorHAnsi" w:hAnsi="Cera PRO" w:cs="FranklinGothic-Demi"/>
          <w:color w:val="1D1D1B"/>
          <w:sz w:val="19"/>
          <w:szCs w:val="19"/>
          <w:lang w:eastAsia="en-US"/>
        </w:rPr>
        <w:tab/>
      </w:r>
      <w:r w:rsidRPr="00E214C1">
        <w:rPr>
          <w:rFonts w:ascii="Cera PRO" w:eastAsiaTheme="minorHAnsi" w:hAnsi="Cera PRO" w:cs="FranklinGothic-Demi"/>
          <w:b/>
          <w:color w:val="1D1D1B"/>
          <w:sz w:val="19"/>
          <w:szCs w:val="19"/>
          <w:lang w:eastAsia="en-US"/>
        </w:rPr>
        <w:t xml:space="preserve">Resultaat: </w:t>
      </w:r>
    </w:p>
    <w:p w14:paraId="55F2DD0E" w14:textId="68C087AA" w:rsidR="00C04670" w:rsidRDefault="00422776" w:rsidP="00C04670">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Book"/>
          <w:color w:val="1D1D1B"/>
          <w:sz w:val="19"/>
          <w:szCs w:val="19"/>
          <w:lang w:eastAsia="en-US"/>
        </w:rPr>
      </w:pPr>
      <w:r>
        <w:rPr>
          <w:rFonts w:ascii="Cera PRO" w:eastAsiaTheme="minorHAnsi" w:hAnsi="Cera PRO" w:cs="FranklinGothic-Book"/>
          <w:color w:val="1D1D1B"/>
          <w:sz w:val="19"/>
          <w:szCs w:val="19"/>
          <w:lang w:eastAsia="en-US"/>
        </w:rPr>
        <w:tab/>
      </w:r>
      <w:r w:rsidRPr="00950EE3">
        <w:rPr>
          <w:rFonts w:ascii="Cera PRO" w:eastAsiaTheme="minorHAnsi" w:hAnsi="Cera PRO" w:cs="FranklinGothic-Book"/>
          <w:color w:val="1D1D1B"/>
          <w:sz w:val="19"/>
          <w:szCs w:val="19"/>
          <w:lang w:eastAsia="en-US"/>
        </w:rPr>
        <w:t>De docent weet wat zijn collega taal of rekenen kan bijdragen en maakt daar efficiënt gebruik van.</w:t>
      </w:r>
    </w:p>
    <w:p w14:paraId="3D217992" w14:textId="77777777" w:rsidR="007D275B" w:rsidRDefault="007D275B" w:rsidP="00C04670">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p>
    <w:p w14:paraId="0C0A745C" w14:textId="1A0BE8E8" w:rsidR="00C04670" w:rsidRDefault="00C04670" w:rsidP="00C04670">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Pr>
          <w:rFonts w:ascii="Cera PRO" w:eastAsiaTheme="minorHAnsi" w:hAnsi="Cera PRO" w:cs="FranklinGothic-Demi"/>
          <w:color w:val="1D1D1B"/>
          <w:sz w:val="19"/>
          <w:szCs w:val="19"/>
          <w:lang w:eastAsia="en-US"/>
        </w:rPr>
        <w:t xml:space="preserve">3.4   </w:t>
      </w:r>
      <w:r w:rsidRPr="00950EE3">
        <w:rPr>
          <w:rFonts w:ascii="Cera PRO" w:eastAsiaTheme="minorHAnsi" w:hAnsi="Cera PRO" w:cs="FranklinGothic-Demi"/>
          <w:color w:val="1D1D1B"/>
          <w:sz w:val="19"/>
          <w:szCs w:val="19"/>
          <w:lang w:eastAsia="en-US"/>
        </w:rPr>
        <w:t>De docent</w:t>
      </w:r>
      <w:r>
        <w:rPr>
          <w:rFonts w:ascii="Cera PRO" w:eastAsiaTheme="minorHAnsi" w:hAnsi="Cera PRO" w:cs="FranklinGothic-Demi"/>
          <w:color w:val="1D1D1B"/>
          <w:sz w:val="19"/>
          <w:szCs w:val="19"/>
          <w:lang w:eastAsia="en-US"/>
        </w:rPr>
        <w:t xml:space="preserve"> houdt</w:t>
      </w:r>
      <w:r w:rsidRPr="00950EE3">
        <w:rPr>
          <w:rFonts w:ascii="Cera PRO" w:eastAsiaTheme="minorHAnsi" w:hAnsi="Cera PRO" w:cs="FranklinGothic-Demi"/>
          <w:color w:val="1D1D1B"/>
          <w:sz w:val="19"/>
          <w:szCs w:val="19"/>
          <w:lang w:eastAsia="en-US"/>
        </w:rPr>
        <w:t xml:space="preserve"> rekening houdt met verschillen tussen studenten en voorziet in een gerichte aanpak bij leerstoornissen of weet daarbij ondersteuning te vragen. </w:t>
      </w:r>
    </w:p>
    <w:p w14:paraId="1EF2C69A" w14:textId="1B248DFC" w:rsidR="00C04670" w:rsidRDefault="00C04670" w:rsidP="0063246D">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Book"/>
          <w:color w:val="1D1D1B"/>
          <w:sz w:val="19"/>
          <w:szCs w:val="19"/>
          <w:lang w:eastAsia="en-US"/>
        </w:rPr>
      </w:pPr>
      <w:r>
        <w:rPr>
          <w:rFonts w:ascii="Cera PRO" w:eastAsiaTheme="minorHAnsi" w:hAnsi="Cera PRO" w:cs="FranklinGothic-Demi"/>
          <w:color w:val="1D1D1B"/>
          <w:sz w:val="19"/>
          <w:szCs w:val="19"/>
          <w:lang w:eastAsia="en-US"/>
        </w:rPr>
        <w:t xml:space="preserve">        </w:t>
      </w:r>
      <w:r w:rsidRPr="00804690">
        <w:rPr>
          <w:rFonts w:ascii="Cera PRO" w:eastAsiaTheme="minorHAnsi" w:hAnsi="Cera PRO" w:cs="FranklinGothic-Demi"/>
          <w:b/>
          <w:color w:val="1D1D1B"/>
          <w:sz w:val="19"/>
          <w:szCs w:val="19"/>
          <w:lang w:eastAsia="en-US"/>
        </w:rPr>
        <w:t>Resultaat:</w:t>
      </w:r>
      <w:r w:rsidRPr="00950EE3">
        <w:rPr>
          <w:rFonts w:ascii="Cera PRO" w:eastAsiaTheme="minorHAnsi" w:hAnsi="Cera PRO" w:cs="FranklinGothic-Demi"/>
          <w:color w:val="1D1D1B"/>
          <w:sz w:val="19"/>
          <w:szCs w:val="19"/>
          <w:lang w:eastAsia="en-US"/>
        </w:rPr>
        <w:t xml:space="preserve"> </w:t>
      </w:r>
      <w:r w:rsidRPr="00950EE3">
        <w:rPr>
          <w:rFonts w:ascii="Cera PRO" w:eastAsiaTheme="minorHAnsi" w:hAnsi="Cera PRO" w:cs="FranklinGothic-Book"/>
          <w:color w:val="1D1D1B"/>
          <w:sz w:val="19"/>
          <w:szCs w:val="19"/>
          <w:lang w:eastAsia="en-US"/>
        </w:rPr>
        <w:t>Een evenwichtig aanbod van verschillende leeractiviteiten (theorielessen, trainingen en workshops), met theoretische, praktische en integrale opdrachten.</w:t>
      </w:r>
    </w:p>
    <w:p w14:paraId="1C0C3594"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p>
    <w:p w14:paraId="1B702132" w14:textId="77777777" w:rsidR="00422776" w:rsidRDefault="00422776" w:rsidP="0063246D">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40784B">
        <w:rPr>
          <w:rFonts w:ascii="Cera PRO" w:eastAsiaTheme="minorHAnsi" w:hAnsi="Cera PRO" w:cs="FranklinGothic-Demi"/>
          <w:color w:val="5F497A" w:themeColor="accent4" w:themeShade="BF"/>
          <w:sz w:val="19"/>
          <w:szCs w:val="19"/>
          <w:lang w:eastAsia="en-US"/>
        </w:rPr>
        <w:t xml:space="preserve">3.6 </w:t>
      </w:r>
      <w:r w:rsidRPr="00950EE3">
        <w:rPr>
          <w:rFonts w:ascii="Cera PRO" w:eastAsiaTheme="minorHAnsi" w:hAnsi="Cera PRO" w:cs="FranklinGothic-Demi"/>
          <w:color w:val="FFD400"/>
          <w:sz w:val="19"/>
          <w:szCs w:val="19"/>
          <w:lang w:eastAsia="en-US"/>
        </w:rPr>
        <w:tab/>
      </w:r>
      <w:r w:rsidRPr="00950EE3">
        <w:rPr>
          <w:rFonts w:ascii="Cera PRO" w:eastAsiaTheme="minorHAnsi" w:hAnsi="Cera PRO" w:cs="FranklinGothic-Demi"/>
          <w:color w:val="1D1D1B"/>
          <w:sz w:val="19"/>
          <w:szCs w:val="19"/>
          <w:lang w:eastAsia="en-US"/>
        </w:rPr>
        <w:t xml:space="preserve">De docent de studenten begeleidt bij het uitvoeren van de leeractiviteiten, op basis van team- en instellingsafspraken. </w:t>
      </w:r>
    </w:p>
    <w:p w14:paraId="37B63802" w14:textId="77777777" w:rsidR="00422776" w:rsidRPr="00E214C1" w:rsidRDefault="00422776" w:rsidP="0063246D">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b/>
          <w:color w:val="1D1D1B"/>
          <w:sz w:val="19"/>
          <w:szCs w:val="19"/>
          <w:lang w:eastAsia="en-US"/>
        </w:rPr>
      </w:pPr>
      <w:r>
        <w:rPr>
          <w:rFonts w:ascii="Cera PRO" w:eastAsiaTheme="minorHAnsi" w:hAnsi="Cera PRO" w:cs="FranklinGothic-Demi"/>
          <w:color w:val="1D1D1B"/>
          <w:sz w:val="19"/>
          <w:szCs w:val="19"/>
          <w:lang w:eastAsia="en-US"/>
        </w:rPr>
        <w:tab/>
      </w:r>
      <w:r w:rsidRPr="00E214C1">
        <w:rPr>
          <w:rFonts w:ascii="Cera PRO" w:eastAsiaTheme="minorHAnsi" w:hAnsi="Cera PRO" w:cs="FranklinGothic-Demi"/>
          <w:b/>
          <w:color w:val="1D1D1B"/>
          <w:sz w:val="19"/>
          <w:szCs w:val="19"/>
          <w:lang w:eastAsia="en-US"/>
        </w:rPr>
        <w:t>Resultaten:</w:t>
      </w:r>
    </w:p>
    <w:p w14:paraId="648F6B15"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tabs>
          <w:tab w:val="left" w:pos="709"/>
          <w:tab w:val="left" w:pos="993"/>
        </w:tabs>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Een onlosmakelijk met de onderwijsuitvoering verbonden set van resultaatgerichte begeleidingshandelingen, bestaande uit:</w:t>
      </w:r>
    </w:p>
    <w:p w14:paraId="6D0BF3F8"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tabs>
          <w:tab w:val="left" w:pos="567"/>
          <w:tab w:val="left" w:pos="993"/>
        </w:tabs>
        <w:autoSpaceDE w:val="0"/>
        <w:autoSpaceDN w:val="0"/>
        <w:adjustRightInd w:val="0"/>
        <w:spacing w:line="269" w:lineRule="auto"/>
        <w:ind w:left="851" w:hanging="142"/>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observeren van studenten tijdens hun leeractiviteiten;</w:t>
      </w:r>
    </w:p>
    <w:p w14:paraId="7E9B6E25"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tabs>
          <w:tab w:val="left" w:pos="567"/>
          <w:tab w:val="left" w:pos="993"/>
        </w:tabs>
        <w:autoSpaceDE w:val="0"/>
        <w:autoSpaceDN w:val="0"/>
        <w:adjustRightInd w:val="0"/>
        <w:spacing w:line="269" w:lineRule="auto"/>
        <w:ind w:left="851" w:hanging="142"/>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handelen en interventies afstemmen op het leerproces (leren leren, leren attribueren, leren reguleren) en leerresultaten van de studenten;</w:t>
      </w:r>
    </w:p>
    <w:p w14:paraId="2BDD87CA"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tabs>
          <w:tab w:val="left" w:pos="567"/>
          <w:tab w:val="left" w:pos="993"/>
        </w:tabs>
        <w:autoSpaceDE w:val="0"/>
        <w:autoSpaceDN w:val="0"/>
        <w:adjustRightInd w:val="0"/>
        <w:spacing w:line="269" w:lineRule="auto"/>
        <w:ind w:left="851" w:hanging="142"/>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lastRenderedPageBreak/>
        <w:t>- met de student registreren van de voortgang;</w:t>
      </w:r>
    </w:p>
    <w:p w14:paraId="6CAF1E15"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tabs>
          <w:tab w:val="left" w:pos="567"/>
          <w:tab w:val="left" w:pos="993"/>
        </w:tabs>
        <w:autoSpaceDE w:val="0"/>
        <w:autoSpaceDN w:val="0"/>
        <w:adjustRightInd w:val="0"/>
        <w:spacing w:line="269" w:lineRule="auto"/>
        <w:ind w:left="851" w:hanging="142"/>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met collega’s de voortgang en gewenste interventies en communicatie bespreken.</w:t>
      </w:r>
    </w:p>
    <w:p w14:paraId="1521F355" w14:textId="77777777" w:rsidR="00422776" w:rsidRDefault="00422776" w:rsidP="0063246D">
      <w:pPr>
        <w:pBdr>
          <w:top w:val="none" w:sz="0" w:space="0" w:color="auto"/>
          <w:left w:val="none" w:sz="0" w:space="0" w:color="auto"/>
          <w:bottom w:val="none" w:sz="0" w:space="0" w:color="auto"/>
          <w:right w:val="none" w:sz="0" w:space="0" w:color="auto"/>
          <w:between w:val="none" w:sz="0" w:space="0" w:color="auto"/>
        </w:pBdr>
        <w:tabs>
          <w:tab w:val="left" w:pos="709"/>
          <w:tab w:val="left" w:pos="993"/>
        </w:tabs>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Het leerproces evalueren om vast te stellen of het tot de gewenste resultaten leidt.</w:t>
      </w:r>
    </w:p>
    <w:p w14:paraId="5280C657"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tabs>
          <w:tab w:val="left" w:pos="709"/>
          <w:tab w:val="left" w:pos="993"/>
        </w:tabs>
        <w:autoSpaceDE w:val="0"/>
        <w:autoSpaceDN w:val="0"/>
        <w:adjustRightInd w:val="0"/>
        <w:spacing w:line="269" w:lineRule="auto"/>
        <w:ind w:left="709" w:hanging="283"/>
        <w:rPr>
          <w:rFonts w:ascii="Cera PRO" w:eastAsiaTheme="minorHAnsi" w:hAnsi="Cera PRO" w:cs="FranklinGothic-Demi"/>
          <w:color w:val="1D1D1B"/>
          <w:sz w:val="19"/>
          <w:szCs w:val="19"/>
          <w:lang w:eastAsia="en-US"/>
        </w:rPr>
      </w:pPr>
    </w:p>
    <w:p w14:paraId="3145D5DE" w14:textId="77777777" w:rsidR="00422776" w:rsidRDefault="00422776" w:rsidP="0063246D">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40784B">
        <w:rPr>
          <w:rFonts w:ascii="Cera PRO" w:eastAsiaTheme="minorHAnsi" w:hAnsi="Cera PRO" w:cs="FranklinGothic-Demi"/>
          <w:color w:val="5F497A" w:themeColor="accent4" w:themeShade="BF"/>
          <w:sz w:val="19"/>
          <w:szCs w:val="19"/>
          <w:lang w:eastAsia="en-US"/>
        </w:rPr>
        <w:t xml:space="preserve">3.7 </w:t>
      </w:r>
      <w:r w:rsidRPr="00950EE3">
        <w:rPr>
          <w:rFonts w:ascii="Cera PRO" w:eastAsiaTheme="minorHAnsi" w:hAnsi="Cera PRO" w:cs="FranklinGothic-Demi"/>
          <w:color w:val="FFD400"/>
          <w:sz w:val="19"/>
          <w:szCs w:val="19"/>
          <w:lang w:eastAsia="en-US"/>
        </w:rPr>
        <w:tab/>
      </w:r>
      <w:r w:rsidRPr="00950EE3">
        <w:rPr>
          <w:rFonts w:ascii="Cera PRO" w:eastAsiaTheme="minorHAnsi" w:hAnsi="Cera PRO" w:cs="FranklinGothic-Demi"/>
          <w:color w:val="1D1D1B"/>
          <w:sz w:val="19"/>
          <w:szCs w:val="19"/>
          <w:lang w:eastAsia="en-US"/>
        </w:rPr>
        <w:t xml:space="preserve">De docent de uitvoering van het programma evalueert en de effectiviteit van de ingezette activiteiten en begeleidingsvormen met de direct betrokkenen (in samenwerking met het team) en trekt daaruit lessen voor verbetering. </w:t>
      </w:r>
    </w:p>
    <w:p w14:paraId="5F2A6C74" w14:textId="77777777" w:rsidR="00422776" w:rsidRPr="00E214C1" w:rsidRDefault="00422776" w:rsidP="0063246D">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b/>
          <w:color w:val="1D1D1B"/>
          <w:sz w:val="19"/>
          <w:szCs w:val="19"/>
          <w:lang w:eastAsia="en-US"/>
        </w:rPr>
      </w:pPr>
      <w:r>
        <w:rPr>
          <w:rFonts w:ascii="Cera PRO" w:eastAsiaTheme="minorHAnsi" w:hAnsi="Cera PRO" w:cs="FranklinGothic-Demi"/>
          <w:color w:val="1D1D1B"/>
          <w:sz w:val="19"/>
          <w:szCs w:val="19"/>
          <w:lang w:eastAsia="en-US"/>
        </w:rPr>
        <w:tab/>
      </w:r>
      <w:r w:rsidRPr="00E214C1">
        <w:rPr>
          <w:rFonts w:ascii="Cera PRO" w:eastAsiaTheme="minorHAnsi" w:hAnsi="Cera PRO" w:cs="FranklinGothic-Demi"/>
          <w:b/>
          <w:color w:val="1D1D1B"/>
          <w:sz w:val="19"/>
          <w:szCs w:val="19"/>
          <w:lang w:eastAsia="en-US"/>
        </w:rPr>
        <w:t>Resultaten:</w:t>
      </w:r>
    </w:p>
    <w:p w14:paraId="798F90ED"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tabs>
          <w:tab w:val="left" w:pos="709"/>
          <w:tab w:val="left" w:pos="1276"/>
        </w:tabs>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Een kwaliteitscyclus waarin leeractiviteiten worden geëvalueerd (ook door studenten) en bijgesteld. Richtinggevend bij de evaluatie zijn:</w:t>
      </w:r>
    </w:p>
    <w:p w14:paraId="13B7DECB"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tabs>
          <w:tab w:val="left" w:pos="709"/>
          <w:tab w:val="left" w:pos="1276"/>
        </w:tabs>
        <w:autoSpaceDE w:val="0"/>
        <w:autoSpaceDN w:val="0"/>
        <w:adjustRightInd w:val="0"/>
        <w:spacing w:line="269" w:lineRule="auto"/>
        <w:ind w:left="709"/>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leerbaarheid;</w:t>
      </w:r>
    </w:p>
    <w:p w14:paraId="0FEACD9E"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tabs>
          <w:tab w:val="left" w:pos="709"/>
          <w:tab w:val="left" w:pos="1276"/>
        </w:tabs>
        <w:autoSpaceDE w:val="0"/>
        <w:autoSpaceDN w:val="0"/>
        <w:adjustRightInd w:val="0"/>
        <w:spacing w:line="269" w:lineRule="auto"/>
        <w:ind w:left="709"/>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verbetering van de leerresultaten;</w:t>
      </w:r>
    </w:p>
    <w:p w14:paraId="3DDEDEE5"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tabs>
          <w:tab w:val="left" w:pos="709"/>
          <w:tab w:val="left" w:pos="1276"/>
        </w:tabs>
        <w:autoSpaceDE w:val="0"/>
        <w:autoSpaceDN w:val="0"/>
        <w:adjustRightInd w:val="0"/>
        <w:spacing w:line="269" w:lineRule="auto"/>
        <w:ind w:left="709"/>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relevantie voor de beroepspraktijk;</w:t>
      </w:r>
    </w:p>
    <w:p w14:paraId="2A19CF62"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tabs>
          <w:tab w:val="left" w:pos="709"/>
          <w:tab w:val="left" w:pos="1276"/>
        </w:tabs>
        <w:autoSpaceDE w:val="0"/>
        <w:autoSpaceDN w:val="0"/>
        <w:adjustRightInd w:val="0"/>
        <w:spacing w:line="269" w:lineRule="auto"/>
        <w:ind w:left="709"/>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performance docenten.</w:t>
      </w:r>
    </w:p>
    <w:p w14:paraId="3B35B46D" w14:textId="71A09B23" w:rsidR="00422776" w:rsidRDefault="00422776" w:rsidP="0063246D">
      <w:pPr>
        <w:pBdr>
          <w:top w:val="none" w:sz="0" w:space="0" w:color="auto"/>
          <w:left w:val="none" w:sz="0" w:space="0" w:color="auto"/>
          <w:bottom w:val="none" w:sz="0" w:space="0" w:color="auto"/>
          <w:right w:val="none" w:sz="0" w:space="0" w:color="auto"/>
          <w:between w:val="none" w:sz="0" w:space="0" w:color="auto"/>
        </w:pBdr>
        <w:tabs>
          <w:tab w:val="left" w:pos="709"/>
          <w:tab w:val="left" w:pos="1276"/>
        </w:tabs>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Een jaarlijkse evaluatie in relatie tot het instrumentarium voor kwaliteitszorg en rendementsgegevens.</w:t>
      </w:r>
      <w:r w:rsidR="00C04670">
        <w:rPr>
          <w:rFonts w:ascii="Cera PRO" w:eastAsiaTheme="minorHAnsi" w:hAnsi="Cera PRO" w:cs="FranklinGothic-Book"/>
          <w:color w:val="1D1D1B"/>
          <w:sz w:val="19"/>
          <w:szCs w:val="19"/>
          <w:lang w:eastAsia="en-US"/>
        </w:rPr>
        <w:t>(bijvoorbeeld inzicht in de voortijdig schoolverlaters)</w:t>
      </w:r>
    </w:p>
    <w:p w14:paraId="16577A90" w14:textId="77777777" w:rsidR="00422776" w:rsidRDefault="00422776" w:rsidP="0063246D">
      <w:pPr>
        <w:pBdr>
          <w:top w:val="none" w:sz="0" w:space="0" w:color="auto"/>
          <w:left w:val="none" w:sz="0" w:space="0" w:color="auto"/>
          <w:bottom w:val="none" w:sz="0" w:space="0" w:color="auto"/>
          <w:right w:val="none" w:sz="0" w:space="0" w:color="auto"/>
          <w:between w:val="none" w:sz="0" w:space="0" w:color="auto"/>
        </w:pBdr>
        <w:tabs>
          <w:tab w:val="left" w:pos="709"/>
          <w:tab w:val="left" w:pos="1276"/>
        </w:tabs>
        <w:autoSpaceDE w:val="0"/>
        <w:autoSpaceDN w:val="0"/>
        <w:adjustRightInd w:val="0"/>
        <w:spacing w:line="269" w:lineRule="auto"/>
        <w:rPr>
          <w:rFonts w:ascii="Cera PRO" w:eastAsiaTheme="minorHAnsi" w:hAnsi="Cera PRO" w:cs="FranklinGothic-Book"/>
          <w:color w:val="1D1D1B"/>
          <w:sz w:val="19"/>
          <w:szCs w:val="19"/>
          <w:lang w:eastAsia="en-US"/>
        </w:rPr>
      </w:pPr>
    </w:p>
    <w:p w14:paraId="3505AC4C" w14:textId="77777777" w:rsidR="00422776" w:rsidRPr="00950EE3" w:rsidRDefault="00422776" w:rsidP="0063246D">
      <w:pPr>
        <w:spacing w:line="269" w:lineRule="auto"/>
        <w:rPr>
          <w:rFonts w:ascii="Cera PRO" w:eastAsia="Arial" w:hAnsi="Cera PRO" w:cs="Arial"/>
          <w:sz w:val="19"/>
          <w:szCs w:val="19"/>
        </w:rPr>
      </w:pPr>
    </w:p>
    <w:p w14:paraId="35AFAC1D" w14:textId="12AE894D" w:rsidR="00422776" w:rsidRPr="00950EE3" w:rsidRDefault="006F1F50" w:rsidP="0063246D">
      <w:pPr>
        <w:spacing w:line="269" w:lineRule="auto"/>
        <w:rPr>
          <w:rFonts w:ascii="Cera PRO" w:eastAsia="Arial" w:hAnsi="Cera PRO" w:cs="Arial"/>
          <w:sz w:val="19"/>
          <w:szCs w:val="19"/>
        </w:rPr>
      </w:pPr>
      <w:r>
        <w:rPr>
          <w:rFonts w:ascii="Cera PRO" w:eastAsia="Arial" w:hAnsi="Cera PRO" w:cs="Arial"/>
          <w:b/>
          <w:i/>
          <w:sz w:val="19"/>
          <w:szCs w:val="19"/>
        </w:rPr>
        <w:br w:type="column"/>
      </w:r>
      <w:r w:rsidR="00422776" w:rsidRPr="00950EE3">
        <w:rPr>
          <w:rFonts w:ascii="Cera PRO" w:eastAsia="Arial" w:hAnsi="Cera PRO" w:cs="Arial"/>
          <w:b/>
          <w:i/>
          <w:sz w:val="19"/>
          <w:szCs w:val="19"/>
        </w:rPr>
        <w:lastRenderedPageBreak/>
        <w:t>Hierin laat hij zien dat hij kennis en kunde van de taak heeft door:</w:t>
      </w:r>
    </w:p>
    <w:p w14:paraId="2F6A9978" w14:textId="77777777" w:rsidR="00422776" w:rsidRDefault="00422776" w:rsidP="0063246D">
      <w:pPr>
        <w:autoSpaceDE w:val="0"/>
        <w:autoSpaceDN w:val="0"/>
        <w:adjustRightInd w:val="0"/>
        <w:spacing w:line="269" w:lineRule="auto"/>
        <w:rPr>
          <w:rFonts w:ascii="Cera PRO" w:hAnsi="Cera PRO" w:cs="FranklinGothic-Book"/>
          <w:color w:val="1D1D1B"/>
          <w:sz w:val="19"/>
          <w:szCs w:val="19"/>
        </w:rPr>
      </w:pPr>
      <w:r w:rsidRPr="00950EE3">
        <w:rPr>
          <w:rFonts w:ascii="Cera PRO" w:eastAsiaTheme="minorHAnsi" w:hAnsi="Cera PRO" w:cs="FranklinGothic-Book"/>
          <w:color w:val="1D1D1B"/>
          <w:sz w:val="19"/>
          <w:szCs w:val="19"/>
          <w:lang w:eastAsia="en-US"/>
        </w:rPr>
        <w:t>Vakinhoudelijk:</w:t>
      </w:r>
      <w:r w:rsidRPr="00085B65">
        <w:rPr>
          <w:rFonts w:ascii="Cera PRO" w:hAnsi="Cera PRO" w:cs="FranklinGothic-Book"/>
          <w:color w:val="1D1D1B"/>
          <w:sz w:val="19"/>
          <w:szCs w:val="19"/>
        </w:rPr>
        <w:t xml:space="preserve"> </w:t>
      </w:r>
    </w:p>
    <w:p w14:paraId="278E6EA1" w14:textId="77777777" w:rsidR="00422776" w:rsidRPr="00DA0A21" w:rsidRDefault="00422776" w:rsidP="009D3686">
      <w:pPr>
        <w:pStyle w:val="Lijstalinea"/>
        <w:numPr>
          <w:ilvl w:val="0"/>
          <w:numId w:val="70"/>
        </w:numPr>
        <w:autoSpaceDE w:val="0"/>
        <w:autoSpaceDN w:val="0"/>
        <w:adjustRightInd w:val="0"/>
        <w:spacing w:line="269" w:lineRule="auto"/>
        <w:ind w:left="284" w:hanging="284"/>
        <w:rPr>
          <w:rFonts w:ascii="Cera PRO" w:hAnsi="Cera PRO" w:cs="FranklinGothic-Book"/>
          <w:color w:val="1D1D1B"/>
          <w:sz w:val="19"/>
          <w:szCs w:val="19"/>
        </w:rPr>
      </w:pPr>
      <w:r w:rsidRPr="00DA0A21">
        <w:rPr>
          <w:rFonts w:ascii="Cera PRO" w:hAnsi="Cera PRO" w:cs="FranklinGothic-Book"/>
          <w:color w:val="1D1D1B"/>
          <w:sz w:val="19"/>
          <w:szCs w:val="19"/>
        </w:rPr>
        <w:t>een samenhangend geheel weet te maken van de diverse delen van het onderwijsprogramma (theorielessen, trainingen, workshops en integrale opdrachten), rekening houdend met verschillen tussen studenten en met taal- en rekenaspecten in de context van het beroep;</w:t>
      </w:r>
    </w:p>
    <w:p w14:paraId="3C723AE7" w14:textId="5B54EFC0" w:rsidR="00422776" w:rsidRPr="00BE1CD8" w:rsidRDefault="00422776" w:rsidP="009D3686">
      <w:pPr>
        <w:pStyle w:val="Lijstalinea"/>
        <w:numPr>
          <w:ilvl w:val="0"/>
          <w:numId w:val="70"/>
        </w:numPr>
        <w:autoSpaceDE w:val="0"/>
        <w:autoSpaceDN w:val="0"/>
        <w:adjustRightInd w:val="0"/>
        <w:spacing w:line="269" w:lineRule="auto"/>
        <w:ind w:left="284" w:hanging="284"/>
        <w:rPr>
          <w:rFonts w:ascii="Cera PRO" w:hAnsi="Cera PRO" w:cs="FranklinGothic-Book"/>
          <w:color w:val="1D1D1B"/>
          <w:sz w:val="19"/>
          <w:szCs w:val="19"/>
        </w:rPr>
      </w:pPr>
      <w:r w:rsidRPr="00BE1CD8">
        <w:rPr>
          <w:rFonts w:ascii="Cera PRO" w:hAnsi="Cera PRO" w:cs="FranklinGothic-Book"/>
          <w:color w:val="1D1D1B"/>
          <w:sz w:val="19"/>
          <w:szCs w:val="19"/>
        </w:rPr>
        <w:t xml:space="preserve">de stof beheerst (kennis en vaardigheden) en de theoretische en praktische achtergronden daarvan te kennen, met name gericht op de (actuele) doelsituatie; </w:t>
      </w:r>
    </w:p>
    <w:p w14:paraId="054A9320" w14:textId="77777777" w:rsidR="00422776" w:rsidRPr="00DA0A21" w:rsidRDefault="00422776" w:rsidP="009D3686">
      <w:pPr>
        <w:pStyle w:val="Lijstalinea"/>
        <w:numPr>
          <w:ilvl w:val="0"/>
          <w:numId w:val="70"/>
        </w:numPr>
        <w:autoSpaceDE w:val="0"/>
        <w:autoSpaceDN w:val="0"/>
        <w:adjustRightInd w:val="0"/>
        <w:spacing w:line="269" w:lineRule="auto"/>
        <w:ind w:left="284" w:hanging="284"/>
        <w:rPr>
          <w:rFonts w:ascii="Cera PRO" w:hAnsi="Cera PRO" w:cs="FranklinGothic-Book"/>
          <w:color w:val="1D1D1B"/>
          <w:sz w:val="19"/>
          <w:szCs w:val="19"/>
        </w:rPr>
      </w:pPr>
      <w:r w:rsidRPr="00DA0A21">
        <w:rPr>
          <w:rFonts w:ascii="Cera PRO" w:hAnsi="Cera PRO" w:cs="FranklinGothic-Book"/>
          <w:color w:val="1D1D1B"/>
          <w:sz w:val="19"/>
          <w:szCs w:val="19"/>
        </w:rPr>
        <w:t>een netwerk op</w:t>
      </w:r>
      <w:r>
        <w:rPr>
          <w:rFonts w:ascii="Cera PRO" w:hAnsi="Cera PRO" w:cs="FranklinGothic-Book"/>
          <w:color w:val="1D1D1B"/>
          <w:sz w:val="19"/>
          <w:szCs w:val="19"/>
        </w:rPr>
        <w:t xml:space="preserve"> te </w:t>
      </w:r>
      <w:r w:rsidRPr="00DA0A21">
        <w:rPr>
          <w:rFonts w:ascii="Cera PRO" w:hAnsi="Cera PRO" w:cs="FranklinGothic-Book"/>
          <w:color w:val="1D1D1B"/>
          <w:sz w:val="19"/>
          <w:szCs w:val="19"/>
        </w:rPr>
        <w:t>bouwen, gericht op een adequate en wat de beroepscontext betreft actuele onderwijspraktijk;</w:t>
      </w:r>
    </w:p>
    <w:p w14:paraId="18FAF8FC" w14:textId="77777777" w:rsidR="00422776" w:rsidRPr="00DA0A21" w:rsidRDefault="00422776" w:rsidP="009D3686">
      <w:pPr>
        <w:pStyle w:val="Lijstalinea"/>
        <w:numPr>
          <w:ilvl w:val="0"/>
          <w:numId w:val="70"/>
        </w:numPr>
        <w:autoSpaceDE w:val="0"/>
        <w:autoSpaceDN w:val="0"/>
        <w:adjustRightInd w:val="0"/>
        <w:spacing w:line="269" w:lineRule="auto"/>
        <w:ind w:left="284" w:hanging="284"/>
        <w:rPr>
          <w:rFonts w:ascii="Cera PRO" w:hAnsi="Cera PRO" w:cs="FranklinGothic-Book"/>
          <w:color w:val="1D1D1B"/>
          <w:sz w:val="19"/>
          <w:szCs w:val="19"/>
        </w:rPr>
      </w:pPr>
      <w:r w:rsidRPr="00DA0A21">
        <w:rPr>
          <w:rFonts w:ascii="Cera PRO" w:hAnsi="Cera PRO" w:cs="FranklinGothic-Book"/>
          <w:color w:val="1D1D1B"/>
          <w:sz w:val="19"/>
          <w:szCs w:val="19"/>
        </w:rPr>
        <w:t xml:space="preserve">actuele kennis van de beroepen waarvoor wordt opgeleid </w:t>
      </w:r>
      <w:r>
        <w:rPr>
          <w:rFonts w:ascii="Cera PRO" w:hAnsi="Cera PRO" w:cs="FranklinGothic-Book"/>
          <w:color w:val="1D1D1B"/>
          <w:sz w:val="19"/>
          <w:szCs w:val="19"/>
        </w:rPr>
        <w:t xml:space="preserve">te hebben </w:t>
      </w:r>
      <w:r w:rsidRPr="00DA0A21">
        <w:rPr>
          <w:rFonts w:ascii="Cera PRO" w:hAnsi="Cera PRO" w:cs="FranklinGothic-Book"/>
          <w:color w:val="1D1D1B"/>
          <w:sz w:val="19"/>
          <w:szCs w:val="19"/>
        </w:rPr>
        <w:t>door de ontwikkelingen in het werkveld nauwlettend te volgen;</w:t>
      </w:r>
    </w:p>
    <w:p w14:paraId="6F2EA486" w14:textId="77777777" w:rsidR="00422776" w:rsidRPr="00DA0A21" w:rsidRDefault="00422776" w:rsidP="009D3686">
      <w:pPr>
        <w:pStyle w:val="Lijstalinea"/>
        <w:numPr>
          <w:ilvl w:val="0"/>
          <w:numId w:val="70"/>
        </w:numPr>
        <w:autoSpaceDE w:val="0"/>
        <w:autoSpaceDN w:val="0"/>
        <w:adjustRightInd w:val="0"/>
        <w:spacing w:line="269" w:lineRule="auto"/>
        <w:ind w:left="284" w:hanging="284"/>
        <w:rPr>
          <w:rFonts w:ascii="Cera PRO" w:hAnsi="Cera PRO" w:cs="FranklinGothic-Book"/>
          <w:color w:val="1D1D1B"/>
          <w:sz w:val="19"/>
          <w:szCs w:val="19"/>
        </w:rPr>
      </w:pPr>
      <w:r w:rsidRPr="00DA0A21">
        <w:rPr>
          <w:rFonts w:ascii="Cera PRO" w:hAnsi="Cera PRO" w:cs="FranklinGothic-Book"/>
          <w:color w:val="1D1D1B"/>
          <w:sz w:val="19"/>
          <w:szCs w:val="19"/>
        </w:rPr>
        <w:t xml:space="preserve">de relevante literatuur rond de didactiek van het beroepsonderwijs </w:t>
      </w:r>
      <w:r>
        <w:rPr>
          <w:rFonts w:ascii="Cera PRO" w:hAnsi="Cera PRO" w:cs="FranklinGothic-Book"/>
          <w:color w:val="1D1D1B"/>
          <w:sz w:val="19"/>
          <w:szCs w:val="19"/>
        </w:rPr>
        <w:t xml:space="preserve">te kennen </w:t>
      </w:r>
      <w:r w:rsidRPr="00DA0A21">
        <w:rPr>
          <w:rFonts w:ascii="Cera PRO" w:hAnsi="Cera PRO" w:cs="FranklinGothic-Book"/>
          <w:color w:val="1D1D1B"/>
          <w:sz w:val="19"/>
          <w:szCs w:val="19"/>
        </w:rPr>
        <w:t>en die methodieken systematisch toe</w:t>
      </w:r>
      <w:r>
        <w:rPr>
          <w:rFonts w:ascii="Cera PRO" w:hAnsi="Cera PRO" w:cs="FranklinGothic-Book"/>
          <w:color w:val="1D1D1B"/>
          <w:sz w:val="19"/>
          <w:szCs w:val="19"/>
        </w:rPr>
        <w:t xml:space="preserve"> te passen</w:t>
      </w:r>
      <w:r w:rsidRPr="00DA0A21">
        <w:rPr>
          <w:rFonts w:ascii="Cera PRO" w:hAnsi="Cera PRO" w:cs="FranklinGothic-Book"/>
          <w:color w:val="1D1D1B"/>
          <w:sz w:val="19"/>
          <w:szCs w:val="19"/>
        </w:rPr>
        <w:t>, aansluitend bij de instellingsvisie;</w:t>
      </w:r>
    </w:p>
    <w:p w14:paraId="6B6AA5BC" w14:textId="77777777" w:rsidR="00422776" w:rsidRPr="00DA0A21" w:rsidRDefault="00422776" w:rsidP="009D3686">
      <w:pPr>
        <w:pStyle w:val="Lijstalinea"/>
        <w:numPr>
          <w:ilvl w:val="0"/>
          <w:numId w:val="70"/>
        </w:numPr>
        <w:autoSpaceDE w:val="0"/>
        <w:autoSpaceDN w:val="0"/>
        <w:adjustRightInd w:val="0"/>
        <w:spacing w:line="269" w:lineRule="auto"/>
        <w:ind w:left="284" w:hanging="284"/>
        <w:rPr>
          <w:rFonts w:ascii="Cera PRO" w:hAnsi="Cera PRO" w:cs="FranklinGothic-Book"/>
          <w:color w:val="1D1D1B"/>
          <w:sz w:val="19"/>
          <w:szCs w:val="19"/>
        </w:rPr>
      </w:pPr>
      <w:r w:rsidRPr="00DA0A21">
        <w:rPr>
          <w:rFonts w:ascii="Cera PRO" w:hAnsi="Cera PRO" w:cs="FranklinGothic-Book"/>
          <w:color w:val="1D1D1B"/>
          <w:sz w:val="19"/>
          <w:szCs w:val="19"/>
        </w:rPr>
        <w:t>het leren in en van de authentieke beroepspraktijk concreet vorm</w:t>
      </w:r>
      <w:r>
        <w:rPr>
          <w:rFonts w:ascii="Cera PRO" w:hAnsi="Cera PRO" w:cs="FranklinGothic-Book"/>
          <w:color w:val="1D1D1B"/>
          <w:sz w:val="19"/>
          <w:szCs w:val="19"/>
        </w:rPr>
        <w:t xml:space="preserve"> te </w:t>
      </w:r>
      <w:r w:rsidRPr="00DA0A21">
        <w:rPr>
          <w:rFonts w:ascii="Cera PRO" w:hAnsi="Cera PRO" w:cs="FranklinGothic-Book"/>
          <w:color w:val="1D1D1B"/>
          <w:sz w:val="19"/>
          <w:szCs w:val="19"/>
        </w:rPr>
        <w:t>geven, rekening houdend met vragen uit en innovaties in land en regio;</w:t>
      </w:r>
    </w:p>
    <w:p w14:paraId="7564FD47" w14:textId="77777777" w:rsidR="00422776" w:rsidRPr="00DA0A21" w:rsidRDefault="00422776" w:rsidP="009D3686">
      <w:pPr>
        <w:pStyle w:val="Lijstalinea"/>
        <w:numPr>
          <w:ilvl w:val="0"/>
          <w:numId w:val="70"/>
        </w:numPr>
        <w:autoSpaceDE w:val="0"/>
        <w:autoSpaceDN w:val="0"/>
        <w:adjustRightInd w:val="0"/>
        <w:spacing w:line="269" w:lineRule="auto"/>
        <w:ind w:left="284" w:hanging="284"/>
        <w:rPr>
          <w:rFonts w:ascii="Cera PRO" w:hAnsi="Cera PRO" w:cs="FranklinGothic-Book"/>
          <w:color w:val="1D1D1B"/>
          <w:sz w:val="19"/>
          <w:szCs w:val="19"/>
        </w:rPr>
      </w:pPr>
      <w:r>
        <w:rPr>
          <w:rFonts w:ascii="Cera PRO" w:hAnsi="Cera PRO" w:cs="FranklinGothic-Book"/>
          <w:color w:val="1D1D1B"/>
          <w:sz w:val="19"/>
          <w:szCs w:val="19"/>
        </w:rPr>
        <w:t xml:space="preserve">te </w:t>
      </w:r>
      <w:r w:rsidRPr="00DA0A21">
        <w:rPr>
          <w:rFonts w:ascii="Cera PRO" w:hAnsi="Cera PRO" w:cs="FranklinGothic-Book"/>
          <w:color w:val="1D1D1B"/>
          <w:sz w:val="19"/>
          <w:szCs w:val="19"/>
        </w:rPr>
        <w:t>werken vanuit een holistische benadering, vanuit de beroepspraktijk;</w:t>
      </w:r>
    </w:p>
    <w:p w14:paraId="3E5580DB" w14:textId="77777777" w:rsidR="00422776" w:rsidRDefault="00422776" w:rsidP="009D3686">
      <w:pPr>
        <w:pStyle w:val="Lijstalinea"/>
        <w:numPr>
          <w:ilvl w:val="0"/>
          <w:numId w:val="70"/>
        </w:numPr>
        <w:autoSpaceDE w:val="0"/>
        <w:autoSpaceDN w:val="0"/>
        <w:adjustRightInd w:val="0"/>
        <w:spacing w:line="269" w:lineRule="auto"/>
        <w:ind w:left="284" w:hanging="284"/>
        <w:rPr>
          <w:rFonts w:ascii="Cera PRO" w:hAnsi="Cera PRO" w:cs="FranklinGothic-Book"/>
          <w:color w:val="1D1D1B"/>
          <w:sz w:val="19"/>
          <w:szCs w:val="19"/>
        </w:rPr>
      </w:pPr>
      <w:r w:rsidRPr="00DA0A21">
        <w:rPr>
          <w:rFonts w:ascii="Cera PRO" w:hAnsi="Cera PRO" w:cs="FranklinGothic-Book"/>
          <w:color w:val="1D1D1B"/>
          <w:sz w:val="19"/>
          <w:szCs w:val="19"/>
        </w:rPr>
        <w:t xml:space="preserve">aspecten van taal- en rekengericht vakonderwijs, beroepsgericht taal- en rekenonderwijs </w:t>
      </w:r>
      <w:r>
        <w:rPr>
          <w:rFonts w:ascii="Cera PRO" w:hAnsi="Cera PRO" w:cs="FranklinGothic-Book"/>
          <w:color w:val="1D1D1B"/>
          <w:sz w:val="19"/>
          <w:szCs w:val="19"/>
        </w:rPr>
        <w:t xml:space="preserve">te </w:t>
      </w:r>
      <w:r w:rsidRPr="00DA0A21">
        <w:rPr>
          <w:rFonts w:ascii="Cera PRO" w:hAnsi="Cera PRO" w:cs="FranklinGothic-Book"/>
          <w:color w:val="1D1D1B"/>
          <w:sz w:val="19"/>
          <w:szCs w:val="19"/>
        </w:rPr>
        <w:t>identificeren en toe</w:t>
      </w:r>
      <w:r>
        <w:rPr>
          <w:rFonts w:ascii="Cera PRO" w:hAnsi="Cera PRO" w:cs="FranklinGothic-Book"/>
          <w:color w:val="1D1D1B"/>
          <w:sz w:val="19"/>
          <w:szCs w:val="19"/>
        </w:rPr>
        <w:t xml:space="preserve"> te </w:t>
      </w:r>
      <w:r w:rsidRPr="00DA0A21">
        <w:rPr>
          <w:rFonts w:ascii="Cera PRO" w:hAnsi="Cera PRO" w:cs="FranklinGothic-Book"/>
          <w:color w:val="1D1D1B"/>
          <w:sz w:val="19"/>
          <w:szCs w:val="19"/>
        </w:rPr>
        <w:t>passen;</w:t>
      </w:r>
    </w:p>
    <w:p w14:paraId="713D3955" w14:textId="77777777" w:rsidR="00422776" w:rsidRPr="00FD62E3" w:rsidRDefault="00422776" w:rsidP="009D3686">
      <w:pPr>
        <w:pStyle w:val="Lijstalinea"/>
        <w:numPr>
          <w:ilvl w:val="0"/>
          <w:numId w:val="70"/>
        </w:numPr>
        <w:autoSpaceDE w:val="0"/>
        <w:autoSpaceDN w:val="0"/>
        <w:adjustRightInd w:val="0"/>
        <w:spacing w:line="269" w:lineRule="auto"/>
        <w:ind w:left="284" w:hanging="284"/>
        <w:rPr>
          <w:rFonts w:ascii="Cera PRO" w:hAnsi="Cera PRO" w:cs="FranklinGothic-Book"/>
          <w:color w:val="1D1D1B"/>
          <w:sz w:val="19"/>
          <w:szCs w:val="19"/>
        </w:rPr>
      </w:pPr>
      <w:r w:rsidRPr="00FD62E3">
        <w:rPr>
          <w:rFonts w:ascii="Cera PRO" w:hAnsi="Cera PRO" w:cs="FranklinGothic-Book"/>
          <w:color w:val="1D1D1B"/>
          <w:sz w:val="19"/>
          <w:szCs w:val="19"/>
        </w:rPr>
        <w:t xml:space="preserve">in authentieke (beroeps)situaties functioneel gebruik van taal en rekenen </w:t>
      </w:r>
      <w:r>
        <w:rPr>
          <w:rFonts w:ascii="Cera PRO" w:hAnsi="Cera PRO" w:cs="FranklinGothic-Book"/>
          <w:color w:val="1D1D1B"/>
          <w:sz w:val="19"/>
          <w:szCs w:val="19"/>
        </w:rPr>
        <w:t xml:space="preserve">te </w:t>
      </w:r>
      <w:r w:rsidRPr="00FD62E3">
        <w:rPr>
          <w:rFonts w:ascii="Cera PRO" w:hAnsi="Cera PRO" w:cs="FranklinGothic-Book"/>
          <w:color w:val="1D1D1B"/>
          <w:sz w:val="19"/>
          <w:szCs w:val="19"/>
        </w:rPr>
        <w:t xml:space="preserve">herkennen en </w:t>
      </w:r>
      <w:r>
        <w:rPr>
          <w:rFonts w:ascii="Cera PRO" w:hAnsi="Cera PRO" w:cs="FranklinGothic-Book"/>
          <w:color w:val="1D1D1B"/>
          <w:sz w:val="19"/>
          <w:szCs w:val="19"/>
        </w:rPr>
        <w:t xml:space="preserve">te </w:t>
      </w:r>
      <w:r w:rsidRPr="00FD62E3">
        <w:rPr>
          <w:rFonts w:ascii="Cera PRO" w:hAnsi="Cera PRO" w:cs="FranklinGothic-Book"/>
          <w:color w:val="1D1D1B"/>
          <w:sz w:val="19"/>
          <w:szCs w:val="19"/>
        </w:rPr>
        <w:t>bevorderen;</w:t>
      </w:r>
    </w:p>
    <w:p w14:paraId="54CD61AC" w14:textId="77777777" w:rsidR="00422776" w:rsidRPr="00BD05E3" w:rsidRDefault="00422776" w:rsidP="0063246D">
      <w:pPr>
        <w:autoSpaceDE w:val="0"/>
        <w:autoSpaceDN w:val="0"/>
        <w:adjustRightInd w:val="0"/>
        <w:spacing w:line="269" w:lineRule="auto"/>
        <w:ind w:left="284" w:hanging="284"/>
        <w:rPr>
          <w:rFonts w:ascii="Cera PRO" w:hAnsi="Cera PRO" w:cs="FranklinGothic-Book"/>
          <w:color w:val="1D1D1B"/>
          <w:sz w:val="19"/>
          <w:szCs w:val="19"/>
        </w:rPr>
      </w:pPr>
    </w:p>
    <w:p w14:paraId="6628DD9F" w14:textId="77777777" w:rsidR="00422776"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Vakdidactisch:</w:t>
      </w:r>
    </w:p>
    <w:p w14:paraId="48CB0A4F" w14:textId="6076BC5E" w:rsidR="00422776" w:rsidRPr="0026370D" w:rsidRDefault="00552D1C" w:rsidP="00552D1C">
      <w:pPr>
        <w:pStyle w:val="Lijstalinea"/>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284" w:hanging="284"/>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r>
      <w:r w:rsidR="00422776" w:rsidRPr="00B87EA8">
        <w:rPr>
          <w:rFonts w:ascii="Cera PRO" w:hAnsi="Cera PRO" w:cs="Calibri"/>
          <w:sz w:val="19"/>
          <w:szCs w:val="19"/>
        </w:rPr>
        <w:t xml:space="preserve">zich theoretisch en praktisch </w:t>
      </w:r>
      <w:r w:rsidR="00422776">
        <w:rPr>
          <w:rFonts w:ascii="Cera PRO" w:hAnsi="Cera PRO" w:cs="Calibri"/>
          <w:sz w:val="19"/>
          <w:szCs w:val="19"/>
        </w:rPr>
        <w:t xml:space="preserve">te hebben </w:t>
      </w:r>
      <w:r w:rsidR="00422776" w:rsidRPr="00B87EA8">
        <w:rPr>
          <w:rFonts w:ascii="Cera PRO" w:hAnsi="Cera PRO" w:cs="Calibri"/>
          <w:sz w:val="19"/>
          <w:szCs w:val="19"/>
        </w:rPr>
        <w:t>verdiept in de vakdidactiek ten behoeve van het type onderwijs en het deel van het curriculum waarin hij werkzaam is. In de context van het beroepsgerichte onderwijs houdt dit in dat hij zich verdiept heeft in didactiek ten behoeve van beroepsgericht onderwijs, de vormgeving en begeleiding van het leren op de werkplek en op de samenwerking met het beroepenveld en met praktijkbegeleiders bij het begeleiden van dit leren.</w:t>
      </w:r>
    </w:p>
    <w:p w14:paraId="3057419B" w14:textId="3D2809A9" w:rsidR="00422776" w:rsidRDefault="00552D1C" w:rsidP="00552D1C">
      <w:pPr>
        <w:pStyle w:val="Lijstalinea"/>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284" w:hanging="284"/>
        <w:rPr>
          <w:rFonts w:ascii="Cera PRO" w:eastAsiaTheme="minorHAnsi" w:hAnsi="Cera PRO" w:cs="Calibri"/>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r>
      <w:r w:rsidR="00422776" w:rsidRPr="005974E0">
        <w:rPr>
          <w:rFonts w:ascii="Cera PRO" w:eastAsiaTheme="minorHAnsi" w:hAnsi="Cera PRO" w:cs="Calibri"/>
          <w:sz w:val="19"/>
          <w:szCs w:val="19"/>
          <w:lang w:eastAsia="en-US"/>
        </w:rPr>
        <w:t xml:space="preserve">De leerlingen met gerichte activiteiten de leerstof </w:t>
      </w:r>
      <w:r w:rsidR="00422776">
        <w:rPr>
          <w:rFonts w:ascii="Cera PRO" w:eastAsiaTheme="minorHAnsi" w:hAnsi="Cera PRO" w:cs="Calibri"/>
          <w:sz w:val="19"/>
          <w:szCs w:val="19"/>
          <w:lang w:eastAsia="en-US"/>
        </w:rPr>
        <w:t xml:space="preserve">te </w:t>
      </w:r>
      <w:r w:rsidR="00422776" w:rsidRPr="005974E0">
        <w:rPr>
          <w:rFonts w:ascii="Cera PRO" w:eastAsiaTheme="minorHAnsi" w:hAnsi="Cera PRO" w:cs="Calibri"/>
          <w:sz w:val="19"/>
          <w:szCs w:val="19"/>
          <w:lang w:eastAsia="en-US"/>
        </w:rPr>
        <w:t>laten verwerken, daarbij variatie aanbrengen en bij instructie en verwerking en een gerichte inzet van loopbaan oriëntatie en begeleiding, differentiëren naar niveau en kenmerken van zijn leerlingen.</w:t>
      </w:r>
    </w:p>
    <w:p w14:paraId="1E7CA709" w14:textId="3077C3DD" w:rsidR="00422776" w:rsidRPr="00552D1C" w:rsidRDefault="00552D1C" w:rsidP="00552D1C">
      <w:pPr>
        <w:autoSpaceDE w:val="0"/>
        <w:autoSpaceDN w:val="0"/>
        <w:adjustRightInd w:val="0"/>
        <w:spacing w:line="269" w:lineRule="auto"/>
        <w:ind w:left="284" w:hanging="284"/>
        <w:rPr>
          <w:rFonts w:ascii="Cera PRO" w:hAnsi="Cera PRO" w:cs="FranklinGothic-Book"/>
          <w:color w:val="1D1D1B"/>
          <w:sz w:val="19"/>
          <w:szCs w:val="19"/>
        </w:rPr>
      </w:pPr>
      <w:r w:rsidRPr="00552D1C">
        <w:rPr>
          <w:rFonts w:ascii="Cera PRO" w:eastAsiaTheme="minorHAnsi" w:hAnsi="Cera PRO" w:cs="FranklinGothic-Book"/>
          <w:color w:val="1D1D1B"/>
          <w:sz w:val="19"/>
          <w:szCs w:val="19"/>
          <w:lang w:eastAsia="en-US"/>
        </w:rPr>
        <w:t xml:space="preserve">• </w:t>
      </w:r>
      <w:r w:rsidRPr="00552D1C">
        <w:rPr>
          <w:rFonts w:ascii="Cera PRO" w:eastAsiaTheme="minorHAnsi" w:hAnsi="Cera PRO" w:cs="FranklinGothic-Book"/>
          <w:color w:val="1D1D1B"/>
          <w:sz w:val="19"/>
          <w:szCs w:val="19"/>
          <w:lang w:eastAsia="en-US"/>
        </w:rPr>
        <w:tab/>
      </w:r>
      <w:r w:rsidR="00422776" w:rsidRPr="00552D1C">
        <w:rPr>
          <w:rFonts w:ascii="Cera PRO" w:hAnsi="Cera PRO" w:cs="Calibri"/>
          <w:sz w:val="19"/>
          <w:szCs w:val="19"/>
        </w:rPr>
        <w:t>De leerstof aan zijn leerlingen begrijpelijk en aansprekend uit te leggen, voordoen hoe ermee gewerkt moet worden en daarbij inspelen op de taalbeheersing en taalontwikkeling van zijn leerlingen</w:t>
      </w:r>
    </w:p>
    <w:p w14:paraId="2F20C1F0" w14:textId="4C9F1549" w:rsidR="00422776" w:rsidRPr="005974E0" w:rsidRDefault="00552D1C" w:rsidP="00552D1C">
      <w:pPr>
        <w:pStyle w:val="Lijstalinea"/>
        <w:autoSpaceDE w:val="0"/>
        <w:autoSpaceDN w:val="0"/>
        <w:adjustRightInd w:val="0"/>
        <w:spacing w:line="269" w:lineRule="auto"/>
        <w:ind w:left="284" w:hanging="284"/>
        <w:rPr>
          <w:rFonts w:ascii="Cera PRO" w:hAnsi="Cera PRO" w:cs="Calibri"/>
          <w:sz w:val="19"/>
          <w:szCs w:val="19"/>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r>
      <w:r w:rsidR="00422776" w:rsidRPr="005974E0">
        <w:rPr>
          <w:rFonts w:ascii="Cera PRO" w:hAnsi="Cera PRO" w:cs="Calibri"/>
          <w:sz w:val="19"/>
          <w:szCs w:val="19"/>
        </w:rPr>
        <w:t>Samenhangende lessen uit</w:t>
      </w:r>
      <w:r w:rsidR="00422776">
        <w:rPr>
          <w:rFonts w:ascii="Cera PRO" w:hAnsi="Cera PRO" w:cs="Calibri"/>
          <w:sz w:val="19"/>
          <w:szCs w:val="19"/>
        </w:rPr>
        <w:t xml:space="preserve"> te </w:t>
      </w:r>
      <w:r w:rsidR="00422776" w:rsidRPr="005974E0">
        <w:rPr>
          <w:rFonts w:ascii="Cera PRO" w:hAnsi="Cera PRO" w:cs="Calibri"/>
          <w:sz w:val="19"/>
          <w:szCs w:val="19"/>
        </w:rPr>
        <w:t>werken met passende werkvormen, materialen en media, afgestemd op het niveau en de kenmerken van zijn leerlingen. In de context van het beroepsgerichte onderwijs houdt dit in dat hij onderwijs kan vormgeven gericht op de beroepspraktijk.</w:t>
      </w:r>
    </w:p>
    <w:p w14:paraId="16BCDA79" w14:textId="77777777" w:rsidR="00422776" w:rsidRPr="00FD62E3" w:rsidRDefault="00422776" w:rsidP="009D3686">
      <w:pPr>
        <w:pStyle w:val="Lijstalinea"/>
        <w:numPr>
          <w:ilvl w:val="0"/>
          <w:numId w:val="67"/>
        </w:numPr>
        <w:autoSpaceDE w:val="0"/>
        <w:autoSpaceDN w:val="0"/>
        <w:adjustRightInd w:val="0"/>
        <w:spacing w:line="269" w:lineRule="auto"/>
        <w:ind w:left="284" w:hanging="284"/>
        <w:rPr>
          <w:rFonts w:ascii="Cera PRO" w:hAnsi="Cera PRO" w:cs="FranklinGothic-Book"/>
          <w:color w:val="1D1D1B"/>
          <w:sz w:val="19"/>
          <w:szCs w:val="19"/>
        </w:rPr>
      </w:pPr>
      <w:r w:rsidRPr="00FD62E3">
        <w:rPr>
          <w:rFonts w:ascii="Cera PRO" w:hAnsi="Cera PRO" w:cs="FranklinGothic-Book"/>
          <w:color w:val="1D1D1B"/>
          <w:sz w:val="19"/>
          <w:szCs w:val="19"/>
        </w:rPr>
        <w:t xml:space="preserve">de leerdoelen af </w:t>
      </w:r>
      <w:r>
        <w:rPr>
          <w:rFonts w:ascii="Cera PRO" w:hAnsi="Cera PRO" w:cs="FranklinGothic-Book"/>
          <w:color w:val="1D1D1B"/>
          <w:sz w:val="19"/>
          <w:szCs w:val="19"/>
        </w:rPr>
        <w:t>te stemmen</w:t>
      </w:r>
      <w:r w:rsidRPr="00FD62E3">
        <w:rPr>
          <w:rFonts w:ascii="Cera PRO" w:hAnsi="Cera PRO" w:cs="FranklinGothic-Book"/>
          <w:color w:val="1D1D1B"/>
          <w:sz w:val="19"/>
          <w:szCs w:val="19"/>
        </w:rPr>
        <w:t xml:space="preserve"> op het programma van zijn teamgenoten om voor de studenten een samenhangend geheel te maken;</w:t>
      </w:r>
    </w:p>
    <w:p w14:paraId="661615F8" w14:textId="77777777" w:rsidR="00422776" w:rsidRDefault="00422776" w:rsidP="009D3686">
      <w:pPr>
        <w:pStyle w:val="Lijstalinea"/>
        <w:numPr>
          <w:ilvl w:val="0"/>
          <w:numId w:val="67"/>
        </w:numPr>
        <w:autoSpaceDE w:val="0"/>
        <w:autoSpaceDN w:val="0"/>
        <w:adjustRightInd w:val="0"/>
        <w:spacing w:line="269" w:lineRule="auto"/>
        <w:ind w:left="284" w:hanging="284"/>
        <w:rPr>
          <w:rFonts w:ascii="Cera PRO" w:hAnsi="Cera PRO" w:cs="FranklinGothic-Book"/>
          <w:color w:val="1D1D1B"/>
          <w:sz w:val="19"/>
          <w:szCs w:val="19"/>
        </w:rPr>
      </w:pPr>
      <w:r w:rsidRPr="00FD62E3">
        <w:rPr>
          <w:rFonts w:ascii="Cera PRO" w:hAnsi="Cera PRO" w:cs="FranklinGothic-Book"/>
          <w:color w:val="1D1D1B"/>
          <w:sz w:val="19"/>
          <w:szCs w:val="19"/>
        </w:rPr>
        <w:t xml:space="preserve">uitvoering </w:t>
      </w:r>
      <w:r>
        <w:rPr>
          <w:rFonts w:ascii="Cera PRO" w:hAnsi="Cera PRO" w:cs="FranklinGothic-Book"/>
          <w:color w:val="1D1D1B"/>
          <w:sz w:val="19"/>
          <w:szCs w:val="19"/>
        </w:rPr>
        <w:t xml:space="preserve">te </w:t>
      </w:r>
      <w:r w:rsidRPr="00FD62E3">
        <w:rPr>
          <w:rFonts w:ascii="Cera PRO" w:hAnsi="Cera PRO" w:cs="FranklinGothic-Book"/>
          <w:color w:val="1D1D1B"/>
          <w:sz w:val="19"/>
          <w:szCs w:val="19"/>
        </w:rPr>
        <w:t>geven aan proces- en taakgerichte begeleiding in verschillende leercontexten;</w:t>
      </w:r>
    </w:p>
    <w:p w14:paraId="7855A5E7" w14:textId="20C4CF32" w:rsidR="00422776" w:rsidRPr="00DC64F0" w:rsidRDefault="00552D1C" w:rsidP="00552D1C">
      <w:pPr>
        <w:pStyle w:val="Lijstalinea"/>
        <w:autoSpaceDE w:val="0"/>
        <w:autoSpaceDN w:val="0"/>
        <w:adjustRightInd w:val="0"/>
        <w:spacing w:line="269" w:lineRule="auto"/>
        <w:ind w:left="284" w:hanging="284"/>
        <w:rPr>
          <w:rFonts w:ascii="Cera PRO" w:hAnsi="Cera PRO" w:cs="FranklinGothic-Book"/>
          <w:color w:val="1D1D1B"/>
          <w:sz w:val="19"/>
          <w:szCs w:val="19"/>
        </w:rPr>
      </w:pPr>
      <w:r w:rsidRPr="00950EE3">
        <w:rPr>
          <w:rFonts w:ascii="Cera PRO" w:eastAsiaTheme="minorHAnsi" w:hAnsi="Cera PRO" w:cs="FranklinGothic-Book"/>
          <w:color w:val="1D1D1B"/>
          <w:sz w:val="19"/>
          <w:szCs w:val="19"/>
          <w:lang w:eastAsia="en-US"/>
        </w:rPr>
        <w:t>•</w:t>
      </w:r>
      <w:r w:rsidRPr="00950EE3">
        <w:rPr>
          <w:rFonts w:ascii="Cera PRO" w:eastAsiaTheme="minorHAnsi" w:hAnsi="Cera PRO" w:cs="FranklinGothic-Book"/>
          <w:color w:val="1D1D1B"/>
          <w:sz w:val="19"/>
          <w:szCs w:val="19"/>
          <w:lang w:eastAsia="en-US"/>
        </w:rPr>
        <w:tab/>
      </w:r>
      <w:r w:rsidR="00422776" w:rsidRPr="00DC64F0">
        <w:rPr>
          <w:rFonts w:ascii="Cera PRO" w:hAnsi="Cera PRO" w:cs="Calibri"/>
          <w:sz w:val="19"/>
          <w:szCs w:val="19"/>
        </w:rPr>
        <w:t>Een adequaat klassenmanagement realiseren en leiding en begeleiding geven aan groepen leerlingen buiten de context van klas of les.</w:t>
      </w:r>
    </w:p>
    <w:p w14:paraId="08CA94D2" w14:textId="1437F8B3" w:rsidR="00422776" w:rsidRPr="00FD62E3" w:rsidRDefault="00422776" w:rsidP="009D3686">
      <w:pPr>
        <w:pStyle w:val="Lijstalinea"/>
        <w:numPr>
          <w:ilvl w:val="0"/>
          <w:numId w:val="67"/>
        </w:numPr>
        <w:autoSpaceDE w:val="0"/>
        <w:autoSpaceDN w:val="0"/>
        <w:adjustRightInd w:val="0"/>
        <w:spacing w:line="269" w:lineRule="auto"/>
        <w:ind w:left="284" w:hanging="284"/>
        <w:rPr>
          <w:rFonts w:ascii="Cera PRO" w:hAnsi="Cera PRO" w:cs="FranklinGothic-Book"/>
          <w:color w:val="1D1D1B"/>
          <w:sz w:val="19"/>
          <w:szCs w:val="19"/>
        </w:rPr>
      </w:pPr>
      <w:r w:rsidRPr="00FD62E3">
        <w:rPr>
          <w:rFonts w:ascii="Cera PRO" w:hAnsi="Cera PRO" w:cs="FranklinGothic-Book"/>
          <w:color w:val="1D1D1B"/>
          <w:sz w:val="19"/>
          <w:szCs w:val="19"/>
        </w:rPr>
        <w:t xml:space="preserve">de studenten duidelijk </w:t>
      </w:r>
      <w:r>
        <w:rPr>
          <w:rFonts w:ascii="Cera PRO" w:hAnsi="Cera PRO" w:cs="FranklinGothic-Book"/>
          <w:color w:val="1D1D1B"/>
          <w:sz w:val="19"/>
          <w:szCs w:val="19"/>
        </w:rPr>
        <w:t xml:space="preserve">kunnen </w:t>
      </w:r>
      <w:r w:rsidRPr="00FD62E3">
        <w:rPr>
          <w:rFonts w:ascii="Cera PRO" w:hAnsi="Cera PRO" w:cs="FranklinGothic-Book"/>
          <w:color w:val="1D1D1B"/>
          <w:sz w:val="19"/>
          <w:szCs w:val="19"/>
        </w:rPr>
        <w:t>maken wat de relevantie is van de leerstof voor de beroepspraktijk;</w:t>
      </w:r>
    </w:p>
    <w:p w14:paraId="5EBBE02E" w14:textId="77777777" w:rsidR="00422776" w:rsidRPr="00FD62E3" w:rsidRDefault="00422776" w:rsidP="009D3686">
      <w:pPr>
        <w:pStyle w:val="Lijstalinea"/>
        <w:numPr>
          <w:ilvl w:val="0"/>
          <w:numId w:val="67"/>
        </w:numPr>
        <w:autoSpaceDE w:val="0"/>
        <w:autoSpaceDN w:val="0"/>
        <w:adjustRightInd w:val="0"/>
        <w:spacing w:line="269" w:lineRule="auto"/>
        <w:ind w:left="284" w:hanging="284"/>
        <w:rPr>
          <w:rFonts w:ascii="Cera PRO" w:hAnsi="Cera PRO" w:cs="FranklinGothic-Book"/>
          <w:color w:val="1D1D1B"/>
          <w:sz w:val="19"/>
          <w:szCs w:val="19"/>
        </w:rPr>
      </w:pPr>
      <w:r>
        <w:rPr>
          <w:rFonts w:ascii="Cera PRO" w:hAnsi="Cera PRO" w:cs="FranklinGothic-Book"/>
          <w:color w:val="1D1D1B"/>
          <w:sz w:val="19"/>
          <w:szCs w:val="19"/>
        </w:rPr>
        <w:t xml:space="preserve">te </w:t>
      </w:r>
      <w:r w:rsidRPr="00FD62E3">
        <w:rPr>
          <w:rFonts w:ascii="Cera PRO" w:hAnsi="Cera PRO" w:cs="FranklinGothic-Book"/>
          <w:color w:val="1D1D1B"/>
          <w:sz w:val="19"/>
          <w:szCs w:val="19"/>
        </w:rPr>
        <w:t>wet</w:t>
      </w:r>
      <w:r>
        <w:rPr>
          <w:rFonts w:ascii="Cera PRO" w:hAnsi="Cera PRO" w:cs="FranklinGothic-Book"/>
          <w:color w:val="1D1D1B"/>
          <w:sz w:val="19"/>
          <w:szCs w:val="19"/>
        </w:rPr>
        <w:t>en</w:t>
      </w:r>
      <w:r w:rsidRPr="00FD62E3">
        <w:rPr>
          <w:rFonts w:ascii="Cera PRO" w:hAnsi="Cera PRO" w:cs="FranklinGothic-Book"/>
          <w:color w:val="1D1D1B"/>
          <w:sz w:val="19"/>
          <w:szCs w:val="19"/>
        </w:rPr>
        <w:t xml:space="preserve"> dat studenten de leerstof op verschillende manieren kunnen interpreteren en zijn onderwijs daarop af</w:t>
      </w:r>
      <w:r>
        <w:rPr>
          <w:rFonts w:ascii="Cera PRO" w:hAnsi="Cera PRO" w:cs="FranklinGothic-Book"/>
          <w:color w:val="1D1D1B"/>
          <w:sz w:val="19"/>
          <w:szCs w:val="19"/>
        </w:rPr>
        <w:t xml:space="preserve"> te kunnen </w:t>
      </w:r>
      <w:r w:rsidRPr="00FD62E3">
        <w:rPr>
          <w:rFonts w:ascii="Cera PRO" w:hAnsi="Cera PRO" w:cs="FranklinGothic-Book"/>
          <w:color w:val="1D1D1B"/>
          <w:sz w:val="19"/>
          <w:szCs w:val="19"/>
        </w:rPr>
        <w:t>stemmen;</w:t>
      </w:r>
    </w:p>
    <w:p w14:paraId="68941EC6" w14:textId="77777777" w:rsidR="00422776" w:rsidRPr="00FD62E3" w:rsidRDefault="00422776" w:rsidP="009D3686">
      <w:pPr>
        <w:pStyle w:val="Lijstalinea"/>
        <w:numPr>
          <w:ilvl w:val="0"/>
          <w:numId w:val="67"/>
        </w:numPr>
        <w:autoSpaceDE w:val="0"/>
        <w:autoSpaceDN w:val="0"/>
        <w:adjustRightInd w:val="0"/>
        <w:spacing w:line="269" w:lineRule="auto"/>
        <w:ind w:left="284" w:hanging="284"/>
        <w:rPr>
          <w:rFonts w:ascii="Cera PRO" w:hAnsi="Cera PRO" w:cs="FranklinGothic-Book"/>
          <w:color w:val="1D1D1B"/>
          <w:sz w:val="19"/>
          <w:szCs w:val="19"/>
        </w:rPr>
      </w:pPr>
      <w:r w:rsidRPr="00FD62E3">
        <w:rPr>
          <w:rFonts w:ascii="Cera PRO" w:hAnsi="Cera PRO" w:cs="FranklinGothic-Book"/>
          <w:color w:val="1D1D1B"/>
          <w:sz w:val="19"/>
          <w:szCs w:val="19"/>
        </w:rPr>
        <w:t>de theorie rond begeleiding (modelling, guiding, scaffolding, coaching, monitoring)</w:t>
      </w:r>
      <w:r>
        <w:rPr>
          <w:rFonts w:ascii="Cera PRO" w:hAnsi="Cera PRO" w:cs="FranklinGothic-Book"/>
          <w:color w:val="1D1D1B"/>
          <w:sz w:val="19"/>
          <w:szCs w:val="19"/>
        </w:rPr>
        <w:t xml:space="preserve"> te kennen</w:t>
      </w:r>
      <w:r w:rsidRPr="00FD62E3">
        <w:rPr>
          <w:rFonts w:ascii="Cera PRO" w:hAnsi="Cera PRO" w:cs="FranklinGothic-Book"/>
          <w:color w:val="1D1D1B"/>
          <w:sz w:val="19"/>
          <w:szCs w:val="19"/>
        </w:rPr>
        <w:t>.</w:t>
      </w:r>
    </w:p>
    <w:p w14:paraId="156D7882" w14:textId="77777777" w:rsidR="00422776" w:rsidRPr="00FD62E3" w:rsidRDefault="00422776" w:rsidP="009D3686">
      <w:pPr>
        <w:pStyle w:val="Lijstalinea"/>
        <w:numPr>
          <w:ilvl w:val="0"/>
          <w:numId w:val="67"/>
        </w:numPr>
        <w:autoSpaceDE w:val="0"/>
        <w:autoSpaceDN w:val="0"/>
        <w:adjustRightInd w:val="0"/>
        <w:spacing w:line="269" w:lineRule="auto"/>
        <w:ind w:left="284" w:hanging="284"/>
        <w:rPr>
          <w:rFonts w:ascii="Cera PRO" w:hAnsi="Cera PRO" w:cs="FranklinGothic-Book"/>
          <w:color w:val="1D1D1B"/>
          <w:sz w:val="19"/>
          <w:szCs w:val="19"/>
        </w:rPr>
      </w:pPr>
      <w:r w:rsidRPr="00FD62E3">
        <w:rPr>
          <w:rFonts w:ascii="Cera PRO" w:hAnsi="Cera PRO" w:cs="FranklinGothic-Book"/>
          <w:color w:val="1D1D1B"/>
          <w:sz w:val="19"/>
          <w:szCs w:val="19"/>
        </w:rPr>
        <w:t xml:space="preserve">studenten </w:t>
      </w:r>
      <w:r>
        <w:rPr>
          <w:rFonts w:ascii="Cera PRO" w:hAnsi="Cera PRO" w:cs="FranklinGothic-Book"/>
          <w:color w:val="1D1D1B"/>
          <w:sz w:val="19"/>
          <w:szCs w:val="19"/>
        </w:rPr>
        <w:t xml:space="preserve">te </w:t>
      </w:r>
      <w:r w:rsidRPr="00FD62E3">
        <w:rPr>
          <w:rFonts w:ascii="Cera PRO" w:hAnsi="Cera PRO" w:cs="FranklinGothic-Book"/>
          <w:color w:val="1D1D1B"/>
          <w:sz w:val="19"/>
          <w:szCs w:val="19"/>
        </w:rPr>
        <w:t>ondersteunen bij het integreren van kennis, vaardigheden en attitudes in het beroepsgericht handelen;</w:t>
      </w:r>
    </w:p>
    <w:p w14:paraId="23B4E041" w14:textId="77777777" w:rsidR="00422776" w:rsidRPr="00FD62E3" w:rsidRDefault="00422776" w:rsidP="009D3686">
      <w:pPr>
        <w:pStyle w:val="Lijstalinea"/>
        <w:numPr>
          <w:ilvl w:val="0"/>
          <w:numId w:val="67"/>
        </w:numPr>
        <w:autoSpaceDE w:val="0"/>
        <w:autoSpaceDN w:val="0"/>
        <w:adjustRightInd w:val="0"/>
        <w:spacing w:line="269" w:lineRule="auto"/>
        <w:ind w:left="284" w:hanging="284"/>
        <w:rPr>
          <w:rFonts w:ascii="Cera PRO" w:hAnsi="Cera PRO" w:cs="FranklinGothic-Book"/>
          <w:color w:val="1D1D1B"/>
          <w:sz w:val="19"/>
          <w:szCs w:val="19"/>
        </w:rPr>
      </w:pPr>
      <w:r w:rsidRPr="00FD62E3">
        <w:rPr>
          <w:rFonts w:ascii="Cera PRO" w:hAnsi="Cera PRO" w:cs="FranklinGothic-Book"/>
          <w:color w:val="1D1D1B"/>
          <w:sz w:val="19"/>
          <w:szCs w:val="19"/>
        </w:rPr>
        <w:t>bij</w:t>
      </w:r>
      <w:r>
        <w:rPr>
          <w:rFonts w:ascii="Cera PRO" w:hAnsi="Cera PRO" w:cs="FranklinGothic-Book"/>
          <w:color w:val="1D1D1B"/>
          <w:sz w:val="19"/>
          <w:szCs w:val="19"/>
        </w:rPr>
        <w:t xml:space="preserve"> te </w:t>
      </w:r>
      <w:r w:rsidRPr="00FD62E3">
        <w:rPr>
          <w:rFonts w:ascii="Cera PRO" w:hAnsi="Cera PRO" w:cs="FranklinGothic-Book"/>
          <w:color w:val="1D1D1B"/>
          <w:sz w:val="19"/>
          <w:szCs w:val="19"/>
        </w:rPr>
        <w:t>dragen aan taal- en rekenontwikkeling en aan de verwerving van taal- en rekenvaardigheid in beroepsgerichte situaties;</w:t>
      </w:r>
    </w:p>
    <w:p w14:paraId="6D0BECF6" w14:textId="77777777" w:rsidR="00422776" w:rsidRPr="00FD62E3" w:rsidRDefault="00422776" w:rsidP="009D3686">
      <w:pPr>
        <w:pStyle w:val="Lijstalinea"/>
        <w:numPr>
          <w:ilvl w:val="0"/>
          <w:numId w:val="67"/>
        </w:numPr>
        <w:autoSpaceDE w:val="0"/>
        <w:autoSpaceDN w:val="0"/>
        <w:adjustRightInd w:val="0"/>
        <w:spacing w:line="269" w:lineRule="auto"/>
        <w:ind w:left="284" w:hanging="284"/>
        <w:rPr>
          <w:rFonts w:ascii="Cera PRO" w:hAnsi="Cera PRO" w:cs="FranklinGothic-Book"/>
          <w:color w:val="1D1D1B"/>
          <w:sz w:val="19"/>
          <w:szCs w:val="19"/>
        </w:rPr>
      </w:pPr>
      <w:r w:rsidRPr="00FD62E3">
        <w:rPr>
          <w:rFonts w:ascii="Cera PRO" w:hAnsi="Cera PRO" w:cs="FranklinGothic-Book"/>
          <w:color w:val="1D1D1B"/>
          <w:sz w:val="19"/>
          <w:szCs w:val="19"/>
        </w:rPr>
        <w:t>verschillende soorten leren tot stand</w:t>
      </w:r>
      <w:r>
        <w:rPr>
          <w:rFonts w:ascii="Cera PRO" w:hAnsi="Cera PRO" w:cs="FranklinGothic-Book"/>
          <w:color w:val="1D1D1B"/>
          <w:sz w:val="19"/>
          <w:szCs w:val="19"/>
        </w:rPr>
        <w:t xml:space="preserve"> te</w:t>
      </w:r>
      <w:r w:rsidRPr="00FD62E3">
        <w:rPr>
          <w:rFonts w:ascii="Cera PRO" w:hAnsi="Cera PRO" w:cs="FranklinGothic-Book"/>
          <w:color w:val="1D1D1B"/>
          <w:sz w:val="19"/>
          <w:szCs w:val="19"/>
        </w:rPr>
        <w:t xml:space="preserve"> brengen, zowel in een schoolse als in een niet-schoolse setting (werkplekleren);</w:t>
      </w:r>
    </w:p>
    <w:p w14:paraId="7D8E80EA" w14:textId="77777777" w:rsidR="00422776" w:rsidRPr="00FD62E3" w:rsidRDefault="00422776" w:rsidP="009D3686">
      <w:pPr>
        <w:pStyle w:val="Lijstalinea"/>
        <w:numPr>
          <w:ilvl w:val="0"/>
          <w:numId w:val="67"/>
        </w:numPr>
        <w:autoSpaceDE w:val="0"/>
        <w:autoSpaceDN w:val="0"/>
        <w:adjustRightInd w:val="0"/>
        <w:spacing w:line="269" w:lineRule="auto"/>
        <w:ind w:left="284" w:hanging="284"/>
        <w:rPr>
          <w:rFonts w:ascii="Cera PRO" w:hAnsi="Cera PRO" w:cs="FranklinGothic-Book"/>
          <w:color w:val="1D1D1B"/>
          <w:sz w:val="19"/>
          <w:szCs w:val="19"/>
        </w:rPr>
      </w:pPr>
      <w:r w:rsidRPr="00FD62E3">
        <w:rPr>
          <w:rFonts w:ascii="Cera PRO" w:hAnsi="Cera PRO" w:cs="FranklinGothic-Book"/>
          <w:color w:val="1D1D1B"/>
          <w:sz w:val="19"/>
          <w:szCs w:val="19"/>
        </w:rPr>
        <w:t>bij</w:t>
      </w:r>
      <w:r>
        <w:rPr>
          <w:rFonts w:ascii="Cera PRO" w:hAnsi="Cera PRO" w:cs="FranklinGothic-Book"/>
          <w:color w:val="1D1D1B"/>
          <w:sz w:val="19"/>
          <w:szCs w:val="19"/>
        </w:rPr>
        <w:t xml:space="preserve"> te </w:t>
      </w:r>
      <w:r w:rsidRPr="00FD62E3">
        <w:rPr>
          <w:rFonts w:ascii="Cera PRO" w:hAnsi="Cera PRO" w:cs="FranklinGothic-Book"/>
          <w:color w:val="1D1D1B"/>
          <w:sz w:val="19"/>
          <w:szCs w:val="19"/>
        </w:rPr>
        <w:t>dragen aan de inrichting van een competentiegerichte leeromgeving;</w:t>
      </w:r>
    </w:p>
    <w:p w14:paraId="5EF49268" w14:textId="77777777" w:rsidR="00422776" w:rsidRPr="00DA0A21" w:rsidRDefault="00422776" w:rsidP="009D3686">
      <w:pPr>
        <w:pStyle w:val="Lijstalinea"/>
        <w:numPr>
          <w:ilvl w:val="0"/>
          <w:numId w:val="67"/>
        </w:numPr>
        <w:autoSpaceDE w:val="0"/>
        <w:autoSpaceDN w:val="0"/>
        <w:adjustRightInd w:val="0"/>
        <w:spacing w:line="269" w:lineRule="auto"/>
        <w:ind w:left="284" w:hanging="284"/>
        <w:rPr>
          <w:rFonts w:ascii="Cera PRO" w:hAnsi="Cera PRO" w:cs="FranklinGothic-Book"/>
          <w:color w:val="1D1D1B"/>
          <w:sz w:val="19"/>
          <w:szCs w:val="19"/>
        </w:rPr>
      </w:pPr>
      <w:r w:rsidRPr="00DA0A21">
        <w:rPr>
          <w:rFonts w:ascii="Cera PRO" w:hAnsi="Cera PRO" w:cs="FranklinGothic-Book"/>
          <w:color w:val="1D1D1B"/>
          <w:sz w:val="19"/>
          <w:szCs w:val="19"/>
        </w:rPr>
        <w:lastRenderedPageBreak/>
        <w:t xml:space="preserve">ondernemend handelen bij studenten </w:t>
      </w:r>
      <w:r>
        <w:rPr>
          <w:rFonts w:ascii="Cera PRO" w:hAnsi="Cera PRO" w:cs="FranklinGothic-Book"/>
          <w:color w:val="1D1D1B"/>
          <w:sz w:val="19"/>
          <w:szCs w:val="19"/>
        </w:rPr>
        <w:t xml:space="preserve">te </w:t>
      </w:r>
      <w:r w:rsidRPr="00DA0A21">
        <w:rPr>
          <w:rFonts w:ascii="Cera PRO" w:hAnsi="Cera PRO" w:cs="FranklinGothic-Book"/>
          <w:color w:val="1D1D1B"/>
          <w:sz w:val="19"/>
          <w:szCs w:val="19"/>
        </w:rPr>
        <w:t>stimuleren, zowel in de betekenis van intrapreneurship als entrepreneurship;</w:t>
      </w:r>
    </w:p>
    <w:p w14:paraId="67A1944B" w14:textId="4CD61C86" w:rsidR="00422776" w:rsidRDefault="00422776" w:rsidP="009D3686">
      <w:pPr>
        <w:pStyle w:val="Lijstalinea"/>
        <w:numPr>
          <w:ilvl w:val="0"/>
          <w:numId w:val="67"/>
        </w:numPr>
        <w:autoSpaceDE w:val="0"/>
        <w:autoSpaceDN w:val="0"/>
        <w:adjustRightInd w:val="0"/>
        <w:spacing w:line="269" w:lineRule="auto"/>
        <w:ind w:left="284" w:hanging="284"/>
        <w:rPr>
          <w:rFonts w:ascii="Cera PRO" w:hAnsi="Cera PRO" w:cs="FranklinGothic-Book"/>
          <w:color w:val="1D1D1B"/>
          <w:sz w:val="19"/>
          <w:szCs w:val="19"/>
        </w:rPr>
      </w:pPr>
      <w:r w:rsidRPr="00FD62E3">
        <w:rPr>
          <w:rFonts w:ascii="Cera PRO" w:hAnsi="Cera PRO" w:cs="FranklinGothic-Book"/>
          <w:color w:val="1D1D1B"/>
          <w:sz w:val="19"/>
          <w:szCs w:val="19"/>
        </w:rPr>
        <w:t xml:space="preserve">een verscheidenheid aan vraag-, coachings- en gesprekstechnieken </w:t>
      </w:r>
      <w:r>
        <w:rPr>
          <w:rFonts w:ascii="Cera PRO" w:hAnsi="Cera PRO" w:cs="FranklinGothic-Book"/>
          <w:color w:val="1D1D1B"/>
          <w:sz w:val="19"/>
          <w:szCs w:val="19"/>
        </w:rPr>
        <w:t xml:space="preserve">te </w:t>
      </w:r>
      <w:r w:rsidRPr="00FD62E3">
        <w:rPr>
          <w:rFonts w:ascii="Cera PRO" w:hAnsi="Cera PRO" w:cs="FranklinGothic-Book"/>
          <w:color w:val="1D1D1B"/>
          <w:sz w:val="19"/>
          <w:szCs w:val="19"/>
        </w:rPr>
        <w:t>hanteren (responsief reageren, vragend helpen);</w:t>
      </w:r>
    </w:p>
    <w:p w14:paraId="4D111A71" w14:textId="77777777" w:rsidR="006F1F50" w:rsidRPr="00DC64F0" w:rsidRDefault="006F1F50" w:rsidP="006F1F50">
      <w:pPr>
        <w:pStyle w:val="Lijstalinea"/>
        <w:autoSpaceDE w:val="0"/>
        <w:autoSpaceDN w:val="0"/>
        <w:adjustRightInd w:val="0"/>
        <w:spacing w:line="269" w:lineRule="auto"/>
        <w:ind w:left="284"/>
        <w:rPr>
          <w:rFonts w:ascii="Cera PRO" w:hAnsi="Cera PRO" w:cs="FranklinGothic-Book"/>
          <w:color w:val="1D1D1B"/>
          <w:sz w:val="19"/>
          <w:szCs w:val="19"/>
        </w:rPr>
      </w:pPr>
    </w:p>
    <w:p w14:paraId="3CC2EC65" w14:textId="1CC2B56A" w:rsidR="00422776" w:rsidRPr="00DC64F0" w:rsidRDefault="00552D1C" w:rsidP="00552D1C">
      <w:pPr>
        <w:pStyle w:val="Lijstalinea"/>
        <w:autoSpaceDE w:val="0"/>
        <w:autoSpaceDN w:val="0"/>
        <w:adjustRightInd w:val="0"/>
        <w:spacing w:line="269" w:lineRule="auto"/>
        <w:ind w:left="284" w:hanging="284"/>
        <w:rPr>
          <w:rFonts w:ascii="Cera PRO" w:hAnsi="Cera PRO" w:cs="FranklinGothic-Book"/>
          <w:color w:val="1D1D1B"/>
          <w:sz w:val="19"/>
          <w:szCs w:val="19"/>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r>
      <w:r w:rsidR="00422776" w:rsidRPr="00DC64F0">
        <w:rPr>
          <w:rFonts w:ascii="Cera PRO" w:hAnsi="Cera PRO" w:cs="Calibri"/>
          <w:sz w:val="19"/>
          <w:szCs w:val="19"/>
        </w:rPr>
        <w:t>Leerproblemen signaleren en indien nodig met hulp van collega’s oplossingen zoeken of doorverwijzen.</w:t>
      </w:r>
    </w:p>
    <w:p w14:paraId="1CF3AECB" w14:textId="082E7854" w:rsidR="00422776" w:rsidRPr="005974E0" w:rsidRDefault="00053382" w:rsidP="00552D1C">
      <w:pPr>
        <w:pStyle w:val="Lijstalinea"/>
        <w:autoSpaceDE w:val="0"/>
        <w:autoSpaceDN w:val="0"/>
        <w:adjustRightInd w:val="0"/>
        <w:spacing w:line="269" w:lineRule="auto"/>
        <w:ind w:left="284" w:hanging="284"/>
        <w:rPr>
          <w:rFonts w:ascii="Cera PRO" w:hAnsi="Cera PRO" w:cs="FranklinGothic-Book"/>
          <w:color w:val="1D1D1B"/>
          <w:sz w:val="19"/>
          <w:szCs w:val="19"/>
        </w:rPr>
      </w:pPr>
      <w:r>
        <w:rPr>
          <w:rFonts w:ascii="Cera PRO" w:eastAsiaTheme="minorHAnsi" w:hAnsi="Cera PRO" w:cs="FranklinGothic-Book"/>
          <w:color w:val="1D1D1B"/>
          <w:sz w:val="19"/>
          <w:szCs w:val="19"/>
          <w:lang w:eastAsia="en-US"/>
        </w:rPr>
        <w:t>•</w:t>
      </w:r>
      <w:r w:rsidR="00552D1C" w:rsidRPr="00950EE3">
        <w:rPr>
          <w:rFonts w:ascii="Cera PRO" w:eastAsiaTheme="minorHAnsi" w:hAnsi="Cera PRO" w:cs="FranklinGothic-Book"/>
          <w:color w:val="1D1D1B"/>
          <w:sz w:val="19"/>
          <w:szCs w:val="19"/>
          <w:lang w:eastAsia="en-US"/>
        </w:rPr>
        <w:tab/>
      </w:r>
      <w:r w:rsidR="00422776" w:rsidRPr="005974E0">
        <w:rPr>
          <w:rFonts w:ascii="Cera PRO" w:hAnsi="Cera PRO" w:cs="Calibri"/>
          <w:sz w:val="19"/>
          <w:szCs w:val="19"/>
        </w:rPr>
        <w:t xml:space="preserve">Doelmatig gebruik </w:t>
      </w:r>
      <w:r w:rsidR="00422776">
        <w:rPr>
          <w:rFonts w:ascii="Cera PRO" w:hAnsi="Cera PRO" w:cs="Calibri"/>
          <w:sz w:val="19"/>
          <w:szCs w:val="19"/>
        </w:rPr>
        <w:t xml:space="preserve">te </w:t>
      </w:r>
      <w:r w:rsidR="00422776" w:rsidRPr="005974E0">
        <w:rPr>
          <w:rFonts w:ascii="Cera PRO" w:hAnsi="Cera PRO" w:cs="Calibri"/>
          <w:sz w:val="19"/>
          <w:szCs w:val="19"/>
        </w:rPr>
        <w:t>maken van beschikbare digitale leermaterialen en –middelen</w:t>
      </w:r>
    </w:p>
    <w:p w14:paraId="4B855BE4"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FranklinGothic-Book"/>
          <w:color w:val="1D1D1B"/>
          <w:sz w:val="19"/>
          <w:szCs w:val="19"/>
          <w:lang w:eastAsia="en-US"/>
        </w:rPr>
      </w:pPr>
    </w:p>
    <w:p w14:paraId="562311DE"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Pedagogisch:</w:t>
      </w:r>
    </w:p>
    <w:p w14:paraId="1A715BE6" w14:textId="577A0436" w:rsidR="00422776" w:rsidRPr="00E00DFF" w:rsidRDefault="00053382" w:rsidP="00053382">
      <w:pPr>
        <w:pStyle w:val="Lijstalinea"/>
        <w:autoSpaceDE w:val="0"/>
        <w:autoSpaceDN w:val="0"/>
        <w:adjustRightInd w:val="0"/>
        <w:spacing w:line="269" w:lineRule="auto"/>
        <w:ind w:left="284" w:hanging="284"/>
        <w:rPr>
          <w:rFonts w:ascii="Cera PRO" w:hAnsi="Cera PRO" w:cs="Calibri"/>
          <w:sz w:val="19"/>
          <w:szCs w:val="19"/>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r>
      <w:r w:rsidR="00422776" w:rsidRPr="00E00DFF">
        <w:rPr>
          <w:rFonts w:ascii="Cera PRO" w:hAnsi="Cera PRO" w:cs="Calibri"/>
          <w:sz w:val="19"/>
          <w:szCs w:val="19"/>
        </w:rPr>
        <w:t>vertrouwen te wekken bij zijn leerlingen en een veilig pedagogisch klimaat te scheppen.</w:t>
      </w:r>
    </w:p>
    <w:p w14:paraId="09DF4FC3" w14:textId="1FF4CFEB" w:rsidR="00422776" w:rsidRPr="00E00DFF" w:rsidRDefault="00053382" w:rsidP="00053382">
      <w:pPr>
        <w:pStyle w:val="Lijstalinea"/>
        <w:autoSpaceDE w:val="0"/>
        <w:autoSpaceDN w:val="0"/>
        <w:adjustRightInd w:val="0"/>
        <w:spacing w:line="269" w:lineRule="auto"/>
        <w:ind w:left="284" w:hanging="284"/>
        <w:rPr>
          <w:rFonts w:ascii="Cera PRO" w:hAnsi="Cera PRO" w:cs="Calibri"/>
          <w:sz w:val="19"/>
          <w:szCs w:val="19"/>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r>
      <w:r w:rsidR="00422776" w:rsidRPr="00E00DFF">
        <w:rPr>
          <w:rFonts w:ascii="Cera PRO" w:hAnsi="Cera PRO" w:cs="Calibri"/>
          <w:sz w:val="19"/>
          <w:szCs w:val="19"/>
        </w:rPr>
        <w:t>ruimte te scheppen voor leren, inclusief het maken van vergissingen en fouten.</w:t>
      </w:r>
    </w:p>
    <w:p w14:paraId="5703B113" w14:textId="47AC7F9D" w:rsidR="00422776" w:rsidRPr="00E00DFF" w:rsidRDefault="00053382" w:rsidP="00053382">
      <w:pPr>
        <w:pStyle w:val="Lijstalinea"/>
        <w:autoSpaceDE w:val="0"/>
        <w:autoSpaceDN w:val="0"/>
        <w:adjustRightInd w:val="0"/>
        <w:spacing w:line="269" w:lineRule="auto"/>
        <w:ind w:left="284" w:hanging="284"/>
        <w:rPr>
          <w:rFonts w:ascii="Cera PRO" w:hAnsi="Cera PRO" w:cs="Calibri"/>
          <w:sz w:val="19"/>
          <w:szCs w:val="19"/>
        </w:rPr>
      </w:pPr>
      <w:r w:rsidRPr="00053382">
        <w:rPr>
          <w:rFonts w:ascii="Cera PRO" w:hAnsi="Cera PRO" w:cs="Calibri"/>
          <w:sz w:val="19"/>
          <w:szCs w:val="19"/>
        </w:rPr>
        <w:t xml:space="preserve">• </w:t>
      </w:r>
      <w:r w:rsidRPr="00053382">
        <w:rPr>
          <w:rFonts w:ascii="Cera PRO" w:hAnsi="Cera PRO" w:cs="Calibri"/>
          <w:sz w:val="19"/>
          <w:szCs w:val="19"/>
        </w:rPr>
        <w:tab/>
      </w:r>
      <w:r w:rsidR="00422776" w:rsidRPr="00E00DFF">
        <w:rPr>
          <w:rFonts w:ascii="Cera PRO" w:hAnsi="Cera PRO" w:cs="Calibri"/>
          <w:sz w:val="19"/>
          <w:szCs w:val="19"/>
        </w:rPr>
        <w:t>groepsprocessen te sturen en begeleiden.</w:t>
      </w:r>
    </w:p>
    <w:p w14:paraId="5DEA788F" w14:textId="2A6E9685" w:rsidR="00422776" w:rsidRPr="00053382" w:rsidRDefault="00422776" w:rsidP="009D3686">
      <w:pPr>
        <w:pStyle w:val="Lijstalinea"/>
        <w:numPr>
          <w:ilvl w:val="0"/>
          <w:numId w:val="65"/>
        </w:numPr>
        <w:autoSpaceDE w:val="0"/>
        <w:autoSpaceDN w:val="0"/>
        <w:adjustRightInd w:val="0"/>
        <w:spacing w:line="269" w:lineRule="auto"/>
        <w:ind w:left="284" w:hanging="284"/>
        <w:rPr>
          <w:rFonts w:ascii="Cera PRO" w:hAnsi="Cera PRO" w:cs="FranklinGothic-Book"/>
          <w:color w:val="1D1D1B"/>
          <w:sz w:val="19"/>
          <w:szCs w:val="19"/>
        </w:rPr>
      </w:pPr>
      <w:r w:rsidRPr="00053382">
        <w:rPr>
          <w:rFonts w:ascii="Cera PRO" w:hAnsi="Cera PRO" w:cs="FranklinGothic-Book"/>
          <w:color w:val="1D1D1B"/>
          <w:sz w:val="19"/>
          <w:szCs w:val="19"/>
        </w:rPr>
        <w:t>Om te gaan met heterogene groepen, rekening houdend met verschillen in niveau, zelfbeeld, cultuur, belangstelling, leerstijl en voorkennis;</w:t>
      </w:r>
    </w:p>
    <w:p w14:paraId="071FE03E" w14:textId="7B6A94E1" w:rsidR="00422776" w:rsidRPr="00FD62E3" w:rsidRDefault="00053382" w:rsidP="00053382">
      <w:pPr>
        <w:pStyle w:val="Lijstalinea"/>
        <w:autoSpaceDE w:val="0"/>
        <w:autoSpaceDN w:val="0"/>
        <w:adjustRightInd w:val="0"/>
        <w:spacing w:line="269" w:lineRule="auto"/>
        <w:ind w:left="284" w:hanging="284"/>
        <w:rPr>
          <w:rFonts w:ascii="Cera PRO" w:hAnsi="Cera PRO" w:cs="Calibri"/>
          <w:sz w:val="19"/>
          <w:szCs w:val="19"/>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r>
      <w:r w:rsidR="00422776" w:rsidRPr="00FD62E3">
        <w:rPr>
          <w:rFonts w:ascii="Cera PRO" w:hAnsi="Cera PRO" w:cs="Calibri"/>
          <w:sz w:val="19"/>
          <w:szCs w:val="19"/>
        </w:rPr>
        <w:t xml:space="preserve">oog </w:t>
      </w:r>
      <w:r w:rsidR="00422776">
        <w:rPr>
          <w:rFonts w:ascii="Cera PRO" w:hAnsi="Cera PRO" w:cs="Calibri"/>
          <w:sz w:val="19"/>
          <w:szCs w:val="19"/>
        </w:rPr>
        <w:t xml:space="preserve">te hebben </w:t>
      </w:r>
      <w:r w:rsidR="00422776" w:rsidRPr="00FD62E3">
        <w:rPr>
          <w:rFonts w:ascii="Cera PRO" w:hAnsi="Cera PRO" w:cs="Calibri"/>
          <w:sz w:val="19"/>
          <w:szCs w:val="19"/>
        </w:rPr>
        <w:t>voor de sociaal-emotionele en morele ontwikkeling van zijn leerlingen en daar recht aan</w:t>
      </w:r>
      <w:r w:rsidR="00422776">
        <w:rPr>
          <w:rFonts w:ascii="Cera PRO" w:hAnsi="Cera PRO" w:cs="Calibri"/>
          <w:sz w:val="19"/>
          <w:szCs w:val="19"/>
        </w:rPr>
        <w:t xml:space="preserve"> te doen</w:t>
      </w:r>
      <w:r w:rsidR="00422776" w:rsidRPr="00FD62E3">
        <w:rPr>
          <w:rFonts w:ascii="Cera PRO" w:hAnsi="Cera PRO" w:cs="Calibri"/>
          <w:sz w:val="19"/>
          <w:szCs w:val="19"/>
        </w:rPr>
        <w:t>. In de context van het beroepsgerichte onderwijs gaat het hier ook om de begeleiding van de leerling bij het ontwikkelen van beroepsidentiteit</w:t>
      </w:r>
    </w:p>
    <w:p w14:paraId="6CEA5947" w14:textId="77777777" w:rsidR="00422776" w:rsidRPr="00DA0A21" w:rsidRDefault="00422776" w:rsidP="009D3686">
      <w:pPr>
        <w:pStyle w:val="Lijstalinea"/>
        <w:numPr>
          <w:ilvl w:val="0"/>
          <w:numId w:val="66"/>
        </w:numPr>
        <w:autoSpaceDE w:val="0"/>
        <w:autoSpaceDN w:val="0"/>
        <w:adjustRightInd w:val="0"/>
        <w:spacing w:line="269" w:lineRule="auto"/>
        <w:ind w:left="284" w:hanging="284"/>
        <w:rPr>
          <w:rFonts w:ascii="Cera PRO" w:hAnsi="Cera PRO" w:cs="FranklinGothic-Book"/>
          <w:color w:val="1D1D1B"/>
          <w:sz w:val="19"/>
          <w:szCs w:val="19"/>
        </w:rPr>
      </w:pPr>
      <w:r w:rsidRPr="00DA0A21">
        <w:rPr>
          <w:rFonts w:ascii="Cera PRO" w:hAnsi="Cera PRO" w:cs="FranklinGothic-Book"/>
          <w:color w:val="1D1D1B"/>
          <w:sz w:val="19"/>
          <w:szCs w:val="19"/>
        </w:rPr>
        <w:t xml:space="preserve">op de hoogte </w:t>
      </w:r>
      <w:r>
        <w:rPr>
          <w:rFonts w:ascii="Cera PRO" w:hAnsi="Cera PRO" w:cs="FranklinGothic-Book"/>
          <w:color w:val="1D1D1B"/>
          <w:sz w:val="19"/>
          <w:szCs w:val="19"/>
        </w:rPr>
        <w:t xml:space="preserve">te zijn </w:t>
      </w:r>
      <w:r w:rsidRPr="00DA0A21">
        <w:rPr>
          <w:rFonts w:ascii="Cera PRO" w:hAnsi="Cera PRO" w:cs="FranklinGothic-Book"/>
          <w:color w:val="1D1D1B"/>
          <w:sz w:val="19"/>
          <w:szCs w:val="19"/>
        </w:rPr>
        <w:t>van (leer)stoornissen (dyslexie, ADHD) en van lichamelijke handicaps bij het leren, en het schoolbeleid hieromtrent</w:t>
      </w:r>
      <w:r>
        <w:rPr>
          <w:rFonts w:ascii="Cera PRO" w:hAnsi="Cera PRO" w:cs="FranklinGothic-Book"/>
          <w:color w:val="1D1D1B"/>
          <w:sz w:val="19"/>
          <w:szCs w:val="19"/>
        </w:rPr>
        <w:t xml:space="preserve"> te kennen</w:t>
      </w:r>
      <w:r w:rsidRPr="00DA0A21">
        <w:rPr>
          <w:rFonts w:ascii="Cera PRO" w:hAnsi="Cera PRO" w:cs="FranklinGothic-Book"/>
          <w:color w:val="1D1D1B"/>
          <w:sz w:val="19"/>
          <w:szCs w:val="19"/>
        </w:rPr>
        <w:t>;</w:t>
      </w:r>
    </w:p>
    <w:p w14:paraId="756FDFD1" w14:textId="1DE83A74" w:rsidR="00422776" w:rsidRPr="00E00DFF" w:rsidRDefault="00053382" w:rsidP="00053382">
      <w:pPr>
        <w:pStyle w:val="Lijstalinea"/>
        <w:autoSpaceDE w:val="0"/>
        <w:autoSpaceDN w:val="0"/>
        <w:adjustRightInd w:val="0"/>
        <w:spacing w:line="269" w:lineRule="auto"/>
        <w:ind w:left="284" w:hanging="284"/>
        <w:rPr>
          <w:rFonts w:ascii="Cera PRO" w:hAnsi="Cera PRO" w:cs="FranklinGothic-Book"/>
          <w:color w:val="1D1D1B"/>
          <w:sz w:val="19"/>
          <w:szCs w:val="19"/>
        </w:rPr>
      </w:pPr>
      <w:r w:rsidRPr="00950EE3">
        <w:rPr>
          <w:rFonts w:ascii="Cera PRO" w:eastAsiaTheme="minorHAnsi" w:hAnsi="Cera PRO" w:cs="FranklinGothic-Book"/>
          <w:color w:val="1D1D1B"/>
          <w:sz w:val="19"/>
          <w:szCs w:val="19"/>
          <w:lang w:eastAsia="en-US"/>
        </w:rPr>
        <w:t>•</w:t>
      </w:r>
      <w:r w:rsidRPr="00950EE3">
        <w:rPr>
          <w:rFonts w:ascii="Cera PRO" w:eastAsiaTheme="minorHAnsi" w:hAnsi="Cera PRO" w:cs="FranklinGothic-Book"/>
          <w:color w:val="1D1D1B"/>
          <w:sz w:val="19"/>
          <w:szCs w:val="19"/>
          <w:lang w:eastAsia="en-US"/>
        </w:rPr>
        <w:tab/>
      </w:r>
      <w:r w:rsidR="00422776" w:rsidRPr="00E00DFF">
        <w:rPr>
          <w:rFonts w:ascii="Cera PRO" w:hAnsi="Cera PRO" w:cs="Calibri"/>
          <w:sz w:val="19"/>
          <w:szCs w:val="19"/>
        </w:rPr>
        <w:t>het zelfvertrouwen van leerlingen te stimuleren, hen aan te moedigen en te motiveren (onder meer in het kader van loopbaanoriëntatie en –begeleiding).</w:t>
      </w:r>
    </w:p>
    <w:p w14:paraId="5FEA4BD6" w14:textId="34DF43CF" w:rsidR="00422776" w:rsidRPr="00E00DFF" w:rsidRDefault="00463D53" w:rsidP="00463D53">
      <w:pPr>
        <w:pStyle w:val="Lijstalinea"/>
        <w:autoSpaceDE w:val="0"/>
        <w:autoSpaceDN w:val="0"/>
        <w:adjustRightInd w:val="0"/>
        <w:spacing w:line="269" w:lineRule="auto"/>
        <w:ind w:left="284" w:hanging="284"/>
        <w:rPr>
          <w:rFonts w:ascii="Cera PRO" w:hAnsi="Cera PRO" w:cs="FranklinGothic-Book"/>
          <w:color w:val="1D1D1B"/>
          <w:sz w:val="19"/>
          <w:szCs w:val="19"/>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r>
      <w:r w:rsidR="00422776" w:rsidRPr="00E00DFF">
        <w:rPr>
          <w:rFonts w:ascii="Cera PRO" w:hAnsi="Cera PRO" w:cs="Calibri"/>
          <w:sz w:val="19"/>
          <w:szCs w:val="19"/>
        </w:rPr>
        <w:t>zijn onderwijs en zijn pedagogische omgang met zijn leerlingen uit te leggen en te verantwoorden.</w:t>
      </w:r>
      <w:r w:rsidR="00422776" w:rsidRPr="00E00DFF">
        <w:rPr>
          <w:rFonts w:ascii="Cera PRO" w:hAnsi="Cera PRO" w:cs="FranklinGothic-Book"/>
          <w:color w:val="1D1D1B"/>
          <w:sz w:val="19"/>
          <w:szCs w:val="19"/>
        </w:rPr>
        <w:t xml:space="preserve"> </w:t>
      </w:r>
    </w:p>
    <w:p w14:paraId="3A6C34C6" w14:textId="77777777" w:rsidR="00422776" w:rsidRPr="00DA0A21" w:rsidRDefault="00422776" w:rsidP="009D3686">
      <w:pPr>
        <w:pStyle w:val="Lijstalinea"/>
        <w:numPr>
          <w:ilvl w:val="0"/>
          <w:numId w:val="66"/>
        </w:numPr>
        <w:autoSpaceDE w:val="0"/>
        <w:autoSpaceDN w:val="0"/>
        <w:adjustRightInd w:val="0"/>
        <w:spacing w:line="269" w:lineRule="auto"/>
        <w:ind w:left="284" w:hanging="284"/>
        <w:rPr>
          <w:rFonts w:ascii="Cera PRO" w:hAnsi="Cera PRO" w:cs="FranklinGothic-Book"/>
          <w:color w:val="1D1D1B"/>
          <w:sz w:val="19"/>
          <w:szCs w:val="19"/>
        </w:rPr>
      </w:pPr>
      <w:r w:rsidRPr="00DA0A21">
        <w:rPr>
          <w:rFonts w:ascii="Cera PRO" w:hAnsi="Cera PRO" w:cs="FranklinGothic-Book"/>
          <w:color w:val="1D1D1B"/>
          <w:sz w:val="19"/>
          <w:szCs w:val="19"/>
        </w:rPr>
        <w:t>Samen</w:t>
      </w:r>
      <w:r>
        <w:rPr>
          <w:rFonts w:ascii="Cera PRO" w:hAnsi="Cera PRO" w:cs="FranklinGothic-Book"/>
          <w:color w:val="1D1D1B"/>
          <w:sz w:val="19"/>
          <w:szCs w:val="19"/>
        </w:rPr>
        <w:t xml:space="preserve"> te </w:t>
      </w:r>
      <w:r w:rsidRPr="00DA0A21">
        <w:rPr>
          <w:rFonts w:ascii="Cera PRO" w:hAnsi="Cera PRO" w:cs="FranklinGothic-Book"/>
          <w:color w:val="1D1D1B"/>
          <w:sz w:val="19"/>
          <w:szCs w:val="19"/>
        </w:rPr>
        <w:t>werken met collega’s en samenwerkingspartners (intern en extern);</w:t>
      </w:r>
    </w:p>
    <w:p w14:paraId="64315636" w14:textId="77777777" w:rsidR="00422776" w:rsidRPr="00DA0A21" w:rsidRDefault="00422776" w:rsidP="009D3686">
      <w:pPr>
        <w:pStyle w:val="Lijstalinea"/>
        <w:numPr>
          <w:ilvl w:val="0"/>
          <w:numId w:val="66"/>
        </w:numPr>
        <w:autoSpaceDE w:val="0"/>
        <w:autoSpaceDN w:val="0"/>
        <w:adjustRightInd w:val="0"/>
        <w:spacing w:line="269" w:lineRule="auto"/>
        <w:ind w:left="284" w:hanging="284"/>
        <w:rPr>
          <w:rFonts w:ascii="Cera PRO" w:hAnsi="Cera PRO" w:cs="FranklinGothic-Book"/>
          <w:color w:val="1D1D1B"/>
          <w:sz w:val="19"/>
          <w:szCs w:val="19"/>
        </w:rPr>
      </w:pPr>
      <w:r w:rsidRPr="00DA0A21">
        <w:rPr>
          <w:rFonts w:ascii="Cera PRO" w:hAnsi="Cera PRO" w:cs="FranklinGothic-Book"/>
          <w:color w:val="1D1D1B"/>
          <w:sz w:val="19"/>
          <w:szCs w:val="19"/>
        </w:rPr>
        <w:t xml:space="preserve">planmatig </w:t>
      </w:r>
      <w:r>
        <w:rPr>
          <w:rFonts w:ascii="Cera PRO" w:hAnsi="Cera PRO" w:cs="FranklinGothic-Book"/>
          <w:color w:val="1D1D1B"/>
          <w:sz w:val="19"/>
          <w:szCs w:val="19"/>
        </w:rPr>
        <w:t xml:space="preserve">te </w:t>
      </w:r>
      <w:r w:rsidRPr="00DA0A21">
        <w:rPr>
          <w:rFonts w:ascii="Cera PRO" w:hAnsi="Cera PRO" w:cs="FranklinGothic-Book"/>
          <w:color w:val="1D1D1B"/>
          <w:sz w:val="19"/>
          <w:szCs w:val="19"/>
        </w:rPr>
        <w:t>werken (product- en procesgericht);</w:t>
      </w:r>
    </w:p>
    <w:p w14:paraId="53C53DFE" w14:textId="77777777" w:rsidR="00422776" w:rsidRPr="00DA0A21" w:rsidRDefault="00422776" w:rsidP="009D3686">
      <w:pPr>
        <w:pStyle w:val="Lijstalinea"/>
        <w:numPr>
          <w:ilvl w:val="0"/>
          <w:numId w:val="66"/>
        </w:numPr>
        <w:autoSpaceDE w:val="0"/>
        <w:autoSpaceDN w:val="0"/>
        <w:adjustRightInd w:val="0"/>
        <w:spacing w:line="269" w:lineRule="auto"/>
        <w:ind w:left="284" w:hanging="284"/>
        <w:rPr>
          <w:rFonts w:ascii="Cera PRO" w:hAnsi="Cera PRO" w:cs="FranklinGothic-Book"/>
          <w:color w:val="1D1D1B"/>
          <w:sz w:val="19"/>
          <w:szCs w:val="19"/>
        </w:rPr>
      </w:pPr>
      <w:r w:rsidRPr="00DA0A21">
        <w:rPr>
          <w:rFonts w:ascii="Cera PRO" w:hAnsi="Cera PRO" w:cs="FranklinGothic-Book"/>
          <w:color w:val="1D1D1B"/>
          <w:sz w:val="19"/>
          <w:szCs w:val="19"/>
        </w:rPr>
        <w:t>bij</w:t>
      </w:r>
      <w:r>
        <w:rPr>
          <w:rFonts w:ascii="Cera PRO" w:hAnsi="Cera PRO" w:cs="FranklinGothic-Book"/>
          <w:color w:val="1D1D1B"/>
          <w:sz w:val="19"/>
          <w:szCs w:val="19"/>
        </w:rPr>
        <w:t xml:space="preserve"> te </w:t>
      </w:r>
      <w:r w:rsidRPr="00DA0A21">
        <w:rPr>
          <w:rFonts w:ascii="Cera PRO" w:hAnsi="Cera PRO" w:cs="FranklinGothic-Book"/>
          <w:color w:val="1D1D1B"/>
          <w:sz w:val="19"/>
          <w:szCs w:val="19"/>
        </w:rPr>
        <w:t>dragen aan kwaliteitszorg en innovatie;</w:t>
      </w:r>
    </w:p>
    <w:p w14:paraId="50E81416" w14:textId="77777777" w:rsidR="00422776" w:rsidRPr="00DA0A21" w:rsidRDefault="00422776" w:rsidP="009D3686">
      <w:pPr>
        <w:pStyle w:val="Lijstalinea"/>
        <w:numPr>
          <w:ilvl w:val="0"/>
          <w:numId w:val="66"/>
        </w:numPr>
        <w:autoSpaceDE w:val="0"/>
        <w:autoSpaceDN w:val="0"/>
        <w:adjustRightInd w:val="0"/>
        <w:spacing w:line="269" w:lineRule="auto"/>
        <w:ind w:left="284" w:hanging="284"/>
        <w:rPr>
          <w:rFonts w:ascii="Cera PRO" w:hAnsi="Cera PRO" w:cs="FranklinGothic-Book"/>
          <w:color w:val="1D1D1B"/>
          <w:sz w:val="19"/>
          <w:szCs w:val="19"/>
        </w:rPr>
      </w:pPr>
      <w:r w:rsidRPr="00DA0A21">
        <w:rPr>
          <w:rFonts w:ascii="Cera PRO" w:hAnsi="Cera PRO" w:cs="FranklinGothic-Book"/>
          <w:color w:val="1D1D1B"/>
          <w:sz w:val="19"/>
          <w:szCs w:val="19"/>
        </w:rPr>
        <w:t xml:space="preserve">in samenspraak met het team doelen </w:t>
      </w:r>
      <w:r>
        <w:rPr>
          <w:rFonts w:ascii="Cera PRO" w:hAnsi="Cera PRO" w:cs="FranklinGothic-Book"/>
          <w:color w:val="1D1D1B"/>
          <w:sz w:val="19"/>
          <w:szCs w:val="19"/>
        </w:rPr>
        <w:t xml:space="preserve">te </w:t>
      </w:r>
      <w:r w:rsidRPr="00DA0A21">
        <w:rPr>
          <w:rFonts w:ascii="Cera PRO" w:hAnsi="Cera PRO" w:cs="FranklinGothic-Book"/>
          <w:color w:val="1D1D1B"/>
          <w:sz w:val="19"/>
          <w:szCs w:val="19"/>
        </w:rPr>
        <w:t>stellen in een kwaliteitscyclus;</w:t>
      </w:r>
    </w:p>
    <w:p w14:paraId="72576F86" w14:textId="77777777" w:rsidR="00422776" w:rsidRPr="00DA0A21" w:rsidRDefault="00422776" w:rsidP="009D3686">
      <w:pPr>
        <w:pStyle w:val="Lijstalinea"/>
        <w:numPr>
          <w:ilvl w:val="0"/>
          <w:numId w:val="66"/>
        </w:numPr>
        <w:autoSpaceDE w:val="0"/>
        <w:autoSpaceDN w:val="0"/>
        <w:adjustRightInd w:val="0"/>
        <w:spacing w:line="269" w:lineRule="auto"/>
        <w:ind w:left="284" w:hanging="284"/>
        <w:rPr>
          <w:rFonts w:ascii="Cera PRO" w:hAnsi="Cera PRO" w:cs="FranklinGothic-Book"/>
          <w:color w:val="1D1D1B"/>
          <w:sz w:val="19"/>
          <w:szCs w:val="19"/>
        </w:rPr>
      </w:pPr>
      <w:r w:rsidRPr="00DA0A21">
        <w:rPr>
          <w:rFonts w:ascii="Cera PRO" w:hAnsi="Cera PRO" w:cs="FranklinGothic-Book"/>
          <w:color w:val="1D1D1B"/>
          <w:sz w:val="19"/>
          <w:szCs w:val="19"/>
        </w:rPr>
        <w:t xml:space="preserve">verschillende rollen in een team </w:t>
      </w:r>
      <w:r>
        <w:rPr>
          <w:rFonts w:ascii="Cera PRO" w:hAnsi="Cera PRO" w:cs="FranklinGothic-Book"/>
          <w:color w:val="1D1D1B"/>
          <w:sz w:val="19"/>
          <w:szCs w:val="19"/>
        </w:rPr>
        <w:t xml:space="preserve">te </w:t>
      </w:r>
      <w:r w:rsidRPr="00DA0A21">
        <w:rPr>
          <w:rFonts w:ascii="Cera PRO" w:hAnsi="Cera PRO" w:cs="FranklinGothic-Book"/>
          <w:color w:val="1D1D1B"/>
          <w:sz w:val="19"/>
          <w:szCs w:val="19"/>
        </w:rPr>
        <w:t>vervullen;</w:t>
      </w:r>
    </w:p>
    <w:p w14:paraId="1F5E5839" w14:textId="6AFE4FBD" w:rsidR="00422776" w:rsidRPr="00DA0A21" w:rsidRDefault="00463D53" w:rsidP="00463D53">
      <w:pPr>
        <w:pStyle w:val="Lijstalinea"/>
        <w:autoSpaceDE w:val="0"/>
        <w:autoSpaceDN w:val="0"/>
        <w:adjustRightInd w:val="0"/>
        <w:spacing w:line="269" w:lineRule="auto"/>
        <w:ind w:left="284" w:hanging="284"/>
        <w:rPr>
          <w:rFonts w:ascii="Cera PRO" w:hAnsi="Cera PRO" w:cs="FranklinGothic-Book"/>
          <w:color w:val="1D1D1B"/>
          <w:sz w:val="19"/>
          <w:szCs w:val="19"/>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r>
      <w:r w:rsidR="00422776" w:rsidRPr="00DA0A21">
        <w:rPr>
          <w:rFonts w:ascii="Cera PRO" w:hAnsi="Cera PRO" w:cs="FranklinGothic-Book"/>
          <w:color w:val="1D1D1B"/>
          <w:sz w:val="19"/>
          <w:szCs w:val="19"/>
        </w:rPr>
        <w:t xml:space="preserve">ondersteuning </w:t>
      </w:r>
      <w:r w:rsidR="00422776">
        <w:rPr>
          <w:rFonts w:ascii="Cera PRO" w:hAnsi="Cera PRO" w:cs="FranklinGothic-Book"/>
          <w:color w:val="1D1D1B"/>
          <w:sz w:val="19"/>
          <w:szCs w:val="19"/>
        </w:rPr>
        <w:t xml:space="preserve">te </w:t>
      </w:r>
      <w:r w:rsidR="00422776" w:rsidRPr="00DA0A21">
        <w:rPr>
          <w:rFonts w:ascii="Cera PRO" w:hAnsi="Cera PRO" w:cs="FranklinGothic-Book"/>
          <w:color w:val="1D1D1B"/>
          <w:sz w:val="19"/>
          <w:szCs w:val="19"/>
        </w:rPr>
        <w:t>vragen of door</w:t>
      </w:r>
      <w:r w:rsidR="00422776">
        <w:rPr>
          <w:rFonts w:ascii="Cera PRO" w:hAnsi="Cera PRO" w:cs="FranklinGothic-Book"/>
          <w:color w:val="1D1D1B"/>
          <w:sz w:val="19"/>
          <w:szCs w:val="19"/>
        </w:rPr>
        <w:t xml:space="preserve"> te </w:t>
      </w:r>
      <w:r w:rsidR="00422776" w:rsidRPr="00DA0A21">
        <w:rPr>
          <w:rFonts w:ascii="Cera PRO" w:hAnsi="Cera PRO" w:cs="FranklinGothic-Book"/>
          <w:color w:val="1D1D1B"/>
          <w:sz w:val="19"/>
          <w:szCs w:val="19"/>
        </w:rPr>
        <w:t>verwijzen bij (een vermoeden van) (leer)stoornissen;</w:t>
      </w:r>
    </w:p>
    <w:p w14:paraId="2D2664AC" w14:textId="67EE8046" w:rsidR="00422776" w:rsidRPr="006F1F50" w:rsidRDefault="00422776" w:rsidP="006F1F50">
      <w:pPr>
        <w:pStyle w:val="Lijstalinea"/>
        <w:numPr>
          <w:ilvl w:val="0"/>
          <w:numId w:val="66"/>
        </w:numPr>
        <w:autoSpaceDE w:val="0"/>
        <w:autoSpaceDN w:val="0"/>
        <w:adjustRightInd w:val="0"/>
        <w:spacing w:line="269" w:lineRule="auto"/>
        <w:ind w:left="284" w:hanging="284"/>
        <w:rPr>
          <w:rFonts w:ascii="Cera PRO" w:hAnsi="Cera PRO" w:cs="Calibri"/>
          <w:sz w:val="19"/>
          <w:szCs w:val="19"/>
        </w:rPr>
      </w:pPr>
      <w:r w:rsidRPr="00BD05E3">
        <w:rPr>
          <w:rFonts w:ascii="Cera PRO" w:hAnsi="Cera PRO" w:cs="FranklinGothic-Book"/>
          <w:color w:val="1D1D1B"/>
          <w:sz w:val="19"/>
          <w:szCs w:val="19"/>
        </w:rPr>
        <w:t>administratieve taken (studievoortgang, verzuim) uit</w:t>
      </w:r>
      <w:r>
        <w:rPr>
          <w:rFonts w:ascii="Cera PRO" w:hAnsi="Cera PRO" w:cs="FranklinGothic-Book"/>
          <w:color w:val="1D1D1B"/>
          <w:sz w:val="19"/>
          <w:szCs w:val="19"/>
        </w:rPr>
        <w:t xml:space="preserve"> te </w:t>
      </w:r>
      <w:r w:rsidRPr="00BD05E3">
        <w:rPr>
          <w:rFonts w:ascii="Cera PRO" w:hAnsi="Cera PRO" w:cs="FranklinGothic-Book"/>
          <w:color w:val="1D1D1B"/>
          <w:sz w:val="19"/>
          <w:szCs w:val="19"/>
        </w:rPr>
        <w:t>voeren</w:t>
      </w:r>
      <w:r>
        <w:rPr>
          <w:rFonts w:ascii="Cera PRO" w:hAnsi="Cera PRO" w:cs="FranklinGothic-Book"/>
          <w:color w:val="1D1D1B"/>
          <w:sz w:val="19"/>
          <w:szCs w:val="19"/>
        </w:rPr>
        <w:t xml:space="preserve"> </w:t>
      </w:r>
      <w:r w:rsidRPr="00BD05E3">
        <w:rPr>
          <w:rFonts w:ascii="Cera PRO" w:hAnsi="Cera PRO" w:cs="FranklinGothic-Book"/>
          <w:color w:val="1D1D1B"/>
          <w:sz w:val="19"/>
          <w:szCs w:val="19"/>
        </w:rPr>
        <w:t>conform instellingsafspraken.</w:t>
      </w:r>
    </w:p>
    <w:p w14:paraId="43BBD8FE" w14:textId="77777777" w:rsidR="006F1F50" w:rsidRPr="006F1F50" w:rsidRDefault="006F1F50" w:rsidP="006F1F50">
      <w:pPr>
        <w:pStyle w:val="Lijstalinea"/>
        <w:autoSpaceDE w:val="0"/>
        <w:autoSpaceDN w:val="0"/>
        <w:adjustRightInd w:val="0"/>
        <w:spacing w:line="269" w:lineRule="auto"/>
        <w:ind w:left="284"/>
        <w:rPr>
          <w:rFonts w:ascii="Cera PRO" w:hAnsi="Cera PRO" w:cs="Calibri"/>
          <w:sz w:val="19"/>
          <w:szCs w:val="19"/>
        </w:rPr>
      </w:pPr>
    </w:p>
    <w:p w14:paraId="34F0F12D" w14:textId="77777777" w:rsidR="00422776" w:rsidRPr="00950EE3" w:rsidRDefault="00422776" w:rsidP="0063246D">
      <w:pPr>
        <w:tabs>
          <w:tab w:val="left" w:pos="284"/>
        </w:tabs>
        <w:spacing w:line="269" w:lineRule="auto"/>
        <w:rPr>
          <w:rFonts w:ascii="Cera PRO" w:eastAsia="Arial" w:hAnsi="Cera PRO" w:cs="Arial"/>
          <w:b/>
          <w:sz w:val="19"/>
          <w:szCs w:val="19"/>
          <w:u w:val="single"/>
        </w:rPr>
      </w:pPr>
      <w:r w:rsidRPr="00950EE3">
        <w:rPr>
          <w:rFonts w:ascii="Cera PRO" w:eastAsia="Arial" w:hAnsi="Cera PRO" w:cs="Arial"/>
          <w:b/>
          <w:sz w:val="19"/>
          <w:szCs w:val="19"/>
          <w:u w:val="single"/>
        </w:rPr>
        <w:t>Taak 4 _De docent begeleidt de studenten tijdens de leerbaan</w:t>
      </w:r>
    </w:p>
    <w:p w14:paraId="1A612B42" w14:textId="77777777" w:rsidR="00422776" w:rsidRPr="00950EE3" w:rsidRDefault="00422776" w:rsidP="0063246D">
      <w:pPr>
        <w:spacing w:line="269" w:lineRule="auto"/>
        <w:rPr>
          <w:rFonts w:ascii="Cera PRO" w:eastAsia="Arial" w:hAnsi="Cera PRO" w:cs="Arial"/>
          <w:b/>
          <w:i/>
          <w:sz w:val="19"/>
          <w:szCs w:val="19"/>
        </w:rPr>
      </w:pPr>
      <w:r w:rsidRPr="00950EE3">
        <w:rPr>
          <w:rFonts w:ascii="Cera PRO" w:eastAsia="Arial" w:hAnsi="Cera PRO" w:cs="Arial"/>
          <w:b/>
          <w:i/>
          <w:sz w:val="19"/>
          <w:szCs w:val="19"/>
        </w:rPr>
        <w:t>Hij laat dat zien door</w:t>
      </w:r>
      <w:r>
        <w:rPr>
          <w:rFonts w:ascii="Cera PRO" w:eastAsia="Arial" w:hAnsi="Cera PRO" w:cs="Arial"/>
          <w:b/>
          <w:i/>
          <w:sz w:val="19"/>
          <w:szCs w:val="19"/>
        </w:rPr>
        <w:t>dat</w:t>
      </w:r>
      <w:r w:rsidRPr="00950EE3">
        <w:rPr>
          <w:rFonts w:ascii="Cera PRO" w:eastAsia="Arial" w:hAnsi="Cera PRO" w:cs="Arial"/>
          <w:b/>
          <w:i/>
          <w:sz w:val="19"/>
          <w:szCs w:val="19"/>
        </w:rPr>
        <w:t>:</w:t>
      </w:r>
    </w:p>
    <w:p w14:paraId="1CC549A3"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F843FB">
        <w:rPr>
          <w:rFonts w:ascii="Cera PRO" w:eastAsiaTheme="minorHAnsi" w:hAnsi="Cera PRO" w:cs="FranklinGothic-Demi"/>
          <w:color w:val="auto"/>
          <w:sz w:val="19"/>
          <w:szCs w:val="19"/>
          <w:lang w:eastAsia="en-US"/>
        </w:rPr>
        <w:t xml:space="preserve">4.1 </w:t>
      </w:r>
      <w:r>
        <w:rPr>
          <w:rFonts w:ascii="Cera PRO" w:eastAsiaTheme="minorHAnsi" w:hAnsi="Cera PRO" w:cs="FranklinGothic-Demi"/>
          <w:color w:val="96C21F"/>
          <w:sz w:val="19"/>
          <w:szCs w:val="19"/>
          <w:lang w:eastAsia="en-US"/>
        </w:rPr>
        <w:tab/>
      </w:r>
      <w:r w:rsidRPr="00950EE3">
        <w:rPr>
          <w:rFonts w:ascii="Cera PRO" w:eastAsiaTheme="minorHAnsi" w:hAnsi="Cera PRO" w:cs="FranklinGothic-Demi"/>
          <w:color w:val="1D1D1B"/>
          <w:sz w:val="19"/>
          <w:szCs w:val="19"/>
          <w:lang w:eastAsia="en-US"/>
        </w:rPr>
        <w:t>De docent de student begeleidt in de ontwikkeling van zijn beroepsidentiteit en loopbaan</w:t>
      </w:r>
      <w:r>
        <w:rPr>
          <w:rFonts w:ascii="Cera PRO" w:eastAsiaTheme="minorHAnsi" w:hAnsi="Cera PRO" w:cs="FranklinGothic-Demi"/>
          <w:color w:val="1D1D1B"/>
          <w:sz w:val="19"/>
          <w:szCs w:val="19"/>
          <w:lang w:eastAsia="en-US"/>
        </w:rPr>
        <w:t>-</w:t>
      </w:r>
      <w:r w:rsidRPr="00950EE3">
        <w:rPr>
          <w:rFonts w:ascii="Cera PRO" w:eastAsiaTheme="minorHAnsi" w:hAnsi="Cera PRO" w:cs="FranklinGothic-Demi"/>
          <w:color w:val="1D1D1B"/>
          <w:sz w:val="19"/>
          <w:szCs w:val="19"/>
          <w:lang w:eastAsia="en-US"/>
        </w:rPr>
        <w:t>competenties: wat wil ik, wat kan ik, wat doe ik en wat maak ik waar? De student leert zelf richting te geven aan zijn reflectie op kwaliteiten en motieven, werkexploratie, loopbaansturing en netwerken (ook in een vervolgopleiding).</w:t>
      </w:r>
    </w:p>
    <w:p w14:paraId="57A6B0B4" w14:textId="77777777" w:rsidR="00422776"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rPr>
          <w:rFonts w:ascii="Cera PRO" w:eastAsiaTheme="minorHAnsi" w:hAnsi="Cera PRO" w:cs="FranklinGothic-Demi"/>
          <w:color w:val="1D1D1B"/>
          <w:sz w:val="19"/>
          <w:szCs w:val="19"/>
          <w:lang w:eastAsia="en-US"/>
        </w:rPr>
      </w:pPr>
      <w:r w:rsidRPr="00E214C1">
        <w:rPr>
          <w:rFonts w:ascii="Cera PRO" w:eastAsiaTheme="minorHAnsi" w:hAnsi="Cera PRO" w:cs="FranklinGothic-Demi"/>
          <w:b/>
          <w:color w:val="1D1D1B"/>
          <w:sz w:val="19"/>
          <w:szCs w:val="19"/>
          <w:lang w:eastAsia="en-US"/>
        </w:rPr>
        <w:t>Resultaat</w:t>
      </w:r>
      <w:r w:rsidRPr="00950EE3">
        <w:rPr>
          <w:rFonts w:ascii="Cera PRO" w:eastAsiaTheme="minorHAnsi" w:hAnsi="Cera PRO" w:cs="FranklinGothic-Demi"/>
          <w:color w:val="1D1D1B"/>
          <w:sz w:val="19"/>
          <w:szCs w:val="19"/>
          <w:lang w:eastAsia="en-US"/>
        </w:rPr>
        <w:t xml:space="preserve">: </w:t>
      </w:r>
    </w:p>
    <w:p w14:paraId="30D5D5F7" w14:textId="77777777" w:rsidR="00422776"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Een met het team afgestemd doorlopend en samenhangend begeleidingsproces, waarin de student zich ontwikkelt tot een zelfsturend persoon, waarbij hij functioneert als burger en als (aspirant) werknemer. Hierbij werkt hij aan zijn beroepsprofiel, eventuele doorstroom naar het hoger onderwijs en het verwerven van loopbaancompetenties.</w:t>
      </w:r>
    </w:p>
    <w:p w14:paraId="167E1FC7"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rPr>
          <w:rFonts w:ascii="Cera PRO" w:eastAsiaTheme="minorHAnsi" w:hAnsi="Cera PRO" w:cs="FranklinGothic-Demi"/>
          <w:color w:val="1D1D1B"/>
          <w:sz w:val="19"/>
          <w:szCs w:val="19"/>
          <w:lang w:eastAsia="en-US"/>
        </w:rPr>
      </w:pPr>
    </w:p>
    <w:p w14:paraId="7F95CDDC" w14:textId="77777777" w:rsidR="00422776"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F843FB">
        <w:rPr>
          <w:rFonts w:ascii="Cera PRO" w:eastAsiaTheme="minorHAnsi" w:hAnsi="Cera PRO" w:cs="FranklinGothic-Demi"/>
          <w:color w:val="auto"/>
          <w:sz w:val="19"/>
          <w:szCs w:val="19"/>
          <w:lang w:eastAsia="en-US"/>
        </w:rPr>
        <w:t>4.2</w:t>
      </w:r>
      <w:r>
        <w:rPr>
          <w:rFonts w:ascii="Cera PRO" w:eastAsiaTheme="minorHAnsi" w:hAnsi="Cera PRO" w:cs="FranklinGothic-Demi"/>
          <w:color w:val="96C21F"/>
          <w:sz w:val="19"/>
          <w:szCs w:val="19"/>
          <w:lang w:eastAsia="en-US"/>
        </w:rPr>
        <w:tab/>
      </w:r>
      <w:r w:rsidRPr="00950EE3">
        <w:rPr>
          <w:rFonts w:ascii="Cera PRO" w:eastAsiaTheme="minorHAnsi" w:hAnsi="Cera PRO" w:cs="FranklinGothic-Demi"/>
          <w:color w:val="1D1D1B"/>
          <w:sz w:val="19"/>
          <w:szCs w:val="19"/>
          <w:lang w:eastAsia="en-US"/>
        </w:rPr>
        <w:t xml:space="preserve">De docent de student ondersteunt en stimuleert bij het reflecteren op zijn studievoortgang, beroeps- en loopbaanvaardigheden en zijn beroepsidentiteit. </w:t>
      </w:r>
    </w:p>
    <w:p w14:paraId="31077672" w14:textId="77777777" w:rsidR="00422776" w:rsidRPr="00E214C1"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rPr>
          <w:rFonts w:ascii="Cera PRO" w:eastAsiaTheme="minorHAnsi" w:hAnsi="Cera PRO" w:cs="FranklinGothic-Demi"/>
          <w:b/>
          <w:color w:val="1D1D1B"/>
          <w:sz w:val="19"/>
          <w:szCs w:val="19"/>
          <w:lang w:eastAsia="en-US"/>
        </w:rPr>
      </w:pPr>
      <w:r w:rsidRPr="00E214C1">
        <w:rPr>
          <w:rFonts w:ascii="Cera PRO" w:eastAsiaTheme="minorHAnsi" w:hAnsi="Cera PRO" w:cs="FranklinGothic-Demi"/>
          <w:b/>
          <w:color w:val="1D1D1B"/>
          <w:sz w:val="19"/>
          <w:szCs w:val="19"/>
          <w:lang w:eastAsia="en-US"/>
        </w:rPr>
        <w:t>Resultaat:</w:t>
      </w:r>
    </w:p>
    <w:p w14:paraId="0657C145" w14:textId="77777777" w:rsidR="00422776"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rPr>
          <w:rFonts w:ascii="Cera PRO" w:eastAsiaTheme="minorHAnsi" w:hAnsi="Cera PRO" w:cs="FranklinGothic-Book"/>
          <w:color w:val="1D1D1B"/>
          <w:sz w:val="19"/>
          <w:szCs w:val="19"/>
          <w:lang w:eastAsia="en-US"/>
        </w:rPr>
      </w:pPr>
      <w:r w:rsidRPr="00950EE3">
        <w:rPr>
          <w:rFonts w:ascii="Cera PRO" w:eastAsiaTheme="minorHAnsi" w:hAnsi="Cera PRO" w:cs="FranklinGothic-Demi"/>
          <w:color w:val="1D1D1B"/>
          <w:sz w:val="19"/>
          <w:szCs w:val="19"/>
          <w:lang w:eastAsia="en-US"/>
        </w:rPr>
        <w:t xml:space="preserve"> </w:t>
      </w:r>
      <w:r w:rsidRPr="00950EE3">
        <w:rPr>
          <w:rFonts w:ascii="Cera PRO" w:eastAsiaTheme="minorHAnsi" w:hAnsi="Cera PRO" w:cs="FranklinGothic-Book"/>
          <w:color w:val="1D1D1B"/>
          <w:sz w:val="19"/>
          <w:szCs w:val="19"/>
          <w:lang w:eastAsia="en-US"/>
        </w:rPr>
        <w:t>Een met het team afgestemd begeleidingsproces met</w:t>
      </w:r>
      <w:r>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vaste gespreksmomenten, waarbij de student kritisch naar zichzelf leert kijken en zijn mogelijkheden leert kennen</w:t>
      </w:r>
      <w:r>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in directe relatie tot zijn (nabije) toekomst in onderwijs en/of werkveld.</w:t>
      </w:r>
    </w:p>
    <w:p w14:paraId="6F9E1CFA"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rPr>
          <w:rFonts w:ascii="Cera PRO" w:eastAsiaTheme="minorHAnsi" w:hAnsi="Cera PRO" w:cs="FranklinGothic-Demi"/>
          <w:color w:val="1D1D1B"/>
          <w:sz w:val="19"/>
          <w:szCs w:val="19"/>
          <w:lang w:eastAsia="en-US"/>
        </w:rPr>
      </w:pPr>
    </w:p>
    <w:p w14:paraId="07004CB7" w14:textId="77777777" w:rsidR="00C04670" w:rsidRDefault="00C04670"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auto"/>
          <w:sz w:val="19"/>
          <w:szCs w:val="19"/>
          <w:lang w:eastAsia="en-US"/>
        </w:rPr>
      </w:pPr>
    </w:p>
    <w:p w14:paraId="10ADE9E5" w14:textId="77777777" w:rsidR="00C04670" w:rsidRDefault="00C04670"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auto"/>
          <w:sz w:val="19"/>
          <w:szCs w:val="19"/>
          <w:lang w:eastAsia="en-US"/>
        </w:rPr>
      </w:pPr>
    </w:p>
    <w:p w14:paraId="1FCA8368" w14:textId="38041BDE" w:rsidR="00422776"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F843FB">
        <w:rPr>
          <w:rFonts w:ascii="Cera PRO" w:eastAsiaTheme="minorHAnsi" w:hAnsi="Cera PRO" w:cs="FranklinGothic-Demi"/>
          <w:color w:val="auto"/>
          <w:sz w:val="19"/>
          <w:szCs w:val="19"/>
          <w:lang w:eastAsia="en-US"/>
        </w:rPr>
        <w:lastRenderedPageBreak/>
        <w:t>4.3</w:t>
      </w:r>
      <w:r>
        <w:rPr>
          <w:rFonts w:ascii="Cera PRO" w:eastAsiaTheme="minorHAnsi" w:hAnsi="Cera PRO" w:cs="FranklinGothic-Demi"/>
          <w:color w:val="96C21F"/>
          <w:sz w:val="19"/>
          <w:szCs w:val="19"/>
          <w:lang w:eastAsia="en-US"/>
        </w:rPr>
        <w:tab/>
      </w:r>
      <w:r w:rsidRPr="00950EE3">
        <w:rPr>
          <w:rFonts w:ascii="Cera PRO" w:eastAsiaTheme="minorHAnsi" w:hAnsi="Cera PRO" w:cs="FranklinGothic-Demi"/>
          <w:color w:val="1D1D1B"/>
          <w:sz w:val="19"/>
          <w:szCs w:val="19"/>
          <w:lang w:eastAsia="en-US"/>
        </w:rPr>
        <w:t xml:space="preserve">De docent de student begeleidt in keuzes wat waar (school of praktijk) wanneer geleerd wordt (in afnemende sturing). </w:t>
      </w:r>
    </w:p>
    <w:p w14:paraId="371FE581" w14:textId="77777777" w:rsidR="00422776"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rPr>
          <w:rFonts w:ascii="Cera PRO" w:eastAsiaTheme="minorHAnsi" w:hAnsi="Cera PRO" w:cs="FranklinGothic-Book"/>
          <w:color w:val="1D1D1B"/>
          <w:sz w:val="19"/>
          <w:szCs w:val="19"/>
          <w:lang w:eastAsia="en-US"/>
        </w:rPr>
      </w:pPr>
      <w:r w:rsidRPr="00E214C1">
        <w:rPr>
          <w:rFonts w:ascii="Cera PRO" w:eastAsiaTheme="minorHAnsi" w:hAnsi="Cera PRO" w:cs="FranklinGothic-Demi"/>
          <w:b/>
          <w:color w:val="1D1D1B"/>
          <w:sz w:val="19"/>
          <w:szCs w:val="19"/>
          <w:lang w:eastAsia="en-US"/>
        </w:rPr>
        <w:t>Resultaat:</w:t>
      </w:r>
      <w:r w:rsidRPr="00950EE3">
        <w:rPr>
          <w:rFonts w:ascii="Cera PRO" w:eastAsiaTheme="minorHAnsi" w:hAnsi="Cera PRO" w:cs="FranklinGothic-Demi"/>
          <w:color w:val="1D1D1B"/>
          <w:sz w:val="19"/>
          <w:szCs w:val="19"/>
          <w:lang w:eastAsia="en-US"/>
        </w:rPr>
        <w:t xml:space="preserve"> </w:t>
      </w:r>
      <w:r w:rsidRPr="00950EE3">
        <w:rPr>
          <w:rFonts w:ascii="Cera PRO" w:eastAsiaTheme="minorHAnsi" w:hAnsi="Cera PRO" w:cs="FranklinGothic-Book"/>
          <w:color w:val="1D1D1B"/>
          <w:sz w:val="19"/>
          <w:szCs w:val="19"/>
          <w:lang w:eastAsia="en-US"/>
        </w:rPr>
        <w:t>Een met het team afgestemd begeleidingsproces waarin de student stap-voor-stap de samenhang leert zien tussen wat hij waar kan leren.</w:t>
      </w:r>
    </w:p>
    <w:p w14:paraId="5DB44C98" w14:textId="77777777" w:rsidR="00422776"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rPr>
          <w:rFonts w:ascii="Cera PRO" w:eastAsiaTheme="minorHAnsi" w:hAnsi="Cera PRO" w:cs="FranklinGothic-Book"/>
          <w:color w:val="1D1D1B"/>
          <w:sz w:val="19"/>
          <w:szCs w:val="19"/>
          <w:lang w:eastAsia="en-US"/>
        </w:rPr>
      </w:pPr>
    </w:p>
    <w:p w14:paraId="68EB4F0A" w14:textId="77777777" w:rsidR="00422776"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F843FB">
        <w:rPr>
          <w:rFonts w:ascii="Cera PRO" w:eastAsiaTheme="minorHAnsi" w:hAnsi="Cera PRO" w:cs="FranklinGothic-Demi"/>
          <w:color w:val="auto"/>
          <w:sz w:val="19"/>
          <w:szCs w:val="19"/>
          <w:lang w:eastAsia="en-US"/>
        </w:rPr>
        <w:t>4.4</w:t>
      </w:r>
      <w:r>
        <w:rPr>
          <w:rFonts w:ascii="Cera PRO" w:eastAsiaTheme="minorHAnsi" w:hAnsi="Cera PRO" w:cs="FranklinGothic-Demi"/>
          <w:color w:val="96C21F"/>
          <w:sz w:val="19"/>
          <w:szCs w:val="19"/>
          <w:lang w:eastAsia="en-US"/>
        </w:rPr>
        <w:tab/>
      </w:r>
      <w:r w:rsidRPr="00950EE3">
        <w:rPr>
          <w:rFonts w:ascii="Cera PRO" w:eastAsiaTheme="minorHAnsi" w:hAnsi="Cera PRO" w:cs="FranklinGothic-Demi"/>
          <w:color w:val="1D1D1B"/>
          <w:sz w:val="19"/>
          <w:szCs w:val="19"/>
          <w:lang w:eastAsia="en-US"/>
        </w:rPr>
        <w:t xml:space="preserve">De docent met de student gedurende het leerproces de voortgang in beeld brengt en de student ondersteunt in het opbouwen van een portfolio. </w:t>
      </w:r>
    </w:p>
    <w:p w14:paraId="26441B16" w14:textId="77777777" w:rsidR="00422776"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rPr>
          <w:rFonts w:ascii="Cera PRO" w:eastAsiaTheme="minorHAnsi" w:hAnsi="Cera PRO" w:cs="FranklinGothic-Demi"/>
          <w:color w:val="1D1D1B"/>
          <w:sz w:val="19"/>
          <w:szCs w:val="19"/>
          <w:lang w:eastAsia="en-US"/>
        </w:rPr>
      </w:pPr>
      <w:r w:rsidRPr="00E214C1">
        <w:rPr>
          <w:rFonts w:ascii="Cera PRO" w:eastAsiaTheme="minorHAnsi" w:hAnsi="Cera PRO" w:cs="FranklinGothic-Demi"/>
          <w:b/>
          <w:color w:val="1D1D1B"/>
          <w:sz w:val="19"/>
          <w:szCs w:val="19"/>
          <w:lang w:eastAsia="en-US"/>
        </w:rPr>
        <w:t>Resultaat:</w:t>
      </w:r>
      <w:r w:rsidRPr="00950EE3">
        <w:rPr>
          <w:rFonts w:ascii="Cera PRO" w:eastAsiaTheme="minorHAnsi" w:hAnsi="Cera PRO" w:cs="FranklinGothic-Demi"/>
          <w:color w:val="1D1D1B"/>
          <w:sz w:val="19"/>
          <w:szCs w:val="19"/>
          <w:lang w:eastAsia="en-US"/>
        </w:rPr>
        <w:t xml:space="preserve"> </w:t>
      </w:r>
    </w:p>
    <w:p w14:paraId="1DCFD66A" w14:textId="77777777" w:rsidR="00422776"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Een met het team afgestemde systematiek voor het vastleggen</w:t>
      </w:r>
      <w:r>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 xml:space="preserve">van de studievoortgang. De student, de </w:t>
      </w:r>
    </w:p>
    <w:p w14:paraId="4961558F" w14:textId="77777777" w:rsidR="00422776"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Book"/>
          <w:color w:val="1D1D1B"/>
          <w:sz w:val="19"/>
          <w:szCs w:val="19"/>
          <w:lang w:eastAsia="en-US"/>
        </w:rPr>
      </w:pPr>
      <w:r>
        <w:rPr>
          <w:rFonts w:ascii="Cera PRO" w:eastAsiaTheme="minorHAnsi" w:hAnsi="Cera PRO" w:cs="FranklinGothic-Book"/>
          <w:color w:val="1D1D1B"/>
          <w:sz w:val="19"/>
          <w:szCs w:val="19"/>
          <w:lang w:eastAsia="en-US"/>
        </w:rPr>
        <w:tab/>
      </w:r>
      <w:r w:rsidRPr="00950EE3">
        <w:rPr>
          <w:rFonts w:ascii="Cera PRO" w:eastAsiaTheme="minorHAnsi" w:hAnsi="Cera PRO" w:cs="FranklinGothic-Book"/>
          <w:color w:val="1D1D1B"/>
          <w:sz w:val="19"/>
          <w:szCs w:val="19"/>
          <w:lang w:eastAsia="en-US"/>
        </w:rPr>
        <w:t>loopbaanbegeleider en examinatoren/assessoren kunnen deze systematiek gebruiken.</w:t>
      </w:r>
    </w:p>
    <w:p w14:paraId="361C1981"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p>
    <w:p w14:paraId="6F0B396F" w14:textId="77777777" w:rsidR="00422776"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F843FB">
        <w:rPr>
          <w:rFonts w:ascii="Cera PRO" w:eastAsiaTheme="minorHAnsi" w:hAnsi="Cera PRO" w:cs="FranklinGothic-Demi"/>
          <w:color w:val="auto"/>
          <w:sz w:val="19"/>
          <w:szCs w:val="19"/>
          <w:lang w:eastAsia="en-US"/>
        </w:rPr>
        <w:t>4.5</w:t>
      </w:r>
      <w:r>
        <w:rPr>
          <w:rFonts w:ascii="Cera PRO" w:eastAsiaTheme="minorHAnsi" w:hAnsi="Cera PRO" w:cs="FranklinGothic-Demi"/>
          <w:color w:val="96C21F"/>
          <w:sz w:val="19"/>
          <w:szCs w:val="19"/>
          <w:lang w:eastAsia="en-US"/>
        </w:rPr>
        <w:tab/>
      </w:r>
      <w:r w:rsidRPr="00950EE3">
        <w:rPr>
          <w:rFonts w:ascii="Cera PRO" w:eastAsiaTheme="minorHAnsi" w:hAnsi="Cera PRO" w:cs="FranklinGothic-Demi"/>
          <w:color w:val="1D1D1B"/>
          <w:sz w:val="19"/>
          <w:szCs w:val="19"/>
          <w:lang w:eastAsia="en-US"/>
        </w:rPr>
        <w:t>De docent contacten onderhoudt met alle functionarissen (binnen en buiten de school) die bij het leerproces van de student een rol spelen (inclusief netwerken).</w:t>
      </w:r>
    </w:p>
    <w:p w14:paraId="1CA753C8" w14:textId="77777777" w:rsidR="00422776"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rPr>
          <w:rFonts w:ascii="Cera PRO" w:eastAsiaTheme="minorHAnsi" w:hAnsi="Cera PRO" w:cs="FranklinGothic-Book"/>
          <w:color w:val="1D1D1B"/>
          <w:sz w:val="19"/>
          <w:szCs w:val="19"/>
          <w:lang w:eastAsia="en-US"/>
        </w:rPr>
      </w:pPr>
      <w:r w:rsidRPr="00950EE3">
        <w:rPr>
          <w:rFonts w:ascii="Cera PRO" w:eastAsiaTheme="minorHAnsi" w:hAnsi="Cera PRO" w:cs="FranklinGothic-Demi"/>
          <w:color w:val="1D1D1B"/>
          <w:sz w:val="19"/>
          <w:szCs w:val="19"/>
          <w:lang w:eastAsia="en-US"/>
        </w:rPr>
        <w:t xml:space="preserve"> </w:t>
      </w:r>
      <w:r w:rsidRPr="00E214C1">
        <w:rPr>
          <w:rFonts w:ascii="Cera PRO" w:eastAsiaTheme="minorHAnsi" w:hAnsi="Cera PRO" w:cs="FranklinGothic-Demi"/>
          <w:b/>
          <w:color w:val="1D1D1B"/>
          <w:sz w:val="19"/>
          <w:szCs w:val="19"/>
          <w:lang w:eastAsia="en-US"/>
        </w:rPr>
        <w:t>Resultaat:</w:t>
      </w:r>
      <w:r w:rsidRPr="00950EE3">
        <w:rPr>
          <w:rFonts w:ascii="Cera PRO" w:eastAsiaTheme="minorHAnsi" w:hAnsi="Cera PRO" w:cs="FranklinGothic-Demi"/>
          <w:color w:val="1D1D1B"/>
          <w:sz w:val="19"/>
          <w:szCs w:val="19"/>
          <w:lang w:eastAsia="en-US"/>
        </w:rPr>
        <w:t xml:space="preserve"> </w:t>
      </w:r>
      <w:r w:rsidRPr="00950EE3">
        <w:rPr>
          <w:rFonts w:ascii="Cera PRO" w:eastAsiaTheme="minorHAnsi" w:hAnsi="Cera PRO" w:cs="FranklinGothic-Book"/>
          <w:color w:val="1D1D1B"/>
          <w:sz w:val="19"/>
          <w:szCs w:val="19"/>
          <w:lang w:eastAsia="en-US"/>
        </w:rPr>
        <w:t>Een systeem waarin de contacten met anderen worden vastgelegd: wie communiceert met wie over het leerproces van studenten en hoe wordt er teruggekoppeld?</w:t>
      </w:r>
    </w:p>
    <w:p w14:paraId="5A45EE41"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rPr>
          <w:rFonts w:ascii="Cera PRO" w:eastAsiaTheme="minorHAnsi" w:hAnsi="Cera PRO" w:cs="FranklinGothic-Demi"/>
          <w:color w:val="1D1D1B"/>
          <w:sz w:val="19"/>
          <w:szCs w:val="19"/>
          <w:lang w:eastAsia="en-US"/>
        </w:rPr>
      </w:pPr>
    </w:p>
    <w:p w14:paraId="47D22235" w14:textId="77777777" w:rsidR="00422776"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F843FB">
        <w:rPr>
          <w:rFonts w:ascii="Cera PRO" w:eastAsiaTheme="minorHAnsi" w:hAnsi="Cera PRO" w:cs="FranklinGothic-Demi"/>
          <w:color w:val="auto"/>
          <w:sz w:val="19"/>
          <w:szCs w:val="19"/>
          <w:lang w:eastAsia="en-US"/>
        </w:rPr>
        <w:t>4.6</w:t>
      </w:r>
      <w:r>
        <w:rPr>
          <w:rFonts w:ascii="Cera PRO" w:eastAsiaTheme="minorHAnsi" w:hAnsi="Cera PRO" w:cs="FranklinGothic-Demi"/>
          <w:color w:val="96C21F"/>
          <w:sz w:val="19"/>
          <w:szCs w:val="19"/>
          <w:lang w:eastAsia="en-US"/>
        </w:rPr>
        <w:tab/>
      </w:r>
      <w:r w:rsidRPr="00950EE3">
        <w:rPr>
          <w:rFonts w:ascii="Cera PRO" w:eastAsiaTheme="minorHAnsi" w:hAnsi="Cera PRO" w:cs="FranklinGothic-Demi"/>
          <w:color w:val="1D1D1B"/>
          <w:sz w:val="19"/>
          <w:szCs w:val="19"/>
          <w:lang w:eastAsia="en-US"/>
        </w:rPr>
        <w:t>De docent verzuim signaleert en andere factoren die de studievoortgang belemmeren en zo nodig actie</w:t>
      </w:r>
      <w:r w:rsidRPr="00882A09">
        <w:rPr>
          <w:rFonts w:ascii="Cera PRO" w:eastAsiaTheme="minorHAnsi" w:hAnsi="Cera PRO" w:cs="FranklinGothic-Demi"/>
          <w:color w:val="1D1D1B"/>
          <w:sz w:val="19"/>
          <w:szCs w:val="19"/>
          <w:lang w:eastAsia="en-US"/>
        </w:rPr>
        <w:t xml:space="preserve"> </w:t>
      </w:r>
      <w:r w:rsidRPr="00950EE3">
        <w:rPr>
          <w:rFonts w:ascii="Cera PRO" w:eastAsiaTheme="minorHAnsi" w:hAnsi="Cera PRO" w:cs="FranklinGothic-Demi"/>
          <w:color w:val="1D1D1B"/>
          <w:sz w:val="19"/>
          <w:szCs w:val="19"/>
          <w:lang w:eastAsia="en-US"/>
        </w:rPr>
        <w:t xml:space="preserve">onderneemt. </w:t>
      </w:r>
    </w:p>
    <w:p w14:paraId="637728FD"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rPr>
          <w:rFonts w:ascii="Cera PRO" w:eastAsia="Arial" w:hAnsi="Cera PRO" w:cs="Arial"/>
          <w:sz w:val="19"/>
          <w:szCs w:val="19"/>
        </w:rPr>
      </w:pPr>
      <w:r w:rsidRPr="00E214C1">
        <w:rPr>
          <w:rFonts w:ascii="Cera PRO" w:eastAsiaTheme="minorHAnsi" w:hAnsi="Cera PRO" w:cs="FranklinGothic-Demi"/>
          <w:b/>
          <w:color w:val="1D1D1B"/>
          <w:sz w:val="19"/>
          <w:szCs w:val="19"/>
          <w:lang w:eastAsia="en-US"/>
        </w:rPr>
        <w:t>Resultaat:</w:t>
      </w:r>
      <w:r w:rsidRPr="00950EE3">
        <w:rPr>
          <w:rFonts w:ascii="Cera PRO" w:eastAsiaTheme="minorHAnsi" w:hAnsi="Cera PRO" w:cs="FranklinGothic-Demi"/>
          <w:color w:val="1D1D1B"/>
          <w:sz w:val="19"/>
          <w:szCs w:val="19"/>
          <w:lang w:eastAsia="en-US"/>
        </w:rPr>
        <w:t xml:space="preserve"> </w:t>
      </w:r>
      <w:r w:rsidRPr="00950EE3">
        <w:rPr>
          <w:rFonts w:ascii="Cera PRO" w:eastAsiaTheme="minorHAnsi" w:hAnsi="Cera PRO" w:cs="FranklinGothic-Book"/>
          <w:color w:val="1D1D1B"/>
          <w:sz w:val="19"/>
          <w:szCs w:val="19"/>
          <w:lang w:eastAsia="en-US"/>
        </w:rPr>
        <w:t>Een systeem waarin informatie over factoren die de studievoortgang belemmeren wordt vastgelegd. Het systeem kan ook gebruikt worden voor de verzuimregistratie.</w:t>
      </w:r>
    </w:p>
    <w:p w14:paraId="6D6C54AA" w14:textId="77777777" w:rsidR="00422776" w:rsidRPr="00950EE3" w:rsidRDefault="00422776" w:rsidP="0063246D">
      <w:pPr>
        <w:spacing w:line="269" w:lineRule="auto"/>
        <w:rPr>
          <w:rFonts w:ascii="Cera PRO" w:eastAsia="Arial" w:hAnsi="Cera PRO" w:cs="Arial"/>
          <w:b/>
          <w:i/>
          <w:sz w:val="19"/>
          <w:szCs w:val="19"/>
        </w:rPr>
      </w:pPr>
    </w:p>
    <w:p w14:paraId="6FF8E708" w14:textId="77777777" w:rsidR="00422776" w:rsidRPr="00950EE3" w:rsidRDefault="00422776" w:rsidP="0063246D">
      <w:pPr>
        <w:spacing w:line="269" w:lineRule="auto"/>
        <w:rPr>
          <w:rFonts w:ascii="Cera PRO" w:eastAsia="Arial" w:hAnsi="Cera PRO" w:cs="Arial"/>
          <w:sz w:val="19"/>
          <w:szCs w:val="19"/>
        </w:rPr>
      </w:pPr>
      <w:r w:rsidRPr="00950EE3">
        <w:rPr>
          <w:rFonts w:ascii="Cera PRO" w:eastAsia="Arial" w:hAnsi="Cera PRO" w:cs="Arial"/>
          <w:b/>
          <w:i/>
          <w:sz w:val="19"/>
          <w:szCs w:val="19"/>
        </w:rPr>
        <w:t>Hierin laat hij zien dat hij kennis en kunde van de taak heeft door:</w:t>
      </w:r>
    </w:p>
    <w:p w14:paraId="3AC3FFB0"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tabs>
          <w:tab w:val="left" w:pos="567"/>
        </w:tabs>
        <w:autoSpaceDE w:val="0"/>
        <w:autoSpaceDN w:val="0"/>
        <w:adjustRightInd w:val="0"/>
        <w:spacing w:line="269" w:lineRule="auto"/>
        <w:ind w:left="284" w:hanging="284"/>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Vakinhoudelijk:</w:t>
      </w:r>
    </w:p>
    <w:p w14:paraId="0C34DE6E" w14:textId="797CB66E" w:rsidR="00422776" w:rsidRPr="0064041C" w:rsidRDefault="00422776" w:rsidP="009D3686">
      <w:pPr>
        <w:pStyle w:val="Lijstalinea"/>
        <w:numPr>
          <w:ilvl w:val="0"/>
          <w:numId w:val="66"/>
        </w:numPr>
        <w:tabs>
          <w:tab w:val="left" w:pos="567"/>
        </w:tabs>
        <w:autoSpaceDE w:val="0"/>
        <w:autoSpaceDN w:val="0"/>
        <w:adjustRightInd w:val="0"/>
        <w:spacing w:line="269" w:lineRule="auto"/>
        <w:ind w:left="284" w:hanging="284"/>
        <w:rPr>
          <w:rFonts w:ascii="Cera PRO" w:hAnsi="Cera PRO" w:cs="FranklinGothic-Book"/>
          <w:color w:val="1D1D1B"/>
          <w:sz w:val="19"/>
          <w:szCs w:val="19"/>
        </w:rPr>
      </w:pPr>
      <w:r w:rsidRPr="0064041C">
        <w:rPr>
          <w:rFonts w:ascii="Cera PRO" w:hAnsi="Cera PRO" w:cs="FranklinGothic-Book"/>
          <w:color w:val="1D1D1B"/>
          <w:sz w:val="19"/>
          <w:szCs w:val="19"/>
        </w:rPr>
        <w:t>de actuele literatuur</w:t>
      </w:r>
      <w:r w:rsidR="00765620">
        <w:rPr>
          <w:rFonts w:ascii="Cera PRO" w:hAnsi="Cera PRO" w:cs="FranklinGothic-Book"/>
          <w:color w:val="1D1D1B"/>
          <w:sz w:val="19"/>
          <w:szCs w:val="19"/>
        </w:rPr>
        <w:t>/bronnen</w:t>
      </w:r>
      <w:r w:rsidRPr="0064041C">
        <w:rPr>
          <w:rFonts w:ascii="Cera PRO" w:hAnsi="Cera PRO" w:cs="FranklinGothic-Book"/>
          <w:color w:val="1D1D1B"/>
          <w:sz w:val="19"/>
          <w:szCs w:val="19"/>
        </w:rPr>
        <w:t xml:space="preserve"> rond loopbaanbegeleiding </w:t>
      </w:r>
      <w:r>
        <w:rPr>
          <w:rFonts w:ascii="Cera PRO" w:hAnsi="Cera PRO" w:cs="FranklinGothic-Book"/>
          <w:color w:val="1D1D1B"/>
          <w:sz w:val="19"/>
          <w:szCs w:val="19"/>
        </w:rPr>
        <w:t xml:space="preserve">te kennen </w:t>
      </w:r>
      <w:r w:rsidRPr="0064041C">
        <w:rPr>
          <w:rFonts w:ascii="Cera PRO" w:hAnsi="Cera PRO" w:cs="FranklinGothic-Book"/>
          <w:color w:val="1D1D1B"/>
          <w:sz w:val="19"/>
          <w:szCs w:val="19"/>
        </w:rPr>
        <w:t>en methodieken systematisch toe</w:t>
      </w:r>
      <w:r>
        <w:rPr>
          <w:rFonts w:ascii="Cera PRO" w:hAnsi="Cera PRO" w:cs="FranklinGothic-Book"/>
          <w:color w:val="1D1D1B"/>
          <w:sz w:val="19"/>
          <w:szCs w:val="19"/>
        </w:rPr>
        <w:t xml:space="preserve"> te passen</w:t>
      </w:r>
      <w:r w:rsidRPr="0064041C">
        <w:rPr>
          <w:rFonts w:ascii="Cera PRO" w:hAnsi="Cera PRO" w:cs="FranklinGothic-Book"/>
          <w:color w:val="1D1D1B"/>
          <w:sz w:val="19"/>
          <w:szCs w:val="19"/>
        </w:rPr>
        <w:t>, aansluitend bij de instellingsvisie;</w:t>
      </w:r>
    </w:p>
    <w:p w14:paraId="6345CD1E" w14:textId="77777777" w:rsidR="00422776" w:rsidRPr="0064041C" w:rsidRDefault="00422776" w:rsidP="009D3686">
      <w:pPr>
        <w:pStyle w:val="Lijstalinea"/>
        <w:numPr>
          <w:ilvl w:val="0"/>
          <w:numId w:val="68"/>
        </w:numPr>
        <w:tabs>
          <w:tab w:val="left" w:pos="567"/>
        </w:tabs>
        <w:autoSpaceDE w:val="0"/>
        <w:autoSpaceDN w:val="0"/>
        <w:adjustRightInd w:val="0"/>
        <w:spacing w:line="269" w:lineRule="auto"/>
        <w:ind w:left="284" w:hanging="284"/>
        <w:rPr>
          <w:rFonts w:ascii="Cera PRO" w:hAnsi="Cera PRO" w:cs="FranklinGothic-Book"/>
          <w:color w:val="1D1D1B"/>
          <w:sz w:val="19"/>
          <w:szCs w:val="19"/>
        </w:rPr>
      </w:pPr>
      <w:r w:rsidRPr="0064041C">
        <w:rPr>
          <w:rFonts w:ascii="Cera PRO" w:hAnsi="Cera PRO" w:cs="FranklinGothic-Book"/>
          <w:color w:val="1D1D1B"/>
          <w:sz w:val="19"/>
          <w:szCs w:val="19"/>
        </w:rPr>
        <w:t xml:space="preserve">de opbouw van het onderwijsprogramma </w:t>
      </w:r>
      <w:r>
        <w:rPr>
          <w:rFonts w:ascii="Cera PRO" w:hAnsi="Cera PRO" w:cs="FranklinGothic-Book"/>
          <w:color w:val="1D1D1B"/>
          <w:sz w:val="19"/>
          <w:szCs w:val="19"/>
        </w:rPr>
        <w:t xml:space="preserve">te kennen en </w:t>
      </w:r>
      <w:r w:rsidRPr="0064041C">
        <w:rPr>
          <w:rFonts w:ascii="Cera PRO" w:hAnsi="Cera PRO" w:cs="FranklinGothic-Book"/>
          <w:color w:val="1D1D1B"/>
          <w:sz w:val="19"/>
          <w:szCs w:val="19"/>
        </w:rPr>
        <w:t xml:space="preserve">studenten de samenhang in het programma duidelijk </w:t>
      </w:r>
      <w:r>
        <w:rPr>
          <w:rFonts w:ascii="Cera PRO" w:hAnsi="Cera PRO" w:cs="FranklinGothic-Book"/>
          <w:color w:val="1D1D1B"/>
          <w:sz w:val="19"/>
          <w:szCs w:val="19"/>
        </w:rPr>
        <w:t xml:space="preserve">te kunnen </w:t>
      </w:r>
      <w:r w:rsidRPr="0064041C">
        <w:rPr>
          <w:rFonts w:ascii="Cera PRO" w:hAnsi="Cera PRO" w:cs="FranklinGothic-Book"/>
          <w:color w:val="1D1D1B"/>
          <w:sz w:val="19"/>
          <w:szCs w:val="19"/>
        </w:rPr>
        <w:t>maken;</w:t>
      </w:r>
    </w:p>
    <w:p w14:paraId="07DAE9B8" w14:textId="77777777" w:rsidR="00422776" w:rsidRPr="001D2035" w:rsidRDefault="00422776" w:rsidP="009D3686">
      <w:pPr>
        <w:pStyle w:val="Lijstalinea"/>
        <w:numPr>
          <w:ilvl w:val="0"/>
          <w:numId w:val="68"/>
        </w:numPr>
        <w:tabs>
          <w:tab w:val="left" w:pos="567"/>
        </w:tabs>
        <w:autoSpaceDE w:val="0"/>
        <w:autoSpaceDN w:val="0"/>
        <w:adjustRightInd w:val="0"/>
        <w:spacing w:line="269" w:lineRule="auto"/>
        <w:ind w:left="284" w:hanging="284"/>
        <w:rPr>
          <w:rFonts w:ascii="Cera PRO" w:hAnsi="Cera PRO" w:cs="FranklinGothic-Book"/>
          <w:color w:val="1D1D1B"/>
          <w:sz w:val="19"/>
          <w:szCs w:val="19"/>
        </w:rPr>
      </w:pPr>
      <w:r w:rsidRPr="001D2035">
        <w:rPr>
          <w:rFonts w:ascii="Cera PRO" w:hAnsi="Cera PRO" w:cs="FranklinGothic-Book"/>
          <w:color w:val="1D1D1B"/>
          <w:sz w:val="19"/>
          <w:szCs w:val="19"/>
        </w:rPr>
        <w:t>actuele kennis van de beroepen waarvoor wordt opgeleid</w:t>
      </w:r>
      <w:r>
        <w:rPr>
          <w:rFonts w:ascii="Cera PRO" w:hAnsi="Cera PRO" w:cs="FranklinGothic-Book"/>
          <w:color w:val="1D1D1B"/>
          <w:sz w:val="19"/>
          <w:szCs w:val="19"/>
        </w:rPr>
        <w:t xml:space="preserve"> te hebben</w:t>
      </w:r>
      <w:r w:rsidRPr="001D2035">
        <w:rPr>
          <w:rFonts w:ascii="Cera PRO" w:hAnsi="Cera PRO" w:cs="FranklinGothic-Book"/>
          <w:color w:val="1D1D1B"/>
          <w:sz w:val="19"/>
          <w:szCs w:val="19"/>
        </w:rPr>
        <w:t xml:space="preserve">; </w:t>
      </w:r>
    </w:p>
    <w:p w14:paraId="7444E7F2" w14:textId="77777777" w:rsidR="00422776" w:rsidRPr="0064041C" w:rsidRDefault="00422776" w:rsidP="009D3686">
      <w:pPr>
        <w:pStyle w:val="Lijstalinea"/>
        <w:numPr>
          <w:ilvl w:val="0"/>
          <w:numId w:val="68"/>
        </w:numPr>
        <w:pBdr>
          <w:top w:val="none" w:sz="0" w:space="0" w:color="auto"/>
          <w:left w:val="none" w:sz="0" w:space="0" w:color="auto"/>
          <w:bottom w:val="none" w:sz="0" w:space="0" w:color="auto"/>
          <w:right w:val="none" w:sz="0" w:space="0" w:color="auto"/>
          <w:between w:val="none" w:sz="0" w:space="0" w:color="auto"/>
        </w:pBdr>
        <w:tabs>
          <w:tab w:val="left" w:pos="567"/>
        </w:tabs>
        <w:autoSpaceDE w:val="0"/>
        <w:autoSpaceDN w:val="0"/>
        <w:adjustRightInd w:val="0"/>
        <w:spacing w:line="269" w:lineRule="auto"/>
        <w:ind w:left="284" w:hanging="284"/>
        <w:rPr>
          <w:rFonts w:ascii="Cera PRO" w:eastAsiaTheme="minorHAnsi" w:hAnsi="Cera PRO" w:cs="FranklinGothic-Book"/>
          <w:color w:val="1D1D1B"/>
          <w:sz w:val="19"/>
          <w:szCs w:val="19"/>
          <w:lang w:eastAsia="en-US"/>
        </w:rPr>
      </w:pPr>
      <w:r w:rsidRPr="0064041C">
        <w:rPr>
          <w:rFonts w:ascii="Cera PRO" w:hAnsi="Cera PRO" w:cs="FranklinGothic-Book"/>
          <w:color w:val="1D1D1B"/>
          <w:sz w:val="19"/>
          <w:szCs w:val="19"/>
        </w:rPr>
        <w:t>actuele theorieën over het ontwikkelen van zelfsturend leren</w:t>
      </w:r>
      <w:r>
        <w:rPr>
          <w:rFonts w:ascii="Cera PRO" w:hAnsi="Cera PRO" w:cs="FranklinGothic-Book"/>
          <w:color w:val="1D1D1B"/>
          <w:sz w:val="19"/>
          <w:szCs w:val="19"/>
        </w:rPr>
        <w:t xml:space="preserve"> te kennen;</w:t>
      </w:r>
    </w:p>
    <w:p w14:paraId="12832049" w14:textId="77777777" w:rsidR="00422776" w:rsidRPr="00BD05E3" w:rsidRDefault="00422776" w:rsidP="0063246D">
      <w:pPr>
        <w:tabs>
          <w:tab w:val="left" w:pos="567"/>
        </w:tabs>
        <w:autoSpaceDE w:val="0"/>
        <w:autoSpaceDN w:val="0"/>
        <w:adjustRightInd w:val="0"/>
        <w:spacing w:line="269" w:lineRule="auto"/>
        <w:ind w:left="284" w:hanging="284"/>
        <w:rPr>
          <w:rFonts w:ascii="Cera PRO" w:hAnsi="Cera PRO" w:cs="FranklinGothic-Book"/>
          <w:color w:val="1D1D1B"/>
          <w:sz w:val="19"/>
          <w:szCs w:val="19"/>
        </w:rPr>
      </w:pPr>
      <w:r w:rsidRPr="00BD05E3">
        <w:rPr>
          <w:rFonts w:ascii="Cera PRO" w:hAnsi="Cera PRO" w:cs="FranklinGothic-Book"/>
          <w:color w:val="1D1D1B"/>
          <w:sz w:val="19"/>
          <w:szCs w:val="19"/>
        </w:rPr>
        <w:t>•</w:t>
      </w:r>
      <w:r>
        <w:rPr>
          <w:rFonts w:ascii="Cera PRO" w:hAnsi="Cera PRO" w:cs="FranklinGothic-Book"/>
          <w:color w:val="1D1D1B"/>
          <w:sz w:val="19"/>
          <w:szCs w:val="19"/>
        </w:rPr>
        <w:tab/>
      </w:r>
      <w:r w:rsidRPr="00BD05E3">
        <w:rPr>
          <w:rFonts w:ascii="Cera PRO" w:hAnsi="Cera PRO" w:cs="FranklinGothic-Book"/>
          <w:color w:val="1D1D1B"/>
          <w:sz w:val="19"/>
          <w:szCs w:val="19"/>
        </w:rPr>
        <w:t xml:space="preserve">verschillende coachings- en gesprekstechnieken </w:t>
      </w:r>
      <w:r>
        <w:rPr>
          <w:rFonts w:ascii="Cera PRO" w:hAnsi="Cera PRO" w:cs="FranklinGothic-Book"/>
          <w:color w:val="1D1D1B"/>
          <w:sz w:val="19"/>
          <w:szCs w:val="19"/>
        </w:rPr>
        <w:t xml:space="preserve">te </w:t>
      </w:r>
      <w:r w:rsidRPr="00BD05E3">
        <w:rPr>
          <w:rFonts w:ascii="Cera PRO" w:hAnsi="Cera PRO" w:cs="FranklinGothic-Book"/>
          <w:color w:val="1D1D1B"/>
          <w:sz w:val="19"/>
          <w:szCs w:val="19"/>
        </w:rPr>
        <w:t>hanteren</w:t>
      </w:r>
      <w:r>
        <w:rPr>
          <w:rFonts w:ascii="Cera PRO" w:hAnsi="Cera PRO" w:cs="FranklinGothic-Book"/>
          <w:color w:val="1D1D1B"/>
          <w:sz w:val="19"/>
          <w:szCs w:val="19"/>
        </w:rPr>
        <w:t xml:space="preserve"> </w:t>
      </w:r>
      <w:r w:rsidRPr="00BD05E3">
        <w:rPr>
          <w:rFonts w:ascii="Cera PRO" w:hAnsi="Cera PRO" w:cs="FranklinGothic-Book"/>
          <w:color w:val="1D1D1B"/>
          <w:sz w:val="19"/>
          <w:szCs w:val="19"/>
        </w:rPr>
        <w:t>en actief</w:t>
      </w:r>
      <w:r>
        <w:rPr>
          <w:rFonts w:ascii="Cera PRO" w:hAnsi="Cera PRO" w:cs="FranklinGothic-Book"/>
          <w:color w:val="1D1D1B"/>
          <w:sz w:val="19"/>
          <w:szCs w:val="19"/>
        </w:rPr>
        <w:t xml:space="preserve"> te</w:t>
      </w:r>
      <w:r w:rsidRPr="00BD05E3">
        <w:rPr>
          <w:rFonts w:ascii="Cera PRO" w:hAnsi="Cera PRO" w:cs="FranklinGothic-Book"/>
          <w:color w:val="1D1D1B"/>
          <w:sz w:val="19"/>
          <w:szCs w:val="19"/>
        </w:rPr>
        <w:t xml:space="preserve"> luisteren:</w:t>
      </w:r>
    </w:p>
    <w:p w14:paraId="4B7A3D40" w14:textId="77777777" w:rsidR="00422776" w:rsidRPr="00BD05E3" w:rsidRDefault="00422776" w:rsidP="0063246D">
      <w:pPr>
        <w:tabs>
          <w:tab w:val="left" w:pos="567"/>
        </w:tabs>
        <w:autoSpaceDE w:val="0"/>
        <w:autoSpaceDN w:val="0"/>
        <w:adjustRightInd w:val="0"/>
        <w:spacing w:line="269" w:lineRule="auto"/>
        <w:ind w:left="284"/>
        <w:rPr>
          <w:rFonts w:ascii="Cera PRO" w:hAnsi="Cera PRO" w:cs="FranklinGothic-Book"/>
          <w:color w:val="1D1D1B"/>
          <w:sz w:val="19"/>
          <w:szCs w:val="19"/>
        </w:rPr>
      </w:pPr>
      <w:r w:rsidRPr="00BD05E3">
        <w:rPr>
          <w:rFonts w:ascii="Cera PRO" w:hAnsi="Cera PRO" w:cs="FranklinGothic-Book"/>
          <w:color w:val="1D1D1B"/>
          <w:sz w:val="19"/>
          <w:szCs w:val="19"/>
        </w:rPr>
        <w:t>- samenvatten/parafraseren;</w:t>
      </w:r>
    </w:p>
    <w:p w14:paraId="2B8CAAF3" w14:textId="77777777" w:rsidR="00422776" w:rsidRPr="00BD05E3" w:rsidRDefault="00422776" w:rsidP="0063246D">
      <w:pPr>
        <w:tabs>
          <w:tab w:val="left" w:pos="567"/>
        </w:tabs>
        <w:autoSpaceDE w:val="0"/>
        <w:autoSpaceDN w:val="0"/>
        <w:adjustRightInd w:val="0"/>
        <w:spacing w:line="269" w:lineRule="auto"/>
        <w:ind w:left="284"/>
        <w:rPr>
          <w:rFonts w:ascii="Cera PRO" w:hAnsi="Cera PRO" w:cs="FranklinGothic-Book"/>
          <w:color w:val="1D1D1B"/>
          <w:sz w:val="19"/>
          <w:szCs w:val="19"/>
        </w:rPr>
      </w:pPr>
      <w:r w:rsidRPr="00BD05E3">
        <w:rPr>
          <w:rFonts w:ascii="Cera PRO" w:hAnsi="Cera PRO" w:cs="FranklinGothic-Book"/>
          <w:color w:val="1D1D1B"/>
          <w:sz w:val="19"/>
          <w:szCs w:val="19"/>
        </w:rPr>
        <w:t>- open en gesloten vragen stellen;</w:t>
      </w:r>
    </w:p>
    <w:p w14:paraId="4E86F8EE" w14:textId="77777777" w:rsidR="00422776" w:rsidRPr="00BD05E3" w:rsidRDefault="00422776" w:rsidP="0063246D">
      <w:pPr>
        <w:tabs>
          <w:tab w:val="left" w:pos="567"/>
        </w:tabs>
        <w:autoSpaceDE w:val="0"/>
        <w:autoSpaceDN w:val="0"/>
        <w:adjustRightInd w:val="0"/>
        <w:spacing w:line="269" w:lineRule="auto"/>
        <w:ind w:left="284"/>
        <w:rPr>
          <w:rFonts w:ascii="Cera PRO" w:hAnsi="Cera PRO" w:cs="FranklinGothic-Book"/>
          <w:color w:val="1D1D1B"/>
          <w:sz w:val="19"/>
          <w:szCs w:val="19"/>
        </w:rPr>
      </w:pPr>
      <w:r w:rsidRPr="00BD05E3">
        <w:rPr>
          <w:rFonts w:ascii="Cera PRO" w:hAnsi="Cera PRO" w:cs="FranklinGothic-Book"/>
          <w:color w:val="1D1D1B"/>
          <w:sz w:val="19"/>
          <w:szCs w:val="19"/>
        </w:rPr>
        <w:t>- feedback geven en ontvangen;</w:t>
      </w:r>
    </w:p>
    <w:p w14:paraId="2B089555" w14:textId="77777777" w:rsidR="00422776" w:rsidRPr="00BD05E3" w:rsidRDefault="00422776" w:rsidP="0063246D">
      <w:pPr>
        <w:tabs>
          <w:tab w:val="left" w:pos="567"/>
        </w:tabs>
        <w:autoSpaceDE w:val="0"/>
        <w:autoSpaceDN w:val="0"/>
        <w:adjustRightInd w:val="0"/>
        <w:spacing w:line="269" w:lineRule="auto"/>
        <w:ind w:left="284"/>
        <w:rPr>
          <w:rFonts w:ascii="Cera PRO" w:hAnsi="Cera PRO" w:cs="FranklinGothic-Book"/>
          <w:color w:val="1D1D1B"/>
          <w:sz w:val="19"/>
          <w:szCs w:val="19"/>
        </w:rPr>
      </w:pPr>
      <w:r w:rsidRPr="00BD05E3">
        <w:rPr>
          <w:rFonts w:ascii="Cera PRO" w:hAnsi="Cera PRO" w:cs="FranklinGothic-Book"/>
          <w:color w:val="1D1D1B"/>
          <w:sz w:val="19"/>
          <w:szCs w:val="19"/>
        </w:rPr>
        <w:t>- confronteren en andere eenvoudige gespreksinterventies</w:t>
      </w:r>
      <w:r>
        <w:rPr>
          <w:rFonts w:ascii="Cera PRO" w:hAnsi="Cera PRO" w:cs="FranklinGothic-Book"/>
          <w:color w:val="1D1D1B"/>
          <w:sz w:val="19"/>
          <w:szCs w:val="19"/>
        </w:rPr>
        <w:t xml:space="preserve"> </w:t>
      </w:r>
      <w:r w:rsidRPr="00BD05E3">
        <w:rPr>
          <w:rFonts w:ascii="Cera PRO" w:hAnsi="Cera PRO" w:cs="FranklinGothic-Book"/>
          <w:color w:val="1D1D1B"/>
          <w:sz w:val="19"/>
          <w:szCs w:val="19"/>
        </w:rPr>
        <w:t>toepassen;</w:t>
      </w:r>
    </w:p>
    <w:p w14:paraId="0355B3AD" w14:textId="77777777" w:rsidR="00422776" w:rsidRPr="00BD05E3" w:rsidRDefault="00422776" w:rsidP="0063246D">
      <w:pPr>
        <w:tabs>
          <w:tab w:val="left" w:pos="567"/>
        </w:tabs>
        <w:autoSpaceDE w:val="0"/>
        <w:autoSpaceDN w:val="0"/>
        <w:adjustRightInd w:val="0"/>
        <w:spacing w:line="269" w:lineRule="auto"/>
        <w:ind w:left="284"/>
        <w:rPr>
          <w:rFonts w:ascii="Cera PRO" w:hAnsi="Cera PRO" w:cs="FranklinGothic-Book"/>
          <w:color w:val="1D1D1B"/>
          <w:sz w:val="19"/>
          <w:szCs w:val="19"/>
        </w:rPr>
      </w:pPr>
      <w:r w:rsidRPr="00BD05E3">
        <w:rPr>
          <w:rFonts w:ascii="Cera PRO" w:hAnsi="Cera PRO" w:cs="FranklinGothic-Book"/>
          <w:color w:val="1D1D1B"/>
          <w:sz w:val="19"/>
          <w:szCs w:val="19"/>
        </w:rPr>
        <w:t>- uitleggen, adviseren, informeren;</w:t>
      </w:r>
    </w:p>
    <w:p w14:paraId="09DAA681" w14:textId="77777777" w:rsidR="00422776" w:rsidRPr="00BD05E3" w:rsidRDefault="00422776" w:rsidP="0063246D">
      <w:pPr>
        <w:tabs>
          <w:tab w:val="left" w:pos="567"/>
        </w:tabs>
        <w:autoSpaceDE w:val="0"/>
        <w:autoSpaceDN w:val="0"/>
        <w:adjustRightInd w:val="0"/>
        <w:spacing w:line="269" w:lineRule="auto"/>
        <w:ind w:left="284" w:hanging="284"/>
        <w:rPr>
          <w:rFonts w:ascii="Cera PRO" w:hAnsi="Cera PRO" w:cs="FranklinGothic-Book"/>
          <w:color w:val="1D1D1B"/>
          <w:sz w:val="19"/>
          <w:szCs w:val="19"/>
        </w:rPr>
      </w:pPr>
      <w:r>
        <w:rPr>
          <w:rFonts w:ascii="Cera PRO" w:hAnsi="Cera PRO" w:cs="FranklinGothic-Book"/>
          <w:color w:val="1D1D1B"/>
          <w:sz w:val="19"/>
          <w:szCs w:val="19"/>
        </w:rPr>
        <w:t>•</w:t>
      </w:r>
      <w:r>
        <w:rPr>
          <w:rFonts w:ascii="Cera PRO" w:hAnsi="Cera PRO" w:cs="FranklinGothic-Book"/>
          <w:color w:val="1D1D1B"/>
          <w:sz w:val="19"/>
          <w:szCs w:val="19"/>
        </w:rPr>
        <w:tab/>
      </w:r>
      <w:r w:rsidRPr="00BD05E3">
        <w:rPr>
          <w:rFonts w:ascii="Cera PRO" w:hAnsi="Cera PRO" w:cs="FranklinGothic-Book"/>
          <w:color w:val="1D1D1B"/>
          <w:sz w:val="19"/>
          <w:szCs w:val="19"/>
        </w:rPr>
        <w:t xml:space="preserve">zijn mening </w:t>
      </w:r>
      <w:r>
        <w:rPr>
          <w:rFonts w:ascii="Cera PRO" w:hAnsi="Cera PRO" w:cs="FranklinGothic-Book"/>
          <w:color w:val="1D1D1B"/>
          <w:sz w:val="19"/>
          <w:szCs w:val="19"/>
        </w:rPr>
        <w:t xml:space="preserve">te </w:t>
      </w:r>
      <w:r w:rsidRPr="00BD05E3">
        <w:rPr>
          <w:rFonts w:ascii="Cera PRO" w:hAnsi="Cera PRO" w:cs="FranklinGothic-Book"/>
          <w:color w:val="1D1D1B"/>
          <w:sz w:val="19"/>
          <w:szCs w:val="19"/>
        </w:rPr>
        <w:t xml:space="preserve">geven, </w:t>
      </w:r>
      <w:r>
        <w:rPr>
          <w:rFonts w:ascii="Cera PRO" w:hAnsi="Cera PRO" w:cs="FranklinGothic-Book"/>
          <w:color w:val="1D1D1B"/>
          <w:sz w:val="19"/>
          <w:szCs w:val="19"/>
        </w:rPr>
        <w:t xml:space="preserve">te </w:t>
      </w:r>
      <w:r w:rsidRPr="00BD05E3">
        <w:rPr>
          <w:rFonts w:ascii="Cera PRO" w:hAnsi="Cera PRO" w:cs="FranklinGothic-Book"/>
          <w:color w:val="1D1D1B"/>
          <w:sz w:val="19"/>
          <w:szCs w:val="19"/>
        </w:rPr>
        <w:t>oordelen, op</w:t>
      </w:r>
      <w:r>
        <w:rPr>
          <w:rFonts w:ascii="Cera PRO" w:hAnsi="Cera PRO" w:cs="FranklinGothic-Book"/>
          <w:color w:val="1D1D1B"/>
          <w:sz w:val="19"/>
          <w:szCs w:val="19"/>
        </w:rPr>
        <w:t xml:space="preserve"> te </w:t>
      </w:r>
      <w:r w:rsidRPr="00BD05E3">
        <w:rPr>
          <w:rFonts w:ascii="Cera PRO" w:hAnsi="Cera PRO" w:cs="FranklinGothic-Book"/>
          <w:color w:val="1D1D1B"/>
          <w:sz w:val="19"/>
          <w:szCs w:val="19"/>
        </w:rPr>
        <w:t>leggen;</w:t>
      </w:r>
    </w:p>
    <w:p w14:paraId="24324E40" w14:textId="77777777" w:rsidR="00422776" w:rsidRPr="0064041C" w:rsidRDefault="00422776" w:rsidP="009D3686">
      <w:pPr>
        <w:pStyle w:val="Lijstalinea"/>
        <w:numPr>
          <w:ilvl w:val="0"/>
          <w:numId w:val="68"/>
        </w:numPr>
        <w:tabs>
          <w:tab w:val="left" w:pos="567"/>
        </w:tabs>
        <w:autoSpaceDE w:val="0"/>
        <w:autoSpaceDN w:val="0"/>
        <w:adjustRightInd w:val="0"/>
        <w:spacing w:line="269" w:lineRule="auto"/>
        <w:ind w:left="284" w:hanging="284"/>
        <w:rPr>
          <w:rFonts w:ascii="Cera PRO" w:hAnsi="Cera PRO" w:cs="FranklinGothic-Book"/>
          <w:color w:val="1D1D1B"/>
          <w:sz w:val="19"/>
          <w:szCs w:val="19"/>
        </w:rPr>
      </w:pPr>
      <w:r>
        <w:rPr>
          <w:rFonts w:ascii="Cera PRO" w:hAnsi="Cera PRO" w:cs="FranklinGothic-Book"/>
          <w:color w:val="1D1D1B"/>
          <w:sz w:val="19"/>
          <w:szCs w:val="19"/>
        </w:rPr>
        <w:t xml:space="preserve">te </w:t>
      </w:r>
      <w:r w:rsidRPr="0064041C">
        <w:rPr>
          <w:rFonts w:ascii="Cera PRO" w:hAnsi="Cera PRO" w:cs="FranklinGothic-Book"/>
          <w:color w:val="1D1D1B"/>
          <w:sz w:val="19"/>
          <w:szCs w:val="19"/>
        </w:rPr>
        <w:t>werken met portfolio-ontwikkeling inclusief beoordelingscriteria;</w:t>
      </w:r>
    </w:p>
    <w:p w14:paraId="38F0A73F" w14:textId="77777777" w:rsidR="00422776" w:rsidRDefault="00422776" w:rsidP="0063246D">
      <w:pPr>
        <w:pBdr>
          <w:top w:val="none" w:sz="0" w:space="0" w:color="auto"/>
          <w:left w:val="none" w:sz="0" w:space="0" w:color="auto"/>
          <w:bottom w:val="none" w:sz="0" w:space="0" w:color="auto"/>
          <w:right w:val="none" w:sz="0" w:space="0" w:color="auto"/>
          <w:between w:val="none" w:sz="0" w:space="0" w:color="auto"/>
        </w:pBdr>
        <w:tabs>
          <w:tab w:val="left" w:pos="567"/>
        </w:tabs>
        <w:autoSpaceDE w:val="0"/>
        <w:autoSpaceDN w:val="0"/>
        <w:adjustRightInd w:val="0"/>
        <w:spacing w:line="269" w:lineRule="auto"/>
        <w:ind w:left="284" w:hanging="284"/>
        <w:rPr>
          <w:rFonts w:ascii="Cera PRO" w:eastAsiaTheme="minorHAnsi" w:hAnsi="Cera PRO" w:cs="FranklinGothic-Book"/>
          <w:color w:val="1D1D1B"/>
          <w:sz w:val="19"/>
          <w:szCs w:val="19"/>
          <w:lang w:eastAsia="en-US"/>
        </w:rPr>
      </w:pPr>
    </w:p>
    <w:p w14:paraId="034CE5FF" w14:textId="77777777" w:rsidR="00422776" w:rsidRDefault="00422776" w:rsidP="0063246D">
      <w:pPr>
        <w:autoSpaceDE w:val="0"/>
        <w:autoSpaceDN w:val="0"/>
        <w:adjustRightInd w:val="0"/>
        <w:spacing w:line="269" w:lineRule="auto"/>
        <w:rPr>
          <w:rFonts w:ascii="Cera PRO" w:hAnsi="Cera PRO" w:cs="FranklinGothic-Book"/>
          <w:color w:val="1D1D1B"/>
          <w:sz w:val="19"/>
          <w:szCs w:val="19"/>
        </w:rPr>
      </w:pPr>
      <w:r w:rsidRPr="00950EE3">
        <w:rPr>
          <w:rFonts w:ascii="Cera PRO" w:eastAsiaTheme="minorHAnsi" w:hAnsi="Cera PRO" w:cs="FranklinGothic-Book"/>
          <w:color w:val="1D1D1B"/>
          <w:sz w:val="19"/>
          <w:szCs w:val="19"/>
          <w:lang w:eastAsia="en-US"/>
        </w:rPr>
        <w:t>Vakdidactisch:</w:t>
      </w:r>
      <w:r w:rsidRPr="0064041C">
        <w:rPr>
          <w:rFonts w:ascii="Cera PRO" w:hAnsi="Cera PRO" w:cs="FranklinGothic-Book"/>
          <w:color w:val="1D1D1B"/>
          <w:sz w:val="19"/>
          <w:szCs w:val="19"/>
        </w:rPr>
        <w:t xml:space="preserve"> </w:t>
      </w:r>
    </w:p>
    <w:p w14:paraId="38200D67" w14:textId="77777777" w:rsidR="00422776" w:rsidRPr="0064041C" w:rsidRDefault="00422776" w:rsidP="009D3686">
      <w:pPr>
        <w:pStyle w:val="Lijstalinea"/>
        <w:numPr>
          <w:ilvl w:val="0"/>
          <w:numId w:val="68"/>
        </w:numPr>
        <w:autoSpaceDE w:val="0"/>
        <w:autoSpaceDN w:val="0"/>
        <w:adjustRightInd w:val="0"/>
        <w:spacing w:line="269" w:lineRule="auto"/>
        <w:ind w:left="284" w:hanging="284"/>
        <w:rPr>
          <w:rFonts w:ascii="Cera PRO" w:hAnsi="Cera PRO" w:cs="FranklinGothic-Book"/>
          <w:color w:val="1D1D1B"/>
          <w:sz w:val="19"/>
          <w:szCs w:val="19"/>
        </w:rPr>
      </w:pPr>
      <w:r w:rsidRPr="0064041C">
        <w:rPr>
          <w:rFonts w:ascii="Cera PRO" w:hAnsi="Cera PRO" w:cs="FranklinGothic-Book"/>
          <w:color w:val="1D1D1B"/>
          <w:sz w:val="19"/>
          <w:szCs w:val="19"/>
        </w:rPr>
        <w:t xml:space="preserve">uitvoering </w:t>
      </w:r>
      <w:r>
        <w:rPr>
          <w:rFonts w:ascii="Cera PRO" w:hAnsi="Cera PRO" w:cs="FranklinGothic-Book"/>
          <w:color w:val="1D1D1B"/>
          <w:sz w:val="19"/>
          <w:szCs w:val="19"/>
        </w:rPr>
        <w:t xml:space="preserve">te </w:t>
      </w:r>
      <w:r w:rsidRPr="0064041C">
        <w:rPr>
          <w:rFonts w:ascii="Cera PRO" w:hAnsi="Cera PRO" w:cs="FranklinGothic-Book"/>
          <w:color w:val="1D1D1B"/>
          <w:sz w:val="19"/>
          <w:szCs w:val="19"/>
        </w:rPr>
        <w:t>geven aan proces- en taakgerichte begeleiding in verschillende leercontexten;</w:t>
      </w:r>
    </w:p>
    <w:p w14:paraId="40AEF0E0" w14:textId="77777777" w:rsidR="00422776" w:rsidRPr="0064041C" w:rsidRDefault="00422776" w:rsidP="009D3686">
      <w:pPr>
        <w:pStyle w:val="Lijstalinea"/>
        <w:numPr>
          <w:ilvl w:val="0"/>
          <w:numId w:val="68"/>
        </w:numPr>
        <w:autoSpaceDE w:val="0"/>
        <w:autoSpaceDN w:val="0"/>
        <w:adjustRightInd w:val="0"/>
        <w:spacing w:line="269" w:lineRule="auto"/>
        <w:ind w:left="284" w:hanging="284"/>
        <w:rPr>
          <w:rFonts w:ascii="Cera PRO" w:hAnsi="Cera PRO" w:cs="FranklinGothic-Book"/>
          <w:color w:val="1D1D1B"/>
          <w:sz w:val="19"/>
          <w:szCs w:val="19"/>
        </w:rPr>
      </w:pPr>
      <w:r w:rsidRPr="0064041C">
        <w:rPr>
          <w:rFonts w:ascii="Cera PRO" w:hAnsi="Cera PRO" w:cs="FranklinGothic-Book"/>
          <w:color w:val="1D1D1B"/>
          <w:sz w:val="19"/>
          <w:szCs w:val="19"/>
        </w:rPr>
        <w:t>studenten met het stellen van de juiste vragen uit</w:t>
      </w:r>
      <w:r>
        <w:rPr>
          <w:rFonts w:ascii="Cera PRO" w:hAnsi="Cera PRO" w:cs="FranklinGothic-Book"/>
          <w:color w:val="1D1D1B"/>
          <w:sz w:val="19"/>
          <w:szCs w:val="19"/>
        </w:rPr>
        <w:t xml:space="preserve"> te </w:t>
      </w:r>
      <w:r w:rsidRPr="0064041C">
        <w:rPr>
          <w:rFonts w:ascii="Cera PRO" w:hAnsi="Cera PRO" w:cs="FranklinGothic-Book"/>
          <w:color w:val="1D1D1B"/>
          <w:sz w:val="19"/>
          <w:szCs w:val="19"/>
        </w:rPr>
        <w:t xml:space="preserve">dagen kritisch na te denken over opgedane ervaringen, en daarbij de zoektocht tot het ontdekken van talenten en ambities </w:t>
      </w:r>
      <w:r>
        <w:rPr>
          <w:rFonts w:ascii="Cera PRO" w:hAnsi="Cera PRO" w:cs="FranklinGothic-Book"/>
          <w:color w:val="1D1D1B"/>
          <w:sz w:val="19"/>
          <w:szCs w:val="19"/>
        </w:rPr>
        <w:t xml:space="preserve">te </w:t>
      </w:r>
      <w:r w:rsidRPr="0064041C">
        <w:rPr>
          <w:rFonts w:ascii="Cera PRO" w:hAnsi="Cera PRO" w:cs="FranklinGothic-Book"/>
          <w:color w:val="1D1D1B"/>
          <w:sz w:val="19"/>
          <w:szCs w:val="19"/>
        </w:rPr>
        <w:t xml:space="preserve">stimuleren en </w:t>
      </w:r>
      <w:r>
        <w:rPr>
          <w:rFonts w:ascii="Cera PRO" w:hAnsi="Cera PRO" w:cs="FranklinGothic-Book"/>
          <w:color w:val="1D1D1B"/>
          <w:sz w:val="19"/>
          <w:szCs w:val="19"/>
        </w:rPr>
        <w:t xml:space="preserve">te </w:t>
      </w:r>
      <w:r w:rsidRPr="0064041C">
        <w:rPr>
          <w:rFonts w:ascii="Cera PRO" w:hAnsi="Cera PRO" w:cs="FranklinGothic-Book"/>
          <w:color w:val="1D1D1B"/>
          <w:sz w:val="19"/>
          <w:szCs w:val="19"/>
        </w:rPr>
        <w:t>begeleiden;</w:t>
      </w:r>
    </w:p>
    <w:p w14:paraId="125BA4A8" w14:textId="77777777" w:rsidR="00422776" w:rsidRPr="00DC64F0" w:rsidRDefault="00422776" w:rsidP="009D3686">
      <w:pPr>
        <w:pStyle w:val="Lijstalinea"/>
        <w:numPr>
          <w:ilvl w:val="0"/>
          <w:numId w:val="68"/>
        </w:numPr>
        <w:autoSpaceDE w:val="0"/>
        <w:autoSpaceDN w:val="0"/>
        <w:adjustRightInd w:val="0"/>
        <w:spacing w:line="269" w:lineRule="auto"/>
        <w:ind w:left="284" w:hanging="284"/>
        <w:rPr>
          <w:rFonts w:ascii="Cera PRO" w:hAnsi="Cera PRO" w:cs="FranklinGothic-Heavy"/>
          <w:color w:val="2D2E88"/>
          <w:sz w:val="19"/>
          <w:szCs w:val="19"/>
        </w:rPr>
      </w:pPr>
      <w:r w:rsidRPr="0064041C">
        <w:rPr>
          <w:rFonts w:ascii="Cera PRO" w:hAnsi="Cera PRO" w:cs="FranklinGothic-Book"/>
          <w:color w:val="1D1D1B"/>
          <w:sz w:val="19"/>
          <w:szCs w:val="19"/>
        </w:rPr>
        <w:t xml:space="preserve">studenten </w:t>
      </w:r>
      <w:r>
        <w:rPr>
          <w:rFonts w:ascii="Cera PRO" w:hAnsi="Cera PRO" w:cs="FranklinGothic-Book"/>
          <w:color w:val="1D1D1B"/>
          <w:sz w:val="19"/>
          <w:szCs w:val="19"/>
        </w:rPr>
        <w:t xml:space="preserve">te </w:t>
      </w:r>
      <w:r w:rsidRPr="0064041C">
        <w:rPr>
          <w:rFonts w:ascii="Cera PRO" w:hAnsi="Cera PRO" w:cs="FranklinGothic-Book"/>
          <w:color w:val="1D1D1B"/>
          <w:sz w:val="19"/>
          <w:szCs w:val="19"/>
        </w:rPr>
        <w:t>leren inzien wat de relevantie is van de leerstof voor de beroepspraktijk en de samenhang van de leerstof met de beroepspraktijk.</w:t>
      </w:r>
    </w:p>
    <w:p w14:paraId="60C88E5B" w14:textId="77777777" w:rsidR="00422776" w:rsidRPr="00DC64F0" w:rsidRDefault="00422776" w:rsidP="009D3686">
      <w:pPr>
        <w:pStyle w:val="Lijstalinea"/>
        <w:numPr>
          <w:ilvl w:val="0"/>
          <w:numId w:val="76"/>
        </w:numPr>
        <w:autoSpaceDE w:val="0"/>
        <w:autoSpaceDN w:val="0"/>
        <w:adjustRightInd w:val="0"/>
        <w:spacing w:line="269" w:lineRule="auto"/>
        <w:ind w:left="284" w:hanging="284"/>
        <w:rPr>
          <w:rFonts w:ascii="Cera PRO" w:hAnsi="Cera PRO" w:cs="FranklinGothic-Heavy"/>
          <w:color w:val="2D2E88"/>
          <w:sz w:val="19"/>
          <w:szCs w:val="19"/>
        </w:rPr>
      </w:pPr>
      <w:r w:rsidRPr="00DC64F0">
        <w:rPr>
          <w:rFonts w:ascii="Cera PRO" w:hAnsi="Cera PRO" w:cs="Calibri"/>
          <w:sz w:val="19"/>
          <w:szCs w:val="19"/>
        </w:rPr>
        <w:t>Advies vragen aan collega’s of andere deskundigen; hij weet wanneer en hoe hij advies kan geven. (Hierbij kan de leraar gebruik maken van methodieken voor professionele consultatie en leren zoals supervisie en intervisie.)</w:t>
      </w:r>
    </w:p>
    <w:p w14:paraId="090A2449"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FranklinGothic-Book"/>
          <w:color w:val="1D1D1B"/>
          <w:sz w:val="19"/>
          <w:szCs w:val="19"/>
          <w:lang w:eastAsia="en-US"/>
        </w:rPr>
      </w:pPr>
    </w:p>
    <w:p w14:paraId="4B5DE776" w14:textId="77777777" w:rsidR="00C04670" w:rsidRDefault="00C04670"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FranklinGothic-Book"/>
          <w:color w:val="1D1D1B"/>
          <w:sz w:val="19"/>
          <w:szCs w:val="19"/>
          <w:lang w:eastAsia="en-US"/>
        </w:rPr>
      </w:pPr>
    </w:p>
    <w:p w14:paraId="7D1DE828" w14:textId="77777777" w:rsidR="00C04670" w:rsidRDefault="00C04670"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FranklinGothic-Book"/>
          <w:color w:val="1D1D1B"/>
          <w:sz w:val="19"/>
          <w:szCs w:val="19"/>
          <w:lang w:eastAsia="en-US"/>
        </w:rPr>
      </w:pPr>
    </w:p>
    <w:p w14:paraId="264A9280" w14:textId="77777777" w:rsidR="00C04670" w:rsidRDefault="00C04670"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FranklinGothic-Book"/>
          <w:color w:val="1D1D1B"/>
          <w:sz w:val="19"/>
          <w:szCs w:val="19"/>
          <w:lang w:eastAsia="en-US"/>
        </w:rPr>
      </w:pPr>
    </w:p>
    <w:p w14:paraId="651EB539" w14:textId="52050982"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lastRenderedPageBreak/>
        <w:t>Pedagogisch:</w:t>
      </w:r>
    </w:p>
    <w:p w14:paraId="661B2817" w14:textId="640512C3" w:rsidR="00422776" w:rsidRPr="00F830B5" w:rsidRDefault="005C2FF5" w:rsidP="005C2FF5">
      <w:pPr>
        <w:pStyle w:val="Lijstalinea"/>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284" w:hanging="284"/>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w:t>
      </w:r>
      <w:r w:rsidRPr="00950EE3">
        <w:rPr>
          <w:rFonts w:ascii="Cera PRO" w:eastAsiaTheme="minorHAnsi" w:hAnsi="Cera PRO" w:cs="FranklinGothic-Book"/>
          <w:color w:val="1D1D1B"/>
          <w:sz w:val="19"/>
          <w:szCs w:val="19"/>
          <w:lang w:eastAsia="en-US"/>
        </w:rPr>
        <w:tab/>
      </w:r>
      <w:r w:rsidR="00422776" w:rsidRPr="00B04886">
        <w:rPr>
          <w:rFonts w:ascii="Cera PRO" w:hAnsi="Cera PRO" w:cs="Calibri"/>
          <w:sz w:val="19"/>
          <w:szCs w:val="19"/>
        </w:rPr>
        <w:t>verwachtingen duidelijk</w:t>
      </w:r>
      <w:r w:rsidR="00422776">
        <w:rPr>
          <w:rFonts w:ascii="Cera PRO" w:hAnsi="Cera PRO" w:cs="Calibri"/>
          <w:sz w:val="19"/>
          <w:szCs w:val="19"/>
        </w:rPr>
        <w:t xml:space="preserve"> te</w:t>
      </w:r>
      <w:r w:rsidR="00422776" w:rsidRPr="00B04886">
        <w:rPr>
          <w:rFonts w:ascii="Cera PRO" w:hAnsi="Cera PRO" w:cs="Calibri"/>
          <w:sz w:val="19"/>
          <w:szCs w:val="19"/>
        </w:rPr>
        <w:t xml:space="preserve"> maken en eisen </w:t>
      </w:r>
      <w:r w:rsidR="00422776">
        <w:rPr>
          <w:rFonts w:ascii="Cera PRO" w:hAnsi="Cera PRO" w:cs="Calibri"/>
          <w:sz w:val="19"/>
          <w:szCs w:val="19"/>
        </w:rPr>
        <w:t xml:space="preserve">te </w:t>
      </w:r>
      <w:r w:rsidR="00422776" w:rsidRPr="00B04886">
        <w:rPr>
          <w:rFonts w:ascii="Cera PRO" w:hAnsi="Cera PRO" w:cs="Calibri"/>
          <w:sz w:val="19"/>
          <w:szCs w:val="19"/>
        </w:rPr>
        <w:t>stellen aan leerlingen.</w:t>
      </w:r>
    </w:p>
    <w:p w14:paraId="3ADDF923" w14:textId="77777777" w:rsidR="00422776" w:rsidRPr="00081C60" w:rsidRDefault="00422776" w:rsidP="009D3686">
      <w:pPr>
        <w:pStyle w:val="Lijstalinea"/>
        <w:numPr>
          <w:ilvl w:val="0"/>
          <w:numId w:val="72"/>
        </w:numPr>
        <w:autoSpaceDE w:val="0"/>
        <w:autoSpaceDN w:val="0"/>
        <w:adjustRightInd w:val="0"/>
        <w:spacing w:line="269" w:lineRule="auto"/>
        <w:ind w:left="284" w:hanging="284"/>
        <w:rPr>
          <w:rFonts w:ascii="Cera PRO" w:hAnsi="Cera PRO" w:cs="FranklinGothic-Book"/>
          <w:color w:val="1D1D1B"/>
          <w:sz w:val="19"/>
          <w:szCs w:val="19"/>
        </w:rPr>
      </w:pPr>
      <w:r w:rsidRPr="00081C60">
        <w:rPr>
          <w:rFonts w:ascii="Cera PRO" w:hAnsi="Cera PRO" w:cs="FranklinGothic-Book"/>
          <w:color w:val="1D1D1B"/>
          <w:sz w:val="19"/>
          <w:szCs w:val="19"/>
        </w:rPr>
        <w:t>Te weten dat studenten op verschillende manieren leren en kan zijn onderwijs daarop af te stemmen;</w:t>
      </w:r>
    </w:p>
    <w:p w14:paraId="70AB7413" w14:textId="77777777" w:rsidR="00422776" w:rsidRPr="00081C60" w:rsidRDefault="00422776" w:rsidP="009D3686">
      <w:pPr>
        <w:pStyle w:val="Lijstalinea"/>
        <w:numPr>
          <w:ilvl w:val="0"/>
          <w:numId w:val="72"/>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284" w:hanging="284"/>
        <w:rPr>
          <w:rFonts w:ascii="Cera PRO" w:eastAsiaTheme="minorHAnsi" w:hAnsi="Cera PRO" w:cs="FranklinGothic-Book"/>
          <w:color w:val="1D1D1B"/>
          <w:sz w:val="19"/>
          <w:szCs w:val="19"/>
          <w:lang w:eastAsia="en-US"/>
        </w:rPr>
      </w:pPr>
      <w:r w:rsidRPr="00081C60">
        <w:rPr>
          <w:rFonts w:ascii="Cera PRO" w:hAnsi="Cera PRO" w:cs="Calibri"/>
          <w:sz w:val="19"/>
          <w:szCs w:val="19"/>
        </w:rPr>
        <w:t>zijn onderwijs en zijn pedagogische omgang met zijn leerlingen uit te leggen en te verantwoorden.</w:t>
      </w:r>
    </w:p>
    <w:p w14:paraId="7C90FE3A" w14:textId="17560144" w:rsidR="00422776" w:rsidRPr="00F830B5" w:rsidRDefault="005C2FF5" w:rsidP="005C2FF5">
      <w:pPr>
        <w:pStyle w:val="Lijstalinea"/>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284" w:hanging="284"/>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w:t>
      </w:r>
      <w:r w:rsidRPr="00950EE3">
        <w:rPr>
          <w:rFonts w:ascii="Cera PRO" w:eastAsiaTheme="minorHAnsi" w:hAnsi="Cera PRO" w:cs="FranklinGothic-Book"/>
          <w:color w:val="1D1D1B"/>
          <w:sz w:val="19"/>
          <w:szCs w:val="19"/>
          <w:lang w:eastAsia="en-US"/>
        </w:rPr>
        <w:tab/>
      </w:r>
      <w:r w:rsidR="00422776" w:rsidRPr="00B04886">
        <w:rPr>
          <w:rFonts w:ascii="Cera PRO" w:hAnsi="Cera PRO" w:cs="Calibri"/>
          <w:sz w:val="19"/>
          <w:szCs w:val="19"/>
        </w:rPr>
        <w:t xml:space="preserve">oog </w:t>
      </w:r>
      <w:r w:rsidR="00422776">
        <w:rPr>
          <w:rFonts w:ascii="Cera PRO" w:hAnsi="Cera PRO" w:cs="Calibri"/>
          <w:sz w:val="19"/>
          <w:szCs w:val="19"/>
        </w:rPr>
        <w:t xml:space="preserve">te hebben </w:t>
      </w:r>
      <w:r w:rsidR="00422776" w:rsidRPr="00B04886">
        <w:rPr>
          <w:rFonts w:ascii="Cera PRO" w:hAnsi="Cera PRO" w:cs="Calibri"/>
          <w:sz w:val="19"/>
          <w:szCs w:val="19"/>
        </w:rPr>
        <w:t>voor de sociaal-emotionele en morele ontwikkeling van zijn leerlingen en daar recht aan</w:t>
      </w:r>
      <w:r w:rsidR="00422776">
        <w:rPr>
          <w:rFonts w:ascii="Cera PRO" w:hAnsi="Cera PRO" w:cs="Calibri"/>
          <w:sz w:val="19"/>
          <w:szCs w:val="19"/>
        </w:rPr>
        <w:t xml:space="preserve"> te doen</w:t>
      </w:r>
      <w:r w:rsidR="00422776" w:rsidRPr="00B04886">
        <w:rPr>
          <w:rFonts w:ascii="Cera PRO" w:hAnsi="Cera PRO" w:cs="Calibri"/>
          <w:sz w:val="19"/>
          <w:szCs w:val="19"/>
        </w:rPr>
        <w:t>.</w:t>
      </w:r>
      <w:r w:rsidR="00422776">
        <w:rPr>
          <w:rFonts w:ascii="Cera PRO" w:hAnsi="Cera PRO" w:cs="Calibri"/>
          <w:sz w:val="19"/>
          <w:szCs w:val="19"/>
        </w:rPr>
        <w:t xml:space="preserve"> </w:t>
      </w:r>
      <w:r w:rsidR="00422776" w:rsidRPr="00B04886">
        <w:rPr>
          <w:rFonts w:ascii="Cera PRO" w:hAnsi="Cera PRO" w:cs="Calibri"/>
          <w:sz w:val="19"/>
          <w:szCs w:val="19"/>
        </w:rPr>
        <w:t>In de context van het beroepsgerichte onderwijs gaat het hier ook om de begeleiding van de leerling bij</w:t>
      </w:r>
      <w:r w:rsidR="00422776">
        <w:rPr>
          <w:rFonts w:ascii="Cera PRO" w:hAnsi="Cera PRO" w:cs="Calibri"/>
          <w:sz w:val="19"/>
          <w:szCs w:val="19"/>
        </w:rPr>
        <w:t xml:space="preserve"> </w:t>
      </w:r>
      <w:r w:rsidR="00422776" w:rsidRPr="00B04886">
        <w:rPr>
          <w:rFonts w:ascii="Cera PRO" w:hAnsi="Cera PRO" w:cs="Calibri"/>
          <w:sz w:val="19"/>
          <w:szCs w:val="19"/>
        </w:rPr>
        <w:t>het ontwikkelen van beroepsidentiteit</w:t>
      </w:r>
    </w:p>
    <w:p w14:paraId="6175E4B0" w14:textId="3A03A0E7" w:rsidR="00422776" w:rsidRPr="00F830B5" w:rsidRDefault="005C2FF5" w:rsidP="005C2FF5">
      <w:pPr>
        <w:pStyle w:val="Lijstalinea"/>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284" w:hanging="284"/>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w:t>
      </w:r>
      <w:r w:rsidRPr="00950EE3">
        <w:rPr>
          <w:rFonts w:ascii="Cera PRO" w:eastAsiaTheme="minorHAnsi" w:hAnsi="Cera PRO" w:cs="FranklinGothic-Book"/>
          <w:color w:val="1D1D1B"/>
          <w:sz w:val="19"/>
          <w:szCs w:val="19"/>
          <w:lang w:eastAsia="en-US"/>
        </w:rPr>
        <w:tab/>
      </w:r>
      <w:r w:rsidR="00422776">
        <w:rPr>
          <w:rFonts w:ascii="Cera PRO" w:hAnsi="Cera PRO" w:cs="Calibri"/>
          <w:sz w:val="19"/>
          <w:szCs w:val="19"/>
        </w:rPr>
        <w:t>te weten</w:t>
      </w:r>
      <w:r w:rsidR="00422776" w:rsidRPr="00B04886">
        <w:rPr>
          <w:rFonts w:ascii="Cera PRO" w:hAnsi="Cera PRO" w:cs="Calibri"/>
          <w:sz w:val="19"/>
          <w:szCs w:val="19"/>
        </w:rPr>
        <w:t xml:space="preserve"> hoe hij zicht kan krijgen op de leefwereld van zijn leerlingen en hun sociaal-culturele achtergrond.</w:t>
      </w:r>
      <w:r w:rsidR="00422776">
        <w:rPr>
          <w:rFonts w:ascii="Cera PRO" w:hAnsi="Cera PRO" w:cs="Calibri"/>
          <w:sz w:val="19"/>
          <w:szCs w:val="19"/>
        </w:rPr>
        <w:t xml:space="preserve"> De docent</w:t>
      </w:r>
      <w:r w:rsidR="00422776" w:rsidRPr="00B04886">
        <w:rPr>
          <w:rFonts w:ascii="Cera PRO" w:hAnsi="Cera PRO" w:cs="Calibri"/>
          <w:sz w:val="19"/>
          <w:szCs w:val="19"/>
        </w:rPr>
        <w:t xml:space="preserve"> weet hoe hij daarmee rekening kan houden in zijn onderwijs.</w:t>
      </w:r>
    </w:p>
    <w:p w14:paraId="02D32A41" w14:textId="77777777" w:rsidR="00422776" w:rsidRPr="00081C60" w:rsidRDefault="00422776" w:rsidP="009D3686">
      <w:pPr>
        <w:pStyle w:val="Lijstalinea"/>
        <w:numPr>
          <w:ilvl w:val="0"/>
          <w:numId w:val="73"/>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284" w:hanging="284"/>
        <w:rPr>
          <w:rFonts w:ascii="Cera PRO" w:eastAsiaTheme="minorHAnsi" w:hAnsi="Cera PRO" w:cs="FranklinGothic-Book"/>
          <w:color w:val="1D1D1B"/>
          <w:sz w:val="19"/>
          <w:szCs w:val="19"/>
          <w:lang w:eastAsia="en-US"/>
        </w:rPr>
      </w:pPr>
      <w:r w:rsidRPr="00081C60">
        <w:rPr>
          <w:rFonts w:ascii="Cera PRO" w:hAnsi="Cera PRO" w:cs="Calibri"/>
          <w:sz w:val="19"/>
          <w:szCs w:val="19"/>
        </w:rPr>
        <w:t>het zelfvertrouwen van leerlingen te kunnen stimuleren, hen aan te moedigen en te motiveren (onder meer in het kader van loopbaanoriëntatie en –begeleiding).</w:t>
      </w:r>
    </w:p>
    <w:p w14:paraId="7A08ABD1" w14:textId="03395819" w:rsidR="00422776" w:rsidRPr="00F830B5" w:rsidRDefault="005C2FF5" w:rsidP="005C2FF5">
      <w:pPr>
        <w:pStyle w:val="Lijstalinea"/>
        <w:autoSpaceDE w:val="0"/>
        <w:autoSpaceDN w:val="0"/>
        <w:adjustRightInd w:val="0"/>
        <w:spacing w:line="269" w:lineRule="auto"/>
        <w:ind w:left="284" w:hanging="284"/>
        <w:rPr>
          <w:rFonts w:ascii="Cera PRO" w:hAnsi="Cera PRO" w:cs="Calibri"/>
          <w:sz w:val="19"/>
          <w:szCs w:val="19"/>
        </w:rPr>
      </w:pPr>
      <w:r w:rsidRPr="00950EE3">
        <w:rPr>
          <w:rFonts w:ascii="Cera PRO" w:eastAsiaTheme="minorHAnsi" w:hAnsi="Cera PRO" w:cs="FranklinGothic-Book"/>
          <w:color w:val="1D1D1B"/>
          <w:sz w:val="19"/>
          <w:szCs w:val="19"/>
          <w:lang w:eastAsia="en-US"/>
        </w:rPr>
        <w:t>•</w:t>
      </w:r>
      <w:r w:rsidRPr="00950EE3">
        <w:rPr>
          <w:rFonts w:ascii="Cera PRO" w:eastAsiaTheme="minorHAnsi" w:hAnsi="Cera PRO" w:cs="FranklinGothic-Book"/>
          <w:color w:val="1D1D1B"/>
          <w:sz w:val="19"/>
          <w:szCs w:val="19"/>
          <w:lang w:eastAsia="en-US"/>
        </w:rPr>
        <w:tab/>
      </w:r>
      <w:r w:rsidR="00422776" w:rsidRPr="00F830B5">
        <w:rPr>
          <w:rFonts w:ascii="Cera PRO" w:hAnsi="Cera PRO" w:cs="Calibri"/>
          <w:sz w:val="19"/>
          <w:szCs w:val="19"/>
        </w:rPr>
        <w:t xml:space="preserve">kennis </w:t>
      </w:r>
      <w:r w:rsidR="00422776">
        <w:rPr>
          <w:rFonts w:ascii="Cera PRO" w:hAnsi="Cera PRO" w:cs="Calibri"/>
          <w:sz w:val="19"/>
          <w:szCs w:val="19"/>
        </w:rPr>
        <w:t xml:space="preserve">te hebben </w:t>
      </w:r>
      <w:r w:rsidR="00422776" w:rsidRPr="00F830B5">
        <w:rPr>
          <w:rFonts w:ascii="Cera PRO" w:hAnsi="Cera PRO" w:cs="Calibri"/>
          <w:sz w:val="19"/>
          <w:szCs w:val="19"/>
        </w:rPr>
        <w:t>van veelvoorkomende ontwikkelings- en gedragsproblemen en -stoornissen.</w:t>
      </w:r>
    </w:p>
    <w:p w14:paraId="39B47793" w14:textId="490BEF33" w:rsidR="00422776" w:rsidRPr="0064041C" w:rsidRDefault="005C2FF5" w:rsidP="005C2FF5">
      <w:pPr>
        <w:pStyle w:val="Lijstalinea"/>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284" w:hanging="284"/>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w:t>
      </w:r>
      <w:r w:rsidRPr="00950EE3">
        <w:rPr>
          <w:rFonts w:ascii="Cera PRO" w:eastAsiaTheme="minorHAnsi" w:hAnsi="Cera PRO" w:cs="FranklinGothic-Book"/>
          <w:color w:val="1D1D1B"/>
          <w:sz w:val="19"/>
          <w:szCs w:val="19"/>
          <w:lang w:eastAsia="en-US"/>
        </w:rPr>
        <w:tab/>
      </w:r>
      <w:r w:rsidR="00422776" w:rsidRPr="00B04886">
        <w:rPr>
          <w:rFonts w:ascii="Cera PRO" w:hAnsi="Cera PRO" w:cs="Calibri"/>
          <w:sz w:val="19"/>
          <w:szCs w:val="19"/>
        </w:rPr>
        <w:t xml:space="preserve">ontwikkelings-, gedragsproblemen en -stoornissen </w:t>
      </w:r>
      <w:r w:rsidR="00422776">
        <w:rPr>
          <w:rFonts w:ascii="Cera PRO" w:hAnsi="Cera PRO" w:cs="Calibri"/>
          <w:sz w:val="19"/>
          <w:szCs w:val="19"/>
        </w:rPr>
        <w:t xml:space="preserve">te kunnen </w:t>
      </w:r>
      <w:r w:rsidR="00422776" w:rsidRPr="00B04886">
        <w:rPr>
          <w:rFonts w:ascii="Cera PRO" w:hAnsi="Cera PRO" w:cs="Calibri"/>
          <w:sz w:val="19"/>
          <w:szCs w:val="19"/>
        </w:rPr>
        <w:t>signaleren en indien nodig met hulp van collega’s</w:t>
      </w:r>
      <w:r w:rsidR="00422776">
        <w:rPr>
          <w:rFonts w:ascii="Cera PRO" w:hAnsi="Cera PRO" w:cs="Calibri"/>
          <w:sz w:val="19"/>
          <w:szCs w:val="19"/>
        </w:rPr>
        <w:t xml:space="preserve"> </w:t>
      </w:r>
      <w:r w:rsidR="00422776" w:rsidRPr="00B04886">
        <w:rPr>
          <w:rFonts w:ascii="Cera PRO" w:hAnsi="Cera PRO" w:cs="Calibri"/>
          <w:sz w:val="19"/>
          <w:szCs w:val="19"/>
        </w:rPr>
        <w:t xml:space="preserve">oplossingen </w:t>
      </w:r>
      <w:r w:rsidR="00422776">
        <w:rPr>
          <w:rFonts w:ascii="Cera PRO" w:hAnsi="Cera PRO" w:cs="Calibri"/>
          <w:sz w:val="19"/>
          <w:szCs w:val="19"/>
        </w:rPr>
        <w:t xml:space="preserve">te </w:t>
      </w:r>
      <w:r w:rsidR="00422776" w:rsidRPr="00B04886">
        <w:rPr>
          <w:rFonts w:ascii="Cera PRO" w:hAnsi="Cera PRO" w:cs="Calibri"/>
          <w:sz w:val="19"/>
          <w:szCs w:val="19"/>
        </w:rPr>
        <w:t>zoeken of door</w:t>
      </w:r>
      <w:r w:rsidR="00422776">
        <w:rPr>
          <w:rFonts w:ascii="Cera PRO" w:hAnsi="Cera PRO" w:cs="Calibri"/>
          <w:sz w:val="19"/>
          <w:szCs w:val="19"/>
        </w:rPr>
        <w:t xml:space="preserve"> te </w:t>
      </w:r>
      <w:r w:rsidR="00422776" w:rsidRPr="00B04886">
        <w:rPr>
          <w:rFonts w:ascii="Cera PRO" w:hAnsi="Cera PRO" w:cs="Calibri"/>
          <w:sz w:val="19"/>
          <w:szCs w:val="19"/>
        </w:rPr>
        <w:t>verwijzen.</w:t>
      </w:r>
    </w:p>
    <w:p w14:paraId="5B5C1C8A" w14:textId="77777777" w:rsidR="00422776" w:rsidRPr="00081C60" w:rsidRDefault="00422776" w:rsidP="009D3686">
      <w:pPr>
        <w:pStyle w:val="Lijstalinea"/>
        <w:numPr>
          <w:ilvl w:val="0"/>
          <w:numId w:val="73"/>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284" w:hanging="284"/>
        <w:rPr>
          <w:rFonts w:ascii="Cera PRO" w:eastAsiaTheme="minorHAnsi" w:hAnsi="Cera PRO" w:cs="FranklinGothic-Book"/>
          <w:color w:val="1D1D1B"/>
          <w:sz w:val="19"/>
          <w:szCs w:val="19"/>
          <w:lang w:eastAsia="en-US"/>
        </w:rPr>
      </w:pPr>
      <w:r w:rsidRPr="00081C60">
        <w:rPr>
          <w:rFonts w:ascii="Cera PRO" w:hAnsi="Cera PRO" w:cs="FranklinGothic-Book"/>
          <w:color w:val="1D1D1B"/>
          <w:sz w:val="19"/>
          <w:szCs w:val="19"/>
        </w:rPr>
        <w:t>Samen te werken en af te stemmen in een heterogeen team;</w:t>
      </w:r>
    </w:p>
    <w:p w14:paraId="77BFC7AD" w14:textId="77777777" w:rsidR="00422776" w:rsidRPr="00B87EA8" w:rsidRDefault="00422776" w:rsidP="009D3686">
      <w:pPr>
        <w:pStyle w:val="Lijstalinea"/>
        <w:numPr>
          <w:ilvl w:val="0"/>
          <w:numId w:val="71"/>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284" w:hanging="284"/>
        <w:rPr>
          <w:rFonts w:ascii="Cera PRO" w:eastAsiaTheme="minorHAnsi" w:hAnsi="Cera PRO" w:cs="FranklinGothic-Book"/>
          <w:color w:val="1D1D1B"/>
          <w:sz w:val="19"/>
          <w:szCs w:val="19"/>
          <w:lang w:eastAsia="en-US"/>
        </w:rPr>
      </w:pPr>
      <w:r w:rsidRPr="00B87EA8">
        <w:rPr>
          <w:rFonts w:ascii="Cera PRO" w:hAnsi="Cera PRO" w:cs="FranklinGothic-Book"/>
          <w:color w:val="1D1D1B"/>
          <w:sz w:val="19"/>
          <w:szCs w:val="19"/>
        </w:rPr>
        <w:t>bewust verschillende rollen in een team te vervullen;</w:t>
      </w:r>
    </w:p>
    <w:p w14:paraId="135C271F" w14:textId="77777777" w:rsidR="00422776"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FranklinGothic-Book"/>
          <w:color w:val="1D1D1B"/>
          <w:sz w:val="19"/>
          <w:szCs w:val="19"/>
          <w:lang w:eastAsia="en-US"/>
        </w:rPr>
      </w:pPr>
    </w:p>
    <w:p w14:paraId="515579B2" w14:textId="77777777" w:rsidR="00422776" w:rsidRPr="00646813"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FranklinGothic-Book"/>
          <w:color w:val="1D1D1B"/>
          <w:sz w:val="19"/>
          <w:szCs w:val="19"/>
          <w:lang w:eastAsia="en-US"/>
        </w:rPr>
      </w:pPr>
    </w:p>
    <w:p w14:paraId="166317EC" w14:textId="188060C4" w:rsidR="00422776" w:rsidRDefault="00422776">
      <w:pPr>
        <w:pBdr>
          <w:top w:val="none" w:sz="0" w:space="0" w:color="auto"/>
          <w:left w:val="none" w:sz="0" w:space="0" w:color="auto"/>
          <w:bottom w:val="none" w:sz="0" w:space="0" w:color="auto"/>
          <w:right w:val="none" w:sz="0" w:space="0" w:color="auto"/>
          <w:between w:val="none" w:sz="0" w:space="0" w:color="auto"/>
        </w:pBdr>
        <w:spacing w:after="160" w:line="259" w:lineRule="auto"/>
        <w:rPr>
          <w:rFonts w:ascii="Cera PRO" w:eastAsia="Arial" w:hAnsi="Cera PRO" w:cs="Arial"/>
          <w:b/>
          <w:sz w:val="19"/>
          <w:szCs w:val="19"/>
          <w:u w:val="single"/>
        </w:rPr>
      </w:pPr>
    </w:p>
    <w:p w14:paraId="72997B1E" w14:textId="77777777" w:rsidR="00422776" w:rsidRPr="00950EE3" w:rsidRDefault="00422776" w:rsidP="0063246D">
      <w:pPr>
        <w:tabs>
          <w:tab w:val="left" w:pos="284"/>
        </w:tabs>
        <w:spacing w:line="269" w:lineRule="auto"/>
        <w:rPr>
          <w:rFonts w:ascii="Cera PRO" w:eastAsia="Arial" w:hAnsi="Cera PRO" w:cs="Arial"/>
          <w:b/>
          <w:sz w:val="19"/>
          <w:szCs w:val="19"/>
          <w:u w:val="single"/>
        </w:rPr>
      </w:pPr>
      <w:r w:rsidRPr="00950EE3">
        <w:rPr>
          <w:rFonts w:ascii="Cera PRO" w:eastAsia="Arial" w:hAnsi="Cera PRO" w:cs="Arial"/>
          <w:b/>
          <w:sz w:val="19"/>
          <w:szCs w:val="19"/>
          <w:u w:val="single"/>
        </w:rPr>
        <w:t>Taak 5 _De docent is actief betrokken bij de beroepspraktijkvorming</w:t>
      </w:r>
    </w:p>
    <w:p w14:paraId="05152B8F" w14:textId="77777777" w:rsidR="00422776" w:rsidRPr="00950EE3" w:rsidRDefault="00422776" w:rsidP="0063246D">
      <w:pPr>
        <w:spacing w:line="269" w:lineRule="auto"/>
        <w:rPr>
          <w:rFonts w:ascii="Cera PRO" w:eastAsia="Arial" w:hAnsi="Cera PRO" w:cs="Arial"/>
          <w:b/>
          <w:i/>
          <w:sz w:val="19"/>
          <w:szCs w:val="19"/>
        </w:rPr>
      </w:pPr>
      <w:r w:rsidRPr="00950EE3">
        <w:rPr>
          <w:rFonts w:ascii="Cera PRO" w:eastAsia="Arial" w:hAnsi="Cera PRO" w:cs="Arial"/>
          <w:b/>
          <w:i/>
          <w:sz w:val="19"/>
          <w:szCs w:val="19"/>
        </w:rPr>
        <w:t>Hij laat dat zien door</w:t>
      </w:r>
      <w:r>
        <w:rPr>
          <w:rFonts w:ascii="Cera PRO" w:eastAsia="Arial" w:hAnsi="Cera PRO" w:cs="Arial"/>
          <w:b/>
          <w:i/>
          <w:sz w:val="19"/>
          <w:szCs w:val="19"/>
        </w:rPr>
        <w:t>dat</w:t>
      </w:r>
      <w:r w:rsidRPr="00950EE3">
        <w:rPr>
          <w:rFonts w:ascii="Cera PRO" w:eastAsia="Arial" w:hAnsi="Cera PRO" w:cs="Arial"/>
          <w:b/>
          <w:i/>
          <w:sz w:val="19"/>
          <w:szCs w:val="19"/>
        </w:rPr>
        <w:t>:</w:t>
      </w:r>
    </w:p>
    <w:p w14:paraId="1834B198" w14:textId="77777777" w:rsidR="00422776"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5C2FF5">
        <w:rPr>
          <w:rFonts w:ascii="Cera PRO" w:eastAsiaTheme="minorHAnsi" w:hAnsi="Cera PRO" w:cs="FranklinGothic-Demi"/>
          <w:color w:val="auto"/>
          <w:sz w:val="19"/>
          <w:szCs w:val="19"/>
          <w:lang w:eastAsia="en-US"/>
        </w:rPr>
        <w:t xml:space="preserve">5.1 </w:t>
      </w:r>
      <w:r w:rsidRPr="00950EE3">
        <w:rPr>
          <w:rFonts w:ascii="Cera PRO" w:eastAsiaTheme="minorHAnsi" w:hAnsi="Cera PRO" w:cs="FranklinGothic-Demi"/>
          <w:color w:val="F8A824"/>
          <w:sz w:val="19"/>
          <w:szCs w:val="19"/>
          <w:lang w:eastAsia="en-US"/>
        </w:rPr>
        <w:tab/>
      </w:r>
      <w:r w:rsidRPr="00950EE3">
        <w:rPr>
          <w:rFonts w:ascii="Cera PRO" w:eastAsiaTheme="minorHAnsi" w:hAnsi="Cera PRO" w:cs="FranklinGothic-Demi"/>
          <w:color w:val="1D1D1B"/>
          <w:sz w:val="19"/>
          <w:szCs w:val="19"/>
          <w:lang w:eastAsia="en-US"/>
        </w:rPr>
        <w:t xml:space="preserve">De docent met studenten de beroepspraktijkvorming voorbereidt. </w:t>
      </w:r>
    </w:p>
    <w:p w14:paraId="388DC0E0" w14:textId="77777777" w:rsidR="00422776" w:rsidRPr="00E214C1"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rPr>
          <w:rFonts w:ascii="Cera PRO" w:eastAsiaTheme="minorHAnsi" w:hAnsi="Cera PRO" w:cs="FranklinGothic-Demi"/>
          <w:b/>
          <w:color w:val="1D1D1B"/>
          <w:sz w:val="19"/>
          <w:szCs w:val="19"/>
          <w:lang w:eastAsia="en-US"/>
        </w:rPr>
      </w:pPr>
      <w:r w:rsidRPr="00E214C1">
        <w:rPr>
          <w:rFonts w:ascii="Cera PRO" w:eastAsiaTheme="minorHAnsi" w:hAnsi="Cera PRO" w:cs="FranklinGothic-Demi"/>
          <w:b/>
          <w:color w:val="1D1D1B"/>
          <w:sz w:val="19"/>
          <w:szCs w:val="19"/>
          <w:lang w:eastAsia="en-US"/>
        </w:rPr>
        <w:t>Resultaten:</w:t>
      </w:r>
    </w:p>
    <w:p w14:paraId="312D351B"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Een met het team afgestemd onderwijsprogramma voor ‘solliciteren’, kennismaken met en gedragsregels in het leerbedrijf.</w:t>
      </w:r>
    </w:p>
    <w:p w14:paraId="2E5B1D95" w14:textId="77777777" w:rsidR="00422776"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De student is in grote lijnen op de hoogte van wat hij in het leerbedrijf kan leren, wat hij van zijn begeleider kan verwachten en hoe hij in het bedrijf zijn leerresultaten kan bijhouden.</w:t>
      </w:r>
    </w:p>
    <w:p w14:paraId="788AAF9F"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eastAsiaTheme="minorHAnsi" w:hAnsi="Cera PRO" w:cs="FranklinGothic-Demi"/>
          <w:color w:val="1D1D1B"/>
          <w:sz w:val="19"/>
          <w:szCs w:val="19"/>
          <w:lang w:eastAsia="en-US"/>
        </w:rPr>
      </w:pPr>
    </w:p>
    <w:p w14:paraId="5F48D68D" w14:textId="77777777" w:rsidR="00C04670"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5C2FF5">
        <w:rPr>
          <w:rFonts w:ascii="Cera PRO" w:eastAsiaTheme="minorHAnsi" w:hAnsi="Cera PRO" w:cs="FranklinGothic-Demi"/>
          <w:color w:val="auto"/>
          <w:sz w:val="19"/>
          <w:szCs w:val="19"/>
          <w:lang w:eastAsia="en-US"/>
        </w:rPr>
        <w:t xml:space="preserve">5.2 </w:t>
      </w:r>
      <w:r w:rsidRPr="00950EE3">
        <w:rPr>
          <w:rFonts w:ascii="Cera PRO" w:eastAsiaTheme="minorHAnsi" w:hAnsi="Cera PRO" w:cs="FranklinGothic-Demi"/>
          <w:color w:val="F8A824"/>
          <w:sz w:val="19"/>
          <w:szCs w:val="19"/>
          <w:lang w:eastAsia="en-US"/>
        </w:rPr>
        <w:tab/>
      </w:r>
      <w:r w:rsidRPr="00950EE3">
        <w:rPr>
          <w:rFonts w:ascii="Cera PRO" w:eastAsiaTheme="minorHAnsi" w:hAnsi="Cera PRO" w:cs="FranklinGothic-Demi"/>
          <w:color w:val="1D1D1B"/>
          <w:sz w:val="19"/>
          <w:szCs w:val="19"/>
          <w:lang w:eastAsia="en-US"/>
        </w:rPr>
        <w:t>De docent studenten begeleidt bij de beroepspraktijkvorming in en buiten de school.</w:t>
      </w:r>
    </w:p>
    <w:p w14:paraId="7B806670" w14:textId="66FCFE3E" w:rsidR="00422776" w:rsidRPr="00950EE3" w:rsidRDefault="00C04670"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Pr>
          <w:rFonts w:ascii="Cera PRO" w:eastAsiaTheme="minorHAnsi" w:hAnsi="Cera PRO" w:cs="FranklinGothic-Demi"/>
          <w:color w:val="auto"/>
          <w:sz w:val="19"/>
          <w:szCs w:val="19"/>
          <w:lang w:eastAsia="en-US"/>
        </w:rPr>
        <w:t xml:space="preserve">        </w:t>
      </w:r>
      <w:r w:rsidR="00422776" w:rsidRPr="00950EE3">
        <w:rPr>
          <w:rFonts w:ascii="Cera PRO" w:eastAsiaTheme="minorHAnsi" w:hAnsi="Cera PRO" w:cs="FranklinGothic-Demi"/>
          <w:color w:val="1D1D1B"/>
          <w:sz w:val="19"/>
          <w:szCs w:val="19"/>
          <w:lang w:eastAsia="en-US"/>
        </w:rPr>
        <w:t xml:space="preserve"> </w:t>
      </w:r>
      <w:r w:rsidR="00422776" w:rsidRPr="00E214C1">
        <w:rPr>
          <w:rFonts w:ascii="Cera PRO" w:eastAsiaTheme="minorHAnsi" w:hAnsi="Cera PRO" w:cs="FranklinGothic-Demi"/>
          <w:b/>
          <w:color w:val="1D1D1B"/>
          <w:sz w:val="19"/>
          <w:szCs w:val="19"/>
          <w:lang w:eastAsia="en-US"/>
        </w:rPr>
        <w:t>Resultaten:</w:t>
      </w:r>
    </w:p>
    <w:p w14:paraId="07E6C450"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w:t>
      </w:r>
      <w:r w:rsidRPr="00950EE3">
        <w:rPr>
          <w:rFonts w:ascii="Cera PRO" w:eastAsiaTheme="minorHAnsi" w:hAnsi="Cera PRO" w:cs="FranklinGothic-Book"/>
          <w:color w:val="1D1D1B"/>
          <w:sz w:val="19"/>
          <w:szCs w:val="19"/>
          <w:lang w:eastAsia="en-US"/>
        </w:rPr>
        <w:tab/>
        <w:t>Een bijdrage aan de praktijk van de beroepspraktijkvorming waarin helder is wat in en buiten school geleerd kan worden en hoe dit met het team en de praktijkopleider is afgestemd.</w:t>
      </w:r>
    </w:p>
    <w:p w14:paraId="3B05DAA6"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Een bijdrage aan de praktijk van de beroepspraktijkvorming met opdrachten die op basis van actuele kennis van het beroepenveld ontworpen zijn. De opdrachten zijn afgestemd met het team en met de praktijkopleider. Hierbinnen kan specifieke aandacht zijn voor het functioneel gebruik van taal en rekenen in de context van het beroep.</w:t>
      </w:r>
    </w:p>
    <w:p w14:paraId="6AA1E4E0" w14:textId="77777777" w:rsidR="00422776"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Een met de praktijkopleider afgestemde begeleiding (binnen teamafspraken).</w:t>
      </w:r>
    </w:p>
    <w:p w14:paraId="5FD645A8"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eastAsiaTheme="minorHAnsi" w:hAnsi="Cera PRO" w:cs="FranklinGothic-Demi"/>
          <w:color w:val="1D1D1B"/>
          <w:sz w:val="19"/>
          <w:szCs w:val="19"/>
          <w:lang w:eastAsia="en-US"/>
        </w:rPr>
      </w:pPr>
    </w:p>
    <w:p w14:paraId="3A3B2788" w14:textId="77777777" w:rsidR="00422776"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5C2FF5">
        <w:rPr>
          <w:rFonts w:ascii="Cera PRO" w:eastAsiaTheme="minorHAnsi" w:hAnsi="Cera PRO" w:cs="FranklinGothic-Demi"/>
          <w:color w:val="auto"/>
          <w:sz w:val="19"/>
          <w:szCs w:val="19"/>
          <w:lang w:eastAsia="en-US"/>
        </w:rPr>
        <w:t xml:space="preserve">5.3 </w:t>
      </w:r>
      <w:r w:rsidRPr="00950EE3">
        <w:rPr>
          <w:rFonts w:ascii="Cera PRO" w:eastAsiaTheme="minorHAnsi" w:hAnsi="Cera PRO" w:cs="FranklinGothic-Demi"/>
          <w:color w:val="F8A824"/>
          <w:sz w:val="19"/>
          <w:szCs w:val="19"/>
          <w:lang w:eastAsia="en-US"/>
        </w:rPr>
        <w:tab/>
      </w:r>
      <w:r w:rsidRPr="00950EE3">
        <w:rPr>
          <w:rFonts w:ascii="Cera PRO" w:eastAsiaTheme="minorHAnsi" w:hAnsi="Cera PRO" w:cs="FranklinGothic-Demi"/>
          <w:color w:val="1D1D1B"/>
          <w:sz w:val="19"/>
          <w:szCs w:val="19"/>
          <w:lang w:eastAsia="en-US"/>
        </w:rPr>
        <w:t>De docent via praktijkbezoeken zijn kennis van het beroepenveld</w:t>
      </w:r>
      <w:r w:rsidRPr="0064041C">
        <w:rPr>
          <w:rFonts w:ascii="Cera PRO" w:eastAsiaTheme="minorHAnsi" w:hAnsi="Cera PRO" w:cs="FranklinGothic-Demi"/>
          <w:color w:val="1D1D1B"/>
          <w:sz w:val="19"/>
          <w:szCs w:val="19"/>
          <w:lang w:eastAsia="en-US"/>
        </w:rPr>
        <w:t xml:space="preserve"> </w:t>
      </w:r>
      <w:r w:rsidRPr="00950EE3">
        <w:rPr>
          <w:rFonts w:ascii="Cera PRO" w:eastAsiaTheme="minorHAnsi" w:hAnsi="Cera PRO" w:cs="FranklinGothic-Demi"/>
          <w:color w:val="1D1D1B"/>
          <w:sz w:val="19"/>
          <w:szCs w:val="19"/>
          <w:lang w:eastAsia="en-US"/>
        </w:rPr>
        <w:t xml:space="preserve">onderhoudt. </w:t>
      </w:r>
    </w:p>
    <w:p w14:paraId="0A685CA8" w14:textId="77777777" w:rsidR="00422776"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rPr>
          <w:rFonts w:ascii="Cera PRO" w:eastAsiaTheme="minorHAnsi" w:hAnsi="Cera PRO" w:cs="FranklinGothic-Book"/>
          <w:color w:val="1D1D1B"/>
          <w:sz w:val="19"/>
          <w:szCs w:val="19"/>
          <w:lang w:eastAsia="en-US"/>
        </w:rPr>
      </w:pPr>
      <w:r w:rsidRPr="00E214C1">
        <w:rPr>
          <w:rFonts w:ascii="Cera PRO" w:eastAsiaTheme="minorHAnsi" w:hAnsi="Cera PRO" w:cs="FranklinGothic-Demi"/>
          <w:b/>
          <w:color w:val="1D1D1B"/>
          <w:sz w:val="19"/>
          <w:szCs w:val="19"/>
          <w:lang w:eastAsia="en-US"/>
        </w:rPr>
        <w:t>Resultaat:</w:t>
      </w:r>
      <w:r w:rsidRPr="00950EE3">
        <w:rPr>
          <w:rFonts w:ascii="Cera PRO" w:eastAsiaTheme="minorHAnsi" w:hAnsi="Cera PRO" w:cs="FranklinGothic-Demi"/>
          <w:color w:val="1D1D1B"/>
          <w:sz w:val="19"/>
          <w:szCs w:val="19"/>
          <w:lang w:eastAsia="en-US"/>
        </w:rPr>
        <w:t xml:space="preserve"> </w:t>
      </w:r>
    </w:p>
    <w:p w14:paraId="60B7611C"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rPr>
          <w:rFonts w:ascii="Cera PRO" w:eastAsiaTheme="minorHAnsi" w:hAnsi="Cera PRO" w:cs="FranklinGothic-Demi"/>
          <w:color w:val="1D1D1B"/>
          <w:sz w:val="19"/>
          <w:szCs w:val="19"/>
          <w:lang w:eastAsia="en-US"/>
        </w:rPr>
      </w:pPr>
      <w:r w:rsidRPr="00950EE3">
        <w:rPr>
          <w:rFonts w:ascii="Cera PRO" w:eastAsiaTheme="minorHAnsi" w:hAnsi="Cera PRO" w:cs="FranklinGothic-Book"/>
          <w:color w:val="1D1D1B"/>
          <w:sz w:val="19"/>
          <w:szCs w:val="19"/>
          <w:lang w:eastAsia="en-US"/>
        </w:rPr>
        <w:t>Een manier van werken waarbij docenten voortdurend de ontwikkelingen in het beroep volgen en waarbij zij inzichten met het team delen.</w:t>
      </w:r>
    </w:p>
    <w:p w14:paraId="76156555" w14:textId="77777777" w:rsidR="00422776" w:rsidRPr="00950EE3" w:rsidRDefault="00422776" w:rsidP="0063246D">
      <w:pPr>
        <w:spacing w:line="269" w:lineRule="auto"/>
        <w:rPr>
          <w:rFonts w:ascii="Cera PRO" w:eastAsia="Arial" w:hAnsi="Cera PRO" w:cs="Arial"/>
          <w:b/>
          <w:sz w:val="19"/>
          <w:szCs w:val="19"/>
          <w:u w:val="single"/>
        </w:rPr>
      </w:pPr>
    </w:p>
    <w:p w14:paraId="6DED406C" w14:textId="77777777" w:rsidR="00C04670" w:rsidRDefault="00C04670" w:rsidP="0063246D">
      <w:pPr>
        <w:spacing w:line="269" w:lineRule="auto"/>
        <w:rPr>
          <w:rFonts w:ascii="Cera PRO" w:eastAsia="Arial" w:hAnsi="Cera PRO" w:cs="Arial"/>
          <w:b/>
          <w:i/>
          <w:sz w:val="19"/>
          <w:szCs w:val="19"/>
        </w:rPr>
      </w:pPr>
    </w:p>
    <w:p w14:paraId="78B7088C" w14:textId="77777777" w:rsidR="00C04670" w:rsidRDefault="00C04670" w:rsidP="0063246D">
      <w:pPr>
        <w:spacing w:line="269" w:lineRule="auto"/>
        <w:rPr>
          <w:rFonts w:ascii="Cera PRO" w:eastAsia="Arial" w:hAnsi="Cera PRO" w:cs="Arial"/>
          <w:b/>
          <w:i/>
          <w:sz w:val="19"/>
          <w:szCs w:val="19"/>
        </w:rPr>
      </w:pPr>
    </w:p>
    <w:p w14:paraId="38C398F7" w14:textId="77777777" w:rsidR="00C04670" w:rsidRDefault="00C04670" w:rsidP="0063246D">
      <w:pPr>
        <w:spacing w:line="269" w:lineRule="auto"/>
        <w:rPr>
          <w:rFonts w:ascii="Cera PRO" w:eastAsia="Arial" w:hAnsi="Cera PRO" w:cs="Arial"/>
          <w:b/>
          <w:i/>
          <w:sz w:val="19"/>
          <w:szCs w:val="19"/>
        </w:rPr>
      </w:pPr>
    </w:p>
    <w:p w14:paraId="70C5E9DC" w14:textId="77777777" w:rsidR="00C04670" w:rsidRDefault="00C04670" w:rsidP="0063246D">
      <w:pPr>
        <w:spacing w:line="269" w:lineRule="auto"/>
        <w:rPr>
          <w:rFonts w:ascii="Cera PRO" w:eastAsia="Arial" w:hAnsi="Cera PRO" w:cs="Arial"/>
          <w:b/>
          <w:i/>
          <w:sz w:val="19"/>
          <w:szCs w:val="19"/>
        </w:rPr>
      </w:pPr>
    </w:p>
    <w:p w14:paraId="425EDEED" w14:textId="77777777" w:rsidR="00C04670" w:rsidRDefault="00C04670" w:rsidP="0063246D">
      <w:pPr>
        <w:spacing w:line="269" w:lineRule="auto"/>
        <w:rPr>
          <w:rFonts w:ascii="Cera PRO" w:eastAsia="Arial" w:hAnsi="Cera PRO" w:cs="Arial"/>
          <w:b/>
          <w:i/>
          <w:sz w:val="19"/>
          <w:szCs w:val="19"/>
        </w:rPr>
      </w:pPr>
    </w:p>
    <w:p w14:paraId="2CFF3AE8" w14:textId="77777777" w:rsidR="00C04670" w:rsidRDefault="00C04670" w:rsidP="0063246D">
      <w:pPr>
        <w:spacing w:line="269" w:lineRule="auto"/>
        <w:rPr>
          <w:rFonts w:ascii="Cera PRO" w:eastAsia="Arial" w:hAnsi="Cera PRO" w:cs="Arial"/>
          <w:b/>
          <w:i/>
          <w:sz w:val="19"/>
          <w:szCs w:val="19"/>
        </w:rPr>
      </w:pPr>
    </w:p>
    <w:p w14:paraId="6AB270CF" w14:textId="77777777" w:rsidR="00C04670" w:rsidRDefault="00C04670" w:rsidP="0063246D">
      <w:pPr>
        <w:spacing w:line="269" w:lineRule="auto"/>
        <w:rPr>
          <w:rFonts w:ascii="Cera PRO" w:eastAsia="Arial" w:hAnsi="Cera PRO" w:cs="Arial"/>
          <w:b/>
          <w:i/>
          <w:sz w:val="19"/>
          <w:szCs w:val="19"/>
        </w:rPr>
      </w:pPr>
    </w:p>
    <w:p w14:paraId="49B07125" w14:textId="77777777" w:rsidR="00C04670" w:rsidRDefault="00C04670" w:rsidP="0063246D">
      <w:pPr>
        <w:spacing w:line="269" w:lineRule="auto"/>
        <w:rPr>
          <w:rFonts w:ascii="Cera PRO" w:eastAsia="Arial" w:hAnsi="Cera PRO" w:cs="Arial"/>
          <w:b/>
          <w:i/>
          <w:sz w:val="19"/>
          <w:szCs w:val="19"/>
        </w:rPr>
      </w:pPr>
    </w:p>
    <w:p w14:paraId="3C0FBCBE" w14:textId="77777777" w:rsidR="00C04670" w:rsidRDefault="00C04670" w:rsidP="0063246D">
      <w:pPr>
        <w:spacing w:line="269" w:lineRule="auto"/>
        <w:rPr>
          <w:rFonts w:ascii="Cera PRO" w:eastAsia="Arial" w:hAnsi="Cera PRO" w:cs="Arial"/>
          <w:b/>
          <w:i/>
          <w:sz w:val="19"/>
          <w:szCs w:val="19"/>
        </w:rPr>
      </w:pPr>
    </w:p>
    <w:p w14:paraId="2DDD58E1" w14:textId="2441CB13" w:rsidR="00422776" w:rsidRPr="00950EE3" w:rsidRDefault="00422776" w:rsidP="0063246D">
      <w:pPr>
        <w:spacing w:line="269" w:lineRule="auto"/>
        <w:rPr>
          <w:rFonts w:ascii="Cera PRO" w:eastAsia="Arial" w:hAnsi="Cera PRO" w:cs="Arial"/>
          <w:sz w:val="19"/>
          <w:szCs w:val="19"/>
        </w:rPr>
      </w:pPr>
      <w:r w:rsidRPr="00950EE3">
        <w:rPr>
          <w:rFonts w:ascii="Cera PRO" w:eastAsia="Arial" w:hAnsi="Cera PRO" w:cs="Arial"/>
          <w:b/>
          <w:i/>
          <w:sz w:val="19"/>
          <w:szCs w:val="19"/>
        </w:rPr>
        <w:lastRenderedPageBreak/>
        <w:t>Hierin laat hij zien dat hij kennis en kunde van de taak heeft door:</w:t>
      </w:r>
    </w:p>
    <w:p w14:paraId="1FA771E7" w14:textId="77777777" w:rsidR="00422776" w:rsidRDefault="00422776" w:rsidP="0063246D">
      <w:pPr>
        <w:tabs>
          <w:tab w:val="left" w:pos="284"/>
        </w:tabs>
        <w:autoSpaceDE w:val="0"/>
        <w:autoSpaceDN w:val="0"/>
        <w:adjustRightInd w:val="0"/>
        <w:spacing w:line="269" w:lineRule="auto"/>
        <w:rPr>
          <w:rFonts w:ascii="Cera PRO" w:hAnsi="Cera PRO" w:cs="FranklinGothic-Book"/>
          <w:color w:val="1D1D1B"/>
          <w:sz w:val="19"/>
          <w:szCs w:val="19"/>
        </w:rPr>
      </w:pPr>
      <w:r w:rsidRPr="00950EE3">
        <w:rPr>
          <w:rFonts w:ascii="Cera PRO" w:eastAsiaTheme="minorHAnsi" w:hAnsi="Cera PRO" w:cs="FranklinGothic-Book"/>
          <w:color w:val="1D1D1B"/>
          <w:sz w:val="19"/>
          <w:szCs w:val="19"/>
          <w:lang w:eastAsia="en-US"/>
        </w:rPr>
        <w:t>Vakinhoudelijk:</w:t>
      </w:r>
      <w:r w:rsidRPr="0064041C">
        <w:rPr>
          <w:rFonts w:ascii="Cera PRO" w:hAnsi="Cera PRO" w:cs="FranklinGothic-Book"/>
          <w:color w:val="1D1D1B"/>
          <w:sz w:val="19"/>
          <w:szCs w:val="19"/>
        </w:rPr>
        <w:t xml:space="preserve"> </w:t>
      </w:r>
    </w:p>
    <w:p w14:paraId="75C96D4D" w14:textId="77777777" w:rsidR="00422776" w:rsidRPr="008A4D32" w:rsidRDefault="00422776" w:rsidP="009D3686">
      <w:pPr>
        <w:pStyle w:val="Lijstalinea"/>
        <w:numPr>
          <w:ilvl w:val="0"/>
          <w:numId w:val="75"/>
        </w:numPr>
        <w:tabs>
          <w:tab w:val="left" w:pos="284"/>
        </w:tabs>
        <w:autoSpaceDE w:val="0"/>
        <w:autoSpaceDN w:val="0"/>
        <w:adjustRightInd w:val="0"/>
        <w:spacing w:line="269" w:lineRule="auto"/>
        <w:ind w:left="284" w:hanging="284"/>
        <w:rPr>
          <w:rFonts w:ascii="Cera PRO" w:hAnsi="Cera PRO" w:cs="FranklinGothic-Book"/>
          <w:color w:val="1D1D1B"/>
          <w:sz w:val="19"/>
          <w:szCs w:val="19"/>
        </w:rPr>
      </w:pPr>
      <w:r w:rsidRPr="008A4D32">
        <w:rPr>
          <w:rFonts w:ascii="Cera PRO" w:hAnsi="Cera PRO" w:cs="FranklinGothic-Book"/>
          <w:color w:val="1D1D1B"/>
          <w:sz w:val="19"/>
          <w:szCs w:val="19"/>
        </w:rPr>
        <w:t>actuele kennis van de (ontwikkelingen in) beroepen waarvoor wordt opgeleid</w:t>
      </w:r>
      <w:r>
        <w:rPr>
          <w:rFonts w:ascii="Cera PRO" w:hAnsi="Cera PRO" w:cs="FranklinGothic-Book"/>
          <w:color w:val="1D1D1B"/>
          <w:sz w:val="19"/>
          <w:szCs w:val="19"/>
        </w:rPr>
        <w:t xml:space="preserve"> te hebben</w:t>
      </w:r>
      <w:r w:rsidRPr="008A4D32">
        <w:rPr>
          <w:rFonts w:ascii="Cera PRO" w:hAnsi="Cera PRO" w:cs="FranklinGothic-Book"/>
          <w:color w:val="1D1D1B"/>
          <w:sz w:val="19"/>
          <w:szCs w:val="19"/>
        </w:rPr>
        <w:t>;</w:t>
      </w:r>
    </w:p>
    <w:p w14:paraId="4B7320A1" w14:textId="77777777" w:rsidR="00422776" w:rsidRPr="008A4D32" w:rsidRDefault="00422776" w:rsidP="009D3686">
      <w:pPr>
        <w:pStyle w:val="Lijstalinea"/>
        <w:numPr>
          <w:ilvl w:val="0"/>
          <w:numId w:val="75"/>
        </w:numPr>
        <w:tabs>
          <w:tab w:val="left" w:pos="284"/>
        </w:tabs>
        <w:autoSpaceDE w:val="0"/>
        <w:autoSpaceDN w:val="0"/>
        <w:adjustRightInd w:val="0"/>
        <w:spacing w:line="269" w:lineRule="auto"/>
        <w:ind w:left="284" w:hanging="284"/>
        <w:rPr>
          <w:rFonts w:ascii="Cera PRO" w:hAnsi="Cera PRO" w:cs="FranklinGothic-Book"/>
          <w:color w:val="1D1D1B"/>
          <w:sz w:val="19"/>
          <w:szCs w:val="19"/>
        </w:rPr>
      </w:pPr>
      <w:r w:rsidRPr="008A4D32">
        <w:rPr>
          <w:rFonts w:ascii="Cera PRO" w:hAnsi="Cera PRO" w:cs="FranklinGothic-Book"/>
          <w:color w:val="1D1D1B"/>
          <w:sz w:val="19"/>
          <w:szCs w:val="19"/>
        </w:rPr>
        <w:t xml:space="preserve">de relevante literatuur over werkplekleren </w:t>
      </w:r>
      <w:r>
        <w:rPr>
          <w:rFonts w:ascii="Cera PRO" w:hAnsi="Cera PRO" w:cs="FranklinGothic-Book"/>
          <w:color w:val="1D1D1B"/>
          <w:sz w:val="19"/>
          <w:szCs w:val="19"/>
        </w:rPr>
        <w:t xml:space="preserve">te kennen </w:t>
      </w:r>
      <w:r w:rsidRPr="008A4D32">
        <w:rPr>
          <w:rFonts w:ascii="Cera PRO" w:hAnsi="Cera PRO" w:cs="FranklinGothic-Book"/>
          <w:color w:val="1D1D1B"/>
          <w:sz w:val="19"/>
          <w:szCs w:val="19"/>
        </w:rPr>
        <w:t>en deze methodieken systematisch toe</w:t>
      </w:r>
      <w:r>
        <w:rPr>
          <w:rFonts w:ascii="Cera PRO" w:hAnsi="Cera PRO" w:cs="FranklinGothic-Book"/>
          <w:color w:val="1D1D1B"/>
          <w:sz w:val="19"/>
          <w:szCs w:val="19"/>
        </w:rPr>
        <w:t xml:space="preserve"> te passen</w:t>
      </w:r>
      <w:r w:rsidRPr="008A4D32">
        <w:rPr>
          <w:rFonts w:ascii="Cera PRO" w:hAnsi="Cera PRO" w:cs="FranklinGothic-Book"/>
          <w:color w:val="1D1D1B"/>
          <w:sz w:val="19"/>
          <w:szCs w:val="19"/>
        </w:rPr>
        <w:t xml:space="preserve">, </w:t>
      </w:r>
      <w:r>
        <w:rPr>
          <w:rFonts w:ascii="Cera PRO" w:hAnsi="Cera PRO" w:cs="FranklinGothic-Book"/>
          <w:color w:val="1D1D1B"/>
          <w:sz w:val="19"/>
          <w:szCs w:val="19"/>
        </w:rPr>
        <w:t>a</w:t>
      </w:r>
      <w:r w:rsidRPr="008A4D32">
        <w:rPr>
          <w:rFonts w:ascii="Cera PRO" w:hAnsi="Cera PRO" w:cs="FranklinGothic-Book"/>
          <w:color w:val="1D1D1B"/>
          <w:sz w:val="19"/>
          <w:szCs w:val="19"/>
        </w:rPr>
        <w:t>ansluitend bij de visie van zijn school;</w:t>
      </w:r>
    </w:p>
    <w:p w14:paraId="1AB78B7E" w14:textId="77777777" w:rsidR="00422776" w:rsidRPr="008A4D32" w:rsidRDefault="00422776" w:rsidP="009D3686">
      <w:pPr>
        <w:pStyle w:val="Lijstalinea"/>
        <w:numPr>
          <w:ilvl w:val="0"/>
          <w:numId w:val="75"/>
        </w:numPr>
        <w:tabs>
          <w:tab w:val="left" w:pos="284"/>
        </w:tabs>
        <w:autoSpaceDE w:val="0"/>
        <w:autoSpaceDN w:val="0"/>
        <w:adjustRightInd w:val="0"/>
        <w:spacing w:line="269" w:lineRule="auto"/>
        <w:ind w:left="284" w:hanging="284"/>
        <w:rPr>
          <w:rFonts w:ascii="Cera PRO" w:hAnsi="Cera PRO" w:cs="FranklinGothic-Book"/>
          <w:color w:val="1D1D1B"/>
          <w:sz w:val="19"/>
          <w:szCs w:val="19"/>
        </w:rPr>
      </w:pPr>
      <w:r w:rsidRPr="008A4D32">
        <w:rPr>
          <w:rFonts w:ascii="Cera PRO" w:hAnsi="Cera PRO" w:cs="FranklinGothic-Book"/>
          <w:color w:val="1D1D1B"/>
          <w:sz w:val="19"/>
          <w:szCs w:val="19"/>
        </w:rPr>
        <w:t xml:space="preserve">vragen uit de regio en innovaties </w:t>
      </w:r>
      <w:r>
        <w:rPr>
          <w:rFonts w:ascii="Cera PRO" w:hAnsi="Cera PRO" w:cs="FranklinGothic-Book"/>
          <w:color w:val="1D1D1B"/>
          <w:sz w:val="19"/>
          <w:szCs w:val="19"/>
        </w:rPr>
        <w:t xml:space="preserve">te </w:t>
      </w:r>
      <w:r w:rsidRPr="008A4D32">
        <w:rPr>
          <w:rFonts w:ascii="Cera PRO" w:hAnsi="Cera PRO" w:cs="FranklinGothic-Book"/>
          <w:color w:val="1D1D1B"/>
          <w:sz w:val="19"/>
          <w:szCs w:val="19"/>
        </w:rPr>
        <w:t>matchen met leervragen van studenten;</w:t>
      </w:r>
    </w:p>
    <w:p w14:paraId="0E6F33CC" w14:textId="77777777" w:rsidR="00422776" w:rsidRPr="008A4D32" w:rsidRDefault="00422776" w:rsidP="009D3686">
      <w:pPr>
        <w:pStyle w:val="Lijstalinea"/>
        <w:numPr>
          <w:ilvl w:val="0"/>
          <w:numId w:val="75"/>
        </w:numPr>
        <w:tabs>
          <w:tab w:val="left" w:pos="284"/>
        </w:tabs>
        <w:autoSpaceDE w:val="0"/>
        <w:autoSpaceDN w:val="0"/>
        <w:adjustRightInd w:val="0"/>
        <w:spacing w:line="269" w:lineRule="auto"/>
        <w:ind w:left="284" w:hanging="284"/>
        <w:rPr>
          <w:rFonts w:ascii="Cera PRO" w:hAnsi="Cera PRO" w:cs="FranklinGothic-Book"/>
          <w:color w:val="1D1D1B"/>
          <w:sz w:val="19"/>
          <w:szCs w:val="19"/>
        </w:rPr>
      </w:pPr>
      <w:r w:rsidRPr="008A4D32">
        <w:rPr>
          <w:rFonts w:ascii="Cera PRO" w:hAnsi="Cera PRO" w:cs="FranklinGothic-Book"/>
          <w:color w:val="1D1D1B"/>
          <w:sz w:val="19"/>
          <w:szCs w:val="19"/>
        </w:rPr>
        <w:t>bij</w:t>
      </w:r>
      <w:r>
        <w:rPr>
          <w:rFonts w:ascii="Cera PRO" w:hAnsi="Cera PRO" w:cs="FranklinGothic-Book"/>
          <w:color w:val="1D1D1B"/>
          <w:sz w:val="19"/>
          <w:szCs w:val="19"/>
        </w:rPr>
        <w:t xml:space="preserve"> te </w:t>
      </w:r>
      <w:r w:rsidRPr="008A4D32">
        <w:rPr>
          <w:rFonts w:ascii="Cera PRO" w:hAnsi="Cera PRO" w:cs="FranklinGothic-Book"/>
          <w:color w:val="1D1D1B"/>
          <w:sz w:val="19"/>
          <w:szCs w:val="19"/>
        </w:rPr>
        <w:t>dragen aan een werkbaar evenwicht tussen de belangen van de student, de school en het bedrijf;</w:t>
      </w:r>
    </w:p>
    <w:p w14:paraId="5B22D679"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284" w:hanging="284"/>
        <w:rPr>
          <w:rFonts w:ascii="Cera PRO" w:eastAsiaTheme="minorHAnsi" w:hAnsi="Cera PRO" w:cs="FranklinGothic-Book"/>
          <w:color w:val="1D1D1B"/>
          <w:sz w:val="19"/>
          <w:szCs w:val="19"/>
          <w:lang w:eastAsia="en-US"/>
        </w:rPr>
      </w:pPr>
    </w:p>
    <w:p w14:paraId="628AD717" w14:textId="77777777" w:rsidR="00422776" w:rsidRPr="00E00DFF" w:rsidRDefault="00422776" w:rsidP="0063246D">
      <w:pPr>
        <w:autoSpaceDE w:val="0"/>
        <w:autoSpaceDN w:val="0"/>
        <w:adjustRightInd w:val="0"/>
        <w:spacing w:line="269" w:lineRule="auto"/>
        <w:rPr>
          <w:rFonts w:ascii="Cera PRO" w:hAnsi="Cera PRO" w:cs="FranklinGothic-Book"/>
          <w:color w:val="1D1D1B"/>
          <w:sz w:val="19"/>
          <w:szCs w:val="19"/>
        </w:rPr>
      </w:pPr>
      <w:r w:rsidRPr="00E00DFF">
        <w:rPr>
          <w:rFonts w:ascii="Cera PRO" w:eastAsiaTheme="minorHAnsi" w:hAnsi="Cera PRO" w:cs="FranklinGothic-Book"/>
          <w:color w:val="1D1D1B"/>
          <w:sz w:val="19"/>
          <w:szCs w:val="19"/>
          <w:lang w:eastAsia="en-US"/>
        </w:rPr>
        <w:t>Vakdidactisch:</w:t>
      </w:r>
      <w:r w:rsidRPr="00E00DFF">
        <w:rPr>
          <w:rFonts w:ascii="Cera PRO" w:hAnsi="Cera PRO" w:cs="FranklinGothic-Book"/>
          <w:color w:val="1D1D1B"/>
          <w:sz w:val="19"/>
          <w:szCs w:val="19"/>
        </w:rPr>
        <w:t xml:space="preserve"> </w:t>
      </w:r>
    </w:p>
    <w:p w14:paraId="036A8638" w14:textId="77777777" w:rsidR="00422776" w:rsidRPr="008A4D32" w:rsidRDefault="00422776" w:rsidP="009D3686">
      <w:pPr>
        <w:pStyle w:val="Lijstalinea"/>
        <w:numPr>
          <w:ilvl w:val="0"/>
          <w:numId w:val="75"/>
        </w:numPr>
        <w:autoSpaceDE w:val="0"/>
        <w:autoSpaceDN w:val="0"/>
        <w:adjustRightInd w:val="0"/>
        <w:spacing w:line="269" w:lineRule="auto"/>
        <w:ind w:left="284" w:hanging="284"/>
        <w:rPr>
          <w:rFonts w:ascii="Cera PRO" w:hAnsi="Cera PRO" w:cs="FranklinGothic-Book"/>
          <w:color w:val="1D1D1B"/>
          <w:sz w:val="19"/>
          <w:szCs w:val="19"/>
        </w:rPr>
      </w:pPr>
      <w:r w:rsidRPr="008A4D32">
        <w:rPr>
          <w:rFonts w:ascii="Cera PRO" w:hAnsi="Cera PRO" w:cs="FranklinGothic-Book"/>
          <w:color w:val="1D1D1B"/>
          <w:sz w:val="19"/>
          <w:szCs w:val="19"/>
        </w:rPr>
        <w:t xml:space="preserve">studenten </w:t>
      </w:r>
      <w:r>
        <w:rPr>
          <w:rFonts w:ascii="Cera PRO" w:hAnsi="Cera PRO" w:cs="FranklinGothic-Book"/>
          <w:color w:val="1D1D1B"/>
          <w:sz w:val="19"/>
          <w:szCs w:val="19"/>
        </w:rPr>
        <w:t xml:space="preserve">te </w:t>
      </w:r>
      <w:r w:rsidRPr="008A4D32">
        <w:rPr>
          <w:rFonts w:ascii="Cera PRO" w:hAnsi="Cera PRO" w:cs="FranklinGothic-Book"/>
          <w:color w:val="1D1D1B"/>
          <w:sz w:val="19"/>
          <w:szCs w:val="19"/>
        </w:rPr>
        <w:t>leren reflecteren op het opbouwen van regulatievaardigheden voor verder leren in opleiding of beroep;</w:t>
      </w:r>
    </w:p>
    <w:p w14:paraId="28ABC54C" w14:textId="77777777" w:rsidR="00422776" w:rsidRPr="008A4D32" w:rsidRDefault="00422776" w:rsidP="009D3686">
      <w:pPr>
        <w:pStyle w:val="Lijstalinea"/>
        <w:numPr>
          <w:ilvl w:val="0"/>
          <w:numId w:val="75"/>
        </w:numPr>
        <w:autoSpaceDE w:val="0"/>
        <w:autoSpaceDN w:val="0"/>
        <w:adjustRightInd w:val="0"/>
        <w:spacing w:line="269" w:lineRule="auto"/>
        <w:ind w:left="284" w:hanging="284"/>
        <w:rPr>
          <w:rFonts w:ascii="Cera PRO" w:hAnsi="Cera PRO" w:cs="FranklinGothic-Book"/>
          <w:color w:val="1D1D1B"/>
          <w:sz w:val="19"/>
          <w:szCs w:val="19"/>
        </w:rPr>
      </w:pPr>
      <w:r w:rsidRPr="008A4D32">
        <w:rPr>
          <w:rFonts w:ascii="Cera PRO" w:hAnsi="Cera PRO" w:cs="FranklinGothic-Book"/>
          <w:color w:val="1D1D1B"/>
          <w:sz w:val="19"/>
          <w:szCs w:val="19"/>
        </w:rPr>
        <w:t xml:space="preserve">uitvoering </w:t>
      </w:r>
      <w:r>
        <w:rPr>
          <w:rFonts w:ascii="Cera PRO" w:hAnsi="Cera PRO" w:cs="FranklinGothic-Book"/>
          <w:color w:val="1D1D1B"/>
          <w:sz w:val="19"/>
          <w:szCs w:val="19"/>
        </w:rPr>
        <w:t xml:space="preserve">te </w:t>
      </w:r>
      <w:r w:rsidRPr="008A4D32">
        <w:rPr>
          <w:rFonts w:ascii="Cera PRO" w:hAnsi="Cera PRO" w:cs="FranklinGothic-Book"/>
          <w:color w:val="1D1D1B"/>
          <w:sz w:val="19"/>
          <w:szCs w:val="19"/>
        </w:rPr>
        <w:t xml:space="preserve">geven aan proces- en taakgerichte begeleiding in verschillende leercontexten; </w:t>
      </w:r>
    </w:p>
    <w:p w14:paraId="60BCBBDD" w14:textId="77777777" w:rsidR="00422776" w:rsidRPr="008A4D32" w:rsidRDefault="00422776" w:rsidP="009D3686">
      <w:pPr>
        <w:pStyle w:val="Lijstalinea"/>
        <w:numPr>
          <w:ilvl w:val="0"/>
          <w:numId w:val="75"/>
        </w:numPr>
        <w:autoSpaceDE w:val="0"/>
        <w:autoSpaceDN w:val="0"/>
        <w:adjustRightInd w:val="0"/>
        <w:spacing w:line="269" w:lineRule="auto"/>
        <w:ind w:left="284" w:hanging="284"/>
        <w:rPr>
          <w:rFonts w:ascii="Cera PRO" w:hAnsi="Cera PRO" w:cs="FranklinGothic-Heavy"/>
          <w:color w:val="2D2E88"/>
          <w:sz w:val="19"/>
          <w:szCs w:val="19"/>
        </w:rPr>
      </w:pPr>
      <w:r w:rsidRPr="008A4D32">
        <w:rPr>
          <w:rFonts w:ascii="Cera PRO" w:hAnsi="Cera PRO" w:cs="FranklinGothic-Book"/>
          <w:color w:val="1D1D1B"/>
          <w:sz w:val="19"/>
          <w:szCs w:val="19"/>
        </w:rPr>
        <w:t xml:space="preserve">studenten </w:t>
      </w:r>
      <w:r>
        <w:rPr>
          <w:rFonts w:ascii="Cera PRO" w:hAnsi="Cera PRO" w:cs="FranklinGothic-Book"/>
          <w:color w:val="1D1D1B"/>
          <w:sz w:val="19"/>
          <w:szCs w:val="19"/>
        </w:rPr>
        <w:t xml:space="preserve">te </w:t>
      </w:r>
      <w:r w:rsidRPr="008A4D32">
        <w:rPr>
          <w:rFonts w:ascii="Cera PRO" w:hAnsi="Cera PRO" w:cs="FranklinGothic-Book"/>
          <w:color w:val="1D1D1B"/>
          <w:sz w:val="19"/>
          <w:szCs w:val="19"/>
        </w:rPr>
        <w:t>leren inzien wat de relevantie is van de leerstof voor de beroepspraktijk en de samenhang van de leerstof met de beroepspraktijk.</w:t>
      </w:r>
    </w:p>
    <w:p w14:paraId="43800386" w14:textId="77777777" w:rsidR="00422776" w:rsidRPr="008A4D32" w:rsidRDefault="00422776" w:rsidP="009D3686">
      <w:pPr>
        <w:pStyle w:val="Lijstalinea"/>
        <w:numPr>
          <w:ilvl w:val="0"/>
          <w:numId w:val="75"/>
        </w:numPr>
        <w:autoSpaceDE w:val="0"/>
        <w:autoSpaceDN w:val="0"/>
        <w:adjustRightInd w:val="0"/>
        <w:spacing w:line="269" w:lineRule="auto"/>
        <w:ind w:left="284" w:hanging="284"/>
        <w:rPr>
          <w:rFonts w:ascii="Cera PRO" w:hAnsi="Cera PRO" w:cs="FranklinGothic-Book"/>
          <w:color w:val="1D1D1B"/>
          <w:sz w:val="19"/>
          <w:szCs w:val="19"/>
        </w:rPr>
      </w:pPr>
      <w:r w:rsidRPr="008A4D32">
        <w:rPr>
          <w:rFonts w:ascii="Cera PRO" w:hAnsi="Cera PRO" w:cs="FranklinGothic-Book"/>
          <w:color w:val="1D1D1B"/>
          <w:sz w:val="19"/>
          <w:szCs w:val="19"/>
        </w:rPr>
        <w:t>verschillende coachings- en gesprekstechnieken in</w:t>
      </w:r>
      <w:r>
        <w:rPr>
          <w:rFonts w:ascii="Cera PRO" w:hAnsi="Cera PRO" w:cs="FranklinGothic-Book"/>
          <w:color w:val="1D1D1B"/>
          <w:sz w:val="19"/>
          <w:szCs w:val="19"/>
        </w:rPr>
        <w:t xml:space="preserve"> te </w:t>
      </w:r>
      <w:r w:rsidRPr="008A4D32">
        <w:rPr>
          <w:rFonts w:ascii="Cera PRO" w:hAnsi="Cera PRO" w:cs="FranklinGothic-Book"/>
          <w:color w:val="1D1D1B"/>
          <w:sz w:val="19"/>
          <w:szCs w:val="19"/>
        </w:rPr>
        <w:t xml:space="preserve">zetten en actief </w:t>
      </w:r>
      <w:r>
        <w:rPr>
          <w:rFonts w:ascii="Cera PRO" w:hAnsi="Cera PRO" w:cs="FranklinGothic-Book"/>
          <w:color w:val="1D1D1B"/>
          <w:sz w:val="19"/>
          <w:szCs w:val="19"/>
        </w:rPr>
        <w:t xml:space="preserve">te </w:t>
      </w:r>
      <w:r w:rsidRPr="008A4D32">
        <w:rPr>
          <w:rFonts w:ascii="Cera PRO" w:hAnsi="Cera PRO" w:cs="FranklinGothic-Book"/>
          <w:color w:val="1D1D1B"/>
          <w:sz w:val="19"/>
          <w:szCs w:val="19"/>
        </w:rPr>
        <w:t>luisteren (samenvatten/ parafraseren, open en gesloten vragen stellen, feedback geven en ontvangen, confronteren e.a. eenvoudige gespreksinterventies, uitleggen, adviseren, informeren);</w:t>
      </w:r>
    </w:p>
    <w:p w14:paraId="2113F749"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FranklinGothic-Book"/>
          <w:color w:val="1D1D1B"/>
          <w:sz w:val="19"/>
          <w:szCs w:val="19"/>
          <w:lang w:eastAsia="en-US"/>
        </w:rPr>
      </w:pPr>
    </w:p>
    <w:p w14:paraId="16026990" w14:textId="77777777" w:rsidR="00422776" w:rsidRDefault="00422776" w:rsidP="0063246D">
      <w:pPr>
        <w:autoSpaceDE w:val="0"/>
        <w:autoSpaceDN w:val="0"/>
        <w:adjustRightInd w:val="0"/>
        <w:spacing w:line="269" w:lineRule="auto"/>
        <w:rPr>
          <w:rFonts w:ascii="Cera PRO" w:hAnsi="Cera PRO" w:cs="FranklinGothic-Book"/>
          <w:color w:val="1D1D1B"/>
          <w:sz w:val="19"/>
          <w:szCs w:val="19"/>
        </w:rPr>
      </w:pPr>
      <w:r w:rsidRPr="00950EE3">
        <w:rPr>
          <w:rFonts w:ascii="Cera PRO" w:eastAsiaTheme="minorHAnsi" w:hAnsi="Cera PRO" w:cs="FranklinGothic-Book"/>
          <w:color w:val="1D1D1B"/>
          <w:sz w:val="19"/>
          <w:szCs w:val="19"/>
          <w:lang w:eastAsia="en-US"/>
        </w:rPr>
        <w:t>Pedagogisch:</w:t>
      </w:r>
      <w:r w:rsidRPr="0064041C">
        <w:rPr>
          <w:rFonts w:ascii="Cera PRO" w:hAnsi="Cera PRO" w:cs="FranklinGothic-Book"/>
          <w:color w:val="1D1D1B"/>
          <w:sz w:val="19"/>
          <w:szCs w:val="19"/>
        </w:rPr>
        <w:t xml:space="preserve"> </w:t>
      </w:r>
    </w:p>
    <w:p w14:paraId="75987C12" w14:textId="77777777" w:rsidR="00422776" w:rsidRPr="00BD05E3" w:rsidRDefault="00422776" w:rsidP="0063246D">
      <w:pPr>
        <w:tabs>
          <w:tab w:val="left" w:pos="284"/>
        </w:tabs>
        <w:autoSpaceDE w:val="0"/>
        <w:autoSpaceDN w:val="0"/>
        <w:adjustRightInd w:val="0"/>
        <w:spacing w:line="269" w:lineRule="auto"/>
        <w:rPr>
          <w:rFonts w:ascii="Cera PRO" w:hAnsi="Cera PRO" w:cs="FranklinGothic-Book"/>
          <w:color w:val="1D1D1B"/>
          <w:sz w:val="19"/>
          <w:szCs w:val="19"/>
        </w:rPr>
      </w:pPr>
      <w:r w:rsidRPr="00BD05E3">
        <w:rPr>
          <w:rFonts w:ascii="Cera PRO" w:hAnsi="Cera PRO" w:cs="FranklinGothic-Book"/>
          <w:color w:val="1D1D1B"/>
          <w:sz w:val="19"/>
          <w:szCs w:val="19"/>
        </w:rPr>
        <w:t xml:space="preserve">• </w:t>
      </w:r>
      <w:r>
        <w:rPr>
          <w:rFonts w:ascii="Cera PRO" w:hAnsi="Cera PRO" w:cs="FranklinGothic-Book"/>
          <w:color w:val="1D1D1B"/>
          <w:sz w:val="19"/>
          <w:szCs w:val="19"/>
        </w:rPr>
        <w:tab/>
      </w:r>
      <w:r w:rsidRPr="00BD05E3">
        <w:rPr>
          <w:rFonts w:ascii="Cera PRO" w:hAnsi="Cera PRO" w:cs="FranklinGothic-Book"/>
          <w:color w:val="1D1D1B"/>
          <w:sz w:val="19"/>
          <w:szCs w:val="19"/>
        </w:rPr>
        <w:t xml:space="preserve">de theorie </w:t>
      </w:r>
      <w:r>
        <w:rPr>
          <w:rFonts w:ascii="Cera PRO" w:hAnsi="Cera PRO" w:cs="FranklinGothic-Book"/>
          <w:color w:val="1D1D1B"/>
          <w:sz w:val="19"/>
          <w:szCs w:val="19"/>
        </w:rPr>
        <w:t xml:space="preserve">te kennen </w:t>
      </w:r>
      <w:r w:rsidRPr="00BD05E3">
        <w:rPr>
          <w:rFonts w:ascii="Cera PRO" w:hAnsi="Cera PRO" w:cs="FranklinGothic-Book"/>
          <w:color w:val="1D1D1B"/>
          <w:sz w:val="19"/>
          <w:szCs w:val="19"/>
        </w:rPr>
        <w:t>rond de diverse vormen van begeleiding.</w:t>
      </w:r>
    </w:p>
    <w:p w14:paraId="75DCB8AB" w14:textId="77777777" w:rsidR="00422776" w:rsidRPr="00BD05E3" w:rsidRDefault="00422776" w:rsidP="0063246D">
      <w:pPr>
        <w:tabs>
          <w:tab w:val="left" w:pos="284"/>
        </w:tabs>
        <w:autoSpaceDE w:val="0"/>
        <w:autoSpaceDN w:val="0"/>
        <w:adjustRightInd w:val="0"/>
        <w:spacing w:line="269" w:lineRule="auto"/>
        <w:rPr>
          <w:rFonts w:ascii="Cera PRO" w:hAnsi="Cera PRO" w:cs="FranklinGothic-Book"/>
          <w:color w:val="1D1D1B"/>
          <w:sz w:val="19"/>
          <w:szCs w:val="19"/>
        </w:rPr>
      </w:pPr>
      <w:r w:rsidRPr="00BD05E3">
        <w:rPr>
          <w:rFonts w:ascii="Cera PRO" w:hAnsi="Cera PRO" w:cs="FranklinGothic-Book"/>
          <w:color w:val="1D1D1B"/>
          <w:sz w:val="19"/>
          <w:szCs w:val="19"/>
        </w:rPr>
        <w:t xml:space="preserve">• </w:t>
      </w:r>
      <w:r>
        <w:rPr>
          <w:rFonts w:ascii="Cera PRO" w:hAnsi="Cera PRO" w:cs="FranklinGothic-Book"/>
          <w:color w:val="1D1D1B"/>
          <w:sz w:val="19"/>
          <w:szCs w:val="19"/>
        </w:rPr>
        <w:tab/>
      </w:r>
      <w:r w:rsidRPr="00BD05E3">
        <w:rPr>
          <w:rFonts w:ascii="Cera PRO" w:hAnsi="Cera PRO" w:cs="FranklinGothic-Book"/>
          <w:color w:val="1D1D1B"/>
          <w:sz w:val="19"/>
          <w:szCs w:val="19"/>
        </w:rPr>
        <w:t>samen</w:t>
      </w:r>
      <w:r>
        <w:rPr>
          <w:rFonts w:ascii="Cera PRO" w:hAnsi="Cera PRO" w:cs="FranklinGothic-Book"/>
          <w:color w:val="1D1D1B"/>
          <w:sz w:val="19"/>
          <w:szCs w:val="19"/>
        </w:rPr>
        <w:t xml:space="preserve"> te </w:t>
      </w:r>
      <w:r w:rsidRPr="00BD05E3">
        <w:rPr>
          <w:rFonts w:ascii="Cera PRO" w:hAnsi="Cera PRO" w:cs="FranklinGothic-Book"/>
          <w:color w:val="1D1D1B"/>
          <w:sz w:val="19"/>
          <w:szCs w:val="19"/>
        </w:rPr>
        <w:t>werken in een heterogeen team, in en buiten de</w:t>
      </w:r>
      <w:r>
        <w:rPr>
          <w:rFonts w:ascii="Cera PRO" w:hAnsi="Cera PRO" w:cs="FranklinGothic-Book"/>
          <w:color w:val="1D1D1B"/>
          <w:sz w:val="19"/>
          <w:szCs w:val="19"/>
        </w:rPr>
        <w:t xml:space="preserve"> </w:t>
      </w:r>
      <w:r w:rsidRPr="00BD05E3">
        <w:rPr>
          <w:rFonts w:ascii="Cera PRO" w:hAnsi="Cera PRO" w:cs="FranklinGothic-Book"/>
          <w:color w:val="1D1D1B"/>
          <w:sz w:val="19"/>
          <w:szCs w:val="19"/>
        </w:rPr>
        <w:t>school;</w:t>
      </w:r>
    </w:p>
    <w:p w14:paraId="2FA57B52" w14:textId="77777777" w:rsidR="00422776" w:rsidRPr="00BD05E3" w:rsidRDefault="00422776" w:rsidP="0063246D">
      <w:pPr>
        <w:tabs>
          <w:tab w:val="left" w:pos="284"/>
        </w:tabs>
        <w:autoSpaceDE w:val="0"/>
        <w:autoSpaceDN w:val="0"/>
        <w:adjustRightInd w:val="0"/>
        <w:spacing w:line="269" w:lineRule="auto"/>
        <w:rPr>
          <w:rFonts w:ascii="Cera PRO" w:hAnsi="Cera PRO" w:cs="FranklinGothic-Book"/>
          <w:color w:val="1D1D1B"/>
          <w:sz w:val="19"/>
          <w:szCs w:val="19"/>
        </w:rPr>
      </w:pPr>
      <w:r w:rsidRPr="00BD05E3">
        <w:rPr>
          <w:rFonts w:ascii="Cera PRO" w:hAnsi="Cera PRO" w:cs="FranklinGothic-Book"/>
          <w:color w:val="1D1D1B"/>
          <w:sz w:val="19"/>
          <w:szCs w:val="19"/>
        </w:rPr>
        <w:t xml:space="preserve">• </w:t>
      </w:r>
      <w:r>
        <w:rPr>
          <w:rFonts w:ascii="Cera PRO" w:hAnsi="Cera PRO" w:cs="FranklinGothic-Book"/>
          <w:color w:val="1D1D1B"/>
          <w:sz w:val="19"/>
          <w:szCs w:val="19"/>
        </w:rPr>
        <w:tab/>
      </w:r>
      <w:r w:rsidRPr="00BD05E3">
        <w:rPr>
          <w:rFonts w:ascii="Cera PRO" w:hAnsi="Cera PRO" w:cs="FranklinGothic-Book"/>
          <w:color w:val="1D1D1B"/>
          <w:sz w:val="19"/>
          <w:szCs w:val="19"/>
        </w:rPr>
        <w:t xml:space="preserve">verschillende rollen in het team </w:t>
      </w:r>
      <w:r>
        <w:rPr>
          <w:rFonts w:ascii="Cera PRO" w:hAnsi="Cera PRO" w:cs="FranklinGothic-Book"/>
          <w:color w:val="1D1D1B"/>
          <w:sz w:val="19"/>
          <w:szCs w:val="19"/>
        </w:rPr>
        <w:t xml:space="preserve">te </w:t>
      </w:r>
      <w:r w:rsidRPr="00BD05E3">
        <w:rPr>
          <w:rFonts w:ascii="Cera PRO" w:hAnsi="Cera PRO" w:cs="FranklinGothic-Book"/>
          <w:color w:val="1D1D1B"/>
          <w:sz w:val="19"/>
          <w:szCs w:val="19"/>
        </w:rPr>
        <w:t>vervullen;</w:t>
      </w:r>
    </w:p>
    <w:p w14:paraId="7A78D4B9" w14:textId="77777777" w:rsidR="00422776" w:rsidRDefault="00422776" w:rsidP="0063246D">
      <w:pPr>
        <w:pStyle w:val="Lijstalinea"/>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FranklinGothic-Book"/>
          <w:color w:val="1D1D1B"/>
          <w:sz w:val="19"/>
          <w:szCs w:val="19"/>
          <w:lang w:eastAsia="en-US"/>
        </w:rPr>
      </w:pPr>
    </w:p>
    <w:p w14:paraId="0885B88B" w14:textId="77777777" w:rsidR="00422776" w:rsidRDefault="00422776">
      <w:pPr>
        <w:pBdr>
          <w:top w:val="none" w:sz="0" w:space="0" w:color="auto"/>
          <w:left w:val="none" w:sz="0" w:space="0" w:color="auto"/>
          <w:bottom w:val="none" w:sz="0" w:space="0" w:color="auto"/>
          <w:right w:val="none" w:sz="0" w:space="0" w:color="auto"/>
          <w:between w:val="none" w:sz="0" w:space="0" w:color="auto"/>
        </w:pBdr>
        <w:spacing w:after="160" w:line="259" w:lineRule="auto"/>
        <w:rPr>
          <w:rFonts w:ascii="Cera PRO" w:eastAsia="Arial" w:hAnsi="Cera PRO" w:cs="Arial"/>
          <w:b/>
          <w:sz w:val="19"/>
          <w:szCs w:val="19"/>
          <w:u w:val="single"/>
        </w:rPr>
      </w:pPr>
      <w:r>
        <w:rPr>
          <w:rFonts w:ascii="Cera PRO" w:eastAsia="Arial" w:hAnsi="Cera PRO" w:cs="Arial"/>
          <w:b/>
          <w:sz w:val="19"/>
          <w:szCs w:val="19"/>
          <w:u w:val="single"/>
        </w:rPr>
        <w:br w:type="page"/>
      </w:r>
    </w:p>
    <w:p w14:paraId="0D055F60" w14:textId="77777777" w:rsidR="00422776" w:rsidRPr="00950EE3" w:rsidRDefault="00422776" w:rsidP="0063246D">
      <w:pPr>
        <w:tabs>
          <w:tab w:val="left" w:pos="284"/>
        </w:tabs>
        <w:spacing w:line="269" w:lineRule="auto"/>
        <w:rPr>
          <w:rFonts w:ascii="Cera PRO" w:eastAsia="Arial" w:hAnsi="Cera PRO" w:cs="Arial"/>
          <w:b/>
          <w:sz w:val="19"/>
          <w:szCs w:val="19"/>
          <w:u w:val="single"/>
        </w:rPr>
      </w:pPr>
      <w:r w:rsidRPr="00950EE3">
        <w:rPr>
          <w:rFonts w:ascii="Cera PRO" w:eastAsia="Arial" w:hAnsi="Cera PRO" w:cs="Arial"/>
          <w:b/>
          <w:sz w:val="19"/>
          <w:szCs w:val="19"/>
          <w:u w:val="single"/>
        </w:rPr>
        <w:lastRenderedPageBreak/>
        <w:t>Taak 6</w:t>
      </w:r>
      <w:r w:rsidRPr="00950EE3">
        <w:rPr>
          <w:rFonts w:ascii="Cera PRO" w:eastAsia="Arial" w:hAnsi="Cera PRO" w:cs="Arial"/>
          <w:b/>
          <w:sz w:val="19"/>
          <w:szCs w:val="19"/>
          <w:u w:val="single"/>
        </w:rPr>
        <w:tab/>
        <w:t xml:space="preserve"> De docent construeert, hanteert en evalueert beoordelingsinstrumenten</w:t>
      </w:r>
    </w:p>
    <w:p w14:paraId="2228A62A" w14:textId="77777777" w:rsidR="00422776" w:rsidRDefault="00422776" w:rsidP="0063246D">
      <w:pPr>
        <w:spacing w:line="269" w:lineRule="auto"/>
        <w:rPr>
          <w:rFonts w:ascii="Cera PRO" w:eastAsia="Arial" w:hAnsi="Cera PRO" w:cs="Arial"/>
          <w:b/>
          <w:i/>
          <w:sz w:val="19"/>
          <w:szCs w:val="19"/>
        </w:rPr>
      </w:pPr>
      <w:r w:rsidRPr="00950EE3">
        <w:rPr>
          <w:rFonts w:ascii="Cera PRO" w:eastAsia="Arial" w:hAnsi="Cera PRO" w:cs="Arial"/>
          <w:b/>
          <w:i/>
          <w:sz w:val="19"/>
          <w:szCs w:val="19"/>
        </w:rPr>
        <w:t>Hij laat dat zien door</w:t>
      </w:r>
      <w:r>
        <w:rPr>
          <w:rFonts w:ascii="Cera PRO" w:eastAsia="Arial" w:hAnsi="Cera PRO" w:cs="Arial"/>
          <w:b/>
          <w:i/>
          <w:sz w:val="19"/>
          <w:szCs w:val="19"/>
        </w:rPr>
        <w:t>dat</w:t>
      </w:r>
      <w:r w:rsidRPr="00950EE3">
        <w:rPr>
          <w:rFonts w:ascii="Cera PRO" w:eastAsia="Arial" w:hAnsi="Cera PRO" w:cs="Arial"/>
          <w:b/>
          <w:i/>
          <w:sz w:val="19"/>
          <w:szCs w:val="19"/>
        </w:rPr>
        <w:t>:</w:t>
      </w:r>
    </w:p>
    <w:p w14:paraId="0C7B6D42" w14:textId="77777777" w:rsidR="00422776" w:rsidRPr="00950EE3" w:rsidRDefault="00422776" w:rsidP="0063246D">
      <w:pPr>
        <w:spacing w:line="269" w:lineRule="auto"/>
        <w:rPr>
          <w:rFonts w:ascii="Cera PRO" w:eastAsia="Arial" w:hAnsi="Cera PRO" w:cs="Arial"/>
          <w:b/>
          <w:i/>
          <w:sz w:val="19"/>
          <w:szCs w:val="19"/>
        </w:rPr>
      </w:pPr>
    </w:p>
    <w:p w14:paraId="761B21D7" w14:textId="2AA4C91B" w:rsidR="00422776"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5C2FF5">
        <w:rPr>
          <w:rFonts w:ascii="Cera PRO" w:eastAsiaTheme="minorHAnsi" w:hAnsi="Cera PRO" w:cs="FranklinGothic-Demi"/>
          <w:color w:val="auto"/>
          <w:sz w:val="19"/>
          <w:szCs w:val="19"/>
          <w:lang w:eastAsia="en-US"/>
        </w:rPr>
        <w:t xml:space="preserve">6.1 </w:t>
      </w:r>
      <w:r w:rsidRPr="00950EE3">
        <w:rPr>
          <w:rFonts w:ascii="Cera PRO" w:eastAsiaTheme="minorHAnsi" w:hAnsi="Cera PRO" w:cs="FranklinGothic-Demi"/>
          <w:color w:val="2D2E88"/>
          <w:sz w:val="19"/>
          <w:szCs w:val="19"/>
          <w:lang w:eastAsia="en-US"/>
        </w:rPr>
        <w:tab/>
      </w:r>
      <w:r w:rsidRPr="00950EE3">
        <w:rPr>
          <w:rFonts w:ascii="Cera PRO" w:eastAsiaTheme="minorHAnsi" w:hAnsi="Cera PRO" w:cs="FranklinGothic-Demi"/>
          <w:color w:val="1D1D1B"/>
          <w:sz w:val="19"/>
          <w:szCs w:val="19"/>
          <w:lang w:eastAsia="en-US"/>
        </w:rPr>
        <w:t>De docent bereidt de student voor op zijn ontwikkelingsgerichte toetsing</w:t>
      </w:r>
      <w:r w:rsidR="00765620">
        <w:rPr>
          <w:rFonts w:ascii="Cera PRO" w:eastAsiaTheme="minorHAnsi" w:hAnsi="Cera PRO" w:cs="FranklinGothic-Demi"/>
          <w:color w:val="1D1D1B"/>
          <w:sz w:val="19"/>
          <w:szCs w:val="19"/>
          <w:lang w:eastAsia="en-US"/>
        </w:rPr>
        <w:t>(formatief)</w:t>
      </w:r>
      <w:r w:rsidRPr="00950EE3">
        <w:rPr>
          <w:rFonts w:ascii="Cera PRO" w:eastAsiaTheme="minorHAnsi" w:hAnsi="Cera PRO" w:cs="FranklinGothic-Demi"/>
          <w:color w:val="1D1D1B"/>
          <w:sz w:val="19"/>
          <w:szCs w:val="19"/>
          <w:lang w:eastAsia="en-US"/>
        </w:rPr>
        <w:t xml:space="preserve"> en examinering</w:t>
      </w:r>
      <w:r w:rsidR="00765620">
        <w:rPr>
          <w:rFonts w:ascii="Cera PRO" w:eastAsiaTheme="minorHAnsi" w:hAnsi="Cera PRO" w:cs="FranklinGothic-Demi"/>
          <w:color w:val="1D1D1B"/>
          <w:sz w:val="19"/>
          <w:szCs w:val="19"/>
          <w:lang w:eastAsia="en-US"/>
        </w:rPr>
        <w:t>(summatief)</w:t>
      </w:r>
      <w:r w:rsidRPr="00950EE3">
        <w:rPr>
          <w:rFonts w:ascii="Cera PRO" w:eastAsiaTheme="minorHAnsi" w:hAnsi="Cera PRO" w:cs="FranklinGothic-Demi"/>
          <w:color w:val="1D1D1B"/>
          <w:sz w:val="19"/>
          <w:szCs w:val="19"/>
          <w:lang w:eastAsia="en-US"/>
        </w:rPr>
        <w:t xml:space="preserve">, op basis van de team- en instellingsafspraken. </w:t>
      </w:r>
    </w:p>
    <w:p w14:paraId="09EE1D09" w14:textId="77777777" w:rsidR="00422776" w:rsidRPr="00E214C1"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rPr>
          <w:rFonts w:ascii="Cera PRO" w:eastAsiaTheme="minorHAnsi" w:hAnsi="Cera PRO" w:cs="FranklinGothic-Demi"/>
          <w:b/>
          <w:color w:val="1D1D1B"/>
          <w:sz w:val="19"/>
          <w:szCs w:val="19"/>
          <w:lang w:eastAsia="en-US"/>
        </w:rPr>
      </w:pPr>
      <w:r w:rsidRPr="00E214C1">
        <w:rPr>
          <w:rFonts w:ascii="Cera PRO" w:eastAsiaTheme="minorHAnsi" w:hAnsi="Cera PRO" w:cs="FranklinGothic-Demi"/>
          <w:b/>
          <w:color w:val="1D1D1B"/>
          <w:sz w:val="19"/>
          <w:szCs w:val="19"/>
          <w:lang w:eastAsia="en-US"/>
        </w:rPr>
        <w:t>Resultaten:</w:t>
      </w:r>
    </w:p>
    <w:p w14:paraId="0EDC935A"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De student weet hoe hij beoordeeld wordt en hoe hij zich daarop moet voorbereiden. Onderwijs en examinering sluiten op elkaar aan.</w:t>
      </w:r>
    </w:p>
    <w:p w14:paraId="3F0D9633"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firstLine="426"/>
        <w:rPr>
          <w:rFonts w:ascii="Cera PRO" w:eastAsiaTheme="minorHAnsi" w:hAnsi="Cera PRO" w:cs="FranklinGothic-Demi"/>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De student weet welke beoordelingen ontwikkelingsgericht en welke kwalificerend zijn.</w:t>
      </w:r>
    </w:p>
    <w:p w14:paraId="0747E657" w14:textId="77777777" w:rsidR="00422776"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5C2FF5">
        <w:rPr>
          <w:rFonts w:ascii="Cera PRO" w:eastAsiaTheme="minorHAnsi" w:hAnsi="Cera PRO" w:cs="FranklinGothic-Demi"/>
          <w:color w:val="auto"/>
          <w:sz w:val="19"/>
          <w:szCs w:val="19"/>
          <w:lang w:eastAsia="en-US"/>
        </w:rPr>
        <w:t xml:space="preserve">6.2 </w:t>
      </w:r>
      <w:r w:rsidRPr="00950EE3">
        <w:rPr>
          <w:rFonts w:ascii="Cera PRO" w:eastAsiaTheme="minorHAnsi" w:hAnsi="Cera PRO" w:cs="FranklinGothic-Demi"/>
          <w:color w:val="2D2E88"/>
          <w:sz w:val="19"/>
          <w:szCs w:val="19"/>
          <w:lang w:eastAsia="en-US"/>
        </w:rPr>
        <w:tab/>
      </w:r>
      <w:r w:rsidRPr="00950EE3">
        <w:rPr>
          <w:rFonts w:ascii="Cera PRO" w:eastAsiaTheme="minorHAnsi" w:hAnsi="Cera PRO" w:cs="FranklinGothic-Demi"/>
          <w:color w:val="1D1D1B"/>
          <w:sz w:val="19"/>
          <w:szCs w:val="19"/>
          <w:lang w:eastAsia="en-US"/>
        </w:rPr>
        <w:t xml:space="preserve">De docent zorgt voor een passende organisatie van de ontwikkelingsgerichte toetsing en examinering, op basis van de team- en instellingsafspraken. </w:t>
      </w:r>
    </w:p>
    <w:p w14:paraId="6C5C59D7" w14:textId="77777777" w:rsidR="00422776" w:rsidRPr="00E214C1"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rPr>
          <w:rFonts w:ascii="Cera PRO" w:eastAsiaTheme="minorHAnsi" w:hAnsi="Cera PRO" w:cs="FranklinGothic-Demi"/>
          <w:b/>
          <w:color w:val="1D1D1B"/>
          <w:sz w:val="19"/>
          <w:szCs w:val="19"/>
          <w:lang w:eastAsia="en-US"/>
        </w:rPr>
      </w:pPr>
      <w:r w:rsidRPr="00E214C1">
        <w:rPr>
          <w:rFonts w:ascii="Cera PRO" w:eastAsiaTheme="minorHAnsi" w:hAnsi="Cera PRO" w:cs="FranklinGothic-Demi"/>
          <w:b/>
          <w:color w:val="1D1D1B"/>
          <w:sz w:val="19"/>
          <w:szCs w:val="19"/>
          <w:lang w:eastAsia="en-US"/>
        </w:rPr>
        <w:t>Resultaten:</w:t>
      </w:r>
    </w:p>
    <w:p w14:paraId="2DEF7CD3"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 xml:space="preserve">De student voert de ontwikkelingsgerichte toets of het examen uit onder de juiste </w:t>
      </w:r>
      <w:r>
        <w:rPr>
          <w:rFonts w:ascii="Cera PRO" w:eastAsiaTheme="minorHAnsi" w:hAnsi="Cera PRO" w:cs="FranklinGothic-Book"/>
          <w:color w:val="1D1D1B"/>
          <w:sz w:val="19"/>
          <w:szCs w:val="19"/>
          <w:lang w:eastAsia="en-US"/>
        </w:rPr>
        <w:t>a</w:t>
      </w:r>
      <w:r w:rsidRPr="00950EE3">
        <w:rPr>
          <w:rFonts w:ascii="Cera PRO" w:eastAsiaTheme="minorHAnsi" w:hAnsi="Cera PRO" w:cs="FranklinGothic-Book"/>
          <w:color w:val="1D1D1B"/>
          <w:sz w:val="19"/>
          <w:szCs w:val="19"/>
          <w:lang w:eastAsia="en-US"/>
        </w:rPr>
        <w:t>fnamecondities.</w:t>
      </w:r>
    </w:p>
    <w:p w14:paraId="57947DE6"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firstLine="426"/>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De student weet wat hij kan verwachten.</w:t>
      </w:r>
    </w:p>
    <w:p w14:paraId="76AEB2D3"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eastAsiaTheme="minorHAnsi" w:hAnsi="Cera PRO" w:cs="FranklinGothic-Demi"/>
          <w:color w:val="1D1D1B"/>
          <w:sz w:val="19"/>
          <w:szCs w:val="19"/>
          <w:lang w:eastAsia="en-US"/>
        </w:rPr>
      </w:pPr>
      <w:r>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De beoordeling is correct en leidt tot verdere ontwikkeling of tot een valide en betrouwbaar examenresultaat.</w:t>
      </w:r>
    </w:p>
    <w:p w14:paraId="270F336D" w14:textId="77777777" w:rsidR="00422776" w:rsidRPr="00950EE3" w:rsidRDefault="00422776" w:rsidP="0063246D">
      <w:pPr>
        <w:tabs>
          <w:tab w:val="left" w:pos="284"/>
        </w:tabs>
        <w:spacing w:line="269" w:lineRule="auto"/>
        <w:rPr>
          <w:rFonts w:ascii="Cera PRO" w:eastAsia="Arial" w:hAnsi="Cera PRO" w:cs="Arial"/>
          <w:b/>
          <w:sz w:val="19"/>
          <w:szCs w:val="19"/>
          <w:u w:val="single"/>
        </w:rPr>
      </w:pPr>
    </w:p>
    <w:p w14:paraId="0D34B04C" w14:textId="77777777" w:rsidR="00422776" w:rsidRPr="00950EE3" w:rsidRDefault="00422776" w:rsidP="0063246D">
      <w:pPr>
        <w:spacing w:line="269" w:lineRule="auto"/>
        <w:rPr>
          <w:rFonts w:ascii="Cera PRO" w:eastAsia="Arial" w:hAnsi="Cera PRO" w:cs="Arial"/>
          <w:sz w:val="19"/>
          <w:szCs w:val="19"/>
        </w:rPr>
      </w:pPr>
      <w:r w:rsidRPr="00950EE3">
        <w:rPr>
          <w:rFonts w:ascii="Cera PRO" w:eastAsia="Arial" w:hAnsi="Cera PRO" w:cs="Arial"/>
          <w:b/>
          <w:i/>
          <w:sz w:val="19"/>
          <w:szCs w:val="19"/>
        </w:rPr>
        <w:t>Hierin laat hij zien dat hij kennis en kunde van de taak heeft door:</w:t>
      </w:r>
    </w:p>
    <w:p w14:paraId="395C02F7"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Vakinhoudelijk:</w:t>
      </w:r>
    </w:p>
    <w:p w14:paraId="19EA8FC8" w14:textId="77777777" w:rsidR="00422776" w:rsidRDefault="00422776" w:rsidP="009D3686">
      <w:pPr>
        <w:pStyle w:val="Lijstalinea"/>
        <w:numPr>
          <w:ilvl w:val="0"/>
          <w:numId w:val="74"/>
        </w:numPr>
        <w:autoSpaceDE w:val="0"/>
        <w:autoSpaceDN w:val="0"/>
        <w:adjustRightInd w:val="0"/>
        <w:spacing w:line="269" w:lineRule="auto"/>
        <w:ind w:left="284" w:hanging="284"/>
        <w:rPr>
          <w:rFonts w:ascii="Cera PRO" w:hAnsi="Cera PRO" w:cs="FranklinGothic-Book"/>
          <w:color w:val="1D1D1B"/>
          <w:sz w:val="19"/>
          <w:szCs w:val="19"/>
        </w:rPr>
      </w:pPr>
      <w:r w:rsidRPr="00625A91">
        <w:rPr>
          <w:rFonts w:ascii="Cera PRO" w:hAnsi="Cera PRO" w:cs="FranklinGothic-Book"/>
          <w:color w:val="1D1D1B"/>
          <w:sz w:val="19"/>
          <w:szCs w:val="19"/>
        </w:rPr>
        <w:t>actuele basiskennis van de wet- en regelgeving rond examinering</w:t>
      </w:r>
      <w:r>
        <w:rPr>
          <w:rFonts w:ascii="Cera PRO" w:hAnsi="Cera PRO" w:cs="FranklinGothic-Book"/>
          <w:color w:val="1D1D1B"/>
          <w:sz w:val="19"/>
          <w:szCs w:val="19"/>
        </w:rPr>
        <w:t xml:space="preserve"> te hebben</w:t>
      </w:r>
      <w:r w:rsidRPr="00625A91">
        <w:rPr>
          <w:rFonts w:ascii="Cera PRO" w:hAnsi="Cera PRO" w:cs="FranklinGothic-Book"/>
          <w:color w:val="1D1D1B"/>
          <w:sz w:val="19"/>
          <w:szCs w:val="19"/>
        </w:rPr>
        <w:t>;</w:t>
      </w:r>
    </w:p>
    <w:p w14:paraId="569A9B29" w14:textId="77777777" w:rsidR="00422776" w:rsidRDefault="00422776" w:rsidP="009D3686">
      <w:pPr>
        <w:pStyle w:val="Lijstalinea"/>
        <w:numPr>
          <w:ilvl w:val="0"/>
          <w:numId w:val="74"/>
        </w:numPr>
        <w:autoSpaceDE w:val="0"/>
        <w:autoSpaceDN w:val="0"/>
        <w:adjustRightInd w:val="0"/>
        <w:spacing w:line="269" w:lineRule="auto"/>
        <w:ind w:left="284" w:hanging="284"/>
        <w:rPr>
          <w:rFonts w:ascii="Cera PRO" w:hAnsi="Cera PRO" w:cs="FranklinGothic-Book"/>
          <w:color w:val="1D1D1B"/>
          <w:sz w:val="19"/>
          <w:szCs w:val="19"/>
        </w:rPr>
      </w:pPr>
      <w:r w:rsidRPr="00625A91">
        <w:rPr>
          <w:rFonts w:ascii="Cera PRO" w:hAnsi="Cera PRO" w:cs="FranklinGothic-Book"/>
          <w:color w:val="1D1D1B"/>
          <w:sz w:val="19"/>
          <w:szCs w:val="19"/>
        </w:rPr>
        <w:t>basiskennis van examineren te hebben;</w:t>
      </w:r>
    </w:p>
    <w:p w14:paraId="043F53E2" w14:textId="77777777" w:rsidR="00422776" w:rsidRDefault="00422776" w:rsidP="009D3686">
      <w:pPr>
        <w:pStyle w:val="Lijstalinea"/>
        <w:numPr>
          <w:ilvl w:val="0"/>
          <w:numId w:val="74"/>
        </w:numPr>
        <w:autoSpaceDE w:val="0"/>
        <w:autoSpaceDN w:val="0"/>
        <w:adjustRightInd w:val="0"/>
        <w:spacing w:line="269" w:lineRule="auto"/>
        <w:ind w:left="284" w:hanging="284"/>
        <w:rPr>
          <w:rFonts w:ascii="Cera PRO" w:hAnsi="Cera PRO" w:cs="FranklinGothic-Book"/>
          <w:color w:val="1D1D1B"/>
          <w:sz w:val="19"/>
          <w:szCs w:val="19"/>
        </w:rPr>
      </w:pPr>
      <w:r w:rsidRPr="00625A91">
        <w:rPr>
          <w:rFonts w:ascii="Cera PRO" w:hAnsi="Cera PRO" w:cs="FranklinGothic-Book"/>
          <w:color w:val="1D1D1B"/>
          <w:sz w:val="19"/>
          <w:szCs w:val="19"/>
        </w:rPr>
        <w:t>kennis van kwalificerend beoordelen</w:t>
      </w:r>
      <w:r>
        <w:rPr>
          <w:rFonts w:ascii="Cera PRO" w:hAnsi="Cera PRO" w:cs="FranklinGothic-Book"/>
          <w:color w:val="1D1D1B"/>
          <w:sz w:val="19"/>
          <w:szCs w:val="19"/>
        </w:rPr>
        <w:t xml:space="preserve"> te hebben</w:t>
      </w:r>
      <w:r w:rsidRPr="00625A91">
        <w:rPr>
          <w:rFonts w:ascii="Cera PRO" w:hAnsi="Cera PRO" w:cs="FranklinGothic-Book"/>
          <w:color w:val="1D1D1B"/>
          <w:sz w:val="19"/>
          <w:szCs w:val="19"/>
        </w:rPr>
        <w:t>;</w:t>
      </w:r>
    </w:p>
    <w:p w14:paraId="0C81AC5E" w14:textId="77777777" w:rsidR="00422776" w:rsidRPr="00625A91" w:rsidRDefault="00422776" w:rsidP="009D3686">
      <w:pPr>
        <w:pStyle w:val="Lijstalinea"/>
        <w:numPr>
          <w:ilvl w:val="0"/>
          <w:numId w:val="74"/>
        </w:numPr>
        <w:autoSpaceDE w:val="0"/>
        <w:autoSpaceDN w:val="0"/>
        <w:adjustRightInd w:val="0"/>
        <w:spacing w:line="269" w:lineRule="auto"/>
        <w:ind w:left="284" w:hanging="284"/>
        <w:rPr>
          <w:rFonts w:ascii="Cera PRO" w:hAnsi="Cera PRO"/>
          <w:sz w:val="19"/>
          <w:szCs w:val="19"/>
        </w:rPr>
      </w:pPr>
      <w:r w:rsidRPr="00625A91">
        <w:rPr>
          <w:rFonts w:ascii="Cera PRO" w:hAnsi="Cera PRO" w:cs="FranklinGothic-Book"/>
          <w:color w:val="1D1D1B"/>
          <w:sz w:val="19"/>
          <w:szCs w:val="19"/>
        </w:rPr>
        <w:t>basiskennis van ontwikkelingsgerichte toetsvormen te hebben;</w:t>
      </w:r>
    </w:p>
    <w:p w14:paraId="65BE4C84" w14:textId="77777777" w:rsidR="00422776" w:rsidRPr="00625A91" w:rsidRDefault="00422776" w:rsidP="009D3686">
      <w:pPr>
        <w:pStyle w:val="Lijstalinea"/>
        <w:numPr>
          <w:ilvl w:val="0"/>
          <w:numId w:val="74"/>
        </w:numPr>
        <w:autoSpaceDE w:val="0"/>
        <w:autoSpaceDN w:val="0"/>
        <w:adjustRightInd w:val="0"/>
        <w:spacing w:line="269" w:lineRule="auto"/>
        <w:ind w:left="284" w:hanging="284"/>
        <w:rPr>
          <w:rFonts w:ascii="Cera PRO" w:hAnsi="Cera PRO"/>
          <w:sz w:val="19"/>
          <w:szCs w:val="19"/>
        </w:rPr>
      </w:pPr>
      <w:r w:rsidRPr="00625A91">
        <w:rPr>
          <w:rFonts w:ascii="Cera PRO" w:hAnsi="Cera PRO" w:cs="FranklinGothic-Book"/>
          <w:color w:val="1D1D1B"/>
          <w:sz w:val="19"/>
          <w:szCs w:val="19"/>
        </w:rPr>
        <w:t>in samenspraak met collega’s en werkveld tot een integrale beoordeling te komen.</w:t>
      </w:r>
    </w:p>
    <w:p w14:paraId="508A50E6"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284" w:hanging="284"/>
        <w:rPr>
          <w:rFonts w:ascii="Cera PRO" w:eastAsiaTheme="minorHAnsi" w:hAnsi="Cera PRO" w:cs="FranklinGothic-Book"/>
          <w:color w:val="1D1D1B"/>
          <w:sz w:val="19"/>
          <w:szCs w:val="19"/>
          <w:lang w:eastAsia="en-US"/>
        </w:rPr>
      </w:pPr>
    </w:p>
    <w:p w14:paraId="654E6570" w14:textId="77777777" w:rsidR="00422776" w:rsidRPr="00E00DFF"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284" w:hanging="284"/>
        <w:rPr>
          <w:rFonts w:ascii="Cera PRO" w:eastAsiaTheme="minorHAnsi" w:hAnsi="Cera PRO" w:cs="FranklinGothic-Book"/>
          <w:color w:val="1D1D1B"/>
          <w:sz w:val="19"/>
          <w:szCs w:val="19"/>
          <w:lang w:eastAsia="en-US"/>
        </w:rPr>
      </w:pPr>
      <w:r w:rsidRPr="00E00DFF">
        <w:rPr>
          <w:rFonts w:ascii="Cera PRO" w:eastAsiaTheme="minorHAnsi" w:hAnsi="Cera PRO" w:cs="FranklinGothic-Book"/>
          <w:color w:val="1D1D1B"/>
          <w:sz w:val="19"/>
          <w:szCs w:val="19"/>
          <w:lang w:eastAsia="en-US"/>
        </w:rPr>
        <w:t>Vakdidactisch:</w:t>
      </w:r>
    </w:p>
    <w:p w14:paraId="0B966A62" w14:textId="77777777" w:rsidR="00422776" w:rsidRPr="00B87EA8" w:rsidRDefault="00422776" w:rsidP="009D3686">
      <w:pPr>
        <w:pStyle w:val="Lijstalinea"/>
        <w:numPr>
          <w:ilvl w:val="0"/>
          <w:numId w:val="74"/>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284" w:hanging="284"/>
        <w:rPr>
          <w:rFonts w:ascii="Cera PRO" w:eastAsiaTheme="minorHAnsi" w:hAnsi="Cera PRO" w:cs="FranklinGothic-Book"/>
          <w:color w:val="1D1D1B"/>
          <w:sz w:val="19"/>
          <w:szCs w:val="19"/>
          <w:lang w:eastAsia="en-US"/>
        </w:rPr>
      </w:pPr>
      <w:r w:rsidRPr="00B87EA8">
        <w:rPr>
          <w:rFonts w:ascii="Cera PRO" w:hAnsi="Cera PRO" w:cs="Calibri"/>
          <w:sz w:val="19"/>
          <w:szCs w:val="19"/>
        </w:rPr>
        <w:t>verschillende doelen van evalueren en toetsen</w:t>
      </w:r>
      <w:r>
        <w:rPr>
          <w:rFonts w:ascii="Cera PRO" w:hAnsi="Cera PRO" w:cs="Calibri"/>
          <w:sz w:val="19"/>
          <w:szCs w:val="19"/>
        </w:rPr>
        <w:t xml:space="preserve"> te kennen</w:t>
      </w:r>
      <w:r w:rsidRPr="00B87EA8">
        <w:rPr>
          <w:rFonts w:ascii="Cera PRO" w:hAnsi="Cera PRO" w:cs="Calibri"/>
          <w:sz w:val="19"/>
          <w:szCs w:val="19"/>
        </w:rPr>
        <w:t>. Hij kent verschillende, bij deze doelen passende vormen van observeren, toetsen en examineren. Hij kan toetsen ontwikkelen, toets</w:t>
      </w:r>
      <w:r>
        <w:rPr>
          <w:rFonts w:ascii="Cera PRO" w:hAnsi="Cera PRO" w:cs="Calibri"/>
          <w:sz w:val="19"/>
          <w:szCs w:val="19"/>
        </w:rPr>
        <w:t>-</w:t>
      </w:r>
      <w:r w:rsidRPr="00B87EA8">
        <w:rPr>
          <w:rFonts w:ascii="Cera PRO" w:hAnsi="Cera PRO" w:cs="Calibri"/>
          <w:sz w:val="19"/>
          <w:szCs w:val="19"/>
        </w:rPr>
        <w:t>resultaten beoordelen, analyseren en interpreteren en de kwaliteit van toetsen en examens beoordelen. Hij kan bruikbare en betrouwbare voortgangsinformatie verzamelen en analyseren en op grond daarvan zijn onderwijs waar nodig bijstellen</w:t>
      </w:r>
    </w:p>
    <w:p w14:paraId="247BEC46" w14:textId="77777777" w:rsidR="00422776" w:rsidRPr="00625A91" w:rsidRDefault="00422776" w:rsidP="009D3686">
      <w:pPr>
        <w:pStyle w:val="Lijstalinea"/>
        <w:numPr>
          <w:ilvl w:val="0"/>
          <w:numId w:val="74"/>
        </w:numPr>
        <w:autoSpaceDE w:val="0"/>
        <w:autoSpaceDN w:val="0"/>
        <w:adjustRightInd w:val="0"/>
        <w:spacing w:line="269" w:lineRule="auto"/>
        <w:ind w:left="284" w:hanging="284"/>
        <w:rPr>
          <w:rFonts w:ascii="Cera PRO" w:hAnsi="Cera PRO" w:cs="FranklinGothic-Book"/>
          <w:color w:val="1D1D1B"/>
          <w:sz w:val="19"/>
          <w:szCs w:val="19"/>
        </w:rPr>
      </w:pPr>
      <w:r w:rsidRPr="00625A91">
        <w:rPr>
          <w:rFonts w:ascii="Cera PRO" w:hAnsi="Cera PRO" w:cs="FranklinGothic-Book"/>
          <w:color w:val="1D1D1B"/>
          <w:sz w:val="19"/>
          <w:szCs w:val="19"/>
        </w:rPr>
        <w:t xml:space="preserve">ontwikkelingsgerichte toetsen </w:t>
      </w:r>
      <w:r>
        <w:rPr>
          <w:rFonts w:ascii="Cera PRO" w:hAnsi="Cera PRO" w:cs="FranklinGothic-Book"/>
          <w:color w:val="1D1D1B"/>
          <w:sz w:val="19"/>
          <w:szCs w:val="19"/>
        </w:rPr>
        <w:t xml:space="preserve">te </w:t>
      </w:r>
      <w:r w:rsidRPr="00625A91">
        <w:rPr>
          <w:rFonts w:ascii="Cera PRO" w:hAnsi="Cera PRO" w:cs="FranklinGothic-Book"/>
          <w:color w:val="1D1D1B"/>
          <w:sz w:val="19"/>
          <w:szCs w:val="19"/>
        </w:rPr>
        <w:t>construeren, af</w:t>
      </w:r>
      <w:r>
        <w:rPr>
          <w:rFonts w:ascii="Cera PRO" w:hAnsi="Cera PRO" w:cs="FranklinGothic-Book"/>
          <w:color w:val="1D1D1B"/>
          <w:sz w:val="19"/>
          <w:szCs w:val="19"/>
        </w:rPr>
        <w:t xml:space="preserve"> te </w:t>
      </w:r>
      <w:r w:rsidRPr="00625A91">
        <w:rPr>
          <w:rFonts w:ascii="Cera PRO" w:hAnsi="Cera PRO" w:cs="FranklinGothic-Book"/>
          <w:color w:val="1D1D1B"/>
          <w:sz w:val="19"/>
          <w:szCs w:val="19"/>
        </w:rPr>
        <w:t xml:space="preserve">nemen en </w:t>
      </w:r>
      <w:r>
        <w:rPr>
          <w:rFonts w:ascii="Cera PRO" w:hAnsi="Cera PRO" w:cs="FranklinGothic-Book"/>
          <w:color w:val="1D1D1B"/>
          <w:sz w:val="19"/>
          <w:szCs w:val="19"/>
        </w:rPr>
        <w:t xml:space="preserve">te </w:t>
      </w:r>
      <w:r w:rsidRPr="00625A91">
        <w:rPr>
          <w:rFonts w:ascii="Cera PRO" w:hAnsi="Cera PRO" w:cs="FranklinGothic-Book"/>
          <w:color w:val="1D1D1B"/>
          <w:sz w:val="19"/>
          <w:szCs w:val="19"/>
        </w:rPr>
        <w:t>evalueren;</w:t>
      </w:r>
    </w:p>
    <w:p w14:paraId="4123F586" w14:textId="77777777" w:rsidR="00422776" w:rsidRPr="00625A91" w:rsidRDefault="00422776" w:rsidP="009D3686">
      <w:pPr>
        <w:pStyle w:val="Lijstalinea"/>
        <w:numPr>
          <w:ilvl w:val="0"/>
          <w:numId w:val="74"/>
        </w:numPr>
        <w:autoSpaceDE w:val="0"/>
        <w:autoSpaceDN w:val="0"/>
        <w:adjustRightInd w:val="0"/>
        <w:spacing w:line="269" w:lineRule="auto"/>
        <w:ind w:left="284" w:hanging="284"/>
        <w:rPr>
          <w:rFonts w:ascii="Cera PRO" w:hAnsi="Cera PRO" w:cs="FranklinGothic-Book"/>
          <w:color w:val="1D1D1B"/>
          <w:sz w:val="19"/>
          <w:szCs w:val="19"/>
        </w:rPr>
      </w:pPr>
      <w:r w:rsidRPr="00625A91">
        <w:rPr>
          <w:rFonts w:ascii="Cera PRO" w:hAnsi="Cera PRO" w:cs="FranklinGothic-Book"/>
          <w:color w:val="1D1D1B"/>
          <w:sz w:val="19"/>
          <w:szCs w:val="19"/>
        </w:rPr>
        <w:t>studenten</w:t>
      </w:r>
      <w:r>
        <w:rPr>
          <w:rFonts w:ascii="Cera PRO" w:hAnsi="Cera PRO" w:cs="FranklinGothic-Book"/>
          <w:color w:val="1D1D1B"/>
          <w:sz w:val="19"/>
          <w:szCs w:val="19"/>
        </w:rPr>
        <w:t xml:space="preserve"> te</w:t>
      </w:r>
      <w:r w:rsidRPr="00625A91">
        <w:rPr>
          <w:rFonts w:ascii="Cera PRO" w:hAnsi="Cera PRO" w:cs="FranklinGothic-Book"/>
          <w:color w:val="1D1D1B"/>
          <w:sz w:val="19"/>
          <w:szCs w:val="19"/>
        </w:rPr>
        <w:t xml:space="preserve"> laten reflecteren op het opbouwen van zelfregulatievaardigheden voor verder leren in opleiding of beroep;</w:t>
      </w:r>
    </w:p>
    <w:p w14:paraId="1B8EE315" w14:textId="77777777" w:rsidR="00422776" w:rsidRPr="00625A91" w:rsidRDefault="00422776" w:rsidP="009D3686">
      <w:pPr>
        <w:pStyle w:val="Lijstalinea"/>
        <w:numPr>
          <w:ilvl w:val="0"/>
          <w:numId w:val="74"/>
        </w:numPr>
        <w:autoSpaceDE w:val="0"/>
        <w:autoSpaceDN w:val="0"/>
        <w:adjustRightInd w:val="0"/>
        <w:spacing w:line="269" w:lineRule="auto"/>
        <w:ind w:left="284" w:hanging="284"/>
        <w:rPr>
          <w:rFonts w:ascii="Cera PRO" w:hAnsi="Cera PRO" w:cs="FranklinGothic-Book"/>
          <w:color w:val="1D1D1B"/>
          <w:sz w:val="19"/>
          <w:szCs w:val="19"/>
        </w:rPr>
      </w:pPr>
      <w:r w:rsidRPr="00625A91">
        <w:rPr>
          <w:rFonts w:ascii="Cera PRO" w:hAnsi="Cera PRO" w:cs="FranklinGothic-Book"/>
          <w:color w:val="1D1D1B"/>
          <w:sz w:val="19"/>
          <w:szCs w:val="19"/>
        </w:rPr>
        <w:t>te werken met portfolio-ontwikkeling;</w:t>
      </w:r>
    </w:p>
    <w:p w14:paraId="53AA6875" w14:textId="77777777" w:rsidR="00422776" w:rsidRDefault="00422776" w:rsidP="009D3686">
      <w:pPr>
        <w:pStyle w:val="Lijstalinea"/>
        <w:numPr>
          <w:ilvl w:val="0"/>
          <w:numId w:val="74"/>
        </w:numPr>
        <w:autoSpaceDE w:val="0"/>
        <w:autoSpaceDN w:val="0"/>
        <w:adjustRightInd w:val="0"/>
        <w:spacing w:line="269" w:lineRule="auto"/>
        <w:ind w:left="284" w:hanging="284"/>
        <w:rPr>
          <w:rFonts w:ascii="Cera PRO" w:hAnsi="Cera PRO" w:cs="FranklinGothic-Book"/>
          <w:color w:val="1D1D1B"/>
          <w:sz w:val="19"/>
          <w:szCs w:val="19"/>
        </w:rPr>
      </w:pPr>
      <w:r w:rsidRPr="00625A91">
        <w:rPr>
          <w:rFonts w:ascii="Cera PRO" w:hAnsi="Cera PRO" w:cs="FranklinGothic-Book"/>
          <w:color w:val="1D1D1B"/>
          <w:sz w:val="19"/>
          <w:szCs w:val="19"/>
        </w:rPr>
        <w:t xml:space="preserve">examens </w:t>
      </w:r>
      <w:r>
        <w:rPr>
          <w:rFonts w:ascii="Cera PRO" w:hAnsi="Cera PRO" w:cs="FranklinGothic-Book"/>
          <w:color w:val="1D1D1B"/>
          <w:sz w:val="19"/>
          <w:szCs w:val="19"/>
        </w:rPr>
        <w:t xml:space="preserve">te </w:t>
      </w:r>
      <w:r w:rsidRPr="00625A91">
        <w:rPr>
          <w:rFonts w:ascii="Cera PRO" w:hAnsi="Cera PRO" w:cs="FranklinGothic-Book"/>
          <w:color w:val="1D1D1B"/>
          <w:sz w:val="19"/>
          <w:szCs w:val="19"/>
        </w:rPr>
        <w:t>construeren, af</w:t>
      </w:r>
      <w:r>
        <w:rPr>
          <w:rFonts w:ascii="Cera PRO" w:hAnsi="Cera PRO" w:cs="FranklinGothic-Book"/>
          <w:color w:val="1D1D1B"/>
          <w:sz w:val="19"/>
          <w:szCs w:val="19"/>
        </w:rPr>
        <w:t xml:space="preserve"> te </w:t>
      </w:r>
      <w:r w:rsidRPr="00625A91">
        <w:rPr>
          <w:rFonts w:ascii="Cera PRO" w:hAnsi="Cera PRO" w:cs="FranklinGothic-Book"/>
          <w:color w:val="1D1D1B"/>
          <w:sz w:val="19"/>
          <w:szCs w:val="19"/>
        </w:rPr>
        <w:t xml:space="preserve">nemen en </w:t>
      </w:r>
      <w:r>
        <w:rPr>
          <w:rFonts w:ascii="Cera PRO" w:hAnsi="Cera PRO" w:cs="FranklinGothic-Book"/>
          <w:color w:val="1D1D1B"/>
          <w:sz w:val="19"/>
          <w:szCs w:val="19"/>
        </w:rPr>
        <w:t xml:space="preserve">te </w:t>
      </w:r>
      <w:r w:rsidRPr="00625A91">
        <w:rPr>
          <w:rFonts w:ascii="Cera PRO" w:hAnsi="Cera PRO" w:cs="FranklinGothic-Book"/>
          <w:color w:val="1D1D1B"/>
          <w:sz w:val="19"/>
          <w:szCs w:val="19"/>
        </w:rPr>
        <w:t>evalueren;</w:t>
      </w:r>
    </w:p>
    <w:p w14:paraId="4B762373" w14:textId="0355769D" w:rsidR="00422776" w:rsidRPr="00EC2157" w:rsidRDefault="005C2FF5" w:rsidP="005C2FF5">
      <w:pPr>
        <w:pStyle w:val="Lijstalinea"/>
        <w:autoSpaceDE w:val="0"/>
        <w:autoSpaceDN w:val="0"/>
        <w:adjustRightInd w:val="0"/>
        <w:spacing w:line="269" w:lineRule="auto"/>
        <w:ind w:left="284" w:hanging="284"/>
        <w:rPr>
          <w:rFonts w:ascii="Cera PRO" w:hAnsi="Cera PRO" w:cs="FranklinGothic-Book"/>
          <w:color w:val="1D1D1B"/>
          <w:sz w:val="19"/>
          <w:szCs w:val="19"/>
        </w:rPr>
      </w:pPr>
      <w:r w:rsidRPr="00950EE3">
        <w:rPr>
          <w:rFonts w:ascii="Cera PRO" w:eastAsiaTheme="minorHAnsi" w:hAnsi="Cera PRO" w:cs="FranklinGothic-Book"/>
          <w:color w:val="1D1D1B"/>
          <w:sz w:val="19"/>
          <w:szCs w:val="19"/>
          <w:lang w:eastAsia="en-US"/>
        </w:rPr>
        <w:t>•</w:t>
      </w:r>
      <w:r w:rsidRPr="00950EE3">
        <w:rPr>
          <w:rFonts w:ascii="Cera PRO" w:eastAsiaTheme="minorHAnsi" w:hAnsi="Cera PRO" w:cs="FranklinGothic-Book"/>
          <w:color w:val="1D1D1B"/>
          <w:sz w:val="19"/>
          <w:szCs w:val="19"/>
          <w:lang w:eastAsia="en-US"/>
        </w:rPr>
        <w:tab/>
      </w:r>
      <w:r w:rsidR="00422776" w:rsidRPr="00EC2157">
        <w:rPr>
          <w:rFonts w:ascii="Cera PRO" w:hAnsi="Cera PRO" w:cs="Calibri"/>
          <w:sz w:val="19"/>
          <w:szCs w:val="19"/>
        </w:rPr>
        <w:t>De voortgang volgen, de resultaten toetsen, analyseren en beoordelen.</w:t>
      </w:r>
    </w:p>
    <w:p w14:paraId="0E3ACF8B" w14:textId="77777777" w:rsidR="00422776" w:rsidRPr="00950EE3"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284" w:hanging="284"/>
        <w:rPr>
          <w:rFonts w:ascii="Cera PRO" w:eastAsiaTheme="minorHAnsi" w:hAnsi="Cera PRO" w:cs="FranklinGothic-Book"/>
          <w:color w:val="1D1D1B"/>
          <w:sz w:val="19"/>
          <w:szCs w:val="19"/>
          <w:lang w:eastAsia="en-US"/>
        </w:rPr>
      </w:pPr>
    </w:p>
    <w:p w14:paraId="0138B608" w14:textId="77777777" w:rsidR="00422776" w:rsidRPr="00E00DFF"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284" w:hanging="284"/>
        <w:rPr>
          <w:rFonts w:ascii="Cera PRO" w:eastAsiaTheme="minorHAnsi" w:hAnsi="Cera PRO" w:cs="FranklinGothic-Book"/>
          <w:color w:val="1D1D1B"/>
          <w:sz w:val="19"/>
          <w:szCs w:val="19"/>
          <w:lang w:eastAsia="en-US"/>
        </w:rPr>
      </w:pPr>
      <w:r w:rsidRPr="00E00DFF">
        <w:rPr>
          <w:rFonts w:ascii="Cera PRO" w:eastAsiaTheme="minorHAnsi" w:hAnsi="Cera PRO" w:cs="FranklinGothic-Book"/>
          <w:color w:val="1D1D1B"/>
          <w:sz w:val="19"/>
          <w:szCs w:val="19"/>
          <w:lang w:eastAsia="en-US"/>
        </w:rPr>
        <w:t>Pedagogisch:</w:t>
      </w:r>
    </w:p>
    <w:p w14:paraId="77ABFCA9" w14:textId="77777777" w:rsidR="00422776" w:rsidRPr="00625A91" w:rsidRDefault="00422776" w:rsidP="009D3686">
      <w:pPr>
        <w:pStyle w:val="Lijstalinea"/>
        <w:numPr>
          <w:ilvl w:val="0"/>
          <w:numId w:val="74"/>
        </w:numPr>
        <w:autoSpaceDE w:val="0"/>
        <w:autoSpaceDN w:val="0"/>
        <w:adjustRightInd w:val="0"/>
        <w:spacing w:line="269" w:lineRule="auto"/>
        <w:ind w:left="284" w:hanging="284"/>
        <w:rPr>
          <w:rFonts w:ascii="Cera PRO" w:hAnsi="Cera PRO" w:cs="FranklinGothic-Book"/>
          <w:color w:val="1D1D1B"/>
          <w:sz w:val="19"/>
          <w:szCs w:val="19"/>
        </w:rPr>
      </w:pPr>
      <w:r w:rsidRPr="00625A91">
        <w:rPr>
          <w:rFonts w:ascii="Cera PRO" w:hAnsi="Cera PRO" w:cs="FranklinGothic-Book"/>
          <w:color w:val="1D1D1B"/>
          <w:sz w:val="19"/>
          <w:szCs w:val="19"/>
        </w:rPr>
        <w:t>de relevante literatuur rond examineren en beoordelen</w:t>
      </w:r>
      <w:r>
        <w:rPr>
          <w:rFonts w:ascii="Cera PRO" w:hAnsi="Cera PRO" w:cs="FranklinGothic-Book"/>
          <w:color w:val="1D1D1B"/>
          <w:sz w:val="19"/>
          <w:szCs w:val="19"/>
        </w:rPr>
        <w:t xml:space="preserve"> te kennen </w:t>
      </w:r>
      <w:r w:rsidRPr="00625A91">
        <w:rPr>
          <w:rFonts w:ascii="Cera PRO" w:hAnsi="Cera PRO" w:cs="FranklinGothic-Book"/>
          <w:color w:val="1D1D1B"/>
          <w:sz w:val="19"/>
          <w:szCs w:val="19"/>
        </w:rPr>
        <w:t xml:space="preserve">en </w:t>
      </w:r>
      <w:r>
        <w:rPr>
          <w:rFonts w:ascii="Cera PRO" w:hAnsi="Cera PRO" w:cs="FranklinGothic-Book"/>
          <w:color w:val="1D1D1B"/>
          <w:sz w:val="19"/>
          <w:szCs w:val="19"/>
        </w:rPr>
        <w:t>te weten</w:t>
      </w:r>
      <w:r w:rsidRPr="00625A91">
        <w:rPr>
          <w:rFonts w:ascii="Cera PRO" w:hAnsi="Cera PRO" w:cs="FranklinGothic-Book"/>
          <w:color w:val="1D1D1B"/>
          <w:sz w:val="19"/>
          <w:szCs w:val="19"/>
        </w:rPr>
        <w:t xml:space="preserve"> welke methodieken in zijn school worden toegepast;</w:t>
      </w:r>
    </w:p>
    <w:p w14:paraId="1C08E299" w14:textId="77777777" w:rsidR="00422776" w:rsidRPr="00625A91" w:rsidRDefault="00422776" w:rsidP="009D3686">
      <w:pPr>
        <w:pStyle w:val="Lijstalinea"/>
        <w:numPr>
          <w:ilvl w:val="0"/>
          <w:numId w:val="74"/>
        </w:numPr>
        <w:autoSpaceDE w:val="0"/>
        <w:autoSpaceDN w:val="0"/>
        <w:adjustRightInd w:val="0"/>
        <w:spacing w:line="269" w:lineRule="auto"/>
        <w:ind w:left="284" w:hanging="284"/>
        <w:rPr>
          <w:rFonts w:ascii="Cera PRO" w:hAnsi="Cera PRO" w:cs="FranklinGothic-Book"/>
          <w:color w:val="1D1D1B"/>
          <w:sz w:val="19"/>
          <w:szCs w:val="19"/>
        </w:rPr>
      </w:pPr>
      <w:r w:rsidRPr="00625A91">
        <w:rPr>
          <w:rFonts w:ascii="Cera PRO" w:hAnsi="Cera PRO" w:cs="FranklinGothic-Book"/>
          <w:color w:val="1D1D1B"/>
          <w:sz w:val="19"/>
          <w:szCs w:val="19"/>
        </w:rPr>
        <w:t>het onderscheid tussen ontwikkelingsgerichte toetsing en examinering</w:t>
      </w:r>
      <w:r>
        <w:rPr>
          <w:rFonts w:ascii="Cera PRO" w:hAnsi="Cera PRO" w:cs="FranklinGothic-Book"/>
          <w:color w:val="1D1D1B"/>
          <w:sz w:val="19"/>
          <w:szCs w:val="19"/>
        </w:rPr>
        <w:t xml:space="preserve"> te kennen</w:t>
      </w:r>
      <w:r w:rsidRPr="00625A91">
        <w:rPr>
          <w:rFonts w:ascii="Cera PRO" w:hAnsi="Cera PRO" w:cs="FranklinGothic-Book"/>
          <w:color w:val="1D1D1B"/>
          <w:sz w:val="19"/>
          <w:szCs w:val="19"/>
        </w:rPr>
        <w:t>.</w:t>
      </w:r>
    </w:p>
    <w:p w14:paraId="1BE9C8B2" w14:textId="77777777" w:rsidR="00422776"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FranklinGothic-Book"/>
          <w:color w:val="1D1D1B"/>
          <w:sz w:val="19"/>
          <w:szCs w:val="19"/>
          <w:lang w:eastAsia="en-US"/>
        </w:rPr>
      </w:pPr>
    </w:p>
    <w:p w14:paraId="72C52895" w14:textId="77777777" w:rsidR="00422776" w:rsidRPr="008A27BE"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FranklinGothic-Book"/>
          <w:color w:val="1D1D1B"/>
          <w:sz w:val="19"/>
          <w:szCs w:val="19"/>
          <w:lang w:eastAsia="en-US"/>
        </w:rPr>
      </w:pPr>
    </w:p>
    <w:p w14:paraId="10B2C6C1" w14:textId="77777777" w:rsidR="00422776" w:rsidRDefault="00422776" w:rsidP="0063246D">
      <w:pPr>
        <w:tabs>
          <w:tab w:val="left" w:pos="284"/>
        </w:tabs>
        <w:spacing w:line="269" w:lineRule="auto"/>
        <w:rPr>
          <w:rFonts w:ascii="Cera PRO" w:eastAsia="Arial" w:hAnsi="Cera PRO" w:cs="Arial"/>
          <w:b/>
          <w:sz w:val="19"/>
          <w:szCs w:val="19"/>
        </w:rPr>
      </w:pPr>
    </w:p>
    <w:p w14:paraId="357F9FDF" w14:textId="77777777" w:rsidR="00422776" w:rsidRPr="00833370" w:rsidRDefault="00422776" w:rsidP="0063246D">
      <w:pPr>
        <w:tabs>
          <w:tab w:val="left" w:pos="284"/>
        </w:tabs>
        <w:spacing w:line="269" w:lineRule="auto"/>
        <w:rPr>
          <w:rFonts w:ascii="Cera PRO" w:eastAsia="Arial" w:hAnsi="Cera PRO" w:cs="Arial"/>
          <w:i/>
          <w:sz w:val="19"/>
          <w:szCs w:val="19"/>
        </w:rPr>
      </w:pPr>
      <w:r w:rsidRPr="00833370">
        <w:rPr>
          <w:rFonts w:ascii="Cera PRO" w:eastAsia="Arial" w:hAnsi="Cera PRO" w:cs="Arial"/>
          <w:i/>
          <w:sz w:val="19"/>
          <w:szCs w:val="19"/>
        </w:rPr>
        <w:t>Bronnen:</w:t>
      </w:r>
    </w:p>
    <w:p w14:paraId="7C250BF8" w14:textId="5BD13C88" w:rsidR="00422776" w:rsidRPr="00833370" w:rsidRDefault="00422776" w:rsidP="009D3686">
      <w:pPr>
        <w:pStyle w:val="Lijstalinea"/>
        <w:numPr>
          <w:ilvl w:val="0"/>
          <w:numId w:val="74"/>
        </w:numPr>
        <w:spacing w:line="269" w:lineRule="auto"/>
        <w:ind w:left="709" w:hanging="283"/>
        <w:rPr>
          <w:rFonts w:ascii="Cera PRO" w:eastAsia="Arial" w:hAnsi="Cera PRO" w:cs="Arial"/>
          <w:i/>
          <w:sz w:val="19"/>
          <w:szCs w:val="19"/>
        </w:rPr>
      </w:pPr>
      <w:r w:rsidRPr="00833370">
        <w:rPr>
          <w:rFonts w:ascii="Cera PRO" w:eastAsia="Arial" w:hAnsi="Cera PRO" w:cs="Arial"/>
          <w:i/>
          <w:sz w:val="19"/>
          <w:szCs w:val="19"/>
        </w:rPr>
        <w:t>Kwalificatiedossier</w:t>
      </w:r>
    </w:p>
    <w:p w14:paraId="344920C1" w14:textId="525B0018" w:rsidR="00422776" w:rsidRPr="00833370" w:rsidRDefault="005C2FF5" w:rsidP="005C2FF5">
      <w:pPr>
        <w:pStyle w:val="Lijstalinea"/>
        <w:spacing w:line="269" w:lineRule="auto"/>
        <w:ind w:left="709" w:hanging="283"/>
        <w:rPr>
          <w:rFonts w:ascii="Cera PRO" w:eastAsia="Arial" w:hAnsi="Cera PRO" w:cs="Arial"/>
          <w:i/>
          <w:sz w:val="19"/>
          <w:szCs w:val="19"/>
        </w:rPr>
      </w:pPr>
      <w:r w:rsidRPr="00950EE3">
        <w:rPr>
          <w:rFonts w:ascii="Cera PRO" w:eastAsiaTheme="minorHAnsi" w:hAnsi="Cera PRO" w:cs="FranklinGothic-Book"/>
          <w:color w:val="1D1D1B"/>
          <w:sz w:val="19"/>
          <w:szCs w:val="19"/>
          <w:lang w:eastAsia="en-US"/>
        </w:rPr>
        <w:t>•</w:t>
      </w:r>
      <w:r w:rsidRPr="00950EE3">
        <w:rPr>
          <w:rFonts w:ascii="Cera PRO" w:eastAsiaTheme="minorHAnsi" w:hAnsi="Cera PRO" w:cs="FranklinGothic-Book"/>
          <w:color w:val="1D1D1B"/>
          <w:sz w:val="19"/>
          <w:szCs w:val="19"/>
          <w:lang w:eastAsia="en-US"/>
        </w:rPr>
        <w:tab/>
      </w:r>
      <w:r w:rsidR="00422776" w:rsidRPr="00833370">
        <w:rPr>
          <w:rFonts w:ascii="Cera PRO" w:eastAsia="Arial" w:hAnsi="Cera PRO" w:cs="Arial"/>
          <w:i/>
          <w:sz w:val="19"/>
          <w:szCs w:val="19"/>
        </w:rPr>
        <w:t xml:space="preserve">Bekwaamheidseisen </w:t>
      </w:r>
      <w:r w:rsidR="00422776">
        <w:rPr>
          <w:rFonts w:ascii="Cera PRO" w:eastAsia="Arial" w:hAnsi="Cera PRO" w:cs="Arial"/>
          <w:i/>
          <w:sz w:val="19"/>
          <w:szCs w:val="19"/>
        </w:rPr>
        <w:t>Onderwijs</w:t>
      </w:r>
      <w:r w:rsidR="00422776" w:rsidRPr="00833370">
        <w:rPr>
          <w:rFonts w:ascii="Cera PRO" w:eastAsia="Arial" w:hAnsi="Cera PRO" w:cs="Arial"/>
          <w:i/>
          <w:sz w:val="19"/>
          <w:szCs w:val="19"/>
        </w:rPr>
        <w:t>coöperatie</w:t>
      </w:r>
    </w:p>
    <w:p w14:paraId="171ECDE2" w14:textId="77777777" w:rsidR="00422776" w:rsidRDefault="00422776" w:rsidP="0063246D">
      <w:pPr>
        <w:tabs>
          <w:tab w:val="left" w:pos="567"/>
        </w:tabs>
        <w:spacing w:line="269" w:lineRule="auto"/>
        <w:rPr>
          <w:rFonts w:ascii="Cera PRO" w:eastAsia="Arial" w:hAnsi="Cera PRO" w:cs="Arial"/>
          <w:sz w:val="19"/>
          <w:szCs w:val="19"/>
        </w:rPr>
      </w:pPr>
    </w:p>
    <w:p w14:paraId="13CD1CDD" w14:textId="5ED77A4A" w:rsidR="00422776" w:rsidRDefault="00422776" w:rsidP="0063246D">
      <w:pPr>
        <w:spacing w:line="269" w:lineRule="auto"/>
      </w:pPr>
    </w:p>
    <w:p w14:paraId="3ED901E2" w14:textId="75BC98CA" w:rsidR="006052E5" w:rsidRDefault="006052E5">
      <w:r>
        <w:br w:type="page"/>
      </w:r>
    </w:p>
    <w:p w14:paraId="5F3E678E" w14:textId="77777777" w:rsidR="00422776" w:rsidRDefault="00422776" w:rsidP="0063246D">
      <w:pPr>
        <w:spacing w:line="269" w:lineRule="auto"/>
      </w:pPr>
    </w:p>
    <w:tbl>
      <w:tblPr>
        <w:tblW w:w="11118" w:type="dxa"/>
        <w:tblInd w:w="-108" w:type="dxa"/>
        <w:tblBorders>
          <w:top w:val="nil"/>
          <w:left w:val="nil"/>
          <w:bottom w:val="nil"/>
          <w:right w:val="nil"/>
        </w:tblBorders>
        <w:tblLayout w:type="fixed"/>
        <w:tblLook w:val="0000" w:firstRow="0" w:lastRow="0" w:firstColumn="0" w:lastColumn="0" w:noHBand="0" w:noVBand="0"/>
      </w:tblPr>
      <w:tblGrid>
        <w:gridCol w:w="2785"/>
        <w:gridCol w:w="17"/>
        <w:gridCol w:w="5528"/>
        <w:gridCol w:w="2788"/>
      </w:tblGrid>
      <w:tr w:rsidR="00422776" w:rsidRPr="002976FB" w14:paraId="370101FC" w14:textId="77777777" w:rsidTr="006052E5">
        <w:trPr>
          <w:trHeight w:val="138"/>
        </w:trPr>
        <w:tc>
          <w:tcPr>
            <w:tcW w:w="2802" w:type="dxa"/>
            <w:gridSpan w:val="2"/>
          </w:tcPr>
          <w:p w14:paraId="721C7662" w14:textId="77777777" w:rsidR="00422776"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Arial"/>
                <w:b/>
                <w:bCs/>
                <w:color w:val="auto"/>
                <w:sz w:val="19"/>
                <w:szCs w:val="19"/>
                <w:lang w:eastAsia="en-US"/>
              </w:rPr>
            </w:pPr>
            <w:r w:rsidRPr="002976FB">
              <w:rPr>
                <w:rFonts w:ascii="Cera PRO" w:eastAsiaTheme="minorHAnsi" w:hAnsi="Cera PRO" w:cs="Arial"/>
                <w:b/>
                <w:bCs/>
                <w:color w:val="auto"/>
                <w:sz w:val="19"/>
                <w:szCs w:val="19"/>
                <w:lang w:eastAsia="en-US"/>
              </w:rPr>
              <w:t xml:space="preserve">DUBLIN DESCRIPTOREN </w:t>
            </w:r>
          </w:p>
          <w:p w14:paraId="48F688C9" w14:textId="77777777" w:rsidR="00422776"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Arial"/>
                <w:b/>
                <w:bCs/>
                <w:color w:val="auto"/>
                <w:sz w:val="19"/>
                <w:szCs w:val="19"/>
                <w:lang w:eastAsia="en-US"/>
              </w:rPr>
            </w:pPr>
            <w:r>
              <w:rPr>
                <w:rFonts w:ascii="Cera PRO" w:eastAsiaTheme="minorHAnsi" w:hAnsi="Cera PRO" w:cs="Arial"/>
                <w:b/>
                <w:bCs/>
                <w:color w:val="auto"/>
                <w:sz w:val="19"/>
                <w:szCs w:val="19"/>
                <w:lang w:eastAsia="en-US"/>
              </w:rPr>
              <w:t>(conform NVAO-net)</w:t>
            </w:r>
          </w:p>
          <w:p w14:paraId="34EA522C" w14:textId="77777777" w:rsidR="00422776" w:rsidRPr="002976FB"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Arial"/>
                <w:b/>
                <w:bCs/>
                <w:color w:val="auto"/>
                <w:sz w:val="19"/>
                <w:szCs w:val="19"/>
                <w:lang w:eastAsia="en-US"/>
              </w:rPr>
            </w:pPr>
          </w:p>
          <w:p w14:paraId="1C5F42F2" w14:textId="77777777" w:rsidR="00422776" w:rsidRPr="002976FB"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Arial"/>
                <w:sz w:val="19"/>
                <w:szCs w:val="19"/>
                <w:lang w:eastAsia="en-US"/>
              </w:rPr>
            </w:pPr>
            <w:r w:rsidRPr="002976FB">
              <w:rPr>
                <w:rFonts w:ascii="Cera PRO" w:eastAsiaTheme="minorHAnsi" w:hAnsi="Cera PRO" w:cs="Arial"/>
                <w:b/>
                <w:bCs/>
                <w:sz w:val="19"/>
                <w:szCs w:val="19"/>
                <w:lang w:eastAsia="en-US"/>
              </w:rPr>
              <w:t xml:space="preserve">Kwalificaties Bachelor </w:t>
            </w:r>
          </w:p>
        </w:tc>
        <w:tc>
          <w:tcPr>
            <w:tcW w:w="8316" w:type="dxa"/>
            <w:gridSpan w:val="2"/>
          </w:tcPr>
          <w:p w14:paraId="0D97F30B" w14:textId="77777777" w:rsidR="00422776" w:rsidRPr="002976FB"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Arial"/>
                <w:b/>
                <w:bCs/>
                <w:sz w:val="19"/>
                <w:szCs w:val="19"/>
                <w:lang w:eastAsia="en-US"/>
              </w:rPr>
            </w:pPr>
          </w:p>
          <w:p w14:paraId="19539828" w14:textId="77777777" w:rsidR="00422776" w:rsidRPr="002976FB"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Arial"/>
                <w:sz w:val="19"/>
                <w:szCs w:val="19"/>
                <w:lang w:eastAsia="en-US"/>
              </w:rPr>
            </w:pPr>
          </w:p>
        </w:tc>
      </w:tr>
      <w:tr w:rsidR="00422776" w:rsidRPr="002976FB" w14:paraId="20875E69" w14:textId="77777777" w:rsidTr="0063246D">
        <w:trPr>
          <w:gridAfter w:val="1"/>
          <w:wAfter w:w="2788" w:type="dxa"/>
          <w:trHeight w:val="1627"/>
        </w:trPr>
        <w:tc>
          <w:tcPr>
            <w:tcW w:w="2785" w:type="dxa"/>
          </w:tcPr>
          <w:p w14:paraId="3CB5F704" w14:textId="77777777" w:rsidR="00422776" w:rsidRPr="002976FB"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Arial"/>
                <w:sz w:val="19"/>
                <w:szCs w:val="19"/>
                <w:lang w:eastAsia="en-US"/>
              </w:rPr>
            </w:pPr>
            <w:r w:rsidRPr="002976FB">
              <w:rPr>
                <w:rFonts w:ascii="Cera PRO" w:eastAsiaTheme="minorHAnsi" w:hAnsi="Cera PRO" w:cs="Arial"/>
                <w:sz w:val="19"/>
                <w:szCs w:val="19"/>
                <w:lang w:eastAsia="en-US"/>
              </w:rPr>
              <w:t xml:space="preserve">Kennis en inzicht </w:t>
            </w:r>
          </w:p>
        </w:tc>
        <w:tc>
          <w:tcPr>
            <w:tcW w:w="5545" w:type="dxa"/>
            <w:gridSpan w:val="2"/>
          </w:tcPr>
          <w:p w14:paraId="2BD21F75" w14:textId="77777777" w:rsidR="00422776" w:rsidRPr="002976FB"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Arial"/>
                <w:sz w:val="19"/>
                <w:szCs w:val="19"/>
                <w:lang w:eastAsia="en-US"/>
              </w:rPr>
            </w:pPr>
            <w:r w:rsidRPr="002976FB">
              <w:rPr>
                <w:rFonts w:ascii="Cera PRO" w:eastAsiaTheme="minorHAnsi" w:hAnsi="Cera PRO" w:cs="Arial"/>
                <w:sz w:val="19"/>
                <w:szCs w:val="19"/>
                <w:lang w:eastAsia="en-US"/>
              </w:rPr>
              <w:t xml:space="preserve">Heeft aantoonbare kennis en inzicht van een vakgebied, waarbij wordt voortgebouwd op het niveau bereikt in het voortgezet onderwijs en dit wordt overtroffen; functioneert doorgaans op een niveau waarop met ondersteuning van gespecialiseerde handboeken, enige aspecten voorkomen waarvoor kennis van de laatste ontwikkelingen in het vakgebied vereist is. </w:t>
            </w:r>
          </w:p>
          <w:p w14:paraId="370D9E86" w14:textId="77777777" w:rsidR="00422776" w:rsidRPr="002976FB"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Arial"/>
                <w:sz w:val="19"/>
                <w:szCs w:val="19"/>
                <w:lang w:eastAsia="en-US"/>
              </w:rPr>
            </w:pPr>
          </w:p>
        </w:tc>
      </w:tr>
      <w:tr w:rsidR="00422776" w:rsidRPr="002976FB" w14:paraId="68D75FC8" w14:textId="77777777" w:rsidTr="0063246D">
        <w:trPr>
          <w:gridAfter w:val="1"/>
          <w:wAfter w:w="2788" w:type="dxa"/>
          <w:trHeight w:val="1512"/>
        </w:trPr>
        <w:tc>
          <w:tcPr>
            <w:tcW w:w="2785" w:type="dxa"/>
          </w:tcPr>
          <w:p w14:paraId="043DB2EC" w14:textId="77777777" w:rsidR="00422776" w:rsidRPr="002976FB"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Arial"/>
                <w:sz w:val="19"/>
                <w:szCs w:val="19"/>
                <w:lang w:eastAsia="en-US"/>
              </w:rPr>
            </w:pPr>
            <w:r w:rsidRPr="002976FB">
              <w:rPr>
                <w:rFonts w:ascii="Cera PRO" w:eastAsiaTheme="minorHAnsi" w:hAnsi="Cera PRO" w:cs="Arial"/>
                <w:sz w:val="19"/>
                <w:szCs w:val="19"/>
                <w:lang w:eastAsia="en-US"/>
              </w:rPr>
              <w:t xml:space="preserve">Toepassen kennis </w:t>
            </w:r>
          </w:p>
          <w:p w14:paraId="4E05B3DE" w14:textId="77777777" w:rsidR="00422776" w:rsidRPr="002976FB"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Arial"/>
                <w:sz w:val="19"/>
                <w:szCs w:val="19"/>
                <w:lang w:eastAsia="en-US"/>
              </w:rPr>
            </w:pPr>
            <w:r w:rsidRPr="002976FB">
              <w:rPr>
                <w:rFonts w:ascii="Cera PRO" w:eastAsiaTheme="minorHAnsi" w:hAnsi="Cera PRO" w:cs="Arial"/>
                <w:sz w:val="19"/>
                <w:szCs w:val="19"/>
                <w:lang w:eastAsia="en-US"/>
              </w:rPr>
              <w:t xml:space="preserve">en inzicht </w:t>
            </w:r>
          </w:p>
        </w:tc>
        <w:tc>
          <w:tcPr>
            <w:tcW w:w="5545" w:type="dxa"/>
            <w:gridSpan w:val="2"/>
          </w:tcPr>
          <w:p w14:paraId="4BD224F6" w14:textId="77777777" w:rsidR="00422776" w:rsidRPr="002976FB"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Arial"/>
                <w:sz w:val="19"/>
                <w:szCs w:val="19"/>
                <w:lang w:eastAsia="en-US"/>
              </w:rPr>
            </w:pPr>
            <w:r w:rsidRPr="002976FB">
              <w:rPr>
                <w:rFonts w:ascii="Cera PRO" w:eastAsiaTheme="minorHAnsi" w:hAnsi="Cera PRO" w:cs="Arial"/>
                <w:sz w:val="19"/>
                <w:szCs w:val="19"/>
                <w:lang w:eastAsia="en-US"/>
              </w:rPr>
              <w:t>Is in staat om zijn/haar kennis en inzicht op dusdanige wijze toe te passen, dat dit een professionele benadering van zijn/haar werk of beroep laat zien, en beschikt verder over competenties voor het opstellen en verdiepen van  argumentaties en voor het oplossen van problemen op het vakgebied.</w:t>
            </w:r>
          </w:p>
          <w:p w14:paraId="57E0DEFC" w14:textId="77777777" w:rsidR="00422776" w:rsidRPr="002976FB"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Arial"/>
                <w:sz w:val="19"/>
                <w:szCs w:val="19"/>
                <w:lang w:eastAsia="en-US"/>
              </w:rPr>
            </w:pPr>
            <w:r w:rsidRPr="002976FB">
              <w:rPr>
                <w:rFonts w:ascii="Cera PRO" w:eastAsiaTheme="minorHAnsi" w:hAnsi="Cera PRO" w:cs="Arial"/>
                <w:sz w:val="19"/>
                <w:szCs w:val="19"/>
                <w:lang w:eastAsia="en-US"/>
              </w:rPr>
              <w:t xml:space="preserve"> </w:t>
            </w:r>
          </w:p>
        </w:tc>
      </w:tr>
      <w:tr w:rsidR="00422776" w:rsidRPr="002976FB" w14:paraId="0A2E0060" w14:textId="77777777" w:rsidTr="0063246D">
        <w:trPr>
          <w:gridAfter w:val="1"/>
          <w:wAfter w:w="2788" w:type="dxa"/>
          <w:trHeight w:val="1282"/>
        </w:trPr>
        <w:tc>
          <w:tcPr>
            <w:tcW w:w="2785" w:type="dxa"/>
          </w:tcPr>
          <w:p w14:paraId="29826DA0" w14:textId="77777777" w:rsidR="00422776" w:rsidRPr="002976FB"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Arial"/>
                <w:sz w:val="19"/>
                <w:szCs w:val="19"/>
                <w:lang w:eastAsia="en-US"/>
              </w:rPr>
            </w:pPr>
            <w:r w:rsidRPr="002976FB">
              <w:rPr>
                <w:rFonts w:ascii="Cera PRO" w:eastAsiaTheme="minorHAnsi" w:hAnsi="Cera PRO" w:cs="Arial"/>
                <w:sz w:val="19"/>
                <w:szCs w:val="19"/>
                <w:lang w:eastAsia="en-US"/>
              </w:rPr>
              <w:t xml:space="preserve">Oordeelsvorming </w:t>
            </w:r>
          </w:p>
        </w:tc>
        <w:tc>
          <w:tcPr>
            <w:tcW w:w="5545" w:type="dxa"/>
            <w:gridSpan w:val="2"/>
          </w:tcPr>
          <w:p w14:paraId="0BB4512B" w14:textId="77777777" w:rsidR="00422776" w:rsidRPr="002976FB"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Arial"/>
                <w:sz w:val="19"/>
                <w:szCs w:val="19"/>
                <w:lang w:eastAsia="en-US"/>
              </w:rPr>
            </w:pPr>
            <w:r w:rsidRPr="002976FB">
              <w:rPr>
                <w:rFonts w:ascii="Cera PRO" w:eastAsiaTheme="minorHAnsi" w:hAnsi="Cera PRO" w:cs="Arial"/>
                <w:sz w:val="19"/>
                <w:szCs w:val="19"/>
                <w:lang w:eastAsia="en-US"/>
              </w:rPr>
              <w:t xml:space="preserve">Is in staat om relevante gegevens te verzamelen en interpreteren (meestal op het vakgebied) met het doel een oordeel te vormen dat mede gebaseerd is op het afwegen van relevante sociaalmaatschappelijke, wetenschappelijke of ethische aspecten. </w:t>
            </w:r>
          </w:p>
          <w:p w14:paraId="1F9AA162" w14:textId="77777777" w:rsidR="00422776" w:rsidRPr="002976FB"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Arial"/>
                <w:sz w:val="19"/>
                <w:szCs w:val="19"/>
                <w:lang w:eastAsia="en-US"/>
              </w:rPr>
            </w:pPr>
          </w:p>
        </w:tc>
      </w:tr>
      <w:tr w:rsidR="00422776" w:rsidRPr="002976FB" w14:paraId="7A3AE323" w14:textId="77777777" w:rsidTr="0063246D">
        <w:trPr>
          <w:gridAfter w:val="1"/>
          <w:wAfter w:w="2788" w:type="dxa"/>
          <w:trHeight w:val="937"/>
        </w:trPr>
        <w:tc>
          <w:tcPr>
            <w:tcW w:w="2785" w:type="dxa"/>
          </w:tcPr>
          <w:p w14:paraId="21D11933" w14:textId="77777777" w:rsidR="00422776" w:rsidRPr="002976FB"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Arial"/>
                <w:sz w:val="19"/>
                <w:szCs w:val="19"/>
                <w:lang w:eastAsia="en-US"/>
              </w:rPr>
            </w:pPr>
            <w:r w:rsidRPr="002976FB">
              <w:rPr>
                <w:rFonts w:ascii="Cera PRO" w:eastAsiaTheme="minorHAnsi" w:hAnsi="Cera PRO" w:cs="Arial"/>
                <w:sz w:val="19"/>
                <w:szCs w:val="19"/>
                <w:lang w:eastAsia="en-US"/>
              </w:rPr>
              <w:t xml:space="preserve">Communicatie </w:t>
            </w:r>
          </w:p>
        </w:tc>
        <w:tc>
          <w:tcPr>
            <w:tcW w:w="5545" w:type="dxa"/>
            <w:gridSpan w:val="2"/>
          </w:tcPr>
          <w:p w14:paraId="6DC08773" w14:textId="77777777" w:rsidR="00422776" w:rsidRPr="002976FB"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Arial"/>
                <w:sz w:val="19"/>
                <w:szCs w:val="19"/>
                <w:lang w:eastAsia="en-US"/>
              </w:rPr>
            </w:pPr>
            <w:r w:rsidRPr="002976FB">
              <w:rPr>
                <w:rFonts w:ascii="Cera PRO" w:eastAsiaTheme="minorHAnsi" w:hAnsi="Cera PRO" w:cs="Arial"/>
                <w:sz w:val="19"/>
                <w:szCs w:val="19"/>
                <w:lang w:eastAsia="en-US"/>
              </w:rPr>
              <w:t xml:space="preserve">Is in staat om informatie, ideeën en oplossingen over te brengen op publiek bestaande uit specialisten of niet-specialisten. </w:t>
            </w:r>
          </w:p>
          <w:p w14:paraId="0E194363" w14:textId="77777777" w:rsidR="00422776" w:rsidRPr="002976FB"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Arial"/>
                <w:sz w:val="19"/>
                <w:szCs w:val="19"/>
                <w:lang w:eastAsia="en-US"/>
              </w:rPr>
            </w:pPr>
          </w:p>
        </w:tc>
      </w:tr>
      <w:tr w:rsidR="00422776" w:rsidRPr="002976FB" w14:paraId="788FECD8" w14:textId="77777777" w:rsidTr="0063246D">
        <w:trPr>
          <w:gridAfter w:val="1"/>
          <w:wAfter w:w="2788" w:type="dxa"/>
          <w:trHeight w:val="707"/>
        </w:trPr>
        <w:tc>
          <w:tcPr>
            <w:tcW w:w="2785" w:type="dxa"/>
          </w:tcPr>
          <w:p w14:paraId="40289C11" w14:textId="77777777" w:rsidR="00422776" w:rsidRPr="002976FB"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Arial"/>
                <w:sz w:val="19"/>
                <w:szCs w:val="19"/>
                <w:lang w:eastAsia="en-US"/>
              </w:rPr>
            </w:pPr>
            <w:r w:rsidRPr="002976FB">
              <w:rPr>
                <w:rFonts w:ascii="Cera PRO" w:eastAsiaTheme="minorHAnsi" w:hAnsi="Cera PRO" w:cs="Arial"/>
                <w:sz w:val="19"/>
                <w:szCs w:val="19"/>
                <w:lang w:eastAsia="en-US"/>
              </w:rPr>
              <w:t xml:space="preserve">Leervaardigheden </w:t>
            </w:r>
          </w:p>
        </w:tc>
        <w:tc>
          <w:tcPr>
            <w:tcW w:w="5545" w:type="dxa"/>
            <w:gridSpan w:val="2"/>
          </w:tcPr>
          <w:p w14:paraId="70F816CF" w14:textId="77777777" w:rsidR="00422776" w:rsidRPr="002976FB" w:rsidRDefault="00422776"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Arial"/>
                <w:sz w:val="19"/>
                <w:szCs w:val="19"/>
                <w:lang w:eastAsia="en-US"/>
              </w:rPr>
            </w:pPr>
            <w:r w:rsidRPr="002976FB">
              <w:rPr>
                <w:rFonts w:ascii="Cera PRO" w:eastAsiaTheme="minorHAnsi" w:hAnsi="Cera PRO" w:cs="Arial"/>
                <w:sz w:val="19"/>
                <w:szCs w:val="19"/>
                <w:lang w:eastAsia="en-US"/>
              </w:rPr>
              <w:t xml:space="preserve">Bezit de leervaardigheden die noodzakelijk zijn om een vervolgstudie die een hoog niveau van autonomie veronderstelt aan te gaan. </w:t>
            </w:r>
          </w:p>
        </w:tc>
      </w:tr>
    </w:tbl>
    <w:p w14:paraId="447E1F2B" w14:textId="77777777" w:rsidR="00422776" w:rsidRPr="002976FB" w:rsidRDefault="00422776" w:rsidP="0063246D">
      <w:pPr>
        <w:tabs>
          <w:tab w:val="left" w:pos="567"/>
        </w:tabs>
        <w:spacing w:line="269" w:lineRule="auto"/>
        <w:rPr>
          <w:rFonts w:ascii="Cera PRO" w:eastAsia="Arial" w:hAnsi="Cera PRO" w:cs="Arial"/>
          <w:sz w:val="19"/>
          <w:szCs w:val="19"/>
        </w:rPr>
      </w:pPr>
    </w:p>
    <w:p w14:paraId="1EE98257" w14:textId="77777777" w:rsidR="00422776" w:rsidRDefault="00422776">
      <w:pPr>
        <w:rPr>
          <w:rFonts w:ascii="Arial" w:eastAsia="Arial" w:hAnsi="Arial" w:cs="Arial"/>
          <w:b/>
          <w:sz w:val="22"/>
          <w:szCs w:val="20"/>
        </w:rPr>
      </w:pPr>
    </w:p>
    <w:p w14:paraId="6A7FA0E5" w14:textId="77777777" w:rsidR="00422776" w:rsidRDefault="00422776">
      <w:pPr>
        <w:rPr>
          <w:rFonts w:ascii="Arial" w:eastAsia="Arial" w:hAnsi="Arial" w:cs="Arial"/>
          <w:b/>
          <w:sz w:val="22"/>
          <w:szCs w:val="20"/>
        </w:rPr>
      </w:pPr>
    </w:p>
    <w:p w14:paraId="247D990F" w14:textId="02B36A03" w:rsidR="00F72003" w:rsidRDefault="00F72003">
      <w:pPr>
        <w:widowControl w:val="0"/>
        <w:spacing w:line="276" w:lineRule="auto"/>
        <w:rPr>
          <w:rFonts w:ascii="Arial" w:eastAsia="Arial" w:hAnsi="Arial" w:cs="Arial"/>
          <w:sz w:val="20"/>
          <w:szCs w:val="20"/>
        </w:rPr>
        <w:sectPr w:rsidR="00F72003" w:rsidSect="00F874D6">
          <w:footerReference w:type="default" r:id="rId74"/>
          <w:headerReference w:type="first" r:id="rId75"/>
          <w:pgSz w:w="11906" w:h="16838" w:code="9"/>
          <w:pgMar w:top="1418" w:right="1440" w:bottom="851" w:left="1440" w:header="0" w:footer="652" w:gutter="0"/>
          <w:pgNumType w:start="1"/>
          <w:cols w:space="708"/>
          <w:titlePg/>
        </w:sectPr>
      </w:pPr>
    </w:p>
    <w:p w14:paraId="71C2A18F" w14:textId="0648BBA6" w:rsidR="001C5203" w:rsidRPr="00810177" w:rsidRDefault="00337213" w:rsidP="009D0FF6">
      <w:pPr>
        <w:pStyle w:val="Kop2"/>
        <w:spacing w:before="120" w:line="276" w:lineRule="auto"/>
        <w:rPr>
          <w:rFonts w:ascii="Cera PRO" w:eastAsia="Arial" w:hAnsi="Cera PRO" w:cs="Arial"/>
          <w:color w:val="000000"/>
          <w:sz w:val="20"/>
          <w:szCs w:val="20"/>
        </w:rPr>
      </w:pPr>
      <w:r>
        <w:rPr>
          <w:rFonts w:ascii="Arial" w:eastAsia="Arial" w:hAnsi="Arial" w:cs="Arial"/>
          <w:b w:val="0"/>
          <w:noProof/>
        </w:rPr>
        <w:lastRenderedPageBreak/>
        <w:drawing>
          <wp:anchor distT="0" distB="0" distL="114300" distR="114300" simplePos="0" relativeHeight="251769856" behindDoc="0" locked="0" layoutInCell="1" allowOverlap="1" wp14:anchorId="721ED451" wp14:editId="60C5069A">
            <wp:simplePos x="0" y="0"/>
            <wp:positionH relativeFrom="margin">
              <wp:posOffset>7498080</wp:posOffset>
            </wp:positionH>
            <wp:positionV relativeFrom="paragraph">
              <wp:posOffset>0</wp:posOffset>
            </wp:positionV>
            <wp:extent cx="1499870" cy="1164590"/>
            <wp:effectExtent l="0" t="0" r="5080" b="0"/>
            <wp:wrapSquare wrapText="bothSides"/>
            <wp:docPr id="47" name="Afbeelding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499870" cy="1164590"/>
                    </a:xfrm>
                    <a:prstGeom prst="rect">
                      <a:avLst/>
                    </a:prstGeom>
                    <a:noFill/>
                  </pic:spPr>
                </pic:pic>
              </a:graphicData>
            </a:graphic>
          </wp:anchor>
        </w:drawing>
      </w:r>
    </w:p>
    <w:p w14:paraId="52BCE0BC" w14:textId="0F673AD5" w:rsidR="001C5203" w:rsidRPr="00810177" w:rsidRDefault="001C5203">
      <w:pPr>
        <w:spacing w:line="288" w:lineRule="auto"/>
        <w:rPr>
          <w:rFonts w:ascii="Cera PRO" w:eastAsia="Arial" w:hAnsi="Cera PRO" w:cs="Arial"/>
          <w:b/>
          <w:sz w:val="22"/>
          <w:szCs w:val="20"/>
        </w:rPr>
      </w:pPr>
      <w:r w:rsidRPr="00810177">
        <w:rPr>
          <w:rFonts w:ascii="Cera PRO" w:eastAsia="Arial" w:hAnsi="Cera PRO" w:cs="Arial"/>
          <w:b/>
          <w:sz w:val="22"/>
          <w:szCs w:val="20"/>
        </w:rPr>
        <w:t>BIJLAGE B</w:t>
      </w:r>
    </w:p>
    <w:p w14:paraId="33067AD1" w14:textId="77777777" w:rsidR="001C5203" w:rsidRPr="00810177" w:rsidRDefault="001C5203">
      <w:pPr>
        <w:spacing w:line="288" w:lineRule="auto"/>
        <w:rPr>
          <w:rFonts w:ascii="Cera PRO" w:eastAsia="Arial" w:hAnsi="Cera PRO" w:cs="Arial"/>
          <w:b/>
          <w:sz w:val="20"/>
          <w:szCs w:val="20"/>
        </w:rPr>
      </w:pPr>
    </w:p>
    <w:p w14:paraId="1AA27AB2" w14:textId="77777777" w:rsidR="001C5203" w:rsidRPr="00810177" w:rsidRDefault="001C5203">
      <w:pPr>
        <w:spacing w:line="288" w:lineRule="auto"/>
        <w:rPr>
          <w:rFonts w:ascii="Cera PRO" w:eastAsia="Arial" w:hAnsi="Cera PRO" w:cs="Arial"/>
          <w:b/>
          <w:sz w:val="20"/>
          <w:szCs w:val="20"/>
        </w:rPr>
      </w:pPr>
    </w:p>
    <w:p w14:paraId="6649BF2D" w14:textId="77777777" w:rsidR="001C5203" w:rsidRPr="00810177" w:rsidRDefault="001C5203">
      <w:pPr>
        <w:spacing w:line="288" w:lineRule="auto"/>
        <w:rPr>
          <w:rFonts w:ascii="Cera PRO" w:eastAsia="Arial" w:hAnsi="Cera PRO" w:cs="Arial"/>
          <w:b/>
          <w:sz w:val="22"/>
          <w:szCs w:val="20"/>
        </w:rPr>
      </w:pPr>
      <w:r w:rsidRPr="00810177">
        <w:rPr>
          <w:rFonts w:ascii="Cera PRO" w:eastAsia="Arial" w:hAnsi="Cera PRO" w:cs="Arial"/>
          <w:b/>
          <w:sz w:val="22"/>
          <w:szCs w:val="20"/>
        </w:rPr>
        <w:t>CHECKLIST</w:t>
      </w:r>
    </w:p>
    <w:p w14:paraId="36380A40" w14:textId="77777777" w:rsidR="001C5203" w:rsidRPr="00810177" w:rsidRDefault="001C5203">
      <w:pPr>
        <w:spacing w:line="288" w:lineRule="auto"/>
        <w:rPr>
          <w:rFonts w:ascii="Cera PRO" w:eastAsia="Arial" w:hAnsi="Cera PRO" w:cs="Arial"/>
          <w:sz w:val="20"/>
          <w:szCs w:val="20"/>
        </w:rPr>
      </w:pPr>
    </w:p>
    <w:p w14:paraId="1EEDF81E" w14:textId="77777777" w:rsidR="001C5203" w:rsidRPr="00810177" w:rsidRDefault="001C5203">
      <w:pPr>
        <w:spacing w:line="288" w:lineRule="auto"/>
        <w:rPr>
          <w:rFonts w:ascii="Cera PRO" w:eastAsia="Arial" w:hAnsi="Cera PRO" w:cs="Arial"/>
          <w:sz w:val="20"/>
          <w:szCs w:val="20"/>
        </w:rPr>
      </w:pPr>
      <w:r w:rsidRPr="00810177">
        <w:rPr>
          <w:rFonts w:ascii="Cera PRO" w:eastAsia="Arial" w:hAnsi="Cera PRO" w:cs="Arial"/>
          <w:sz w:val="20"/>
          <w:szCs w:val="20"/>
        </w:rPr>
        <w:t xml:space="preserve">Op de volgende bladzijden vind je een schema waarin de in bijlage A genoemde criteria gerubriceerd zijn naar competentie. </w:t>
      </w:r>
    </w:p>
    <w:p w14:paraId="2A545996" w14:textId="77777777" w:rsidR="001C5203" w:rsidRPr="00810177" w:rsidRDefault="001C5203">
      <w:pPr>
        <w:spacing w:line="288" w:lineRule="auto"/>
        <w:rPr>
          <w:rFonts w:ascii="Cera PRO" w:eastAsia="Arial" w:hAnsi="Cera PRO" w:cs="Arial"/>
          <w:sz w:val="20"/>
          <w:szCs w:val="20"/>
        </w:rPr>
      </w:pPr>
      <w:r w:rsidRPr="00810177">
        <w:rPr>
          <w:rFonts w:ascii="Cera PRO" w:eastAsia="Arial" w:hAnsi="Cera PRO" w:cs="Arial"/>
          <w:sz w:val="20"/>
          <w:szCs w:val="20"/>
        </w:rPr>
        <w:t>Het is de bedoeling dat je in de kolommen met de beroepsproducten kruisjes gaat zetten die aangeven in welke van de volgende beroepsproducten je welke beoordelingscriteria wilt gaan laten zien:</w:t>
      </w:r>
    </w:p>
    <w:p w14:paraId="00FD9C4C" w14:textId="77777777" w:rsidR="001C5203" w:rsidRPr="00810177" w:rsidRDefault="001C5203" w:rsidP="009D3686">
      <w:pPr>
        <w:numPr>
          <w:ilvl w:val="0"/>
          <w:numId w:val="36"/>
        </w:numPr>
        <w:spacing w:line="288" w:lineRule="auto"/>
        <w:contextualSpacing/>
        <w:rPr>
          <w:rFonts w:ascii="Cera PRO" w:hAnsi="Cera PRO"/>
          <w:sz w:val="20"/>
          <w:szCs w:val="20"/>
        </w:rPr>
      </w:pPr>
      <w:r w:rsidRPr="00810177">
        <w:rPr>
          <w:rFonts w:ascii="Cera PRO" w:eastAsia="Arial" w:hAnsi="Cera PRO" w:cs="Arial"/>
          <w:sz w:val="20"/>
          <w:szCs w:val="20"/>
        </w:rPr>
        <w:t>In beeld</w:t>
      </w:r>
    </w:p>
    <w:p w14:paraId="1C61CA0E" w14:textId="77777777" w:rsidR="001C5203" w:rsidRPr="00810177" w:rsidRDefault="001C5203" w:rsidP="009D3686">
      <w:pPr>
        <w:numPr>
          <w:ilvl w:val="0"/>
          <w:numId w:val="36"/>
        </w:numPr>
        <w:spacing w:line="288" w:lineRule="auto"/>
        <w:contextualSpacing/>
        <w:rPr>
          <w:rFonts w:ascii="Cera PRO" w:hAnsi="Cera PRO"/>
          <w:sz w:val="20"/>
          <w:szCs w:val="20"/>
        </w:rPr>
      </w:pPr>
      <w:r w:rsidRPr="00810177">
        <w:rPr>
          <w:rFonts w:ascii="Cera PRO" w:eastAsia="Arial" w:hAnsi="Cera PRO" w:cs="Arial"/>
          <w:sz w:val="20"/>
          <w:szCs w:val="20"/>
        </w:rPr>
        <w:t>Aan de slag</w:t>
      </w:r>
    </w:p>
    <w:p w14:paraId="6E9148A3" w14:textId="77777777" w:rsidR="001C5203" w:rsidRPr="00810177" w:rsidRDefault="001C5203" w:rsidP="009D3686">
      <w:pPr>
        <w:numPr>
          <w:ilvl w:val="0"/>
          <w:numId w:val="36"/>
        </w:numPr>
        <w:spacing w:line="288" w:lineRule="auto"/>
        <w:contextualSpacing/>
        <w:rPr>
          <w:rFonts w:ascii="Cera PRO" w:hAnsi="Cera PRO"/>
          <w:sz w:val="20"/>
          <w:szCs w:val="20"/>
        </w:rPr>
      </w:pPr>
      <w:r w:rsidRPr="00810177">
        <w:rPr>
          <w:rFonts w:ascii="Cera PRO" w:eastAsia="Arial" w:hAnsi="Cera PRO" w:cs="Arial"/>
          <w:sz w:val="20"/>
          <w:szCs w:val="20"/>
        </w:rPr>
        <w:t>De diepte in</w:t>
      </w:r>
    </w:p>
    <w:p w14:paraId="569C7A7B" w14:textId="77777777" w:rsidR="001C5203" w:rsidRPr="00810177" w:rsidRDefault="001C5203" w:rsidP="009D3686">
      <w:pPr>
        <w:numPr>
          <w:ilvl w:val="0"/>
          <w:numId w:val="36"/>
        </w:numPr>
        <w:spacing w:line="288" w:lineRule="auto"/>
        <w:contextualSpacing/>
        <w:rPr>
          <w:rFonts w:ascii="Cera PRO" w:hAnsi="Cera PRO"/>
          <w:sz w:val="20"/>
          <w:szCs w:val="20"/>
        </w:rPr>
      </w:pPr>
      <w:r w:rsidRPr="00810177">
        <w:rPr>
          <w:rFonts w:ascii="Cera PRO" w:eastAsia="Arial" w:hAnsi="Cera PRO" w:cs="Arial"/>
          <w:sz w:val="20"/>
          <w:szCs w:val="20"/>
        </w:rPr>
        <w:t>In digitale vorm</w:t>
      </w:r>
    </w:p>
    <w:p w14:paraId="4C139A13" w14:textId="77777777" w:rsidR="001C5203" w:rsidRPr="00810177" w:rsidRDefault="001C5203" w:rsidP="009D3686">
      <w:pPr>
        <w:numPr>
          <w:ilvl w:val="0"/>
          <w:numId w:val="36"/>
        </w:numPr>
        <w:spacing w:line="288" w:lineRule="auto"/>
        <w:contextualSpacing/>
        <w:rPr>
          <w:rFonts w:ascii="Cera PRO" w:hAnsi="Cera PRO"/>
          <w:sz w:val="20"/>
          <w:szCs w:val="20"/>
        </w:rPr>
      </w:pPr>
      <w:r w:rsidRPr="00810177">
        <w:rPr>
          <w:rFonts w:ascii="Cera PRO" w:eastAsia="Arial" w:hAnsi="Cera PRO" w:cs="Arial"/>
          <w:sz w:val="20"/>
          <w:szCs w:val="20"/>
        </w:rPr>
        <w:t xml:space="preserve">Naar keuze; ……. </w:t>
      </w:r>
    </w:p>
    <w:p w14:paraId="308229E8" w14:textId="77777777" w:rsidR="009B10F2" w:rsidRDefault="009B10F2" w:rsidP="009B10F2">
      <w:pPr>
        <w:spacing w:line="288" w:lineRule="auto"/>
        <w:ind w:left="360"/>
        <w:contextualSpacing/>
        <w:rPr>
          <w:rFonts w:ascii="Cera PRO" w:hAnsi="Cera PRO"/>
          <w:sz w:val="20"/>
          <w:szCs w:val="20"/>
        </w:rPr>
      </w:pPr>
      <w:r>
        <w:rPr>
          <w:rFonts w:ascii="Cera PRO" w:eastAsia="Arial" w:hAnsi="Cera PRO" w:cs="Arial"/>
          <w:sz w:val="20"/>
          <w:szCs w:val="20"/>
        </w:rPr>
        <w:t>-</w:t>
      </w:r>
      <w:r>
        <w:rPr>
          <w:rFonts w:ascii="Cera PRO" w:eastAsia="Arial" w:hAnsi="Cera PRO" w:cs="Arial"/>
          <w:sz w:val="20"/>
          <w:szCs w:val="20"/>
        </w:rPr>
        <w:tab/>
      </w:r>
      <w:r w:rsidR="001C5203" w:rsidRPr="00810177">
        <w:rPr>
          <w:rFonts w:ascii="Cera PRO" w:eastAsia="Arial" w:hAnsi="Cera PRO" w:cs="Arial"/>
          <w:sz w:val="20"/>
          <w:szCs w:val="20"/>
        </w:rPr>
        <w:t>Op pad in de BVE</w:t>
      </w:r>
    </w:p>
    <w:p w14:paraId="5CA152BD" w14:textId="618783BA" w:rsidR="001C5203" w:rsidRDefault="009B10F2" w:rsidP="009B10F2">
      <w:pPr>
        <w:spacing w:line="288" w:lineRule="auto"/>
        <w:ind w:left="360"/>
        <w:contextualSpacing/>
        <w:rPr>
          <w:rFonts w:ascii="Cera PRO" w:eastAsia="Arial" w:hAnsi="Cera PRO" w:cs="Arial"/>
          <w:sz w:val="20"/>
          <w:szCs w:val="20"/>
        </w:rPr>
      </w:pPr>
      <w:r>
        <w:rPr>
          <w:rFonts w:ascii="Cera PRO" w:eastAsia="Arial" w:hAnsi="Cera PRO" w:cs="Arial"/>
          <w:sz w:val="20"/>
          <w:szCs w:val="20"/>
        </w:rPr>
        <w:t>-</w:t>
      </w:r>
      <w:r>
        <w:rPr>
          <w:rFonts w:ascii="Cera PRO" w:eastAsia="Arial" w:hAnsi="Cera PRO" w:cs="Arial"/>
          <w:sz w:val="20"/>
          <w:szCs w:val="20"/>
        </w:rPr>
        <w:tab/>
      </w:r>
      <w:r w:rsidR="001C5203" w:rsidRPr="00810177">
        <w:rPr>
          <w:rFonts w:ascii="Cera PRO" w:eastAsia="Arial" w:hAnsi="Cera PRO" w:cs="Arial"/>
          <w:sz w:val="20"/>
          <w:szCs w:val="20"/>
        </w:rPr>
        <w:t>Toetsen en beoordelen</w:t>
      </w:r>
    </w:p>
    <w:p w14:paraId="26D56BE9" w14:textId="37AA4DC8" w:rsidR="009B10F2" w:rsidRPr="000670A5" w:rsidRDefault="009B10F2" w:rsidP="009B10F2">
      <w:pPr>
        <w:spacing w:line="288" w:lineRule="auto"/>
        <w:ind w:left="360"/>
        <w:contextualSpacing/>
        <w:rPr>
          <w:rFonts w:ascii="Cera PRO" w:hAnsi="Cera PRO"/>
          <w:sz w:val="20"/>
          <w:szCs w:val="20"/>
        </w:rPr>
      </w:pPr>
      <w:r>
        <w:rPr>
          <w:rFonts w:ascii="Cera PRO" w:eastAsia="Arial" w:hAnsi="Cera PRO" w:cs="Arial"/>
          <w:sz w:val="20"/>
          <w:szCs w:val="20"/>
        </w:rPr>
        <w:t>-</w:t>
      </w:r>
      <w:r>
        <w:rPr>
          <w:rFonts w:ascii="Cera PRO" w:eastAsia="Arial" w:hAnsi="Cera PRO" w:cs="Arial"/>
          <w:sz w:val="20"/>
          <w:szCs w:val="20"/>
        </w:rPr>
        <w:tab/>
        <w:t>…….</w:t>
      </w:r>
    </w:p>
    <w:p w14:paraId="1B7C53E3" w14:textId="77777777" w:rsidR="001C5203" w:rsidRPr="00810177" w:rsidRDefault="001C5203">
      <w:pPr>
        <w:spacing w:line="288" w:lineRule="auto"/>
        <w:rPr>
          <w:rFonts w:ascii="Cera PRO" w:eastAsia="Arial" w:hAnsi="Cera PRO" w:cs="Arial"/>
          <w:sz w:val="20"/>
          <w:szCs w:val="20"/>
        </w:rPr>
      </w:pPr>
    </w:p>
    <w:p w14:paraId="0BAAD9A0" w14:textId="77777777" w:rsidR="001C5203" w:rsidRPr="00810177" w:rsidRDefault="001C5203">
      <w:pPr>
        <w:spacing w:line="288" w:lineRule="auto"/>
        <w:rPr>
          <w:rFonts w:ascii="Cera PRO" w:eastAsia="Arial" w:hAnsi="Cera PRO" w:cs="Arial"/>
          <w:sz w:val="20"/>
          <w:szCs w:val="20"/>
        </w:rPr>
      </w:pPr>
      <w:r w:rsidRPr="00810177">
        <w:rPr>
          <w:rFonts w:ascii="Cera PRO" w:eastAsia="Arial" w:hAnsi="Cera PRO" w:cs="Arial"/>
          <w:sz w:val="20"/>
          <w:szCs w:val="20"/>
        </w:rPr>
        <w:t xml:space="preserve">Een criterium kan in verschillende beroepsproducten terugkomen. Ook kan het zijn dat je gedurende de uitwerking van de beroepsproducten er wijzigingen aanbrengt. Per beroepsproduct lever je steeds een ingevulde bijlage B aan. </w:t>
      </w:r>
    </w:p>
    <w:p w14:paraId="346B7E68" w14:textId="77777777" w:rsidR="001C5203" w:rsidRPr="00810177" w:rsidRDefault="001C5203">
      <w:pPr>
        <w:spacing w:line="288" w:lineRule="auto"/>
        <w:rPr>
          <w:rFonts w:ascii="Cera PRO" w:eastAsia="Arial" w:hAnsi="Cera PRO" w:cs="Arial"/>
          <w:sz w:val="20"/>
          <w:szCs w:val="20"/>
        </w:rPr>
      </w:pPr>
    </w:p>
    <w:p w14:paraId="1ADD26DD" w14:textId="77777777" w:rsidR="001C5203" w:rsidRPr="00810177" w:rsidRDefault="001C5203">
      <w:pPr>
        <w:spacing w:line="288" w:lineRule="auto"/>
        <w:rPr>
          <w:rFonts w:ascii="Cera PRO" w:eastAsia="Arial" w:hAnsi="Cera PRO" w:cs="Arial"/>
          <w:sz w:val="20"/>
          <w:szCs w:val="20"/>
        </w:rPr>
      </w:pPr>
      <w:r w:rsidRPr="00810177">
        <w:rPr>
          <w:rFonts w:ascii="Cera PRO" w:eastAsia="Arial" w:hAnsi="Cera PRO" w:cs="Arial"/>
          <w:sz w:val="20"/>
          <w:szCs w:val="20"/>
        </w:rPr>
        <w:t xml:space="preserve">Optioneel zie je enkele suggesties staan, welke beoordelingscriteria je waar zou kunnen verbinden. Je kan er ook voor kiezen om geheel naar eigen keuze de beoordelingscriteria in te delen. </w:t>
      </w:r>
    </w:p>
    <w:p w14:paraId="31289FE9" w14:textId="77777777" w:rsidR="001C5203" w:rsidRPr="00810177" w:rsidRDefault="001C5203">
      <w:pPr>
        <w:rPr>
          <w:rFonts w:ascii="Cera PRO" w:hAnsi="Cera PRO"/>
        </w:rPr>
      </w:pPr>
      <w:r w:rsidRPr="00810177">
        <w:rPr>
          <w:rFonts w:ascii="Cera PRO" w:hAnsi="Cera PRO"/>
        </w:rPr>
        <w:br w:type="page"/>
      </w:r>
    </w:p>
    <w:p w14:paraId="7E8B8D40" w14:textId="77777777" w:rsidR="001C5203" w:rsidRPr="00810177" w:rsidRDefault="001C5203">
      <w:pPr>
        <w:widowControl w:val="0"/>
        <w:spacing w:line="276" w:lineRule="auto"/>
        <w:rPr>
          <w:rFonts w:ascii="Cera PRO" w:hAnsi="Cera PRO"/>
        </w:rPr>
        <w:sectPr w:rsidR="001C5203" w:rsidRPr="00810177" w:rsidSect="001C5203">
          <w:headerReference w:type="even" r:id="rId76"/>
          <w:headerReference w:type="default" r:id="rId77"/>
          <w:footerReference w:type="default" r:id="rId78"/>
          <w:headerReference w:type="first" r:id="rId79"/>
          <w:pgSz w:w="16838" w:h="11906" w:orient="landscape"/>
          <w:pgMar w:top="1440" w:right="1418" w:bottom="1440" w:left="851" w:header="0" w:footer="708" w:gutter="0"/>
          <w:cols w:space="708"/>
          <w:docGrid w:linePitch="326"/>
        </w:sectPr>
      </w:pPr>
    </w:p>
    <w:tbl>
      <w:tblPr>
        <w:tblW w:w="15769" w:type="dxa"/>
        <w:tblInd w:w="-34" w:type="dxa"/>
        <w:tblLayout w:type="fixed"/>
        <w:tblLook w:val="04A0" w:firstRow="1" w:lastRow="0" w:firstColumn="1" w:lastColumn="0" w:noHBand="0" w:noVBand="1"/>
      </w:tblPr>
      <w:tblGrid>
        <w:gridCol w:w="8092"/>
        <w:gridCol w:w="873"/>
        <w:gridCol w:w="708"/>
        <w:gridCol w:w="993"/>
        <w:gridCol w:w="992"/>
        <w:gridCol w:w="992"/>
        <w:gridCol w:w="906"/>
        <w:gridCol w:w="795"/>
        <w:gridCol w:w="1418"/>
      </w:tblGrid>
      <w:tr w:rsidR="001C5203" w:rsidRPr="00810177" w14:paraId="585DE2CD" w14:textId="77777777" w:rsidTr="0063246D">
        <w:tc>
          <w:tcPr>
            <w:tcW w:w="14351" w:type="dxa"/>
            <w:gridSpan w:val="8"/>
            <w:tcBorders>
              <w:bottom w:val="single" w:sz="4" w:space="0" w:color="auto"/>
            </w:tcBorders>
            <w:shd w:val="clear" w:color="auto" w:fill="auto"/>
          </w:tcPr>
          <w:p w14:paraId="4AB6C7C3" w14:textId="17AFB33F" w:rsidR="001C5203" w:rsidRDefault="001C5203" w:rsidP="0063246D">
            <w:pPr>
              <w:rPr>
                <w:rFonts w:ascii="Cera PRO" w:hAnsi="Cera PRO" w:cs="Arial"/>
                <w:b/>
                <w:color w:val="auto"/>
              </w:rPr>
            </w:pPr>
            <w:r w:rsidRPr="009B10F2">
              <w:rPr>
                <w:rFonts w:ascii="Cera PRO" w:hAnsi="Cera PRO" w:cs="Arial"/>
                <w:b/>
                <w:color w:val="auto"/>
              </w:rPr>
              <w:lastRenderedPageBreak/>
              <w:t>Chec</w:t>
            </w:r>
            <w:r w:rsidR="00216762">
              <w:rPr>
                <w:rFonts w:ascii="Cera PRO" w:hAnsi="Cera PRO" w:cs="Arial"/>
                <w:b/>
                <w:color w:val="auto"/>
              </w:rPr>
              <w:t xml:space="preserve"> </w:t>
            </w:r>
            <w:r w:rsidRPr="009B10F2">
              <w:rPr>
                <w:rFonts w:ascii="Cera PRO" w:hAnsi="Cera PRO" w:cs="Arial"/>
                <w:b/>
                <w:color w:val="auto"/>
              </w:rPr>
              <w:t>klist Zichtbaarheid Kwalificatie-eisen binnen beroepsproducten</w:t>
            </w:r>
          </w:p>
          <w:p w14:paraId="5C54FB4F" w14:textId="02D488B6" w:rsidR="00635984" w:rsidRPr="00635984" w:rsidRDefault="00635984" w:rsidP="0063246D">
            <w:pPr>
              <w:rPr>
                <w:rFonts w:ascii="Cera PRO" w:hAnsi="Cera PRO" w:cs="Arial"/>
                <w:b/>
                <w:color w:val="auto"/>
                <w:sz w:val="22"/>
                <w:szCs w:val="22"/>
              </w:rPr>
            </w:pPr>
            <w:r>
              <w:rPr>
                <w:rFonts w:ascii="Cera PRO" w:hAnsi="Cera PRO" w:cs="Arial"/>
                <w:b/>
                <w:color w:val="auto"/>
                <w:sz w:val="22"/>
                <w:szCs w:val="22"/>
              </w:rPr>
              <w:t>(</w:t>
            </w:r>
            <w:r w:rsidRPr="00635984">
              <w:rPr>
                <w:rFonts w:ascii="Cera PRO" w:hAnsi="Cera PRO" w:cs="Arial"/>
                <w:b/>
                <w:color w:val="auto"/>
                <w:sz w:val="22"/>
                <w:szCs w:val="22"/>
              </w:rPr>
              <w:t>Wanneer je route c volgt maak je in jouw route de taken zichtbaar</w:t>
            </w:r>
            <w:r>
              <w:rPr>
                <w:rFonts w:ascii="Cera PRO" w:hAnsi="Cera PRO" w:cs="Arial"/>
                <w:b/>
                <w:color w:val="auto"/>
                <w:sz w:val="22"/>
                <w:szCs w:val="22"/>
              </w:rPr>
              <w:t>)</w:t>
            </w:r>
          </w:p>
          <w:p w14:paraId="611A52E3" w14:textId="0AC8CB05" w:rsidR="001C5203" w:rsidRPr="009B10F2" w:rsidRDefault="001C5203" w:rsidP="0063246D">
            <w:pPr>
              <w:rPr>
                <w:rFonts w:ascii="Cera PRO" w:hAnsi="Cera PRO" w:cs="Arial"/>
                <w:color w:val="auto"/>
                <w:sz w:val="18"/>
                <w:szCs w:val="18"/>
              </w:rPr>
            </w:pPr>
            <w:r w:rsidRPr="009B10F2">
              <w:rPr>
                <w:rFonts w:ascii="Cera PRO" w:hAnsi="Cera PRO" w:cs="Arial"/>
                <w:color w:val="auto"/>
                <w:sz w:val="18"/>
                <w:szCs w:val="18"/>
              </w:rPr>
              <w:t>(versie voorjaar 201</w:t>
            </w:r>
            <w:r w:rsidR="00635984">
              <w:rPr>
                <w:rFonts w:ascii="Cera PRO" w:hAnsi="Cera PRO" w:cs="Arial"/>
                <w:color w:val="auto"/>
                <w:sz w:val="18"/>
                <w:szCs w:val="18"/>
              </w:rPr>
              <w:t>9</w:t>
            </w:r>
            <w:r w:rsidRPr="009B10F2">
              <w:rPr>
                <w:rFonts w:ascii="Cera PRO" w:hAnsi="Cera PRO" w:cs="Arial"/>
                <w:color w:val="auto"/>
                <w:sz w:val="18"/>
                <w:szCs w:val="18"/>
              </w:rPr>
              <w:t>)</w:t>
            </w:r>
          </w:p>
          <w:p w14:paraId="49EAC081" w14:textId="77777777" w:rsidR="001C5203" w:rsidRPr="009B10F2" w:rsidRDefault="001C5203" w:rsidP="0063246D">
            <w:pPr>
              <w:rPr>
                <w:rFonts w:ascii="Cera PRO" w:hAnsi="Cera PRO" w:cs="Arial"/>
                <w:color w:val="auto"/>
                <w:sz w:val="18"/>
                <w:szCs w:val="18"/>
              </w:rPr>
            </w:pPr>
          </w:p>
        </w:tc>
        <w:tc>
          <w:tcPr>
            <w:tcW w:w="1418" w:type="dxa"/>
            <w:tcBorders>
              <w:bottom w:val="single" w:sz="4" w:space="0" w:color="auto"/>
            </w:tcBorders>
            <w:shd w:val="clear" w:color="auto" w:fill="auto"/>
          </w:tcPr>
          <w:p w14:paraId="4DE8003C" w14:textId="77777777" w:rsidR="001C5203" w:rsidRPr="00810177" w:rsidRDefault="001C5203" w:rsidP="0063246D">
            <w:pPr>
              <w:jc w:val="center"/>
              <w:rPr>
                <w:rFonts w:ascii="Cera PRO" w:hAnsi="Cera PRO" w:cs="Arial"/>
                <w:b/>
              </w:rPr>
            </w:pPr>
          </w:p>
        </w:tc>
      </w:tr>
      <w:tr w:rsidR="001C5203" w:rsidRPr="00810177" w14:paraId="000413B5" w14:textId="77777777" w:rsidTr="0063246D">
        <w:tc>
          <w:tcPr>
            <w:tcW w:w="8092" w:type="dxa"/>
            <w:tcBorders>
              <w:bottom w:val="single" w:sz="4" w:space="0" w:color="auto"/>
            </w:tcBorders>
            <w:shd w:val="clear" w:color="auto" w:fill="000000"/>
          </w:tcPr>
          <w:p w14:paraId="24D2A69E" w14:textId="77777777" w:rsidR="001C5203" w:rsidRPr="009B10F2" w:rsidRDefault="001C5203" w:rsidP="0063246D">
            <w:pPr>
              <w:jc w:val="center"/>
              <w:rPr>
                <w:rFonts w:ascii="Cera PRO" w:hAnsi="Cera PRO" w:cs="Arial"/>
                <w:b/>
                <w:color w:val="auto"/>
              </w:rPr>
            </w:pPr>
            <w:r w:rsidRPr="009B10F2">
              <w:rPr>
                <w:rFonts w:ascii="Cera PRO" w:hAnsi="Cera PRO" w:cs="Arial"/>
                <w:b/>
                <w:color w:val="auto"/>
              </w:rPr>
              <w:t>CHECKLIST</w:t>
            </w:r>
          </w:p>
          <w:p w14:paraId="404ED490" w14:textId="77777777" w:rsidR="001C5203" w:rsidRPr="009B10F2" w:rsidRDefault="001C5203" w:rsidP="0063246D">
            <w:pPr>
              <w:jc w:val="center"/>
              <w:rPr>
                <w:rFonts w:ascii="Cera PRO" w:hAnsi="Cera PRO" w:cs="Arial"/>
                <w:b/>
                <w:color w:val="auto"/>
              </w:rPr>
            </w:pPr>
            <w:r w:rsidRPr="009B10F2">
              <w:rPr>
                <w:rFonts w:ascii="Cera PRO" w:hAnsi="Cera PRO" w:cs="Arial"/>
                <w:b/>
                <w:color w:val="auto"/>
              </w:rPr>
              <w:t xml:space="preserve">ZICHTBAARHEID KWALIFICATIE-EISEN BINNEN </w:t>
            </w:r>
          </w:p>
          <w:p w14:paraId="2B3D77FF" w14:textId="77777777" w:rsidR="001C5203" w:rsidRPr="009B10F2" w:rsidRDefault="001C5203" w:rsidP="0063246D">
            <w:pPr>
              <w:jc w:val="center"/>
              <w:rPr>
                <w:rFonts w:ascii="Cera PRO" w:hAnsi="Cera PRO" w:cs="Arial"/>
                <w:b/>
                <w:color w:val="auto"/>
              </w:rPr>
            </w:pPr>
            <w:r w:rsidRPr="009B10F2">
              <w:rPr>
                <w:rFonts w:ascii="Cera PRO" w:hAnsi="Cera PRO" w:cs="Arial"/>
                <w:b/>
                <w:color w:val="auto"/>
              </w:rPr>
              <w:t>BEROEPSPRODUCTEN</w:t>
            </w:r>
          </w:p>
        </w:tc>
        <w:tc>
          <w:tcPr>
            <w:tcW w:w="873" w:type="dxa"/>
            <w:tcBorders>
              <w:bottom w:val="single" w:sz="4" w:space="0" w:color="auto"/>
            </w:tcBorders>
            <w:shd w:val="clear" w:color="auto" w:fill="000000" w:themeFill="text1"/>
          </w:tcPr>
          <w:p w14:paraId="703149C0" w14:textId="77777777" w:rsidR="001C5203" w:rsidRPr="00BF5169" w:rsidRDefault="001C5203" w:rsidP="0063246D">
            <w:pPr>
              <w:jc w:val="center"/>
              <w:rPr>
                <w:rFonts w:ascii="Cera PRO" w:hAnsi="Cera PRO" w:cs="Arial"/>
                <w:b/>
                <w:color w:val="FFFFFF" w:themeColor="background1"/>
                <w:sz w:val="20"/>
                <w:szCs w:val="20"/>
              </w:rPr>
            </w:pPr>
          </w:p>
          <w:p w14:paraId="2DE73BF8" w14:textId="77777777" w:rsidR="001C5203" w:rsidRPr="00BF5169" w:rsidRDefault="001C5203" w:rsidP="0063246D">
            <w:pPr>
              <w:jc w:val="center"/>
              <w:rPr>
                <w:rFonts w:ascii="Cera PRO" w:hAnsi="Cera PRO" w:cs="Arial"/>
                <w:b/>
                <w:color w:val="FFFFFF" w:themeColor="background1"/>
              </w:rPr>
            </w:pPr>
          </w:p>
        </w:tc>
        <w:tc>
          <w:tcPr>
            <w:tcW w:w="5386" w:type="dxa"/>
            <w:gridSpan w:val="6"/>
            <w:tcBorders>
              <w:bottom w:val="single" w:sz="4" w:space="0" w:color="auto"/>
            </w:tcBorders>
            <w:shd w:val="clear" w:color="auto" w:fill="000000" w:themeFill="text1"/>
          </w:tcPr>
          <w:p w14:paraId="1AF45E41" w14:textId="77777777" w:rsidR="001C5203" w:rsidRPr="00BF5169" w:rsidRDefault="001C5203" w:rsidP="0063246D">
            <w:pPr>
              <w:jc w:val="center"/>
              <w:rPr>
                <w:rFonts w:ascii="Cera PRO" w:hAnsi="Cera PRO" w:cs="Arial"/>
                <w:b/>
                <w:color w:val="FFFFFF" w:themeColor="background1"/>
              </w:rPr>
            </w:pPr>
            <w:r w:rsidRPr="00BF5169">
              <w:rPr>
                <w:rFonts w:ascii="Cera PRO" w:hAnsi="Cera PRO" w:cs="Arial"/>
                <w:b/>
                <w:color w:val="FFFFFF" w:themeColor="background1"/>
              </w:rPr>
              <w:t>In welk(e) beroepsproduct(en) pas je deze kennis en vaardigheden toe?</w:t>
            </w:r>
          </w:p>
        </w:tc>
        <w:tc>
          <w:tcPr>
            <w:tcW w:w="1418" w:type="dxa"/>
            <w:tcBorders>
              <w:bottom w:val="single" w:sz="4" w:space="0" w:color="auto"/>
            </w:tcBorders>
            <w:shd w:val="clear" w:color="auto" w:fill="000000" w:themeFill="text1"/>
          </w:tcPr>
          <w:p w14:paraId="2BD0B031" w14:textId="77777777" w:rsidR="001C5203" w:rsidRPr="00BF5169" w:rsidRDefault="001C5203" w:rsidP="0063246D">
            <w:pPr>
              <w:jc w:val="center"/>
              <w:rPr>
                <w:rFonts w:ascii="Cera PRO" w:hAnsi="Cera PRO" w:cs="Arial"/>
                <w:b/>
                <w:color w:val="FFFFFF" w:themeColor="background1"/>
              </w:rPr>
            </w:pPr>
            <w:r w:rsidRPr="00BF5169">
              <w:rPr>
                <w:rFonts w:ascii="Cera PRO" w:hAnsi="Cera PRO" w:cs="Arial"/>
                <w:b/>
                <w:color w:val="FFFFFF" w:themeColor="background1"/>
              </w:rPr>
              <w:t>Hoe wordt dat zichtbaar?</w:t>
            </w:r>
          </w:p>
        </w:tc>
      </w:tr>
      <w:tr w:rsidR="001C5203" w:rsidRPr="00810177" w14:paraId="011CEB0B" w14:textId="77777777" w:rsidTr="0063246D">
        <w:tc>
          <w:tcPr>
            <w:tcW w:w="8092" w:type="dxa"/>
            <w:tcBorders>
              <w:top w:val="single" w:sz="4" w:space="0" w:color="auto"/>
              <w:left w:val="single" w:sz="4" w:space="0" w:color="auto"/>
              <w:bottom w:val="single" w:sz="4" w:space="0" w:color="auto"/>
              <w:right w:val="single" w:sz="4" w:space="0" w:color="auto"/>
            </w:tcBorders>
            <w:shd w:val="clear" w:color="auto" w:fill="D9D9D9"/>
          </w:tcPr>
          <w:p w14:paraId="3774BA4E" w14:textId="77777777" w:rsidR="001C5203" w:rsidRPr="009B10F2" w:rsidRDefault="001C5203" w:rsidP="0063246D">
            <w:pPr>
              <w:rPr>
                <w:rFonts w:ascii="Cera PRO" w:hAnsi="Cera PRO" w:cs="Arial"/>
                <w:b/>
                <w:color w:val="auto"/>
              </w:rPr>
            </w:pPr>
            <w:r w:rsidRPr="009B10F2">
              <w:rPr>
                <w:rFonts w:ascii="Cera PRO" w:hAnsi="Cera PRO" w:cs="Arial"/>
                <w:b/>
                <w:color w:val="auto"/>
              </w:rPr>
              <w:t>Taak 1: De docent draagt er zorg voor dat hij professional is en blijft</w:t>
            </w:r>
          </w:p>
        </w:tc>
        <w:tc>
          <w:tcPr>
            <w:tcW w:w="873" w:type="dxa"/>
            <w:tcBorders>
              <w:top w:val="single" w:sz="4" w:space="0" w:color="auto"/>
              <w:left w:val="single" w:sz="4" w:space="0" w:color="auto"/>
              <w:bottom w:val="single" w:sz="4" w:space="0" w:color="auto"/>
              <w:right w:val="single" w:sz="4" w:space="0" w:color="auto"/>
            </w:tcBorders>
            <w:shd w:val="clear" w:color="auto" w:fill="A6A6A6"/>
          </w:tcPr>
          <w:p w14:paraId="141C1AFB" w14:textId="77777777" w:rsidR="001C5203" w:rsidRPr="00810177" w:rsidRDefault="001C5203" w:rsidP="0063246D">
            <w:pPr>
              <w:rPr>
                <w:rFonts w:ascii="Cera PRO" w:hAnsi="Cera PRO" w:cs="Arial"/>
                <w:b/>
                <w:sz w:val="18"/>
                <w:szCs w:val="18"/>
              </w:rPr>
            </w:pPr>
            <w:r>
              <w:rPr>
                <w:rFonts w:ascii="Cera PRO" w:hAnsi="Cera PRO" w:cs="Arial"/>
                <w:b/>
                <w:sz w:val="18"/>
                <w:szCs w:val="18"/>
              </w:rPr>
              <w:t>Aan de Slag</w:t>
            </w:r>
          </w:p>
        </w:tc>
        <w:tc>
          <w:tcPr>
            <w:tcW w:w="708" w:type="dxa"/>
            <w:tcBorders>
              <w:top w:val="single" w:sz="4" w:space="0" w:color="auto"/>
              <w:left w:val="single" w:sz="4" w:space="0" w:color="auto"/>
              <w:bottom w:val="single" w:sz="4" w:space="0" w:color="auto"/>
              <w:right w:val="single" w:sz="4" w:space="0" w:color="auto"/>
            </w:tcBorders>
            <w:shd w:val="clear" w:color="auto" w:fill="A6A6A6"/>
          </w:tcPr>
          <w:p w14:paraId="1543CBF4" w14:textId="77777777" w:rsidR="001C5203" w:rsidRPr="00810177" w:rsidRDefault="001C5203" w:rsidP="0063246D">
            <w:pPr>
              <w:jc w:val="center"/>
              <w:rPr>
                <w:rFonts w:ascii="Cera PRO" w:hAnsi="Cera PRO" w:cs="Arial"/>
                <w:b/>
                <w:sz w:val="16"/>
                <w:szCs w:val="16"/>
              </w:rPr>
            </w:pPr>
            <w:r w:rsidRPr="00810177">
              <w:rPr>
                <w:rFonts w:ascii="Cera PRO" w:hAnsi="Cera PRO" w:cs="Arial"/>
                <w:b/>
                <w:sz w:val="16"/>
                <w:szCs w:val="16"/>
              </w:rPr>
              <w:t>In beeld</w:t>
            </w:r>
          </w:p>
        </w:tc>
        <w:tc>
          <w:tcPr>
            <w:tcW w:w="993" w:type="dxa"/>
            <w:tcBorders>
              <w:top w:val="single" w:sz="4" w:space="0" w:color="auto"/>
              <w:left w:val="single" w:sz="4" w:space="0" w:color="auto"/>
              <w:bottom w:val="single" w:sz="4" w:space="0" w:color="auto"/>
              <w:right w:val="single" w:sz="4" w:space="0" w:color="auto"/>
            </w:tcBorders>
            <w:shd w:val="clear" w:color="auto" w:fill="A6A6A6"/>
          </w:tcPr>
          <w:p w14:paraId="64F40F07" w14:textId="77777777" w:rsidR="001C5203" w:rsidRPr="00810177" w:rsidRDefault="001C5203" w:rsidP="0063246D">
            <w:pPr>
              <w:jc w:val="center"/>
              <w:rPr>
                <w:rFonts w:ascii="Cera PRO" w:hAnsi="Cera PRO" w:cs="Arial"/>
                <w:b/>
                <w:sz w:val="16"/>
                <w:szCs w:val="16"/>
              </w:rPr>
            </w:pPr>
            <w:r>
              <w:rPr>
                <w:rFonts w:ascii="Cera PRO" w:hAnsi="Cera PRO" w:cs="Arial"/>
                <w:b/>
                <w:sz w:val="16"/>
                <w:szCs w:val="16"/>
              </w:rPr>
              <w:t>ICT- en didactiek</w:t>
            </w:r>
            <w:r w:rsidRPr="00810177">
              <w:rPr>
                <w:rFonts w:ascii="Cera PRO" w:hAnsi="Cera PRO" w:cs="Arial"/>
                <w:b/>
                <w:sz w:val="16"/>
                <w:szCs w:val="16"/>
              </w:rPr>
              <w:t xml:space="preserve"> </w:t>
            </w:r>
          </w:p>
        </w:tc>
        <w:tc>
          <w:tcPr>
            <w:tcW w:w="992" w:type="dxa"/>
            <w:tcBorders>
              <w:top w:val="single" w:sz="4" w:space="0" w:color="auto"/>
              <w:left w:val="single" w:sz="4" w:space="0" w:color="auto"/>
              <w:bottom w:val="single" w:sz="4" w:space="0" w:color="auto"/>
              <w:right w:val="single" w:sz="4" w:space="0" w:color="auto"/>
            </w:tcBorders>
            <w:shd w:val="clear" w:color="auto" w:fill="A6A6A6"/>
          </w:tcPr>
          <w:p w14:paraId="01F17303" w14:textId="77777777" w:rsidR="001C5203" w:rsidRPr="00810177" w:rsidRDefault="001C5203" w:rsidP="0063246D">
            <w:pPr>
              <w:jc w:val="center"/>
              <w:rPr>
                <w:rFonts w:ascii="Cera PRO" w:hAnsi="Cera PRO" w:cs="Arial"/>
                <w:b/>
                <w:sz w:val="16"/>
                <w:szCs w:val="16"/>
              </w:rPr>
            </w:pPr>
            <w:r w:rsidRPr="00810177">
              <w:rPr>
                <w:rFonts w:ascii="Cera PRO" w:hAnsi="Cera PRO" w:cs="Arial"/>
                <w:b/>
                <w:sz w:val="16"/>
                <w:szCs w:val="16"/>
              </w:rPr>
              <w:t>de diepte in</w:t>
            </w:r>
          </w:p>
        </w:tc>
        <w:tc>
          <w:tcPr>
            <w:tcW w:w="992" w:type="dxa"/>
            <w:tcBorders>
              <w:top w:val="single" w:sz="4" w:space="0" w:color="auto"/>
              <w:left w:val="single" w:sz="4" w:space="0" w:color="auto"/>
              <w:bottom w:val="single" w:sz="4" w:space="0" w:color="auto"/>
              <w:right w:val="single" w:sz="4" w:space="0" w:color="auto"/>
            </w:tcBorders>
            <w:shd w:val="clear" w:color="auto" w:fill="A6A6A6"/>
          </w:tcPr>
          <w:p w14:paraId="26D5EA0C" w14:textId="77777777" w:rsidR="001C5203" w:rsidRPr="00810177" w:rsidRDefault="001C5203" w:rsidP="0063246D">
            <w:pPr>
              <w:rPr>
                <w:rFonts w:ascii="Cera PRO" w:hAnsi="Cera PRO" w:cs="Arial"/>
                <w:b/>
                <w:sz w:val="16"/>
                <w:szCs w:val="16"/>
              </w:rPr>
            </w:pPr>
            <w:r>
              <w:rPr>
                <w:rFonts w:ascii="Cera PRO" w:hAnsi="Cera PRO" w:cs="Arial"/>
                <w:b/>
                <w:sz w:val="16"/>
                <w:szCs w:val="16"/>
              </w:rPr>
              <w:t>Keuze: … Op pad</w:t>
            </w:r>
          </w:p>
        </w:tc>
        <w:tc>
          <w:tcPr>
            <w:tcW w:w="906" w:type="dxa"/>
            <w:tcBorders>
              <w:top w:val="single" w:sz="4" w:space="0" w:color="auto"/>
              <w:left w:val="single" w:sz="4" w:space="0" w:color="auto"/>
              <w:bottom w:val="single" w:sz="4" w:space="0" w:color="auto"/>
              <w:right w:val="single" w:sz="4" w:space="0" w:color="auto"/>
            </w:tcBorders>
            <w:shd w:val="clear" w:color="auto" w:fill="A6A6A6"/>
          </w:tcPr>
          <w:p w14:paraId="77808B6D" w14:textId="77777777" w:rsidR="001C5203" w:rsidRPr="00810177" w:rsidRDefault="001C5203" w:rsidP="0063246D">
            <w:pPr>
              <w:rPr>
                <w:rFonts w:ascii="Cera PRO" w:hAnsi="Cera PRO" w:cs="Arial"/>
                <w:b/>
                <w:sz w:val="16"/>
                <w:szCs w:val="16"/>
              </w:rPr>
            </w:pPr>
            <w:r>
              <w:rPr>
                <w:rFonts w:ascii="Cera PRO" w:hAnsi="Cera PRO" w:cs="Arial"/>
                <w:b/>
                <w:sz w:val="16"/>
                <w:szCs w:val="16"/>
              </w:rPr>
              <w:t>Keuze: Toetsing</w:t>
            </w:r>
          </w:p>
        </w:tc>
        <w:tc>
          <w:tcPr>
            <w:tcW w:w="795" w:type="dxa"/>
            <w:tcBorders>
              <w:top w:val="single" w:sz="4" w:space="0" w:color="auto"/>
              <w:left w:val="single" w:sz="4" w:space="0" w:color="auto"/>
              <w:bottom w:val="single" w:sz="4" w:space="0" w:color="auto"/>
              <w:right w:val="single" w:sz="4" w:space="0" w:color="auto"/>
            </w:tcBorders>
            <w:shd w:val="clear" w:color="auto" w:fill="A6A6A6"/>
          </w:tcPr>
          <w:p w14:paraId="1971C6DE" w14:textId="63EDEB7E" w:rsidR="001C5203" w:rsidRPr="00810177" w:rsidRDefault="001C5203" w:rsidP="00A02CCA">
            <w:pPr>
              <w:rPr>
                <w:rFonts w:ascii="Cera PRO" w:hAnsi="Cera PRO" w:cs="Arial"/>
                <w:b/>
                <w:sz w:val="16"/>
                <w:szCs w:val="16"/>
              </w:rPr>
            </w:pPr>
            <w:r w:rsidRPr="00810177">
              <w:rPr>
                <w:rFonts w:ascii="Cera PRO" w:hAnsi="Cera PRO" w:cs="Arial"/>
                <w:b/>
                <w:sz w:val="16"/>
                <w:szCs w:val="16"/>
              </w:rPr>
              <w:t>Keuz</w:t>
            </w:r>
            <w:r w:rsidR="00A02CCA">
              <w:rPr>
                <w:rFonts w:ascii="Cera PRO" w:hAnsi="Cera PRO" w:cs="Arial"/>
                <w:b/>
                <w:sz w:val="16"/>
                <w:szCs w:val="16"/>
              </w:rPr>
              <w:t>e</w:t>
            </w:r>
            <w:r>
              <w:rPr>
                <w:rFonts w:ascii="Cera PRO" w:hAnsi="Cera PRO" w:cs="Arial"/>
                <w:b/>
                <w:sz w:val="16"/>
                <w:szCs w:val="16"/>
              </w:rPr>
              <w:t>……</w:t>
            </w:r>
          </w:p>
        </w:tc>
        <w:tc>
          <w:tcPr>
            <w:tcW w:w="1418" w:type="dxa"/>
            <w:tcBorders>
              <w:top w:val="single" w:sz="4" w:space="0" w:color="auto"/>
              <w:left w:val="single" w:sz="4" w:space="0" w:color="auto"/>
              <w:bottom w:val="single" w:sz="4" w:space="0" w:color="auto"/>
              <w:right w:val="single" w:sz="4" w:space="0" w:color="auto"/>
            </w:tcBorders>
            <w:shd w:val="clear" w:color="auto" w:fill="D9D9D9"/>
          </w:tcPr>
          <w:p w14:paraId="3CE6E646" w14:textId="77777777" w:rsidR="001C5203" w:rsidRPr="00810177" w:rsidRDefault="001C5203" w:rsidP="0063246D">
            <w:pPr>
              <w:rPr>
                <w:rFonts w:ascii="Cera PRO" w:hAnsi="Cera PRO" w:cs="Arial"/>
                <w:b/>
                <w:sz w:val="18"/>
                <w:szCs w:val="18"/>
              </w:rPr>
            </w:pPr>
          </w:p>
        </w:tc>
      </w:tr>
      <w:tr w:rsidR="00A02CCA" w:rsidRPr="00810177" w14:paraId="1253DCD4" w14:textId="77777777" w:rsidTr="0063246D">
        <w:tc>
          <w:tcPr>
            <w:tcW w:w="8092" w:type="dxa"/>
            <w:tcBorders>
              <w:top w:val="single" w:sz="4" w:space="0" w:color="auto"/>
              <w:left w:val="single" w:sz="4" w:space="0" w:color="auto"/>
              <w:bottom w:val="single" w:sz="4" w:space="0" w:color="auto"/>
              <w:right w:val="single" w:sz="4" w:space="0" w:color="auto"/>
            </w:tcBorders>
            <w:shd w:val="clear" w:color="auto" w:fill="D9D9D9"/>
          </w:tcPr>
          <w:p w14:paraId="1793698F" w14:textId="542754D5" w:rsidR="00A02CCA" w:rsidRPr="009B10F2" w:rsidRDefault="00E11477" w:rsidP="00E11477">
            <w:pPr>
              <w:tabs>
                <w:tab w:val="left" w:pos="2805"/>
              </w:tabs>
              <w:rPr>
                <w:rFonts w:ascii="Cera PRO" w:hAnsi="Cera PRO" w:cs="Arial"/>
                <w:b/>
                <w:color w:val="auto"/>
              </w:rPr>
            </w:pPr>
            <w:r>
              <w:rPr>
                <w:rFonts w:ascii="Cera PRO" w:hAnsi="Cera PRO" w:cs="Arial"/>
                <w:b/>
                <w:color w:val="auto"/>
              </w:rPr>
              <w:tab/>
            </w:r>
          </w:p>
        </w:tc>
        <w:tc>
          <w:tcPr>
            <w:tcW w:w="873" w:type="dxa"/>
            <w:tcBorders>
              <w:top w:val="single" w:sz="4" w:space="0" w:color="auto"/>
              <w:left w:val="single" w:sz="4" w:space="0" w:color="auto"/>
              <w:bottom w:val="single" w:sz="4" w:space="0" w:color="auto"/>
              <w:right w:val="single" w:sz="4" w:space="0" w:color="auto"/>
            </w:tcBorders>
            <w:shd w:val="clear" w:color="auto" w:fill="A6A6A6"/>
          </w:tcPr>
          <w:p w14:paraId="0D454BAC" w14:textId="77777777" w:rsidR="00A02CCA" w:rsidRDefault="00A02CCA" w:rsidP="0063246D">
            <w:pPr>
              <w:rPr>
                <w:rFonts w:ascii="Cera PRO" w:hAnsi="Cera PRO" w:cs="Arial"/>
                <w:b/>
                <w:sz w:val="18"/>
                <w:szCs w:val="18"/>
              </w:rPr>
            </w:pPr>
          </w:p>
        </w:tc>
        <w:tc>
          <w:tcPr>
            <w:tcW w:w="708" w:type="dxa"/>
            <w:tcBorders>
              <w:top w:val="single" w:sz="4" w:space="0" w:color="auto"/>
              <w:left w:val="single" w:sz="4" w:space="0" w:color="auto"/>
              <w:bottom w:val="single" w:sz="4" w:space="0" w:color="auto"/>
              <w:right w:val="single" w:sz="4" w:space="0" w:color="auto"/>
            </w:tcBorders>
            <w:shd w:val="clear" w:color="auto" w:fill="A6A6A6"/>
          </w:tcPr>
          <w:p w14:paraId="3674CC38" w14:textId="77777777" w:rsidR="00A02CCA" w:rsidRPr="00810177" w:rsidRDefault="00A02CCA" w:rsidP="0063246D">
            <w:pPr>
              <w:jc w:val="center"/>
              <w:rPr>
                <w:rFonts w:ascii="Cera PRO" w:hAnsi="Cera PRO" w:cs="Arial"/>
                <w:b/>
                <w:sz w:val="16"/>
                <w:szCs w:val="16"/>
              </w:rPr>
            </w:pPr>
          </w:p>
        </w:tc>
        <w:tc>
          <w:tcPr>
            <w:tcW w:w="993" w:type="dxa"/>
            <w:tcBorders>
              <w:top w:val="single" w:sz="4" w:space="0" w:color="auto"/>
              <w:left w:val="single" w:sz="4" w:space="0" w:color="auto"/>
              <w:bottom w:val="single" w:sz="4" w:space="0" w:color="auto"/>
              <w:right w:val="single" w:sz="4" w:space="0" w:color="auto"/>
            </w:tcBorders>
            <w:shd w:val="clear" w:color="auto" w:fill="A6A6A6"/>
          </w:tcPr>
          <w:p w14:paraId="39CB45CE" w14:textId="77777777" w:rsidR="00A02CCA" w:rsidRDefault="00A02CCA" w:rsidP="0063246D">
            <w:pPr>
              <w:jc w:val="center"/>
              <w:rPr>
                <w:rFonts w:ascii="Cera PRO" w:hAnsi="Cera PRO" w:cs="Arial"/>
                <w:b/>
                <w:sz w:val="16"/>
                <w:szCs w:val="16"/>
              </w:rPr>
            </w:pPr>
          </w:p>
        </w:tc>
        <w:tc>
          <w:tcPr>
            <w:tcW w:w="992" w:type="dxa"/>
            <w:tcBorders>
              <w:top w:val="single" w:sz="4" w:space="0" w:color="auto"/>
              <w:left w:val="single" w:sz="4" w:space="0" w:color="auto"/>
              <w:bottom w:val="single" w:sz="4" w:space="0" w:color="auto"/>
              <w:right w:val="single" w:sz="4" w:space="0" w:color="auto"/>
            </w:tcBorders>
            <w:shd w:val="clear" w:color="auto" w:fill="A6A6A6"/>
          </w:tcPr>
          <w:p w14:paraId="4641B1EC" w14:textId="77777777" w:rsidR="00A02CCA" w:rsidRPr="00810177" w:rsidRDefault="00A02CCA" w:rsidP="0063246D">
            <w:pPr>
              <w:jc w:val="center"/>
              <w:rPr>
                <w:rFonts w:ascii="Cera PRO" w:hAnsi="Cera PRO" w:cs="Arial"/>
                <w:b/>
                <w:sz w:val="16"/>
                <w:szCs w:val="16"/>
              </w:rPr>
            </w:pPr>
          </w:p>
        </w:tc>
        <w:tc>
          <w:tcPr>
            <w:tcW w:w="992" w:type="dxa"/>
            <w:tcBorders>
              <w:top w:val="single" w:sz="4" w:space="0" w:color="auto"/>
              <w:left w:val="single" w:sz="4" w:space="0" w:color="auto"/>
              <w:bottom w:val="single" w:sz="4" w:space="0" w:color="auto"/>
              <w:right w:val="single" w:sz="4" w:space="0" w:color="auto"/>
            </w:tcBorders>
            <w:shd w:val="clear" w:color="auto" w:fill="A6A6A6"/>
          </w:tcPr>
          <w:p w14:paraId="61538C84" w14:textId="77777777" w:rsidR="00A02CCA" w:rsidRDefault="00A02CCA" w:rsidP="0063246D">
            <w:pPr>
              <w:rPr>
                <w:rFonts w:ascii="Cera PRO" w:hAnsi="Cera PRO" w:cs="Arial"/>
                <w:b/>
                <w:sz w:val="16"/>
                <w:szCs w:val="16"/>
              </w:rPr>
            </w:pPr>
          </w:p>
        </w:tc>
        <w:tc>
          <w:tcPr>
            <w:tcW w:w="906" w:type="dxa"/>
            <w:tcBorders>
              <w:top w:val="single" w:sz="4" w:space="0" w:color="auto"/>
              <w:left w:val="single" w:sz="4" w:space="0" w:color="auto"/>
              <w:bottom w:val="single" w:sz="4" w:space="0" w:color="auto"/>
              <w:right w:val="single" w:sz="4" w:space="0" w:color="auto"/>
            </w:tcBorders>
            <w:shd w:val="clear" w:color="auto" w:fill="A6A6A6"/>
          </w:tcPr>
          <w:p w14:paraId="5D427F5D" w14:textId="77777777" w:rsidR="00A02CCA" w:rsidRDefault="00A02CCA" w:rsidP="0063246D">
            <w:pPr>
              <w:rPr>
                <w:rFonts w:ascii="Cera PRO" w:hAnsi="Cera PRO" w:cs="Arial"/>
                <w:b/>
                <w:sz w:val="16"/>
                <w:szCs w:val="16"/>
              </w:rPr>
            </w:pPr>
          </w:p>
        </w:tc>
        <w:tc>
          <w:tcPr>
            <w:tcW w:w="795" w:type="dxa"/>
            <w:tcBorders>
              <w:top w:val="single" w:sz="4" w:space="0" w:color="auto"/>
              <w:left w:val="single" w:sz="4" w:space="0" w:color="auto"/>
              <w:bottom w:val="single" w:sz="4" w:space="0" w:color="auto"/>
              <w:right w:val="single" w:sz="4" w:space="0" w:color="auto"/>
            </w:tcBorders>
            <w:shd w:val="clear" w:color="auto" w:fill="A6A6A6"/>
          </w:tcPr>
          <w:p w14:paraId="5B1D03B3" w14:textId="77777777" w:rsidR="00A02CCA" w:rsidRPr="00810177" w:rsidRDefault="00A02CCA" w:rsidP="00A02CCA">
            <w:pPr>
              <w:rPr>
                <w:rFonts w:ascii="Cera PRO" w:hAnsi="Cera PRO" w:cs="Arial"/>
                <w:b/>
                <w:sz w:val="16"/>
                <w:szCs w:val="16"/>
              </w:rPr>
            </w:pPr>
          </w:p>
        </w:tc>
        <w:tc>
          <w:tcPr>
            <w:tcW w:w="1418" w:type="dxa"/>
            <w:tcBorders>
              <w:top w:val="single" w:sz="4" w:space="0" w:color="auto"/>
              <w:left w:val="single" w:sz="4" w:space="0" w:color="auto"/>
              <w:bottom w:val="single" w:sz="4" w:space="0" w:color="auto"/>
              <w:right w:val="single" w:sz="4" w:space="0" w:color="auto"/>
            </w:tcBorders>
            <w:shd w:val="clear" w:color="auto" w:fill="D9D9D9"/>
          </w:tcPr>
          <w:p w14:paraId="0323DFF8" w14:textId="77777777" w:rsidR="00A02CCA" w:rsidRPr="00810177" w:rsidRDefault="00A02CCA" w:rsidP="0063246D">
            <w:pPr>
              <w:rPr>
                <w:rFonts w:ascii="Cera PRO" w:hAnsi="Cera PRO" w:cs="Arial"/>
                <w:b/>
                <w:sz w:val="18"/>
                <w:szCs w:val="18"/>
              </w:rPr>
            </w:pPr>
          </w:p>
        </w:tc>
      </w:tr>
      <w:tr w:rsidR="001C5203" w:rsidRPr="00810177" w14:paraId="5A2D43C6" w14:textId="77777777" w:rsidTr="0063246D">
        <w:trPr>
          <w:trHeight w:val="204"/>
        </w:trPr>
        <w:tc>
          <w:tcPr>
            <w:tcW w:w="8092" w:type="dxa"/>
            <w:tcBorders>
              <w:top w:val="single" w:sz="4" w:space="0" w:color="auto"/>
              <w:left w:val="single" w:sz="4" w:space="0" w:color="auto"/>
              <w:bottom w:val="single" w:sz="4" w:space="0" w:color="auto"/>
              <w:right w:val="single" w:sz="4" w:space="0" w:color="auto"/>
            </w:tcBorders>
          </w:tcPr>
          <w:p w14:paraId="4D71AFC8" w14:textId="2CD18FAD" w:rsidR="001C5203" w:rsidRPr="009B10F2" w:rsidRDefault="001C5203" w:rsidP="009D3686">
            <w:pPr>
              <w:pStyle w:val="Lijstalinea"/>
              <w:numPr>
                <w:ilvl w:val="1"/>
                <w:numId w:val="79"/>
              </w:numPr>
              <w:pBdr>
                <w:top w:val="none" w:sz="0" w:space="0" w:color="auto"/>
                <w:left w:val="none" w:sz="0" w:space="0" w:color="auto"/>
                <w:bottom w:val="none" w:sz="0" w:space="0" w:color="auto"/>
                <w:right w:val="none" w:sz="0" w:space="0" w:color="auto"/>
                <w:between w:val="none" w:sz="0" w:space="0" w:color="auto"/>
              </w:pBdr>
              <w:tabs>
                <w:tab w:val="left" w:pos="426"/>
              </w:tabs>
              <w:autoSpaceDE w:val="0"/>
              <w:autoSpaceDN w:val="0"/>
              <w:adjustRightInd w:val="0"/>
              <w:spacing w:line="269" w:lineRule="auto"/>
              <w:rPr>
                <w:rFonts w:ascii="Cera PRO" w:eastAsiaTheme="minorHAnsi" w:hAnsi="Cera PRO" w:cs="FranklinGothic-Book"/>
                <w:color w:val="auto"/>
                <w:sz w:val="19"/>
                <w:szCs w:val="19"/>
                <w:lang w:eastAsia="en-US"/>
              </w:rPr>
            </w:pPr>
            <w:r w:rsidRPr="009B10F2">
              <w:rPr>
                <w:rFonts w:ascii="Cera PRO" w:eastAsiaTheme="minorHAnsi" w:hAnsi="Cera PRO" w:cs="FranklinGothic-Demi"/>
                <w:color w:val="auto"/>
                <w:sz w:val="19"/>
                <w:szCs w:val="19"/>
                <w:lang w:eastAsia="en-US"/>
              </w:rPr>
              <w:t>De docent draagt</w:t>
            </w:r>
            <w:r w:rsidR="001C3F9B">
              <w:rPr>
                <w:rFonts w:ascii="Cera PRO" w:eastAsiaTheme="minorHAnsi" w:hAnsi="Cera PRO" w:cs="FranklinGothic-Demi"/>
                <w:color w:val="auto"/>
                <w:sz w:val="19"/>
                <w:szCs w:val="19"/>
                <w:lang w:eastAsia="en-US"/>
              </w:rPr>
              <w:t xml:space="preserve"> bij</w:t>
            </w:r>
            <w:r w:rsidRPr="009B10F2">
              <w:rPr>
                <w:rFonts w:ascii="Cera PRO" w:eastAsiaTheme="minorHAnsi" w:hAnsi="Cera PRO" w:cs="FranklinGothic-Demi"/>
                <w:color w:val="auto"/>
                <w:sz w:val="19"/>
                <w:szCs w:val="19"/>
                <w:lang w:eastAsia="en-US"/>
              </w:rPr>
              <w:t xml:space="preserve"> aan de onderwijsontwikkeling, innovatie en kwaliteitszorg vanuit een onderzoekende houding. </w:t>
            </w:r>
          </w:p>
          <w:p w14:paraId="1D715AA2" w14:textId="77777777" w:rsidR="001C5203" w:rsidRPr="009B10F2" w:rsidRDefault="001C5203" w:rsidP="0063246D">
            <w:pPr>
              <w:pStyle w:val="Lijstalinea"/>
              <w:pBdr>
                <w:top w:val="none" w:sz="0" w:space="0" w:color="auto"/>
                <w:left w:val="none" w:sz="0" w:space="0" w:color="auto"/>
                <w:bottom w:val="none" w:sz="0" w:space="0" w:color="auto"/>
                <w:right w:val="none" w:sz="0" w:space="0" w:color="auto"/>
                <w:between w:val="none" w:sz="0" w:space="0" w:color="auto"/>
              </w:pBdr>
              <w:tabs>
                <w:tab w:val="left" w:pos="426"/>
              </w:tabs>
              <w:autoSpaceDE w:val="0"/>
              <w:autoSpaceDN w:val="0"/>
              <w:adjustRightInd w:val="0"/>
              <w:spacing w:line="269" w:lineRule="auto"/>
              <w:ind w:left="420"/>
              <w:rPr>
                <w:rFonts w:ascii="Cera PRO" w:eastAsiaTheme="minorHAnsi" w:hAnsi="Cera PRO" w:cs="FranklinGothic-Book"/>
                <w:color w:val="auto"/>
                <w:sz w:val="19"/>
                <w:szCs w:val="19"/>
                <w:lang w:eastAsia="en-US"/>
              </w:rPr>
            </w:pPr>
            <w:r w:rsidRPr="009B10F2">
              <w:rPr>
                <w:rFonts w:ascii="Cera PRO" w:eastAsiaTheme="minorHAnsi" w:hAnsi="Cera PRO" w:cs="FranklinGothic-Demi"/>
                <w:b/>
                <w:color w:val="auto"/>
                <w:sz w:val="19"/>
                <w:szCs w:val="19"/>
                <w:lang w:eastAsia="en-US"/>
              </w:rPr>
              <w:t>Resultaat:</w:t>
            </w:r>
            <w:r w:rsidRPr="009B10F2">
              <w:rPr>
                <w:rFonts w:ascii="Cera PRO" w:eastAsiaTheme="minorHAnsi" w:hAnsi="Cera PRO" w:cs="FranklinGothic-Demi"/>
                <w:color w:val="auto"/>
                <w:sz w:val="19"/>
                <w:szCs w:val="19"/>
                <w:lang w:eastAsia="en-US"/>
              </w:rPr>
              <w:t xml:space="preserve"> </w:t>
            </w:r>
            <w:r w:rsidRPr="009B10F2">
              <w:rPr>
                <w:rFonts w:ascii="Cera PRO" w:eastAsiaTheme="minorHAnsi" w:hAnsi="Cera PRO" w:cs="FranklinGothic-Book"/>
                <w:color w:val="auto"/>
                <w:sz w:val="19"/>
                <w:szCs w:val="19"/>
                <w:lang w:eastAsia="en-US"/>
              </w:rPr>
              <w:t>De docent denkt als teamlid mee hoe instellingsbeleid, wettelijke kaders en actuele vak- en beroepsinhoudelijke ontwikkelingen kunnen worden vertaald naar het onderwijs(= professionele ruimte van de docent).</w:t>
            </w:r>
          </w:p>
          <w:p w14:paraId="20AEC907" w14:textId="77777777" w:rsidR="001C5203" w:rsidRPr="009B10F2" w:rsidRDefault="001C5203" w:rsidP="0063246D">
            <w:pPr>
              <w:pStyle w:val="Lijstalinea"/>
              <w:pBdr>
                <w:top w:val="none" w:sz="0" w:space="0" w:color="auto"/>
                <w:left w:val="none" w:sz="0" w:space="0" w:color="auto"/>
                <w:bottom w:val="none" w:sz="0" w:space="0" w:color="auto"/>
                <w:right w:val="none" w:sz="0" w:space="0" w:color="auto"/>
                <w:between w:val="none" w:sz="0" w:space="0" w:color="auto"/>
              </w:pBdr>
              <w:tabs>
                <w:tab w:val="left" w:pos="426"/>
              </w:tabs>
              <w:autoSpaceDE w:val="0"/>
              <w:autoSpaceDN w:val="0"/>
              <w:adjustRightInd w:val="0"/>
              <w:spacing w:line="269" w:lineRule="auto"/>
              <w:ind w:left="420"/>
              <w:rPr>
                <w:rFonts w:ascii="Cera PRO" w:hAnsi="Cera PRO" w:cs="Arial"/>
                <w:bCs/>
                <w:color w:val="auto"/>
                <w:sz w:val="18"/>
                <w:szCs w:val="18"/>
              </w:rPr>
            </w:pPr>
          </w:p>
        </w:tc>
        <w:tc>
          <w:tcPr>
            <w:tcW w:w="873" w:type="dxa"/>
            <w:tcBorders>
              <w:top w:val="single" w:sz="4" w:space="0" w:color="auto"/>
              <w:left w:val="single" w:sz="4" w:space="0" w:color="auto"/>
              <w:bottom w:val="single" w:sz="4" w:space="0" w:color="auto"/>
              <w:right w:val="single" w:sz="4" w:space="0" w:color="auto"/>
            </w:tcBorders>
          </w:tcPr>
          <w:p w14:paraId="6C62D2A7" w14:textId="77777777" w:rsidR="001C5203" w:rsidRPr="00810177" w:rsidRDefault="001C5203" w:rsidP="0063246D">
            <w:pPr>
              <w:rPr>
                <w:rFonts w:ascii="Cera PRO" w:hAnsi="Cera PRO" w:cs="Arial"/>
                <w:b/>
                <w:sz w:val="18"/>
                <w:szCs w:val="18"/>
              </w:rPr>
            </w:pPr>
          </w:p>
        </w:tc>
        <w:tc>
          <w:tcPr>
            <w:tcW w:w="708" w:type="dxa"/>
            <w:tcBorders>
              <w:top w:val="single" w:sz="4" w:space="0" w:color="auto"/>
              <w:left w:val="single" w:sz="4" w:space="0" w:color="auto"/>
              <w:bottom w:val="single" w:sz="4" w:space="0" w:color="auto"/>
              <w:right w:val="single" w:sz="4" w:space="0" w:color="auto"/>
            </w:tcBorders>
          </w:tcPr>
          <w:p w14:paraId="26384AF4" w14:textId="77777777" w:rsidR="001C5203" w:rsidRPr="00810177" w:rsidRDefault="001C5203" w:rsidP="0063246D">
            <w:pPr>
              <w:jc w:val="center"/>
              <w:rPr>
                <w:rFonts w:ascii="Cera PRO" w:hAnsi="Cera PRO" w:cs="Arial"/>
                <w:b/>
                <w:sz w:val="18"/>
                <w:szCs w:val="18"/>
              </w:rPr>
            </w:pPr>
          </w:p>
        </w:tc>
        <w:tc>
          <w:tcPr>
            <w:tcW w:w="993" w:type="dxa"/>
            <w:tcBorders>
              <w:top w:val="single" w:sz="4" w:space="0" w:color="auto"/>
              <w:left w:val="single" w:sz="4" w:space="0" w:color="auto"/>
              <w:bottom w:val="single" w:sz="4" w:space="0" w:color="auto"/>
              <w:right w:val="single" w:sz="4" w:space="0" w:color="auto"/>
            </w:tcBorders>
          </w:tcPr>
          <w:p w14:paraId="58A036E6" w14:textId="77777777" w:rsidR="001C5203" w:rsidRPr="00810177" w:rsidRDefault="001C5203" w:rsidP="0063246D">
            <w:pPr>
              <w:jc w:val="center"/>
              <w:rPr>
                <w:rFonts w:ascii="Cera PRO" w:hAnsi="Cera PRO" w:cs="Arial"/>
                <w:b/>
                <w:sz w:val="18"/>
                <w:szCs w:val="18"/>
              </w:rPr>
            </w:pPr>
          </w:p>
        </w:tc>
        <w:tc>
          <w:tcPr>
            <w:tcW w:w="992" w:type="dxa"/>
            <w:tcBorders>
              <w:top w:val="single" w:sz="4" w:space="0" w:color="auto"/>
              <w:left w:val="single" w:sz="4" w:space="0" w:color="auto"/>
              <w:bottom w:val="single" w:sz="4" w:space="0" w:color="auto"/>
              <w:right w:val="single" w:sz="4" w:space="0" w:color="auto"/>
            </w:tcBorders>
          </w:tcPr>
          <w:p w14:paraId="1567019B" w14:textId="77777777" w:rsidR="001C5203" w:rsidRPr="00810177" w:rsidRDefault="001C5203" w:rsidP="0063246D">
            <w:pPr>
              <w:jc w:val="center"/>
              <w:rPr>
                <w:rFonts w:ascii="Cera PRO" w:hAnsi="Cera PRO" w:cs="Arial"/>
                <w:b/>
                <w:sz w:val="18"/>
                <w:szCs w:val="18"/>
              </w:rPr>
            </w:pPr>
          </w:p>
        </w:tc>
        <w:tc>
          <w:tcPr>
            <w:tcW w:w="992" w:type="dxa"/>
            <w:tcBorders>
              <w:top w:val="single" w:sz="4" w:space="0" w:color="auto"/>
              <w:left w:val="single" w:sz="4" w:space="0" w:color="auto"/>
              <w:bottom w:val="single" w:sz="4" w:space="0" w:color="auto"/>
              <w:right w:val="single" w:sz="4" w:space="0" w:color="auto"/>
            </w:tcBorders>
          </w:tcPr>
          <w:p w14:paraId="2BB547F0" w14:textId="77777777" w:rsidR="001C5203" w:rsidRPr="00810177" w:rsidRDefault="001C5203" w:rsidP="0063246D">
            <w:pPr>
              <w:jc w:val="center"/>
              <w:rPr>
                <w:rFonts w:ascii="Cera PRO" w:hAnsi="Cera PRO" w:cs="Arial"/>
                <w:b/>
                <w:sz w:val="18"/>
                <w:szCs w:val="18"/>
              </w:rPr>
            </w:pPr>
          </w:p>
        </w:tc>
        <w:tc>
          <w:tcPr>
            <w:tcW w:w="906" w:type="dxa"/>
            <w:tcBorders>
              <w:top w:val="single" w:sz="4" w:space="0" w:color="auto"/>
              <w:left w:val="single" w:sz="4" w:space="0" w:color="auto"/>
              <w:bottom w:val="single" w:sz="4" w:space="0" w:color="auto"/>
              <w:right w:val="single" w:sz="4" w:space="0" w:color="auto"/>
            </w:tcBorders>
          </w:tcPr>
          <w:p w14:paraId="6495979B" w14:textId="77777777" w:rsidR="001C5203" w:rsidRPr="00810177" w:rsidRDefault="001C5203" w:rsidP="0063246D">
            <w:pPr>
              <w:jc w:val="center"/>
              <w:rPr>
                <w:rFonts w:ascii="Cera PRO" w:hAnsi="Cera PRO" w:cs="Arial"/>
                <w:b/>
                <w:sz w:val="18"/>
                <w:szCs w:val="18"/>
              </w:rPr>
            </w:pPr>
          </w:p>
        </w:tc>
        <w:tc>
          <w:tcPr>
            <w:tcW w:w="795" w:type="dxa"/>
            <w:tcBorders>
              <w:top w:val="single" w:sz="4" w:space="0" w:color="auto"/>
              <w:left w:val="single" w:sz="4" w:space="0" w:color="auto"/>
              <w:bottom w:val="single" w:sz="4" w:space="0" w:color="auto"/>
              <w:right w:val="single" w:sz="4" w:space="0" w:color="auto"/>
            </w:tcBorders>
          </w:tcPr>
          <w:p w14:paraId="59E5F1D8" w14:textId="77777777" w:rsidR="001C5203" w:rsidRPr="00810177" w:rsidRDefault="001C5203" w:rsidP="0063246D">
            <w:pPr>
              <w:jc w:val="center"/>
              <w:rPr>
                <w:rFonts w:ascii="Cera PRO" w:hAnsi="Cera PRO" w:cs="Arial"/>
                <w:b/>
                <w:sz w:val="18"/>
                <w:szCs w:val="18"/>
              </w:rPr>
            </w:pPr>
          </w:p>
        </w:tc>
        <w:tc>
          <w:tcPr>
            <w:tcW w:w="1418" w:type="dxa"/>
            <w:tcBorders>
              <w:top w:val="single" w:sz="4" w:space="0" w:color="auto"/>
              <w:left w:val="single" w:sz="4" w:space="0" w:color="auto"/>
              <w:bottom w:val="single" w:sz="4" w:space="0" w:color="auto"/>
              <w:right w:val="single" w:sz="4" w:space="0" w:color="auto"/>
            </w:tcBorders>
          </w:tcPr>
          <w:p w14:paraId="657BD1D2" w14:textId="77777777" w:rsidR="001C5203" w:rsidRPr="00810177" w:rsidRDefault="001C5203" w:rsidP="0063246D">
            <w:pPr>
              <w:rPr>
                <w:rFonts w:ascii="Cera PRO" w:hAnsi="Cera PRO" w:cs="Arial"/>
                <w:b/>
                <w:sz w:val="18"/>
                <w:szCs w:val="18"/>
              </w:rPr>
            </w:pPr>
          </w:p>
        </w:tc>
      </w:tr>
      <w:tr w:rsidR="001C5203" w:rsidRPr="00810177" w14:paraId="3EE45322" w14:textId="77777777" w:rsidTr="0063246D">
        <w:trPr>
          <w:trHeight w:val="204"/>
        </w:trPr>
        <w:tc>
          <w:tcPr>
            <w:tcW w:w="8092" w:type="dxa"/>
            <w:tcBorders>
              <w:top w:val="single" w:sz="4" w:space="0" w:color="auto"/>
              <w:left w:val="single" w:sz="4" w:space="0" w:color="auto"/>
              <w:bottom w:val="single" w:sz="4" w:space="0" w:color="auto"/>
              <w:right w:val="single" w:sz="4" w:space="0" w:color="auto"/>
            </w:tcBorders>
          </w:tcPr>
          <w:p w14:paraId="158DDEA5" w14:textId="16E0F423" w:rsidR="001C5203" w:rsidRPr="009B10F2" w:rsidRDefault="001C5203" w:rsidP="009D3686">
            <w:pPr>
              <w:pStyle w:val="Lijstalinea"/>
              <w:numPr>
                <w:ilvl w:val="1"/>
                <w:numId w:val="79"/>
              </w:numPr>
              <w:pBdr>
                <w:top w:val="none" w:sz="0" w:space="0" w:color="auto"/>
                <w:left w:val="none" w:sz="0" w:space="0" w:color="auto"/>
                <w:bottom w:val="none" w:sz="0" w:space="0" w:color="auto"/>
                <w:right w:val="none" w:sz="0" w:space="0" w:color="auto"/>
                <w:between w:val="none" w:sz="0" w:space="0" w:color="auto"/>
              </w:pBdr>
              <w:tabs>
                <w:tab w:val="left" w:pos="284"/>
              </w:tabs>
              <w:autoSpaceDE w:val="0"/>
              <w:autoSpaceDN w:val="0"/>
              <w:adjustRightInd w:val="0"/>
              <w:spacing w:line="269" w:lineRule="auto"/>
              <w:rPr>
                <w:rFonts w:ascii="Cera PRO" w:eastAsiaTheme="minorHAnsi" w:hAnsi="Cera PRO" w:cs="FranklinGothic-Demi"/>
                <w:color w:val="auto"/>
                <w:sz w:val="19"/>
                <w:szCs w:val="19"/>
                <w:lang w:eastAsia="en-US"/>
              </w:rPr>
            </w:pPr>
            <w:r w:rsidRPr="009B10F2">
              <w:rPr>
                <w:rFonts w:ascii="Cera PRO" w:eastAsiaTheme="minorHAnsi" w:hAnsi="Cera PRO" w:cs="FranklinGothic-Demi"/>
                <w:color w:val="auto"/>
                <w:sz w:val="19"/>
                <w:szCs w:val="19"/>
                <w:lang w:eastAsia="en-US"/>
              </w:rPr>
              <w:t>De docent</w:t>
            </w:r>
            <w:r w:rsidR="001C3F9B">
              <w:rPr>
                <w:rFonts w:ascii="Cera PRO" w:eastAsiaTheme="minorHAnsi" w:hAnsi="Cera PRO" w:cs="FranklinGothic-Demi"/>
                <w:color w:val="auto"/>
                <w:sz w:val="19"/>
                <w:szCs w:val="19"/>
                <w:lang w:eastAsia="en-US"/>
              </w:rPr>
              <w:t xml:space="preserve"> is </w:t>
            </w:r>
            <w:r w:rsidRPr="009B10F2">
              <w:rPr>
                <w:rFonts w:ascii="Cera PRO" w:eastAsiaTheme="minorHAnsi" w:hAnsi="Cera PRO" w:cs="FranklinGothic-Demi"/>
                <w:color w:val="auto"/>
                <w:sz w:val="19"/>
                <w:szCs w:val="19"/>
                <w:lang w:eastAsia="en-US"/>
              </w:rPr>
              <w:t xml:space="preserve">zich bewust van zijn eigen beperkingen, werkt planmatig aan zijn eigen vakinhoudelijke) ontwikkeling in relatie tot het beroepenveld en in afstemming </w:t>
            </w:r>
            <w:r w:rsidR="001C3F9B">
              <w:rPr>
                <w:rFonts w:ascii="Cera PRO" w:eastAsiaTheme="minorHAnsi" w:hAnsi="Cera PRO" w:cs="FranklinGothic-Demi"/>
                <w:color w:val="auto"/>
                <w:sz w:val="19"/>
                <w:szCs w:val="19"/>
                <w:lang w:eastAsia="en-US"/>
              </w:rPr>
              <w:t>met</w:t>
            </w:r>
            <w:r w:rsidRPr="009B10F2">
              <w:rPr>
                <w:rFonts w:ascii="Cera PRO" w:eastAsiaTheme="minorHAnsi" w:hAnsi="Cera PRO" w:cs="FranklinGothic-Demi"/>
                <w:color w:val="auto"/>
                <w:sz w:val="19"/>
                <w:szCs w:val="19"/>
                <w:lang w:eastAsia="en-US"/>
              </w:rPr>
              <w:t xml:space="preserve"> het team.</w:t>
            </w:r>
          </w:p>
          <w:p w14:paraId="7EA32000" w14:textId="77777777" w:rsidR="001C5203" w:rsidRPr="009B10F2" w:rsidRDefault="001C5203" w:rsidP="0063246D">
            <w:pPr>
              <w:pStyle w:val="Lijstalinea"/>
              <w:pBdr>
                <w:top w:val="none" w:sz="0" w:space="0" w:color="auto"/>
                <w:left w:val="none" w:sz="0" w:space="0" w:color="auto"/>
                <w:bottom w:val="none" w:sz="0" w:space="0" w:color="auto"/>
                <w:right w:val="none" w:sz="0" w:space="0" w:color="auto"/>
                <w:between w:val="none" w:sz="0" w:space="0" w:color="auto"/>
              </w:pBdr>
              <w:tabs>
                <w:tab w:val="left" w:pos="284"/>
              </w:tabs>
              <w:autoSpaceDE w:val="0"/>
              <w:autoSpaceDN w:val="0"/>
              <w:adjustRightInd w:val="0"/>
              <w:spacing w:line="269" w:lineRule="auto"/>
              <w:ind w:left="420"/>
              <w:rPr>
                <w:rFonts w:ascii="Cera PRO" w:eastAsiaTheme="minorHAnsi" w:hAnsi="Cera PRO" w:cs="FranklinGothic-Demi"/>
                <w:color w:val="auto"/>
                <w:sz w:val="19"/>
                <w:szCs w:val="19"/>
                <w:lang w:eastAsia="en-US"/>
              </w:rPr>
            </w:pPr>
            <w:r w:rsidRPr="009B10F2">
              <w:rPr>
                <w:rFonts w:ascii="Cera PRO" w:eastAsiaTheme="minorHAnsi" w:hAnsi="Cera PRO" w:cs="FranklinGothic-Demi"/>
                <w:color w:val="auto"/>
                <w:sz w:val="19"/>
                <w:szCs w:val="19"/>
                <w:lang w:eastAsia="en-US"/>
              </w:rPr>
              <w:t xml:space="preserve"> </w:t>
            </w:r>
            <w:r w:rsidRPr="009B10F2">
              <w:rPr>
                <w:rFonts w:ascii="Cera PRO" w:eastAsiaTheme="minorHAnsi" w:hAnsi="Cera PRO" w:cs="FranklinGothic-Demi"/>
                <w:b/>
                <w:color w:val="auto"/>
                <w:sz w:val="19"/>
                <w:szCs w:val="19"/>
                <w:lang w:eastAsia="en-US"/>
              </w:rPr>
              <w:t>Resultaten:</w:t>
            </w:r>
          </w:p>
          <w:p w14:paraId="530FABD1" w14:textId="77777777" w:rsidR="001C5203" w:rsidRPr="009B10F2" w:rsidRDefault="001C5203" w:rsidP="009D3686">
            <w:pPr>
              <w:pStyle w:val="Lijstalinea"/>
              <w:numPr>
                <w:ilvl w:val="0"/>
                <w:numId w:val="60"/>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eastAsiaTheme="minorHAnsi" w:hAnsi="Cera PRO" w:cs="FranklinGothic-Book"/>
                <w:color w:val="auto"/>
                <w:sz w:val="19"/>
                <w:szCs w:val="19"/>
                <w:lang w:eastAsia="en-US"/>
              </w:rPr>
            </w:pPr>
            <w:r w:rsidRPr="009B10F2">
              <w:rPr>
                <w:rFonts w:ascii="Cera PRO" w:eastAsiaTheme="minorHAnsi" w:hAnsi="Cera PRO" w:cs="FranklinGothic-Book"/>
                <w:color w:val="auto"/>
                <w:sz w:val="19"/>
                <w:szCs w:val="19"/>
                <w:lang w:eastAsia="en-US"/>
              </w:rPr>
              <w:t>De docent maakt jaarlijks concrete afspraken met zijn leidinggevende over zijn persoonlijke ontwikkeling, in afstemming met het teamontwikkelingsplan, voert die afspraken uit, checkt en stelt bij (PDCA).</w:t>
            </w:r>
          </w:p>
          <w:p w14:paraId="1B3F48AB" w14:textId="4E3FF04F" w:rsidR="001C5203" w:rsidRPr="009B10F2" w:rsidRDefault="001C5203" w:rsidP="009D3686">
            <w:pPr>
              <w:pStyle w:val="Lijstalinea"/>
              <w:numPr>
                <w:ilvl w:val="0"/>
                <w:numId w:val="60"/>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eastAsiaTheme="minorHAnsi" w:hAnsi="Cera PRO" w:cs="FranklinGothic-Book"/>
                <w:color w:val="auto"/>
                <w:sz w:val="19"/>
                <w:szCs w:val="19"/>
                <w:lang w:eastAsia="en-US"/>
              </w:rPr>
            </w:pPr>
            <w:r w:rsidRPr="009B10F2">
              <w:rPr>
                <w:rFonts w:ascii="Cera PRO" w:eastAsiaTheme="minorHAnsi" w:hAnsi="Cera PRO" w:cs="FranklinGothic-Book"/>
                <w:color w:val="auto"/>
                <w:sz w:val="19"/>
                <w:szCs w:val="19"/>
                <w:lang w:eastAsia="en-US"/>
              </w:rPr>
              <w:t xml:space="preserve">De docent maakt keuzes op basis van reflectie op en (systematisch) onderzoek naar eigen handelen en in afstemming </w:t>
            </w:r>
            <w:r w:rsidR="001C3F9B">
              <w:rPr>
                <w:rFonts w:ascii="Cera PRO" w:eastAsiaTheme="minorHAnsi" w:hAnsi="Cera PRO" w:cs="FranklinGothic-Book"/>
                <w:color w:val="auto"/>
                <w:sz w:val="19"/>
                <w:szCs w:val="19"/>
                <w:lang w:eastAsia="en-US"/>
              </w:rPr>
              <w:t>met</w:t>
            </w:r>
            <w:r w:rsidRPr="009B10F2">
              <w:rPr>
                <w:rFonts w:ascii="Cera PRO" w:eastAsiaTheme="minorHAnsi" w:hAnsi="Cera PRO" w:cs="FranklinGothic-Book"/>
                <w:color w:val="auto"/>
                <w:sz w:val="19"/>
                <w:szCs w:val="19"/>
                <w:lang w:eastAsia="en-US"/>
              </w:rPr>
              <w:t xml:space="preserve"> het team.</w:t>
            </w:r>
          </w:p>
          <w:p w14:paraId="65D3967E" w14:textId="77777777" w:rsidR="001C5203" w:rsidRPr="009B10F2" w:rsidRDefault="001C5203" w:rsidP="009D3686">
            <w:pPr>
              <w:pStyle w:val="Lijstalinea"/>
              <w:numPr>
                <w:ilvl w:val="0"/>
                <w:numId w:val="60"/>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eastAsiaTheme="minorHAnsi" w:hAnsi="Cera PRO" w:cs="FranklinGothic-Book"/>
                <w:color w:val="auto"/>
                <w:sz w:val="19"/>
                <w:szCs w:val="19"/>
                <w:lang w:eastAsia="en-US"/>
              </w:rPr>
            </w:pPr>
            <w:r w:rsidRPr="009B10F2">
              <w:rPr>
                <w:rFonts w:ascii="Cera PRO" w:eastAsiaTheme="minorHAnsi" w:hAnsi="Cera PRO" w:cs="FranklinGothic-Book"/>
                <w:color w:val="auto"/>
                <w:sz w:val="19"/>
                <w:szCs w:val="19"/>
                <w:lang w:eastAsia="en-US"/>
              </w:rPr>
              <w:t>De docent staat open voor andere ideeën en werkwijzen en probeert die van tijd tot tijd uit.</w:t>
            </w:r>
          </w:p>
          <w:p w14:paraId="01415FD4" w14:textId="27BAEF80" w:rsidR="001C5203" w:rsidRPr="009B10F2" w:rsidRDefault="001C5203" w:rsidP="009D3686">
            <w:pPr>
              <w:pStyle w:val="Lijstalinea"/>
              <w:numPr>
                <w:ilvl w:val="0"/>
                <w:numId w:val="60"/>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hAnsi="Cera PRO" w:cs="Arial"/>
                <w:bCs/>
                <w:color w:val="auto"/>
                <w:sz w:val="18"/>
                <w:szCs w:val="18"/>
              </w:rPr>
            </w:pPr>
            <w:r w:rsidRPr="009B10F2">
              <w:rPr>
                <w:rFonts w:ascii="Cera PRO" w:eastAsiaTheme="minorHAnsi" w:hAnsi="Cera PRO" w:cs="FranklinGothic-Book"/>
                <w:color w:val="auto"/>
                <w:sz w:val="19"/>
                <w:szCs w:val="19"/>
                <w:lang w:eastAsia="en-US"/>
              </w:rPr>
              <w:t>De docent houdt zijn ontwikkeling, leerrendement, bij in een bekwaam</w:t>
            </w:r>
            <w:r w:rsidR="001C3F9B">
              <w:rPr>
                <w:rFonts w:ascii="Cera PRO" w:eastAsiaTheme="minorHAnsi" w:hAnsi="Cera PRO" w:cs="FranklinGothic-Book"/>
                <w:color w:val="auto"/>
                <w:sz w:val="19"/>
                <w:szCs w:val="19"/>
                <w:lang w:eastAsia="en-US"/>
              </w:rPr>
              <w:t>heidsdossier volgens de richtlijnen van zijn of haar school.</w:t>
            </w:r>
          </w:p>
          <w:p w14:paraId="44060BC0" w14:textId="788FE363" w:rsidR="001C5203" w:rsidRPr="009B10F2" w:rsidRDefault="001C5203" w:rsidP="001C3F9B">
            <w:pPr>
              <w:pStyle w:val="Lijstalinea"/>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rPr>
                <w:rFonts w:ascii="Cera PRO" w:hAnsi="Cera PRO" w:cs="Arial"/>
                <w:bCs/>
                <w:color w:val="auto"/>
                <w:sz w:val="18"/>
                <w:szCs w:val="18"/>
              </w:rPr>
            </w:pPr>
          </w:p>
          <w:p w14:paraId="36FDA662" w14:textId="77777777" w:rsidR="001C5203" w:rsidRPr="009B10F2" w:rsidRDefault="001C5203" w:rsidP="0063246D">
            <w:pPr>
              <w:pStyle w:val="Lijstalinea"/>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rPr>
                <w:rFonts w:ascii="Cera PRO" w:hAnsi="Cera PRO" w:cs="Arial"/>
                <w:bCs/>
                <w:color w:val="auto"/>
                <w:sz w:val="18"/>
                <w:szCs w:val="18"/>
              </w:rPr>
            </w:pPr>
          </w:p>
        </w:tc>
        <w:tc>
          <w:tcPr>
            <w:tcW w:w="873" w:type="dxa"/>
            <w:tcBorders>
              <w:top w:val="single" w:sz="4" w:space="0" w:color="auto"/>
              <w:left w:val="single" w:sz="4" w:space="0" w:color="auto"/>
              <w:bottom w:val="single" w:sz="4" w:space="0" w:color="auto"/>
              <w:right w:val="single" w:sz="4" w:space="0" w:color="auto"/>
            </w:tcBorders>
          </w:tcPr>
          <w:p w14:paraId="3BE4D68B" w14:textId="77777777" w:rsidR="001C5203" w:rsidRPr="00810177" w:rsidRDefault="001C5203" w:rsidP="0063246D">
            <w:pPr>
              <w:rPr>
                <w:rFonts w:ascii="Cera PRO" w:hAnsi="Cera PRO" w:cs="Arial"/>
                <w:b/>
                <w:sz w:val="18"/>
                <w:szCs w:val="18"/>
              </w:rPr>
            </w:pPr>
          </w:p>
        </w:tc>
        <w:tc>
          <w:tcPr>
            <w:tcW w:w="708" w:type="dxa"/>
            <w:tcBorders>
              <w:top w:val="single" w:sz="4" w:space="0" w:color="auto"/>
              <w:left w:val="single" w:sz="4" w:space="0" w:color="auto"/>
              <w:bottom w:val="single" w:sz="4" w:space="0" w:color="auto"/>
              <w:right w:val="single" w:sz="4" w:space="0" w:color="auto"/>
            </w:tcBorders>
          </w:tcPr>
          <w:p w14:paraId="55075D46" w14:textId="77777777" w:rsidR="001C5203" w:rsidRPr="00E11477" w:rsidRDefault="001C5203" w:rsidP="009D3686">
            <w:pPr>
              <w:pStyle w:val="Lijstalinea"/>
              <w:numPr>
                <w:ilvl w:val="0"/>
                <w:numId w:val="83"/>
              </w:numPr>
              <w:jc w:val="center"/>
              <w:rPr>
                <w:rFonts w:ascii="Cera PRO" w:hAnsi="Cera PRO" w:cs="Arial"/>
                <w:b/>
                <w:sz w:val="18"/>
                <w:szCs w:val="18"/>
              </w:rPr>
            </w:pPr>
          </w:p>
        </w:tc>
        <w:tc>
          <w:tcPr>
            <w:tcW w:w="993" w:type="dxa"/>
            <w:tcBorders>
              <w:top w:val="single" w:sz="4" w:space="0" w:color="auto"/>
              <w:left w:val="single" w:sz="4" w:space="0" w:color="auto"/>
              <w:bottom w:val="single" w:sz="4" w:space="0" w:color="auto"/>
              <w:right w:val="single" w:sz="4" w:space="0" w:color="auto"/>
            </w:tcBorders>
          </w:tcPr>
          <w:p w14:paraId="16922AE9" w14:textId="77777777" w:rsidR="001C5203" w:rsidRPr="00810177" w:rsidRDefault="001C5203" w:rsidP="0063246D">
            <w:pPr>
              <w:jc w:val="center"/>
              <w:rPr>
                <w:rFonts w:ascii="Cera PRO" w:hAnsi="Cera PRO" w:cs="Arial"/>
                <w:b/>
                <w:sz w:val="18"/>
                <w:szCs w:val="18"/>
              </w:rPr>
            </w:pPr>
          </w:p>
        </w:tc>
        <w:tc>
          <w:tcPr>
            <w:tcW w:w="992" w:type="dxa"/>
            <w:tcBorders>
              <w:top w:val="single" w:sz="4" w:space="0" w:color="auto"/>
              <w:left w:val="single" w:sz="4" w:space="0" w:color="auto"/>
              <w:bottom w:val="single" w:sz="4" w:space="0" w:color="auto"/>
              <w:right w:val="single" w:sz="4" w:space="0" w:color="auto"/>
            </w:tcBorders>
          </w:tcPr>
          <w:p w14:paraId="0084F661" w14:textId="77777777" w:rsidR="001C5203" w:rsidRPr="00810177" w:rsidRDefault="001C5203" w:rsidP="0063246D">
            <w:pPr>
              <w:jc w:val="center"/>
              <w:rPr>
                <w:rFonts w:ascii="Cera PRO" w:hAnsi="Cera PRO" w:cs="Arial"/>
                <w:b/>
                <w:sz w:val="18"/>
                <w:szCs w:val="18"/>
              </w:rPr>
            </w:pPr>
          </w:p>
        </w:tc>
        <w:tc>
          <w:tcPr>
            <w:tcW w:w="992" w:type="dxa"/>
            <w:tcBorders>
              <w:top w:val="single" w:sz="4" w:space="0" w:color="auto"/>
              <w:left w:val="single" w:sz="4" w:space="0" w:color="auto"/>
              <w:bottom w:val="single" w:sz="4" w:space="0" w:color="auto"/>
              <w:right w:val="single" w:sz="4" w:space="0" w:color="auto"/>
            </w:tcBorders>
          </w:tcPr>
          <w:p w14:paraId="07EC9087" w14:textId="77777777" w:rsidR="001C5203" w:rsidRPr="00810177" w:rsidRDefault="001C5203" w:rsidP="0063246D">
            <w:pPr>
              <w:jc w:val="center"/>
              <w:rPr>
                <w:rFonts w:ascii="Cera PRO" w:hAnsi="Cera PRO" w:cs="Arial"/>
                <w:b/>
                <w:sz w:val="18"/>
                <w:szCs w:val="18"/>
              </w:rPr>
            </w:pPr>
          </w:p>
        </w:tc>
        <w:tc>
          <w:tcPr>
            <w:tcW w:w="906" w:type="dxa"/>
            <w:tcBorders>
              <w:top w:val="single" w:sz="4" w:space="0" w:color="auto"/>
              <w:left w:val="single" w:sz="4" w:space="0" w:color="auto"/>
              <w:bottom w:val="single" w:sz="4" w:space="0" w:color="auto"/>
              <w:right w:val="single" w:sz="4" w:space="0" w:color="auto"/>
            </w:tcBorders>
          </w:tcPr>
          <w:p w14:paraId="197141BF" w14:textId="77777777" w:rsidR="001C5203" w:rsidRPr="00810177" w:rsidRDefault="001C5203" w:rsidP="0063246D">
            <w:pPr>
              <w:jc w:val="center"/>
              <w:rPr>
                <w:rFonts w:ascii="Cera PRO" w:hAnsi="Cera PRO" w:cs="Arial"/>
                <w:b/>
                <w:sz w:val="18"/>
                <w:szCs w:val="18"/>
              </w:rPr>
            </w:pPr>
          </w:p>
        </w:tc>
        <w:tc>
          <w:tcPr>
            <w:tcW w:w="795" w:type="dxa"/>
            <w:tcBorders>
              <w:top w:val="single" w:sz="4" w:space="0" w:color="auto"/>
              <w:left w:val="single" w:sz="4" w:space="0" w:color="auto"/>
              <w:bottom w:val="single" w:sz="4" w:space="0" w:color="auto"/>
              <w:right w:val="single" w:sz="4" w:space="0" w:color="auto"/>
            </w:tcBorders>
          </w:tcPr>
          <w:p w14:paraId="28F3EBEE" w14:textId="77777777" w:rsidR="001C5203" w:rsidRPr="00810177" w:rsidRDefault="001C5203" w:rsidP="0063246D">
            <w:pPr>
              <w:jc w:val="center"/>
              <w:rPr>
                <w:rFonts w:ascii="Cera PRO" w:hAnsi="Cera PRO" w:cs="Arial"/>
                <w:b/>
                <w:sz w:val="18"/>
                <w:szCs w:val="18"/>
              </w:rPr>
            </w:pPr>
          </w:p>
        </w:tc>
        <w:tc>
          <w:tcPr>
            <w:tcW w:w="1418" w:type="dxa"/>
            <w:tcBorders>
              <w:top w:val="single" w:sz="4" w:space="0" w:color="auto"/>
              <w:left w:val="single" w:sz="4" w:space="0" w:color="auto"/>
              <w:bottom w:val="single" w:sz="4" w:space="0" w:color="auto"/>
              <w:right w:val="single" w:sz="4" w:space="0" w:color="auto"/>
            </w:tcBorders>
          </w:tcPr>
          <w:p w14:paraId="30AED9BF" w14:textId="77777777" w:rsidR="001C5203" w:rsidRPr="00810177" w:rsidRDefault="001C5203" w:rsidP="0063246D">
            <w:pPr>
              <w:rPr>
                <w:rFonts w:ascii="Cera PRO" w:hAnsi="Cera PRO" w:cs="Arial"/>
                <w:b/>
                <w:sz w:val="18"/>
                <w:szCs w:val="18"/>
              </w:rPr>
            </w:pPr>
          </w:p>
        </w:tc>
      </w:tr>
    </w:tbl>
    <w:p w14:paraId="3C352606" w14:textId="77777777" w:rsidR="009B10F2" w:rsidRDefault="009B10F2">
      <w:r>
        <w:br w:type="page"/>
      </w:r>
    </w:p>
    <w:tbl>
      <w:tblPr>
        <w:tblW w:w="15769" w:type="dxa"/>
        <w:tblInd w:w="-39" w:type="dxa"/>
        <w:tblLayout w:type="fixed"/>
        <w:tblLook w:val="04A0" w:firstRow="1" w:lastRow="0" w:firstColumn="1" w:lastColumn="0" w:noHBand="0" w:noVBand="1"/>
      </w:tblPr>
      <w:tblGrid>
        <w:gridCol w:w="8092"/>
        <w:gridCol w:w="873"/>
        <w:gridCol w:w="708"/>
        <w:gridCol w:w="993"/>
        <w:gridCol w:w="992"/>
        <w:gridCol w:w="992"/>
        <w:gridCol w:w="906"/>
        <w:gridCol w:w="795"/>
        <w:gridCol w:w="1418"/>
      </w:tblGrid>
      <w:tr w:rsidR="001C5203" w:rsidRPr="00810177" w14:paraId="4EC5A9A5" w14:textId="77777777" w:rsidTr="009B10F2">
        <w:trPr>
          <w:trHeight w:val="204"/>
        </w:trPr>
        <w:tc>
          <w:tcPr>
            <w:tcW w:w="8092" w:type="dxa"/>
            <w:tcBorders>
              <w:top w:val="single" w:sz="4" w:space="0" w:color="auto"/>
              <w:left w:val="single" w:sz="4" w:space="0" w:color="auto"/>
              <w:bottom w:val="single" w:sz="4" w:space="0" w:color="auto"/>
              <w:right w:val="single" w:sz="4" w:space="0" w:color="auto"/>
            </w:tcBorders>
          </w:tcPr>
          <w:p w14:paraId="58562045" w14:textId="01B3F0A6" w:rsidR="001C5203" w:rsidRPr="000670A5" w:rsidRDefault="001C5203" w:rsidP="009D3686">
            <w:pPr>
              <w:pStyle w:val="Lijstalinea"/>
              <w:numPr>
                <w:ilvl w:val="1"/>
                <w:numId w:val="79"/>
              </w:numPr>
              <w:pBdr>
                <w:top w:val="none" w:sz="0" w:space="0" w:color="auto"/>
                <w:left w:val="none" w:sz="0" w:space="0" w:color="auto"/>
                <w:bottom w:val="none" w:sz="0" w:space="0" w:color="auto"/>
                <w:right w:val="none" w:sz="0" w:space="0" w:color="auto"/>
                <w:between w:val="none" w:sz="0" w:space="0" w:color="auto"/>
              </w:pBdr>
              <w:tabs>
                <w:tab w:val="left" w:pos="426"/>
              </w:tabs>
              <w:autoSpaceDE w:val="0"/>
              <w:autoSpaceDN w:val="0"/>
              <w:adjustRightInd w:val="0"/>
              <w:spacing w:line="269" w:lineRule="auto"/>
              <w:rPr>
                <w:rFonts w:ascii="Cera PRO" w:eastAsiaTheme="minorHAnsi" w:hAnsi="Cera PRO" w:cs="FranklinGothic-Demi"/>
                <w:color w:val="1D1D1B"/>
                <w:sz w:val="19"/>
                <w:szCs w:val="19"/>
                <w:lang w:eastAsia="en-US"/>
              </w:rPr>
            </w:pPr>
            <w:r w:rsidRPr="000670A5">
              <w:rPr>
                <w:rFonts w:ascii="Cera PRO" w:eastAsiaTheme="minorHAnsi" w:hAnsi="Cera PRO" w:cs="FranklinGothic-Demi"/>
                <w:color w:val="1D1D1B"/>
                <w:sz w:val="19"/>
                <w:szCs w:val="19"/>
                <w:lang w:eastAsia="en-US"/>
              </w:rPr>
              <w:lastRenderedPageBreak/>
              <w:t>De docent</w:t>
            </w:r>
            <w:r w:rsidR="001C3F9B">
              <w:rPr>
                <w:rFonts w:ascii="Cera PRO" w:eastAsiaTheme="minorHAnsi" w:hAnsi="Cera PRO" w:cs="FranklinGothic-Demi"/>
                <w:color w:val="1D1D1B"/>
                <w:sz w:val="19"/>
                <w:szCs w:val="19"/>
                <w:lang w:eastAsia="en-US"/>
              </w:rPr>
              <w:t xml:space="preserve"> houdt </w:t>
            </w:r>
            <w:r w:rsidRPr="000670A5">
              <w:rPr>
                <w:rFonts w:ascii="Cera PRO" w:eastAsiaTheme="minorHAnsi" w:hAnsi="Cera PRO" w:cs="FranklinGothic-Demi"/>
                <w:color w:val="1D1D1B"/>
                <w:sz w:val="19"/>
                <w:szCs w:val="19"/>
                <w:lang w:eastAsia="en-US"/>
              </w:rPr>
              <w:t xml:space="preserve">de ontwikkelingen rondom taal en rekenen bij in de context van het beroep. </w:t>
            </w:r>
          </w:p>
          <w:p w14:paraId="7B20E236" w14:textId="77777777" w:rsidR="001C5203" w:rsidRDefault="001C5203" w:rsidP="0063246D">
            <w:pPr>
              <w:pStyle w:val="Lijstalinea"/>
              <w:pBdr>
                <w:top w:val="none" w:sz="0" w:space="0" w:color="auto"/>
                <w:left w:val="none" w:sz="0" w:space="0" w:color="auto"/>
                <w:bottom w:val="none" w:sz="0" w:space="0" w:color="auto"/>
                <w:right w:val="none" w:sz="0" w:space="0" w:color="auto"/>
                <w:between w:val="none" w:sz="0" w:space="0" w:color="auto"/>
              </w:pBdr>
              <w:tabs>
                <w:tab w:val="left" w:pos="426"/>
              </w:tabs>
              <w:autoSpaceDE w:val="0"/>
              <w:autoSpaceDN w:val="0"/>
              <w:adjustRightInd w:val="0"/>
              <w:spacing w:line="269" w:lineRule="auto"/>
              <w:ind w:left="420"/>
              <w:rPr>
                <w:rFonts w:ascii="Cera PRO" w:eastAsiaTheme="minorHAnsi" w:hAnsi="Cera PRO" w:cs="FranklinGothic-Demi"/>
                <w:color w:val="1D1D1B"/>
                <w:sz w:val="19"/>
                <w:szCs w:val="19"/>
                <w:lang w:eastAsia="en-US"/>
              </w:rPr>
            </w:pPr>
            <w:r w:rsidRPr="000670A5">
              <w:rPr>
                <w:rFonts w:ascii="Cera PRO" w:eastAsiaTheme="minorHAnsi" w:hAnsi="Cera PRO" w:cs="FranklinGothic-Demi"/>
                <w:b/>
                <w:color w:val="1D1D1B"/>
                <w:sz w:val="19"/>
                <w:szCs w:val="19"/>
                <w:lang w:eastAsia="en-US"/>
              </w:rPr>
              <w:t>Resultaat</w:t>
            </w:r>
            <w:r w:rsidRPr="000670A5">
              <w:rPr>
                <w:rFonts w:ascii="Cera PRO" w:eastAsiaTheme="minorHAnsi" w:hAnsi="Cera PRO" w:cs="FranklinGothic-Demi"/>
                <w:color w:val="1D1D1B"/>
                <w:sz w:val="19"/>
                <w:szCs w:val="19"/>
                <w:lang w:eastAsia="en-US"/>
              </w:rPr>
              <w:t xml:space="preserve">: </w:t>
            </w:r>
          </w:p>
          <w:p w14:paraId="37932814" w14:textId="3EC31F94" w:rsidR="001C5203" w:rsidRPr="000670A5" w:rsidRDefault="001C5203" w:rsidP="0063246D">
            <w:pPr>
              <w:pStyle w:val="Lijstalinea"/>
              <w:pBdr>
                <w:top w:val="none" w:sz="0" w:space="0" w:color="auto"/>
                <w:left w:val="none" w:sz="0" w:space="0" w:color="auto"/>
                <w:bottom w:val="none" w:sz="0" w:space="0" w:color="auto"/>
                <w:right w:val="none" w:sz="0" w:space="0" w:color="auto"/>
                <w:between w:val="none" w:sz="0" w:space="0" w:color="auto"/>
              </w:pBdr>
              <w:tabs>
                <w:tab w:val="left" w:pos="426"/>
              </w:tabs>
              <w:autoSpaceDE w:val="0"/>
              <w:autoSpaceDN w:val="0"/>
              <w:adjustRightInd w:val="0"/>
              <w:spacing w:line="269" w:lineRule="auto"/>
              <w:ind w:left="420"/>
              <w:rPr>
                <w:rFonts w:ascii="Cera PRO" w:eastAsiaTheme="minorHAnsi" w:hAnsi="Cera PRO" w:cs="FranklinGothic-Book"/>
                <w:color w:val="1D1D1B"/>
                <w:sz w:val="19"/>
                <w:szCs w:val="19"/>
                <w:lang w:eastAsia="en-US"/>
              </w:rPr>
            </w:pPr>
            <w:r w:rsidRPr="000670A5">
              <w:rPr>
                <w:rFonts w:ascii="Cera PRO" w:eastAsiaTheme="minorHAnsi" w:hAnsi="Cera PRO" w:cs="FranklinGothic-Book"/>
                <w:color w:val="1D1D1B"/>
                <w:sz w:val="19"/>
                <w:szCs w:val="19"/>
                <w:lang w:eastAsia="en-US"/>
              </w:rPr>
              <w:t xml:space="preserve">De docent </w:t>
            </w:r>
            <w:r w:rsidR="001C3F9B">
              <w:rPr>
                <w:rFonts w:ascii="Cera PRO" w:eastAsiaTheme="minorHAnsi" w:hAnsi="Cera PRO" w:cs="FranklinGothic-Book"/>
                <w:color w:val="1D1D1B"/>
                <w:sz w:val="19"/>
                <w:szCs w:val="19"/>
                <w:lang w:eastAsia="en-US"/>
              </w:rPr>
              <w:t xml:space="preserve">vertaalt de ontwikkelingen op </w:t>
            </w:r>
            <w:r w:rsidRPr="000670A5">
              <w:rPr>
                <w:rFonts w:ascii="Cera PRO" w:eastAsiaTheme="minorHAnsi" w:hAnsi="Cera PRO" w:cs="FranklinGothic-Book"/>
                <w:color w:val="1D1D1B"/>
                <w:sz w:val="19"/>
                <w:szCs w:val="19"/>
                <w:lang w:eastAsia="en-US"/>
              </w:rPr>
              <w:t xml:space="preserve"> taal- en reken</w:t>
            </w:r>
            <w:r w:rsidR="001C3F9B">
              <w:rPr>
                <w:rFonts w:ascii="Cera PRO" w:eastAsiaTheme="minorHAnsi" w:hAnsi="Cera PRO" w:cs="FranklinGothic-Book"/>
                <w:color w:val="1D1D1B"/>
                <w:sz w:val="19"/>
                <w:szCs w:val="19"/>
                <w:lang w:eastAsia="en-US"/>
              </w:rPr>
              <w:t>gebied in een of meerdere beroepsproducten</w:t>
            </w:r>
            <w:r w:rsidR="00031B9E">
              <w:rPr>
                <w:rFonts w:ascii="Cera PRO" w:eastAsiaTheme="minorHAnsi" w:hAnsi="Cera PRO" w:cs="FranklinGothic-Book"/>
                <w:color w:val="1D1D1B"/>
                <w:sz w:val="19"/>
                <w:szCs w:val="19"/>
                <w:lang w:eastAsia="en-US"/>
              </w:rPr>
              <w:t>, waarin hij of zij bijvoorbeeld een toets maakt waarin rekening wordt gehouden het taal- of rekenniveau van de student(2F/3F)</w:t>
            </w:r>
          </w:p>
          <w:p w14:paraId="237567DA" w14:textId="77777777" w:rsidR="001C5203" w:rsidRPr="00810177" w:rsidRDefault="001C5203" w:rsidP="0063246D">
            <w:pPr>
              <w:rPr>
                <w:rFonts w:ascii="Cera PRO" w:hAnsi="Cera PRO" w:cs="Arial"/>
                <w:bCs/>
                <w:sz w:val="18"/>
                <w:szCs w:val="18"/>
              </w:rPr>
            </w:pPr>
          </w:p>
        </w:tc>
        <w:tc>
          <w:tcPr>
            <w:tcW w:w="873" w:type="dxa"/>
            <w:tcBorders>
              <w:top w:val="single" w:sz="4" w:space="0" w:color="auto"/>
              <w:left w:val="single" w:sz="4" w:space="0" w:color="auto"/>
              <w:bottom w:val="single" w:sz="4" w:space="0" w:color="auto"/>
              <w:right w:val="single" w:sz="4" w:space="0" w:color="auto"/>
            </w:tcBorders>
          </w:tcPr>
          <w:p w14:paraId="6A1DCED7" w14:textId="77777777" w:rsidR="001C5203" w:rsidRPr="00810177" w:rsidRDefault="001C5203" w:rsidP="0063246D">
            <w:pPr>
              <w:rPr>
                <w:rFonts w:ascii="Cera PRO" w:hAnsi="Cera PRO" w:cs="Arial"/>
                <w:b/>
                <w:sz w:val="18"/>
                <w:szCs w:val="18"/>
              </w:rPr>
            </w:pPr>
          </w:p>
        </w:tc>
        <w:tc>
          <w:tcPr>
            <w:tcW w:w="708" w:type="dxa"/>
            <w:tcBorders>
              <w:top w:val="single" w:sz="4" w:space="0" w:color="auto"/>
              <w:left w:val="single" w:sz="4" w:space="0" w:color="auto"/>
              <w:bottom w:val="single" w:sz="4" w:space="0" w:color="auto"/>
              <w:right w:val="single" w:sz="4" w:space="0" w:color="auto"/>
            </w:tcBorders>
          </w:tcPr>
          <w:p w14:paraId="1494F43C" w14:textId="77777777" w:rsidR="001C5203" w:rsidRPr="00810177" w:rsidRDefault="001C5203" w:rsidP="0063246D">
            <w:pPr>
              <w:jc w:val="center"/>
              <w:rPr>
                <w:rFonts w:ascii="Cera PRO" w:hAnsi="Cera PRO" w:cs="Arial"/>
                <w:b/>
                <w:sz w:val="18"/>
                <w:szCs w:val="18"/>
              </w:rPr>
            </w:pPr>
          </w:p>
        </w:tc>
        <w:tc>
          <w:tcPr>
            <w:tcW w:w="993" w:type="dxa"/>
            <w:tcBorders>
              <w:top w:val="single" w:sz="4" w:space="0" w:color="auto"/>
              <w:left w:val="single" w:sz="4" w:space="0" w:color="auto"/>
              <w:bottom w:val="single" w:sz="4" w:space="0" w:color="auto"/>
              <w:right w:val="single" w:sz="4" w:space="0" w:color="auto"/>
            </w:tcBorders>
          </w:tcPr>
          <w:p w14:paraId="316A6B61" w14:textId="77777777" w:rsidR="001C5203" w:rsidRPr="00810177" w:rsidRDefault="001C5203" w:rsidP="0063246D">
            <w:pPr>
              <w:jc w:val="center"/>
              <w:rPr>
                <w:rFonts w:ascii="Cera PRO" w:hAnsi="Cera PRO" w:cs="Arial"/>
                <w:b/>
                <w:sz w:val="18"/>
                <w:szCs w:val="18"/>
              </w:rPr>
            </w:pPr>
          </w:p>
        </w:tc>
        <w:tc>
          <w:tcPr>
            <w:tcW w:w="992" w:type="dxa"/>
            <w:tcBorders>
              <w:top w:val="single" w:sz="4" w:space="0" w:color="auto"/>
              <w:left w:val="single" w:sz="4" w:space="0" w:color="auto"/>
              <w:bottom w:val="single" w:sz="4" w:space="0" w:color="auto"/>
              <w:right w:val="single" w:sz="4" w:space="0" w:color="auto"/>
            </w:tcBorders>
          </w:tcPr>
          <w:p w14:paraId="5AA629F3" w14:textId="77777777" w:rsidR="001C5203" w:rsidRPr="00810177" w:rsidRDefault="001C5203" w:rsidP="0063246D">
            <w:pPr>
              <w:jc w:val="center"/>
              <w:rPr>
                <w:rFonts w:ascii="Cera PRO" w:hAnsi="Cera PRO" w:cs="Arial"/>
                <w:b/>
                <w:sz w:val="18"/>
                <w:szCs w:val="18"/>
              </w:rPr>
            </w:pPr>
          </w:p>
        </w:tc>
        <w:tc>
          <w:tcPr>
            <w:tcW w:w="992" w:type="dxa"/>
            <w:tcBorders>
              <w:top w:val="single" w:sz="4" w:space="0" w:color="auto"/>
              <w:left w:val="single" w:sz="4" w:space="0" w:color="auto"/>
              <w:bottom w:val="single" w:sz="4" w:space="0" w:color="auto"/>
              <w:right w:val="single" w:sz="4" w:space="0" w:color="auto"/>
            </w:tcBorders>
          </w:tcPr>
          <w:p w14:paraId="33A43495" w14:textId="77777777" w:rsidR="001C5203" w:rsidRPr="00810177" w:rsidRDefault="001C5203" w:rsidP="0063246D">
            <w:pPr>
              <w:jc w:val="center"/>
              <w:rPr>
                <w:rFonts w:ascii="Cera PRO" w:hAnsi="Cera PRO" w:cs="Arial"/>
                <w:b/>
                <w:sz w:val="18"/>
                <w:szCs w:val="18"/>
              </w:rPr>
            </w:pPr>
          </w:p>
        </w:tc>
        <w:tc>
          <w:tcPr>
            <w:tcW w:w="906" w:type="dxa"/>
            <w:tcBorders>
              <w:top w:val="single" w:sz="4" w:space="0" w:color="auto"/>
              <w:left w:val="single" w:sz="4" w:space="0" w:color="auto"/>
              <w:bottom w:val="single" w:sz="4" w:space="0" w:color="auto"/>
              <w:right w:val="single" w:sz="4" w:space="0" w:color="auto"/>
            </w:tcBorders>
          </w:tcPr>
          <w:p w14:paraId="3D8201C9" w14:textId="77777777" w:rsidR="001C5203" w:rsidRPr="00810177" w:rsidRDefault="001C5203" w:rsidP="0063246D">
            <w:pPr>
              <w:jc w:val="center"/>
              <w:rPr>
                <w:rFonts w:ascii="Cera PRO" w:hAnsi="Cera PRO" w:cs="Arial"/>
                <w:b/>
                <w:sz w:val="18"/>
                <w:szCs w:val="18"/>
              </w:rPr>
            </w:pPr>
          </w:p>
        </w:tc>
        <w:tc>
          <w:tcPr>
            <w:tcW w:w="795" w:type="dxa"/>
            <w:tcBorders>
              <w:top w:val="single" w:sz="4" w:space="0" w:color="auto"/>
              <w:left w:val="single" w:sz="4" w:space="0" w:color="auto"/>
              <w:bottom w:val="single" w:sz="4" w:space="0" w:color="auto"/>
              <w:right w:val="single" w:sz="4" w:space="0" w:color="auto"/>
            </w:tcBorders>
          </w:tcPr>
          <w:p w14:paraId="3F8B44B3" w14:textId="77777777" w:rsidR="001C5203" w:rsidRPr="00810177" w:rsidRDefault="001C5203" w:rsidP="0063246D">
            <w:pPr>
              <w:jc w:val="center"/>
              <w:rPr>
                <w:rFonts w:ascii="Cera PRO" w:hAnsi="Cera PRO" w:cs="Arial"/>
                <w:b/>
                <w:sz w:val="18"/>
                <w:szCs w:val="18"/>
              </w:rPr>
            </w:pPr>
          </w:p>
        </w:tc>
        <w:tc>
          <w:tcPr>
            <w:tcW w:w="1418" w:type="dxa"/>
            <w:tcBorders>
              <w:top w:val="single" w:sz="4" w:space="0" w:color="auto"/>
              <w:left w:val="single" w:sz="4" w:space="0" w:color="auto"/>
              <w:bottom w:val="single" w:sz="4" w:space="0" w:color="auto"/>
              <w:right w:val="single" w:sz="4" w:space="0" w:color="auto"/>
            </w:tcBorders>
          </w:tcPr>
          <w:p w14:paraId="5CD76835" w14:textId="77777777" w:rsidR="001C5203" w:rsidRPr="00810177" w:rsidRDefault="001C5203" w:rsidP="0063246D">
            <w:pPr>
              <w:rPr>
                <w:rFonts w:ascii="Cera PRO" w:hAnsi="Cera PRO" w:cs="Arial"/>
                <w:b/>
                <w:sz w:val="18"/>
                <w:szCs w:val="18"/>
              </w:rPr>
            </w:pPr>
          </w:p>
        </w:tc>
      </w:tr>
      <w:tr w:rsidR="001C5203" w:rsidRPr="00810177" w14:paraId="2C3A5FA2" w14:textId="77777777" w:rsidTr="009B10F2">
        <w:tc>
          <w:tcPr>
            <w:tcW w:w="8092" w:type="dxa"/>
            <w:tcBorders>
              <w:top w:val="single" w:sz="4" w:space="0" w:color="auto"/>
              <w:left w:val="single" w:sz="4" w:space="0" w:color="auto"/>
              <w:bottom w:val="single" w:sz="4" w:space="0" w:color="auto"/>
              <w:right w:val="single" w:sz="4" w:space="0" w:color="auto"/>
            </w:tcBorders>
            <w:shd w:val="clear" w:color="auto" w:fill="auto"/>
          </w:tcPr>
          <w:p w14:paraId="100A0A77" w14:textId="6467D2EE" w:rsidR="001C5203" w:rsidRPr="000670A5" w:rsidRDefault="001C5203" w:rsidP="009D3686">
            <w:pPr>
              <w:pStyle w:val="Lijstalinea"/>
              <w:numPr>
                <w:ilvl w:val="1"/>
                <w:numId w:val="79"/>
              </w:numPr>
              <w:pBdr>
                <w:top w:val="none" w:sz="0" w:space="0" w:color="auto"/>
                <w:left w:val="none" w:sz="0" w:space="0" w:color="auto"/>
                <w:bottom w:val="none" w:sz="0" w:space="0" w:color="auto"/>
                <w:right w:val="none" w:sz="0" w:space="0" w:color="auto"/>
                <w:between w:val="none" w:sz="0" w:space="0" w:color="auto"/>
              </w:pBdr>
              <w:tabs>
                <w:tab w:val="left" w:pos="426"/>
              </w:tabs>
              <w:autoSpaceDE w:val="0"/>
              <w:autoSpaceDN w:val="0"/>
              <w:adjustRightInd w:val="0"/>
              <w:spacing w:line="269" w:lineRule="auto"/>
              <w:rPr>
                <w:rFonts w:ascii="Cera PRO" w:eastAsiaTheme="minorHAnsi" w:hAnsi="Cera PRO" w:cs="FranklinGothic-Demi"/>
                <w:color w:val="1D1D1B"/>
                <w:sz w:val="19"/>
                <w:szCs w:val="19"/>
                <w:lang w:eastAsia="en-US"/>
              </w:rPr>
            </w:pPr>
            <w:r w:rsidRPr="000670A5">
              <w:rPr>
                <w:rFonts w:ascii="Cera PRO" w:eastAsiaTheme="minorHAnsi" w:hAnsi="Cera PRO" w:cs="FranklinGothic-Demi"/>
                <w:color w:val="1D1D1B"/>
                <w:sz w:val="19"/>
                <w:szCs w:val="19"/>
                <w:lang w:eastAsia="en-US"/>
              </w:rPr>
              <w:t xml:space="preserve">De docent </w:t>
            </w:r>
            <w:r w:rsidR="00336ED3">
              <w:rPr>
                <w:rFonts w:ascii="Cera PRO" w:eastAsiaTheme="minorHAnsi" w:hAnsi="Cera PRO" w:cs="FranklinGothic-Demi"/>
                <w:color w:val="1D1D1B"/>
                <w:sz w:val="19"/>
                <w:szCs w:val="19"/>
                <w:lang w:eastAsia="en-US"/>
              </w:rPr>
              <w:t>werkt samen met andere docen</w:t>
            </w:r>
            <w:r w:rsidR="00336ED3" w:rsidRPr="000670A5">
              <w:rPr>
                <w:rFonts w:ascii="Cera PRO" w:eastAsiaTheme="minorHAnsi" w:hAnsi="Cera PRO" w:cs="FranklinGothic-Demi"/>
                <w:color w:val="1D1D1B"/>
                <w:sz w:val="19"/>
                <w:szCs w:val="19"/>
                <w:lang w:eastAsia="en-US"/>
              </w:rPr>
              <w:t>ten</w:t>
            </w:r>
            <w:r w:rsidRPr="000670A5">
              <w:rPr>
                <w:rFonts w:ascii="Cera PRO" w:eastAsiaTheme="minorHAnsi" w:hAnsi="Cera PRO" w:cs="FranklinGothic-Demi"/>
                <w:color w:val="1D1D1B"/>
                <w:sz w:val="19"/>
                <w:szCs w:val="19"/>
                <w:lang w:eastAsia="en-US"/>
              </w:rPr>
              <w:t xml:space="preserve"> in opleiding.</w:t>
            </w:r>
          </w:p>
          <w:p w14:paraId="6C4043CE" w14:textId="77777777" w:rsidR="001C5203" w:rsidRPr="000670A5" w:rsidRDefault="001C5203" w:rsidP="0063246D">
            <w:pPr>
              <w:pStyle w:val="Lijstalinea"/>
              <w:pBdr>
                <w:top w:val="none" w:sz="0" w:space="0" w:color="auto"/>
                <w:left w:val="none" w:sz="0" w:space="0" w:color="auto"/>
                <w:bottom w:val="none" w:sz="0" w:space="0" w:color="auto"/>
                <w:right w:val="none" w:sz="0" w:space="0" w:color="auto"/>
                <w:between w:val="none" w:sz="0" w:space="0" w:color="auto"/>
              </w:pBdr>
              <w:tabs>
                <w:tab w:val="left" w:pos="426"/>
              </w:tabs>
              <w:autoSpaceDE w:val="0"/>
              <w:autoSpaceDN w:val="0"/>
              <w:adjustRightInd w:val="0"/>
              <w:spacing w:line="269" w:lineRule="auto"/>
              <w:ind w:left="420"/>
              <w:rPr>
                <w:rFonts w:ascii="Cera PRO" w:eastAsiaTheme="minorHAnsi" w:hAnsi="Cera PRO" w:cs="FranklinGothic-Book"/>
                <w:b/>
                <w:color w:val="1D1D1B"/>
                <w:sz w:val="19"/>
                <w:szCs w:val="19"/>
                <w:lang w:eastAsia="en-US"/>
              </w:rPr>
            </w:pPr>
            <w:r w:rsidRPr="000670A5">
              <w:rPr>
                <w:rFonts w:ascii="Cera PRO" w:eastAsiaTheme="minorHAnsi" w:hAnsi="Cera PRO" w:cs="FranklinGothic-Demi"/>
                <w:color w:val="1D1D1B"/>
                <w:sz w:val="19"/>
                <w:szCs w:val="19"/>
                <w:lang w:eastAsia="en-US"/>
              </w:rPr>
              <w:t xml:space="preserve"> </w:t>
            </w:r>
            <w:r w:rsidRPr="000670A5">
              <w:rPr>
                <w:rFonts w:ascii="Cera PRO" w:eastAsiaTheme="minorHAnsi" w:hAnsi="Cera PRO" w:cs="FranklinGothic-Demi"/>
                <w:b/>
                <w:color w:val="1D1D1B"/>
                <w:sz w:val="19"/>
                <w:szCs w:val="19"/>
                <w:lang w:eastAsia="en-US"/>
              </w:rPr>
              <w:t>Resultaten:</w:t>
            </w:r>
          </w:p>
          <w:p w14:paraId="78762819" w14:textId="6661505F" w:rsidR="001C5203" w:rsidRPr="00950EE3" w:rsidRDefault="001C5203" w:rsidP="0026134C">
            <w:pPr>
              <w:pStyle w:val="Lijstalinea"/>
              <w:numPr>
                <w:ilvl w:val="0"/>
                <w:numId w:val="98"/>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De docent </w:t>
            </w:r>
            <w:r w:rsidR="00336ED3">
              <w:rPr>
                <w:rFonts w:ascii="Cera PRO" w:eastAsiaTheme="minorHAnsi" w:hAnsi="Cera PRO" w:cs="FranklinGothic-Book"/>
                <w:color w:val="1D1D1B"/>
                <w:sz w:val="19"/>
                <w:szCs w:val="19"/>
                <w:lang w:eastAsia="en-US"/>
              </w:rPr>
              <w:t>ontvangt en geeft feedback en forward van en aan</w:t>
            </w:r>
            <w:r w:rsidRPr="00950EE3">
              <w:rPr>
                <w:rFonts w:ascii="Cera PRO" w:eastAsiaTheme="minorHAnsi" w:hAnsi="Cera PRO" w:cs="FranklinGothic-Book"/>
                <w:color w:val="1D1D1B"/>
                <w:sz w:val="19"/>
                <w:szCs w:val="19"/>
                <w:lang w:eastAsia="en-US"/>
              </w:rPr>
              <w:t xml:space="preserve"> leraren in opleiding, rekening houdend met </w:t>
            </w:r>
            <w:r w:rsidR="00336ED3">
              <w:rPr>
                <w:rFonts w:ascii="Cera PRO" w:eastAsiaTheme="minorHAnsi" w:hAnsi="Cera PRO" w:cs="FranklinGothic-Book"/>
                <w:color w:val="1D1D1B"/>
                <w:sz w:val="19"/>
                <w:szCs w:val="19"/>
                <w:lang w:eastAsia="en-US"/>
              </w:rPr>
              <w:t>het ontwikkelplan en de taken van de mbo docent</w:t>
            </w:r>
          </w:p>
          <w:p w14:paraId="2A01B9C7" w14:textId="77777777" w:rsidR="0026134C" w:rsidRPr="0026134C" w:rsidRDefault="0026134C" w:rsidP="0026134C">
            <w:pPr>
              <w:pStyle w:val="Lijstalinea"/>
              <w:numPr>
                <w:ilvl w:val="0"/>
                <w:numId w:val="98"/>
              </w:numPr>
              <w:rPr>
                <w:rFonts w:ascii="Cera PRO" w:eastAsiaTheme="minorHAnsi" w:hAnsi="Cera PRO" w:cs="FranklinGothic-Book"/>
                <w:color w:val="1D1D1B"/>
                <w:sz w:val="19"/>
                <w:szCs w:val="19"/>
                <w:lang w:eastAsia="en-US"/>
              </w:rPr>
            </w:pPr>
            <w:r w:rsidRPr="0026134C">
              <w:rPr>
                <w:rFonts w:ascii="Cera PRO" w:eastAsiaTheme="minorHAnsi" w:hAnsi="Cera PRO" w:cs="FranklinGothic-Book"/>
                <w:color w:val="1D1D1B"/>
                <w:sz w:val="19"/>
                <w:szCs w:val="19"/>
                <w:lang w:eastAsia="en-US"/>
              </w:rPr>
              <w:t>De docent in opleiding maakt zijn eigen leren zichtbaar in verbinding met anderen, bijvoorbeeld door het samen verzorgen van een workshop voor of in het werkveld.</w:t>
            </w:r>
          </w:p>
          <w:p w14:paraId="67ED476F" w14:textId="651F6510" w:rsidR="001C5203" w:rsidRPr="0026134C" w:rsidRDefault="001C5203" w:rsidP="0026134C">
            <w:pPr>
              <w:pBdr>
                <w:top w:val="none" w:sz="0" w:space="0" w:color="auto"/>
                <w:left w:val="none" w:sz="0" w:space="0" w:color="auto"/>
                <w:bottom w:val="none" w:sz="0" w:space="0" w:color="auto"/>
                <w:right w:val="none" w:sz="0" w:space="0" w:color="auto"/>
                <w:between w:val="none" w:sz="0" w:space="0" w:color="auto"/>
              </w:pBdr>
              <w:tabs>
                <w:tab w:val="left" w:pos="426"/>
              </w:tabs>
              <w:autoSpaceDE w:val="0"/>
              <w:autoSpaceDN w:val="0"/>
              <w:adjustRightInd w:val="0"/>
              <w:spacing w:line="269" w:lineRule="auto"/>
              <w:rPr>
                <w:rFonts w:ascii="Cera PRO" w:eastAsiaTheme="minorHAnsi" w:hAnsi="Cera PRO" w:cs="FranklinGothic-Book"/>
                <w:color w:val="1D1D1B"/>
                <w:sz w:val="19"/>
                <w:szCs w:val="19"/>
                <w:lang w:eastAsia="en-US"/>
              </w:rPr>
            </w:pPr>
          </w:p>
          <w:p w14:paraId="14DA4D03" w14:textId="77777777" w:rsidR="001C5203" w:rsidRPr="00810177" w:rsidRDefault="001C5203" w:rsidP="0063246D">
            <w:pPr>
              <w:rPr>
                <w:rFonts w:ascii="Cera PRO" w:hAnsi="Cera PRO" w:cs="Arial"/>
                <w:bCs/>
                <w:sz w:val="18"/>
                <w:szCs w:val="18"/>
              </w:rPr>
            </w:pPr>
          </w:p>
        </w:tc>
        <w:tc>
          <w:tcPr>
            <w:tcW w:w="873" w:type="dxa"/>
            <w:tcBorders>
              <w:top w:val="single" w:sz="4" w:space="0" w:color="auto"/>
              <w:left w:val="single" w:sz="4" w:space="0" w:color="auto"/>
              <w:bottom w:val="single" w:sz="4" w:space="0" w:color="auto"/>
              <w:right w:val="single" w:sz="4" w:space="0" w:color="auto"/>
            </w:tcBorders>
            <w:shd w:val="clear" w:color="auto" w:fill="auto"/>
          </w:tcPr>
          <w:p w14:paraId="15C91DD8" w14:textId="77777777" w:rsidR="001C5203" w:rsidRPr="00810177" w:rsidRDefault="001C5203" w:rsidP="0063246D">
            <w:pPr>
              <w:rPr>
                <w:rFonts w:ascii="Cera PRO" w:hAnsi="Cera PRO" w:cs="Arial"/>
                <w:b/>
                <w:sz w:val="18"/>
                <w:szCs w:val="18"/>
              </w:rPr>
            </w:pP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5F8AB252" w14:textId="77777777" w:rsidR="001C5203" w:rsidRPr="00810177" w:rsidRDefault="001C5203" w:rsidP="0063246D">
            <w:pPr>
              <w:jc w:val="center"/>
              <w:rPr>
                <w:rFonts w:ascii="Cera PRO" w:hAnsi="Cera PRO" w:cs="Arial"/>
                <w:b/>
                <w:sz w:val="18"/>
                <w:szCs w:val="18"/>
              </w:rPr>
            </w:pPr>
          </w:p>
        </w:tc>
        <w:tc>
          <w:tcPr>
            <w:tcW w:w="993" w:type="dxa"/>
            <w:tcBorders>
              <w:top w:val="single" w:sz="4" w:space="0" w:color="auto"/>
              <w:left w:val="single" w:sz="4" w:space="0" w:color="auto"/>
              <w:bottom w:val="single" w:sz="4" w:space="0" w:color="auto"/>
              <w:right w:val="single" w:sz="4" w:space="0" w:color="auto"/>
            </w:tcBorders>
            <w:shd w:val="clear" w:color="auto" w:fill="auto"/>
          </w:tcPr>
          <w:p w14:paraId="66E7DF3C" w14:textId="77777777" w:rsidR="001C5203" w:rsidRPr="00810177" w:rsidRDefault="001C5203" w:rsidP="0063246D">
            <w:pPr>
              <w:jc w:val="center"/>
              <w:rPr>
                <w:rFonts w:ascii="Cera PRO" w:hAnsi="Cera PRO" w:cs="Arial"/>
                <w:b/>
                <w:sz w:val="18"/>
                <w:szCs w:val="18"/>
              </w:rPr>
            </w:pP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686BECC4" w14:textId="77777777" w:rsidR="001C5203" w:rsidRPr="00810177" w:rsidRDefault="001C5203" w:rsidP="0063246D">
            <w:pPr>
              <w:jc w:val="center"/>
              <w:rPr>
                <w:rFonts w:ascii="Cera PRO" w:hAnsi="Cera PRO" w:cs="Arial"/>
                <w:b/>
                <w:sz w:val="18"/>
                <w:szCs w:val="18"/>
              </w:rPr>
            </w:pP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0F671198" w14:textId="77777777" w:rsidR="001C5203" w:rsidRPr="00810177" w:rsidRDefault="001C5203" w:rsidP="0063246D">
            <w:pPr>
              <w:jc w:val="center"/>
              <w:rPr>
                <w:rFonts w:ascii="Cera PRO" w:hAnsi="Cera PRO" w:cs="Arial"/>
                <w:b/>
                <w:sz w:val="18"/>
                <w:szCs w:val="18"/>
              </w:rPr>
            </w:pPr>
          </w:p>
        </w:tc>
        <w:tc>
          <w:tcPr>
            <w:tcW w:w="906" w:type="dxa"/>
            <w:tcBorders>
              <w:top w:val="single" w:sz="4" w:space="0" w:color="auto"/>
              <w:left w:val="single" w:sz="4" w:space="0" w:color="auto"/>
              <w:bottom w:val="single" w:sz="4" w:space="0" w:color="auto"/>
              <w:right w:val="single" w:sz="4" w:space="0" w:color="auto"/>
            </w:tcBorders>
            <w:shd w:val="clear" w:color="auto" w:fill="auto"/>
          </w:tcPr>
          <w:p w14:paraId="001AA766" w14:textId="77777777" w:rsidR="001C5203" w:rsidRPr="00810177" w:rsidRDefault="001C5203" w:rsidP="0063246D">
            <w:pPr>
              <w:jc w:val="center"/>
              <w:rPr>
                <w:rFonts w:ascii="Cera PRO" w:hAnsi="Cera PRO" w:cs="Arial"/>
                <w:b/>
                <w:sz w:val="18"/>
                <w:szCs w:val="18"/>
              </w:rPr>
            </w:pPr>
          </w:p>
        </w:tc>
        <w:tc>
          <w:tcPr>
            <w:tcW w:w="795" w:type="dxa"/>
            <w:tcBorders>
              <w:top w:val="single" w:sz="4" w:space="0" w:color="auto"/>
              <w:left w:val="single" w:sz="4" w:space="0" w:color="auto"/>
              <w:bottom w:val="single" w:sz="4" w:space="0" w:color="auto"/>
              <w:right w:val="single" w:sz="4" w:space="0" w:color="auto"/>
            </w:tcBorders>
            <w:shd w:val="clear" w:color="auto" w:fill="auto"/>
          </w:tcPr>
          <w:p w14:paraId="1994A9DB" w14:textId="77777777" w:rsidR="001C5203" w:rsidRPr="00810177" w:rsidRDefault="001C5203" w:rsidP="0063246D">
            <w:pPr>
              <w:jc w:val="center"/>
              <w:rPr>
                <w:rFonts w:ascii="Cera PRO" w:hAnsi="Cera PRO" w:cs="Arial"/>
                <w:b/>
                <w:sz w:val="18"/>
                <w:szCs w:val="18"/>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744FA11" w14:textId="77777777" w:rsidR="001C5203" w:rsidRPr="00810177" w:rsidRDefault="001C5203" w:rsidP="0063246D">
            <w:pPr>
              <w:rPr>
                <w:rFonts w:ascii="Cera PRO" w:hAnsi="Cera PRO" w:cs="Arial"/>
                <w:b/>
                <w:sz w:val="18"/>
                <w:szCs w:val="18"/>
              </w:rPr>
            </w:pPr>
          </w:p>
        </w:tc>
      </w:tr>
      <w:tr w:rsidR="001C5203" w:rsidRPr="00810177" w14:paraId="57221FD4" w14:textId="77777777" w:rsidTr="009B10F2">
        <w:trPr>
          <w:trHeight w:val="120"/>
        </w:trPr>
        <w:tc>
          <w:tcPr>
            <w:tcW w:w="8092" w:type="dxa"/>
            <w:tcBorders>
              <w:top w:val="single" w:sz="4" w:space="0" w:color="auto"/>
              <w:left w:val="single" w:sz="4" w:space="0" w:color="auto"/>
              <w:bottom w:val="single" w:sz="4" w:space="0" w:color="auto"/>
              <w:right w:val="single" w:sz="4" w:space="0" w:color="auto"/>
            </w:tcBorders>
            <w:shd w:val="clear" w:color="auto" w:fill="auto"/>
          </w:tcPr>
          <w:p w14:paraId="5673A6D6" w14:textId="5B66CFDE" w:rsidR="001C5203" w:rsidRPr="000670A5" w:rsidRDefault="001C5203" w:rsidP="009D3686">
            <w:pPr>
              <w:pStyle w:val="Lijstalinea"/>
              <w:numPr>
                <w:ilvl w:val="1"/>
                <w:numId w:val="79"/>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FranklinGothic-Demi"/>
                <w:color w:val="1D1D1B"/>
                <w:sz w:val="19"/>
                <w:szCs w:val="19"/>
                <w:lang w:eastAsia="en-US"/>
              </w:rPr>
            </w:pPr>
            <w:r w:rsidRPr="000670A5">
              <w:rPr>
                <w:rFonts w:ascii="Cera PRO" w:eastAsiaTheme="minorHAnsi" w:hAnsi="Cera PRO" w:cs="FranklinGothic-Demi"/>
                <w:color w:val="1D1D1B"/>
                <w:sz w:val="19"/>
                <w:szCs w:val="19"/>
                <w:lang w:eastAsia="en-US"/>
              </w:rPr>
              <w:t xml:space="preserve">De docent </w:t>
            </w:r>
            <w:r w:rsidR="003E44CB">
              <w:rPr>
                <w:rFonts w:ascii="Cera PRO" w:eastAsiaTheme="minorHAnsi" w:hAnsi="Cera PRO" w:cs="FranklinGothic-Demi"/>
                <w:color w:val="1D1D1B"/>
                <w:sz w:val="19"/>
                <w:szCs w:val="19"/>
                <w:lang w:eastAsia="en-US"/>
              </w:rPr>
              <w:t xml:space="preserve">werkt samen </w:t>
            </w:r>
            <w:r w:rsidRPr="000670A5">
              <w:rPr>
                <w:rFonts w:ascii="Cera PRO" w:eastAsiaTheme="minorHAnsi" w:hAnsi="Cera PRO" w:cs="FranklinGothic-Demi"/>
                <w:color w:val="1D1D1B"/>
                <w:sz w:val="19"/>
                <w:szCs w:val="19"/>
                <w:lang w:eastAsia="en-US"/>
              </w:rPr>
              <w:t xml:space="preserve"> met onderwijsondersteuners</w:t>
            </w:r>
            <w:r w:rsidR="003E44CB">
              <w:rPr>
                <w:rFonts w:ascii="Cera PRO" w:eastAsiaTheme="minorHAnsi" w:hAnsi="Cera PRO" w:cs="FranklinGothic-Demi"/>
                <w:color w:val="1D1D1B"/>
                <w:sz w:val="19"/>
                <w:szCs w:val="19"/>
                <w:lang w:eastAsia="en-US"/>
              </w:rPr>
              <w:t xml:space="preserve">, zoals  instructeurs en </w:t>
            </w:r>
            <w:r w:rsidRPr="000670A5">
              <w:rPr>
                <w:rFonts w:ascii="Cera PRO" w:eastAsiaTheme="minorHAnsi" w:hAnsi="Cera PRO" w:cs="FranklinGothic-Demi"/>
                <w:color w:val="1D1D1B"/>
                <w:sz w:val="19"/>
                <w:szCs w:val="19"/>
                <w:lang w:eastAsia="en-US"/>
              </w:rPr>
              <w:t xml:space="preserve">onderwijsassistenten op basis van het onderwijsprogramma en neemt verantwoordelijkheid voor het leerproces. </w:t>
            </w:r>
          </w:p>
          <w:p w14:paraId="2DD4498B" w14:textId="77777777" w:rsidR="001C5203" w:rsidRPr="000670A5" w:rsidRDefault="001C5203" w:rsidP="0063246D">
            <w:pPr>
              <w:pStyle w:val="Lijstalinea"/>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0"/>
              <w:rPr>
                <w:rFonts w:ascii="Cera PRO" w:eastAsiaTheme="minorHAnsi" w:hAnsi="Cera PRO" w:cs="FranklinGothic-Book"/>
                <w:b/>
                <w:color w:val="1D1D1B"/>
                <w:sz w:val="19"/>
                <w:szCs w:val="19"/>
                <w:lang w:eastAsia="en-US"/>
              </w:rPr>
            </w:pPr>
            <w:r w:rsidRPr="000670A5">
              <w:rPr>
                <w:rFonts w:ascii="Cera PRO" w:eastAsiaTheme="minorHAnsi" w:hAnsi="Cera PRO" w:cs="FranklinGothic-Demi"/>
                <w:b/>
                <w:color w:val="1D1D1B"/>
                <w:sz w:val="19"/>
                <w:szCs w:val="19"/>
                <w:lang w:eastAsia="en-US"/>
              </w:rPr>
              <w:t>Resultaten:</w:t>
            </w:r>
            <w:r w:rsidRPr="000670A5">
              <w:rPr>
                <w:rFonts w:ascii="Cera PRO" w:eastAsiaTheme="minorHAnsi" w:hAnsi="Cera PRO" w:cs="FranklinGothic-Book"/>
                <w:b/>
                <w:color w:val="1D1D1B"/>
                <w:sz w:val="19"/>
                <w:szCs w:val="19"/>
                <w:lang w:eastAsia="en-US"/>
              </w:rPr>
              <w:t xml:space="preserve"> </w:t>
            </w:r>
          </w:p>
          <w:p w14:paraId="44161F41" w14:textId="77777777" w:rsidR="001C5203" w:rsidRPr="00950EE3" w:rsidRDefault="001C5203" w:rsidP="009D3686">
            <w:pPr>
              <w:pStyle w:val="Lijstalinea"/>
              <w:numPr>
                <w:ilvl w:val="0"/>
                <w:numId w:val="62"/>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hanging="294"/>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De docent is (mede) verantwoordelijk voor een duidelijke taaktoedeling aan een instructeur of ondersteuner en is eindverantwoordelijk voor het onderwijs.</w:t>
            </w:r>
          </w:p>
          <w:p w14:paraId="1FB9DE93" w14:textId="77777777" w:rsidR="001C5203" w:rsidRPr="00950EE3" w:rsidRDefault="001C5203" w:rsidP="009D3686">
            <w:pPr>
              <w:pStyle w:val="Lijstalinea"/>
              <w:numPr>
                <w:ilvl w:val="0"/>
                <w:numId w:val="62"/>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De docent werkt samen met onderwijsondersteuners vanuit kwaliteitscriteria en wettelijke kaders.</w:t>
            </w:r>
          </w:p>
          <w:p w14:paraId="389C7EB3" w14:textId="77777777" w:rsidR="001C5203" w:rsidRPr="00810177" w:rsidRDefault="001C5203" w:rsidP="0063246D">
            <w:pPr>
              <w:rPr>
                <w:rFonts w:ascii="Cera PRO" w:hAnsi="Cera PRO" w:cs="Arial"/>
                <w:bCs/>
                <w:sz w:val="18"/>
                <w:szCs w:val="18"/>
              </w:rPr>
            </w:pPr>
          </w:p>
        </w:tc>
        <w:tc>
          <w:tcPr>
            <w:tcW w:w="873" w:type="dxa"/>
            <w:tcBorders>
              <w:top w:val="single" w:sz="4" w:space="0" w:color="auto"/>
              <w:left w:val="single" w:sz="4" w:space="0" w:color="auto"/>
              <w:bottom w:val="single" w:sz="4" w:space="0" w:color="auto"/>
              <w:right w:val="single" w:sz="4" w:space="0" w:color="auto"/>
            </w:tcBorders>
            <w:shd w:val="clear" w:color="auto" w:fill="auto"/>
          </w:tcPr>
          <w:p w14:paraId="66B575F0" w14:textId="77777777" w:rsidR="001C5203" w:rsidRPr="00810177" w:rsidRDefault="001C5203" w:rsidP="0063246D">
            <w:pPr>
              <w:rPr>
                <w:rFonts w:ascii="Cera PRO" w:hAnsi="Cera PRO" w:cs="Arial"/>
                <w:b/>
                <w:sz w:val="18"/>
                <w:szCs w:val="18"/>
              </w:rPr>
            </w:pP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5A7A5B04" w14:textId="77777777" w:rsidR="001C5203" w:rsidRPr="00810177" w:rsidRDefault="001C5203" w:rsidP="0063246D">
            <w:pPr>
              <w:jc w:val="center"/>
              <w:rPr>
                <w:rFonts w:ascii="Cera PRO" w:hAnsi="Cera PRO" w:cs="Arial"/>
                <w:b/>
                <w:sz w:val="18"/>
                <w:szCs w:val="18"/>
              </w:rPr>
            </w:pPr>
          </w:p>
        </w:tc>
        <w:tc>
          <w:tcPr>
            <w:tcW w:w="993" w:type="dxa"/>
            <w:tcBorders>
              <w:top w:val="single" w:sz="4" w:space="0" w:color="auto"/>
              <w:left w:val="single" w:sz="4" w:space="0" w:color="auto"/>
              <w:bottom w:val="single" w:sz="4" w:space="0" w:color="auto"/>
              <w:right w:val="single" w:sz="4" w:space="0" w:color="auto"/>
            </w:tcBorders>
            <w:shd w:val="clear" w:color="auto" w:fill="auto"/>
          </w:tcPr>
          <w:p w14:paraId="230298B3" w14:textId="77777777" w:rsidR="001C5203" w:rsidRPr="00810177" w:rsidRDefault="001C5203" w:rsidP="0063246D">
            <w:pPr>
              <w:jc w:val="center"/>
              <w:rPr>
                <w:rFonts w:ascii="Cera PRO" w:hAnsi="Cera PRO" w:cs="Arial"/>
                <w:b/>
                <w:sz w:val="18"/>
                <w:szCs w:val="18"/>
              </w:rPr>
            </w:pP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35A8C240" w14:textId="77777777" w:rsidR="001C5203" w:rsidRPr="00810177" w:rsidRDefault="001C5203" w:rsidP="0063246D">
            <w:pPr>
              <w:jc w:val="center"/>
              <w:rPr>
                <w:rFonts w:ascii="Cera PRO" w:hAnsi="Cera PRO" w:cs="Arial"/>
                <w:b/>
                <w:sz w:val="18"/>
                <w:szCs w:val="18"/>
              </w:rPr>
            </w:pP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2630E612" w14:textId="77777777" w:rsidR="001C5203" w:rsidRPr="00810177" w:rsidRDefault="001C5203" w:rsidP="0063246D">
            <w:pPr>
              <w:jc w:val="center"/>
              <w:rPr>
                <w:rFonts w:ascii="Cera PRO" w:hAnsi="Cera PRO" w:cs="Arial"/>
                <w:b/>
                <w:sz w:val="18"/>
                <w:szCs w:val="18"/>
              </w:rPr>
            </w:pPr>
          </w:p>
        </w:tc>
        <w:tc>
          <w:tcPr>
            <w:tcW w:w="906" w:type="dxa"/>
            <w:tcBorders>
              <w:top w:val="single" w:sz="4" w:space="0" w:color="auto"/>
              <w:left w:val="single" w:sz="4" w:space="0" w:color="auto"/>
              <w:bottom w:val="single" w:sz="4" w:space="0" w:color="auto"/>
              <w:right w:val="single" w:sz="4" w:space="0" w:color="auto"/>
            </w:tcBorders>
            <w:shd w:val="clear" w:color="auto" w:fill="auto"/>
          </w:tcPr>
          <w:p w14:paraId="3CF70BB1" w14:textId="77777777" w:rsidR="001C5203" w:rsidRPr="00810177" w:rsidRDefault="001C5203" w:rsidP="0063246D">
            <w:pPr>
              <w:jc w:val="center"/>
              <w:rPr>
                <w:rFonts w:ascii="Cera PRO" w:hAnsi="Cera PRO" w:cs="Arial"/>
                <w:b/>
                <w:sz w:val="18"/>
                <w:szCs w:val="18"/>
              </w:rPr>
            </w:pPr>
          </w:p>
        </w:tc>
        <w:tc>
          <w:tcPr>
            <w:tcW w:w="795" w:type="dxa"/>
            <w:tcBorders>
              <w:top w:val="single" w:sz="4" w:space="0" w:color="auto"/>
              <w:left w:val="single" w:sz="4" w:space="0" w:color="auto"/>
              <w:bottom w:val="single" w:sz="4" w:space="0" w:color="auto"/>
              <w:right w:val="single" w:sz="4" w:space="0" w:color="auto"/>
            </w:tcBorders>
            <w:shd w:val="clear" w:color="auto" w:fill="auto"/>
          </w:tcPr>
          <w:p w14:paraId="6C886641" w14:textId="77777777" w:rsidR="001C5203" w:rsidRPr="00810177" w:rsidRDefault="001C5203" w:rsidP="0063246D">
            <w:pPr>
              <w:jc w:val="center"/>
              <w:rPr>
                <w:rFonts w:ascii="Cera PRO" w:hAnsi="Cera PRO" w:cs="Arial"/>
                <w:b/>
                <w:sz w:val="18"/>
                <w:szCs w:val="18"/>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7C7CD77" w14:textId="77777777" w:rsidR="001C5203" w:rsidRPr="00810177" w:rsidRDefault="001C5203" w:rsidP="0063246D">
            <w:pPr>
              <w:rPr>
                <w:rFonts w:ascii="Cera PRO" w:hAnsi="Cera PRO" w:cs="Arial"/>
                <w:b/>
                <w:sz w:val="18"/>
                <w:szCs w:val="18"/>
              </w:rPr>
            </w:pPr>
          </w:p>
        </w:tc>
      </w:tr>
    </w:tbl>
    <w:p w14:paraId="532BDA70" w14:textId="77777777" w:rsidR="001C5203" w:rsidRDefault="001C5203"/>
    <w:p w14:paraId="5467CD08" w14:textId="49545701" w:rsidR="009B10F2" w:rsidRDefault="009B10F2">
      <w:r>
        <w:br w:type="page"/>
      </w:r>
    </w:p>
    <w:p w14:paraId="439AAFF5" w14:textId="77777777" w:rsidR="001C5203" w:rsidRDefault="001C5203"/>
    <w:tbl>
      <w:tblPr>
        <w:tblW w:w="15489" w:type="dxa"/>
        <w:tblInd w:w="-34" w:type="dxa"/>
        <w:tblLayout w:type="fixed"/>
        <w:tblLook w:val="04A0" w:firstRow="1" w:lastRow="0" w:firstColumn="1" w:lastColumn="0" w:noHBand="0" w:noVBand="1"/>
      </w:tblPr>
      <w:tblGrid>
        <w:gridCol w:w="7405"/>
        <w:gridCol w:w="884"/>
        <w:gridCol w:w="855"/>
        <w:gridCol w:w="993"/>
        <w:gridCol w:w="980"/>
        <w:gridCol w:w="1004"/>
        <w:gridCol w:w="927"/>
        <w:gridCol w:w="868"/>
        <w:gridCol w:w="1554"/>
        <w:gridCol w:w="19"/>
      </w:tblGrid>
      <w:tr w:rsidR="001C5203" w:rsidRPr="00810177" w14:paraId="345EB758" w14:textId="77777777" w:rsidTr="0063246D">
        <w:tc>
          <w:tcPr>
            <w:tcW w:w="7405" w:type="dxa"/>
            <w:tcBorders>
              <w:bottom w:val="single" w:sz="4" w:space="0" w:color="auto"/>
            </w:tcBorders>
            <w:shd w:val="clear" w:color="auto" w:fill="000000"/>
          </w:tcPr>
          <w:p w14:paraId="2D319DA6" w14:textId="77777777" w:rsidR="001C5203" w:rsidRPr="001705BB" w:rsidRDefault="001C5203" w:rsidP="0063246D">
            <w:pPr>
              <w:jc w:val="center"/>
              <w:rPr>
                <w:rFonts w:ascii="Cera PRO" w:hAnsi="Cera PRO" w:cs="Arial"/>
                <w:b/>
                <w:color w:val="FFFFFF" w:themeColor="background1"/>
              </w:rPr>
            </w:pPr>
            <w:r w:rsidRPr="001705BB">
              <w:rPr>
                <w:rFonts w:ascii="Cera PRO" w:hAnsi="Cera PRO" w:cs="Arial"/>
                <w:b/>
                <w:color w:val="FFFFFF" w:themeColor="background1"/>
              </w:rPr>
              <w:t xml:space="preserve">CHECKLIST </w:t>
            </w:r>
          </w:p>
          <w:p w14:paraId="6379B8CD" w14:textId="77777777" w:rsidR="001C5203" w:rsidRPr="001705BB" w:rsidRDefault="001C5203" w:rsidP="0063246D">
            <w:pPr>
              <w:jc w:val="center"/>
              <w:rPr>
                <w:rFonts w:ascii="Cera PRO" w:hAnsi="Cera PRO" w:cs="Arial"/>
                <w:b/>
                <w:color w:val="FFFFFF" w:themeColor="background1"/>
              </w:rPr>
            </w:pPr>
            <w:r w:rsidRPr="001705BB">
              <w:rPr>
                <w:rFonts w:ascii="Cera PRO" w:hAnsi="Cera PRO" w:cs="Arial"/>
                <w:b/>
                <w:color w:val="FFFFFF" w:themeColor="background1"/>
              </w:rPr>
              <w:t>ZICHTBAARHEID KWALIFICATIE-EISEN BINNEN BEROEPSPRODUCTEN</w:t>
            </w:r>
          </w:p>
        </w:tc>
        <w:tc>
          <w:tcPr>
            <w:tcW w:w="6511" w:type="dxa"/>
            <w:gridSpan w:val="7"/>
            <w:tcBorders>
              <w:bottom w:val="single" w:sz="4" w:space="0" w:color="auto"/>
            </w:tcBorders>
            <w:shd w:val="clear" w:color="auto" w:fill="000000"/>
          </w:tcPr>
          <w:p w14:paraId="4FB385F6" w14:textId="77777777" w:rsidR="001C5203" w:rsidRPr="001705BB" w:rsidRDefault="001C5203" w:rsidP="0063246D">
            <w:pPr>
              <w:jc w:val="center"/>
              <w:rPr>
                <w:rFonts w:ascii="Cera PRO" w:hAnsi="Cera PRO" w:cs="Arial"/>
                <w:b/>
                <w:color w:val="FFFFFF" w:themeColor="background1"/>
              </w:rPr>
            </w:pPr>
            <w:r w:rsidRPr="001705BB">
              <w:rPr>
                <w:rFonts w:ascii="Cera PRO" w:hAnsi="Cera PRO" w:cs="Arial"/>
                <w:b/>
                <w:color w:val="FFFFFF" w:themeColor="background1"/>
              </w:rPr>
              <w:t>In welk(e) beroepsproduct(en) pas je deze kennis en vaardigheden toe?</w:t>
            </w:r>
          </w:p>
        </w:tc>
        <w:tc>
          <w:tcPr>
            <w:tcW w:w="1573" w:type="dxa"/>
            <w:gridSpan w:val="2"/>
            <w:tcBorders>
              <w:bottom w:val="single" w:sz="4" w:space="0" w:color="auto"/>
            </w:tcBorders>
            <w:shd w:val="clear" w:color="auto" w:fill="000000"/>
          </w:tcPr>
          <w:p w14:paraId="35270104" w14:textId="77777777" w:rsidR="001C5203" w:rsidRPr="001705BB" w:rsidRDefault="001C5203" w:rsidP="0063246D">
            <w:pPr>
              <w:jc w:val="center"/>
              <w:rPr>
                <w:rFonts w:ascii="Cera PRO" w:hAnsi="Cera PRO" w:cs="Arial"/>
                <w:b/>
                <w:color w:val="FFFFFF" w:themeColor="background1"/>
              </w:rPr>
            </w:pPr>
            <w:r w:rsidRPr="001705BB">
              <w:rPr>
                <w:rFonts w:ascii="Cera PRO" w:hAnsi="Cera PRO" w:cs="Arial"/>
                <w:b/>
                <w:color w:val="FFFFFF" w:themeColor="background1"/>
              </w:rPr>
              <w:t xml:space="preserve">Hoe </w:t>
            </w:r>
            <w:r>
              <w:rPr>
                <w:rFonts w:ascii="Cera PRO" w:hAnsi="Cera PRO" w:cs="Arial"/>
                <w:b/>
                <w:color w:val="FFFFFF" w:themeColor="background1"/>
              </w:rPr>
              <w:t xml:space="preserve">   </w:t>
            </w:r>
            <w:r w:rsidRPr="001705BB">
              <w:rPr>
                <w:rFonts w:ascii="Cera PRO" w:hAnsi="Cera PRO" w:cs="Arial"/>
                <w:b/>
                <w:color w:val="FFFFFF" w:themeColor="background1"/>
              </w:rPr>
              <w:t>wordt dat zichtbaar?</w:t>
            </w:r>
          </w:p>
        </w:tc>
      </w:tr>
      <w:tr w:rsidR="001C5203" w:rsidRPr="00810177" w14:paraId="2300E34C" w14:textId="77777777" w:rsidTr="0063246D">
        <w:trPr>
          <w:gridAfter w:val="1"/>
          <w:wAfter w:w="19" w:type="dxa"/>
        </w:trPr>
        <w:tc>
          <w:tcPr>
            <w:tcW w:w="7405" w:type="dxa"/>
            <w:tcBorders>
              <w:top w:val="single" w:sz="4" w:space="0" w:color="auto"/>
              <w:left w:val="single" w:sz="4" w:space="0" w:color="auto"/>
              <w:bottom w:val="single" w:sz="4" w:space="0" w:color="auto"/>
              <w:right w:val="single" w:sz="4" w:space="0" w:color="auto"/>
            </w:tcBorders>
            <w:shd w:val="clear" w:color="auto" w:fill="D9D9D9"/>
          </w:tcPr>
          <w:p w14:paraId="30AC69FC" w14:textId="77777777" w:rsidR="001C5203" w:rsidRPr="00EA5090" w:rsidRDefault="001C5203" w:rsidP="0063246D">
            <w:pPr>
              <w:rPr>
                <w:rFonts w:ascii="Cera PRO" w:hAnsi="Cera PRO" w:cs="Arial"/>
                <w:b/>
              </w:rPr>
            </w:pPr>
            <w:r w:rsidRPr="00EA5090">
              <w:rPr>
                <w:rFonts w:ascii="Cera PRO" w:hAnsi="Cera PRO" w:cs="Arial"/>
                <w:b/>
              </w:rPr>
              <w:t>Taak 2: De docent ontwikkel</w:t>
            </w:r>
            <w:r>
              <w:rPr>
                <w:rFonts w:ascii="Cera PRO" w:hAnsi="Cera PRO" w:cs="Arial"/>
                <w:b/>
              </w:rPr>
              <w:t>t</w:t>
            </w:r>
            <w:r w:rsidRPr="00EA5090">
              <w:rPr>
                <w:rFonts w:ascii="Cera PRO" w:hAnsi="Cera PRO" w:cs="Arial"/>
                <w:b/>
              </w:rPr>
              <w:t xml:space="preserve"> een onderwijsprogramma</w:t>
            </w:r>
          </w:p>
        </w:tc>
        <w:tc>
          <w:tcPr>
            <w:tcW w:w="884" w:type="dxa"/>
            <w:tcBorders>
              <w:top w:val="single" w:sz="4" w:space="0" w:color="auto"/>
              <w:left w:val="single" w:sz="4" w:space="0" w:color="auto"/>
              <w:bottom w:val="single" w:sz="4" w:space="0" w:color="auto"/>
              <w:right w:val="single" w:sz="4" w:space="0" w:color="auto"/>
            </w:tcBorders>
            <w:shd w:val="clear" w:color="auto" w:fill="A6A6A6"/>
          </w:tcPr>
          <w:p w14:paraId="616AB92B" w14:textId="77777777" w:rsidR="001C5203" w:rsidRPr="00810177" w:rsidRDefault="001C5203" w:rsidP="0063246D">
            <w:pPr>
              <w:rPr>
                <w:rFonts w:ascii="Cera PRO" w:hAnsi="Cera PRO" w:cs="Arial"/>
                <w:b/>
                <w:sz w:val="18"/>
                <w:szCs w:val="18"/>
              </w:rPr>
            </w:pPr>
            <w:r>
              <w:rPr>
                <w:rFonts w:ascii="Cera PRO" w:hAnsi="Cera PRO" w:cs="Arial"/>
                <w:b/>
                <w:sz w:val="18"/>
                <w:szCs w:val="18"/>
              </w:rPr>
              <w:t>Aan de Slag</w:t>
            </w:r>
          </w:p>
        </w:tc>
        <w:tc>
          <w:tcPr>
            <w:tcW w:w="855" w:type="dxa"/>
            <w:tcBorders>
              <w:top w:val="single" w:sz="4" w:space="0" w:color="auto"/>
              <w:left w:val="single" w:sz="4" w:space="0" w:color="auto"/>
              <w:bottom w:val="single" w:sz="4" w:space="0" w:color="auto"/>
              <w:right w:val="single" w:sz="4" w:space="0" w:color="auto"/>
            </w:tcBorders>
            <w:shd w:val="clear" w:color="auto" w:fill="A6A6A6"/>
          </w:tcPr>
          <w:p w14:paraId="564E918B" w14:textId="77777777" w:rsidR="001C5203" w:rsidRPr="00810177" w:rsidRDefault="001C5203" w:rsidP="0063246D">
            <w:pPr>
              <w:jc w:val="center"/>
              <w:rPr>
                <w:rFonts w:ascii="Cera PRO" w:hAnsi="Cera PRO" w:cs="Arial"/>
                <w:b/>
                <w:sz w:val="16"/>
                <w:szCs w:val="16"/>
              </w:rPr>
            </w:pPr>
            <w:r w:rsidRPr="00810177">
              <w:rPr>
                <w:rFonts w:ascii="Cera PRO" w:hAnsi="Cera PRO" w:cs="Arial"/>
                <w:b/>
                <w:sz w:val="16"/>
                <w:szCs w:val="16"/>
              </w:rPr>
              <w:t>In beeld</w:t>
            </w:r>
          </w:p>
        </w:tc>
        <w:tc>
          <w:tcPr>
            <w:tcW w:w="993" w:type="dxa"/>
            <w:tcBorders>
              <w:top w:val="single" w:sz="4" w:space="0" w:color="auto"/>
              <w:left w:val="single" w:sz="4" w:space="0" w:color="auto"/>
              <w:bottom w:val="single" w:sz="4" w:space="0" w:color="auto"/>
              <w:right w:val="single" w:sz="4" w:space="0" w:color="auto"/>
            </w:tcBorders>
            <w:shd w:val="clear" w:color="auto" w:fill="A6A6A6"/>
          </w:tcPr>
          <w:p w14:paraId="1F32630E" w14:textId="77777777" w:rsidR="001C5203" w:rsidRPr="00810177" w:rsidRDefault="001C5203" w:rsidP="0063246D">
            <w:pPr>
              <w:jc w:val="center"/>
              <w:rPr>
                <w:rFonts w:ascii="Cera PRO" w:hAnsi="Cera PRO" w:cs="Arial"/>
                <w:b/>
                <w:sz w:val="16"/>
                <w:szCs w:val="16"/>
              </w:rPr>
            </w:pPr>
            <w:r>
              <w:rPr>
                <w:rFonts w:ascii="Cera PRO" w:hAnsi="Cera PRO" w:cs="Arial"/>
                <w:b/>
                <w:sz w:val="16"/>
                <w:szCs w:val="16"/>
              </w:rPr>
              <w:t>ICT- en didactiek</w:t>
            </w:r>
            <w:r w:rsidRPr="00810177">
              <w:rPr>
                <w:rFonts w:ascii="Cera PRO" w:hAnsi="Cera PRO" w:cs="Arial"/>
                <w:b/>
                <w:sz w:val="16"/>
                <w:szCs w:val="16"/>
              </w:rPr>
              <w:t xml:space="preserve"> </w:t>
            </w:r>
          </w:p>
        </w:tc>
        <w:tc>
          <w:tcPr>
            <w:tcW w:w="980" w:type="dxa"/>
            <w:tcBorders>
              <w:top w:val="single" w:sz="4" w:space="0" w:color="auto"/>
              <w:left w:val="single" w:sz="4" w:space="0" w:color="auto"/>
              <w:bottom w:val="single" w:sz="4" w:space="0" w:color="auto"/>
              <w:right w:val="single" w:sz="4" w:space="0" w:color="auto"/>
            </w:tcBorders>
            <w:shd w:val="clear" w:color="auto" w:fill="A6A6A6"/>
          </w:tcPr>
          <w:p w14:paraId="6B0ED697" w14:textId="77777777" w:rsidR="001C5203" w:rsidRPr="00810177" w:rsidRDefault="001C5203" w:rsidP="0063246D">
            <w:pPr>
              <w:jc w:val="center"/>
              <w:rPr>
                <w:rFonts w:ascii="Cera PRO" w:hAnsi="Cera PRO" w:cs="Arial"/>
                <w:b/>
                <w:sz w:val="16"/>
                <w:szCs w:val="16"/>
              </w:rPr>
            </w:pPr>
            <w:r w:rsidRPr="00810177">
              <w:rPr>
                <w:rFonts w:ascii="Cera PRO" w:hAnsi="Cera PRO" w:cs="Arial"/>
                <w:b/>
                <w:sz w:val="16"/>
                <w:szCs w:val="16"/>
              </w:rPr>
              <w:t>de diepte in</w:t>
            </w:r>
          </w:p>
        </w:tc>
        <w:tc>
          <w:tcPr>
            <w:tcW w:w="1004" w:type="dxa"/>
            <w:tcBorders>
              <w:top w:val="single" w:sz="4" w:space="0" w:color="auto"/>
              <w:left w:val="single" w:sz="4" w:space="0" w:color="auto"/>
              <w:bottom w:val="single" w:sz="4" w:space="0" w:color="auto"/>
              <w:right w:val="single" w:sz="4" w:space="0" w:color="auto"/>
            </w:tcBorders>
            <w:shd w:val="clear" w:color="auto" w:fill="A6A6A6"/>
          </w:tcPr>
          <w:p w14:paraId="334B5C23" w14:textId="77777777" w:rsidR="001C5203" w:rsidRPr="00810177" w:rsidRDefault="001C5203" w:rsidP="0063246D">
            <w:pPr>
              <w:jc w:val="center"/>
              <w:rPr>
                <w:rFonts w:ascii="Cera PRO" w:hAnsi="Cera PRO" w:cs="Arial"/>
                <w:b/>
                <w:sz w:val="16"/>
                <w:szCs w:val="16"/>
              </w:rPr>
            </w:pPr>
            <w:r>
              <w:rPr>
                <w:rFonts w:ascii="Cera PRO" w:hAnsi="Cera PRO" w:cs="Arial"/>
                <w:b/>
                <w:sz w:val="16"/>
                <w:szCs w:val="16"/>
              </w:rPr>
              <w:t>Keuze: … Op pad</w:t>
            </w:r>
          </w:p>
        </w:tc>
        <w:tc>
          <w:tcPr>
            <w:tcW w:w="927" w:type="dxa"/>
            <w:tcBorders>
              <w:top w:val="single" w:sz="4" w:space="0" w:color="auto"/>
              <w:left w:val="single" w:sz="4" w:space="0" w:color="auto"/>
              <w:bottom w:val="single" w:sz="4" w:space="0" w:color="auto"/>
              <w:right w:val="single" w:sz="4" w:space="0" w:color="auto"/>
            </w:tcBorders>
            <w:shd w:val="clear" w:color="auto" w:fill="A6A6A6"/>
          </w:tcPr>
          <w:p w14:paraId="6D1A792A" w14:textId="77777777" w:rsidR="001C5203" w:rsidRPr="00810177" w:rsidRDefault="001C5203" w:rsidP="0063246D">
            <w:pPr>
              <w:jc w:val="center"/>
              <w:rPr>
                <w:rFonts w:ascii="Cera PRO" w:hAnsi="Cera PRO" w:cs="Arial"/>
                <w:b/>
                <w:sz w:val="16"/>
                <w:szCs w:val="16"/>
              </w:rPr>
            </w:pPr>
            <w:r>
              <w:rPr>
                <w:rFonts w:ascii="Cera PRO" w:hAnsi="Cera PRO" w:cs="Arial"/>
                <w:b/>
                <w:sz w:val="16"/>
                <w:szCs w:val="16"/>
              </w:rPr>
              <w:t>Keuze: Toetsing</w:t>
            </w:r>
          </w:p>
        </w:tc>
        <w:tc>
          <w:tcPr>
            <w:tcW w:w="868" w:type="dxa"/>
            <w:tcBorders>
              <w:top w:val="single" w:sz="4" w:space="0" w:color="auto"/>
              <w:left w:val="single" w:sz="4" w:space="0" w:color="auto"/>
              <w:bottom w:val="single" w:sz="4" w:space="0" w:color="auto"/>
              <w:right w:val="single" w:sz="4" w:space="0" w:color="auto"/>
            </w:tcBorders>
            <w:shd w:val="clear" w:color="auto" w:fill="A6A6A6"/>
          </w:tcPr>
          <w:p w14:paraId="2BA720EB" w14:textId="77777777" w:rsidR="001C5203" w:rsidRPr="00810177" w:rsidRDefault="001C5203" w:rsidP="0063246D">
            <w:pPr>
              <w:jc w:val="center"/>
              <w:rPr>
                <w:rFonts w:ascii="Cera PRO" w:hAnsi="Cera PRO" w:cs="Arial"/>
                <w:b/>
                <w:sz w:val="16"/>
                <w:szCs w:val="16"/>
              </w:rPr>
            </w:pPr>
            <w:r w:rsidRPr="00810177">
              <w:rPr>
                <w:rFonts w:ascii="Cera PRO" w:hAnsi="Cera PRO" w:cs="Arial"/>
                <w:b/>
                <w:sz w:val="16"/>
                <w:szCs w:val="16"/>
              </w:rPr>
              <w:t>Keuze</w:t>
            </w:r>
            <w:r>
              <w:rPr>
                <w:rFonts w:ascii="Cera PRO" w:hAnsi="Cera PRO" w:cs="Arial"/>
                <w:b/>
                <w:sz w:val="16"/>
                <w:szCs w:val="16"/>
              </w:rPr>
              <w:t>: ……</w:t>
            </w:r>
          </w:p>
        </w:tc>
        <w:tc>
          <w:tcPr>
            <w:tcW w:w="1554" w:type="dxa"/>
            <w:tcBorders>
              <w:top w:val="single" w:sz="4" w:space="0" w:color="auto"/>
              <w:left w:val="single" w:sz="4" w:space="0" w:color="auto"/>
              <w:bottom w:val="single" w:sz="4" w:space="0" w:color="auto"/>
              <w:right w:val="single" w:sz="4" w:space="0" w:color="auto"/>
            </w:tcBorders>
            <w:shd w:val="clear" w:color="auto" w:fill="D9D9D9"/>
          </w:tcPr>
          <w:p w14:paraId="45A69723" w14:textId="77777777" w:rsidR="001C5203" w:rsidRPr="00810177" w:rsidRDefault="001C5203" w:rsidP="0063246D">
            <w:pPr>
              <w:rPr>
                <w:rFonts w:ascii="Cera PRO" w:hAnsi="Cera PRO" w:cs="Arial"/>
                <w:b/>
              </w:rPr>
            </w:pPr>
          </w:p>
        </w:tc>
      </w:tr>
      <w:tr w:rsidR="001C5203" w:rsidRPr="00810177" w14:paraId="7297C097" w14:textId="77777777" w:rsidTr="0063246D">
        <w:tc>
          <w:tcPr>
            <w:tcW w:w="7405" w:type="dxa"/>
            <w:tcBorders>
              <w:top w:val="single" w:sz="4" w:space="0" w:color="auto"/>
              <w:left w:val="single" w:sz="4" w:space="0" w:color="auto"/>
              <w:bottom w:val="single" w:sz="4" w:space="0" w:color="auto"/>
              <w:right w:val="single" w:sz="4" w:space="0" w:color="auto"/>
            </w:tcBorders>
          </w:tcPr>
          <w:p w14:paraId="741C9C52" w14:textId="2D348067" w:rsidR="001C5203" w:rsidRDefault="001C5203" w:rsidP="0063246D">
            <w:pPr>
              <w:pBdr>
                <w:top w:val="none" w:sz="0" w:space="0" w:color="auto"/>
                <w:left w:val="none" w:sz="0" w:space="0" w:color="auto"/>
                <w:bottom w:val="none" w:sz="0" w:space="0" w:color="auto"/>
                <w:right w:val="none" w:sz="0" w:space="0" w:color="auto"/>
                <w:between w:val="none" w:sz="0" w:space="0" w:color="auto"/>
              </w:pBdr>
              <w:tabs>
                <w:tab w:val="left" w:pos="322"/>
              </w:tabs>
              <w:autoSpaceDE w:val="0"/>
              <w:autoSpaceDN w:val="0"/>
              <w:adjustRightInd w:val="0"/>
              <w:spacing w:line="269" w:lineRule="auto"/>
              <w:ind w:left="284" w:hanging="284"/>
              <w:rPr>
                <w:rFonts w:ascii="Cera PRO" w:eastAsiaTheme="minorHAnsi" w:hAnsi="Cera PRO" w:cs="FranklinGothic-Demi"/>
                <w:color w:val="1D1D1B"/>
                <w:sz w:val="19"/>
                <w:szCs w:val="19"/>
                <w:lang w:eastAsia="en-US"/>
              </w:rPr>
            </w:pPr>
            <w:r w:rsidRPr="001705BB">
              <w:rPr>
                <w:rFonts w:ascii="Cera PRO" w:eastAsiaTheme="minorHAnsi" w:hAnsi="Cera PRO" w:cs="FranklinGothic-Demi"/>
                <w:color w:val="E5032D"/>
                <w:sz w:val="19"/>
                <w:szCs w:val="19"/>
                <w:lang w:eastAsia="en-US"/>
              </w:rPr>
              <w:t xml:space="preserve">2.1 </w:t>
            </w:r>
            <w:r w:rsidRPr="001705BB">
              <w:rPr>
                <w:rFonts w:ascii="Cera PRO" w:eastAsiaTheme="minorHAnsi" w:hAnsi="Cera PRO" w:cs="FranklinGothic-Demi"/>
                <w:color w:val="E5032D"/>
                <w:sz w:val="19"/>
                <w:szCs w:val="19"/>
                <w:lang w:eastAsia="en-US"/>
              </w:rPr>
              <w:tab/>
            </w:r>
            <w:r w:rsidRPr="001705BB">
              <w:rPr>
                <w:rFonts w:ascii="Cera PRO" w:eastAsiaTheme="minorHAnsi" w:hAnsi="Cera PRO" w:cs="FranklinGothic-Demi"/>
                <w:color w:val="1D1D1B"/>
                <w:sz w:val="19"/>
                <w:szCs w:val="19"/>
                <w:lang w:eastAsia="en-US"/>
              </w:rPr>
              <w:t xml:space="preserve">De docent </w:t>
            </w:r>
            <w:r w:rsidR="003E44CB">
              <w:rPr>
                <w:rFonts w:ascii="Cera PRO" w:eastAsiaTheme="minorHAnsi" w:hAnsi="Cera PRO" w:cs="FranklinGothic-Demi"/>
                <w:color w:val="1D1D1B"/>
                <w:sz w:val="19"/>
                <w:szCs w:val="19"/>
                <w:lang w:eastAsia="en-US"/>
              </w:rPr>
              <w:t xml:space="preserve">ontwikkelt </w:t>
            </w:r>
            <w:r w:rsidRPr="001705BB">
              <w:rPr>
                <w:rFonts w:ascii="Cera PRO" w:eastAsiaTheme="minorHAnsi" w:hAnsi="Cera PRO" w:cs="FranklinGothic-Demi"/>
                <w:color w:val="1D1D1B"/>
                <w:sz w:val="19"/>
                <w:szCs w:val="19"/>
                <w:lang w:eastAsia="en-US"/>
              </w:rPr>
              <w:t xml:space="preserve">(een onderdeel van) het onderwijsprogramma, op basis van de wettelijke kaders, in samenspraak met het onderwijsteam en binnen de beleidskaders van de school. </w:t>
            </w:r>
          </w:p>
          <w:p w14:paraId="08A5DB19" w14:textId="77777777" w:rsidR="001C5203" w:rsidRPr="000670A5" w:rsidRDefault="001C5203" w:rsidP="0063246D">
            <w:pPr>
              <w:pBdr>
                <w:top w:val="none" w:sz="0" w:space="0" w:color="auto"/>
                <w:left w:val="none" w:sz="0" w:space="0" w:color="auto"/>
                <w:bottom w:val="none" w:sz="0" w:space="0" w:color="auto"/>
                <w:right w:val="none" w:sz="0" w:space="0" w:color="auto"/>
                <w:between w:val="none" w:sz="0" w:space="0" w:color="auto"/>
              </w:pBdr>
              <w:tabs>
                <w:tab w:val="left" w:pos="322"/>
              </w:tabs>
              <w:autoSpaceDE w:val="0"/>
              <w:autoSpaceDN w:val="0"/>
              <w:adjustRightInd w:val="0"/>
              <w:spacing w:line="269" w:lineRule="auto"/>
              <w:ind w:left="284" w:hanging="284"/>
              <w:rPr>
                <w:rFonts w:ascii="Cera PRO" w:eastAsiaTheme="minorHAnsi" w:hAnsi="Cera PRO" w:cs="FranklinGothic-Demi"/>
                <w:b/>
                <w:color w:val="1D1D1B"/>
                <w:sz w:val="19"/>
                <w:szCs w:val="19"/>
                <w:lang w:eastAsia="en-US"/>
              </w:rPr>
            </w:pPr>
            <w:r w:rsidRPr="000670A5">
              <w:rPr>
                <w:rFonts w:ascii="Cera PRO" w:eastAsiaTheme="minorHAnsi" w:hAnsi="Cera PRO" w:cs="FranklinGothic-Demi"/>
                <w:b/>
                <w:color w:val="1D1D1B"/>
                <w:sz w:val="19"/>
                <w:szCs w:val="19"/>
                <w:lang w:eastAsia="en-US"/>
              </w:rPr>
              <w:t>Resultaten:</w:t>
            </w:r>
          </w:p>
          <w:p w14:paraId="5DD2F15F" w14:textId="77777777" w:rsidR="001C5203" w:rsidRPr="001705BB" w:rsidRDefault="001C5203"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567" w:hanging="283"/>
              <w:rPr>
                <w:rFonts w:ascii="Cera PRO" w:eastAsiaTheme="minorHAnsi" w:hAnsi="Cera PRO" w:cs="FranklinGothic-Book"/>
                <w:color w:val="1D1D1B"/>
                <w:sz w:val="19"/>
                <w:szCs w:val="19"/>
                <w:lang w:eastAsia="en-US"/>
              </w:rPr>
            </w:pPr>
            <w:r w:rsidRPr="001705BB">
              <w:rPr>
                <w:rFonts w:ascii="Cera PRO" w:eastAsiaTheme="minorHAnsi" w:hAnsi="Cera PRO" w:cs="FranklinGothic-Book"/>
                <w:color w:val="1D1D1B"/>
                <w:sz w:val="19"/>
                <w:szCs w:val="19"/>
                <w:lang w:eastAsia="en-US"/>
              </w:rPr>
              <w:t xml:space="preserve">• </w:t>
            </w:r>
            <w:r w:rsidRPr="001705BB">
              <w:rPr>
                <w:rFonts w:ascii="Cera PRO" w:eastAsiaTheme="minorHAnsi" w:hAnsi="Cera PRO" w:cs="FranklinGothic-Book"/>
                <w:color w:val="1D1D1B"/>
                <w:sz w:val="19"/>
                <w:szCs w:val="19"/>
                <w:lang w:eastAsia="en-US"/>
              </w:rPr>
              <w:tab/>
              <w:t>Een vanuit de wettelijke kaders vormgegeven onderwijsprogramma met leerinhouden, gerelateerd aan de eindkwalificaties.</w:t>
            </w:r>
          </w:p>
          <w:p w14:paraId="0082B88F" w14:textId="77777777" w:rsidR="001C5203" w:rsidRPr="001705BB" w:rsidRDefault="001C5203"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567" w:hanging="245"/>
              <w:rPr>
                <w:rFonts w:ascii="Cera PRO" w:eastAsiaTheme="minorHAnsi" w:hAnsi="Cera PRO" w:cs="FranklinGothic-Book"/>
                <w:color w:val="1D1D1B"/>
                <w:sz w:val="19"/>
                <w:szCs w:val="19"/>
                <w:lang w:eastAsia="en-US"/>
              </w:rPr>
            </w:pPr>
            <w:r w:rsidRPr="001705BB">
              <w:rPr>
                <w:rFonts w:ascii="Cera PRO" w:eastAsiaTheme="minorHAnsi" w:hAnsi="Cera PRO" w:cs="FranklinGothic-Book"/>
                <w:color w:val="1D1D1B"/>
                <w:sz w:val="19"/>
                <w:szCs w:val="19"/>
                <w:lang w:eastAsia="en-US"/>
              </w:rPr>
              <w:t xml:space="preserve">• </w:t>
            </w:r>
            <w:r w:rsidRPr="001705BB">
              <w:rPr>
                <w:rFonts w:ascii="Cera PRO" w:eastAsiaTheme="minorHAnsi" w:hAnsi="Cera PRO" w:cs="FranklinGothic-Book"/>
                <w:color w:val="1D1D1B"/>
                <w:sz w:val="19"/>
                <w:szCs w:val="19"/>
                <w:lang w:eastAsia="en-US"/>
              </w:rPr>
              <w:tab/>
              <w:t>Een onderwijsprogramma waarin de onderwijsvisie van de school herkenbaar is uitgewerkt.</w:t>
            </w:r>
          </w:p>
          <w:p w14:paraId="31EF00C5" w14:textId="77777777" w:rsidR="001C5203" w:rsidRPr="001705BB" w:rsidRDefault="001C5203"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567" w:hanging="245"/>
              <w:rPr>
                <w:rFonts w:ascii="Cera PRO" w:eastAsiaTheme="minorHAnsi" w:hAnsi="Cera PRO" w:cs="FranklinGothic-Book"/>
                <w:color w:val="1D1D1B"/>
                <w:sz w:val="19"/>
                <w:szCs w:val="19"/>
                <w:lang w:eastAsia="en-US"/>
              </w:rPr>
            </w:pPr>
            <w:r w:rsidRPr="001705BB">
              <w:rPr>
                <w:rFonts w:ascii="Cera PRO" w:eastAsiaTheme="minorHAnsi" w:hAnsi="Cera PRO" w:cs="FranklinGothic-Book"/>
                <w:color w:val="1D1D1B"/>
                <w:sz w:val="19"/>
                <w:szCs w:val="19"/>
                <w:lang w:eastAsia="en-US"/>
              </w:rPr>
              <w:t xml:space="preserve">• </w:t>
            </w:r>
            <w:r w:rsidRPr="001705BB">
              <w:rPr>
                <w:rFonts w:ascii="Cera PRO" w:eastAsiaTheme="minorHAnsi" w:hAnsi="Cera PRO" w:cs="FranklinGothic-Book"/>
                <w:color w:val="1D1D1B"/>
                <w:sz w:val="19"/>
                <w:szCs w:val="19"/>
                <w:lang w:eastAsia="en-US"/>
              </w:rPr>
              <w:tab/>
              <w:t>Een door het team gedragen onderwijsprogramma, waarin zichtbaar is wie wat doet, wie waarvoor verantwoordelijk is en hoe onderlinge afstemming plaatsvindt.</w:t>
            </w:r>
          </w:p>
          <w:p w14:paraId="38FD4F99" w14:textId="77777777" w:rsidR="001C5203" w:rsidRPr="001705BB" w:rsidRDefault="001C5203"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567" w:hanging="245"/>
              <w:rPr>
                <w:rFonts w:ascii="Cera PRO" w:eastAsiaTheme="minorHAnsi" w:hAnsi="Cera PRO" w:cs="FranklinGothic-Book"/>
                <w:color w:val="1D1D1B"/>
                <w:sz w:val="19"/>
                <w:szCs w:val="19"/>
                <w:lang w:eastAsia="en-US"/>
              </w:rPr>
            </w:pPr>
            <w:r w:rsidRPr="001705BB">
              <w:rPr>
                <w:rFonts w:ascii="Cera PRO" w:eastAsiaTheme="minorHAnsi" w:hAnsi="Cera PRO" w:cs="FranklinGothic-Book"/>
                <w:color w:val="1D1D1B"/>
                <w:sz w:val="19"/>
                <w:szCs w:val="19"/>
                <w:lang w:eastAsia="en-US"/>
              </w:rPr>
              <w:t xml:space="preserve">• </w:t>
            </w:r>
            <w:r w:rsidRPr="001705BB">
              <w:rPr>
                <w:rFonts w:ascii="Cera PRO" w:eastAsiaTheme="minorHAnsi" w:hAnsi="Cera PRO" w:cs="FranklinGothic-Book"/>
                <w:color w:val="1D1D1B"/>
                <w:sz w:val="19"/>
                <w:szCs w:val="19"/>
                <w:lang w:eastAsia="en-US"/>
              </w:rPr>
              <w:tab/>
              <w:t>Een onderwijsprogramma, waarin ruimte is voor actualisering aan de hand van ontwikkelingen in het beroepenveld.</w:t>
            </w:r>
          </w:p>
          <w:p w14:paraId="68E3713D" w14:textId="34D51B82" w:rsidR="001C5203" w:rsidRPr="001705BB" w:rsidRDefault="001C5203"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567" w:hanging="245"/>
              <w:rPr>
                <w:rFonts w:ascii="Cera PRO" w:eastAsiaTheme="minorHAnsi" w:hAnsi="Cera PRO" w:cs="FranklinGothic-Book"/>
                <w:color w:val="1D1D1B"/>
                <w:sz w:val="19"/>
                <w:szCs w:val="19"/>
                <w:lang w:eastAsia="en-US"/>
              </w:rPr>
            </w:pPr>
            <w:r w:rsidRPr="001705BB">
              <w:rPr>
                <w:rFonts w:ascii="Cera PRO" w:eastAsiaTheme="minorHAnsi" w:hAnsi="Cera PRO" w:cs="FranklinGothic-Book"/>
                <w:color w:val="1D1D1B"/>
                <w:sz w:val="19"/>
                <w:szCs w:val="19"/>
                <w:lang w:eastAsia="en-US"/>
              </w:rPr>
              <w:t xml:space="preserve">• </w:t>
            </w:r>
            <w:r w:rsidRPr="001705BB">
              <w:rPr>
                <w:rFonts w:ascii="Cera PRO" w:eastAsiaTheme="minorHAnsi" w:hAnsi="Cera PRO" w:cs="FranklinGothic-Book"/>
                <w:color w:val="1D1D1B"/>
                <w:sz w:val="19"/>
                <w:szCs w:val="19"/>
                <w:lang w:eastAsia="en-US"/>
              </w:rPr>
              <w:tab/>
              <w:t xml:space="preserve">Een programma met structurele aandacht </w:t>
            </w:r>
            <w:r w:rsidR="003E44CB">
              <w:rPr>
                <w:rFonts w:ascii="Cera PRO" w:eastAsiaTheme="minorHAnsi" w:hAnsi="Cera PRO" w:cs="FranklinGothic-Book"/>
                <w:color w:val="1D1D1B"/>
                <w:sz w:val="19"/>
                <w:szCs w:val="19"/>
                <w:lang w:eastAsia="en-US"/>
              </w:rPr>
              <w:t>voor en</w:t>
            </w:r>
            <w:r w:rsidRPr="001705BB">
              <w:rPr>
                <w:rFonts w:ascii="Cera PRO" w:eastAsiaTheme="minorHAnsi" w:hAnsi="Cera PRO" w:cs="FranklinGothic-Book"/>
                <w:color w:val="1D1D1B"/>
                <w:sz w:val="19"/>
                <w:szCs w:val="19"/>
                <w:lang w:eastAsia="en-US"/>
              </w:rPr>
              <w:t xml:space="preserve"> gekoppeld aan de ontwikkeling van beroeps-, loopbaan- en burgerschapscompetenties.</w:t>
            </w:r>
          </w:p>
          <w:p w14:paraId="787C32C8" w14:textId="0B13317B" w:rsidR="001C5203" w:rsidRPr="001705BB" w:rsidRDefault="001C5203"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567" w:hanging="245"/>
              <w:rPr>
                <w:rFonts w:ascii="Cera PRO" w:eastAsiaTheme="minorHAnsi" w:hAnsi="Cera PRO" w:cs="FranklinGothic-Book"/>
                <w:color w:val="1D1D1B"/>
                <w:sz w:val="19"/>
                <w:szCs w:val="19"/>
                <w:lang w:eastAsia="en-US"/>
              </w:rPr>
            </w:pPr>
            <w:r w:rsidRPr="001705BB">
              <w:rPr>
                <w:rFonts w:ascii="Cera PRO" w:eastAsiaTheme="minorHAnsi" w:hAnsi="Cera PRO" w:cs="FranklinGothic-Book"/>
                <w:color w:val="1D1D1B"/>
                <w:sz w:val="19"/>
                <w:szCs w:val="19"/>
                <w:lang w:eastAsia="en-US"/>
              </w:rPr>
              <w:t xml:space="preserve">• </w:t>
            </w:r>
            <w:r w:rsidRPr="001705BB">
              <w:rPr>
                <w:rFonts w:ascii="Cera PRO" w:eastAsiaTheme="minorHAnsi" w:hAnsi="Cera PRO" w:cs="FranklinGothic-Book"/>
                <w:color w:val="1D1D1B"/>
                <w:sz w:val="19"/>
                <w:szCs w:val="19"/>
                <w:lang w:eastAsia="en-US"/>
              </w:rPr>
              <w:tab/>
              <w:t>Een programma, waarin vakonderwijs, vakgericht taal- en rekenonderwijs, en</w:t>
            </w:r>
            <w:r w:rsidR="003E44CB">
              <w:rPr>
                <w:rFonts w:ascii="Cera PRO" w:eastAsiaTheme="minorHAnsi" w:hAnsi="Cera PRO" w:cs="FranklinGothic-Book"/>
                <w:color w:val="1D1D1B"/>
                <w:sz w:val="19"/>
                <w:szCs w:val="19"/>
                <w:lang w:eastAsia="en-US"/>
              </w:rPr>
              <w:t>/of</w:t>
            </w:r>
            <w:r w:rsidRPr="001705BB">
              <w:rPr>
                <w:rFonts w:ascii="Cera PRO" w:eastAsiaTheme="minorHAnsi" w:hAnsi="Cera PRO" w:cs="FranklinGothic-Book"/>
                <w:color w:val="1D1D1B"/>
                <w:sz w:val="19"/>
                <w:szCs w:val="19"/>
                <w:lang w:eastAsia="en-US"/>
              </w:rPr>
              <w:t xml:space="preserve"> moderne vreemde talen in het programma op zo’n manier verwerkt zijn, dat er een natuurlijke eenheid ontstaat in het beroepsgericht opleiden.</w:t>
            </w:r>
          </w:p>
          <w:p w14:paraId="4FB52C00" w14:textId="77777777" w:rsidR="001C5203" w:rsidRPr="001705BB" w:rsidRDefault="001C5203" w:rsidP="0063246D">
            <w:pPr>
              <w:rPr>
                <w:rFonts w:ascii="Cera PRO" w:hAnsi="Cera PRO" w:cs="Arial"/>
                <w:bCs/>
                <w:sz w:val="18"/>
                <w:szCs w:val="18"/>
              </w:rPr>
            </w:pPr>
          </w:p>
        </w:tc>
        <w:tc>
          <w:tcPr>
            <w:tcW w:w="884" w:type="dxa"/>
            <w:tcBorders>
              <w:top w:val="single" w:sz="4" w:space="0" w:color="auto"/>
              <w:left w:val="single" w:sz="4" w:space="0" w:color="auto"/>
              <w:bottom w:val="single" w:sz="4" w:space="0" w:color="auto"/>
              <w:right w:val="single" w:sz="4" w:space="0" w:color="auto"/>
            </w:tcBorders>
          </w:tcPr>
          <w:p w14:paraId="7465D3E3" w14:textId="77777777" w:rsidR="001C5203" w:rsidRPr="001705BB" w:rsidRDefault="001C5203" w:rsidP="0063246D">
            <w:pPr>
              <w:rPr>
                <w:rFonts w:ascii="Cera PRO" w:hAnsi="Cera PRO" w:cs="Arial"/>
                <w:sz w:val="18"/>
                <w:szCs w:val="18"/>
              </w:rPr>
            </w:pPr>
          </w:p>
        </w:tc>
        <w:tc>
          <w:tcPr>
            <w:tcW w:w="855" w:type="dxa"/>
            <w:tcBorders>
              <w:top w:val="single" w:sz="4" w:space="0" w:color="auto"/>
              <w:left w:val="single" w:sz="4" w:space="0" w:color="auto"/>
              <w:bottom w:val="single" w:sz="4" w:space="0" w:color="auto"/>
              <w:right w:val="single" w:sz="4" w:space="0" w:color="auto"/>
            </w:tcBorders>
          </w:tcPr>
          <w:p w14:paraId="017EAE25" w14:textId="77777777" w:rsidR="001C5203" w:rsidRPr="00810177" w:rsidRDefault="001C5203" w:rsidP="0063246D">
            <w:pPr>
              <w:jc w:val="center"/>
              <w:rPr>
                <w:rFonts w:ascii="Cera PRO" w:hAnsi="Cera PRO" w:cs="Arial"/>
                <w:b/>
                <w:sz w:val="18"/>
                <w:szCs w:val="18"/>
              </w:rPr>
            </w:pPr>
          </w:p>
        </w:tc>
        <w:tc>
          <w:tcPr>
            <w:tcW w:w="993" w:type="dxa"/>
            <w:tcBorders>
              <w:top w:val="single" w:sz="4" w:space="0" w:color="auto"/>
              <w:left w:val="single" w:sz="4" w:space="0" w:color="auto"/>
              <w:bottom w:val="single" w:sz="4" w:space="0" w:color="auto"/>
              <w:right w:val="single" w:sz="4" w:space="0" w:color="auto"/>
            </w:tcBorders>
          </w:tcPr>
          <w:p w14:paraId="73EB6C86" w14:textId="77777777" w:rsidR="001C5203" w:rsidRPr="00810177" w:rsidRDefault="001C5203" w:rsidP="0063246D">
            <w:pPr>
              <w:jc w:val="center"/>
              <w:rPr>
                <w:rFonts w:ascii="Cera PRO" w:hAnsi="Cera PRO" w:cs="Arial"/>
                <w:b/>
                <w:sz w:val="18"/>
                <w:szCs w:val="18"/>
              </w:rPr>
            </w:pPr>
          </w:p>
        </w:tc>
        <w:tc>
          <w:tcPr>
            <w:tcW w:w="980" w:type="dxa"/>
            <w:tcBorders>
              <w:top w:val="single" w:sz="4" w:space="0" w:color="auto"/>
              <w:left w:val="single" w:sz="4" w:space="0" w:color="auto"/>
              <w:bottom w:val="single" w:sz="4" w:space="0" w:color="auto"/>
              <w:right w:val="single" w:sz="4" w:space="0" w:color="auto"/>
            </w:tcBorders>
          </w:tcPr>
          <w:p w14:paraId="29AF3B88" w14:textId="77777777" w:rsidR="001C5203" w:rsidRPr="00810177" w:rsidRDefault="001C5203" w:rsidP="0063246D">
            <w:pPr>
              <w:jc w:val="center"/>
              <w:rPr>
                <w:rFonts w:ascii="Cera PRO" w:hAnsi="Cera PRO" w:cs="Arial"/>
                <w:b/>
                <w:sz w:val="18"/>
                <w:szCs w:val="18"/>
              </w:rPr>
            </w:pPr>
          </w:p>
        </w:tc>
        <w:tc>
          <w:tcPr>
            <w:tcW w:w="1004" w:type="dxa"/>
            <w:tcBorders>
              <w:top w:val="single" w:sz="4" w:space="0" w:color="auto"/>
              <w:left w:val="single" w:sz="4" w:space="0" w:color="auto"/>
              <w:bottom w:val="single" w:sz="4" w:space="0" w:color="auto"/>
              <w:right w:val="single" w:sz="4" w:space="0" w:color="auto"/>
            </w:tcBorders>
          </w:tcPr>
          <w:p w14:paraId="428B902C" w14:textId="77777777" w:rsidR="001C5203" w:rsidRPr="00810177" w:rsidRDefault="001C5203" w:rsidP="0063246D">
            <w:pPr>
              <w:jc w:val="center"/>
              <w:rPr>
                <w:rFonts w:ascii="Cera PRO" w:hAnsi="Cera PRO" w:cs="Arial"/>
                <w:b/>
                <w:sz w:val="18"/>
                <w:szCs w:val="18"/>
              </w:rPr>
            </w:pPr>
          </w:p>
        </w:tc>
        <w:tc>
          <w:tcPr>
            <w:tcW w:w="927" w:type="dxa"/>
            <w:tcBorders>
              <w:top w:val="single" w:sz="4" w:space="0" w:color="auto"/>
              <w:left w:val="single" w:sz="4" w:space="0" w:color="auto"/>
              <w:bottom w:val="single" w:sz="4" w:space="0" w:color="auto"/>
              <w:right w:val="single" w:sz="4" w:space="0" w:color="auto"/>
            </w:tcBorders>
          </w:tcPr>
          <w:p w14:paraId="7F26B18F" w14:textId="77777777" w:rsidR="001C5203" w:rsidRPr="00810177" w:rsidRDefault="001C5203" w:rsidP="0063246D">
            <w:pPr>
              <w:jc w:val="center"/>
              <w:rPr>
                <w:rFonts w:ascii="Cera PRO" w:hAnsi="Cera PRO" w:cs="Arial"/>
                <w:b/>
                <w:sz w:val="18"/>
                <w:szCs w:val="18"/>
              </w:rPr>
            </w:pPr>
          </w:p>
        </w:tc>
        <w:tc>
          <w:tcPr>
            <w:tcW w:w="868" w:type="dxa"/>
            <w:tcBorders>
              <w:top w:val="single" w:sz="4" w:space="0" w:color="auto"/>
              <w:left w:val="single" w:sz="4" w:space="0" w:color="auto"/>
              <w:bottom w:val="single" w:sz="4" w:space="0" w:color="auto"/>
              <w:right w:val="single" w:sz="4" w:space="0" w:color="auto"/>
            </w:tcBorders>
          </w:tcPr>
          <w:p w14:paraId="0A76C964" w14:textId="77777777" w:rsidR="001C5203" w:rsidRPr="00810177" w:rsidRDefault="001C5203" w:rsidP="0063246D">
            <w:pPr>
              <w:jc w:val="center"/>
              <w:rPr>
                <w:rFonts w:ascii="Cera PRO" w:hAnsi="Cera PRO" w:cs="Arial"/>
                <w:b/>
                <w:sz w:val="18"/>
                <w:szCs w:val="18"/>
              </w:rPr>
            </w:pPr>
          </w:p>
        </w:tc>
        <w:tc>
          <w:tcPr>
            <w:tcW w:w="1573" w:type="dxa"/>
            <w:gridSpan w:val="2"/>
            <w:tcBorders>
              <w:top w:val="single" w:sz="4" w:space="0" w:color="auto"/>
              <w:left w:val="single" w:sz="4" w:space="0" w:color="auto"/>
              <w:bottom w:val="single" w:sz="4" w:space="0" w:color="auto"/>
              <w:right w:val="single" w:sz="4" w:space="0" w:color="auto"/>
            </w:tcBorders>
          </w:tcPr>
          <w:p w14:paraId="0A18C059" w14:textId="77777777" w:rsidR="001C5203" w:rsidRPr="00810177" w:rsidRDefault="001C5203" w:rsidP="0063246D">
            <w:pPr>
              <w:rPr>
                <w:rFonts w:ascii="Cera PRO" w:hAnsi="Cera PRO" w:cs="Arial"/>
                <w:b/>
                <w:sz w:val="18"/>
                <w:szCs w:val="18"/>
              </w:rPr>
            </w:pPr>
          </w:p>
        </w:tc>
      </w:tr>
      <w:tr w:rsidR="001C5203" w:rsidRPr="00810177" w14:paraId="3C2BBAEE" w14:textId="77777777" w:rsidTr="0063246D">
        <w:tc>
          <w:tcPr>
            <w:tcW w:w="7405" w:type="dxa"/>
            <w:tcBorders>
              <w:top w:val="single" w:sz="4" w:space="0" w:color="auto"/>
              <w:left w:val="single" w:sz="4" w:space="0" w:color="auto"/>
              <w:bottom w:val="single" w:sz="4" w:space="0" w:color="auto"/>
              <w:right w:val="single" w:sz="4" w:space="0" w:color="auto"/>
            </w:tcBorders>
          </w:tcPr>
          <w:p w14:paraId="42C44BC7" w14:textId="65CA5BFD" w:rsidR="001C5203" w:rsidRDefault="001C5203" w:rsidP="0063246D">
            <w:pPr>
              <w:pBdr>
                <w:top w:val="none" w:sz="0" w:space="0" w:color="auto"/>
                <w:left w:val="none" w:sz="0" w:space="0" w:color="auto"/>
                <w:bottom w:val="none" w:sz="0" w:space="0" w:color="auto"/>
                <w:right w:val="none" w:sz="0" w:space="0" w:color="auto"/>
                <w:between w:val="none" w:sz="0" w:space="0" w:color="auto"/>
              </w:pBdr>
              <w:tabs>
                <w:tab w:val="left" w:pos="216"/>
                <w:tab w:val="left" w:pos="886"/>
              </w:tabs>
              <w:autoSpaceDE w:val="0"/>
              <w:autoSpaceDN w:val="0"/>
              <w:adjustRightInd w:val="0"/>
              <w:spacing w:line="269" w:lineRule="auto"/>
              <w:ind w:left="358" w:hanging="358"/>
              <w:rPr>
                <w:rFonts w:ascii="Cera PRO" w:eastAsiaTheme="minorHAnsi" w:hAnsi="Cera PRO" w:cs="FranklinGothic-Demi"/>
                <w:color w:val="1D1D1B"/>
                <w:sz w:val="19"/>
                <w:szCs w:val="19"/>
                <w:lang w:eastAsia="en-US"/>
              </w:rPr>
            </w:pPr>
            <w:r w:rsidRPr="001705BB">
              <w:rPr>
                <w:rFonts w:ascii="Cera PRO" w:eastAsiaTheme="minorHAnsi" w:hAnsi="Cera PRO" w:cs="FranklinGothic-Demi"/>
                <w:color w:val="E5032D"/>
                <w:sz w:val="19"/>
                <w:szCs w:val="19"/>
                <w:lang w:eastAsia="en-US"/>
              </w:rPr>
              <w:t xml:space="preserve">2.2 </w:t>
            </w:r>
            <w:r w:rsidRPr="001705BB">
              <w:rPr>
                <w:rFonts w:ascii="Cera PRO" w:eastAsiaTheme="minorHAnsi" w:hAnsi="Cera PRO" w:cs="FranklinGothic-Demi"/>
                <w:color w:val="1D1D1B"/>
                <w:sz w:val="19"/>
                <w:szCs w:val="19"/>
                <w:lang w:eastAsia="en-US"/>
              </w:rPr>
              <w:t>De docent</w:t>
            </w:r>
            <w:r w:rsidR="002E19B4">
              <w:rPr>
                <w:rFonts w:ascii="Cera PRO" w:eastAsiaTheme="minorHAnsi" w:hAnsi="Cera PRO" w:cs="FranklinGothic-Demi"/>
                <w:color w:val="1D1D1B"/>
                <w:sz w:val="19"/>
                <w:szCs w:val="19"/>
                <w:lang w:eastAsia="en-US"/>
              </w:rPr>
              <w:t xml:space="preserve"> ontwerpt</w:t>
            </w:r>
            <w:r w:rsidRPr="001705BB">
              <w:rPr>
                <w:rFonts w:ascii="Cera PRO" w:eastAsiaTheme="minorHAnsi" w:hAnsi="Cera PRO" w:cs="FranklinGothic-Demi"/>
                <w:color w:val="1D1D1B"/>
                <w:sz w:val="19"/>
                <w:szCs w:val="19"/>
                <w:lang w:eastAsia="en-US"/>
              </w:rPr>
              <w:t xml:space="preserve"> vanuit zijn individuele opdracht, in afstemming met het team, leer-arrangementen vanuit het beroepsprofiel van de toekomstige beroepsbeoefenaar in een daartoe passende (krachtige, beroeps-contextrijke) leeromgeving en daarbij actuele kennis en ervaring uit de hele breedte van het werkveld gebruikt en de daarbij benodigde algemene kennis beschrijft. </w:t>
            </w:r>
          </w:p>
          <w:p w14:paraId="445D26D4" w14:textId="77777777" w:rsidR="002E19B4" w:rsidRDefault="002E19B4" w:rsidP="0063246D">
            <w:pPr>
              <w:pBdr>
                <w:top w:val="none" w:sz="0" w:space="0" w:color="auto"/>
                <w:left w:val="none" w:sz="0" w:space="0" w:color="auto"/>
                <w:bottom w:val="none" w:sz="0" w:space="0" w:color="auto"/>
                <w:right w:val="none" w:sz="0" w:space="0" w:color="auto"/>
                <w:between w:val="none" w:sz="0" w:space="0" w:color="auto"/>
              </w:pBdr>
              <w:tabs>
                <w:tab w:val="left" w:pos="216"/>
                <w:tab w:val="left" w:pos="886"/>
              </w:tabs>
              <w:autoSpaceDE w:val="0"/>
              <w:autoSpaceDN w:val="0"/>
              <w:adjustRightInd w:val="0"/>
              <w:spacing w:line="269" w:lineRule="auto"/>
              <w:ind w:left="358" w:hanging="358"/>
              <w:rPr>
                <w:rFonts w:ascii="Cera PRO" w:eastAsiaTheme="minorHAnsi" w:hAnsi="Cera PRO" w:cs="FranklinGothic-Demi"/>
                <w:b/>
                <w:color w:val="1D1D1B"/>
                <w:sz w:val="19"/>
                <w:szCs w:val="19"/>
                <w:lang w:eastAsia="en-US"/>
              </w:rPr>
            </w:pPr>
          </w:p>
          <w:p w14:paraId="7F9BF2EC" w14:textId="2F35F74E" w:rsidR="001C5203" w:rsidRPr="000670A5" w:rsidRDefault="001C5203" w:rsidP="0063246D">
            <w:pPr>
              <w:pBdr>
                <w:top w:val="none" w:sz="0" w:space="0" w:color="auto"/>
                <w:left w:val="none" w:sz="0" w:space="0" w:color="auto"/>
                <w:bottom w:val="none" w:sz="0" w:space="0" w:color="auto"/>
                <w:right w:val="none" w:sz="0" w:space="0" w:color="auto"/>
                <w:between w:val="none" w:sz="0" w:space="0" w:color="auto"/>
              </w:pBdr>
              <w:tabs>
                <w:tab w:val="left" w:pos="216"/>
                <w:tab w:val="left" w:pos="886"/>
              </w:tabs>
              <w:autoSpaceDE w:val="0"/>
              <w:autoSpaceDN w:val="0"/>
              <w:adjustRightInd w:val="0"/>
              <w:spacing w:line="269" w:lineRule="auto"/>
              <w:ind w:left="358" w:hanging="358"/>
              <w:rPr>
                <w:rFonts w:ascii="Cera PRO" w:eastAsiaTheme="minorHAnsi" w:hAnsi="Cera PRO" w:cs="FranklinGothic-Demi"/>
                <w:b/>
                <w:color w:val="1D1D1B"/>
                <w:sz w:val="19"/>
                <w:szCs w:val="19"/>
                <w:lang w:eastAsia="en-US"/>
              </w:rPr>
            </w:pPr>
            <w:r w:rsidRPr="000670A5">
              <w:rPr>
                <w:rFonts w:ascii="Cera PRO" w:eastAsiaTheme="minorHAnsi" w:hAnsi="Cera PRO" w:cs="FranklinGothic-Demi"/>
                <w:b/>
                <w:color w:val="1D1D1B"/>
                <w:sz w:val="19"/>
                <w:szCs w:val="19"/>
                <w:lang w:eastAsia="en-US"/>
              </w:rPr>
              <w:lastRenderedPageBreak/>
              <w:t>Resultaten:</w:t>
            </w:r>
          </w:p>
          <w:p w14:paraId="1CC33B93" w14:textId="77777777" w:rsidR="001C5203" w:rsidRPr="001705BB" w:rsidRDefault="001C5203" w:rsidP="0063246D">
            <w:pPr>
              <w:pBdr>
                <w:top w:val="none" w:sz="0" w:space="0" w:color="auto"/>
                <w:left w:val="none" w:sz="0" w:space="0" w:color="auto"/>
                <w:bottom w:val="none" w:sz="0" w:space="0" w:color="auto"/>
                <w:right w:val="none" w:sz="0" w:space="0" w:color="auto"/>
                <w:between w:val="none" w:sz="0" w:space="0" w:color="auto"/>
              </w:pBdr>
              <w:tabs>
                <w:tab w:val="left" w:pos="216"/>
                <w:tab w:val="left" w:pos="709"/>
                <w:tab w:val="left" w:pos="886"/>
              </w:tabs>
              <w:autoSpaceDE w:val="0"/>
              <w:autoSpaceDN w:val="0"/>
              <w:adjustRightInd w:val="0"/>
              <w:spacing w:line="269" w:lineRule="auto"/>
              <w:ind w:left="634" w:hanging="283"/>
              <w:rPr>
                <w:rFonts w:ascii="Cera PRO" w:eastAsiaTheme="minorHAnsi" w:hAnsi="Cera PRO" w:cs="FranklinGothic-Book"/>
                <w:color w:val="1D1D1B"/>
                <w:sz w:val="19"/>
                <w:szCs w:val="19"/>
                <w:lang w:eastAsia="en-US"/>
              </w:rPr>
            </w:pPr>
            <w:r w:rsidRPr="001705BB">
              <w:rPr>
                <w:rFonts w:ascii="Cera PRO" w:eastAsiaTheme="minorHAnsi" w:hAnsi="Cera PRO" w:cs="FranklinGothic-Book"/>
                <w:color w:val="1D1D1B"/>
                <w:sz w:val="19"/>
                <w:szCs w:val="19"/>
                <w:lang w:eastAsia="en-US"/>
              </w:rPr>
              <w:t xml:space="preserve">• </w:t>
            </w:r>
            <w:r w:rsidRPr="001705BB">
              <w:rPr>
                <w:rFonts w:ascii="Cera PRO" w:eastAsiaTheme="minorHAnsi" w:hAnsi="Cera PRO" w:cs="FranklinGothic-Book"/>
                <w:color w:val="1D1D1B"/>
                <w:sz w:val="19"/>
                <w:szCs w:val="19"/>
                <w:lang w:eastAsia="en-US"/>
              </w:rPr>
              <w:tab/>
              <w:t>Leerarrangementen in het perspectief van het beroepsprofiel van de toekomstige beroepsbeoefenaar.</w:t>
            </w:r>
          </w:p>
          <w:p w14:paraId="08D1495A" w14:textId="77777777" w:rsidR="001C5203" w:rsidRPr="001705BB" w:rsidRDefault="001C5203" w:rsidP="0063246D">
            <w:pPr>
              <w:pBdr>
                <w:top w:val="none" w:sz="0" w:space="0" w:color="auto"/>
                <w:left w:val="none" w:sz="0" w:space="0" w:color="auto"/>
                <w:bottom w:val="none" w:sz="0" w:space="0" w:color="auto"/>
                <w:right w:val="none" w:sz="0" w:space="0" w:color="auto"/>
                <w:between w:val="none" w:sz="0" w:space="0" w:color="auto"/>
              </w:pBdr>
              <w:tabs>
                <w:tab w:val="left" w:pos="216"/>
                <w:tab w:val="left" w:pos="709"/>
                <w:tab w:val="left" w:pos="886"/>
              </w:tabs>
              <w:autoSpaceDE w:val="0"/>
              <w:autoSpaceDN w:val="0"/>
              <w:adjustRightInd w:val="0"/>
              <w:spacing w:line="269" w:lineRule="auto"/>
              <w:ind w:left="634" w:hanging="283"/>
              <w:rPr>
                <w:rFonts w:ascii="Cera PRO" w:eastAsiaTheme="minorHAnsi" w:hAnsi="Cera PRO" w:cs="FranklinGothic-Book"/>
                <w:color w:val="1D1D1B"/>
                <w:sz w:val="19"/>
                <w:szCs w:val="19"/>
                <w:lang w:eastAsia="en-US"/>
              </w:rPr>
            </w:pPr>
            <w:r w:rsidRPr="001705BB">
              <w:rPr>
                <w:rFonts w:ascii="Cera PRO" w:eastAsiaTheme="minorHAnsi" w:hAnsi="Cera PRO" w:cs="FranklinGothic-Book"/>
                <w:color w:val="1D1D1B"/>
                <w:sz w:val="19"/>
                <w:szCs w:val="19"/>
                <w:lang w:eastAsia="en-US"/>
              </w:rPr>
              <w:t xml:space="preserve">• </w:t>
            </w:r>
            <w:r w:rsidRPr="001705BB">
              <w:rPr>
                <w:rFonts w:ascii="Cera PRO" w:eastAsiaTheme="minorHAnsi" w:hAnsi="Cera PRO" w:cs="FranklinGothic-Book"/>
                <w:color w:val="1D1D1B"/>
                <w:sz w:val="19"/>
                <w:szCs w:val="19"/>
                <w:lang w:eastAsia="en-US"/>
              </w:rPr>
              <w:tab/>
              <w:t>Leerarrangementen waarin theorie en praktijk met elkaar verbonden worden (theoretische leren en werkplekleren).</w:t>
            </w:r>
          </w:p>
          <w:p w14:paraId="5FF7B817" w14:textId="77777777" w:rsidR="001C5203" w:rsidRPr="001705BB" w:rsidRDefault="001C5203" w:rsidP="0063246D">
            <w:pPr>
              <w:pBdr>
                <w:top w:val="none" w:sz="0" w:space="0" w:color="auto"/>
                <w:left w:val="none" w:sz="0" w:space="0" w:color="auto"/>
                <w:bottom w:val="none" w:sz="0" w:space="0" w:color="auto"/>
                <w:right w:val="none" w:sz="0" w:space="0" w:color="auto"/>
                <w:between w:val="none" w:sz="0" w:space="0" w:color="auto"/>
              </w:pBdr>
              <w:tabs>
                <w:tab w:val="left" w:pos="216"/>
                <w:tab w:val="left" w:pos="886"/>
                <w:tab w:val="left" w:pos="993"/>
                <w:tab w:val="left" w:pos="1396"/>
              </w:tabs>
              <w:autoSpaceDE w:val="0"/>
              <w:autoSpaceDN w:val="0"/>
              <w:adjustRightInd w:val="0"/>
              <w:spacing w:line="269" w:lineRule="auto"/>
              <w:ind w:left="634" w:hanging="283"/>
              <w:rPr>
                <w:rFonts w:ascii="Cera PRO" w:eastAsiaTheme="minorHAnsi" w:hAnsi="Cera PRO" w:cs="FranklinGothic-Book"/>
                <w:color w:val="1D1D1B"/>
                <w:sz w:val="19"/>
                <w:szCs w:val="19"/>
                <w:lang w:eastAsia="en-US"/>
              </w:rPr>
            </w:pPr>
            <w:r w:rsidRPr="001705BB">
              <w:rPr>
                <w:rFonts w:ascii="Cera PRO" w:eastAsiaTheme="minorHAnsi" w:hAnsi="Cera PRO" w:cs="FranklinGothic-Book"/>
                <w:color w:val="1D1D1B"/>
                <w:sz w:val="19"/>
                <w:szCs w:val="19"/>
                <w:lang w:eastAsia="en-US"/>
              </w:rPr>
              <w:t xml:space="preserve">• </w:t>
            </w:r>
            <w:r w:rsidRPr="001705BB">
              <w:rPr>
                <w:rFonts w:ascii="Cera PRO" w:eastAsiaTheme="minorHAnsi" w:hAnsi="Cera PRO" w:cs="FranklinGothic-Book"/>
                <w:color w:val="1D1D1B"/>
                <w:sz w:val="19"/>
                <w:szCs w:val="19"/>
                <w:lang w:eastAsia="en-US"/>
              </w:rPr>
              <w:tab/>
              <w:t>Leeractiviteiten (lessen, trainingen, workshops) waarbij de studenten:</w:t>
            </w:r>
          </w:p>
          <w:p w14:paraId="3D5E459D" w14:textId="77777777" w:rsidR="001C5203" w:rsidRPr="001705BB" w:rsidRDefault="001C5203" w:rsidP="0063246D">
            <w:pPr>
              <w:pBdr>
                <w:top w:val="none" w:sz="0" w:space="0" w:color="auto"/>
                <w:left w:val="none" w:sz="0" w:space="0" w:color="auto"/>
                <w:bottom w:val="none" w:sz="0" w:space="0" w:color="auto"/>
                <w:right w:val="none" w:sz="0" w:space="0" w:color="auto"/>
                <w:between w:val="none" w:sz="0" w:space="0" w:color="auto"/>
              </w:pBdr>
              <w:tabs>
                <w:tab w:val="left" w:pos="216"/>
                <w:tab w:val="left" w:pos="886"/>
                <w:tab w:val="left" w:pos="993"/>
                <w:tab w:val="left" w:pos="1396"/>
              </w:tabs>
              <w:autoSpaceDE w:val="0"/>
              <w:autoSpaceDN w:val="0"/>
              <w:adjustRightInd w:val="0"/>
              <w:spacing w:line="269" w:lineRule="auto"/>
              <w:ind w:left="634" w:hanging="283"/>
              <w:rPr>
                <w:rFonts w:ascii="Cera PRO" w:eastAsiaTheme="minorHAnsi" w:hAnsi="Cera PRO" w:cs="FranklinGothic-Book"/>
                <w:color w:val="1D1D1B"/>
                <w:sz w:val="19"/>
                <w:szCs w:val="19"/>
                <w:lang w:eastAsia="en-US"/>
              </w:rPr>
            </w:pPr>
            <w:r w:rsidRPr="001705BB">
              <w:rPr>
                <w:rFonts w:ascii="Cera PRO" w:eastAsiaTheme="minorHAnsi" w:hAnsi="Cera PRO" w:cs="FranklinGothic-Book"/>
                <w:color w:val="1D1D1B"/>
                <w:sz w:val="19"/>
                <w:szCs w:val="19"/>
                <w:lang w:eastAsia="en-US"/>
              </w:rPr>
              <w:tab/>
              <w:t>- theoretische concepten in concrete taken toepassen;</w:t>
            </w:r>
          </w:p>
          <w:p w14:paraId="64A16A28" w14:textId="77777777" w:rsidR="001C5203" w:rsidRPr="001705BB" w:rsidRDefault="001C5203" w:rsidP="0063246D">
            <w:pPr>
              <w:pBdr>
                <w:top w:val="none" w:sz="0" w:space="0" w:color="auto"/>
                <w:left w:val="none" w:sz="0" w:space="0" w:color="auto"/>
                <w:bottom w:val="none" w:sz="0" w:space="0" w:color="auto"/>
                <w:right w:val="none" w:sz="0" w:space="0" w:color="auto"/>
                <w:between w:val="none" w:sz="0" w:space="0" w:color="auto"/>
              </w:pBdr>
              <w:tabs>
                <w:tab w:val="left" w:pos="216"/>
                <w:tab w:val="left" w:pos="886"/>
                <w:tab w:val="left" w:pos="993"/>
                <w:tab w:val="left" w:pos="1396"/>
              </w:tabs>
              <w:autoSpaceDE w:val="0"/>
              <w:autoSpaceDN w:val="0"/>
              <w:adjustRightInd w:val="0"/>
              <w:spacing w:line="269" w:lineRule="auto"/>
              <w:ind w:left="634" w:hanging="283"/>
              <w:rPr>
                <w:rFonts w:ascii="Cera PRO" w:eastAsiaTheme="minorHAnsi" w:hAnsi="Cera PRO" w:cs="FranklinGothic-Book"/>
                <w:color w:val="1D1D1B"/>
                <w:sz w:val="19"/>
                <w:szCs w:val="19"/>
                <w:lang w:eastAsia="en-US"/>
              </w:rPr>
            </w:pPr>
            <w:r w:rsidRPr="001705BB">
              <w:rPr>
                <w:rFonts w:ascii="Cera PRO" w:eastAsiaTheme="minorHAnsi" w:hAnsi="Cera PRO" w:cs="FranklinGothic-Book"/>
                <w:color w:val="1D1D1B"/>
                <w:sz w:val="19"/>
                <w:szCs w:val="19"/>
                <w:lang w:eastAsia="en-US"/>
              </w:rPr>
              <w:tab/>
              <w:t>- specifieke (beroeps)ervaringen koppelen aan theoretische concepten;</w:t>
            </w:r>
          </w:p>
          <w:p w14:paraId="1F725D5F" w14:textId="77777777" w:rsidR="001C5203" w:rsidRPr="001705BB" w:rsidRDefault="001C5203" w:rsidP="0063246D">
            <w:pPr>
              <w:pBdr>
                <w:top w:val="none" w:sz="0" w:space="0" w:color="auto"/>
                <w:left w:val="none" w:sz="0" w:space="0" w:color="auto"/>
                <w:bottom w:val="none" w:sz="0" w:space="0" w:color="auto"/>
                <w:right w:val="none" w:sz="0" w:space="0" w:color="auto"/>
                <w:between w:val="none" w:sz="0" w:space="0" w:color="auto"/>
              </w:pBdr>
              <w:tabs>
                <w:tab w:val="left" w:pos="216"/>
                <w:tab w:val="left" w:pos="886"/>
                <w:tab w:val="left" w:pos="993"/>
                <w:tab w:val="left" w:pos="1396"/>
              </w:tabs>
              <w:autoSpaceDE w:val="0"/>
              <w:autoSpaceDN w:val="0"/>
              <w:adjustRightInd w:val="0"/>
              <w:spacing w:line="269" w:lineRule="auto"/>
              <w:ind w:left="634" w:hanging="283"/>
              <w:rPr>
                <w:rFonts w:ascii="Cera PRO" w:eastAsiaTheme="minorHAnsi" w:hAnsi="Cera PRO" w:cs="FranklinGothic-Book"/>
                <w:color w:val="1D1D1B"/>
                <w:sz w:val="19"/>
                <w:szCs w:val="19"/>
                <w:lang w:eastAsia="en-US"/>
              </w:rPr>
            </w:pPr>
            <w:r w:rsidRPr="001705BB">
              <w:rPr>
                <w:rFonts w:ascii="Cera PRO" w:eastAsiaTheme="minorHAnsi" w:hAnsi="Cera PRO" w:cs="FranklinGothic-Book"/>
                <w:color w:val="1D1D1B"/>
                <w:sz w:val="19"/>
                <w:szCs w:val="19"/>
                <w:lang w:eastAsia="en-US"/>
              </w:rPr>
              <w:tab/>
              <w:t>- kennis, vaardigheden en attitudes aan beroepstaken verbinden;</w:t>
            </w:r>
          </w:p>
          <w:p w14:paraId="0174BB04" w14:textId="77777777" w:rsidR="001C5203" w:rsidRPr="001705BB" w:rsidRDefault="001C5203" w:rsidP="0063246D">
            <w:pPr>
              <w:pBdr>
                <w:top w:val="none" w:sz="0" w:space="0" w:color="auto"/>
                <w:left w:val="none" w:sz="0" w:space="0" w:color="auto"/>
                <w:bottom w:val="none" w:sz="0" w:space="0" w:color="auto"/>
                <w:right w:val="none" w:sz="0" w:space="0" w:color="auto"/>
                <w:between w:val="none" w:sz="0" w:space="0" w:color="auto"/>
              </w:pBdr>
              <w:tabs>
                <w:tab w:val="left" w:pos="216"/>
                <w:tab w:val="left" w:pos="886"/>
                <w:tab w:val="left" w:pos="993"/>
                <w:tab w:val="left" w:pos="1396"/>
              </w:tabs>
              <w:autoSpaceDE w:val="0"/>
              <w:autoSpaceDN w:val="0"/>
              <w:adjustRightInd w:val="0"/>
              <w:spacing w:line="269" w:lineRule="auto"/>
              <w:ind w:left="634" w:hanging="283"/>
              <w:rPr>
                <w:rFonts w:ascii="Cera PRO" w:eastAsiaTheme="minorHAnsi" w:hAnsi="Cera PRO" w:cs="FranklinGothic-Book"/>
                <w:color w:val="1D1D1B"/>
                <w:sz w:val="19"/>
                <w:szCs w:val="19"/>
                <w:lang w:eastAsia="en-US"/>
              </w:rPr>
            </w:pPr>
            <w:r w:rsidRPr="001705BB">
              <w:rPr>
                <w:rFonts w:ascii="Cera PRO" w:eastAsiaTheme="minorHAnsi" w:hAnsi="Cera PRO" w:cs="FranklinGothic-Book"/>
                <w:color w:val="1D1D1B"/>
                <w:sz w:val="19"/>
                <w:szCs w:val="19"/>
                <w:lang w:eastAsia="en-US"/>
              </w:rPr>
              <w:tab/>
              <w:t>- een relatie leren zien tussen het detail en het grotere geheel.</w:t>
            </w:r>
          </w:p>
          <w:p w14:paraId="76373016" w14:textId="77777777" w:rsidR="001C5203" w:rsidRPr="001705BB" w:rsidRDefault="001C5203" w:rsidP="0063246D">
            <w:pPr>
              <w:rPr>
                <w:rFonts w:ascii="Cera PRO" w:hAnsi="Cera PRO" w:cs="Arial"/>
                <w:bCs/>
                <w:sz w:val="18"/>
                <w:szCs w:val="18"/>
              </w:rPr>
            </w:pPr>
          </w:p>
        </w:tc>
        <w:tc>
          <w:tcPr>
            <w:tcW w:w="884" w:type="dxa"/>
            <w:tcBorders>
              <w:top w:val="single" w:sz="4" w:space="0" w:color="auto"/>
              <w:left w:val="single" w:sz="4" w:space="0" w:color="auto"/>
              <w:bottom w:val="single" w:sz="4" w:space="0" w:color="auto"/>
              <w:right w:val="single" w:sz="4" w:space="0" w:color="auto"/>
            </w:tcBorders>
          </w:tcPr>
          <w:p w14:paraId="3E3CBF91" w14:textId="77777777" w:rsidR="001C5203" w:rsidRPr="001705BB" w:rsidRDefault="001C5203" w:rsidP="0063246D">
            <w:pPr>
              <w:rPr>
                <w:rFonts w:ascii="Cera PRO" w:hAnsi="Cera PRO" w:cs="Arial"/>
                <w:sz w:val="18"/>
                <w:szCs w:val="18"/>
              </w:rPr>
            </w:pPr>
          </w:p>
        </w:tc>
        <w:tc>
          <w:tcPr>
            <w:tcW w:w="855" w:type="dxa"/>
            <w:tcBorders>
              <w:top w:val="single" w:sz="4" w:space="0" w:color="auto"/>
              <w:left w:val="single" w:sz="4" w:space="0" w:color="auto"/>
              <w:bottom w:val="single" w:sz="4" w:space="0" w:color="auto"/>
              <w:right w:val="single" w:sz="4" w:space="0" w:color="auto"/>
            </w:tcBorders>
          </w:tcPr>
          <w:p w14:paraId="3B8E018E" w14:textId="77777777" w:rsidR="001C5203" w:rsidRPr="00810177" w:rsidRDefault="001C5203" w:rsidP="0063246D">
            <w:pPr>
              <w:jc w:val="center"/>
              <w:rPr>
                <w:rFonts w:ascii="Cera PRO" w:hAnsi="Cera PRO" w:cs="Arial"/>
                <w:b/>
                <w:sz w:val="18"/>
                <w:szCs w:val="18"/>
              </w:rPr>
            </w:pPr>
          </w:p>
        </w:tc>
        <w:tc>
          <w:tcPr>
            <w:tcW w:w="993" w:type="dxa"/>
            <w:tcBorders>
              <w:top w:val="single" w:sz="4" w:space="0" w:color="auto"/>
              <w:left w:val="single" w:sz="4" w:space="0" w:color="auto"/>
              <w:bottom w:val="single" w:sz="4" w:space="0" w:color="auto"/>
              <w:right w:val="single" w:sz="4" w:space="0" w:color="auto"/>
            </w:tcBorders>
          </w:tcPr>
          <w:p w14:paraId="51DE834B" w14:textId="77777777" w:rsidR="001C5203" w:rsidRPr="00810177" w:rsidRDefault="001C5203" w:rsidP="0063246D">
            <w:pPr>
              <w:jc w:val="center"/>
              <w:rPr>
                <w:rFonts w:ascii="Cera PRO" w:hAnsi="Cera PRO" w:cs="Arial"/>
                <w:b/>
                <w:sz w:val="18"/>
                <w:szCs w:val="18"/>
              </w:rPr>
            </w:pPr>
          </w:p>
        </w:tc>
        <w:tc>
          <w:tcPr>
            <w:tcW w:w="980" w:type="dxa"/>
            <w:tcBorders>
              <w:top w:val="single" w:sz="4" w:space="0" w:color="auto"/>
              <w:left w:val="single" w:sz="4" w:space="0" w:color="auto"/>
              <w:bottom w:val="single" w:sz="4" w:space="0" w:color="auto"/>
              <w:right w:val="single" w:sz="4" w:space="0" w:color="auto"/>
            </w:tcBorders>
          </w:tcPr>
          <w:p w14:paraId="605FC4DD" w14:textId="77777777" w:rsidR="001C5203" w:rsidRPr="00810177" w:rsidRDefault="001C5203" w:rsidP="0063246D">
            <w:pPr>
              <w:jc w:val="center"/>
              <w:rPr>
                <w:rFonts w:ascii="Cera PRO" w:hAnsi="Cera PRO" w:cs="Arial"/>
                <w:b/>
                <w:sz w:val="18"/>
                <w:szCs w:val="18"/>
              </w:rPr>
            </w:pPr>
          </w:p>
        </w:tc>
        <w:tc>
          <w:tcPr>
            <w:tcW w:w="1004" w:type="dxa"/>
            <w:tcBorders>
              <w:top w:val="single" w:sz="4" w:space="0" w:color="auto"/>
              <w:left w:val="single" w:sz="4" w:space="0" w:color="auto"/>
              <w:bottom w:val="single" w:sz="4" w:space="0" w:color="auto"/>
              <w:right w:val="single" w:sz="4" w:space="0" w:color="auto"/>
            </w:tcBorders>
          </w:tcPr>
          <w:p w14:paraId="55102C59" w14:textId="77777777" w:rsidR="001C5203" w:rsidRPr="00810177" w:rsidRDefault="001C5203" w:rsidP="0063246D">
            <w:pPr>
              <w:jc w:val="center"/>
              <w:rPr>
                <w:rFonts w:ascii="Cera PRO" w:hAnsi="Cera PRO" w:cs="Arial"/>
                <w:b/>
                <w:sz w:val="18"/>
                <w:szCs w:val="18"/>
              </w:rPr>
            </w:pPr>
          </w:p>
        </w:tc>
        <w:tc>
          <w:tcPr>
            <w:tcW w:w="927" w:type="dxa"/>
            <w:tcBorders>
              <w:top w:val="single" w:sz="4" w:space="0" w:color="auto"/>
              <w:left w:val="single" w:sz="4" w:space="0" w:color="auto"/>
              <w:bottom w:val="single" w:sz="4" w:space="0" w:color="auto"/>
              <w:right w:val="single" w:sz="4" w:space="0" w:color="auto"/>
            </w:tcBorders>
          </w:tcPr>
          <w:p w14:paraId="688238E8" w14:textId="77777777" w:rsidR="001C5203" w:rsidRPr="00810177" w:rsidRDefault="001C5203" w:rsidP="0063246D">
            <w:pPr>
              <w:jc w:val="center"/>
              <w:rPr>
                <w:rFonts w:ascii="Cera PRO" w:hAnsi="Cera PRO" w:cs="Arial"/>
                <w:b/>
                <w:sz w:val="18"/>
                <w:szCs w:val="18"/>
              </w:rPr>
            </w:pPr>
          </w:p>
        </w:tc>
        <w:tc>
          <w:tcPr>
            <w:tcW w:w="868" w:type="dxa"/>
            <w:tcBorders>
              <w:top w:val="single" w:sz="4" w:space="0" w:color="auto"/>
              <w:left w:val="single" w:sz="4" w:space="0" w:color="auto"/>
              <w:bottom w:val="single" w:sz="4" w:space="0" w:color="auto"/>
              <w:right w:val="single" w:sz="4" w:space="0" w:color="auto"/>
            </w:tcBorders>
          </w:tcPr>
          <w:p w14:paraId="66CE0FAB" w14:textId="77777777" w:rsidR="001C5203" w:rsidRPr="00810177" w:rsidRDefault="001C5203" w:rsidP="0063246D">
            <w:pPr>
              <w:jc w:val="center"/>
              <w:rPr>
                <w:rFonts w:ascii="Cera PRO" w:hAnsi="Cera PRO" w:cs="Arial"/>
                <w:b/>
                <w:sz w:val="18"/>
                <w:szCs w:val="18"/>
              </w:rPr>
            </w:pPr>
          </w:p>
        </w:tc>
        <w:tc>
          <w:tcPr>
            <w:tcW w:w="1573" w:type="dxa"/>
            <w:gridSpan w:val="2"/>
            <w:tcBorders>
              <w:top w:val="single" w:sz="4" w:space="0" w:color="auto"/>
              <w:left w:val="single" w:sz="4" w:space="0" w:color="auto"/>
              <w:bottom w:val="single" w:sz="4" w:space="0" w:color="auto"/>
              <w:right w:val="single" w:sz="4" w:space="0" w:color="auto"/>
            </w:tcBorders>
          </w:tcPr>
          <w:p w14:paraId="0A3C08D6" w14:textId="77777777" w:rsidR="001C5203" w:rsidRPr="00810177" w:rsidRDefault="001C5203" w:rsidP="0063246D">
            <w:pPr>
              <w:rPr>
                <w:rFonts w:ascii="Cera PRO" w:hAnsi="Cera PRO" w:cs="Arial"/>
                <w:b/>
                <w:sz w:val="18"/>
                <w:szCs w:val="18"/>
              </w:rPr>
            </w:pPr>
          </w:p>
        </w:tc>
      </w:tr>
      <w:tr w:rsidR="001C5203" w:rsidRPr="00810177" w14:paraId="0D642FCF" w14:textId="77777777" w:rsidTr="0063246D">
        <w:tc>
          <w:tcPr>
            <w:tcW w:w="7405" w:type="dxa"/>
            <w:tcBorders>
              <w:top w:val="single" w:sz="4" w:space="0" w:color="auto"/>
              <w:left w:val="single" w:sz="4" w:space="0" w:color="auto"/>
              <w:bottom w:val="single" w:sz="4" w:space="0" w:color="auto"/>
              <w:right w:val="single" w:sz="4" w:space="0" w:color="auto"/>
            </w:tcBorders>
            <w:shd w:val="clear" w:color="auto" w:fill="auto"/>
          </w:tcPr>
          <w:p w14:paraId="74AF1759" w14:textId="7D2C6D7B" w:rsidR="001C5203" w:rsidRDefault="001C5203" w:rsidP="0063246D">
            <w:pPr>
              <w:pBdr>
                <w:top w:val="none" w:sz="0" w:space="0" w:color="auto"/>
                <w:left w:val="none" w:sz="0" w:space="0" w:color="auto"/>
                <w:bottom w:val="none" w:sz="0" w:space="0" w:color="auto"/>
                <w:right w:val="none" w:sz="0" w:space="0" w:color="auto"/>
                <w:between w:val="none" w:sz="0" w:space="0" w:color="auto"/>
              </w:pBdr>
              <w:tabs>
                <w:tab w:val="left" w:pos="426"/>
              </w:tabs>
              <w:autoSpaceDE w:val="0"/>
              <w:autoSpaceDN w:val="0"/>
              <w:adjustRightInd w:val="0"/>
              <w:spacing w:line="269" w:lineRule="auto"/>
              <w:ind w:left="426" w:hanging="426"/>
              <w:rPr>
                <w:rFonts w:ascii="Cera PRO" w:eastAsiaTheme="minorHAnsi" w:hAnsi="Cera PRO" w:cs="FranklinGothic-Demi"/>
                <w:b/>
                <w:color w:val="1D1D1B"/>
                <w:sz w:val="19"/>
                <w:szCs w:val="19"/>
                <w:lang w:eastAsia="en-US"/>
              </w:rPr>
            </w:pPr>
            <w:r w:rsidRPr="001705BB">
              <w:rPr>
                <w:rFonts w:ascii="Cera PRO" w:eastAsiaTheme="minorHAnsi" w:hAnsi="Cera PRO" w:cs="FranklinGothic-Demi"/>
                <w:color w:val="E5032D"/>
                <w:sz w:val="19"/>
                <w:szCs w:val="19"/>
                <w:lang w:eastAsia="en-US"/>
              </w:rPr>
              <w:t>2.3</w:t>
            </w:r>
            <w:r w:rsidRPr="001705BB">
              <w:rPr>
                <w:rFonts w:ascii="Cera PRO" w:eastAsiaTheme="minorHAnsi" w:hAnsi="Cera PRO" w:cs="FranklinGothic-Demi"/>
                <w:color w:val="E5032D"/>
                <w:sz w:val="19"/>
                <w:szCs w:val="19"/>
                <w:lang w:eastAsia="en-US"/>
              </w:rPr>
              <w:tab/>
            </w:r>
            <w:r w:rsidRPr="001705BB">
              <w:rPr>
                <w:rFonts w:ascii="Cera PRO" w:eastAsiaTheme="minorHAnsi" w:hAnsi="Cera PRO" w:cs="FranklinGothic-Demi"/>
                <w:color w:val="1D1D1B"/>
                <w:sz w:val="19"/>
                <w:szCs w:val="19"/>
                <w:lang w:eastAsia="en-US"/>
              </w:rPr>
              <w:t>De docent</w:t>
            </w:r>
            <w:r w:rsidR="002E19B4">
              <w:rPr>
                <w:rFonts w:ascii="Cera PRO" w:eastAsiaTheme="minorHAnsi" w:hAnsi="Cera PRO" w:cs="FranklinGothic-Demi"/>
                <w:color w:val="1D1D1B"/>
                <w:sz w:val="19"/>
                <w:szCs w:val="19"/>
                <w:lang w:eastAsia="en-US"/>
              </w:rPr>
              <w:t xml:space="preserve"> stelt</w:t>
            </w:r>
            <w:r w:rsidRPr="001705BB">
              <w:rPr>
                <w:rFonts w:ascii="Cera PRO" w:eastAsiaTheme="minorHAnsi" w:hAnsi="Cera PRO" w:cs="FranklinGothic-Demi"/>
                <w:color w:val="1D1D1B"/>
                <w:sz w:val="19"/>
                <w:szCs w:val="19"/>
                <w:lang w:eastAsia="en-US"/>
              </w:rPr>
              <w:t xml:space="preserve"> het ontwikkelde </w:t>
            </w:r>
            <w:r w:rsidR="002E19B4">
              <w:rPr>
                <w:rFonts w:ascii="Cera PRO" w:eastAsiaTheme="minorHAnsi" w:hAnsi="Cera PRO" w:cs="FranklinGothic-Demi"/>
                <w:color w:val="1D1D1B"/>
                <w:sz w:val="19"/>
                <w:szCs w:val="19"/>
                <w:lang w:eastAsia="en-US"/>
              </w:rPr>
              <w:t>programma van tijd tot tijd bij</w:t>
            </w:r>
            <w:r w:rsidRPr="001705BB">
              <w:rPr>
                <w:rFonts w:ascii="Cera PRO" w:eastAsiaTheme="minorHAnsi" w:hAnsi="Cera PRO" w:cs="FranklinGothic-Demi"/>
                <w:color w:val="1D1D1B"/>
                <w:sz w:val="19"/>
                <w:szCs w:val="19"/>
                <w:lang w:eastAsia="en-US"/>
              </w:rPr>
              <w:t>, op basis van de gestelde doelen, feedback</w:t>
            </w:r>
            <w:r>
              <w:rPr>
                <w:rFonts w:ascii="Cera PRO" w:eastAsiaTheme="minorHAnsi" w:hAnsi="Cera PRO" w:cs="FranklinGothic-Demi"/>
                <w:color w:val="1D1D1B"/>
                <w:sz w:val="19"/>
                <w:szCs w:val="19"/>
                <w:lang w:eastAsia="en-US"/>
              </w:rPr>
              <w:t>-</w:t>
            </w:r>
            <w:r w:rsidRPr="001705BB">
              <w:rPr>
                <w:rFonts w:ascii="Cera PRO" w:eastAsiaTheme="minorHAnsi" w:hAnsi="Cera PRO" w:cs="FranklinGothic-Demi"/>
                <w:color w:val="1D1D1B"/>
                <w:sz w:val="19"/>
                <w:szCs w:val="19"/>
                <w:lang w:eastAsia="en-US"/>
              </w:rPr>
              <w:t>instrumenten, ervaringen en resultaten</w:t>
            </w:r>
            <w:r w:rsidRPr="000670A5">
              <w:rPr>
                <w:rFonts w:ascii="Cera PRO" w:eastAsiaTheme="minorHAnsi" w:hAnsi="Cera PRO" w:cs="FranklinGothic-Demi"/>
                <w:b/>
                <w:color w:val="1D1D1B"/>
                <w:sz w:val="19"/>
                <w:szCs w:val="19"/>
                <w:lang w:eastAsia="en-US"/>
              </w:rPr>
              <w:t>.</w:t>
            </w:r>
          </w:p>
          <w:p w14:paraId="7C1F97D5" w14:textId="77777777" w:rsidR="001C5203" w:rsidRDefault="001C5203" w:rsidP="0063246D">
            <w:pPr>
              <w:pBdr>
                <w:top w:val="none" w:sz="0" w:space="0" w:color="auto"/>
                <w:left w:val="none" w:sz="0" w:space="0" w:color="auto"/>
                <w:bottom w:val="none" w:sz="0" w:space="0" w:color="auto"/>
                <w:right w:val="none" w:sz="0" w:space="0" w:color="auto"/>
                <w:between w:val="none" w:sz="0" w:space="0" w:color="auto"/>
              </w:pBdr>
              <w:tabs>
                <w:tab w:val="left" w:pos="426"/>
              </w:tabs>
              <w:autoSpaceDE w:val="0"/>
              <w:autoSpaceDN w:val="0"/>
              <w:adjustRightInd w:val="0"/>
              <w:spacing w:line="269" w:lineRule="auto"/>
              <w:ind w:left="426" w:hanging="426"/>
              <w:rPr>
                <w:rFonts w:ascii="Cera PRO" w:eastAsiaTheme="minorHAnsi" w:hAnsi="Cera PRO" w:cs="FranklinGothic-Book"/>
                <w:color w:val="1D1D1B"/>
                <w:sz w:val="19"/>
                <w:szCs w:val="19"/>
                <w:lang w:eastAsia="en-US"/>
              </w:rPr>
            </w:pPr>
            <w:r w:rsidRPr="000670A5">
              <w:rPr>
                <w:rFonts w:ascii="Cera PRO" w:eastAsiaTheme="minorHAnsi" w:hAnsi="Cera PRO" w:cs="FranklinGothic-Book"/>
                <w:b/>
                <w:color w:val="1D1D1B"/>
                <w:sz w:val="19"/>
                <w:szCs w:val="19"/>
                <w:lang w:eastAsia="en-US"/>
              </w:rPr>
              <w:t xml:space="preserve"> Resultaat</w:t>
            </w:r>
            <w:r w:rsidRPr="001705BB">
              <w:rPr>
                <w:rFonts w:ascii="Cera PRO" w:eastAsiaTheme="minorHAnsi" w:hAnsi="Cera PRO" w:cs="FranklinGothic-Book"/>
                <w:color w:val="1D1D1B"/>
                <w:sz w:val="19"/>
                <w:szCs w:val="19"/>
                <w:lang w:eastAsia="en-US"/>
              </w:rPr>
              <w:t>:</w:t>
            </w:r>
          </w:p>
          <w:p w14:paraId="6310B2CC" w14:textId="0C776780" w:rsidR="001C5203" w:rsidRPr="001705BB" w:rsidRDefault="001C5203" w:rsidP="0063246D">
            <w:pPr>
              <w:pBdr>
                <w:top w:val="none" w:sz="0" w:space="0" w:color="auto"/>
                <w:left w:val="none" w:sz="0" w:space="0" w:color="auto"/>
                <w:bottom w:val="none" w:sz="0" w:space="0" w:color="auto"/>
                <w:right w:val="none" w:sz="0" w:space="0" w:color="auto"/>
                <w:between w:val="none" w:sz="0" w:space="0" w:color="auto"/>
              </w:pBdr>
              <w:tabs>
                <w:tab w:val="left" w:pos="426"/>
              </w:tabs>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1705BB">
              <w:rPr>
                <w:rFonts w:ascii="Cera PRO" w:eastAsiaTheme="minorHAnsi" w:hAnsi="Cera PRO" w:cs="FranklinGothic-Book"/>
                <w:color w:val="1D1D1B"/>
                <w:sz w:val="19"/>
                <w:szCs w:val="19"/>
                <w:lang w:eastAsia="en-US"/>
              </w:rPr>
              <w:t xml:space="preserve"> </w:t>
            </w:r>
            <w:r>
              <w:rPr>
                <w:rFonts w:ascii="Cera PRO" w:eastAsiaTheme="minorHAnsi" w:hAnsi="Cera PRO" w:cs="FranklinGothic-Book"/>
                <w:color w:val="1D1D1B"/>
                <w:sz w:val="19"/>
                <w:szCs w:val="19"/>
                <w:lang w:eastAsia="en-US"/>
              </w:rPr>
              <w:t xml:space="preserve">      </w:t>
            </w:r>
            <w:r w:rsidRPr="001705BB">
              <w:rPr>
                <w:rFonts w:ascii="Cera PRO" w:eastAsiaTheme="minorHAnsi" w:hAnsi="Cera PRO" w:cs="FranklinGothic-Book"/>
                <w:color w:val="1D1D1B"/>
                <w:sz w:val="19"/>
                <w:szCs w:val="19"/>
                <w:lang w:eastAsia="en-US"/>
              </w:rPr>
              <w:t>Een onderwijsprogramma dat structureel is ingebed in een PDCA-cyclus</w:t>
            </w:r>
            <w:r w:rsidR="002E19B4">
              <w:rPr>
                <w:rFonts w:ascii="Cera PRO" w:eastAsiaTheme="minorHAnsi" w:hAnsi="Cera PRO" w:cs="FranklinGothic-Book"/>
                <w:color w:val="1D1D1B"/>
                <w:sz w:val="19"/>
                <w:szCs w:val="19"/>
                <w:lang w:eastAsia="en-US"/>
              </w:rPr>
              <w:t xml:space="preserve"> of ander passend kwaliteitssysteem</w:t>
            </w:r>
            <w:r w:rsidRPr="001705BB">
              <w:rPr>
                <w:rFonts w:ascii="Cera PRO" w:eastAsiaTheme="minorHAnsi" w:hAnsi="Cera PRO" w:cs="FranklinGothic-Book"/>
                <w:color w:val="1D1D1B"/>
                <w:sz w:val="19"/>
                <w:szCs w:val="19"/>
                <w:lang w:eastAsia="en-US"/>
              </w:rPr>
              <w:t xml:space="preserve"> om de effectiviteit van het onderwijs in kaart te brengen en om desgewenst (didactische) keuzes te heroverwegen ter verbetering van de leeropbrengst van de studenten.</w:t>
            </w:r>
          </w:p>
          <w:p w14:paraId="12A83605" w14:textId="77777777" w:rsidR="001C5203" w:rsidRPr="001705BB" w:rsidRDefault="001C5203" w:rsidP="0063246D">
            <w:pPr>
              <w:rPr>
                <w:rFonts w:ascii="Cera PRO" w:hAnsi="Cera PRO" w:cs="Arial"/>
                <w:bCs/>
                <w:sz w:val="18"/>
                <w:szCs w:val="18"/>
              </w:rPr>
            </w:pPr>
          </w:p>
        </w:tc>
        <w:tc>
          <w:tcPr>
            <w:tcW w:w="884" w:type="dxa"/>
            <w:tcBorders>
              <w:top w:val="single" w:sz="4" w:space="0" w:color="auto"/>
              <w:left w:val="single" w:sz="4" w:space="0" w:color="auto"/>
              <w:bottom w:val="single" w:sz="4" w:space="0" w:color="auto"/>
              <w:right w:val="single" w:sz="4" w:space="0" w:color="auto"/>
            </w:tcBorders>
            <w:shd w:val="clear" w:color="auto" w:fill="auto"/>
          </w:tcPr>
          <w:p w14:paraId="5A2D2599" w14:textId="77777777" w:rsidR="001C5203" w:rsidRPr="001705BB" w:rsidRDefault="001C5203" w:rsidP="0063246D">
            <w:pPr>
              <w:rPr>
                <w:rFonts w:ascii="Cera PRO" w:hAnsi="Cera PRO" w:cs="Arial"/>
                <w:sz w:val="18"/>
                <w:szCs w:val="18"/>
              </w:rPr>
            </w:pPr>
          </w:p>
        </w:tc>
        <w:tc>
          <w:tcPr>
            <w:tcW w:w="855" w:type="dxa"/>
            <w:tcBorders>
              <w:top w:val="single" w:sz="4" w:space="0" w:color="auto"/>
              <w:left w:val="single" w:sz="4" w:space="0" w:color="auto"/>
              <w:bottom w:val="single" w:sz="4" w:space="0" w:color="auto"/>
              <w:right w:val="single" w:sz="4" w:space="0" w:color="auto"/>
            </w:tcBorders>
            <w:shd w:val="clear" w:color="auto" w:fill="auto"/>
          </w:tcPr>
          <w:p w14:paraId="110838E0" w14:textId="77777777" w:rsidR="001C5203" w:rsidRPr="00810177" w:rsidRDefault="001C5203" w:rsidP="0063246D">
            <w:pPr>
              <w:jc w:val="center"/>
              <w:rPr>
                <w:rFonts w:ascii="Cera PRO" w:hAnsi="Cera PRO" w:cs="Arial"/>
                <w:b/>
                <w:sz w:val="18"/>
                <w:szCs w:val="18"/>
              </w:rPr>
            </w:pPr>
          </w:p>
        </w:tc>
        <w:tc>
          <w:tcPr>
            <w:tcW w:w="993" w:type="dxa"/>
            <w:tcBorders>
              <w:top w:val="single" w:sz="4" w:space="0" w:color="auto"/>
              <w:left w:val="single" w:sz="4" w:space="0" w:color="auto"/>
              <w:bottom w:val="single" w:sz="4" w:space="0" w:color="auto"/>
              <w:right w:val="single" w:sz="4" w:space="0" w:color="auto"/>
            </w:tcBorders>
            <w:shd w:val="clear" w:color="auto" w:fill="auto"/>
          </w:tcPr>
          <w:p w14:paraId="037A9822" w14:textId="77777777" w:rsidR="001C5203" w:rsidRPr="00810177" w:rsidRDefault="001C5203" w:rsidP="0063246D">
            <w:pPr>
              <w:jc w:val="center"/>
              <w:rPr>
                <w:rFonts w:ascii="Cera PRO" w:hAnsi="Cera PRO" w:cs="Arial"/>
                <w:b/>
                <w:sz w:val="18"/>
                <w:szCs w:val="18"/>
              </w:rPr>
            </w:pPr>
          </w:p>
        </w:tc>
        <w:tc>
          <w:tcPr>
            <w:tcW w:w="980" w:type="dxa"/>
            <w:tcBorders>
              <w:top w:val="single" w:sz="4" w:space="0" w:color="auto"/>
              <w:left w:val="single" w:sz="4" w:space="0" w:color="auto"/>
              <w:bottom w:val="single" w:sz="4" w:space="0" w:color="auto"/>
              <w:right w:val="single" w:sz="4" w:space="0" w:color="auto"/>
            </w:tcBorders>
            <w:shd w:val="clear" w:color="auto" w:fill="auto"/>
          </w:tcPr>
          <w:p w14:paraId="112B1105" w14:textId="77777777" w:rsidR="001C5203" w:rsidRPr="00810177" w:rsidRDefault="001C5203" w:rsidP="0063246D">
            <w:pPr>
              <w:jc w:val="center"/>
              <w:rPr>
                <w:rFonts w:ascii="Cera PRO" w:hAnsi="Cera PRO" w:cs="Arial"/>
                <w:b/>
                <w:sz w:val="18"/>
                <w:szCs w:val="18"/>
              </w:rPr>
            </w:pPr>
          </w:p>
        </w:tc>
        <w:tc>
          <w:tcPr>
            <w:tcW w:w="1004" w:type="dxa"/>
            <w:tcBorders>
              <w:top w:val="single" w:sz="4" w:space="0" w:color="auto"/>
              <w:left w:val="single" w:sz="4" w:space="0" w:color="auto"/>
              <w:bottom w:val="single" w:sz="4" w:space="0" w:color="auto"/>
              <w:right w:val="single" w:sz="4" w:space="0" w:color="auto"/>
            </w:tcBorders>
            <w:shd w:val="clear" w:color="auto" w:fill="auto"/>
          </w:tcPr>
          <w:p w14:paraId="3C3896ED" w14:textId="77777777" w:rsidR="001C5203" w:rsidRPr="00810177" w:rsidRDefault="001C5203" w:rsidP="0063246D">
            <w:pPr>
              <w:jc w:val="center"/>
              <w:rPr>
                <w:rFonts w:ascii="Cera PRO" w:hAnsi="Cera PRO" w:cs="Arial"/>
                <w:b/>
                <w:sz w:val="18"/>
                <w:szCs w:val="18"/>
              </w:rPr>
            </w:pPr>
          </w:p>
        </w:tc>
        <w:tc>
          <w:tcPr>
            <w:tcW w:w="927" w:type="dxa"/>
            <w:tcBorders>
              <w:top w:val="single" w:sz="4" w:space="0" w:color="auto"/>
              <w:left w:val="single" w:sz="4" w:space="0" w:color="auto"/>
              <w:bottom w:val="single" w:sz="4" w:space="0" w:color="auto"/>
              <w:right w:val="single" w:sz="4" w:space="0" w:color="auto"/>
            </w:tcBorders>
            <w:shd w:val="clear" w:color="auto" w:fill="auto"/>
          </w:tcPr>
          <w:p w14:paraId="6202DF15" w14:textId="77777777" w:rsidR="001C5203" w:rsidRPr="00810177" w:rsidRDefault="001C5203" w:rsidP="0063246D">
            <w:pPr>
              <w:jc w:val="center"/>
              <w:rPr>
                <w:rFonts w:ascii="Cera PRO" w:hAnsi="Cera PRO" w:cs="Arial"/>
                <w:b/>
                <w:sz w:val="18"/>
                <w:szCs w:val="18"/>
              </w:rPr>
            </w:pPr>
          </w:p>
        </w:tc>
        <w:tc>
          <w:tcPr>
            <w:tcW w:w="868" w:type="dxa"/>
            <w:tcBorders>
              <w:top w:val="single" w:sz="4" w:space="0" w:color="auto"/>
              <w:left w:val="single" w:sz="4" w:space="0" w:color="auto"/>
              <w:bottom w:val="single" w:sz="4" w:space="0" w:color="auto"/>
              <w:right w:val="single" w:sz="4" w:space="0" w:color="auto"/>
            </w:tcBorders>
            <w:shd w:val="clear" w:color="auto" w:fill="auto"/>
          </w:tcPr>
          <w:p w14:paraId="2335126E" w14:textId="77777777" w:rsidR="001C5203" w:rsidRPr="00810177" w:rsidRDefault="001C5203" w:rsidP="0063246D">
            <w:pPr>
              <w:jc w:val="center"/>
              <w:rPr>
                <w:rFonts w:ascii="Cera PRO" w:hAnsi="Cera PRO" w:cs="Arial"/>
                <w:b/>
                <w:sz w:val="18"/>
                <w:szCs w:val="18"/>
              </w:rPr>
            </w:pPr>
          </w:p>
        </w:tc>
        <w:tc>
          <w:tcPr>
            <w:tcW w:w="1573" w:type="dxa"/>
            <w:gridSpan w:val="2"/>
            <w:tcBorders>
              <w:top w:val="single" w:sz="4" w:space="0" w:color="auto"/>
              <w:left w:val="single" w:sz="4" w:space="0" w:color="auto"/>
              <w:bottom w:val="single" w:sz="4" w:space="0" w:color="auto"/>
              <w:right w:val="single" w:sz="4" w:space="0" w:color="auto"/>
            </w:tcBorders>
            <w:shd w:val="clear" w:color="auto" w:fill="auto"/>
          </w:tcPr>
          <w:p w14:paraId="4610CBB8" w14:textId="77777777" w:rsidR="001C5203" w:rsidRPr="00810177" w:rsidRDefault="001C5203" w:rsidP="0063246D">
            <w:pPr>
              <w:rPr>
                <w:rFonts w:ascii="Cera PRO" w:hAnsi="Cera PRO" w:cs="Arial"/>
                <w:b/>
                <w:sz w:val="18"/>
                <w:szCs w:val="18"/>
              </w:rPr>
            </w:pPr>
          </w:p>
        </w:tc>
      </w:tr>
    </w:tbl>
    <w:p w14:paraId="578AC322" w14:textId="77777777" w:rsidR="001C5203" w:rsidRPr="00810177" w:rsidRDefault="001C5203" w:rsidP="0063246D">
      <w:pPr>
        <w:rPr>
          <w:rFonts w:ascii="Cera PRO" w:hAnsi="Cera PRO"/>
        </w:rPr>
      </w:pPr>
    </w:p>
    <w:p w14:paraId="016CCC44" w14:textId="77777777" w:rsidR="001C5203" w:rsidRPr="00810177" w:rsidRDefault="001C5203" w:rsidP="0063246D">
      <w:pPr>
        <w:rPr>
          <w:rFonts w:ascii="Cera PRO" w:hAnsi="Cera PRO"/>
        </w:rPr>
      </w:pPr>
    </w:p>
    <w:tbl>
      <w:tblPr>
        <w:tblW w:w="15451" w:type="dxa"/>
        <w:tblInd w:w="-34" w:type="dxa"/>
        <w:tblLayout w:type="fixed"/>
        <w:tblLook w:val="04A0" w:firstRow="1" w:lastRow="0" w:firstColumn="1" w:lastColumn="0" w:noHBand="0" w:noVBand="1"/>
      </w:tblPr>
      <w:tblGrid>
        <w:gridCol w:w="7227"/>
        <w:gridCol w:w="995"/>
        <w:gridCol w:w="884"/>
        <w:gridCol w:w="1097"/>
        <w:gridCol w:w="898"/>
        <w:gridCol w:w="898"/>
        <w:gridCol w:w="900"/>
        <w:gridCol w:w="1041"/>
        <w:gridCol w:w="1511"/>
      </w:tblGrid>
      <w:tr w:rsidR="001C5203" w:rsidRPr="00810177" w14:paraId="7F698337" w14:textId="77777777" w:rsidTr="0063246D">
        <w:tc>
          <w:tcPr>
            <w:tcW w:w="7227" w:type="dxa"/>
            <w:tcBorders>
              <w:bottom w:val="single" w:sz="4" w:space="0" w:color="auto"/>
            </w:tcBorders>
            <w:shd w:val="clear" w:color="auto" w:fill="000000"/>
          </w:tcPr>
          <w:p w14:paraId="45E5092C" w14:textId="77777777" w:rsidR="001C5203" w:rsidRPr="001705BB" w:rsidRDefault="001C5203" w:rsidP="0063246D">
            <w:pPr>
              <w:jc w:val="center"/>
              <w:rPr>
                <w:rFonts w:ascii="Cera PRO" w:hAnsi="Cera PRO" w:cs="Arial"/>
                <w:b/>
                <w:color w:val="FFFFFF" w:themeColor="background1"/>
              </w:rPr>
            </w:pPr>
            <w:r w:rsidRPr="001705BB">
              <w:rPr>
                <w:rFonts w:ascii="Cera PRO" w:hAnsi="Cera PRO" w:cs="Arial"/>
                <w:b/>
                <w:color w:val="FFFFFF" w:themeColor="background1"/>
              </w:rPr>
              <w:t xml:space="preserve">CHECKLIST </w:t>
            </w:r>
          </w:p>
          <w:p w14:paraId="7E9DA6DD" w14:textId="77777777" w:rsidR="001C5203" w:rsidRPr="001705BB" w:rsidRDefault="001C5203" w:rsidP="0063246D">
            <w:pPr>
              <w:jc w:val="center"/>
              <w:rPr>
                <w:rFonts w:ascii="Cera PRO" w:hAnsi="Cera PRO" w:cs="Arial"/>
                <w:b/>
                <w:color w:val="FFFFFF" w:themeColor="background1"/>
              </w:rPr>
            </w:pPr>
            <w:r w:rsidRPr="001705BB">
              <w:rPr>
                <w:rFonts w:ascii="Cera PRO" w:hAnsi="Cera PRO" w:cs="Arial"/>
                <w:b/>
                <w:color w:val="FFFFFF" w:themeColor="background1"/>
              </w:rPr>
              <w:t>ZICHTBAARHEID KWALIFICATIE-EISEN BINNEN BEROEPSPRODUCTEN</w:t>
            </w:r>
          </w:p>
        </w:tc>
        <w:tc>
          <w:tcPr>
            <w:tcW w:w="995" w:type="dxa"/>
            <w:tcBorders>
              <w:bottom w:val="single" w:sz="4" w:space="0" w:color="auto"/>
            </w:tcBorders>
            <w:shd w:val="clear" w:color="auto" w:fill="000000"/>
          </w:tcPr>
          <w:p w14:paraId="01175557" w14:textId="77777777" w:rsidR="001C5203" w:rsidRPr="001705BB" w:rsidRDefault="001C5203" w:rsidP="0063246D">
            <w:pPr>
              <w:jc w:val="center"/>
              <w:rPr>
                <w:rFonts w:ascii="Cera PRO" w:hAnsi="Cera PRO" w:cs="Arial"/>
                <w:b/>
                <w:color w:val="FFFFFF" w:themeColor="background1"/>
                <w:sz w:val="20"/>
                <w:szCs w:val="20"/>
              </w:rPr>
            </w:pPr>
          </w:p>
          <w:p w14:paraId="77319131" w14:textId="77777777" w:rsidR="001C5203" w:rsidRPr="001705BB" w:rsidRDefault="001C5203" w:rsidP="0063246D">
            <w:pPr>
              <w:jc w:val="center"/>
              <w:rPr>
                <w:rFonts w:ascii="Cera PRO" w:hAnsi="Cera PRO" w:cs="Arial"/>
                <w:b/>
                <w:color w:val="FFFFFF" w:themeColor="background1"/>
              </w:rPr>
            </w:pPr>
          </w:p>
        </w:tc>
        <w:tc>
          <w:tcPr>
            <w:tcW w:w="5718" w:type="dxa"/>
            <w:gridSpan w:val="6"/>
            <w:tcBorders>
              <w:bottom w:val="single" w:sz="4" w:space="0" w:color="auto"/>
            </w:tcBorders>
            <w:shd w:val="clear" w:color="auto" w:fill="000000"/>
          </w:tcPr>
          <w:p w14:paraId="439BF38C" w14:textId="77777777" w:rsidR="001C5203" w:rsidRPr="001705BB" w:rsidRDefault="001C5203" w:rsidP="0063246D">
            <w:pPr>
              <w:jc w:val="center"/>
              <w:rPr>
                <w:rFonts w:ascii="Cera PRO" w:hAnsi="Cera PRO" w:cs="Arial"/>
                <w:b/>
                <w:color w:val="FFFFFF" w:themeColor="background1"/>
              </w:rPr>
            </w:pPr>
            <w:r w:rsidRPr="001705BB">
              <w:rPr>
                <w:rFonts w:ascii="Cera PRO" w:hAnsi="Cera PRO" w:cs="Arial"/>
                <w:b/>
                <w:color w:val="FFFFFF" w:themeColor="background1"/>
              </w:rPr>
              <w:t>In welk(e) beroepsproduct(en) pas je deze kennis en vaardigheden toe?</w:t>
            </w:r>
          </w:p>
        </w:tc>
        <w:tc>
          <w:tcPr>
            <w:tcW w:w="1511" w:type="dxa"/>
            <w:tcBorders>
              <w:bottom w:val="single" w:sz="4" w:space="0" w:color="auto"/>
            </w:tcBorders>
            <w:shd w:val="clear" w:color="auto" w:fill="000000"/>
          </w:tcPr>
          <w:p w14:paraId="50DB12B5" w14:textId="77777777" w:rsidR="001C5203" w:rsidRPr="001705BB" w:rsidRDefault="001C5203" w:rsidP="0063246D">
            <w:pPr>
              <w:jc w:val="center"/>
              <w:rPr>
                <w:rFonts w:ascii="Cera PRO" w:hAnsi="Cera PRO" w:cs="Arial"/>
                <w:b/>
                <w:color w:val="FFFFFF" w:themeColor="background1"/>
              </w:rPr>
            </w:pPr>
            <w:r w:rsidRPr="001705BB">
              <w:rPr>
                <w:rFonts w:ascii="Cera PRO" w:hAnsi="Cera PRO" w:cs="Arial"/>
                <w:b/>
                <w:color w:val="FFFFFF" w:themeColor="background1"/>
              </w:rPr>
              <w:t xml:space="preserve">Hoe </w:t>
            </w:r>
            <w:r>
              <w:rPr>
                <w:rFonts w:ascii="Cera PRO" w:hAnsi="Cera PRO" w:cs="Arial"/>
                <w:b/>
                <w:color w:val="FFFFFF" w:themeColor="background1"/>
              </w:rPr>
              <w:t xml:space="preserve">  </w:t>
            </w:r>
            <w:r w:rsidRPr="001705BB">
              <w:rPr>
                <w:rFonts w:ascii="Cera PRO" w:hAnsi="Cera PRO" w:cs="Arial"/>
                <w:b/>
                <w:color w:val="FFFFFF" w:themeColor="background1"/>
              </w:rPr>
              <w:t>wordt dat zichtbaar?</w:t>
            </w:r>
          </w:p>
        </w:tc>
      </w:tr>
      <w:tr w:rsidR="001C5203" w:rsidRPr="00810177" w14:paraId="57026F0A" w14:textId="77777777" w:rsidTr="0063246D">
        <w:tc>
          <w:tcPr>
            <w:tcW w:w="7227" w:type="dxa"/>
            <w:tcBorders>
              <w:top w:val="single" w:sz="4" w:space="0" w:color="auto"/>
              <w:left w:val="single" w:sz="4" w:space="0" w:color="auto"/>
              <w:bottom w:val="single" w:sz="4" w:space="0" w:color="auto"/>
              <w:right w:val="single" w:sz="4" w:space="0" w:color="auto"/>
            </w:tcBorders>
            <w:shd w:val="clear" w:color="auto" w:fill="D9D9D9"/>
          </w:tcPr>
          <w:p w14:paraId="0DDBD08A" w14:textId="77777777" w:rsidR="001C5203" w:rsidRPr="00810177" w:rsidRDefault="001C5203" w:rsidP="0063246D">
            <w:pPr>
              <w:rPr>
                <w:rFonts w:ascii="Cera PRO" w:hAnsi="Cera PRO" w:cs="Arial"/>
                <w:b/>
              </w:rPr>
            </w:pPr>
            <w:r w:rsidRPr="00810177">
              <w:rPr>
                <w:rFonts w:ascii="Cera PRO" w:hAnsi="Cera PRO" w:cs="Arial"/>
                <w:b/>
              </w:rPr>
              <w:t>Taak 3: De docent voert een onderwijsprogramma uit</w:t>
            </w:r>
          </w:p>
        </w:tc>
        <w:tc>
          <w:tcPr>
            <w:tcW w:w="995" w:type="dxa"/>
            <w:tcBorders>
              <w:top w:val="single" w:sz="4" w:space="0" w:color="auto"/>
              <w:left w:val="single" w:sz="4" w:space="0" w:color="auto"/>
              <w:bottom w:val="single" w:sz="4" w:space="0" w:color="auto"/>
              <w:right w:val="single" w:sz="4" w:space="0" w:color="auto"/>
            </w:tcBorders>
            <w:shd w:val="clear" w:color="auto" w:fill="A6A6A6"/>
          </w:tcPr>
          <w:p w14:paraId="44DC05D7" w14:textId="77777777" w:rsidR="001C5203" w:rsidRPr="00810177" w:rsidRDefault="001C5203" w:rsidP="0063246D">
            <w:pPr>
              <w:rPr>
                <w:rFonts w:ascii="Cera PRO" w:hAnsi="Cera PRO" w:cs="Arial"/>
                <w:b/>
                <w:sz w:val="18"/>
                <w:szCs w:val="18"/>
              </w:rPr>
            </w:pPr>
            <w:r>
              <w:rPr>
                <w:rFonts w:ascii="Cera PRO" w:hAnsi="Cera PRO" w:cs="Arial"/>
                <w:b/>
                <w:sz w:val="18"/>
                <w:szCs w:val="18"/>
              </w:rPr>
              <w:t>Aan de Slag</w:t>
            </w:r>
          </w:p>
        </w:tc>
        <w:tc>
          <w:tcPr>
            <w:tcW w:w="884" w:type="dxa"/>
            <w:tcBorders>
              <w:top w:val="single" w:sz="4" w:space="0" w:color="auto"/>
              <w:left w:val="single" w:sz="4" w:space="0" w:color="auto"/>
              <w:bottom w:val="single" w:sz="4" w:space="0" w:color="auto"/>
              <w:right w:val="single" w:sz="4" w:space="0" w:color="auto"/>
            </w:tcBorders>
            <w:shd w:val="clear" w:color="auto" w:fill="A6A6A6"/>
          </w:tcPr>
          <w:p w14:paraId="47D8DC6D" w14:textId="77777777" w:rsidR="001C5203" w:rsidRPr="00810177" w:rsidRDefault="001C5203" w:rsidP="0063246D">
            <w:pPr>
              <w:jc w:val="center"/>
              <w:rPr>
                <w:rFonts w:ascii="Cera PRO" w:hAnsi="Cera PRO" w:cs="Arial"/>
                <w:b/>
                <w:sz w:val="16"/>
                <w:szCs w:val="16"/>
              </w:rPr>
            </w:pPr>
            <w:r w:rsidRPr="00810177">
              <w:rPr>
                <w:rFonts w:ascii="Cera PRO" w:hAnsi="Cera PRO" w:cs="Arial"/>
                <w:b/>
                <w:sz w:val="16"/>
                <w:szCs w:val="16"/>
              </w:rPr>
              <w:t>In beeld</w:t>
            </w:r>
          </w:p>
        </w:tc>
        <w:tc>
          <w:tcPr>
            <w:tcW w:w="1097" w:type="dxa"/>
            <w:tcBorders>
              <w:top w:val="single" w:sz="4" w:space="0" w:color="auto"/>
              <w:left w:val="single" w:sz="4" w:space="0" w:color="auto"/>
              <w:bottom w:val="single" w:sz="4" w:space="0" w:color="auto"/>
              <w:right w:val="single" w:sz="4" w:space="0" w:color="auto"/>
            </w:tcBorders>
            <w:shd w:val="clear" w:color="auto" w:fill="A6A6A6"/>
          </w:tcPr>
          <w:p w14:paraId="658D1AD6" w14:textId="77777777" w:rsidR="001C5203" w:rsidRPr="00810177" w:rsidRDefault="001C5203" w:rsidP="0063246D">
            <w:pPr>
              <w:jc w:val="center"/>
              <w:rPr>
                <w:rFonts w:ascii="Cera PRO" w:hAnsi="Cera PRO" w:cs="Arial"/>
                <w:b/>
                <w:sz w:val="16"/>
                <w:szCs w:val="16"/>
              </w:rPr>
            </w:pPr>
            <w:r>
              <w:rPr>
                <w:rFonts w:ascii="Cera PRO" w:hAnsi="Cera PRO" w:cs="Arial"/>
                <w:b/>
                <w:sz w:val="16"/>
                <w:szCs w:val="16"/>
              </w:rPr>
              <w:t>ICT- en didactiek</w:t>
            </w:r>
            <w:r w:rsidRPr="00810177">
              <w:rPr>
                <w:rFonts w:ascii="Cera PRO" w:hAnsi="Cera PRO" w:cs="Arial"/>
                <w:b/>
                <w:sz w:val="16"/>
                <w:szCs w:val="16"/>
              </w:rPr>
              <w:t xml:space="preserve"> </w:t>
            </w:r>
          </w:p>
        </w:tc>
        <w:tc>
          <w:tcPr>
            <w:tcW w:w="898" w:type="dxa"/>
            <w:tcBorders>
              <w:top w:val="single" w:sz="4" w:space="0" w:color="auto"/>
              <w:left w:val="single" w:sz="4" w:space="0" w:color="auto"/>
              <w:bottom w:val="single" w:sz="4" w:space="0" w:color="auto"/>
              <w:right w:val="single" w:sz="4" w:space="0" w:color="auto"/>
            </w:tcBorders>
            <w:shd w:val="clear" w:color="auto" w:fill="A6A6A6"/>
          </w:tcPr>
          <w:p w14:paraId="714B6A64" w14:textId="77777777" w:rsidR="001C5203" w:rsidRPr="00810177" w:rsidRDefault="001C5203" w:rsidP="0063246D">
            <w:pPr>
              <w:jc w:val="center"/>
              <w:rPr>
                <w:rFonts w:ascii="Cera PRO" w:hAnsi="Cera PRO" w:cs="Arial"/>
                <w:b/>
                <w:sz w:val="16"/>
                <w:szCs w:val="16"/>
              </w:rPr>
            </w:pPr>
            <w:r w:rsidRPr="00810177">
              <w:rPr>
                <w:rFonts w:ascii="Cera PRO" w:hAnsi="Cera PRO" w:cs="Arial"/>
                <w:b/>
                <w:sz w:val="16"/>
                <w:szCs w:val="16"/>
              </w:rPr>
              <w:t>de diepte in</w:t>
            </w:r>
          </w:p>
        </w:tc>
        <w:tc>
          <w:tcPr>
            <w:tcW w:w="898" w:type="dxa"/>
            <w:tcBorders>
              <w:top w:val="single" w:sz="4" w:space="0" w:color="auto"/>
              <w:left w:val="single" w:sz="4" w:space="0" w:color="auto"/>
              <w:bottom w:val="single" w:sz="4" w:space="0" w:color="auto"/>
              <w:right w:val="single" w:sz="4" w:space="0" w:color="auto"/>
            </w:tcBorders>
            <w:shd w:val="clear" w:color="auto" w:fill="A6A6A6"/>
          </w:tcPr>
          <w:p w14:paraId="753D78AF" w14:textId="77777777" w:rsidR="001C5203" w:rsidRPr="00810177" w:rsidRDefault="001C5203" w:rsidP="0063246D">
            <w:pPr>
              <w:jc w:val="center"/>
              <w:rPr>
                <w:rFonts w:ascii="Cera PRO" w:hAnsi="Cera PRO" w:cs="Arial"/>
                <w:b/>
                <w:sz w:val="16"/>
                <w:szCs w:val="16"/>
              </w:rPr>
            </w:pPr>
            <w:r>
              <w:rPr>
                <w:rFonts w:ascii="Cera PRO" w:hAnsi="Cera PRO" w:cs="Arial"/>
                <w:b/>
                <w:sz w:val="16"/>
                <w:szCs w:val="16"/>
              </w:rPr>
              <w:t>Keuze: … Op pad</w:t>
            </w:r>
          </w:p>
        </w:tc>
        <w:tc>
          <w:tcPr>
            <w:tcW w:w="900" w:type="dxa"/>
            <w:tcBorders>
              <w:top w:val="single" w:sz="4" w:space="0" w:color="auto"/>
              <w:left w:val="single" w:sz="4" w:space="0" w:color="auto"/>
              <w:bottom w:val="single" w:sz="4" w:space="0" w:color="auto"/>
              <w:right w:val="single" w:sz="4" w:space="0" w:color="auto"/>
            </w:tcBorders>
            <w:shd w:val="clear" w:color="auto" w:fill="A6A6A6"/>
          </w:tcPr>
          <w:p w14:paraId="524BC33D" w14:textId="77777777" w:rsidR="001C5203" w:rsidRPr="00810177" w:rsidRDefault="001C5203" w:rsidP="0063246D">
            <w:pPr>
              <w:jc w:val="center"/>
              <w:rPr>
                <w:rFonts w:ascii="Cera PRO" w:hAnsi="Cera PRO" w:cs="Arial"/>
                <w:b/>
                <w:sz w:val="16"/>
                <w:szCs w:val="16"/>
              </w:rPr>
            </w:pPr>
            <w:r>
              <w:rPr>
                <w:rFonts w:ascii="Cera PRO" w:hAnsi="Cera PRO" w:cs="Arial"/>
                <w:b/>
                <w:sz w:val="16"/>
                <w:szCs w:val="16"/>
              </w:rPr>
              <w:t>Keuze: Toetsing</w:t>
            </w:r>
          </w:p>
        </w:tc>
        <w:tc>
          <w:tcPr>
            <w:tcW w:w="1041" w:type="dxa"/>
            <w:tcBorders>
              <w:top w:val="single" w:sz="4" w:space="0" w:color="auto"/>
              <w:left w:val="single" w:sz="4" w:space="0" w:color="auto"/>
              <w:bottom w:val="single" w:sz="4" w:space="0" w:color="auto"/>
              <w:right w:val="single" w:sz="4" w:space="0" w:color="auto"/>
            </w:tcBorders>
            <w:shd w:val="clear" w:color="auto" w:fill="A6A6A6"/>
          </w:tcPr>
          <w:p w14:paraId="3F8DEA21" w14:textId="77777777" w:rsidR="001C5203" w:rsidRPr="00810177" w:rsidRDefault="001C5203" w:rsidP="0063246D">
            <w:pPr>
              <w:jc w:val="center"/>
              <w:rPr>
                <w:rFonts w:ascii="Cera PRO" w:hAnsi="Cera PRO" w:cs="Arial"/>
                <w:b/>
                <w:sz w:val="16"/>
                <w:szCs w:val="16"/>
              </w:rPr>
            </w:pPr>
            <w:r w:rsidRPr="00810177">
              <w:rPr>
                <w:rFonts w:ascii="Cera PRO" w:hAnsi="Cera PRO" w:cs="Arial"/>
                <w:b/>
                <w:sz w:val="16"/>
                <w:szCs w:val="16"/>
              </w:rPr>
              <w:t>Keuze</w:t>
            </w:r>
            <w:r>
              <w:rPr>
                <w:rFonts w:ascii="Cera PRO" w:hAnsi="Cera PRO" w:cs="Arial"/>
                <w:b/>
                <w:sz w:val="16"/>
                <w:szCs w:val="16"/>
              </w:rPr>
              <w:t>: ……</w:t>
            </w:r>
          </w:p>
        </w:tc>
        <w:tc>
          <w:tcPr>
            <w:tcW w:w="1511" w:type="dxa"/>
            <w:tcBorders>
              <w:top w:val="single" w:sz="4" w:space="0" w:color="auto"/>
              <w:left w:val="single" w:sz="4" w:space="0" w:color="auto"/>
              <w:bottom w:val="single" w:sz="4" w:space="0" w:color="auto"/>
              <w:right w:val="single" w:sz="4" w:space="0" w:color="auto"/>
            </w:tcBorders>
            <w:shd w:val="clear" w:color="auto" w:fill="D9D9D9"/>
          </w:tcPr>
          <w:p w14:paraId="425BCE34" w14:textId="77777777" w:rsidR="001C5203" w:rsidRPr="00810177" w:rsidRDefault="001C5203" w:rsidP="0063246D">
            <w:pPr>
              <w:rPr>
                <w:rFonts w:ascii="Cera PRO" w:hAnsi="Cera PRO" w:cs="Arial"/>
                <w:b/>
              </w:rPr>
            </w:pPr>
          </w:p>
        </w:tc>
      </w:tr>
      <w:tr w:rsidR="001C5203" w:rsidRPr="00810177" w14:paraId="103D869F" w14:textId="77777777" w:rsidTr="0063246D">
        <w:tc>
          <w:tcPr>
            <w:tcW w:w="7227" w:type="dxa"/>
            <w:tcBorders>
              <w:top w:val="single" w:sz="4" w:space="0" w:color="auto"/>
              <w:left w:val="single" w:sz="4" w:space="0" w:color="auto"/>
              <w:bottom w:val="single" w:sz="4" w:space="0" w:color="auto"/>
              <w:right w:val="single" w:sz="4" w:space="0" w:color="auto"/>
            </w:tcBorders>
          </w:tcPr>
          <w:p w14:paraId="136ABDC9" w14:textId="327C99F5" w:rsidR="001C5203" w:rsidRDefault="001C5203" w:rsidP="0063246D">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EA5090">
              <w:rPr>
                <w:rFonts w:ascii="Cera PRO" w:eastAsiaTheme="minorHAnsi" w:hAnsi="Cera PRO" w:cs="FranklinGothic-Demi"/>
                <w:color w:val="CC9900"/>
                <w:sz w:val="19"/>
                <w:szCs w:val="19"/>
                <w:lang w:eastAsia="en-US"/>
              </w:rPr>
              <w:t xml:space="preserve">3.1 </w:t>
            </w:r>
            <w:r w:rsidRPr="00950EE3">
              <w:rPr>
                <w:rFonts w:ascii="Cera PRO" w:eastAsiaTheme="minorHAnsi" w:hAnsi="Cera PRO" w:cs="FranklinGothic-Demi"/>
                <w:color w:val="FFD400"/>
                <w:sz w:val="19"/>
                <w:szCs w:val="19"/>
                <w:lang w:eastAsia="en-US"/>
              </w:rPr>
              <w:tab/>
            </w:r>
            <w:r w:rsidRPr="00950EE3">
              <w:rPr>
                <w:rFonts w:ascii="Cera PRO" w:eastAsiaTheme="minorHAnsi" w:hAnsi="Cera PRO" w:cs="FranklinGothic-Demi"/>
                <w:color w:val="1D1D1B"/>
                <w:sz w:val="19"/>
                <w:szCs w:val="19"/>
                <w:lang w:eastAsia="en-US"/>
              </w:rPr>
              <w:t xml:space="preserve">De docent </w:t>
            </w:r>
            <w:r w:rsidR="002E19B4">
              <w:rPr>
                <w:rFonts w:ascii="Cera PRO" w:eastAsiaTheme="minorHAnsi" w:hAnsi="Cera PRO" w:cs="FranklinGothic-Demi"/>
                <w:color w:val="1D1D1B"/>
                <w:sz w:val="19"/>
                <w:szCs w:val="19"/>
                <w:lang w:eastAsia="en-US"/>
              </w:rPr>
              <w:t xml:space="preserve">benut </w:t>
            </w:r>
            <w:r w:rsidRPr="00950EE3">
              <w:rPr>
                <w:rFonts w:ascii="Cera PRO" w:eastAsiaTheme="minorHAnsi" w:hAnsi="Cera PRO" w:cs="FranklinGothic-Demi"/>
                <w:color w:val="1D1D1B"/>
                <w:sz w:val="19"/>
                <w:szCs w:val="19"/>
                <w:lang w:eastAsia="en-US"/>
              </w:rPr>
              <w:t xml:space="preserve">de beroepspraktijkervaringen als leerervaringen en verbindt deze aan kennis, vaardigheden en houdingen die in schoolse situaties worden geleerd. De docent stimuleert dat de student deze kennis, vaardigheden en houdingen toepast in de praktijk. </w:t>
            </w:r>
          </w:p>
          <w:p w14:paraId="164F9AD1" w14:textId="77777777" w:rsidR="002E19B4" w:rsidRDefault="002E19B4" w:rsidP="0063246D">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b/>
                <w:color w:val="1D1D1B"/>
                <w:sz w:val="19"/>
                <w:szCs w:val="19"/>
                <w:lang w:eastAsia="en-US"/>
              </w:rPr>
            </w:pPr>
          </w:p>
          <w:p w14:paraId="311C4DC0" w14:textId="77777777" w:rsidR="002E19B4" w:rsidRDefault="002E19B4" w:rsidP="0063246D">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b/>
                <w:color w:val="1D1D1B"/>
                <w:sz w:val="19"/>
                <w:szCs w:val="19"/>
                <w:lang w:eastAsia="en-US"/>
              </w:rPr>
            </w:pPr>
          </w:p>
          <w:p w14:paraId="2CC36DB7" w14:textId="77777777" w:rsidR="002E19B4" w:rsidRDefault="002E19B4" w:rsidP="0063246D">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b/>
                <w:color w:val="1D1D1B"/>
                <w:sz w:val="19"/>
                <w:szCs w:val="19"/>
                <w:lang w:eastAsia="en-US"/>
              </w:rPr>
            </w:pPr>
          </w:p>
          <w:p w14:paraId="00FF71C2" w14:textId="6D107E1F" w:rsidR="001C5203" w:rsidRPr="000670A5" w:rsidRDefault="001C5203" w:rsidP="0063246D">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b/>
                <w:color w:val="1D1D1B"/>
                <w:sz w:val="19"/>
                <w:szCs w:val="19"/>
                <w:lang w:eastAsia="en-US"/>
              </w:rPr>
            </w:pPr>
            <w:r w:rsidRPr="000670A5">
              <w:rPr>
                <w:rFonts w:ascii="Cera PRO" w:eastAsiaTheme="minorHAnsi" w:hAnsi="Cera PRO" w:cs="FranklinGothic-Demi"/>
                <w:b/>
                <w:color w:val="1D1D1B"/>
                <w:sz w:val="19"/>
                <w:szCs w:val="19"/>
                <w:lang w:eastAsia="en-US"/>
              </w:rPr>
              <w:lastRenderedPageBreak/>
              <w:t>Resultaten:</w:t>
            </w:r>
          </w:p>
          <w:p w14:paraId="62BBD99E" w14:textId="77777777" w:rsidR="001C5203" w:rsidRPr="00950EE3" w:rsidRDefault="001C5203" w:rsidP="0063246D">
            <w:pPr>
              <w:pBdr>
                <w:top w:val="none" w:sz="0" w:space="0" w:color="auto"/>
                <w:left w:val="none" w:sz="0" w:space="0" w:color="auto"/>
                <w:bottom w:val="none" w:sz="0" w:space="0" w:color="auto"/>
                <w:right w:val="none" w:sz="0" w:space="0" w:color="auto"/>
                <w:between w:val="none" w:sz="0" w:space="0" w:color="auto"/>
              </w:pBdr>
              <w:tabs>
                <w:tab w:val="left" w:pos="709"/>
                <w:tab w:val="left" w:pos="993"/>
              </w:tabs>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Een integrale onderwijspraktijk waarbij de vakken dienend zijn aan het beroep waarvoor wordt opgeleid, waarbij studenten voortdurend worden uitgenodigd hun beroepservaringen te verbinden met het leren in de school en het in school geleerde met de praktijk te verbinden.</w:t>
            </w:r>
          </w:p>
          <w:p w14:paraId="5B9880CD" w14:textId="77777777" w:rsidR="001C5203" w:rsidRPr="00950EE3" w:rsidRDefault="001C5203" w:rsidP="0063246D">
            <w:pPr>
              <w:pBdr>
                <w:top w:val="none" w:sz="0" w:space="0" w:color="auto"/>
                <w:left w:val="none" w:sz="0" w:space="0" w:color="auto"/>
                <w:bottom w:val="none" w:sz="0" w:space="0" w:color="auto"/>
                <w:right w:val="none" w:sz="0" w:space="0" w:color="auto"/>
                <w:between w:val="none" w:sz="0" w:space="0" w:color="auto"/>
              </w:pBdr>
              <w:tabs>
                <w:tab w:val="left" w:pos="709"/>
                <w:tab w:val="left" w:pos="993"/>
              </w:tabs>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Een onderwijspraktijk, waarbij een integrale manier van begeleiding wordt gepraktiseerd: begeleiding naar een beroepsidentiteit die parallel loopt met persoonlijke begeleiding en begeleiding bij de (studie)loopbaan-stappen</w:t>
            </w:r>
          </w:p>
          <w:p w14:paraId="04922E30" w14:textId="77777777" w:rsidR="001C5203" w:rsidRPr="00810177" w:rsidRDefault="001C5203" w:rsidP="0063246D">
            <w:pPr>
              <w:rPr>
                <w:rFonts w:ascii="Cera PRO" w:hAnsi="Cera PRO" w:cs="Arial"/>
                <w:bCs/>
                <w:sz w:val="18"/>
                <w:szCs w:val="18"/>
              </w:rPr>
            </w:pPr>
          </w:p>
        </w:tc>
        <w:tc>
          <w:tcPr>
            <w:tcW w:w="995" w:type="dxa"/>
            <w:tcBorders>
              <w:top w:val="single" w:sz="4" w:space="0" w:color="auto"/>
              <w:left w:val="single" w:sz="4" w:space="0" w:color="auto"/>
              <w:bottom w:val="single" w:sz="4" w:space="0" w:color="auto"/>
              <w:right w:val="single" w:sz="4" w:space="0" w:color="auto"/>
            </w:tcBorders>
          </w:tcPr>
          <w:p w14:paraId="7702A89F" w14:textId="77777777" w:rsidR="001C5203" w:rsidRPr="00810177" w:rsidRDefault="001C5203" w:rsidP="0063246D">
            <w:pPr>
              <w:rPr>
                <w:rFonts w:ascii="Cera PRO" w:hAnsi="Cera PRO" w:cs="Arial"/>
                <w:b/>
                <w:sz w:val="18"/>
                <w:szCs w:val="18"/>
              </w:rPr>
            </w:pPr>
          </w:p>
        </w:tc>
        <w:tc>
          <w:tcPr>
            <w:tcW w:w="884" w:type="dxa"/>
            <w:tcBorders>
              <w:top w:val="single" w:sz="4" w:space="0" w:color="auto"/>
              <w:left w:val="single" w:sz="4" w:space="0" w:color="auto"/>
              <w:bottom w:val="single" w:sz="4" w:space="0" w:color="auto"/>
              <w:right w:val="single" w:sz="4" w:space="0" w:color="auto"/>
            </w:tcBorders>
          </w:tcPr>
          <w:p w14:paraId="3C0BDD03" w14:textId="77777777" w:rsidR="001C5203" w:rsidRPr="00810177" w:rsidRDefault="001C5203" w:rsidP="0063246D">
            <w:pPr>
              <w:jc w:val="center"/>
              <w:rPr>
                <w:rFonts w:ascii="Cera PRO" w:hAnsi="Cera PRO" w:cs="Arial"/>
                <w:b/>
                <w:sz w:val="18"/>
                <w:szCs w:val="18"/>
              </w:rPr>
            </w:pPr>
          </w:p>
        </w:tc>
        <w:tc>
          <w:tcPr>
            <w:tcW w:w="1097" w:type="dxa"/>
            <w:tcBorders>
              <w:top w:val="single" w:sz="4" w:space="0" w:color="auto"/>
              <w:left w:val="single" w:sz="4" w:space="0" w:color="auto"/>
              <w:bottom w:val="single" w:sz="4" w:space="0" w:color="auto"/>
              <w:right w:val="single" w:sz="4" w:space="0" w:color="auto"/>
            </w:tcBorders>
          </w:tcPr>
          <w:p w14:paraId="2E2AA2AB" w14:textId="77777777" w:rsidR="001C5203" w:rsidRPr="00810177" w:rsidRDefault="001C5203" w:rsidP="0063246D">
            <w:pPr>
              <w:jc w:val="center"/>
              <w:rPr>
                <w:rFonts w:ascii="Cera PRO" w:hAnsi="Cera PRO" w:cs="Arial"/>
                <w:b/>
                <w:sz w:val="18"/>
                <w:szCs w:val="18"/>
              </w:rPr>
            </w:pPr>
          </w:p>
        </w:tc>
        <w:tc>
          <w:tcPr>
            <w:tcW w:w="898" w:type="dxa"/>
            <w:tcBorders>
              <w:top w:val="single" w:sz="4" w:space="0" w:color="auto"/>
              <w:left w:val="single" w:sz="4" w:space="0" w:color="auto"/>
              <w:bottom w:val="single" w:sz="4" w:space="0" w:color="auto"/>
              <w:right w:val="single" w:sz="4" w:space="0" w:color="auto"/>
            </w:tcBorders>
          </w:tcPr>
          <w:p w14:paraId="34AF4726" w14:textId="77777777" w:rsidR="001C5203" w:rsidRPr="00810177" w:rsidRDefault="001C5203" w:rsidP="0063246D">
            <w:pPr>
              <w:jc w:val="center"/>
              <w:rPr>
                <w:rFonts w:ascii="Cera PRO" w:hAnsi="Cera PRO" w:cs="Arial"/>
                <w:b/>
                <w:sz w:val="18"/>
                <w:szCs w:val="18"/>
              </w:rPr>
            </w:pPr>
          </w:p>
        </w:tc>
        <w:tc>
          <w:tcPr>
            <w:tcW w:w="898" w:type="dxa"/>
            <w:tcBorders>
              <w:top w:val="single" w:sz="4" w:space="0" w:color="auto"/>
              <w:left w:val="single" w:sz="4" w:space="0" w:color="auto"/>
              <w:bottom w:val="single" w:sz="4" w:space="0" w:color="auto"/>
              <w:right w:val="single" w:sz="4" w:space="0" w:color="auto"/>
            </w:tcBorders>
          </w:tcPr>
          <w:p w14:paraId="43494C27" w14:textId="77777777" w:rsidR="001C5203" w:rsidRPr="00810177" w:rsidRDefault="001C5203" w:rsidP="0063246D">
            <w:pPr>
              <w:jc w:val="center"/>
              <w:rPr>
                <w:rFonts w:ascii="Cera PRO" w:hAnsi="Cera PRO" w:cs="Arial"/>
                <w:b/>
                <w:sz w:val="18"/>
                <w:szCs w:val="18"/>
              </w:rPr>
            </w:pPr>
          </w:p>
        </w:tc>
        <w:tc>
          <w:tcPr>
            <w:tcW w:w="900" w:type="dxa"/>
            <w:tcBorders>
              <w:top w:val="single" w:sz="4" w:space="0" w:color="auto"/>
              <w:left w:val="single" w:sz="4" w:space="0" w:color="auto"/>
              <w:bottom w:val="single" w:sz="4" w:space="0" w:color="auto"/>
              <w:right w:val="single" w:sz="4" w:space="0" w:color="auto"/>
            </w:tcBorders>
          </w:tcPr>
          <w:p w14:paraId="6DFB5BB7" w14:textId="77777777" w:rsidR="001C5203" w:rsidRPr="00810177" w:rsidRDefault="001C5203" w:rsidP="0063246D">
            <w:pPr>
              <w:jc w:val="center"/>
              <w:rPr>
                <w:rFonts w:ascii="Cera PRO" w:hAnsi="Cera PRO" w:cs="Arial"/>
                <w:b/>
                <w:sz w:val="18"/>
                <w:szCs w:val="18"/>
              </w:rPr>
            </w:pPr>
          </w:p>
        </w:tc>
        <w:tc>
          <w:tcPr>
            <w:tcW w:w="1041" w:type="dxa"/>
            <w:tcBorders>
              <w:top w:val="single" w:sz="4" w:space="0" w:color="auto"/>
              <w:left w:val="single" w:sz="4" w:space="0" w:color="auto"/>
              <w:bottom w:val="single" w:sz="4" w:space="0" w:color="auto"/>
              <w:right w:val="single" w:sz="4" w:space="0" w:color="auto"/>
            </w:tcBorders>
          </w:tcPr>
          <w:p w14:paraId="5EFA7CBB" w14:textId="77777777" w:rsidR="001C5203" w:rsidRPr="00810177" w:rsidRDefault="001C5203" w:rsidP="0063246D">
            <w:pPr>
              <w:jc w:val="center"/>
              <w:rPr>
                <w:rFonts w:ascii="Cera PRO" w:hAnsi="Cera PRO" w:cs="Arial"/>
                <w:b/>
                <w:sz w:val="18"/>
                <w:szCs w:val="18"/>
              </w:rPr>
            </w:pPr>
          </w:p>
        </w:tc>
        <w:tc>
          <w:tcPr>
            <w:tcW w:w="1511" w:type="dxa"/>
            <w:tcBorders>
              <w:top w:val="single" w:sz="4" w:space="0" w:color="auto"/>
              <w:left w:val="single" w:sz="4" w:space="0" w:color="auto"/>
              <w:bottom w:val="single" w:sz="4" w:space="0" w:color="auto"/>
              <w:right w:val="single" w:sz="4" w:space="0" w:color="auto"/>
            </w:tcBorders>
          </w:tcPr>
          <w:p w14:paraId="4A8FF883" w14:textId="77777777" w:rsidR="001C5203" w:rsidRPr="00810177" w:rsidRDefault="001C5203" w:rsidP="0063246D">
            <w:pPr>
              <w:rPr>
                <w:rFonts w:ascii="Cera PRO" w:hAnsi="Cera PRO" w:cs="Arial"/>
                <w:b/>
                <w:sz w:val="18"/>
                <w:szCs w:val="18"/>
              </w:rPr>
            </w:pPr>
          </w:p>
        </w:tc>
      </w:tr>
      <w:tr w:rsidR="001C5203" w:rsidRPr="00810177" w14:paraId="1C54C2B3" w14:textId="77777777" w:rsidTr="0063246D">
        <w:tc>
          <w:tcPr>
            <w:tcW w:w="7227" w:type="dxa"/>
            <w:tcBorders>
              <w:top w:val="single" w:sz="4" w:space="0" w:color="auto"/>
              <w:left w:val="single" w:sz="4" w:space="0" w:color="auto"/>
              <w:bottom w:val="single" w:sz="4" w:space="0" w:color="auto"/>
              <w:right w:val="single" w:sz="4" w:space="0" w:color="auto"/>
            </w:tcBorders>
          </w:tcPr>
          <w:p w14:paraId="23622AC0" w14:textId="709AFE26" w:rsidR="001C5203" w:rsidRDefault="001C5203" w:rsidP="0063246D">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EA5090">
              <w:rPr>
                <w:rFonts w:ascii="Cera PRO" w:eastAsiaTheme="minorHAnsi" w:hAnsi="Cera PRO" w:cs="FranklinGothic-Demi"/>
                <w:color w:val="CC9900"/>
                <w:sz w:val="19"/>
                <w:szCs w:val="19"/>
                <w:lang w:eastAsia="en-US"/>
              </w:rPr>
              <w:t xml:space="preserve">3.2 </w:t>
            </w:r>
            <w:r w:rsidRPr="00950EE3">
              <w:rPr>
                <w:rFonts w:ascii="Cera PRO" w:eastAsiaTheme="minorHAnsi" w:hAnsi="Cera PRO" w:cs="FranklinGothic-Demi"/>
                <w:color w:val="FFD400"/>
                <w:sz w:val="19"/>
                <w:szCs w:val="19"/>
                <w:lang w:eastAsia="en-US"/>
              </w:rPr>
              <w:tab/>
            </w:r>
            <w:r w:rsidRPr="00950EE3">
              <w:rPr>
                <w:rFonts w:ascii="Cera PRO" w:eastAsiaTheme="minorHAnsi" w:hAnsi="Cera PRO" w:cs="FranklinGothic-Demi"/>
                <w:color w:val="1D1D1B"/>
                <w:sz w:val="19"/>
                <w:szCs w:val="19"/>
                <w:lang w:eastAsia="en-US"/>
              </w:rPr>
              <w:t>De docent</w:t>
            </w:r>
            <w:r w:rsidR="005D31EF">
              <w:rPr>
                <w:rFonts w:ascii="Cera PRO" w:eastAsiaTheme="minorHAnsi" w:hAnsi="Cera PRO" w:cs="FranklinGothic-Demi"/>
                <w:color w:val="1D1D1B"/>
                <w:sz w:val="19"/>
                <w:szCs w:val="19"/>
                <w:lang w:eastAsia="en-US"/>
              </w:rPr>
              <w:t xml:space="preserve"> biedt </w:t>
            </w:r>
            <w:r w:rsidRPr="00950EE3">
              <w:rPr>
                <w:rFonts w:ascii="Cera PRO" w:eastAsiaTheme="minorHAnsi" w:hAnsi="Cera PRO" w:cs="FranklinGothic-Demi"/>
                <w:color w:val="1D1D1B"/>
                <w:sz w:val="19"/>
                <w:szCs w:val="19"/>
                <w:lang w:eastAsia="en-US"/>
              </w:rPr>
              <w:t>het onderwijsprogramm</w:t>
            </w:r>
            <w:r>
              <w:rPr>
                <w:rFonts w:ascii="Cera PRO" w:eastAsiaTheme="minorHAnsi" w:hAnsi="Cera PRO" w:cs="FranklinGothic-Demi"/>
                <w:color w:val="1D1D1B"/>
                <w:sz w:val="19"/>
                <w:szCs w:val="19"/>
                <w:lang w:eastAsia="en-US"/>
              </w:rPr>
              <w:t>a op verschillende manieren aan</w:t>
            </w:r>
            <w:r w:rsidRPr="00950EE3">
              <w:rPr>
                <w:rFonts w:ascii="Cera PRO" w:eastAsiaTheme="minorHAnsi" w:hAnsi="Cera PRO" w:cs="FranklinGothic-Demi"/>
                <w:color w:val="1D1D1B"/>
                <w:sz w:val="19"/>
                <w:szCs w:val="19"/>
                <w:lang w:eastAsia="en-US"/>
              </w:rPr>
              <w:t xml:space="preserve"> (waaronder bijvoorbeeld afstandsleren</w:t>
            </w:r>
            <w:r w:rsidR="005D31EF">
              <w:rPr>
                <w:rFonts w:ascii="Cera PRO" w:eastAsiaTheme="minorHAnsi" w:hAnsi="Cera PRO" w:cs="FranklinGothic-Demi"/>
                <w:color w:val="1D1D1B"/>
                <w:sz w:val="19"/>
                <w:szCs w:val="19"/>
                <w:lang w:eastAsia="en-US"/>
              </w:rPr>
              <w:t xml:space="preserve"> of blended learning</w:t>
            </w:r>
            <w:r w:rsidRPr="00950EE3">
              <w:rPr>
                <w:rFonts w:ascii="Cera PRO" w:eastAsiaTheme="minorHAnsi" w:hAnsi="Cera PRO" w:cs="FranklinGothic-Demi"/>
                <w:color w:val="1D1D1B"/>
                <w:sz w:val="19"/>
                <w:szCs w:val="19"/>
                <w:lang w:eastAsia="en-US"/>
              </w:rPr>
              <w:t>).</w:t>
            </w:r>
          </w:p>
          <w:p w14:paraId="080EC8F1" w14:textId="77777777" w:rsidR="001C5203" w:rsidRPr="000670A5" w:rsidRDefault="001C5203" w:rsidP="0063246D">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b/>
                <w:color w:val="1D1D1B"/>
                <w:sz w:val="19"/>
                <w:szCs w:val="19"/>
                <w:lang w:eastAsia="en-US"/>
              </w:rPr>
            </w:pPr>
            <w:r>
              <w:rPr>
                <w:rFonts w:ascii="Cera PRO" w:eastAsiaTheme="minorHAnsi" w:hAnsi="Cera PRO" w:cs="FranklinGothic-Demi"/>
                <w:color w:val="1D1D1B"/>
                <w:sz w:val="19"/>
                <w:szCs w:val="19"/>
                <w:lang w:eastAsia="en-US"/>
              </w:rPr>
              <w:t xml:space="preserve">        </w:t>
            </w:r>
            <w:r>
              <w:rPr>
                <w:rFonts w:ascii="Cera PRO" w:eastAsiaTheme="minorHAnsi" w:hAnsi="Cera PRO" w:cs="FranklinGothic-Demi"/>
                <w:b/>
                <w:color w:val="1D1D1B"/>
                <w:sz w:val="19"/>
                <w:szCs w:val="19"/>
                <w:lang w:eastAsia="en-US"/>
              </w:rPr>
              <w:t>Resultaten:</w:t>
            </w:r>
          </w:p>
          <w:p w14:paraId="3A3F7A14" w14:textId="702B607B" w:rsidR="001C5203" w:rsidRPr="00950EE3" w:rsidRDefault="001C5203" w:rsidP="0063246D">
            <w:pPr>
              <w:pBdr>
                <w:top w:val="none" w:sz="0" w:space="0" w:color="auto"/>
                <w:left w:val="none" w:sz="0" w:space="0" w:color="auto"/>
                <w:bottom w:val="none" w:sz="0" w:space="0" w:color="auto"/>
                <w:right w:val="none" w:sz="0" w:space="0" w:color="auto"/>
                <w:between w:val="none" w:sz="0" w:space="0" w:color="auto"/>
              </w:pBdr>
              <w:tabs>
                <w:tab w:val="left" w:pos="709"/>
                <w:tab w:val="left" w:pos="851"/>
              </w:tabs>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 xml:space="preserve">Een uitvoeringspraktijk met mogelijkheden voor flexibilisering en maatwerk naar doel, doelgroep, </w:t>
            </w:r>
            <w:r w:rsidR="005D31EF">
              <w:rPr>
                <w:rFonts w:ascii="Cera PRO" w:eastAsiaTheme="minorHAnsi" w:hAnsi="Cera PRO" w:cs="FranklinGothic-Book"/>
                <w:color w:val="1D1D1B"/>
                <w:sz w:val="19"/>
                <w:szCs w:val="19"/>
                <w:lang w:eastAsia="en-US"/>
              </w:rPr>
              <w:t>werk</w:t>
            </w:r>
            <w:r w:rsidRPr="00950EE3">
              <w:rPr>
                <w:rFonts w:ascii="Cera PRO" w:eastAsiaTheme="minorHAnsi" w:hAnsi="Cera PRO" w:cs="FranklinGothic-Book"/>
                <w:color w:val="1D1D1B"/>
                <w:sz w:val="19"/>
                <w:szCs w:val="19"/>
                <w:lang w:eastAsia="en-US"/>
              </w:rPr>
              <w:t>stijlen, vorm en context.</w:t>
            </w:r>
          </w:p>
          <w:p w14:paraId="303B1168" w14:textId="77777777" w:rsidR="001C5203" w:rsidRPr="00950EE3" w:rsidRDefault="001C5203" w:rsidP="0063246D">
            <w:pPr>
              <w:pBdr>
                <w:top w:val="none" w:sz="0" w:space="0" w:color="auto"/>
                <w:left w:val="none" w:sz="0" w:space="0" w:color="auto"/>
                <w:bottom w:val="none" w:sz="0" w:space="0" w:color="auto"/>
                <w:right w:val="none" w:sz="0" w:space="0" w:color="auto"/>
                <w:between w:val="none" w:sz="0" w:space="0" w:color="auto"/>
              </w:pBdr>
              <w:tabs>
                <w:tab w:val="left" w:pos="709"/>
                <w:tab w:val="left" w:pos="851"/>
              </w:tabs>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Een uitvoeringspraktijk waarin – afhankelijk van doel en doelgroep – een balans gevonden is tussen theoretisch, methodisch en praktisch leren, waarbij de hiervoor benodigde kennis expliciet is gemaakt.</w:t>
            </w:r>
          </w:p>
          <w:p w14:paraId="651788D6" w14:textId="77777777" w:rsidR="001C5203" w:rsidRPr="00950EE3" w:rsidRDefault="001C5203" w:rsidP="0063246D">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color w:val="FFD400"/>
                <w:sz w:val="19"/>
                <w:szCs w:val="19"/>
                <w:lang w:eastAsia="en-US"/>
              </w:rPr>
            </w:pPr>
          </w:p>
        </w:tc>
        <w:tc>
          <w:tcPr>
            <w:tcW w:w="995" w:type="dxa"/>
            <w:tcBorders>
              <w:top w:val="single" w:sz="4" w:space="0" w:color="auto"/>
              <w:left w:val="single" w:sz="4" w:space="0" w:color="auto"/>
              <w:bottom w:val="single" w:sz="4" w:space="0" w:color="auto"/>
              <w:right w:val="single" w:sz="4" w:space="0" w:color="auto"/>
            </w:tcBorders>
          </w:tcPr>
          <w:p w14:paraId="52E97393" w14:textId="77777777" w:rsidR="001C5203" w:rsidRPr="00810177" w:rsidRDefault="001C5203" w:rsidP="0063246D">
            <w:pPr>
              <w:rPr>
                <w:rFonts w:ascii="Cera PRO" w:hAnsi="Cera PRO" w:cs="Arial"/>
                <w:b/>
                <w:sz w:val="18"/>
                <w:szCs w:val="18"/>
              </w:rPr>
            </w:pPr>
          </w:p>
        </w:tc>
        <w:tc>
          <w:tcPr>
            <w:tcW w:w="884" w:type="dxa"/>
            <w:tcBorders>
              <w:top w:val="single" w:sz="4" w:space="0" w:color="auto"/>
              <w:left w:val="single" w:sz="4" w:space="0" w:color="auto"/>
              <w:bottom w:val="single" w:sz="4" w:space="0" w:color="auto"/>
              <w:right w:val="single" w:sz="4" w:space="0" w:color="auto"/>
            </w:tcBorders>
          </w:tcPr>
          <w:p w14:paraId="6103B594" w14:textId="77777777" w:rsidR="001C5203" w:rsidRPr="00810177" w:rsidRDefault="001C5203" w:rsidP="0063246D">
            <w:pPr>
              <w:jc w:val="center"/>
              <w:rPr>
                <w:rFonts w:ascii="Cera PRO" w:hAnsi="Cera PRO" w:cs="Arial"/>
                <w:b/>
                <w:sz w:val="18"/>
                <w:szCs w:val="18"/>
              </w:rPr>
            </w:pPr>
          </w:p>
        </w:tc>
        <w:tc>
          <w:tcPr>
            <w:tcW w:w="1097" w:type="dxa"/>
            <w:tcBorders>
              <w:top w:val="single" w:sz="4" w:space="0" w:color="auto"/>
              <w:left w:val="single" w:sz="4" w:space="0" w:color="auto"/>
              <w:bottom w:val="single" w:sz="4" w:space="0" w:color="auto"/>
              <w:right w:val="single" w:sz="4" w:space="0" w:color="auto"/>
            </w:tcBorders>
          </w:tcPr>
          <w:p w14:paraId="6659CD2C" w14:textId="77777777" w:rsidR="001C5203" w:rsidRPr="00810177" w:rsidRDefault="001C5203" w:rsidP="0063246D">
            <w:pPr>
              <w:jc w:val="center"/>
              <w:rPr>
                <w:rFonts w:ascii="Cera PRO" w:hAnsi="Cera PRO" w:cs="Arial"/>
                <w:b/>
                <w:sz w:val="18"/>
                <w:szCs w:val="18"/>
              </w:rPr>
            </w:pPr>
          </w:p>
        </w:tc>
        <w:tc>
          <w:tcPr>
            <w:tcW w:w="898" w:type="dxa"/>
            <w:tcBorders>
              <w:top w:val="single" w:sz="4" w:space="0" w:color="auto"/>
              <w:left w:val="single" w:sz="4" w:space="0" w:color="auto"/>
              <w:bottom w:val="single" w:sz="4" w:space="0" w:color="auto"/>
              <w:right w:val="single" w:sz="4" w:space="0" w:color="auto"/>
            </w:tcBorders>
          </w:tcPr>
          <w:p w14:paraId="1E210C18" w14:textId="77777777" w:rsidR="001C5203" w:rsidRPr="00810177" w:rsidRDefault="001C5203" w:rsidP="0063246D">
            <w:pPr>
              <w:jc w:val="center"/>
              <w:rPr>
                <w:rFonts w:ascii="Cera PRO" w:hAnsi="Cera PRO" w:cs="Arial"/>
                <w:b/>
                <w:sz w:val="18"/>
                <w:szCs w:val="18"/>
              </w:rPr>
            </w:pPr>
          </w:p>
        </w:tc>
        <w:tc>
          <w:tcPr>
            <w:tcW w:w="898" w:type="dxa"/>
            <w:tcBorders>
              <w:top w:val="single" w:sz="4" w:space="0" w:color="auto"/>
              <w:left w:val="single" w:sz="4" w:space="0" w:color="auto"/>
              <w:bottom w:val="single" w:sz="4" w:space="0" w:color="auto"/>
              <w:right w:val="single" w:sz="4" w:space="0" w:color="auto"/>
            </w:tcBorders>
          </w:tcPr>
          <w:p w14:paraId="74D9B8E7" w14:textId="77777777" w:rsidR="001C5203" w:rsidRPr="00810177" w:rsidRDefault="001C5203" w:rsidP="0063246D">
            <w:pPr>
              <w:jc w:val="center"/>
              <w:rPr>
                <w:rFonts w:ascii="Cera PRO" w:hAnsi="Cera PRO" w:cs="Arial"/>
                <w:b/>
                <w:sz w:val="18"/>
                <w:szCs w:val="18"/>
              </w:rPr>
            </w:pPr>
          </w:p>
        </w:tc>
        <w:tc>
          <w:tcPr>
            <w:tcW w:w="900" w:type="dxa"/>
            <w:tcBorders>
              <w:top w:val="single" w:sz="4" w:space="0" w:color="auto"/>
              <w:left w:val="single" w:sz="4" w:space="0" w:color="auto"/>
              <w:bottom w:val="single" w:sz="4" w:space="0" w:color="auto"/>
              <w:right w:val="single" w:sz="4" w:space="0" w:color="auto"/>
            </w:tcBorders>
          </w:tcPr>
          <w:p w14:paraId="5F975AFF" w14:textId="77777777" w:rsidR="001C5203" w:rsidRPr="00810177" w:rsidRDefault="001C5203" w:rsidP="0063246D">
            <w:pPr>
              <w:jc w:val="center"/>
              <w:rPr>
                <w:rFonts w:ascii="Cera PRO" w:hAnsi="Cera PRO" w:cs="Arial"/>
                <w:b/>
                <w:sz w:val="18"/>
                <w:szCs w:val="18"/>
              </w:rPr>
            </w:pPr>
          </w:p>
        </w:tc>
        <w:tc>
          <w:tcPr>
            <w:tcW w:w="1041" w:type="dxa"/>
            <w:tcBorders>
              <w:top w:val="single" w:sz="4" w:space="0" w:color="auto"/>
              <w:left w:val="single" w:sz="4" w:space="0" w:color="auto"/>
              <w:bottom w:val="single" w:sz="4" w:space="0" w:color="auto"/>
              <w:right w:val="single" w:sz="4" w:space="0" w:color="auto"/>
            </w:tcBorders>
          </w:tcPr>
          <w:p w14:paraId="4C8AC3D3" w14:textId="77777777" w:rsidR="001C5203" w:rsidRPr="00810177" w:rsidRDefault="001C5203" w:rsidP="0063246D">
            <w:pPr>
              <w:jc w:val="center"/>
              <w:rPr>
                <w:rFonts w:ascii="Cera PRO" w:hAnsi="Cera PRO" w:cs="Arial"/>
                <w:b/>
                <w:sz w:val="18"/>
                <w:szCs w:val="18"/>
              </w:rPr>
            </w:pPr>
          </w:p>
        </w:tc>
        <w:tc>
          <w:tcPr>
            <w:tcW w:w="1511" w:type="dxa"/>
            <w:tcBorders>
              <w:top w:val="single" w:sz="4" w:space="0" w:color="auto"/>
              <w:left w:val="single" w:sz="4" w:space="0" w:color="auto"/>
              <w:bottom w:val="single" w:sz="4" w:space="0" w:color="auto"/>
              <w:right w:val="single" w:sz="4" w:space="0" w:color="auto"/>
            </w:tcBorders>
          </w:tcPr>
          <w:p w14:paraId="028751AB" w14:textId="77777777" w:rsidR="001C5203" w:rsidRPr="00810177" w:rsidRDefault="001C5203" w:rsidP="0063246D">
            <w:pPr>
              <w:rPr>
                <w:rFonts w:ascii="Cera PRO" w:hAnsi="Cera PRO" w:cs="Arial"/>
                <w:b/>
                <w:sz w:val="18"/>
                <w:szCs w:val="18"/>
              </w:rPr>
            </w:pPr>
          </w:p>
        </w:tc>
      </w:tr>
      <w:tr w:rsidR="001C5203" w:rsidRPr="00810177" w14:paraId="547CFE98" w14:textId="77777777" w:rsidTr="0063246D">
        <w:tc>
          <w:tcPr>
            <w:tcW w:w="7227" w:type="dxa"/>
            <w:tcBorders>
              <w:top w:val="single" w:sz="4" w:space="0" w:color="auto"/>
              <w:left w:val="single" w:sz="4" w:space="0" w:color="auto"/>
              <w:bottom w:val="single" w:sz="4" w:space="0" w:color="auto"/>
              <w:right w:val="single" w:sz="4" w:space="0" w:color="auto"/>
            </w:tcBorders>
          </w:tcPr>
          <w:p w14:paraId="7ABDFBA2" w14:textId="401FB40C" w:rsidR="001C5203" w:rsidRDefault="001C5203" w:rsidP="0063246D">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EA5090">
              <w:rPr>
                <w:rFonts w:ascii="Cera PRO" w:eastAsiaTheme="minorHAnsi" w:hAnsi="Cera PRO" w:cs="FranklinGothic-Demi"/>
                <w:color w:val="CC9900"/>
                <w:sz w:val="19"/>
                <w:szCs w:val="19"/>
                <w:lang w:eastAsia="en-US"/>
              </w:rPr>
              <w:t xml:space="preserve">3.3 </w:t>
            </w:r>
            <w:r w:rsidRPr="00950EE3">
              <w:rPr>
                <w:rFonts w:ascii="Cera PRO" w:eastAsiaTheme="minorHAnsi" w:hAnsi="Cera PRO" w:cs="FranklinGothic-Demi"/>
                <w:color w:val="FFD400"/>
                <w:sz w:val="19"/>
                <w:szCs w:val="19"/>
                <w:lang w:eastAsia="en-US"/>
              </w:rPr>
              <w:tab/>
            </w:r>
            <w:r w:rsidRPr="00950EE3">
              <w:rPr>
                <w:rFonts w:ascii="Cera PRO" w:eastAsiaTheme="minorHAnsi" w:hAnsi="Cera PRO" w:cs="FranklinGothic-Demi"/>
                <w:color w:val="1D1D1B"/>
                <w:sz w:val="19"/>
                <w:szCs w:val="19"/>
                <w:lang w:eastAsia="en-US"/>
              </w:rPr>
              <w:t xml:space="preserve">De docent </w:t>
            </w:r>
            <w:r w:rsidR="005D31EF">
              <w:rPr>
                <w:rFonts w:ascii="Cera PRO" w:eastAsiaTheme="minorHAnsi" w:hAnsi="Cera PRO" w:cs="FranklinGothic-Demi"/>
                <w:color w:val="1D1D1B"/>
                <w:sz w:val="19"/>
                <w:szCs w:val="19"/>
                <w:lang w:eastAsia="en-US"/>
              </w:rPr>
              <w:t xml:space="preserve">kiest </w:t>
            </w:r>
            <w:r w:rsidRPr="00950EE3">
              <w:rPr>
                <w:rFonts w:ascii="Cera PRO" w:eastAsiaTheme="minorHAnsi" w:hAnsi="Cera PRO" w:cs="FranklinGothic-Demi"/>
                <w:color w:val="1D1D1B"/>
                <w:sz w:val="19"/>
                <w:szCs w:val="19"/>
                <w:lang w:eastAsia="en-US"/>
              </w:rPr>
              <w:t xml:space="preserve">– conform teamafspraken – werkvormen die passen bij doel, doelgroep, </w:t>
            </w:r>
            <w:r w:rsidR="005D31EF">
              <w:rPr>
                <w:rFonts w:ascii="Cera PRO" w:eastAsiaTheme="minorHAnsi" w:hAnsi="Cera PRO" w:cs="FranklinGothic-Demi"/>
                <w:color w:val="1D1D1B"/>
                <w:sz w:val="19"/>
                <w:szCs w:val="19"/>
                <w:lang w:eastAsia="en-US"/>
              </w:rPr>
              <w:t>werk</w:t>
            </w:r>
            <w:r w:rsidRPr="00950EE3">
              <w:rPr>
                <w:rFonts w:ascii="Cera PRO" w:eastAsiaTheme="minorHAnsi" w:hAnsi="Cera PRO" w:cs="FranklinGothic-Demi"/>
                <w:color w:val="1D1D1B"/>
                <w:sz w:val="19"/>
                <w:szCs w:val="19"/>
                <w:lang w:eastAsia="en-US"/>
              </w:rPr>
              <w:t xml:space="preserve">stijlen van studenten en context van de leeractiviteit. </w:t>
            </w:r>
          </w:p>
          <w:p w14:paraId="656B65F1" w14:textId="77777777" w:rsidR="001C5203" w:rsidRDefault="001C5203" w:rsidP="0063246D">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Book"/>
                <w:color w:val="1D1D1B"/>
                <w:sz w:val="19"/>
                <w:szCs w:val="19"/>
                <w:lang w:eastAsia="en-US"/>
              </w:rPr>
            </w:pPr>
            <w:r>
              <w:rPr>
                <w:rFonts w:ascii="Cera PRO" w:eastAsiaTheme="minorHAnsi" w:hAnsi="Cera PRO" w:cs="FranklinGothic-Demi"/>
                <w:b/>
                <w:color w:val="1D1D1B"/>
                <w:sz w:val="19"/>
                <w:szCs w:val="19"/>
                <w:lang w:eastAsia="en-US"/>
              </w:rPr>
              <w:t xml:space="preserve">       </w:t>
            </w:r>
            <w:r w:rsidRPr="00804690">
              <w:rPr>
                <w:rFonts w:ascii="Cera PRO" w:eastAsiaTheme="minorHAnsi" w:hAnsi="Cera PRO" w:cs="FranklinGothic-Demi"/>
                <w:b/>
                <w:color w:val="1D1D1B"/>
                <w:sz w:val="19"/>
                <w:szCs w:val="19"/>
                <w:lang w:eastAsia="en-US"/>
              </w:rPr>
              <w:t>Resultaat:</w:t>
            </w:r>
            <w:r w:rsidRPr="00950EE3">
              <w:rPr>
                <w:rFonts w:ascii="Cera PRO" w:eastAsiaTheme="minorHAnsi" w:hAnsi="Cera PRO" w:cs="FranklinGothic-Demi"/>
                <w:color w:val="1D1D1B"/>
                <w:sz w:val="19"/>
                <w:szCs w:val="19"/>
                <w:lang w:eastAsia="en-US"/>
              </w:rPr>
              <w:t xml:space="preserve"> </w:t>
            </w:r>
          </w:p>
          <w:p w14:paraId="6432C490" w14:textId="77777777" w:rsidR="001C5203" w:rsidRPr="00950EE3" w:rsidRDefault="001C5203" w:rsidP="0063246D">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Een uitvoeringspraktijk waarin de docent kan signaleren welke student een aangepaste aanpak nodig heeft, ondersteuning kan vragen of kan doorverwijzen naar specialisten.</w:t>
            </w:r>
          </w:p>
          <w:p w14:paraId="0AABA561" w14:textId="77777777" w:rsidR="001C5203" w:rsidRPr="00810177" w:rsidRDefault="001C5203" w:rsidP="0063246D">
            <w:pPr>
              <w:rPr>
                <w:rFonts w:ascii="Cera PRO" w:hAnsi="Cera PRO" w:cs="Arial"/>
                <w:bCs/>
                <w:sz w:val="18"/>
                <w:szCs w:val="18"/>
              </w:rPr>
            </w:pPr>
          </w:p>
        </w:tc>
        <w:tc>
          <w:tcPr>
            <w:tcW w:w="995" w:type="dxa"/>
            <w:tcBorders>
              <w:top w:val="single" w:sz="4" w:space="0" w:color="auto"/>
              <w:left w:val="single" w:sz="4" w:space="0" w:color="auto"/>
              <w:bottom w:val="single" w:sz="4" w:space="0" w:color="auto"/>
              <w:right w:val="single" w:sz="4" w:space="0" w:color="auto"/>
            </w:tcBorders>
          </w:tcPr>
          <w:p w14:paraId="75F41E47" w14:textId="77777777" w:rsidR="001C5203" w:rsidRPr="00810177" w:rsidRDefault="001C5203" w:rsidP="0063246D">
            <w:pPr>
              <w:rPr>
                <w:rFonts w:ascii="Cera PRO" w:hAnsi="Cera PRO" w:cs="Arial"/>
                <w:b/>
                <w:sz w:val="18"/>
                <w:szCs w:val="18"/>
              </w:rPr>
            </w:pPr>
          </w:p>
        </w:tc>
        <w:tc>
          <w:tcPr>
            <w:tcW w:w="884" w:type="dxa"/>
            <w:tcBorders>
              <w:top w:val="single" w:sz="4" w:space="0" w:color="auto"/>
              <w:left w:val="single" w:sz="4" w:space="0" w:color="auto"/>
              <w:bottom w:val="single" w:sz="4" w:space="0" w:color="auto"/>
              <w:right w:val="single" w:sz="4" w:space="0" w:color="auto"/>
            </w:tcBorders>
          </w:tcPr>
          <w:p w14:paraId="313A71CB" w14:textId="77777777" w:rsidR="001C5203" w:rsidRPr="00810177" w:rsidRDefault="001C5203" w:rsidP="0063246D">
            <w:pPr>
              <w:jc w:val="center"/>
              <w:rPr>
                <w:rFonts w:ascii="Cera PRO" w:hAnsi="Cera PRO" w:cs="Arial"/>
                <w:b/>
                <w:sz w:val="18"/>
                <w:szCs w:val="18"/>
              </w:rPr>
            </w:pPr>
          </w:p>
        </w:tc>
        <w:tc>
          <w:tcPr>
            <w:tcW w:w="1097" w:type="dxa"/>
            <w:tcBorders>
              <w:top w:val="single" w:sz="4" w:space="0" w:color="auto"/>
              <w:left w:val="single" w:sz="4" w:space="0" w:color="auto"/>
              <w:bottom w:val="single" w:sz="4" w:space="0" w:color="auto"/>
              <w:right w:val="single" w:sz="4" w:space="0" w:color="auto"/>
            </w:tcBorders>
          </w:tcPr>
          <w:p w14:paraId="2A2C5715" w14:textId="77777777" w:rsidR="001C5203" w:rsidRPr="00810177" w:rsidRDefault="001C5203" w:rsidP="0063246D">
            <w:pPr>
              <w:jc w:val="center"/>
              <w:rPr>
                <w:rFonts w:ascii="Cera PRO" w:hAnsi="Cera PRO" w:cs="Arial"/>
                <w:b/>
                <w:sz w:val="18"/>
                <w:szCs w:val="18"/>
              </w:rPr>
            </w:pPr>
          </w:p>
        </w:tc>
        <w:tc>
          <w:tcPr>
            <w:tcW w:w="898" w:type="dxa"/>
            <w:tcBorders>
              <w:top w:val="single" w:sz="4" w:space="0" w:color="auto"/>
              <w:left w:val="single" w:sz="4" w:space="0" w:color="auto"/>
              <w:bottom w:val="single" w:sz="4" w:space="0" w:color="auto"/>
              <w:right w:val="single" w:sz="4" w:space="0" w:color="auto"/>
            </w:tcBorders>
          </w:tcPr>
          <w:p w14:paraId="02158E69" w14:textId="77777777" w:rsidR="001C5203" w:rsidRPr="00810177" w:rsidRDefault="001C5203" w:rsidP="0063246D">
            <w:pPr>
              <w:jc w:val="center"/>
              <w:rPr>
                <w:rFonts w:ascii="Cera PRO" w:hAnsi="Cera PRO" w:cs="Arial"/>
                <w:b/>
                <w:sz w:val="18"/>
                <w:szCs w:val="18"/>
              </w:rPr>
            </w:pPr>
          </w:p>
        </w:tc>
        <w:tc>
          <w:tcPr>
            <w:tcW w:w="898" w:type="dxa"/>
            <w:tcBorders>
              <w:top w:val="single" w:sz="4" w:space="0" w:color="auto"/>
              <w:left w:val="single" w:sz="4" w:space="0" w:color="auto"/>
              <w:bottom w:val="single" w:sz="4" w:space="0" w:color="auto"/>
              <w:right w:val="single" w:sz="4" w:space="0" w:color="auto"/>
            </w:tcBorders>
          </w:tcPr>
          <w:p w14:paraId="1004F417" w14:textId="77777777" w:rsidR="001C5203" w:rsidRPr="00810177" w:rsidRDefault="001C5203" w:rsidP="0063246D">
            <w:pPr>
              <w:jc w:val="center"/>
              <w:rPr>
                <w:rFonts w:ascii="Cera PRO" w:hAnsi="Cera PRO" w:cs="Arial"/>
                <w:b/>
                <w:sz w:val="18"/>
                <w:szCs w:val="18"/>
              </w:rPr>
            </w:pPr>
          </w:p>
        </w:tc>
        <w:tc>
          <w:tcPr>
            <w:tcW w:w="900" w:type="dxa"/>
            <w:tcBorders>
              <w:top w:val="single" w:sz="4" w:space="0" w:color="auto"/>
              <w:left w:val="single" w:sz="4" w:space="0" w:color="auto"/>
              <w:bottom w:val="single" w:sz="4" w:space="0" w:color="auto"/>
              <w:right w:val="single" w:sz="4" w:space="0" w:color="auto"/>
            </w:tcBorders>
          </w:tcPr>
          <w:p w14:paraId="2914D4B3" w14:textId="77777777" w:rsidR="001C5203" w:rsidRPr="00810177" w:rsidRDefault="001C5203" w:rsidP="0063246D">
            <w:pPr>
              <w:jc w:val="center"/>
              <w:rPr>
                <w:rFonts w:ascii="Cera PRO" w:hAnsi="Cera PRO" w:cs="Arial"/>
                <w:b/>
                <w:sz w:val="18"/>
                <w:szCs w:val="18"/>
              </w:rPr>
            </w:pPr>
          </w:p>
        </w:tc>
        <w:tc>
          <w:tcPr>
            <w:tcW w:w="1041" w:type="dxa"/>
            <w:tcBorders>
              <w:top w:val="single" w:sz="4" w:space="0" w:color="auto"/>
              <w:left w:val="single" w:sz="4" w:space="0" w:color="auto"/>
              <w:bottom w:val="single" w:sz="4" w:space="0" w:color="auto"/>
              <w:right w:val="single" w:sz="4" w:space="0" w:color="auto"/>
            </w:tcBorders>
          </w:tcPr>
          <w:p w14:paraId="1F30A64E" w14:textId="77777777" w:rsidR="001C5203" w:rsidRPr="00810177" w:rsidRDefault="001C5203" w:rsidP="0063246D">
            <w:pPr>
              <w:jc w:val="center"/>
              <w:rPr>
                <w:rFonts w:ascii="Cera PRO" w:hAnsi="Cera PRO" w:cs="Arial"/>
                <w:b/>
                <w:sz w:val="18"/>
                <w:szCs w:val="18"/>
              </w:rPr>
            </w:pPr>
          </w:p>
        </w:tc>
        <w:tc>
          <w:tcPr>
            <w:tcW w:w="1511" w:type="dxa"/>
            <w:tcBorders>
              <w:top w:val="single" w:sz="4" w:space="0" w:color="auto"/>
              <w:left w:val="single" w:sz="4" w:space="0" w:color="auto"/>
              <w:bottom w:val="single" w:sz="4" w:space="0" w:color="auto"/>
              <w:right w:val="single" w:sz="4" w:space="0" w:color="auto"/>
            </w:tcBorders>
          </w:tcPr>
          <w:p w14:paraId="2868B88F" w14:textId="77777777" w:rsidR="001C5203" w:rsidRPr="00810177" w:rsidRDefault="001C5203" w:rsidP="0063246D">
            <w:pPr>
              <w:rPr>
                <w:rFonts w:ascii="Cera PRO" w:hAnsi="Cera PRO" w:cs="Arial"/>
                <w:b/>
                <w:sz w:val="18"/>
                <w:szCs w:val="18"/>
              </w:rPr>
            </w:pPr>
          </w:p>
        </w:tc>
      </w:tr>
      <w:tr w:rsidR="001C5203" w:rsidRPr="00810177" w14:paraId="5911E771" w14:textId="77777777" w:rsidTr="0063246D">
        <w:tc>
          <w:tcPr>
            <w:tcW w:w="7227" w:type="dxa"/>
            <w:tcBorders>
              <w:top w:val="single" w:sz="4" w:space="0" w:color="auto"/>
              <w:left w:val="single" w:sz="4" w:space="0" w:color="auto"/>
              <w:bottom w:val="single" w:sz="4" w:space="0" w:color="auto"/>
              <w:right w:val="single" w:sz="4" w:space="0" w:color="auto"/>
            </w:tcBorders>
          </w:tcPr>
          <w:p w14:paraId="5A3FF358" w14:textId="2CB71B8A" w:rsidR="001C5203" w:rsidRDefault="001C5203" w:rsidP="0063246D">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EA5090">
              <w:rPr>
                <w:rFonts w:ascii="Cera PRO" w:eastAsiaTheme="minorHAnsi" w:hAnsi="Cera PRO" w:cs="FranklinGothic-Demi"/>
                <w:color w:val="CC9900"/>
                <w:sz w:val="19"/>
                <w:szCs w:val="19"/>
                <w:lang w:eastAsia="en-US"/>
              </w:rPr>
              <w:t xml:space="preserve">3.4 </w:t>
            </w:r>
            <w:r w:rsidRPr="00950EE3">
              <w:rPr>
                <w:rFonts w:ascii="Cera PRO" w:eastAsiaTheme="minorHAnsi" w:hAnsi="Cera PRO" w:cs="FranklinGothic-Demi"/>
                <w:color w:val="FFD400"/>
                <w:sz w:val="19"/>
                <w:szCs w:val="19"/>
                <w:lang w:eastAsia="en-US"/>
              </w:rPr>
              <w:tab/>
            </w:r>
            <w:r w:rsidRPr="00950EE3">
              <w:rPr>
                <w:rFonts w:ascii="Cera PRO" w:eastAsiaTheme="minorHAnsi" w:hAnsi="Cera PRO" w:cs="FranklinGothic-Demi"/>
                <w:color w:val="1D1D1B"/>
                <w:sz w:val="19"/>
                <w:szCs w:val="19"/>
                <w:lang w:eastAsia="en-US"/>
              </w:rPr>
              <w:t>De docent</w:t>
            </w:r>
            <w:r w:rsidR="005D31EF">
              <w:rPr>
                <w:rFonts w:ascii="Cera PRO" w:eastAsiaTheme="minorHAnsi" w:hAnsi="Cera PRO" w:cs="FranklinGothic-Demi"/>
                <w:color w:val="1D1D1B"/>
                <w:sz w:val="19"/>
                <w:szCs w:val="19"/>
                <w:lang w:eastAsia="en-US"/>
              </w:rPr>
              <w:t xml:space="preserve"> houdt</w:t>
            </w:r>
            <w:r w:rsidRPr="00950EE3">
              <w:rPr>
                <w:rFonts w:ascii="Cera PRO" w:eastAsiaTheme="minorHAnsi" w:hAnsi="Cera PRO" w:cs="FranklinGothic-Demi"/>
                <w:color w:val="1D1D1B"/>
                <w:sz w:val="19"/>
                <w:szCs w:val="19"/>
                <w:lang w:eastAsia="en-US"/>
              </w:rPr>
              <w:t xml:space="preserve"> rekening houdt met verschillen tussen studenten en voorziet in een gerichte aanpak bij leerstoornissen of weet daarbij ondersteuning te vragen. </w:t>
            </w:r>
          </w:p>
          <w:p w14:paraId="626766E9" w14:textId="77777777" w:rsidR="001C5203" w:rsidRPr="00950EE3" w:rsidRDefault="001C5203" w:rsidP="0063246D">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Pr>
                <w:rFonts w:ascii="Cera PRO" w:eastAsiaTheme="minorHAnsi" w:hAnsi="Cera PRO" w:cs="FranklinGothic-Demi"/>
                <w:color w:val="1D1D1B"/>
                <w:sz w:val="19"/>
                <w:szCs w:val="19"/>
                <w:lang w:eastAsia="en-US"/>
              </w:rPr>
              <w:lastRenderedPageBreak/>
              <w:t xml:space="preserve">        </w:t>
            </w:r>
            <w:r w:rsidRPr="00804690">
              <w:rPr>
                <w:rFonts w:ascii="Cera PRO" w:eastAsiaTheme="minorHAnsi" w:hAnsi="Cera PRO" w:cs="FranklinGothic-Demi"/>
                <w:b/>
                <w:color w:val="1D1D1B"/>
                <w:sz w:val="19"/>
                <w:szCs w:val="19"/>
                <w:lang w:eastAsia="en-US"/>
              </w:rPr>
              <w:t>Resultaat:</w:t>
            </w:r>
            <w:r w:rsidRPr="00950EE3">
              <w:rPr>
                <w:rFonts w:ascii="Cera PRO" w:eastAsiaTheme="minorHAnsi" w:hAnsi="Cera PRO" w:cs="FranklinGothic-Demi"/>
                <w:color w:val="1D1D1B"/>
                <w:sz w:val="19"/>
                <w:szCs w:val="19"/>
                <w:lang w:eastAsia="en-US"/>
              </w:rPr>
              <w:t xml:space="preserve"> </w:t>
            </w:r>
            <w:r w:rsidRPr="00950EE3">
              <w:rPr>
                <w:rFonts w:ascii="Cera PRO" w:eastAsiaTheme="minorHAnsi" w:hAnsi="Cera PRO" w:cs="FranklinGothic-Book"/>
                <w:color w:val="1D1D1B"/>
                <w:sz w:val="19"/>
                <w:szCs w:val="19"/>
                <w:lang w:eastAsia="en-US"/>
              </w:rPr>
              <w:t>Een evenwichtig aanbod van verschillende leeractiviteiten (theorielessen, trainingen en workshops), met theoretische, praktische en integrale opdrachten.</w:t>
            </w:r>
          </w:p>
          <w:p w14:paraId="33E3E0B9" w14:textId="77777777" w:rsidR="001C5203" w:rsidRPr="00810177" w:rsidRDefault="001C5203" w:rsidP="0063246D">
            <w:pPr>
              <w:rPr>
                <w:rFonts w:ascii="Cera PRO" w:hAnsi="Cera PRO" w:cs="Arial"/>
                <w:bCs/>
                <w:sz w:val="18"/>
                <w:szCs w:val="18"/>
              </w:rPr>
            </w:pPr>
          </w:p>
        </w:tc>
        <w:tc>
          <w:tcPr>
            <w:tcW w:w="995" w:type="dxa"/>
            <w:tcBorders>
              <w:top w:val="single" w:sz="4" w:space="0" w:color="auto"/>
              <w:left w:val="single" w:sz="4" w:space="0" w:color="auto"/>
              <w:bottom w:val="single" w:sz="4" w:space="0" w:color="auto"/>
              <w:right w:val="single" w:sz="4" w:space="0" w:color="auto"/>
            </w:tcBorders>
            <w:shd w:val="clear" w:color="auto" w:fill="auto"/>
          </w:tcPr>
          <w:p w14:paraId="4830D826" w14:textId="77777777" w:rsidR="001C5203" w:rsidRPr="00810177" w:rsidRDefault="001C5203" w:rsidP="0063246D">
            <w:pPr>
              <w:rPr>
                <w:rFonts w:ascii="Cera PRO" w:hAnsi="Cera PRO" w:cs="Arial"/>
                <w:b/>
                <w:sz w:val="18"/>
                <w:szCs w:val="18"/>
              </w:rPr>
            </w:pPr>
          </w:p>
        </w:tc>
        <w:tc>
          <w:tcPr>
            <w:tcW w:w="884" w:type="dxa"/>
            <w:tcBorders>
              <w:top w:val="single" w:sz="4" w:space="0" w:color="auto"/>
              <w:left w:val="single" w:sz="4" w:space="0" w:color="auto"/>
              <w:bottom w:val="single" w:sz="4" w:space="0" w:color="auto"/>
              <w:right w:val="single" w:sz="4" w:space="0" w:color="auto"/>
            </w:tcBorders>
            <w:shd w:val="clear" w:color="auto" w:fill="auto"/>
          </w:tcPr>
          <w:p w14:paraId="14E0F376" w14:textId="77777777" w:rsidR="001C5203" w:rsidRPr="00810177" w:rsidRDefault="001C5203" w:rsidP="0063246D">
            <w:pPr>
              <w:jc w:val="center"/>
              <w:rPr>
                <w:rFonts w:ascii="Cera PRO" w:hAnsi="Cera PRO" w:cs="Arial"/>
                <w:b/>
                <w:sz w:val="18"/>
                <w:szCs w:val="18"/>
              </w:rPr>
            </w:pPr>
          </w:p>
        </w:tc>
        <w:tc>
          <w:tcPr>
            <w:tcW w:w="1097" w:type="dxa"/>
            <w:tcBorders>
              <w:top w:val="single" w:sz="4" w:space="0" w:color="auto"/>
              <w:left w:val="single" w:sz="4" w:space="0" w:color="auto"/>
              <w:bottom w:val="single" w:sz="4" w:space="0" w:color="auto"/>
              <w:right w:val="single" w:sz="4" w:space="0" w:color="auto"/>
            </w:tcBorders>
            <w:shd w:val="clear" w:color="auto" w:fill="auto"/>
          </w:tcPr>
          <w:p w14:paraId="14E8BE8D" w14:textId="77777777" w:rsidR="001C5203" w:rsidRPr="00810177" w:rsidRDefault="001C5203" w:rsidP="0063246D">
            <w:pPr>
              <w:jc w:val="center"/>
              <w:rPr>
                <w:rFonts w:ascii="Cera PRO" w:hAnsi="Cera PRO" w:cs="Arial"/>
                <w:b/>
                <w:sz w:val="18"/>
                <w:szCs w:val="18"/>
              </w:rPr>
            </w:pPr>
          </w:p>
        </w:tc>
        <w:tc>
          <w:tcPr>
            <w:tcW w:w="898" w:type="dxa"/>
            <w:tcBorders>
              <w:top w:val="single" w:sz="4" w:space="0" w:color="auto"/>
              <w:left w:val="single" w:sz="4" w:space="0" w:color="auto"/>
              <w:bottom w:val="single" w:sz="4" w:space="0" w:color="auto"/>
              <w:right w:val="single" w:sz="4" w:space="0" w:color="auto"/>
            </w:tcBorders>
            <w:shd w:val="clear" w:color="auto" w:fill="auto"/>
          </w:tcPr>
          <w:p w14:paraId="3FE2E20B" w14:textId="77777777" w:rsidR="001C5203" w:rsidRPr="00810177" w:rsidRDefault="001C5203" w:rsidP="0063246D">
            <w:pPr>
              <w:jc w:val="center"/>
              <w:rPr>
                <w:rFonts w:ascii="Cera PRO" w:hAnsi="Cera PRO" w:cs="Arial"/>
                <w:b/>
                <w:sz w:val="18"/>
                <w:szCs w:val="18"/>
              </w:rPr>
            </w:pPr>
          </w:p>
        </w:tc>
        <w:tc>
          <w:tcPr>
            <w:tcW w:w="898" w:type="dxa"/>
            <w:tcBorders>
              <w:top w:val="single" w:sz="4" w:space="0" w:color="auto"/>
              <w:left w:val="single" w:sz="4" w:space="0" w:color="auto"/>
              <w:bottom w:val="single" w:sz="4" w:space="0" w:color="auto"/>
              <w:right w:val="single" w:sz="4" w:space="0" w:color="auto"/>
            </w:tcBorders>
            <w:shd w:val="clear" w:color="auto" w:fill="auto"/>
          </w:tcPr>
          <w:p w14:paraId="7E068A06" w14:textId="77777777" w:rsidR="001C5203" w:rsidRPr="00810177" w:rsidRDefault="001C5203" w:rsidP="0063246D">
            <w:pPr>
              <w:jc w:val="center"/>
              <w:rPr>
                <w:rFonts w:ascii="Cera PRO" w:hAnsi="Cera PRO" w:cs="Arial"/>
                <w:b/>
                <w:sz w:val="18"/>
                <w:szCs w:val="18"/>
              </w:rPr>
            </w:pPr>
          </w:p>
        </w:tc>
        <w:tc>
          <w:tcPr>
            <w:tcW w:w="900" w:type="dxa"/>
            <w:tcBorders>
              <w:top w:val="single" w:sz="4" w:space="0" w:color="auto"/>
              <w:left w:val="single" w:sz="4" w:space="0" w:color="auto"/>
              <w:bottom w:val="single" w:sz="4" w:space="0" w:color="auto"/>
              <w:right w:val="single" w:sz="4" w:space="0" w:color="auto"/>
            </w:tcBorders>
            <w:shd w:val="clear" w:color="auto" w:fill="auto"/>
          </w:tcPr>
          <w:p w14:paraId="5BE9F3B3" w14:textId="77777777" w:rsidR="001C5203" w:rsidRPr="00810177" w:rsidRDefault="001C5203" w:rsidP="0063246D">
            <w:pPr>
              <w:jc w:val="center"/>
              <w:rPr>
                <w:rFonts w:ascii="Cera PRO" w:hAnsi="Cera PRO" w:cs="Arial"/>
                <w:b/>
                <w:sz w:val="18"/>
                <w:szCs w:val="18"/>
              </w:rPr>
            </w:pPr>
          </w:p>
        </w:tc>
        <w:tc>
          <w:tcPr>
            <w:tcW w:w="1041" w:type="dxa"/>
            <w:tcBorders>
              <w:top w:val="single" w:sz="4" w:space="0" w:color="auto"/>
              <w:left w:val="single" w:sz="4" w:space="0" w:color="auto"/>
              <w:bottom w:val="single" w:sz="4" w:space="0" w:color="auto"/>
              <w:right w:val="single" w:sz="4" w:space="0" w:color="auto"/>
            </w:tcBorders>
            <w:shd w:val="clear" w:color="auto" w:fill="auto"/>
          </w:tcPr>
          <w:p w14:paraId="39370D0B" w14:textId="77777777" w:rsidR="001C5203" w:rsidRPr="00810177" w:rsidRDefault="001C5203" w:rsidP="0063246D">
            <w:pPr>
              <w:jc w:val="center"/>
              <w:rPr>
                <w:rFonts w:ascii="Cera PRO" w:hAnsi="Cera PRO" w:cs="Arial"/>
                <w:b/>
                <w:sz w:val="18"/>
                <w:szCs w:val="18"/>
              </w:rPr>
            </w:pPr>
          </w:p>
        </w:tc>
        <w:tc>
          <w:tcPr>
            <w:tcW w:w="1511" w:type="dxa"/>
            <w:tcBorders>
              <w:top w:val="single" w:sz="4" w:space="0" w:color="auto"/>
              <w:left w:val="single" w:sz="4" w:space="0" w:color="auto"/>
              <w:bottom w:val="single" w:sz="4" w:space="0" w:color="auto"/>
              <w:right w:val="single" w:sz="4" w:space="0" w:color="auto"/>
            </w:tcBorders>
            <w:shd w:val="clear" w:color="auto" w:fill="auto"/>
          </w:tcPr>
          <w:p w14:paraId="0FFC31DF" w14:textId="77777777" w:rsidR="001C5203" w:rsidRPr="00810177" w:rsidRDefault="001C5203" w:rsidP="0063246D">
            <w:pPr>
              <w:rPr>
                <w:rFonts w:ascii="Cera PRO" w:hAnsi="Cera PRO" w:cs="Arial"/>
                <w:b/>
                <w:sz w:val="18"/>
                <w:szCs w:val="18"/>
              </w:rPr>
            </w:pPr>
          </w:p>
        </w:tc>
      </w:tr>
      <w:tr w:rsidR="001C5203" w:rsidRPr="00810177" w14:paraId="19BE5E9E" w14:textId="77777777" w:rsidTr="0063246D">
        <w:tc>
          <w:tcPr>
            <w:tcW w:w="7227" w:type="dxa"/>
            <w:tcBorders>
              <w:top w:val="single" w:sz="4" w:space="0" w:color="auto"/>
              <w:left w:val="single" w:sz="4" w:space="0" w:color="auto"/>
              <w:bottom w:val="single" w:sz="4" w:space="0" w:color="auto"/>
              <w:right w:val="single" w:sz="4" w:space="0" w:color="auto"/>
            </w:tcBorders>
          </w:tcPr>
          <w:p w14:paraId="1EE8B311" w14:textId="54A27D7A" w:rsidR="001C5203" w:rsidRDefault="001C5203" w:rsidP="0063246D">
            <w:pPr>
              <w:tabs>
                <w:tab w:val="left" w:pos="567"/>
                <w:tab w:val="left" w:pos="709"/>
              </w:tabs>
              <w:autoSpaceDE w:val="0"/>
              <w:autoSpaceDN w:val="0"/>
              <w:adjustRightInd w:val="0"/>
              <w:spacing w:line="268" w:lineRule="auto"/>
              <w:ind w:left="426" w:hanging="426"/>
              <w:rPr>
                <w:rFonts w:ascii="Cera PRO" w:eastAsiaTheme="minorHAnsi" w:hAnsi="Cera PRO" w:cs="FranklinGothic-Demi"/>
                <w:color w:val="1D1D1B"/>
                <w:sz w:val="19"/>
                <w:szCs w:val="19"/>
                <w:lang w:eastAsia="en-US"/>
              </w:rPr>
            </w:pPr>
            <w:r w:rsidRPr="00EA5090">
              <w:rPr>
                <w:rFonts w:ascii="Cera PRO" w:eastAsiaTheme="minorHAnsi" w:hAnsi="Cera PRO" w:cs="FranklinGothic-Demi"/>
                <w:color w:val="CC9900"/>
                <w:sz w:val="19"/>
                <w:szCs w:val="19"/>
                <w:lang w:eastAsia="en-US"/>
              </w:rPr>
              <w:t xml:space="preserve">3.5 </w:t>
            </w:r>
            <w:r>
              <w:rPr>
                <w:rFonts w:ascii="Cera PRO" w:eastAsiaTheme="minorHAnsi" w:hAnsi="Cera PRO" w:cs="FranklinGothic-Demi"/>
                <w:color w:val="FFD400"/>
                <w:sz w:val="19"/>
                <w:szCs w:val="19"/>
                <w:lang w:eastAsia="en-US"/>
              </w:rPr>
              <w:tab/>
            </w:r>
            <w:r>
              <w:rPr>
                <w:rFonts w:ascii="Cera PRO" w:eastAsiaTheme="minorHAnsi" w:hAnsi="Cera PRO" w:cs="FranklinGothic-Demi"/>
                <w:color w:val="1D1D1B"/>
                <w:sz w:val="19"/>
                <w:szCs w:val="19"/>
                <w:lang w:eastAsia="en-US"/>
              </w:rPr>
              <w:t>De docent</w:t>
            </w:r>
            <w:r w:rsidR="00B306DD">
              <w:rPr>
                <w:rFonts w:ascii="Cera PRO" w:eastAsiaTheme="minorHAnsi" w:hAnsi="Cera PRO" w:cs="FranklinGothic-Demi"/>
                <w:color w:val="1D1D1B"/>
                <w:sz w:val="19"/>
                <w:szCs w:val="19"/>
                <w:lang w:eastAsia="en-US"/>
              </w:rPr>
              <w:t xml:space="preserve"> herkent</w:t>
            </w:r>
            <w:r>
              <w:rPr>
                <w:rFonts w:ascii="Cera PRO" w:eastAsiaTheme="minorHAnsi" w:hAnsi="Cera PRO" w:cs="FranklinGothic-Demi"/>
                <w:color w:val="1D1D1B"/>
                <w:sz w:val="19"/>
                <w:szCs w:val="19"/>
                <w:lang w:eastAsia="en-US"/>
              </w:rPr>
              <w:t xml:space="preserve"> de taal- en rekenaspecten in zijn onderwijs, deficiënties bij zijn studenten kan signaleren en zo nodig experts kan inschakelen. </w:t>
            </w:r>
          </w:p>
          <w:p w14:paraId="602A64EC" w14:textId="77777777" w:rsidR="001C5203" w:rsidRDefault="001C5203" w:rsidP="0063246D">
            <w:pPr>
              <w:tabs>
                <w:tab w:val="left" w:pos="567"/>
                <w:tab w:val="left" w:pos="709"/>
              </w:tabs>
              <w:autoSpaceDE w:val="0"/>
              <w:autoSpaceDN w:val="0"/>
              <w:adjustRightInd w:val="0"/>
              <w:spacing w:line="268" w:lineRule="auto"/>
              <w:ind w:left="426" w:hanging="426"/>
              <w:rPr>
                <w:rFonts w:ascii="Cera PRO" w:eastAsiaTheme="minorHAnsi" w:hAnsi="Cera PRO" w:cs="FranklinGothic-Demi"/>
                <w:color w:val="1D1D1B"/>
                <w:sz w:val="19"/>
                <w:szCs w:val="19"/>
                <w:lang w:eastAsia="en-US"/>
              </w:rPr>
            </w:pPr>
            <w:r>
              <w:rPr>
                <w:rFonts w:ascii="Cera PRO" w:eastAsiaTheme="minorHAnsi" w:hAnsi="Cera PRO" w:cs="FranklinGothic-Demi"/>
                <w:color w:val="1D1D1B"/>
                <w:sz w:val="19"/>
                <w:szCs w:val="19"/>
                <w:lang w:eastAsia="en-US"/>
              </w:rPr>
              <w:t xml:space="preserve">       </w:t>
            </w:r>
            <w:r w:rsidRPr="00804690">
              <w:rPr>
                <w:rFonts w:ascii="Cera PRO" w:eastAsiaTheme="minorHAnsi" w:hAnsi="Cera PRO" w:cs="FranklinGothic-Demi"/>
                <w:b/>
                <w:color w:val="1D1D1B"/>
                <w:sz w:val="19"/>
                <w:szCs w:val="19"/>
                <w:lang w:eastAsia="en-US"/>
              </w:rPr>
              <w:t>Resultaat:</w:t>
            </w:r>
            <w:r>
              <w:rPr>
                <w:rFonts w:ascii="Cera PRO" w:eastAsiaTheme="minorHAnsi" w:hAnsi="Cera PRO" w:cs="FranklinGothic-Demi"/>
                <w:color w:val="1D1D1B"/>
                <w:sz w:val="19"/>
                <w:szCs w:val="19"/>
                <w:lang w:eastAsia="en-US"/>
              </w:rPr>
              <w:t xml:space="preserve"> </w:t>
            </w:r>
            <w:r>
              <w:rPr>
                <w:rFonts w:ascii="Cera PRO" w:eastAsiaTheme="minorHAnsi" w:hAnsi="Cera PRO" w:cs="FranklinGothic-Book"/>
                <w:color w:val="1D1D1B"/>
                <w:sz w:val="19"/>
                <w:szCs w:val="19"/>
                <w:lang w:eastAsia="en-US"/>
              </w:rPr>
              <w:t>De docent weet wat zijn collega taal of rekenen kan bijdragen en maakt daar efficiënt gebruik van.</w:t>
            </w:r>
          </w:p>
          <w:p w14:paraId="556E9217" w14:textId="77777777" w:rsidR="001C5203" w:rsidRPr="00810177" w:rsidRDefault="001C5203" w:rsidP="0063246D">
            <w:pPr>
              <w:pBdr>
                <w:top w:val="none" w:sz="0" w:space="0" w:color="auto"/>
                <w:left w:val="none" w:sz="0" w:space="0" w:color="auto"/>
                <w:bottom w:val="none" w:sz="0" w:space="0" w:color="auto"/>
                <w:right w:val="none" w:sz="0" w:space="0" w:color="auto"/>
                <w:between w:val="none" w:sz="0" w:space="0" w:color="auto"/>
              </w:pBdr>
              <w:tabs>
                <w:tab w:val="left" w:pos="709"/>
                <w:tab w:val="left" w:pos="993"/>
              </w:tabs>
              <w:autoSpaceDE w:val="0"/>
              <w:autoSpaceDN w:val="0"/>
              <w:adjustRightInd w:val="0"/>
              <w:spacing w:line="269" w:lineRule="auto"/>
              <w:ind w:left="709" w:hanging="283"/>
              <w:rPr>
                <w:rFonts w:ascii="Cera PRO" w:hAnsi="Cera PRO" w:cs="Arial"/>
                <w:bCs/>
                <w:sz w:val="18"/>
                <w:szCs w:val="18"/>
              </w:rPr>
            </w:pPr>
          </w:p>
        </w:tc>
        <w:tc>
          <w:tcPr>
            <w:tcW w:w="995" w:type="dxa"/>
            <w:tcBorders>
              <w:top w:val="single" w:sz="4" w:space="0" w:color="auto"/>
              <w:left w:val="single" w:sz="4" w:space="0" w:color="auto"/>
              <w:bottom w:val="single" w:sz="4" w:space="0" w:color="auto"/>
              <w:right w:val="single" w:sz="4" w:space="0" w:color="auto"/>
            </w:tcBorders>
            <w:shd w:val="clear" w:color="auto" w:fill="auto"/>
          </w:tcPr>
          <w:p w14:paraId="0DE76CD4" w14:textId="77777777" w:rsidR="001C5203" w:rsidRPr="00810177" w:rsidRDefault="001C5203" w:rsidP="0063246D">
            <w:pPr>
              <w:jc w:val="center"/>
              <w:rPr>
                <w:rFonts w:ascii="Cera PRO" w:hAnsi="Cera PRO" w:cs="Arial"/>
                <w:b/>
                <w:sz w:val="18"/>
                <w:szCs w:val="18"/>
              </w:rPr>
            </w:pPr>
          </w:p>
        </w:tc>
        <w:tc>
          <w:tcPr>
            <w:tcW w:w="884" w:type="dxa"/>
            <w:tcBorders>
              <w:top w:val="single" w:sz="4" w:space="0" w:color="auto"/>
              <w:left w:val="single" w:sz="4" w:space="0" w:color="auto"/>
              <w:bottom w:val="single" w:sz="4" w:space="0" w:color="auto"/>
              <w:right w:val="single" w:sz="4" w:space="0" w:color="auto"/>
            </w:tcBorders>
            <w:shd w:val="clear" w:color="auto" w:fill="auto"/>
          </w:tcPr>
          <w:p w14:paraId="0246A6C9" w14:textId="77777777" w:rsidR="001C5203" w:rsidRPr="00810177" w:rsidRDefault="001C5203" w:rsidP="0063246D">
            <w:pPr>
              <w:jc w:val="center"/>
              <w:rPr>
                <w:rFonts w:ascii="Cera PRO" w:hAnsi="Cera PRO" w:cs="Arial"/>
                <w:b/>
                <w:sz w:val="18"/>
                <w:szCs w:val="18"/>
              </w:rPr>
            </w:pPr>
          </w:p>
        </w:tc>
        <w:tc>
          <w:tcPr>
            <w:tcW w:w="1097" w:type="dxa"/>
            <w:tcBorders>
              <w:top w:val="single" w:sz="4" w:space="0" w:color="auto"/>
              <w:left w:val="single" w:sz="4" w:space="0" w:color="auto"/>
              <w:bottom w:val="single" w:sz="4" w:space="0" w:color="auto"/>
              <w:right w:val="single" w:sz="4" w:space="0" w:color="auto"/>
            </w:tcBorders>
            <w:shd w:val="clear" w:color="auto" w:fill="auto"/>
          </w:tcPr>
          <w:p w14:paraId="6B790F1C" w14:textId="77777777" w:rsidR="001C5203" w:rsidRPr="00810177" w:rsidRDefault="001C5203" w:rsidP="0063246D">
            <w:pPr>
              <w:jc w:val="center"/>
              <w:rPr>
                <w:rFonts w:ascii="Cera PRO" w:hAnsi="Cera PRO" w:cs="Arial"/>
                <w:b/>
                <w:sz w:val="18"/>
                <w:szCs w:val="18"/>
              </w:rPr>
            </w:pPr>
          </w:p>
        </w:tc>
        <w:tc>
          <w:tcPr>
            <w:tcW w:w="898" w:type="dxa"/>
            <w:tcBorders>
              <w:top w:val="single" w:sz="4" w:space="0" w:color="auto"/>
              <w:left w:val="single" w:sz="4" w:space="0" w:color="auto"/>
              <w:bottom w:val="single" w:sz="4" w:space="0" w:color="auto"/>
              <w:right w:val="single" w:sz="4" w:space="0" w:color="auto"/>
            </w:tcBorders>
            <w:shd w:val="clear" w:color="auto" w:fill="auto"/>
          </w:tcPr>
          <w:p w14:paraId="1E4597D1" w14:textId="77777777" w:rsidR="001C5203" w:rsidRPr="00810177" w:rsidRDefault="001C5203" w:rsidP="0063246D">
            <w:pPr>
              <w:jc w:val="center"/>
              <w:rPr>
                <w:rFonts w:ascii="Cera PRO" w:hAnsi="Cera PRO" w:cs="Arial"/>
                <w:b/>
                <w:sz w:val="18"/>
                <w:szCs w:val="18"/>
              </w:rPr>
            </w:pPr>
          </w:p>
        </w:tc>
        <w:tc>
          <w:tcPr>
            <w:tcW w:w="898" w:type="dxa"/>
            <w:tcBorders>
              <w:top w:val="single" w:sz="4" w:space="0" w:color="auto"/>
              <w:left w:val="single" w:sz="4" w:space="0" w:color="auto"/>
              <w:bottom w:val="single" w:sz="4" w:space="0" w:color="auto"/>
              <w:right w:val="single" w:sz="4" w:space="0" w:color="auto"/>
            </w:tcBorders>
            <w:shd w:val="clear" w:color="auto" w:fill="auto"/>
          </w:tcPr>
          <w:p w14:paraId="6EDDF408" w14:textId="77777777" w:rsidR="001C5203" w:rsidRPr="00810177" w:rsidRDefault="001C5203" w:rsidP="0063246D">
            <w:pPr>
              <w:jc w:val="center"/>
              <w:rPr>
                <w:rFonts w:ascii="Cera PRO" w:hAnsi="Cera PRO" w:cs="Arial"/>
                <w:b/>
                <w:sz w:val="18"/>
                <w:szCs w:val="18"/>
              </w:rPr>
            </w:pPr>
          </w:p>
        </w:tc>
        <w:tc>
          <w:tcPr>
            <w:tcW w:w="900" w:type="dxa"/>
            <w:tcBorders>
              <w:top w:val="single" w:sz="4" w:space="0" w:color="auto"/>
              <w:left w:val="single" w:sz="4" w:space="0" w:color="auto"/>
              <w:bottom w:val="single" w:sz="4" w:space="0" w:color="auto"/>
              <w:right w:val="single" w:sz="4" w:space="0" w:color="auto"/>
            </w:tcBorders>
            <w:shd w:val="clear" w:color="auto" w:fill="auto"/>
          </w:tcPr>
          <w:p w14:paraId="53E7BF35" w14:textId="77777777" w:rsidR="001C5203" w:rsidRPr="00810177" w:rsidRDefault="001C5203" w:rsidP="0063246D">
            <w:pPr>
              <w:jc w:val="center"/>
              <w:rPr>
                <w:rFonts w:ascii="Cera PRO" w:hAnsi="Cera PRO" w:cs="Arial"/>
                <w:b/>
                <w:sz w:val="18"/>
                <w:szCs w:val="18"/>
              </w:rPr>
            </w:pPr>
          </w:p>
        </w:tc>
        <w:tc>
          <w:tcPr>
            <w:tcW w:w="1041" w:type="dxa"/>
            <w:tcBorders>
              <w:top w:val="single" w:sz="4" w:space="0" w:color="auto"/>
              <w:left w:val="single" w:sz="4" w:space="0" w:color="auto"/>
              <w:bottom w:val="single" w:sz="4" w:space="0" w:color="auto"/>
              <w:right w:val="single" w:sz="4" w:space="0" w:color="auto"/>
            </w:tcBorders>
            <w:shd w:val="clear" w:color="auto" w:fill="auto"/>
          </w:tcPr>
          <w:p w14:paraId="7C9F2818" w14:textId="77777777" w:rsidR="001C5203" w:rsidRPr="00810177" w:rsidRDefault="001C5203" w:rsidP="0063246D">
            <w:pPr>
              <w:jc w:val="center"/>
              <w:rPr>
                <w:rFonts w:ascii="Cera PRO" w:hAnsi="Cera PRO" w:cs="Arial"/>
                <w:b/>
                <w:sz w:val="18"/>
                <w:szCs w:val="18"/>
              </w:rPr>
            </w:pPr>
          </w:p>
        </w:tc>
        <w:tc>
          <w:tcPr>
            <w:tcW w:w="1511" w:type="dxa"/>
            <w:tcBorders>
              <w:top w:val="single" w:sz="4" w:space="0" w:color="auto"/>
              <w:left w:val="single" w:sz="4" w:space="0" w:color="auto"/>
              <w:bottom w:val="single" w:sz="4" w:space="0" w:color="auto"/>
              <w:right w:val="single" w:sz="4" w:space="0" w:color="auto"/>
            </w:tcBorders>
            <w:shd w:val="clear" w:color="auto" w:fill="auto"/>
          </w:tcPr>
          <w:p w14:paraId="00D22ABE" w14:textId="77777777" w:rsidR="001C5203" w:rsidRPr="00810177" w:rsidRDefault="001C5203" w:rsidP="0063246D">
            <w:pPr>
              <w:rPr>
                <w:rFonts w:ascii="Cera PRO" w:hAnsi="Cera PRO" w:cs="Arial"/>
                <w:b/>
                <w:sz w:val="18"/>
                <w:szCs w:val="18"/>
              </w:rPr>
            </w:pPr>
          </w:p>
        </w:tc>
      </w:tr>
      <w:tr w:rsidR="001C5203" w:rsidRPr="00810177" w14:paraId="035F4043" w14:textId="77777777" w:rsidTr="0063246D">
        <w:tc>
          <w:tcPr>
            <w:tcW w:w="7227" w:type="dxa"/>
            <w:tcBorders>
              <w:top w:val="single" w:sz="4" w:space="0" w:color="auto"/>
              <w:left w:val="single" w:sz="4" w:space="0" w:color="auto"/>
              <w:bottom w:val="single" w:sz="4" w:space="0" w:color="auto"/>
              <w:right w:val="single" w:sz="4" w:space="0" w:color="auto"/>
            </w:tcBorders>
          </w:tcPr>
          <w:p w14:paraId="369E5E30" w14:textId="77777777" w:rsidR="00B306DD" w:rsidRDefault="001C5203" w:rsidP="0063246D">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EA5090">
              <w:rPr>
                <w:rFonts w:ascii="Cera PRO" w:eastAsiaTheme="minorHAnsi" w:hAnsi="Cera PRO" w:cs="FranklinGothic-Demi"/>
                <w:color w:val="CC9900"/>
                <w:sz w:val="19"/>
                <w:szCs w:val="19"/>
                <w:lang w:eastAsia="en-US"/>
              </w:rPr>
              <w:t xml:space="preserve">3.6 </w:t>
            </w:r>
            <w:r w:rsidRPr="00950EE3">
              <w:rPr>
                <w:rFonts w:ascii="Cera PRO" w:eastAsiaTheme="minorHAnsi" w:hAnsi="Cera PRO" w:cs="FranklinGothic-Demi"/>
                <w:color w:val="FFD400"/>
                <w:sz w:val="19"/>
                <w:szCs w:val="19"/>
                <w:lang w:eastAsia="en-US"/>
              </w:rPr>
              <w:tab/>
            </w:r>
            <w:r w:rsidRPr="00950EE3">
              <w:rPr>
                <w:rFonts w:ascii="Cera PRO" w:eastAsiaTheme="minorHAnsi" w:hAnsi="Cera PRO" w:cs="FranklinGothic-Demi"/>
                <w:color w:val="1D1D1B"/>
                <w:sz w:val="19"/>
                <w:szCs w:val="19"/>
                <w:lang w:eastAsia="en-US"/>
              </w:rPr>
              <w:t>De docent</w:t>
            </w:r>
            <w:r w:rsidR="00B306DD">
              <w:rPr>
                <w:rFonts w:ascii="Cera PRO" w:eastAsiaTheme="minorHAnsi" w:hAnsi="Cera PRO" w:cs="FranklinGothic-Demi"/>
                <w:color w:val="1D1D1B"/>
                <w:sz w:val="19"/>
                <w:szCs w:val="19"/>
                <w:lang w:eastAsia="en-US"/>
              </w:rPr>
              <w:t xml:space="preserve"> begeleidt</w:t>
            </w:r>
            <w:r w:rsidRPr="00950EE3">
              <w:rPr>
                <w:rFonts w:ascii="Cera PRO" w:eastAsiaTheme="minorHAnsi" w:hAnsi="Cera PRO" w:cs="FranklinGothic-Demi"/>
                <w:color w:val="1D1D1B"/>
                <w:sz w:val="19"/>
                <w:szCs w:val="19"/>
                <w:lang w:eastAsia="en-US"/>
              </w:rPr>
              <w:t xml:space="preserve"> de studenten bij het uitvoeren van de leeractiviteiten, op basis van team- en instellingsafspraken. </w:t>
            </w:r>
          </w:p>
          <w:p w14:paraId="37409197" w14:textId="10FF8BAE" w:rsidR="001C5203" w:rsidRPr="00950EE3" w:rsidRDefault="001C5203" w:rsidP="0063246D">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804690">
              <w:rPr>
                <w:rFonts w:ascii="Cera PRO" w:eastAsiaTheme="minorHAnsi" w:hAnsi="Cera PRO" w:cs="FranklinGothic-Demi"/>
                <w:b/>
                <w:color w:val="1D1D1B"/>
                <w:sz w:val="19"/>
                <w:szCs w:val="19"/>
                <w:lang w:eastAsia="en-US"/>
              </w:rPr>
              <w:t>Resultaten:</w:t>
            </w:r>
          </w:p>
          <w:p w14:paraId="431E2A0E" w14:textId="77777777" w:rsidR="001C5203" w:rsidRPr="00950EE3" w:rsidRDefault="001C5203" w:rsidP="0063246D">
            <w:pPr>
              <w:pBdr>
                <w:top w:val="none" w:sz="0" w:space="0" w:color="auto"/>
                <w:left w:val="none" w:sz="0" w:space="0" w:color="auto"/>
                <w:bottom w:val="none" w:sz="0" w:space="0" w:color="auto"/>
                <w:right w:val="none" w:sz="0" w:space="0" w:color="auto"/>
                <w:between w:val="none" w:sz="0" w:space="0" w:color="auto"/>
              </w:pBdr>
              <w:tabs>
                <w:tab w:val="left" w:pos="709"/>
                <w:tab w:val="left" w:pos="993"/>
              </w:tabs>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Een onlosmakelijk met de onderwijsuitvoering verbonden set van resultaatgerichte begeleidingshandelingen, bestaande uit:</w:t>
            </w:r>
          </w:p>
          <w:p w14:paraId="7740354C" w14:textId="77777777" w:rsidR="001C5203" w:rsidRPr="00950EE3" w:rsidRDefault="001C5203" w:rsidP="0063246D">
            <w:pPr>
              <w:pBdr>
                <w:top w:val="none" w:sz="0" w:space="0" w:color="auto"/>
                <w:left w:val="none" w:sz="0" w:space="0" w:color="auto"/>
                <w:bottom w:val="none" w:sz="0" w:space="0" w:color="auto"/>
                <w:right w:val="none" w:sz="0" w:space="0" w:color="auto"/>
                <w:between w:val="none" w:sz="0" w:space="0" w:color="auto"/>
              </w:pBdr>
              <w:tabs>
                <w:tab w:val="left" w:pos="567"/>
                <w:tab w:val="left" w:pos="993"/>
              </w:tabs>
              <w:autoSpaceDE w:val="0"/>
              <w:autoSpaceDN w:val="0"/>
              <w:adjustRightInd w:val="0"/>
              <w:spacing w:line="269" w:lineRule="auto"/>
              <w:ind w:left="851" w:hanging="142"/>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observeren van studenten tijdens hun leeractiviteiten;</w:t>
            </w:r>
          </w:p>
          <w:p w14:paraId="7549991F" w14:textId="77777777" w:rsidR="001C5203" w:rsidRPr="00950EE3" w:rsidRDefault="001C5203" w:rsidP="0063246D">
            <w:pPr>
              <w:pBdr>
                <w:top w:val="none" w:sz="0" w:space="0" w:color="auto"/>
                <w:left w:val="none" w:sz="0" w:space="0" w:color="auto"/>
                <w:bottom w:val="none" w:sz="0" w:space="0" w:color="auto"/>
                <w:right w:val="none" w:sz="0" w:space="0" w:color="auto"/>
                <w:between w:val="none" w:sz="0" w:space="0" w:color="auto"/>
              </w:pBdr>
              <w:tabs>
                <w:tab w:val="left" w:pos="567"/>
                <w:tab w:val="left" w:pos="993"/>
              </w:tabs>
              <w:autoSpaceDE w:val="0"/>
              <w:autoSpaceDN w:val="0"/>
              <w:adjustRightInd w:val="0"/>
              <w:spacing w:line="269" w:lineRule="auto"/>
              <w:ind w:left="851" w:hanging="142"/>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handelen en interventies afstemmen op het leerproces (leren leren, leren attribueren, leren reguleren) en leerresultaten van de studenten;</w:t>
            </w:r>
          </w:p>
          <w:p w14:paraId="2384257C" w14:textId="77777777" w:rsidR="001C5203" w:rsidRPr="00950EE3" w:rsidRDefault="001C5203" w:rsidP="0063246D">
            <w:pPr>
              <w:pBdr>
                <w:top w:val="none" w:sz="0" w:space="0" w:color="auto"/>
                <w:left w:val="none" w:sz="0" w:space="0" w:color="auto"/>
                <w:bottom w:val="none" w:sz="0" w:space="0" w:color="auto"/>
                <w:right w:val="none" w:sz="0" w:space="0" w:color="auto"/>
                <w:between w:val="none" w:sz="0" w:space="0" w:color="auto"/>
              </w:pBdr>
              <w:tabs>
                <w:tab w:val="left" w:pos="567"/>
                <w:tab w:val="left" w:pos="993"/>
              </w:tabs>
              <w:autoSpaceDE w:val="0"/>
              <w:autoSpaceDN w:val="0"/>
              <w:adjustRightInd w:val="0"/>
              <w:spacing w:line="269" w:lineRule="auto"/>
              <w:ind w:left="851" w:hanging="142"/>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met de student registreren van de voortgang;</w:t>
            </w:r>
          </w:p>
          <w:p w14:paraId="1F9EDD31" w14:textId="77777777" w:rsidR="001C5203" w:rsidRPr="00950EE3" w:rsidRDefault="001C5203" w:rsidP="0063246D">
            <w:pPr>
              <w:pBdr>
                <w:top w:val="none" w:sz="0" w:space="0" w:color="auto"/>
                <w:left w:val="none" w:sz="0" w:space="0" w:color="auto"/>
                <w:bottom w:val="none" w:sz="0" w:space="0" w:color="auto"/>
                <w:right w:val="none" w:sz="0" w:space="0" w:color="auto"/>
                <w:between w:val="none" w:sz="0" w:space="0" w:color="auto"/>
              </w:pBdr>
              <w:tabs>
                <w:tab w:val="left" w:pos="567"/>
                <w:tab w:val="left" w:pos="993"/>
              </w:tabs>
              <w:autoSpaceDE w:val="0"/>
              <w:autoSpaceDN w:val="0"/>
              <w:adjustRightInd w:val="0"/>
              <w:spacing w:line="269" w:lineRule="auto"/>
              <w:ind w:left="851" w:hanging="142"/>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met collega’s de voortgang en gewenste interventies en communicatie bespreken.</w:t>
            </w:r>
          </w:p>
          <w:p w14:paraId="2C985DCB" w14:textId="77777777" w:rsidR="001C5203" w:rsidRPr="00950EE3" w:rsidRDefault="001C5203" w:rsidP="0063246D">
            <w:pPr>
              <w:pBdr>
                <w:top w:val="none" w:sz="0" w:space="0" w:color="auto"/>
                <w:left w:val="none" w:sz="0" w:space="0" w:color="auto"/>
                <w:bottom w:val="none" w:sz="0" w:space="0" w:color="auto"/>
                <w:right w:val="none" w:sz="0" w:space="0" w:color="auto"/>
                <w:between w:val="none" w:sz="0" w:space="0" w:color="auto"/>
              </w:pBdr>
              <w:tabs>
                <w:tab w:val="left" w:pos="709"/>
                <w:tab w:val="left" w:pos="993"/>
              </w:tabs>
              <w:autoSpaceDE w:val="0"/>
              <w:autoSpaceDN w:val="0"/>
              <w:adjustRightInd w:val="0"/>
              <w:spacing w:line="269" w:lineRule="auto"/>
              <w:ind w:left="709" w:hanging="283"/>
              <w:rPr>
                <w:rFonts w:ascii="Cera PRO" w:eastAsiaTheme="minorHAnsi" w:hAnsi="Cera PRO" w:cs="FranklinGothic-Demi"/>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Het leerproces evalueren om vast te stellen of het tot de gewenste resultaten leidt.</w:t>
            </w:r>
          </w:p>
          <w:p w14:paraId="6C53090A" w14:textId="77777777" w:rsidR="001C5203" w:rsidRPr="00810177" w:rsidRDefault="001C5203" w:rsidP="0063246D">
            <w:pPr>
              <w:rPr>
                <w:rFonts w:ascii="Cera PRO" w:hAnsi="Cera PRO" w:cs="Arial"/>
                <w:bCs/>
                <w:sz w:val="18"/>
                <w:szCs w:val="18"/>
              </w:rPr>
            </w:pPr>
          </w:p>
        </w:tc>
        <w:tc>
          <w:tcPr>
            <w:tcW w:w="995" w:type="dxa"/>
            <w:tcBorders>
              <w:top w:val="single" w:sz="4" w:space="0" w:color="auto"/>
              <w:left w:val="single" w:sz="4" w:space="0" w:color="auto"/>
              <w:bottom w:val="single" w:sz="4" w:space="0" w:color="auto"/>
              <w:right w:val="single" w:sz="4" w:space="0" w:color="auto"/>
            </w:tcBorders>
          </w:tcPr>
          <w:p w14:paraId="488EABBC" w14:textId="77777777" w:rsidR="001C5203" w:rsidRPr="00810177" w:rsidRDefault="001C5203" w:rsidP="0063246D">
            <w:pPr>
              <w:jc w:val="center"/>
              <w:rPr>
                <w:rFonts w:ascii="Cera PRO" w:hAnsi="Cera PRO" w:cs="Arial"/>
                <w:b/>
                <w:sz w:val="18"/>
                <w:szCs w:val="18"/>
              </w:rPr>
            </w:pPr>
          </w:p>
        </w:tc>
        <w:tc>
          <w:tcPr>
            <w:tcW w:w="884" w:type="dxa"/>
            <w:tcBorders>
              <w:top w:val="single" w:sz="4" w:space="0" w:color="auto"/>
              <w:left w:val="single" w:sz="4" w:space="0" w:color="auto"/>
              <w:bottom w:val="single" w:sz="4" w:space="0" w:color="auto"/>
              <w:right w:val="single" w:sz="4" w:space="0" w:color="auto"/>
            </w:tcBorders>
          </w:tcPr>
          <w:p w14:paraId="245F22BD" w14:textId="77777777" w:rsidR="001C5203" w:rsidRPr="00810177" w:rsidRDefault="001C5203" w:rsidP="0063246D">
            <w:pPr>
              <w:jc w:val="center"/>
              <w:rPr>
                <w:rFonts w:ascii="Cera PRO" w:hAnsi="Cera PRO" w:cs="Arial"/>
                <w:b/>
                <w:sz w:val="18"/>
                <w:szCs w:val="18"/>
              </w:rPr>
            </w:pPr>
          </w:p>
        </w:tc>
        <w:tc>
          <w:tcPr>
            <w:tcW w:w="1097" w:type="dxa"/>
            <w:tcBorders>
              <w:top w:val="single" w:sz="4" w:space="0" w:color="auto"/>
              <w:left w:val="single" w:sz="4" w:space="0" w:color="auto"/>
              <w:bottom w:val="single" w:sz="4" w:space="0" w:color="auto"/>
              <w:right w:val="single" w:sz="4" w:space="0" w:color="auto"/>
            </w:tcBorders>
          </w:tcPr>
          <w:p w14:paraId="70C48586" w14:textId="77777777" w:rsidR="001C5203" w:rsidRPr="00810177" w:rsidRDefault="001C5203" w:rsidP="0063246D">
            <w:pPr>
              <w:jc w:val="center"/>
              <w:rPr>
                <w:rFonts w:ascii="Cera PRO" w:hAnsi="Cera PRO" w:cs="Arial"/>
                <w:b/>
                <w:sz w:val="18"/>
                <w:szCs w:val="18"/>
              </w:rPr>
            </w:pPr>
          </w:p>
        </w:tc>
        <w:tc>
          <w:tcPr>
            <w:tcW w:w="898" w:type="dxa"/>
            <w:tcBorders>
              <w:top w:val="single" w:sz="4" w:space="0" w:color="auto"/>
              <w:left w:val="single" w:sz="4" w:space="0" w:color="auto"/>
              <w:bottom w:val="single" w:sz="4" w:space="0" w:color="auto"/>
              <w:right w:val="single" w:sz="4" w:space="0" w:color="auto"/>
            </w:tcBorders>
          </w:tcPr>
          <w:p w14:paraId="3E434FDA" w14:textId="77777777" w:rsidR="001C5203" w:rsidRPr="00810177" w:rsidRDefault="001C5203" w:rsidP="0063246D">
            <w:pPr>
              <w:jc w:val="center"/>
              <w:rPr>
                <w:rFonts w:ascii="Cera PRO" w:hAnsi="Cera PRO" w:cs="Arial"/>
                <w:b/>
                <w:sz w:val="18"/>
                <w:szCs w:val="18"/>
              </w:rPr>
            </w:pPr>
          </w:p>
        </w:tc>
        <w:tc>
          <w:tcPr>
            <w:tcW w:w="898" w:type="dxa"/>
            <w:tcBorders>
              <w:top w:val="single" w:sz="4" w:space="0" w:color="auto"/>
              <w:left w:val="single" w:sz="4" w:space="0" w:color="auto"/>
              <w:bottom w:val="single" w:sz="4" w:space="0" w:color="auto"/>
              <w:right w:val="single" w:sz="4" w:space="0" w:color="auto"/>
            </w:tcBorders>
          </w:tcPr>
          <w:p w14:paraId="375B46DF" w14:textId="77777777" w:rsidR="001C5203" w:rsidRPr="00810177" w:rsidRDefault="001C5203" w:rsidP="0063246D">
            <w:pPr>
              <w:jc w:val="center"/>
              <w:rPr>
                <w:rFonts w:ascii="Cera PRO" w:hAnsi="Cera PRO" w:cs="Arial"/>
                <w:b/>
                <w:sz w:val="18"/>
                <w:szCs w:val="18"/>
              </w:rPr>
            </w:pPr>
          </w:p>
        </w:tc>
        <w:tc>
          <w:tcPr>
            <w:tcW w:w="900" w:type="dxa"/>
            <w:tcBorders>
              <w:top w:val="single" w:sz="4" w:space="0" w:color="auto"/>
              <w:left w:val="single" w:sz="4" w:space="0" w:color="auto"/>
              <w:bottom w:val="single" w:sz="4" w:space="0" w:color="auto"/>
              <w:right w:val="single" w:sz="4" w:space="0" w:color="auto"/>
            </w:tcBorders>
          </w:tcPr>
          <w:p w14:paraId="43BAA956" w14:textId="77777777" w:rsidR="001C5203" w:rsidRPr="00810177" w:rsidRDefault="001C5203" w:rsidP="0063246D">
            <w:pPr>
              <w:jc w:val="center"/>
              <w:rPr>
                <w:rFonts w:ascii="Cera PRO" w:hAnsi="Cera PRO" w:cs="Arial"/>
                <w:b/>
                <w:sz w:val="18"/>
                <w:szCs w:val="18"/>
              </w:rPr>
            </w:pPr>
          </w:p>
        </w:tc>
        <w:tc>
          <w:tcPr>
            <w:tcW w:w="1041" w:type="dxa"/>
            <w:tcBorders>
              <w:top w:val="single" w:sz="4" w:space="0" w:color="auto"/>
              <w:left w:val="single" w:sz="4" w:space="0" w:color="auto"/>
              <w:bottom w:val="single" w:sz="4" w:space="0" w:color="auto"/>
              <w:right w:val="single" w:sz="4" w:space="0" w:color="auto"/>
            </w:tcBorders>
          </w:tcPr>
          <w:p w14:paraId="6AFF174A" w14:textId="77777777" w:rsidR="001C5203" w:rsidRPr="00810177" w:rsidRDefault="001C5203" w:rsidP="0063246D">
            <w:pPr>
              <w:jc w:val="center"/>
              <w:rPr>
                <w:rFonts w:ascii="Cera PRO" w:hAnsi="Cera PRO" w:cs="Arial"/>
                <w:b/>
                <w:sz w:val="18"/>
                <w:szCs w:val="18"/>
              </w:rPr>
            </w:pPr>
          </w:p>
        </w:tc>
        <w:tc>
          <w:tcPr>
            <w:tcW w:w="1511" w:type="dxa"/>
            <w:tcBorders>
              <w:top w:val="single" w:sz="4" w:space="0" w:color="auto"/>
              <w:left w:val="single" w:sz="4" w:space="0" w:color="auto"/>
              <w:bottom w:val="single" w:sz="4" w:space="0" w:color="auto"/>
              <w:right w:val="single" w:sz="4" w:space="0" w:color="auto"/>
            </w:tcBorders>
          </w:tcPr>
          <w:p w14:paraId="572D63EC" w14:textId="77777777" w:rsidR="001C5203" w:rsidRPr="00810177" w:rsidRDefault="001C5203" w:rsidP="0063246D">
            <w:pPr>
              <w:rPr>
                <w:rFonts w:ascii="Cera PRO" w:hAnsi="Cera PRO" w:cs="Arial"/>
                <w:b/>
                <w:sz w:val="18"/>
                <w:szCs w:val="18"/>
              </w:rPr>
            </w:pPr>
          </w:p>
        </w:tc>
      </w:tr>
      <w:tr w:rsidR="001C5203" w:rsidRPr="00810177" w14:paraId="61A70B16" w14:textId="77777777" w:rsidTr="0063246D">
        <w:tc>
          <w:tcPr>
            <w:tcW w:w="7227" w:type="dxa"/>
            <w:tcBorders>
              <w:top w:val="single" w:sz="4" w:space="0" w:color="auto"/>
              <w:left w:val="single" w:sz="4" w:space="0" w:color="auto"/>
              <w:bottom w:val="single" w:sz="4" w:space="0" w:color="auto"/>
              <w:right w:val="single" w:sz="4" w:space="0" w:color="auto"/>
            </w:tcBorders>
          </w:tcPr>
          <w:p w14:paraId="7830F08D" w14:textId="0511358A" w:rsidR="001C5203" w:rsidRDefault="001C5203" w:rsidP="0063246D">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EA5090">
              <w:rPr>
                <w:rFonts w:ascii="Cera PRO" w:eastAsiaTheme="minorHAnsi" w:hAnsi="Cera PRO" w:cs="FranklinGothic-Demi"/>
                <w:color w:val="CC9900"/>
                <w:sz w:val="19"/>
                <w:szCs w:val="19"/>
                <w:lang w:eastAsia="en-US"/>
              </w:rPr>
              <w:t xml:space="preserve">3.7 </w:t>
            </w:r>
            <w:r w:rsidRPr="00950EE3">
              <w:rPr>
                <w:rFonts w:ascii="Cera PRO" w:eastAsiaTheme="minorHAnsi" w:hAnsi="Cera PRO" w:cs="FranklinGothic-Demi"/>
                <w:color w:val="FFD400"/>
                <w:sz w:val="19"/>
                <w:szCs w:val="19"/>
                <w:lang w:eastAsia="en-US"/>
              </w:rPr>
              <w:tab/>
            </w:r>
            <w:r w:rsidRPr="00950EE3">
              <w:rPr>
                <w:rFonts w:ascii="Cera PRO" w:eastAsiaTheme="minorHAnsi" w:hAnsi="Cera PRO" w:cs="FranklinGothic-Demi"/>
                <w:color w:val="1D1D1B"/>
                <w:sz w:val="19"/>
                <w:szCs w:val="19"/>
                <w:lang w:eastAsia="en-US"/>
              </w:rPr>
              <w:t>De docent</w:t>
            </w:r>
            <w:r w:rsidR="00B306DD">
              <w:rPr>
                <w:rFonts w:ascii="Cera PRO" w:eastAsiaTheme="minorHAnsi" w:hAnsi="Cera PRO" w:cs="FranklinGothic-Demi"/>
                <w:color w:val="1D1D1B"/>
                <w:sz w:val="19"/>
                <w:szCs w:val="19"/>
                <w:lang w:eastAsia="en-US"/>
              </w:rPr>
              <w:t xml:space="preserve"> evalueert</w:t>
            </w:r>
            <w:r w:rsidRPr="00950EE3">
              <w:rPr>
                <w:rFonts w:ascii="Cera PRO" w:eastAsiaTheme="minorHAnsi" w:hAnsi="Cera PRO" w:cs="FranklinGothic-Demi"/>
                <w:color w:val="1D1D1B"/>
                <w:sz w:val="19"/>
                <w:szCs w:val="19"/>
                <w:lang w:eastAsia="en-US"/>
              </w:rPr>
              <w:t xml:space="preserve"> de uitvoering van het programma en de effectiviteit van de ingezette activiteiten en begeleidingsvormen met de direct betrokkenen (in samenwerking met het team) en trekt daaruit lessen voor verbetering. </w:t>
            </w:r>
          </w:p>
          <w:p w14:paraId="0889437E" w14:textId="77777777" w:rsidR="001C5203" w:rsidRPr="00804690" w:rsidRDefault="001C5203" w:rsidP="0063246D">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b/>
                <w:color w:val="1D1D1B"/>
                <w:sz w:val="19"/>
                <w:szCs w:val="19"/>
                <w:lang w:eastAsia="en-US"/>
              </w:rPr>
            </w:pPr>
            <w:r>
              <w:rPr>
                <w:rFonts w:ascii="Cera PRO" w:eastAsiaTheme="minorHAnsi" w:hAnsi="Cera PRO" w:cs="FranklinGothic-Demi"/>
                <w:b/>
                <w:color w:val="1D1D1B"/>
                <w:sz w:val="19"/>
                <w:szCs w:val="19"/>
                <w:lang w:eastAsia="en-US"/>
              </w:rPr>
              <w:t xml:space="preserve">       </w:t>
            </w:r>
            <w:r w:rsidRPr="00804690">
              <w:rPr>
                <w:rFonts w:ascii="Cera PRO" w:eastAsiaTheme="minorHAnsi" w:hAnsi="Cera PRO" w:cs="FranklinGothic-Demi"/>
                <w:b/>
                <w:color w:val="1D1D1B"/>
                <w:sz w:val="19"/>
                <w:szCs w:val="19"/>
                <w:lang w:eastAsia="en-US"/>
              </w:rPr>
              <w:t>Resultaten:</w:t>
            </w:r>
          </w:p>
          <w:p w14:paraId="14EEEC67" w14:textId="77777777" w:rsidR="001C5203" w:rsidRPr="00950EE3" w:rsidRDefault="001C5203" w:rsidP="0063246D">
            <w:pPr>
              <w:pBdr>
                <w:top w:val="none" w:sz="0" w:space="0" w:color="auto"/>
                <w:left w:val="none" w:sz="0" w:space="0" w:color="auto"/>
                <w:bottom w:val="none" w:sz="0" w:space="0" w:color="auto"/>
                <w:right w:val="none" w:sz="0" w:space="0" w:color="auto"/>
                <w:between w:val="none" w:sz="0" w:space="0" w:color="auto"/>
              </w:pBdr>
              <w:tabs>
                <w:tab w:val="left" w:pos="709"/>
                <w:tab w:val="left" w:pos="1276"/>
              </w:tabs>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Een kwaliteitscyclus waarin leeractiviteiten worden geëvalueerd (ook door studenten) en bijgesteld. Richtinggevend bij de evaluatie zijn:</w:t>
            </w:r>
          </w:p>
          <w:p w14:paraId="2CEFE4AA" w14:textId="77777777" w:rsidR="001C5203" w:rsidRPr="00950EE3" w:rsidRDefault="001C5203" w:rsidP="0063246D">
            <w:pPr>
              <w:pBdr>
                <w:top w:val="none" w:sz="0" w:space="0" w:color="auto"/>
                <w:left w:val="none" w:sz="0" w:space="0" w:color="auto"/>
                <w:bottom w:val="none" w:sz="0" w:space="0" w:color="auto"/>
                <w:right w:val="none" w:sz="0" w:space="0" w:color="auto"/>
                <w:between w:val="none" w:sz="0" w:space="0" w:color="auto"/>
              </w:pBdr>
              <w:tabs>
                <w:tab w:val="left" w:pos="709"/>
                <w:tab w:val="left" w:pos="1276"/>
              </w:tabs>
              <w:autoSpaceDE w:val="0"/>
              <w:autoSpaceDN w:val="0"/>
              <w:adjustRightInd w:val="0"/>
              <w:spacing w:line="269" w:lineRule="auto"/>
              <w:ind w:left="709"/>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leerbaarheid;</w:t>
            </w:r>
          </w:p>
          <w:p w14:paraId="0A241EE9" w14:textId="77777777" w:rsidR="001C5203" w:rsidRPr="00950EE3" w:rsidRDefault="001C5203" w:rsidP="0063246D">
            <w:pPr>
              <w:pBdr>
                <w:top w:val="none" w:sz="0" w:space="0" w:color="auto"/>
                <w:left w:val="none" w:sz="0" w:space="0" w:color="auto"/>
                <w:bottom w:val="none" w:sz="0" w:space="0" w:color="auto"/>
                <w:right w:val="none" w:sz="0" w:space="0" w:color="auto"/>
                <w:between w:val="none" w:sz="0" w:space="0" w:color="auto"/>
              </w:pBdr>
              <w:tabs>
                <w:tab w:val="left" w:pos="709"/>
                <w:tab w:val="left" w:pos="1276"/>
              </w:tabs>
              <w:autoSpaceDE w:val="0"/>
              <w:autoSpaceDN w:val="0"/>
              <w:adjustRightInd w:val="0"/>
              <w:spacing w:line="269" w:lineRule="auto"/>
              <w:ind w:left="709"/>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verbetering van de leerresultaten;</w:t>
            </w:r>
          </w:p>
          <w:p w14:paraId="26C27942" w14:textId="77777777" w:rsidR="001C5203" w:rsidRPr="00950EE3" w:rsidRDefault="001C5203" w:rsidP="0063246D">
            <w:pPr>
              <w:pBdr>
                <w:top w:val="none" w:sz="0" w:space="0" w:color="auto"/>
                <w:left w:val="none" w:sz="0" w:space="0" w:color="auto"/>
                <w:bottom w:val="none" w:sz="0" w:space="0" w:color="auto"/>
                <w:right w:val="none" w:sz="0" w:space="0" w:color="auto"/>
                <w:between w:val="none" w:sz="0" w:space="0" w:color="auto"/>
              </w:pBdr>
              <w:tabs>
                <w:tab w:val="left" w:pos="709"/>
                <w:tab w:val="left" w:pos="1276"/>
              </w:tabs>
              <w:autoSpaceDE w:val="0"/>
              <w:autoSpaceDN w:val="0"/>
              <w:adjustRightInd w:val="0"/>
              <w:spacing w:line="269" w:lineRule="auto"/>
              <w:ind w:left="709"/>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relevantie voor de beroepspraktijk;</w:t>
            </w:r>
          </w:p>
          <w:p w14:paraId="0DB29DB0" w14:textId="77777777" w:rsidR="001C5203" w:rsidRPr="00950EE3" w:rsidRDefault="001C5203" w:rsidP="0063246D">
            <w:pPr>
              <w:pBdr>
                <w:top w:val="none" w:sz="0" w:space="0" w:color="auto"/>
                <w:left w:val="none" w:sz="0" w:space="0" w:color="auto"/>
                <w:bottom w:val="none" w:sz="0" w:space="0" w:color="auto"/>
                <w:right w:val="none" w:sz="0" w:space="0" w:color="auto"/>
                <w:between w:val="none" w:sz="0" w:space="0" w:color="auto"/>
              </w:pBdr>
              <w:tabs>
                <w:tab w:val="left" w:pos="709"/>
                <w:tab w:val="left" w:pos="1276"/>
              </w:tabs>
              <w:autoSpaceDE w:val="0"/>
              <w:autoSpaceDN w:val="0"/>
              <w:adjustRightInd w:val="0"/>
              <w:spacing w:line="269" w:lineRule="auto"/>
              <w:ind w:left="709"/>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lastRenderedPageBreak/>
              <w:t>- performance docenten.</w:t>
            </w:r>
          </w:p>
          <w:p w14:paraId="18583212" w14:textId="77777777" w:rsidR="001C5203" w:rsidRDefault="001C5203" w:rsidP="0063246D">
            <w:pPr>
              <w:pBdr>
                <w:top w:val="none" w:sz="0" w:space="0" w:color="auto"/>
                <w:left w:val="none" w:sz="0" w:space="0" w:color="auto"/>
                <w:bottom w:val="none" w:sz="0" w:space="0" w:color="auto"/>
                <w:right w:val="none" w:sz="0" w:space="0" w:color="auto"/>
                <w:between w:val="none" w:sz="0" w:space="0" w:color="auto"/>
              </w:pBdr>
              <w:tabs>
                <w:tab w:val="left" w:pos="709"/>
                <w:tab w:val="left" w:pos="993"/>
              </w:tabs>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Een jaarlijkse evaluatie in relatie tot het instrumentarium voor kwaliteitszorg en rendementsgegevens.</w:t>
            </w:r>
          </w:p>
          <w:p w14:paraId="0A859ACF" w14:textId="77777777" w:rsidR="001C5203" w:rsidRPr="00810177" w:rsidRDefault="001C5203" w:rsidP="0063246D">
            <w:pPr>
              <w:pBdr>
                <w:top w:val="none" w:sz="0" w:space="0" w:color="auto"/>
                <w:left w:val="none" w:sz="0" w:space="0" w:color="auto"/>
                <w:bottom w:val="none" w:sz="0" w:space="0" w:color="auto"/>
                <w:right w:val="none" w:sz="0" w:space="0" w:color="auto"/>
                <w:between w:val="none" w:sz="0" w:space="0" w:color="auto"/>
              </w:pBdr>
              <w:tabs>
                <w:tab w:val="left" w:pos="709"/>
                <w:tab w:val="left" w:pos="993"/>
              </w:tabs>
              <w:autoSpaceDE w:val="0"/>
              <w:autoSpaceDN w:val="0"/>
              <w:adjustRightInd w:val="0"/>
              <w:spacing w:line="269" w:lineRule="auto"/>
              <w:ind w:left="709" w:hanging="283"/>
              <w:rPr>
                <w:rFonts w:ascii="Cera PRO" w:hAnsi="Cera PRO" w:cs="Arial"/>
                <w:bCs/>
                <w:sz w:val="18"/>
                <w:szCs w:val="18"/>
              </w:rPr>
            </w:pPr>
          </w:p>
        </w:tc>
        <w:tc>
          <w:tcPr>
            <w:tcW w:w="995" w:type="dxa"/>
            <w:tcBorders>
              <w:top w:val="single" w:sz="4" w:space="0" w:color="auto"/>
              <w:left w:val="single" w:sz="4" w:space="0" w:color="auto"/>
              <w:bottom w:val="single" w:sz="4" w:space="0" w:color="auto"/>
              <w:right w:val="single" w:sz="4" w:space="0" w:color="auto"/>
            </w:tcBorders>
          </w:tcPr>
          <w:p w14:paraId="4290A881" w14:textId="77777777" w:rsidR="001C5203" w:rsidRPr="00810177" w:rsidRDefault="001C5203" w:rsidP="0063246D">
            <w:pPr>
              <w:jc w:val="center"/>
              <w:rPr>
                <w:rFonts w:ascii="Cera PRO" w:hAnsi="Cera PRO" w:cs="Arial"/>
                <w:b/>
                <w:sz w:val="18"/>
                <w:szCs w:val="18"/>
              </w:rPr>
            </w:pPr>
          </w:p>
        </w:tc>
        <w:tc>
          <w:tcPr>
            <w:tcW w:w="884" w:type="dxa"/>
            <w:tcBorders>
              <w:top w:val="single" w:sz="4" w:space="0" w:color="auto"/>
              <w:left w:val="single" w:sz="4" w:space="0" w:color="auto"/>
              <w:bottom w:val="single" w:sz="4" w:space="0" w:color="auto"/>
              <w:right w:val="single" w:sz="4" w:space="0" w:color="auto"/>
            </w:tcBorders>
          </w:tcPr>
          <w:p w14:paraId="429D2445" w14:textId="77777777" w:rsidR="001C5203" w:rsidRPr="00810177" w:rsidRDefault="001C5203" w:rsidP="0063246D">
            <w:pPr>
              <w:jc w:val="center"/>
              <w:rPr>
                <w:rFonts w:ascii="Cera PRO" w:hAnsi="Cera PRO" w:cs="Arial"/>
                <w:b/>
                <w:sz w:val="18"/>
                <w:szCs w:val="18"/>
              </w:rPr>
            </w:pPr>
          </w:p>
        </w:tc>
        <w:tc>
          <w:tcPr>
            <w:tcW w:w="1097" w:type="dxa"/>
            <w:tcBorders>
              <w:top w:val="single" w:sz="4" w:space="0" w:color="auto"/>
              <w:left w:val="single" w:sz="4" w:space="0" w:color="auto"/>
              <w:bottom w:val="single" w:sz="4" w:space="0" w:color="auto"/>
              <w:right w:val="single" w:sz="4" w:space="0" w:color="auto"/>
            </w:tcBorders>
          </w:tcPr>
          <w:p w14:paraId="218548E1" w14:textId="77777777" w:rsidR="001C5203" w:rsidRPr="00810177" w:rsidRDefault="001C5203" w:rsidP="0063246D">
            <w:pPr>
              <w:jc w:val="center"/>
              <w:rPr>
                <w:rFonts w:ascii="Cera PRO" w:hAnsi="Cera PRO" w:cs="Arial"/>
                <w:b/>
                <w:sz w:val="18"/>
                <w:szCs w:val="18"/>
              </w:rPr>
            </w:pPr>
          </w:p>
        </w:tc>
        <w:tc>
          <w:tcPr>
            <w:tcW w:w="898" w:type="dxa"/>
            <w:tcBorders>
              <w:top w:val="single" w:sz="4" w:space="0" w:color="auto"/>
              <w:left w:val="single" w:sz="4" w:space="0" w:color="auto"/>
              <w:bottom w:val="single" w:sz="4" w:space="0" w:color="auto"/>
              <w:right w:val="single" w:sz="4" w:space="0" w:color="auto"/>
            </w:tcBorders>
          </w:tcPr>
          <w:p w14:paraId="1149A31A" w14:textId="77777777" w:rsidR="001C5203" w:rsidRPr="00810177" w:rsidRDefault="001C5203" w:rsidP="0063246D">
            <w:pPr>
              <w:jc w:val="center"/>
              <w:rPr>
                <w:rFonts w:ascii="Cera PRO" w:hAnsi="Cera PRO" w:cs="Arial"/>
                <w:b/>
                <w:sz w:val="18"/>
                <w:szCs w:val="18"/>
              </w:rPr>
            </w:pPr>
          </w:p>
        </w:tc>
        <w:tc>
          <w:tcPr>
            <w:tcW w:w="898" w:type="dxa"/>
            <w:tcBorders>
              <w:top w:val="single" w:sz="4" w:space="0" w:color="auto"/>
              <w:left w:val="single" w:sz="4" w:space="0" w:color="auto"/>
              <w:bottom w:val="single" w:sz="4" w:space="0" w:color="auto"/>
              <w:right w:val="single" w:sz="4" w:space="0" w:color="auto"/>
            </w:tcBorders>
          </w:tcPr>
          <w:p w14:paraId="5102DB3C" w14:textId="77777777" w:rsidR="001C5203" w:rsidRPr="00810177" w:rsidRDefault="001C5203" w:rsidP="0063246D">
            <w:pPr>
              <w:jc w:val="center"/>
              <w:rPr>
                <w:rFonts w:ascii="Cera PRO" w:hAnsi="Cera PRO" w:cs="Arial"/>
                <w:b/>
                <w:sz w:val="18"/>
                <w:szCs w:val="18"/>
              </w:rPr>
            </w:pPr>
          </w:p>
        </w:tc>
        <w:tc>
          <w:tcPr>
            <w:tcW w:w="900" w:type="dxa"/>
            <w:tcBorders>
              <w:top w:val="single" w:sz="4" w:space="0" w:color="auto"/>
              <w:left w:val="single" w:sz="4" w:space="0" w:color="auto"/>
              <w:bottom w:val="single" w:sz="4" w:space="0" w:color="auto"/>
              <w:right w:val="single" w:sz="4" w:space="0" w:color="auto"/>
            </w:tcBorders>
          </w:tcPr>
          <w:p w14:paraId="75A16EE0" w14:textId="77777777" w:rsidR="001C5203" w:rsidRPr="00810177" w:rsidRDefault="001C5203" w:rsidP="0063246D">
            <w:pPr>
              <w:jc w:val="center"/>
              <w:rPr>
                <w:rFonts w:ascii="Cera PRO" w:hAnsi="Cera PRO" w:cs="Arial"/>
                <w:b/>
                <w:sz w:val="18"/>
                <w:szCs w:val="18"/>
              </w:rPr>
            </w:pPr>
          </w:p>
        </w:tc>
        <w:tc>
          <w:tcPr>
            <w:tcW w:w="1041" w:type="dxa"/>
            <w:tcBorders>
              <w:top w:val="single" w:sz="4" w:space="0" w:color="auto"/>
              <w:left w:val="single" w:sz="4" w:space="0" w:color="auto"/>
              <w:bottom w:val="single" w:sz="4" w:space="0" w:color="auto"/>
              <w:right w:val="single" w:sz="4" w:space="0" w:color="auto"/>
            </w:tcBorders>
          </w:tcPr>
          <w:p w14:paraId="4D277EA9" w14:textId="77777777" w:rsidR="001C5203" w:rsidRPr="00810177" w:rsidRDefault="001C5203" w:rsidP="0063246D">
            <w:pPr>
              <w:jc w:val="center"/>
              <w:rPr>
                <w:rFonts w:ascii="Cera PRO" w:hAnsi="Cera PRO" w:cs="Arial"/>
                <w:b/>
                <w:sz w:val="18"/>
                <w:szCs w:val="18"/>
              </w:rPr>
            </w:pPr>
          </w:p>
        </w:tc>
        <w:tc>
          <w:tcPr>
            <w:tcW w:w="1511" w:type="dxa"/>
            <w:tcBorders>
              <w:top w:val="single" w:sz="4" w:space="0" w:color="auto"/>
              <w:left w:val="single" w:sz="4" w:space="0" w:color="auto"/>
              <w:bottom w:val="single" w:sz="4" w:space="0" w:color="auto"/>
              <w:right w:val="single" w:sz="4" w:space="0" w:color="auto"/>
            </w:tcBorders>
          </w:tcPr>
          <w:p w14:paraId="7F32F9D3" w14:textId="77777777" w:rsidR="001C5203" w:rsidRPr="00810177" w:rsidRDefault="001C5203" w:rsidP="0063246D">
            <w:pPr>
              <w:rPr>
                <w:rFonts w:ascii="Cera PRO" w:hAnsi="Cera PRO" w:cs="Arial"/>
                <w:b/>
                <w:sz w:val="18"/>
                <w:szCs w:val="18"/>
              </w:rPr>
            </w:pPr>
          </w:p>
        </w:tc>
      </w:tr>
    </w:tbl>
    <w:p w14:paraId="60613982" w14:textId="77777777" w:rsidR="001C5203" w:rsidRDefault="001C5203" w:rsidP="0063246D">
      <w:pPr>
        <w:pBdr>
          <w:top w:val="single" w:sz="4" w:space="1" w:color="auto"/>
        </w:pBdr>
      </w:pPr>
    </w:p>
    <w:p w14:paraId="0CE82D5C" w14:textId="77777777" w:rsidR="001C5203" w:rsidRDefault="001C5203" w:rsidP="0063246D">
      <w:pPr>
        <w:pBdr>
          <w:top w:val="single" w:sz="4" w:space="1" w:color="auto"/>
        </w:pBdr>
      </w:pPr>
    </w:p>
    <w:tbl>
      <w:tblPr>
        <w:tblW w:w="15451" w:type="dxa"/>
        <w:tblInd w:w="-34" w:type="dxa"/>
        <w:tblLayout w:type="fixed"/>
        <w:tblLook w:val="04A0" w:firstRow="1" w:lastRow="0" w:firstColumn="1" w:lastColumn="0" w:noHBand="0" w:noVBand="1"/>
      </w:tblPr>
      <w:tblGrid>
        <w:gridCol w:w="7227"/>
        <w:gridCol w:w="995"/>
        <w:gridCol w:w="884"/>
        <w:gridCol w:w="1097"/>
        <w:gridCol w:w="898"/>
        <w:gridCol w:w="898"/>
        <w:gridCol w:w="900"/>
        <w:gridCol w:w="1041"/>
        <w:gridCol w:w="1511"/>
      </w:tblGrid>
      <w:tr w:rsidR="001C5203" w:rsidRPr="00810177" w14:paraId="1444F2AC" w14:textId="77777777" w:rsidTr="0063246D">
        <w:tc>
          <w:tcPr>
            <w:tcW w:w="7227" w:type="dxa"/>
            <w:tcBorders>
              <w:bottom w:val="single" w:sz="4" w:space="0" w:color="auto"/>
            </w:tcBorders>
            <w:shd w:val="clear" w:color="auto" w:fill="000000"/>
          </w:tcPr>
          <w:p w14:paraId="4220E2EF" w14:textId="77777777" w:rsidR="001C5203" w:rsidRPr="001705BB" w:rsidRDefault="001C5203" w:rsidP="0063246D">
            <w:pPr>
              <w:jc w:val="center"/>
              <w:rPr>
                <w:rFonts w:ascii="Cera PRO" w:hAnsi="Cera PRO" w:cs="Arial"/>
                <w:b/>
                <w:color w:val="FFFFFF" w:themeColor="background1"/>
              </w:rPr>
            </w:pPr>
            <w:r w:rsidRPr="001705BB">
              <w:rPr>
                <w:rFonts w:ascii="Cera PRO" w:hAnsi="Cera PRO" w:cs="Arial"/>
                <w:b/>
                <w:color w:val="FFFFFF" w:themeColor="background1"/>
              </w:rPr>
              <w:t xml:space="preserve">CHECKLIST </w:t>
            </w:r>
          </w:p>
          <w:p w14:paraId="02AED3BA" w14:textId="77777777" w:rsidR="001C5203" w:rsidRPr="001705BB" w:rsidRDefault="001C5203" w:rsidP="0063246D">
            <w:pPr>
              <w:jc w:val="center"/>
              <w:rPr>
                <w:rFonts w:ascii="Cera PRO" w:hAnsi="Cera PRO" w:cs="Arial"/>
                <w:b/>
                <w:color w:val="FFFFFF" w:themeColor="background1"/>
              </w:rPr>
            </w:pPr>
            <w:r w:rsidRPr="001705BB">
              <w:rPr>
                <w:rFonts w:ascii="Cera PRO" w:hAnsi="Cera PRO" w:cs="Arial"/>
                <w:b/>
                <w:color w:val="FFFFFF" w:themeColor="background1"/>
              </w:rPr>
              <w:t>ZICHTBAARHEID KWALIFICATIE-EISEN BINNEN BEROEPSPRODUCTEN</w:t>
            </w:r>
          </w:p>
        </w:tc>
        <w:tc>
          <w:tcPr>
            <w:tcW w:w="6713" w:type="dxa"/>
            <w:gridSpan w:val="7"/>
            <w:tcBorders>
              <w:bottom w:val="single" w:sz="4" w:space="0" w:color="auto"/>
            </w:tcBorders>
            <w:shd w:val="clear" w:color="auto" w:fill="000000"/>
          </w:tcPr>
          <w:p w14:paraId="07FD4570" w14:textId="77777777" w:rsidR="001C5203" w:rsidRPr="001705BB" w:rsidRDefault="001C5203" w:rsidP="0063246D">
            <w:pPr>
              <w:jc w:val="center"/>
              <w:rPr>
                <w:rFonts w:ascii="Cera PRO" w:hAnsi="Cera PRO" w:cs="Arial"/>
                <w:b/>
                <w:color w:val="FFFFFF" w:themeColor="background1"/>
              </w:rPr>
            </w:pPr>
            <w:r w:rsidRPr="001705BB">
              <w:rPr>
                <w:rFonts w:ascii="Cera PRO" w:hAnsi="Cera PRO" w:cs="Arial"/>
                <w:b/>
                <w:color w:val="FFFFFF" w:themeColor="background1"/>
              </w:rPr>
              <w:t>In welk(e) beroepsproduct(en) pas je deze kennis en vaardigheden toe?</w:t>
            </w:r>
          </w:p>
        </w:tc>
        <w:tc>
          <w:tcPr>
            <w:tcW w:w="1511" w:type="dxa"/>
            <w:tcBorders>
              <w:bottom w:val="single" w:sz="4" w:space="0" w:color="auto"/>
            </w:tcBorders>
            <w:shd w:val="clear" w:color="auto" w:fill="000000"/>
          </w:tcPr>
          <w:p w14:paraId="1A5D9C61" w14:textId="77777777" w:rsidR="001C5203" w:rsidRPr="001705BB" w:rsidRDefault="001C5203" w:rsidP="0063246D">
            <w:pPr>
              <w:jc w:val="center"/>
              <w:rPr>
                <w:rFonts w:ascii="Cera PRO" w:hAnsi="Cera PRO" w:cs="Arial"/>
                <w:b/>
                <w:color w:val="FFFFFF" w:themeColor="background1"/>
              </w:rPr>
            </w:pPr>
            <w:r w:rsidRPr="001705BB">
              <w:rPr>
                <w:rFonts w:ascii="Cera PRO" w:hAnsi="Cera PRO" w:cs="Arial"/>
                <w:b/>
                <w:color w:val="FFFFFF" w:themeColor="background1"/>
              </w:rPr>
              <w:t xml:space="preserve">Hoe </w:t>
            </w:r>
            <w:r>
              <w:rPr>
                <w:rFonts w:ascii="Cera PRO" w:hAnsi="Cera PRO" w:cs="Arial"/>
                <w:b/>
                <w:color w:val="FFFFFF" w:themeColor="background1"/>
              </w:rPr>
              <w:t xml:space="preserve">  </w:t>
            </w:r>
            <w:r w:rsidRPr="001705BB">
              <w:rPr>
                <w:rFonts w:ascii="Cera PRO" w:hAnsi="Cera PRO" w:cs="Arial"/>
                <w:b/>
                <w:color w:val="FFFFFF" w:themeColor="background1"/>
              </w:rPr>
              <w:t>wordt dat zichtbaar</w:t>
            </w:r>
          </w:p>
        </w:tc>
      </w:tr>
      <w:tr w:rsidR="001C5203" w:rsidRPr="00810177" w14:paraId="64ECC078" w14:textId="77777777" w:rsidTr="0063246D">
        <w:tc>
          <w:tcPr>
            <w:tcW w:w="7227" w:type="dxa"/>
            <w:tcBorders>
              <w:top w:val="single" w:sz="4" w:space="0" w:color="auto"/>
              <w:left w:val="single" w:sz="4" w:space="0" w:color="auto"/>
              <w:bottom w:val="single" w:sz="4" w:space="0" w:color="auto"/>
              <w:right w:val="single" w:sz="4" w:space="0" w:color="auto"/>
            </w:tcBorders>
            <w:shd w:val="clear" w:color="auto" w:fill="D9D9D9"/>
          </w:tcPr>
          <w:p w14:paraId="341E78FB" w14:textId="77777777" w:rsidR="001C5203" w:rsidRPr="00810177" w:rsidRDefault="001C5203" w:rsidP="0063246D">
            <w:pPr>
              <w:rPr>
                <w:rFonts w:ascii="Cera PRO" w:hAnsi="Cera PRO" w:cs="Arial"/>
                <w:b/>
              </w:rPr>
            </w:pPr>
            <w:r w:rsidRPr="00810177">
              <w:rPr>
                <w:rFonts w:ascii="Cera PRO" w:hAnsi="Cera PRO" w:cs="Arial"/>
                <w:b/>
              </w:rPr>
              <w:t>Taak 4: De docent begeleidt de studenten tijdens de leerbaan</w:t>
            </w:r>
          </w:p>
        </w:tc>
        <w:tc>
          <w:tcPr>
            <w:tcW w:w="995" w:type="dxa"/>
            <w:tcBorders>
              <w:top w:val="single" w:sz="4" w:space="0" w:color="auto"/>
              <w:left w:val="single" w:sz="4" w:space="0" w:color="auto"/>
              <w:bottom w:val="single" w:sz="4" w:space="0" w:color="auto"/>
              <w:right w:val="single" w:sz="4" w:space="0" w:color="auto"/>
            </w:tcBorders>
            <w:shd w:val="clear" w:color="auto" w:fill="A6A6A6"/>
          </w:tcPr>
          <w:p w14:paraId="1013F1C4" w14:textId="77777777" w:rsidR="001C5203" w:rsidRPr="00810177" w:rsidRDefault="001C5203" w:rsidP="0063246D">
            <w:pPr>
              <w:rPr>
                <w:rFonts w:ascii="Cera PRO" w:hAnsi="Cera PRO" w:cs="Arial"/>
                <w:b/>
                <w:sz w:val="18"/>
                <w:szCs w:val="18"/>
              </w:rPr>
            </w:pPr>
            <w:r>
              <w:rPr>
                <w:rFonts w:ascii="Cera PRO" w:hAnsi="Cera PRO" w:cs="Arial"/>
                <w:b/>
                <w:sz w:val="18"/>
                <w:szCs w:val="18"/>
              </w:rPr>
              <w:t>Aan de Slag</w:t>
            </w:r>
          </w:p>
        </w:tc>
        <w:tc>
          <w:tcPr>
            <w:tcW w:w="884" w:type="dxa"/>
            <w:tcBorders>
              <w:top w:val="single" w:sz="4" w:space="0" w:color="auto"/>
              <w:left w:val="single" w:sz="4" w:space="0" w:color="auto"/>
              <w:bottom w:val="single" w:sz="4" w:space="0" w:color="auto"/>
              <w:right w:val="single" w:sz="4" w:space="0" w:color="auto"/>
            </w:tcBorders>
            <w:shd w:val="clear" w:color="auto" w:fill="A6A6A6"/>
          </w:tcPr>
          <w:p w14:paraId="682EAD5A" w14:textId="77777777" w:rsidR="001C5203" w:rsidRPr="00810177" w:rsidRDefault="001C5203" w:rsidP="0063246D">
            <w:pPr>
              <w:jc w:val="center"/>
              <w:rPr>
                <w:rFonts w:ascii="Cera PRO" w:hAnsi="Cera PRO" w:cs="Arial"/>
                <w:b/>
                <w:sz w:val="16"/>
                <w:szCs w:val="16"/>
              </w:rPr>
            </w:pPr>
            <w:r w:rsidRPr="00810177">
              <w:rPr>
                <w:rFonts w:ascii="Cera PRO" w:hAnsi="Cera PRO" w:cs="Arial"/>
                <w:b/>
                <w:sz w:val="16"/>
                <w:szCs w:val="16"/>
              </w:rPr>
              <w:t>In beeld</w:t>
            </w:r>
          </w:p>
        </w:tc>
        <w:tc>
          <w:tcPr>
            <w:tcW w:w="1097" w:type="dxa"/>
            <w:tcBorders>
              <w:top w:val="single" w:sz="4" w:space="0" w:color="auto"/>
              <w:left w:val="single" w:sz="4" w:space="0" w:color="auto"/>
              <w:bottom w:val="single" w:sz="4" w:space="0" w:color="auto"/>
              <w:right w:val="single" w:sz="4" w:space="0" w:color="auto"/>
            </w:tcBorders>
            <w:shd w:val="clear" w:color="auto" w:fill="A6A6A6"/>
          </w:tcPr>
          <w:p w14:paraId="61BD4047" w14:textId="77777777" w:rsidR="001C5203" w:rsidRPr="00810177" w:rsidRDefault="001C5203" w:rsidP="0063246D">
            <w:pPr>
              <w:jc w:val="center"/>
              <w:rPr>
                <w:rFonts w:ascii="Cera PRO" w:hAnsi="Cera PRO" w:cs="Arial"/>
                <w:b/>
                <w:sz w:val="16"/>
                <w:szCs w:val="16"/>
              </w:rPr>
            </w:pPr>
            <w:r>
              <w:rPr>
                <w:rFonts w:ascii="Cera PRO" w:hAnsi="Cera PRO" w:cs="Arial"/>
                <w:b/>
                <w:sz w:val="16"/>
                <w:szCs w:val="16"/>
              </w:rPr>
              <w:t>ICT- en didactiek</w:t>
            </w:r>
            <w:r w:rsidRPr="00810177">
              <w:rPr>
                <w:rFonts w:ascii="Cera PRO" w:hAnsi="Cera PRO" w:cs="Arial"/>
                <w:b/>
                <w:sz w:val="16"/>
                <w:szCs w:val="16"/>
              </w:rPr>
              <w:t xml:space="preserve"> </w:t>
            </w:r>
          </w:p>
        </w:tc>
        <w:tc>
          <w:tcPr>
            <w:tcW w:w="898" w:type="dxa"/>
            <w:tcBorders>
              <w:top w:val="single" w:sz="4" w:space="0" w:color="auto"/>
              <w:left w:val="single" w:sz="4" w:space="0" w:color="auto"/>
              <w:bottom w:val="single" w:sz="4" w:space="0" w:color="auto"/>
              <w:right w:val="single" w:sz="4" w:space="0" w:color="auto"/>
            </w:tcBorders>
            <w:shd w:val="clear" w:color="auto" w:fill="A6A6A6"/>
          </w:tcPr>
          <w:p w14:paraId="3457DF93" w14:textId="77777777" w:rsidR="001C5203" w:rsidRPr="00810177" w:rsidRDefault="001C5203" w:rsidP="0063246D">
            <w:pPr>
              <w:jc w:val="center"/>
              <w:rPr>
                <w:rFonts w:ascii="Cera PRO" w:hAnsi="Cera PRO" w:cs="Arial"/>
                <w:b/>
                <w:sz w:val="16"/>
                <w:szCs w:val="16"/>
              </w:rPr>
            </w:pPr>
            <w:r w:rsidRPr="00810177">
              <w:rPr>
                <w:rFonts w:ascii="Cera PRO" w:hAnsi="Cera PRO" w:cs="Arial"/>
                <w:b/>
                <w:sz w:val="16"/>
                <w:szCs w:val="16"/>
              </w:rPr>
              <w:t>de diepte in</w:t>
            </w:r>
          </w:p>
        </w:tc>
        <w:tc>
          <w:tcPr>
            <w:tcW w:w="898" w:type="dxa"/>
            <w:tcBorders>
              <w:top w:val="single" w:sz="4" w:space="0" w:color="auto"/>
              <w:left w:val="single" w:sz="4" w:space="0" w:color="auto"/>
              <w:bottom w:val="single" w:sz="4" w:space="0" w:color="auto"/>
              <w:right w:val="single" w:sz="4" w:space="0" w:color="auto"/>
            </w:tcBorders>
            <w:shd w:val="clear" w:color="auto" w:fill="A6A6A6"/>
          </w:tcPr>
          <w:p w14:paraId="2A28E6F1" w14:textId="77777777" w:rsidR="001C5203" w:rsidRPr="00810177" w:rsidRDefault="001C5203" w:rsidP="0063246D">
            <w:pPr>
              <w:jc w:val="center"/>
              <w:rPr>
                <w:rFonts w:ascii="Cera PRO" w:hAnsi="Cera PRO" w:cs="Arial"/>
                <w:b/>
                <w:sz w:val="16"/>
                <w:szCs w:val="16"/>
              </w:rPr>
            </w:pPr>
            <w:r>
              <w:rPr>
                <w:rFonts w:ascii="Cera PRO" w:hAnsi="Cera PRO" w:cs="Arial"/>
                <w:b/>
                <w:sz w:val="16"/>
                <w:szCs w:val="16"/>
              </w:rPr>
              <w:t>Keuze: … Op pad</w:t>
            </w:r>
          </w:p>
        </w:tc>
        <w:tc>
          <w:tcPr>
            <w:tcW w:w="900" w:type="dxa"/>
            <w:tcBorders>
              <w:top w:val="single" w:sz="4" w:space="0" w:color="auto"/>
              <w:left w:val="single" w:sz="4" w:space="0" w:color="auto"/>
              <w:bottom w:val="single" w:sz="4" w:space="0" w:color="auto"/>
              <w:right w:val="single" w:sz="4" w:space="0" w:color="auto"/>
            </w:tcBorders>
            <w:shd w:val="clear" w:color="auto" w:fill="A6A6A6"/>
          </w:tcPr>
          <w:p w14:paraId="7E306B89" w14:textId="77777777" w:rsidR="001C5203" w:rsidRPr="00810177" w:rsidRDefault="001C5203" w:rsidP="0063246D">
            <w:pPr>
              <w:jc w:val="center"/>
              <w:rPr>
                <w:rFonts w:ascii="Cera PRO" w:hAnsi="Cera PRO" w:cs="Arial"/>
                <w:b/>
                <w:sz w:val="16"/>
                <w:szCs w:val="16"/>
              </w:rPr>
            </w:pPr>
            <w:r>
              <w:rPr>
                <w:rFonts w:ascii="Cera PRO" w:hAnsi="Cera PRO" w:cs="Arial"/>
                <w:b/>
                <w:sz w:val="16"/>
                <w:szCs w:val="16"/>
              </w:rPr>
              <w:t>Keuze: Toetsing</w:t>
            </w:r>
          </w:p>
        </w:tc>
        <w:tc>
          <w:tcPr>
            <w:tcW w:w="1041" w:type="dxa"/>
            <w:tcBorders>
              <w:top w:val="single" w:sz="4" w:space="0" w:color="auto"/>
              <w:left w:val="single" w:sz="4" w:space="0" w:color="auto"/>
              <w:bottom w:val="single" w:sz="4" w:space="0" w:color="auto"/>
              <w:right w:val="single" w:sz="4" w:space="0" w:color="auto"/>
            </w:tcBorders>
            <w:shd w:val="clear" w:color="auto" w:fill="A6A6A6"/>
          </w:tcPr>
          <w:p w14:paraId="229A6B9F" w14:textId="77777777" w:rsidR="001C5203" w:rsidRPr="00810177" w:rsidRDefault="001C5203" w:rsidP="0063246D">
            <w:pPr>
              <w:jc w:val="center"/>
              <w:rPr>
                <w:rFonts w:ascii="Cera PRO" w:hAnsi="Cera PRO" w:cs="Arial"/>
                <w:b/>
                <w:sz w:val="16"/>
                <w:szCs w:val="16"/>
              </w:rPr>
            </w:pPr>
            <w:r w:rsidRPr="00810177">
              <w:rPr>
                <w:rFonts w:ascii="Cera PRO" w:hAnsi="Cera PRO" w:cs="Arial"/>
                <w:b/>
                <w:sz w:val="16"/>
                <w:szCs w:val="16"/>
              </w:rPr>
              <w:t>Keuze</w:t>
            </w:r>
            <w:r>
              <w:rPr>
                <w:rFonts w:ascii="Cera PRO" w:hAnsi="Cera PRO" w:cs="Arial"/>
                <w:b/>
                <w:sz w:val="16"/>
                <w:szCs w:val="16"/>
              </w:rPr>
              <w:t>: ……</w:t>
            </w:r>
          </w:p>
        </w:tc>
        <w:tc>
          <w:tcPr>
            <w:tcW w:w="1511" w:type="dxa"/>
            <w:tcBorders>
              <w:top w:val="single" w:sz="4" w:space="0" w:color="auto"/>
              <w:left w:val="single" w:sz="4" w:space="0" w:color="auto"/>
              <w:bottom w:val="single" w:sz="4" w:space="0" w:color="auto"/>
              <w:right w:val="single" w:sz="4" w:space="0" w:color="auto"/>
            </w:tcBorders>
            <w:shd w:val="clear" w:color="auto" w:fill="D9D9D9"/>
          </w:tcPr>
          <w:p w14:paraId="191F6830" w14:textId="77777777" w:rsidR="001C5203" w:rsidRPr="00810177" w:rsidRDefault="001C5203" w:rsidP="0063246D">
            <w:pPr>
              <w:rPr>
                <w:rFonts w:ascii="Cera PRO" w:hAnsi="Cera PRO" w:cs="Arial"/>
                <w:b/>
              </w:rPr>
            </w:pPr>
          </w:p>
        </w:tc>
      </w:tr>
      <w:tr w:rsidR="001C5203" w:rsidRPr="00810177" w14:paraId="0D2B7D20" w14:textId="77777777" w:rsidTr="0063246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227" w:type="dxa"/>
          </w:tcPr>
          <w:p w14:paraId="7CD0697C" w14:textId="77777777" w:rsidR="005D584C" w:rsidRDefault="001C5203"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950EE3">
              <w:rPr>
                <w:rFonts w:ascii="Cera PRO" w:eastAsiaTheme="minorHAnsi" w:hAnsi="Cera PRO" w:cs="FranklinGothic-Demi"/>
                <w:color w:val="96C21F"/>
                <w:sz w:val="19"/>
                <w:szCs w:val="19"/>
                <w:lang w:eastAsia="en-US"/>
              </w:rPr>
              <w:t xml:space="preserve">4.1 </w:t>
            </w:r>
            <w:r>
              <w:rPr>
                <w:rFonts w:ascii="Cera PRO" w:eastAsiaTheme="minorHAnsi" w:hAnsi="Cera PRO" w:cs="FranklinGothic-Demi"/>
                <w:color w:val="96C21F"/>
                <w:sz w:val="19"/>
                <w:szCs w:val="19"/>
                <w:lang w:eastAsia="en-US"/>
              </w:rPr>
              <w:tab/>
            </w:r>
            <w:r w:rsidRPr="00950EE3">
              <w:rPr>
                <w:rFonts w:ascii="Cera PRO" w:eastAsiaTheme="minorHAnsi" w:hAnsi="Cera PRO" w:cs="FranklinGothic-Demi"/>
                <w:color w:val="1D1D1B"/>
                <w:sz w:val="19"/>
                <w:szCs w:val="19"/>
                <w:lang w:eastAsia="en-US"/>
              </w:rPr>
              <w:t xml:space="preserve">De docent </w:t>
            </w:r>
            <w:r w:rsidR="005D584C">
              <w:rPr>
                <w:rFonts w:ascii="Cera PRO" w:eastAsiaTheme="minorHAnsi" w:hAnsi="Cera PRO" w:cs="FranklinGothic-Demi"/>
                <w:color w:val="1D1D1B"/>
                <w:sz w:val="19"/>
                <w:szCs w:val="19"/>
                <w:lang w:eastAsia="en-US"/>
              </w:rPr>
              <w:t xml:space="preserve">begeleidt </w:t>
            </w:r>
            <w:r w:rsidRPr="00950EE3">
              <w:rPr>
                <w:rFonts w:ascii="Cera PRO" w:eastAsiaTheme="minorHAnsi" w:hAnsi="Cera PRO" w:cs="FranklinGothic-Demi"/>
                <w:color w:val="1D1D1B"/>
                <w:sz w:val="19"/>
                <w:szCs w:val="19"/>
                <w:lang w:eastAsia="en-US"/>
              </w:rPr>
              <w:t>de student in de ontwikkeling van zijn beroepsidentiteit en loopbaan</w:t>
            </w:r>
            <w:r>
              <w:rPr>
                <w:rFonts w:ascii="Cera PRO" w:eastAsiaTheme="minorHAnsi" w:hAnsi="Cera PRO" w:cs="FranklinGothic-Demi"/>
                <w:color w:val="1D1D1B"/>
                <w:sz w:val="19"/>
                <w:szCs w:val="19"/>
                <w:lang w:eastAsia="en-US"/>
              </w:rPr>
              <w:t>-</w:t>
            </w:r>
            <w:r w:rsidRPr="00950EE3">
              <w:rPr>
                <w:rFonts w:ascii="Cera PRO" w:eastAsiaTheme="minorHAnsi" w:hAnsi="Cera PRO" w:cs="FranklinGothic-Demi"/>
                <w:color w:val="1D1D1B"/>
                <w:sz w:val="19"/>
                <w:szCs w:val="19"/>
                <w:lang w:eastAsia="en-US"/>
              </w:rPr>
              <w:t>competenties: wat wil ik, wat kan ik, wat doe ik en wat maak ik waar? De student leert zelf richting te geven aan zijn reflectie op kwaliteiten en motieven, werkexploratie, loopbaan</w:t>
            </w:r>
            <w:r>
              <w:rPr>
                <w:rFonts w:ascii="Cera PRO" w:eastAsiaTheme="minorHAnsi" w:hAnsi="Cera PRO" w:cs="FranklinGothic-Demi"/>
                <w:color w:val="1D1D1B"/>
                <w:sz w:val="19"/>
                <w:szCs w:val="19"/>
                <w:lang w:eastAsia="en-US"/>
              </w:rPr>
              <w:t>-</w:t>
            </w:r>
            <w:r w:rsidRPr="00950EE3">
              <w:rPr>
                <w:rFonts w:ascii="Cera PRO" w:eastAsiaTheme="minorHAnsi" w:hAnsi="Cera PRO" w:cs="FranklinGothic-Demi"/>
                <w:color w:val="1D1D1B"/>
                <w:sz w:val="19"/>
                <w:szCs w:val="19"/>
                <w:lang w:eastAsia="en-US"/>
              </w:rPr>
              <w:t>sturing en netwerken (ook in een vervolgopleiding).</w:t>
            </w:r>
            <w:r>
              <w:rPr>
                <w:rFonts w:ascii="Cera PRO" w:eastAsiaTheme="minorHAnsi" w:hAnsi="Cera PRO" w:cs="FranklinGothic-Demi"/>
                <w:color w:val="1D1D1B"/>
                <w:sz w:val="19"/>
                <w:szCs w:val="19"/>
                <w:lang w:eastAsia="en-US"/>
              </w:rPr>
              <w:t xml:space="preserve"> </w:t>
            </w:r>
          </w:p>
          <w:p w14:paraId="69A09CEC" w14:textId="1388A937" w:rsidR="001C5203" w:rsidRDefault="001C5203"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Book"/>
                <w:color w:val="1D1D1B"/>
                <w:sz w:val="19"/>
                <w:szCs w:val="19"/>
                <w:lang w:eastAsia="en-US"/>
              </w:rPr>
            </w:pPr>
            <w:r w:rsidRPr="00804690">
              <w:rPr>
                <w:rFonts w:ascii="Cera PRO" w:eastAsiaTheme="minorHAnsi" w:hAnsi="Cera PRO" w:cs="FranklinGothic-Demi"/>
                <w:b/>
                <w:color w:val="1D1D1B"/>
                <w:sz w:val="19"/>
                <w:szCs w:val="19"/>
                <w:lang w:eastAsia="en-US"/>
              </w:rPr>
              <w:t>Resultaat:</w:t>
            </w:r>
            <w:r w:rsidRPr="00950EE3">
              <w:rPr>
                <w:rFonts w:ascii="Cera PRO" w:eastAsiaTheme="minorHAnsi" w:hAnsi="Cera PRO" w:cs="FranklinGothic-Demi"/>
                <w:color w:val="1D1D1B"/>
                <w:sz w:val="19"/>
                <w:szCs w:val="19"/>
                <w:lang w:eastAsia="en-US"/>
              </w:rPr>
              <w:t xml:space="preserve"> </w:t>
            </w:r>
          </w:p>
          <w:p w14:paraId="51B10810" w14:textId="77777777" w:rsidR="001C5203" w:rsidRDefault="001C5203"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Book"/>
                <w:color w:val="1D1D1B"/>
                <w:sz w:val="19"/>
                <w:szCs w:val="19"/>
                <w:lang w:eastAsia="en-US"/>
              </w:rPr>
            </w:pPr>
            <w:r>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Een met het team afgestemd doorlopend en samenhangend begeleidingsproces, waarin de student zich ontwikkelt tot een zelfsturend persoon, waarbij hij functioneert als burger en als (aspirant) werknemer. Hierbij werkt hij aan zijn beroepsprofiel, eventuele doorstroom naar het hoger onderwijs en het verwerven van loopbaancompetenties.</w:t>
            </w:r>
          </w:p>
          <w:p w14:paraId="0F8F3119" w14:textId="77777777" w:rsidR="001C5203" w:rsidRPr="00810177" w:rsidRDefault="001C5203"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hAnsi="Cera PRO" w:cs="Arial"/>
                <w:bCs/>
                <w:sz w:val="18"/>
                <w:szCs w:val="18"/>
              </w:rPr>
            </w:pPr>
          </w:p>
        </w:tc>
        <w:tc>
          <w:tcPr>
            <w:tcW w:w="995" w:type="dxa"/>
          </w:tcPr>
          <w:p w14:paraId="035B330C" w14:textId="77777777" w:rsidR="001C5203" w:rsidRPr="00810177" w:rsidRDefault="001C5203" w:rsidP="0063246D">
            <w:pPr>
              <w:jc w:val="center"/>
              <w:rPr>
                <w:rFonts w:ascii="Cera PRO" w:hAnsi="Cera PRO" w:cs="Arial"/>
                <w:b/>
                <w:sz w:val="18"/>
                <w:szCs w:val="18"/>
              </w:rPr>
            </w:pPr>
          </w:p>
        </w:tc>
        <w:tc>
          <w:tcPr>
            <w:tcW w:w="884" w:type="dxa"/>
          </w:tcPr>
          <w:p w14:paraId="5CC21838" w14:textId="77777777" w:rsidR="001C5203" w:rsidRPr="00810177" w:rsidRDefault="001C5203" w:rsidP="0063246D">
            <w:pPr>
              <w:jc w:val="center"/>
              <w:rPr>
                <w:rFonts w:ascii="Cera PRO" w:hAnsi="Cera PRO" w:cs="Arial"/>
                <w:b/>
                <w:sz w:val="18"/>
                <w:szCs w:val="18"/>
              </w:rPr>
            </w:pPr>
          </w:p>
        </w:tc>
        <w:tc>
          <w:tcPr>
            <w:tcW w:w="1097" w:type="dxa"/>
          </w:tcPr>
          <w:p w14:paraId="1D27F36A" w14:textId="77777777" w:rsidR="001C5203" w:rsidRPr="00810177" w:rsidRDefault="001C5203" w:rsidP="0063246D">
            <w:pPr>
              <w:jc w:val="center"/>
              <w:rPr>
                <w:rFonts w:ascii="Cera PRO" w:hAnsi="Cera PRO" w:cs="Arial"/>
                <w:b/>
                <w:sz w:val="18"/>
                <w:szCs w:val="18"/>
              </w:rPr>
            </w:pPr>
          </w:p>
        </w:tc>
        <w:tc>
          <w:tcPr>
            <w:tcW w:w="898" w:type="dxa"/>
          </w:tcPr>
          <w:p w14:paraId="20B1DF89" w14:textId="77777777" w:rsidR="001C5203" w:rsidRPr="00810177" w:rsidRDefault="001C5203" w:rsidP="0063246D">
            <w:pPr>
              <w:jc w:val="center"/>
              <w:rPr>
                <w:rFonts w:ascii="Cera PRO" w:hAnsi="Cera PRO" w:cs="Arial"/>
                <w:b/>
                <w:sz w:val="18"/>
                <w:szCs w:val="18"/>
              </w:rPr>
            </w:pPr>
          </w:p>
        </w:tc>
        <w:tc>
          <w:tcPr>
            <w:tcW w:w="898" w:type="dxa"/>
          </w:tcPr>
          <w:p w14:paraId="62D93CD2" w14:textId="77777777" w:rsidR="001C5203" w:rsidRPr="00810177" w:rsidRDefault="001C5203" w:rsidP="0063246D">
            <w:pPr>
              <w:jc w:val="center"/>
              <w:rPr>
                <w:rFonts w:ascii="Cera PRO" w:hAnsi="Cera PRO" w:cs="Arial"/>
                <w:b/>
                <w:sz w:val="18"/>
                <w:szCs w:val="18"/>
              </w:rPr>
            </w:pPr>
          </w:p>
        </w:tc>
        <w:tc>
          <w:tcPr>
            <w:tcW w:w="900" w:type="dxa"/>
          </w:tcPr>
          <w:p w14:paraId="42FF2B04" w14:textId="77777777" w:rsidR="001C5203" w:rsidRPr="00810177" w:rsidRDefault="001C5203" w:rsidP="0063246D">
            <w:pPr>
              <w:jc w:val="center"/>
              <w:rPr>
                <w:rFonts w:ascii="Cera PRO" w:hAnsi="Cera PRO" w:cs="Arial"/>
                <w:b/>
                <w:sz w:val="18"/>
                <w:szCs w:val="18"/>
              </w:rPr>
            </w:pPr>
          </w:p>
        </w:tc>
        <w:tc>
          <w:tcPr>
            <w:tcW w:w="1041" w:type="dxa"/>
          </w:tcPr>
          <w:p w14:paraId="5222136A" w14:textId="77777777" w:rsidR="001C5203" w:rsidRPr="00810177" w:rsidRDefault="001C5203" w:rsidP="0063246D">
            <w:pPr>
              <w:jc w:val="center"/>
              <w:rPr>
                <w:rFonts w:ascii="Cera PRO" w:hAnsi="Cera PRO" w:cs="Arial"/>
                <w:b/>
                <w:sz w:val="18"/>
                <w:szCs w:val="18"/>
              </w:rPr>
            </w:pPr>
          </w:p>
        </w:tc>
        <w:tc>
          <w:tcPr>
            <w:tcW w:w="1511" w:type="dxa"/>
          </w:tcPr>
          <w:p w14:paraId="004FB6FB" w14:textId="77777777" w:rsidR="001C5203" w:rsidRPr="00810177" w:rsidRDefault="001C5203" w:rsidP="0063246D">
            <w:pPr>
              <w:rPr>
                <w:rFonts w:ascii="Cera PRO" w:hAnsi="Cera PRO" w:cs="Arial"/>
                <w:b/>
                <w:sz w:val="18"/>
                <w:szCs w:val="18"/>
              </w:rPr>
            </w:pPr>
          </w:p>
        </w:tc>
      </w:tr>
      <w:tr w:rsidR="001C5203" w:rsidRPr="00810177" w14:paraId="7A71493F" w14:textId="77777777" w:rsidTr="0063246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227" w:type="dxa"/>
          </w:tcPr>
          <w:p w14:paraId="586BE21B" w14:textId="0D33DC26" w:rsidR="001C5203" w:rsidRDefault="001C5203"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Pr>
                <w:rFonts w:ascii="Cera PRO" w:eastAsiaTheme="minorHAnsi" w:hAnsi="Cera PRO" w:cs="FranklinGothic-Demi"/>
                <w:color w:val="96C21F"/>
                <w:sz w:val="19"/>
                <w:szCs w:val="19"/>
                <w:lang w:eastAsia="en-US"/>
              </w:rPr>
              <w:t>4.2</w:t>
            </w:r>
            <w:r>
              <w:rPr>
                <w:rFonts w:ascii="Cera PRO" w:eastAsiaTheme="minorHAnsi" w:hAnsi="Cera PRO" w:cs="FranklinGothic-Demi"/>
                <w:color w:val="96C21F"/>
                <w:sz w:val="19"/>
                <w:szCs w:val="19"/>
                <w:lang w:eastAsia="en-US"/>
              </w:rPr>
              <w:tab/>
            </w:r>
            <w:r w:rsidRPr="00950EE3">
              <w:rPr>
                <w:rFonts w:ascii="Cera PRO" w:eastAsiaTheme="minorHAnsi" w:hAnsi="Cera PRO" w:cs="FranklinGothic-Demi"/>
                <w:color w:val="1D1D1B"/>
                <w:sz w:val="19"/>
                <w:szCs w:val="19"/>
                <w:lang w:eastAsia="en-US"/>
              </w:rPr>
              <w:t>De docent</w:t>
            </w:r>
            <w:r w:rsidR="005D584C">
              <w:rPr>
                <w:rFonts w:ascii="Cera PRO" w:eastAsiaTheme="minorHAnsi" w:hAnsi="Cera PRO" w:cs="FranklinGothic-Demi"/>
                <w:color w:val="1D1D1B"/>
                <w:sz w:val="19"/>
                <w:szCs w:val="19"/>
                <w:lang w:eastAsia="en-US"/>
              </w:rPr>
              <w:t xml:space="preserve"> ondersteunt</w:t>
            </w:r>
            <w:r w:rsidRPr="00950EE3">
              <w:rPr>
                <w:rFonts w:ascii="Cera PRO" w:eastAsiaTheme="minorHAnsi" w:hAnsi="Cera PRO" w:cs="FranklinGothic-Demi"/>
                <w:color w:val="1D1D1B"/>
                <w:sz w:val="19"/>
                <w:szCs w:val="19"/>
                <w:lang w:eastAsia="en-US"/>
              </w:rPr>
              <w:t xml:space="preserve"> de student en stimuleert bij het reflecteren op zijn studievoortgang, beroeps- en loopbaanvaardigheden en zijn beroepsidentiteit. </w:t>
            </w:r>
          </w:p>
          <w:p w14:paraId="6EFE1556" w14:textId="77777777" w:rsidR="005D584C" w:rsidRDefault="001C5203"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Pr>
                <w:rFonts w:ascii="Cera PRO" w:eastAsiaTheme="minorHAnsi" w:hAnsi="Cera PRO" w:cs="FranklinGothic-Demi"/>
                <w:color w:val="1D1D1B"/>
                <w:sz w:val="19"/>
                <w:szCs w:val="19"/>
                <w:lang w:eastAsia="en-US"/>
              </w:rPr>
              <w:t xml:space="preserve">       </w:t>
            </w:r>
            <w:r w:rsidRPr="00804690">
              <w:rPr>
                <w:rFonts w:ascii="Cera PRO" w:eastAsiaTheme="minorHAnsi" w:hAnsi="Cera PRO" w:cs="FranklinGothic-Demi"/>
                <w:b/>
                <w:color w:val="1D1D1B"/>
                <w:sz w:val="19"/>
                <w:szCs w:val="19"/>
                <w:lang w:eastAsia="en-US"/>
              </w:rPr>
              <w:t>Resultaat:</w:t>
            </w:r>
            <w:r w:rsidRPr="00950EE3">
              <w:rPr>
                <w:rFonts w:ascii="Cera PRO" w:eastAsiaTheme="minorHAnsi" w:hAnsi="Cera PRO" w:cs="FranklinGothic-Demi"/>
                <w:color w:val="1D1D1B"/>
                <w:sz w:val="19"/>
                <w:szCs w:val="19"/>
                <w:lang w:eastAsia="en-US"/>
              </w:rPr>
              <w:t xml:space="preserve"> </w:t>
            </w:r>
          </w:p>
          <w:p w14:paraId="3DCE17D7" w14:textId="0200AD1E" w:rsidR="001C5203" w:rsidRPr="00950EE3" w:rsidRDefault="001C5203"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950EE3">
              <w:rPr>
                <w:rFonts w:ascii="Cera PRO" w:eastAsiaTheme="minorHAnsi" w:hAnsi="Cera PRO" w:cs="FranklinGothic-Book"/>
                <w:color w:val="1D1D1B"/>
                <w:sz w:val="19"/>
                <w:szCs w:val="19"/>
                <w:lang w:eastAsia="en-US"/>
              </w:rPr>
              <w:t>Een met het team afgestemd begeleidingsproces met</w:t>
            </w:r>
            <w:r>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vaste gespreksmomenten, waarbij de student kritisch naar zichzelf leert kijken en zijn mogelijkheden leert kennen</w:t>
            </w:r>
            <w:r>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in directe relatie tot zijn (nabije) toekomst in onderwijs en/of werkveld.</w:t>
            </w:r>
          </w:p>
          <w:p w14:paraId="26756F32" w14:textId="77777777" w:rsidR="001C5203" w:rsidRPr="00810177" w:rsidRDefault="001C5203" w:rsidP="0063246D">
            <w:pPr>
              <w:rPr>
                <w:rFonts w:ascii="Cera PRO" w:hAnsi="Cera PRO" w:cs="Arial"/>
                <w:bCs/>
                <w:sz w:val="18"/>
                <w:szCs w:val="18"/>
              </w:rPr>
            </w:pPr>
          </w:p>
        </w:tc>
        <w:tc>
          <w:tcPr>
            <w:tcW w:w="995" w:type="dxa"/>
          </w:tcPr>
          <w:p w14:paraId="02378DB6" w14:textId="77777777" w:rsidR="001C5203" w:rsidRPr="00810177" w:rsidRDefault="001C5203" w:rsidP="0063246D">
            <w:pPr>
              <w:rPr>
                <w:rFonts w:ascii="Cera PRO" w:hAnsi="Cera PRO" w:cs="Arial"/>
                <w:b/>
                <w:sz w:val="18"/>
                <w:szCs w:val="18"/>
              </w:rPr>
            </w:pPr>
          </w:p>
        </w:tc>
        <w:tc>
          <w:tcPr>
            <w:tcW w:w="884" w:type="dxa"/>
          </w:tcPr>
          <w:p w14:paraId="2844299A" w14:textId="77777777" w:rsidR="001C5203" w:rsidRPr="00810177" w:rsidRDefault="001C5203" w:rsidP="0063246D">
            <w:pPr>
              <w:jc w:val="center"/>
              <w:rPr>
                <w:rFonts w:ascii="Cera PRO" w:hAnsi="Cera PRO" w:cs="Arial"/>
                <w:b/>
                <w:sz w:val="18"/>
                <w:szCs w:val="18"/>
              </w:rPr>
            </w:pPr>
          </w:p>
        </w:tc>
        <w:tc>
          <w:tcPr>
            <w:tcW w:w="1097" w:type="dxa"/>
          </w:tcPr>
          <w:p w14:paraId="59FCD269" w14:textId="77777777" w:rsidR="001C5203" w:rsidRPr="00810177" w:rsidRDefault="001C5203" w:rsidP="0063246D">
            <w:pPr>
              <w:jc w:val="center"/>
              <w:rPr>
                <w:rFonts w:ascii="Cera PRO" w:hAnsi="Cera PRO" w:cs="Arial"/>
                <w:b/>
                <w:sz w:val="18"/>
                <w:szCs w:val="18"/>
              </w:rPr>
            </w:pPr>
          </w:p>
        </w:tc>
        <w:tc>
          <w:tcPr>
            <w:tcW w:w="898" w:type="dxa"/>
          </w:tcPr>
          <w:p w14:paraId="5320F257" w14:textId="77777777" w:rsidR="001C5203" w:rsidRPr="00810177" w:rsidRDefault="001C5203" w:rsidP="0063246D">
            <w:pPr>
              <w:jc w:val="center"/>
              <w:rPr>
                <w:rFonts w:ascii="Cera PRO" w:hAnsi="Cera PRO" w:cs="Arial"/>
                <w:b/>
                <w:sz w:val="18"/>
                <w:szCs w:val="18"/>
              </w:rPr>
            </w:pPr>
          </w:p>
        </w:tc>
        <w:tc>
          <w:tcPr>
            <w:tcW w:w="898" w:type="dxa"/>
          </w:tcPr>
          <w:p w14:paraId="31FDD889" w14:textId="77777777" w:rsidR="001C5203" w:rsidRPr="00810177" w:rsidRDefault="001C5203" w:rsidP="0063246D">
            <w:pPr>
              <w:jc w:val="center"/>
              <w:rPr>
                <w:rFonts w:ascii="Cera PRO" w:hAnsi="Cera PRO" w:cs="Arial"/>
                <w:b/>
                <w:sz w:val="18"/>
                <w:szCs w:val="18"/>
              </w:rPr>
            </w:pPr>
          </w:p>
        </w:tc>
        <w:tc>
          <w:tcPr>
            <w:tcW w:w="900" w:type="dxa"/>
          </w:tcPr>
          <w:p w14:paraId="7268CCF1" w14:textId="77777777" w:rsidR="001C5203" w:rsidRPr="00810177" w:rsidRDefault="001C5203" w:rsidP="0063246D">
            <w:pPr>
              <w:jc w:val="center"/>
              <w:rPr>
                <w:rFonts w:ascii="Cera PRO" w:hAnsi="Cera PRO" w:cs="Arial"/>
                <w:b/>
                <w:sz w:val="18"/>
                <w:szCs w:val="18"/>
              </w:rPr>
            </w:pPr>
          </w:p>
        </w:tc>
        <w:tc>
          <w:tcPr>
            <w:tcW w:w="1041" w:type="dxa"/>
          </w:tcPr>
          <w:p w14:paraId="398B3D33" w14:textId="77777777" w:rsidR="001C5203" w:rsidRPr="00810177" w:rsidRDefault="001C5203" w:rsidP="0063246D">
            <w:pPr>
              <w:jc w:val="center"/>
              <w:rPr>
                <w:rFonts w:ascii="Cera PRO" w:hAnsi="Cera PRO" w:cs="Arial"/>
                <w:b/>
                <w:sz w:val="18"/>
                <w:szCs w:val="18"/>
              </w:rPr>
            </w:pPr>
          </w:p>
        </w:tc>
        <w:tc>
          <w:tcPr>
            <w:tcW w:w="1511" w:type="dxa"/>
          </w:tcPr>
          <w:p w14:paraId="2DB7ACEA" w14:textId="77777777" w:rsidR="001C5203" w:rsidRPr="00810177" w:rsidRDefault="001C5203" w:rsidP="0063246D">
            <w:pPr>
              <w:rPr>
                <w:rFonts w:ascii="Cera PRO" w:hAnsi="Cera PRO" w:cs="Arial"/>
                <w:b/>
                <w:sz w:val="18"/>
                <w:szCs w:val="18"/>
              </w:rPr>
            </w:pPr>
          </w:p>
        </w:tc>
      </w:tr>
      <w:tr w:rsidR="001C5203" w:rsidRPr="00810177" w14:paraId="4FC05D07" w14:textId="77777777" w:rsidTr="0063246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227" w:type="dxa"/>
          </w:tcPr>
          <w:p w14:paraId="6713F796" w14:textId="7408F279" w:rsidR="001C5203" w:rsidRDefault="001C5203" w:rsidP="0063246D">
            <w:pPr>
              <w:ind w:left="401" w:hanging="401"/>
              <w:rPr>
                <w:rFonts w:ascii="Cera PRO" w:eastAsiaTheme="minorHAnsi" w:hAnsi="Cera PRO" w:cs="FranklinGothic-Demi"/>
                <w:color w:val="1D1D1B"/>
                <w:sz w:val="19"/>
                <w:szCs w:val="19"/>
                <w:lang w:eastAsia="en-US"/>
              </w:rPr>
            </w:pPr>
            <w:r>
              <w:rPr>
                <w:rFonts w:ascii="Cera PRO" w:eastAsiaTheme="minorHAnsi" w:hAnsi="Cera PRO" w:cs="FranklinGothic-Demi"/>
                <w:color w:val="96C21F"/>
                <w:sz w:val="19"/>
                <w:szCs w:val="19"/>
                <w:lang w:eastAsia="en-US"/>
              </w:rPr>
              <w:lastRenderedPageBreak/>
              <w:t>4.3</w:t>
            </w:r>
            <w:r>
              <w:rPr>
                <w:rFonts w:ascii="Cera PRO" w:eastAsiaTheme="minorHAnsi" w:hAnsi="Cera PRO" w:cs="FranklinGothic-Demi"/>
                <w:color w:val="96C21F"/>
                <w:sz w:val="19"/>
                <w:szCs w:val="19"/>
                <w:lang w:eastAsia="en-US"/>
              </w:rPr>
              <w:tab/>
            </w:r>
            <w:r w:rsidRPr="00950EE3">
              <w:rPr>
                <w:rFonts w:ascii="Cera PRO" w:eastAsiaTheme="minorHAnsi" w:hAnsi="Cera PRO" w:cs="FranklinGothic-Demi"/>
                <w:color w:val="1D1D1B"/>
                <w:sz w:val="19"/>
                <w:szCs w:val="19"/>
                <w:lang w:eastAsia="en-US"/>
              </w:rPr>
              <w:t xml:space="preserve">De docent </w:t>
            </w:r>
            <w:r w:rsidR="005D584C">
              <w:rPr>
                <w:rFonts w:ascii="Cera PRO" w:eastAsiaTheme="minorHAnsi" w:hAnsi="Cera PRO" w:cs="FranklinGothic-Demi"/>
                <w:color w:val="1D1D1B"/>
                <w:sz w:val="19"/>
                <w:szCs w:val="19"/>
                <w:lang w:eastAsia="en-US"/>
              </w:rPr>
              <w:t xml:space="preserve">begeleidt </w:t>
            </w:r>
            <w:r w:rsidRPr="00950EE3">
              <w:rPr>
                <w:rFonts w:ascii="Cera PRO" w:eastAsiaTheme="minorHAnsi" w:hAnsi="Cera PRO" w:cs="FranklinGothic-Demi"/>
                <w:color w:val="1D1D1B"/>
                <w:sz w:val="19"/>
                <w:szCs w:val="19"/>
                <w:lang w:eastAsia="en-US"/>
              </w:rPr>
              <w:t xml:space="preserve">de student in keuzes wat waar (school of praktijk) wanneer geleerd wordt (in afnemende sturing). </w:t>
            </w:r>
          </w:p>
          <w:p w14:paraId="040E1F85" w14:textId="3A5618F8" w:rsidR="001C5203" w:rsidRDefault="001C5203" w:rsidP="0063246D">
            <w:pPr>
              <w:ind w:left="401" w:hanging="401"/>
              <w:rPr>
                <w:rFonts w:ascii="Cera PRO" w:eastAsiaTheme="minorHAnsi" w:hAnsi="Cera PRO" w:cs="FranklinGothic-Book"/>
                <w:color w:val="1D1D1B"/>
                <w:sz w:val="19"/>
                <w:szCs w:val="19"/>
                <w:lang w:eastAsia="en-US"/>
              </w:rPr>
            </w:pPr>
            <w:r>
              <w:rPr>
                <w:rFonts w:ascii="Cera PRO" w:eastAsiaTheme="minorHAnsi" w:hAnsi="Cera PRO" w:cs="FranklinGothic-Demi"/>
                <w:color w:val="1D1D1B"/>
                <w:sz w:val="19"/>
                <w:szCs w:val="19"/>
                <w:lang w:eastAsia="en-US"/>
              </w:rPr>
              <w:t xml:space="preserve">       </w:t>
            </w:r>
            <w:r w:rsidRPr="00804690">
              <w:rPr>
                <w:rFonts w:ascii="Cera PRO" w:eastAsiaTheme="minorHAnsi" w:hAnsi="Cera PRO" w:cs="FranklinGothic-Demi"/>
                <w:b/>
                <w:color w:val="1D1D1B"/>
                <w:sz w:val="19"/>
                <w:szCs w:val="19"/>
                <w:lang w:eastAsia="en-US"/>
              </w:rPr>
              <w:t>Resultaat:</w:t>
            </w:r>
            <w:r w:rsidRPr="00950EE3">
              <w:rPr>
                <w:rFonts w:ascii="Cera PRO" w:eastAsiaTheme="minorHAnsi" w:hAnsi="Cera PRO" w:cs="FranklinGothic-Demi"/>
                <w:color w:val="1D1D1B"/>
                <w:sz w:val="19"/>
                <w:szCs w:val="19"/>
                <w:lang w:eastAsia="en-US"/>
              </w:rPr>
              <w:t xml:space="preserve"> </w:t>
            </w:r>
            <w:r w:rsidRPr="00950EE3">
              <w:rPr>
                <w:rFonts w:ascii="Cera PRO" w:eastAsiaTheme="minorHAnsi" w:hAnsi="Cera PRO" w:cs="FranklinGothic-Book"/>
                <w:color w:val="1D1D1B"/>
                <w:sz w:val="19"/>
                <w:szCs w:val="19"/>
                <w:lang w:eastAsia="en-US"/>
              </w:rPr>
              <w:t>Een met het team afgestemd begeleidingsproces waarin de student stap-voor-stap de samenhang leert zien tussen wat hij waar kan leren</w:t>
            </w:r>
            <w:r w:rsidR="005D584C">
              <w:rPr>
                <w:rFonts w:ascii="Cera PRO" w:eastAsiaTheme="minorHAnsi" w:hAnsi="Cera PRO" w:cs="FranklinGothic-Book"/>
                <w:color w:val="1D1D1B"/>
                <w:sz w:val="19"/>
                <w:szCs w:val="19"/>
                <w:lang w:eastAsia="en-US"/>
              </w:rPr>
              <w:t>.</w:t>
            </w:r>
          </w:p>
          <w:p w14:paraId="2CDBE59E" w14:textId="77777777" w:rsidR="001C5203" w:rsidRPr="00810177" w:rsidRDefault="001C5203" w:rsidP="0063246D">
            <w:pPr>
              <w:ind w:left="401" w:hanging="401"/>
              <w:rPr>
                <w:rFonts w:ascii="Cera PRO" w:hAnsi="Cera PRO" w:cs="Arial"/>
                <w:bCs/>
                <w:sz w:val="18"/>
                <w:szCs w:val="18"/>
              </w:rPr>
            </w:pPr>
          </w:p>
        </w:tc>
        <w:tc>
          <w:tcPr>
            <w:tcW w:w="995" w:type="dxa"/>
          </w:tcPr>
          <w:p w14:paraId="0B04B000" w14:textId="77777777" w:rsidR="001C5203" w:rsidRPr="00810177" w:rsidRDefault="001C5203" w:rsidP="0063246D">
            <w:pPr>
              <w:rPr>
                <w:rFonts w:ascii="Cera PRO" w:hAnsi="Cera PRO" w:cs="Arial"/>
                <w:b/>
                <w:sz w:val="18"/>
                <w:szCs w:val="18"/>
              </w:rPr>
            </w:pPr>
          </w:p>
        </w:tc>
        <w:tc>
          <w:tcPr>
            <w:tcW w:w="884" w:type="dxa"/>
          </w:tcPr>
          <w:p w14:paraId="4DE09C0F" w14:textId="77777777" w:rsidR="001C5203" w:rsidRPr="00810177" w:rsidRDefault="001C5203" w:rsidP="0063246D">
            <w:pPr>
              <w:jc w:val="center"/>
              <w:rPr>
                <w:rFonts w:ascii="Cera PRO" w:hAnsi="Cera PRO" w:cs="Arial"/>
                <w:b/>
                <w:sz w:val="18"/>
                <w:szCs w:val="18"/>
              </w:rPr>
            </w:pPr>
          </w:p>
        </w:tc>
        <w:tc>
          <w:tcPr>
            <w:tcW w:w="1097" w:type="dxa"/>
          </w:tcPr>
          <w:p w14:paraId="3CCFBDCC" w14:textId="77777777" w:rsidR="001C5203" w:rsidRPr="00810177" w:rsidRDefault="001C5203" w:rsidP="0063246D">
            <w:pPr>
              <w:jc w:val="center"/>
              <w:rPr>
                <w:rFonts w:ascii="Cera PRO" w:hAnsi="Cera PRO" w:cs="Arial"/>
                <w:b/>
                <w:sz w:val="18"/>
                <w:szCs w:val="18"/>
              </w:rPr>
            </w:pPr>
          </w:p>
        </w:tc>
        <w:tc>
          <w:tcPr>
            <w:tcW w:w="898" w:type="dxa"/>
          </w:tcPr>
          <w:p w14:paraId="08B1067E" w14:textId="77777777" w:rsidR="001C5203" w:rsidRPr="00810177" w:rsidRDefault="001C5203" w:rsidP="0063246D">
            <w:pPr>
              <w:jc w:val="center"/>
              <w:rPr>
                <w:rFonts w:ascii="Cera PRO" w:hAnsi="Cera PRO" w:cs="Arial"/>
                <w:b/>
                <w:sz w:val="18"/>
                <w:szCs w:val="18"/>
              </w:rPr>
            </w:pPr>
          </w:p>
        </w:tc>
        <w:tc>
          <w:tcPr>
            <w:tcW w:w="898" w:type="dxa"/>
          </w:tcPr>
          <w:p w14:paraId="0A52B8EA" w14:textId="77777777" w:rsidR="001C5203" w:rsidRPr="00810177" w:rsidRDefault="001C5203" w:rsidP="0063246D">
            <w:pPr>
              <w:jc w:val="center"/>
              <w:rPr>
                <w:rFonts w:ascii="Cera PRO" w:hAnsi="Cera PRO" w:cs="Arial"/>
                <w:b/>
                <w:sz w:val="18"/>
                <w:szCs w:val="18"/>
              </w:rPr>
            </w:pPr>
          </w:p>
        </w:tc>
        <w:tc>
          <w:tcPr>
            <w:tcW w:w="900" w:type="dxa"/>
          </w:tcPr>
          <w:p w14:paraId="228C91C5" w14:textId="77777777" w:rsidR="001C5203" w:rsidRPr="00810177" w:rsidRDefault="001C5203" w:rsidP="0063246D">
            <w:pPr>
              <w:jc w:val="center"/>
              <w:rPr>
                <w:rFonts w:ascii="Cera PRO" w:hAnsi="Cera PRO" w:cs="Arial"/>
                <w:b/>
                <w:sz w:val="18"/>
                <w:szCs w:val="18"/>
              </w:rPr>
            </w:pPr>
          </w:p>
        </w:tc>
        <w:tc>
          <w:tcPr>
            <w:tcW w:w="1041" w:type="dxa"/>
          </w:tcPr>
          <w:p w14:paraId="05C10537" w14:textId="77777777" w:rsidR="001C5203" w:rsidRPr="00810177" w:rsidRDefault="001C5203" w:rsidP="0063246D">
            <w:pPr>
              <w:jc w:val="center"/>
              <w:rPr>
                <w:rFonts w:ascii="Cera PRO" w:hAnsi="Cera PRO" w:cs="Arial"/>
                <w:b/>
                <w:sz w:val="18"/>
                <w:szCs w:val="18"/>
              </w:rPr>
            </w:pPr>
          </w:p>
        </w:tc>
        <w:tc>
          <w:tcPr>
            <w:tcW w:w="1511" w:type="dxa"/>
          </w:tcPr>
          <w:p w14:paraId="58F1CFDE" w14:textId="77777777" w:rsidR="001C5203" w:rsidRPr="00810177" w:rsidRDefault="001C5203" w:rsidP="0063246D">
            <w:pPr>
              <w:rPr>
                <w:rFonts w:ascii="Cera PRO" w:hAnsi="Cera PRO" w:cs="Arial"/>
                <w:b/>
                <w:sz w:val="18"/>
                <w:szCs w:val="18"/>
              </w:rPr>
            </w:pPr>
          </w:p>
        </w:tc>
      </w:tr>
      <w:tr w:rsidR="001C5203" w:rsidRPr="00810177" w14:paraId="78A280A3" w14:textId="77777777" w:rsidTr="0063246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227" w:type="dxa"/>
            <w:tcBorders>
              <w:bottom w:val="single" w:sz="4" w:space="0" w:color="auto"/>
            </w:tcBorders>
          </w:tcPr>
          <w:p w14:paraId="21BDA62B" w14:textId="309B0301" w:rsidR="001C5203" w:rsidRDefault="001C5203"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Pr>
                <w:rFonts w:ascii="Cera PRO" w:eastAsiaTheme="minorHAnsi" w:hAnsi="Cera PRO" w:cs="FranklinGothic-Demi"/>
                <w:color w:val="96C21F"/>
                <w:sz w:val="19"/>
                <w:szCs w:val="19"/>
                <w:lang w:eastAsia="en-US"/>
              </w:rPr>
              <w:t>4.4</w:t>
            </w:r>
            <w:r>
              <w:rPr>
                <w:rFonts w:ascii="Cera PRO" w:eastAsiaTheme="minorHAnsi" w:hAnsi="Cera PRO" w:cs="FranklinGothic-Demi"/>
                <w:color w:val="96C21F"/>
                <w:sz w:val="19"/>
                <w:szCs w:val="19"/>
                <w:lang w:eastAsia="en-US"/>
              </w:rPr>
              <w:tab/>
            </w:r>
            <w:r w:rsidRPr="00950EE3">
              <w:rPr>
                <w:rFonts w:ascii="Cera PRO" w:eastAsiaTheme="minorHAnsi" w:hAnsi="Cera PRO" w:cs="FranklinGothic-Demi"/>
                <w:color w:val="1D1D1B"/>
                <w:sz w:val="19"/>
                <w:szCs w:val="19"/>
                <w:lang w:eastAsia="en-US"/>
              </w:rPr>
              <w:t>De docent</w:t>
            </w:r>
            <w:r w:rsidR="005D584C">
              <w:rPr>
                <w:rFonts w:ascii="Cera PRO" w:eastAsiaTheme="minorHAnsi" w:hAnsi="Cera PRO" w:cs="FranklinGothic-Demi"/>
                <w:color w:val="1D1D1B"/>
                <w:sz w:val="19"/>
                <w:szCs w:val="19"/>
                <w:lang w:eastAsia="en-US"/>
              </w:rPr>
              <w:t xml:space="preserve"> brengt </w:t>
            </w:r>
            <w:r w:rsidRPr="00950EE3">
              <w:rPr>
                <w:rFonts w:ascii="Cera PRO" w:eastAsiaTheme="minorHAnsi" w:hAnsi="Cera PRO" w:cs="FranklinGothic-Demi"/>
                <w:color w:val="1D1D1B"/>
                <w:sz w:val="19"/>
                <w:szCs w:val="19"/>
                <w:lang w:eastAsia="en-US"/>
              </w:rPr>
              <w:t xml:space="preserve"> met de student gedurende het leerproces de voortgang in beeld brengt en </w:t>
            </w:r>
            <w:r w:rsidR="005D584C">
              <w:rPr>
                <w:rFonts w:ascii="Cera PRO" w:eastAsiaTheme="minorHAnsi" w:hAnsi="Cera PRO" w:cs="FranklinGothic-Demi"/>
                <w:color w:val="1D1D1B"/>
                <w:sz w:val="19"/>
                <w:szCs w:val="19"/>
                <w:lang w:eastAsia="en-US"/>
              </w:rPr>
              <w:t xml:space="preserve">ondersteunt </w:t>
            </w:r>
            <w:r w:rsidRPr="00950EE3">
              <w:rPr>
                <w:rFonts w:ascii="Cera PRO" w:eastAsiaTheme="minorHAnsi" w:hAnsi="Cera PRO" w:cs="FranklinGothic-Demi"/>
                <w:color w:val="1D1D1B"/>
                <w:sz w:val="19"/>
                <w:szCs w:val="19"/>
                <w:lang w:eastAsia="en-US"/>
              </w:rPr>
              <w:t>de student in het opbouwen van een portfolio.</w:t>
            </w:r>
          </w:p>
          <w:p w14:paraId="039C842F" w14:textId="77777777" w:rsidR="001C5203" w:rsidRPr="00950EE3" w:rsidRDefault="001C5203"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Pr>
                <w:rFonts w:ascii="Cera PRO" w:eastAsiaTheme="minorHAnsi" w:hAnsi="Cera PRO" w:cs="FranklinGothic-Demi"/>
                <w:color w:val="1D1D1B"/>
                <w:sz w:val="19"/>
                <w:szCs w:val="19"/>
                <w:lang w:eastAsia="en-US"/>
              </w:rPr>
              <w:t xml:space="preserve">      </w:t>
            </w:r>
            <w:r w:rsidRPr="00950EE3">
              <w:rPr>
                <w:rFonts w:ascii="Cera PRO" w:eastAsiaTheme="minorHAnsi" w:hAnsi="Cera PRO" w:cs="FranklinGothic-Demi"/>
                <w:color w:val="1D1D1B"/>
                <w:sz w:val="19"/>
                <w:szCs w:val="19"/>
                <w:lang w:eastAsia="en-US"/>
              </w:rPr>
              <w:t xml:space="preserve"> </w:t>
            </w:r>
            <w:r w:rsidRPr="00804690">
              <w:rPr>
                <w:rFonts w:ascii="Cera PRO" w:eastAsiaTheme="minorHAnsi" w:hAnsi="Cera PRO" w:cs="FranklinGothic-Demi"/>
                <w:b/>
                <w:color w:val="1D1D1B"/>
                <w:sz w:val="19"/>
                <w:szCs w:val="19"/>
                <w:lang w:eastAsia="en-US"/>
              </w:rPr>
              <w:t>Resultaat:</w:t>
            </w:r>
            <w:r w:rsidRPr="00950EE3">
              <w:rPr>
                <w:rFonts w:ascii="Cera PRO" w:eastAsiaTheme="minorHAnsi" w:hAnsi="Cera PRO" w:cs="FranklinGothic-Demi"/>
                <w:color w:val="1D1D1B"/>
                <w:sz w:val="19"/>
                <w:szCs w:val="19"/>
                <w:lang w:eastAsia="en-US"/>
              </w:rPr>
              <w:t xml:space="preserve"> </w:t>
            </w:r>
            <w:r w:rsidRPr="00950EE3">
              <w:rPr>
                <w:rFonts w:ascii="Cera PRO" w:eastAsiaTheme="minorHAnsi" w:hAnsi="Cera PRO" w:cs="FranklinGothic-Book"/>
                <w:color w:val="1D1D1B"/>
                <w:sz w:val="19"/>
                <w:szCs w:val="19"/>
                <w:lang w:eastAsia="en-US"/>
              </w:rPr>
              <w:t>Een met het team afgestemde systematiek voor het vastleggen</w:t>
            </w:r>
            <w:r>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van de studievoortgang. De student, de loopbaanbegeleider en examinatoren/</w:t>
            </w:r>
            <w:r>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assessoren kunnen deze systematiek gebruiken.</w:t>
            </w:r>
          </w:p>
          <w:p w14:paraId="2687BA45" w14:textId="77777777" w:rsidR="001C5203" w:rsidRPr="00810177" w:rsidRDefault="001C5203" w:rsidP="0063246D">
            <w:pPr>
              <w:rPr>
                <w:rFonts w:ascii="Cera PRO" w:hAnsi="Cera PRO" w:cs="Arial"/>
                <w:sz w:val="18"/>
                <w:szCs w:val="18"/>
              </w:rPr>
            </w:pPr>
          </w:p>
        </w:tc>
        <w:tc>
          <w:tcPr>
            <w:tcW w:w="995" w:type="dxa"/>
          </w:tcPr>
          <w:p w14:paraId="4001AF93" w14:textId="77777777" w:rsidR="001C5203" w:rsidRPr="00810177" w:rsidRDefault="001C5203" w:rsidP="0063246D">
            <w:pPr>
              <w:rPr>
                <w:rFonts w:ascii="Cera PRO" w:hAnsi="Cera PRO" w:cs="Arial"/>
                <w:b/>
                <w:sz w:val="18"/>
                <w:szCs w:val="18"/>
              </w:rPr>
            </w:pPr>
          </w:p>
        </w:tc>
        <w:tc>
          <w:tcPr>
            <w:tcW w:w="884" w:type="dxa"/>
          </w:tcPr>
          <w:p w14:paraId="1BB97152" w14:textId="77777777" w:rsidR="001C5203" w:rsidRPr="00810177" w:rsidRDefault="001C5203" w:rsidP="0063246D">
            <w:pPr>
              <w:jc w:val="center"/>
              <w:rPr>
                <w:rFonts w:ascii="Cera PRO" w:hAnsi="Cera PRO" w:cs="Arial"/>
                <w:b/>
                <w:sz w:val="18"/>
                <w:szCs w:val="18"/>
              </w:rPr>
            </w:pPr>
          </w:p>
        </w:tc>
        <w:tc>
          <w:tcPr>
            <w:tcW w:w="1097" w:type="dxa"/>
          </w:tcPr>
          <w:p w14:paraId="343D253D" w14:textId="77777777" w:rsidR="001C5203" w:rsidRPr="00810177" w:rsidRDefault="001C5203" w:rsidP="0063246D">
            <w:pPr>
              <w:jc w:val="center"/>
              <w:rPr>
                <w:rFonts w:ascii="Cera PRO" w:hAnsi="Cera PRO" w:cs="Arial"/>
                <w:b/>
                <w:sz w:val="18"/>
                <w:szCs w:val="18"/>
              </w:rPr>
            </w:pPr>
          </w:p>
        </w:tc>
        <w:tc>
          <w:tcPr>
            <w:tcW w:w="898" w:type="dxa"/>
          </w:tcPr>
          <w:p w14:paraId="28CA75D2" w14:textId="77777777" w:rsidR="001C5203" w:rsidRPr="00810177" w:rsidRDefault="001C5203" w:rsidP="0063246D">
            <w:pPr>
              <w:jc w:val="center"/>
              <w:rPr>
                <w:rFonts w:ascii="Cera PRO" w:hAnsi="Cera PRO" w:cs="Arial"/>
                <w:b/>
                <w:sz w:val="18"/>
                <w:szCs w:val="18"/>
              </w:rPr>
            </w:pPr>
          </w:p>
        </w:tc>
        <w:tc>
          <w:tcPr>
            <w:tcW w:w="898" w:type="dxa"/>
          </w:tcPr>
          <w:p w14:paraId="7A16B8E6" w14:textId="77777777" w:rsidR="001C5203" w:rsidRPr="00810177" w:rsidRDefault="001C5203" w:rsidP="0063246D">
            <w:pPr>
              <w:jc w:val="center"/>
              <w:rPr>
                <w:rFonts w:ascii="Cera PRO" w:hAnsi="Cera PRO" w:cs="Arial"/>
                <w:b/>
                <w:sz w:val="18"/>
                <w:szCs w:val="18"/>
              </w:rPr>
            </w:pPr>
          </w:p>
        </w:tc>
        <w:tc>
          <w:tcPr>
            <w:tcW w:w="900" w:type="dxa"/>
          </w:tcPr>
          <w:p w14:paraId="54C057EC" w14:textId="77777777" w:rsidR="001C5203" w:rsidRPr="00810177" w:rsidRDefault="001C5203" w:rsidP="0063246D">
            <w:pPr>
              <w:jc w:val="center"/>
              <w:rPr>
                <w:rFonts w:ascii="Cera PRO" w:hAnsi="Cera PRO" w:cs="Arial"/>
                <w:b/>
                <w:sz w:val="18"/>
                <w:szCs w:val="18"/>
              </w:rPr>
            </w:pPr>
          </w:p>
        </w:tc>
        <w:tc>
          <w:tcPr>
            <w:tcW w:w="1041" w:type="dxa"/>
          </w:tcPr>
          <w:p w14:paraId="71F9E90D" w14:textId="77777777" w:rsidR="001C5203" w:rsidRPr="00810177" w:rsidRDefault="001C5203" w:rsidP="0063246D">
            <w:pPr>
              <w:jc w:val="center"/>
              <w:rPr>
                <w:rFonts w:ascii="Cera PRO" w:hAnsi="Cera PRO" w:cs="Arial"/>
                <w:b/>
                <w:sz w:val="18"/>
                <w:szCs w:val="18"/>
              </w:rPr>
            </w:pPr>
          </w:p>
        </w:tc>
        <w:tc>
          <w:tcPr>
            <w:tcW w:w="1511" w:type="dxa"/>
          </w:tcPr>
          <w:p w14:paraId="1B6E7C47" w14:textId="77777777" w:rsidR="001C5203" w:rsidRPr="00810177" w:rsidRDefault="001C5203" w:rsidP="0063246D">
            <w:pPr>
              <w:rPr>
                <w:rFonts w:ascii="Cera PRO" w:hAnsi="Cera PRO" w:cs="Arial"/>
                <w:b/>
                <w:sz w:val="18"/>
                <w:szCs w:val="18"/>
              </w:rPr>
            </w:pPr>
          </w:p>
        </w:tc>
      </w:tr>
      <w:tr w:rsidR="001C5203" w:rsidRPr="00810177" w14:paraId="0F2DC2C4" w14:textId="77777777" w:rsidTr="0063246D">
        <w:tc>
          <w:tcPr>
            <w:tcW w:w="7227" w:type="dxa"/>
            <w:tcBorders>
              <w:top w:val="single" w:sz="4" w:space="0" w:color="auto"/>
              <w:left w:val="single" w:sz="4" w:space="0" w:color="auto"/>
              <w:bottom w:val="single" w:sz="4" w:space="0" w:color="auto"/>
              <w:right w:val="single" w:sz="4" w:space="0" w:color="auto"/>
            </w:tcBorders>
            <w:shd w:val="clear" w:color="auto" w:fill="auto"/>
          </w:tcPr>
          <w:p w14:paraId="0D2DED0C" w14:textId="555B2F6F" w:rsidR="001C5203" w:rsidRDefault="001C5203"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Pr>
                <w:rFonts w:ascii="Cera PRO" w:eastAsiaTheme="minorHAnsi" w:hAnsi="Cera PRO" w:cs="FranklinGothic-Demi"/>
                <w:color w:val="96C21F"/>
                <w:sz w:val="19"/>
                <w:szCs w:val="19"/>
                <w:lang w:eastAsia="en-US"/>
              </w:rPr>
              <w:t>4.5</w:t>
            </w:r>
            <w:r>
              <w:rPr>
                <w:rFonts w:ascii="Cera PRO" w:eastAsiaTheme="minorHAnsi" w:hAnsi="Cera PRO" w:cs="FranklinGothic-Demi"/>
                <w:color w:val="96C21F"/>
                <w:sz w:val="19"/>
                <w:szCs w:val="19"/>
                <w:lang w:eastAsia="en-US"/>
              </w:rPr>
              <w:tab/>
            </w:r>
            <w:r w:rsidRPr="00950EE3">
              <w:rPr>
                <w:rFonts w:ascii="Cera PRO" w:eastAsiaTheme="minorHAnsi" w:hAnsi="Cera PRO" w:cs="FranklinGothic-Demi"/>
                <w:color w:val="1D1D1B"/>
                <w:sz w:val="19"/>
                <w:szCs w:val="19"/>
                <w:lang w:eastAsia="en-US"/>
              </w:rPr>
              <w:t>De docent</w:t>
            </w:r>
            <w:r w:rsidR="005D584C">
              <w:rPr>
                <w:rFonts w:ascii="Cera PRO" w:eastAsiaTheme="minorHAnsi" w:hAnsi="Cera PRO" w:cs="FranklinGothic-Demi"/>
                <w:color w:val="1D1D1B"/>
                <w:sz w:val="19"/>
                <w:szCs w:val="19"/>
                <w:lang w:eastAsia="en-US"/>
              </w:rPr>
              <w:t xml:space="preserve"> onderhoudt</w:t>
            </w:r>
            <w:r w:rsidRPr="00950EE3">
              <w:rPr>
                <w:rFonts w:ascii="Cera PRO" w:eastAsiaTheme="minorHAnsi" w:hAnsi="Cera PRO" w:cs="FranklinGothic-Demi"/>
                <w:color w:val="1D1D1B"/>
                <w:sz w:val="19"/>
                <w:szCs w:val="19"/>
                <w:lang w:eastAsia="en-US"/>
              </w:rPr>
              <w:t xml:space="preserve"> contacten met alle functionarissen (binnen en buiten de school) die bij het leerproces van de student een rol spelen (inclusief netwerken). </w:t>
            </w:r>
          </w:p>
          <w:p w14:paraId="35EB9457" w14:textId="77777777" w:rsidR="001C5203" w:rsidRPr="00950EE3" w:rsidRDefault="001C5203"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Pr>
                <w:rFonts w:ascii="Cera PRO" w:eastAsiaTheme="minorHAnsi" w:hAnsi="Cera PRO" w:cs="FranklinGothic-Demi"/>
                <w:color w:val="1D1D1B"/>
                <w:sz w:val="19"/>
                <w:szCs w:val="19"/>
                <w:lang w:eastAsia="en-US"/>
              </w:rPr>
              <w:t xml:space="preserve">        </w:t>
            </w:r>
            <w:r w:rsidRPr="00804690">
              <w:rPr>
                <w:rFonts w:ascii="Cera PRO" w:eastAsiaTheme="minorHAnsi" w:hAnsi="Cera PRO" w:cs="FranklinGothic-Demi"/>
                <w:b/>
                <w:color w:val="1D1D1B"/>
                <w:sz w:val="19"/>
                <w:szCs w:val="19"/>
                <w:lang w:eastAsia="en-US"/>
              </w:rPr>
              <w:t>Resultaat:</w:t>
            </w:r>
            <w:r w:rsidRPr="00950EE3">
              <w:rPr>
                <w:rFonts w:ascii="Cera PRO" w:eastAsiaTheme="minorHAnsi" w:hAnsi="Cera PRO" w:cs="FranklinGothic-Demi"/>
                <w:color w:val="1D1D1B"/>
                <w:sz w:val="19"/>
                <w:szCs w:val="19"/>
                <w:lang w:eastAsia="en-US"/>
              </w:rPr>
              <w:t xml:space="preserve"> </w:t>
            </w:r>
            <w:r w:rsidRPr="00950EE3">
              <w:rPr>
                <w:rFonts w:ascii="Cera PRO" w:eastAsiaTheme="minorHAnsi" w:hAnsi="Cera PRO" w:cs="FranklinGothic-Book"/>
                <w:color w:val="1D1D1B"/>
                <w:sz w:val="19"/>
                <w:szCs w:val="19"/>
                <w:lang w:eastAsia="en-US"/>
              </w:rPr>
              <w:t>Een systeem waarin de contacten met anderen worden vastgelegd: wie communiceert met wie over het leerproces van studenten en hoe wordt er teruggekoppeld?</w:t>
            </w:r>
          </w:p>
          <w:p w14:paraId="29A6A32D" w14:textId="77777777" w:rsidR="001C5203" w:rsidRPr="00810177" w:rsidRDefault="001C5203" w:rsidP="0063246D">
            <w:pPr>
              <w:rPr>
                <w:rFonts w:ascii="Cera PRO" w:hAnsi="Cera PRO" w:cs="Arial"/>
                <w:bCs/>
                <w:sz w:val="18"/>
                <w:szCs w:val="18"/>
              </w:rPr>
            </w:pPr>
          </w:p>
        </w:tc>
        <w:tc>
          <w:tcPr>
            <w:tcW w:w="995" w:type="dxa"/>
            <w:tcBorders>
              <w:top w:val="single" w:sz="4" w:space="0" w:color="auto"/>
              <w:left w:val="single" w:sz="4" w:space="0" w:color="auto"/>
              <w:bottom w:val="single" w:sz="4" w:space="0" w:color="auto"/>
              <w:right w:val="single" w:sz="4" w:space="0" w:color="auto"/>
            </w:tcBorders>
            <w:shd w:val="clear" w:color="auto" w:fill="auto"/>
          </w:tcPr>
          <w:p w14:paraId="78CEB974" w14:textId="77777777" w:rsidR="001C5203" w:rsidRPr="00810177" w:rsidRDefault="001C5203" w:rsidP="0063246D">
            <w:pPr>
              <w:rPr>
                <w:rFonts w:ascii="Cera PRO" w:hAnsi="Cera PRO" w:cs="Arial"/>
                <w:b/>
                <w:sz w:val="18"/>
                <w:szCs w:val="18"/>
              </w:rPr>
            </w:pPr>
          </w:p>
        </w:tc>
        <w:tc>
          <w:tcPr>
            <w:tcW w:w="884" w:type="dxa"/>
            <w:tcBorders>
              <w:top w:val="single" w:sz="4" w:space="0" w:color="auto"/>
              <w:left w:val="single" w:sz="4" w:space="0" w:color="auto"/>
              <w:bottom w:val="single" w:sz="4" w:space="0" w:color="auto"/>
              <w:right w:val="single" w:sz="4" w:space="0" w:color="auto"/>
            </w:tcBorders>
            <w:shd w:val="clear" w:color="auto" w:fill="auto"/>
          </w:tcPr>
          <w:p w14:paraId="2DAD9B9E" w14:textId="77777777" w:rsidR="001C5203" w:rsidRPr="00810177" w:rsidRDefault="001C5203" w:rsidP="0063246D">
            <w:pPr>
              <w:jc w:val="center"/>
              <w:rPr>
                <w:rFonts w:ascii="Cera PRO" w:hAnsi="Cera PRO" w:cs="Arial"/>
                <w:b/>
                <w:sz w:val="18"/>
                <w:szCs w:val="18"/>
              </w:rPr>
            </w:pPr>
          </w:p>
        </w:tc>
        <w:tc>
          <w:tcPr>
            <w:tcW w:w="1097" w:type="dxa"/>
            <w:tcBorders>
              <w:top w:val="single" w:sz="4" w:space="0" w:color="auto"/>
              <w:left w:val="single" w:sz="4" w:space="0" w:color="auto"/>
              <w:bottom w:val="single" w:sz="4" w:space="0" w:color="auto"/>
              <w:right w:val="single" w:sz="4" w:space="0" w:color="auto"/>
            </w:tcBorders>
            <w:shd w:val="clear" w:color="auto" w:fill="auto"/>
          </w:tcPr>
          <w:p w14:paraId="7837B544" w14:textId="77777777" w:rsidR="001C5203" w:rsidRPr="00810177" w:rsidRDefault="001C5203" w:rsidP="0063246D">
            <w:pPr>
              <w:jc w:val="center"/>
              <w:rPr>
                <w:rFonts w:ascii="Cera PRO" w:hAnsi="Cera PRO" w:cs="Arial"/>
                <w:b/>
                <w:sz w:val="18"/>
                <w:szCs w:val="18"/>
              </w:rPr>
            </w:pPr>
          </w:p>
        </w:tc>
        <w:tc>
          <w:tcPr>
            <w:tcW w:w="898" w:type="dxa"/>
            <w:tcBorders>
              <w:top w:val="single" w:sz="4" w:space="0" w:color="auto"/>
              <w:left w:val="single" w:sz="4" w:space="0" w:color="auto"/>
              <w:bottom w:val="single" w:sz="4" w:space="0" w:color="auto"/>
              <w:right w:val="single" w:sz="4" w:space="0" w:color="auto"/>
            </w:tcBorders>
            <w:shd w:val="clear" w:color="auto" w:fill="auto"/>
          </w:tcPr>
          <w:p w14:paraId="0C31ECBD" w14:textId="77777777" w:rsidR="001C5203" w:rsidRPr="00810177" w:rsidRDefault="001C5203" w:rsidP="0063246D">
            <w:pPr>
              <w:jc w:val="center"/>
              <w:rPr>
                <w:rFonts w:ascii="Cera PRO" w:hAnsi="Cera PRO" w:cs="Arial"/>
                <w:b/>
                <w:sz w:val="18"/>
                <w:szCs w:val="18"/>
              </w:rPr>
            </w:pPr>
          </w:p>
        </w:tc>
        <w:tc>
          <w:tcPr>
            <w:tcW w:w="898" w:type="dxa"/>
            <w:tcBorders>
              <w:top w:val="single" w:sz="4" w:space="0" w:color="auto"/>
              <w:left w:val="single" w:sz="4" w:space="0" w:color="auto"/>
              <w:bottom w:val="single" w:sz="4" w:space="0" w:color="auto"/>
              <w:right w:val="single" w:sz="4" w:space="0" w:color="auto"/>
            </w:tcBorders>
            <w:shd w:val="clear" w:color="auto" w:fill="auto"/>
          </w:tcPr>
          <w:p w14:paraId="7253CC06" w14:textId="77777777" w:rsidR="001C5203" w:rsidRPr="00810177" w:rsidRDefault="001C5203" w:rsidP="0063246D">
            <w:pPr>
              <w:jc w:val="center"/>
              <w:rPr>
                <w:rFonts w:ascii="Cera PRO" w:hAnsi="Cera PRO" w:cs="Arial"/>
                <w:b/>
                <w:sz w:val="18"/>
                <w:szCs w:val="18"/>
              </w:rPr>
            </w:pPr>
          </w:p>
        </w:tc>
        <w:tc>
          <w:tcPr>
            <w:tcW w:w="900" w:type="dxa"/>
            <w:tcBorders>
              <w:top w:val="single" w:sz="4" w:space="0" w:color="auto"/>
              <w:left w:val="single" w:sz="4" w:space="0" w:color="auto"/>
              <w:bottom w:val="single" w:sz="4" w:space="0" w:color="auto"/>
              <w:right w:val="single" w:sz="4" w:space="0" w:color="auto"/>
            </w:tcBorders>
            <w:shd w:val="clear" w:color="auto" w:fill="auto"/>
          </w:tcPr>
          <w:p w14:paraId="13C6F952" w14:textId="77777777" w:rsidR="001C5203" w:rsidRPr="00810177" w:rsidRDefault="001C5203" w:rsidP="0063246D">
            <w:pPr>
              <w:jc w:val="center"/>
              <w:rPr>
                <w:rFonts w:ascii="Cera PRO" w:hAnsi="Cera PRO" w:cs="Arial"/>
                <w:b/>
                <w:sz w:val="18"/>
                <w:szCs w:val="18"/>
              </w:rPr>
            </w:pPr>
          </w:p>
        </w:tc>
        <w:tc>
          <w:tcPr>
            <w:tcW w:w="1041" w:type="dxa"/>
            <w:tcBorders>
              <w:top w:val="single" w:sz="4" w:space="0" w:color="auto"/>
              <w:left w:val="single" w:sz="4" w:space="0" w:color="auto"/>
              <w:bottom w:val="single" w:sz="4" w:space="0" w:color="auto"/>
              <w:right w:val="single" w:sz="4" w:space="0" w:color="auto"/>
            </w:tcBorders>
            <w:shd w:val="clear" w:color="auto" w:fill="auto"/>
          </w:tcPr>
          <w:p w14:paraId="53576B12" w14:textId="77777777" w:rsidR="001C5203" w:rsidRPr="00810177" w:rsidRDefault="001C5203" w:rsidP="0063246D">
            <w:pPr>
              <w:jc w:val="center"/>
              <w:rPr>
                <w:rFonts w:ascii="Cera PRO" w:hAnsi="Cera PRO" w:cs="Arial"/>
                <w:b/>
                <w:sz w:val="18"/>
                <w:szCs w:val="18"/>
              </w:rPr>
            </w:pPr>
          </w:p>
        </w:tc>
        <w:tc>
          <w:tcPr>
            <w:tcW w:w="1511" w:type="dxa"/>
            <w:tcBorders>
              <w:top w:val="single" w:sz="4" w:space="0" w:color="auto"/>
              <w:left w:val="single" w:sz="4" w:space="0" w:color="auto"/>
              <w:bottom w:val="single" w:sz="4" w:space="0" w:color="auto"/>
              <w:right w:val="single" w:sz="4" w:space="0" w:color="auto"/>
            </w:tcBorders>
            <w:shd w:val="clear" w:color="auto" w:fill="auto"/>
          </w:tcPr>
          <w:p w14:paraId="5BB378CA" w14:textId="77777777" w:rsidR="001C5203" w:rsidRPr="00810177" w:rsidRDefault="001C5203" w:rsidP="0063246D">
            <w:pPr>
              <w:rPr>
                <w:rFonts w:ascii="Cera PRO" w:hAnsi="Cera PRO" w:cs="Arial"/>
                <w:b/>
                <w:sz w:val="18"/>
                <w:szCs w:val="18"/>
              </w:rPr>
            </w:pPr>
          </w:p>
        </w:tc>
      </w:tr>
      <w:tr w:rsidR="001C5203" w:rsidRPr="00810177" w14:paraId="16870F37" w14:textId="77777777" w:rsidTr="0063246D">
        <w:tc>
          <w:tcPr>
            <w:tcW w:w="7227" w:type="dxa"/>
            <w:tcBorders>
              <w:top w:val="single" w:sz="4" w:space="0" w:color="auto"/>
              <w:left w:val="single" w:sz="4" w:space="0" w:color="auto"/>
              <w:bottom w:val="single" w:sz="4" w:space="0" w:color="auto"/>
              <w:right w:val="single" w:sz="4" w:space="0" w:color="auto"/>
            </w:tcBorders>
            <w:shd w:val="clear" w:color="auto" w:fill="auto"/>
          </w:tcPr>
          <w:p w14:paraId="6FC03D14" w14:textId="3A5EBBE6" w:rsidR="00575D7B" w:rsidRDefault="001C5203"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b/>
                <w:color w:val="1D1D1B"/>
                <w:sz w:val="19"/>
                <w:szCs w:val="19"/>
                <w:lang w:eastAsia="en-US"/>
              </w:rPr>
            </w:pPr>
            <w:r>
              <w:rPr>
                <w:rFonts w:ascii="Cera PRO" w:eastAsiaTheme="minorHAnsi" w:hAnsi="Cera PRO" w:cs="FranklinGothic-Demi"/>
                <w:color w:val="96C21F"/>
                <w:sz w:val="19"/>
                <w:szCs w:val="19"/>
                <w:lang w:eastAsia="en-US"/>
              </w:rPr>
              <w:t>4.6</w:t>
            </w:r>
            <w:r>
              <w:rPr>
                <w:rFonts w:ascii="Cera PRO" w:eastAsiaTheme="minorHAnsi" w:hAnsi="Cera PRO" w:cs="FranklinGothic-Demi"/>
                <w:color w:val="96C21F"/>
                <w:sz w:val="19"/>
                <w:szCs w:val="19"/>
                <w:lang w:eastAsia="en-US"/>
              </w:rPr>
              <w:tab/>
            </w:r>
            <w:r w:rsidRPr="00950EE3">
              <w:rPr>
                <w:rFonts w:ascii="Cera PRO" w:eastAsiaTheme="minorHAnsi" w:hAnsi="Cera PRO" w:cs="FranklinGothic-Demi"/>
                <w:color w:val="1D1D1B"/>
                <w:sz w:val="19"/>
                <w:szCs w:val="19"/>
                <w:lang w:eastAsia="en-US"/>
              </w:rPr>
              <w:t>De docent</w:t>
            </w:r>
            <w:r w:rsidR="00575D7B">
              <w:rPr>
                <w:rFonts w:ascii="Cera PRO" w:eastAsiaTheme="minorHAnsi" w:hAnsi="Cera PRO" w:cs="FranklinGothic-Demi"/>
                <w:color w:val="1D1D1B"/>
                <w:sz w:val="19"/>
                <w:szCs w:val="19"/>
                <w:lang w:eastAsia="en-US"/>
              </w:rPr>
              <w:t xml:space="preserve"> signaleert</w:t>
            </w:r>
            <w:r w:rsidRPr="00950EE3">
              <w:rPr>
                <w:rFonts w:ascii="Cera PRO" w:eastAsiaTheme="minorHAnsi" w:hAnsi="Cera PRO" w:cs="FranklinGothic-Demi"/>
                <w:color w:val="1D1D1B"/>
                <w:sz w:val="19"/>
                <w:szCs w:val="19"/>
                <w:lang w:eastAsia="en-US"/>
              </w:rPr>
              <w:t xml:space="preserve"> verzuim en andere factoren die de studievoortgang belemmeren en</w:t>
            </w:r>
            <w:r w:rsidR="00575D7B">
              <w:rPr>
                <w:rFonts w:ascii="Cera PRO" w:eastAsiaTheme="minorHAnsi" w:hAnsi="Cera PRO" w:cs="FranklinGothic-Demi"/>
                <w:color w:val="1D1D1B"/>
                <w:sz w:val="19"/>
                <w:szCs w:val="19"/>
                <w:lang w:eastAsia="en-US"/>
              </w:rPr>
              <w:t xml:space="preserve"> onderneemt </w:t>
            </w:r>
            <w:r w:rsidRPr="00950EE3">
              <w:rPr>
                <w:rFonts w:ascii="Cera PRO" w:eastAsiaTheme="minorHAnsi" w:hAnsi="Cera PRO" w:cs="FranklinGothic-Demi"/>
                <w:color w:val="1D1D1B"/>
                <w:sz w:val="19"/>
                <w:szCs w:val="19"/>
                <w:lang w:eastAsia="en-US"/>
              </w:rPr>
              <w:t>zo nodig actie</w:t>
            </w:r>
            <w:r w:rsidRPr="00882A09">
              <w:rPr>
                <w:rFonts w:ascii="Cera PRO" w:eastAsiaTheme="minorHAnsi" w:hAnsi="Cera PRO" w:cs="FranklinGothic-Demi"/>
                <w:color w:val="1D1D1B"/>
                <w:sz w:val="19"/>
                <w:szCs w:val="19"/>
                <w:lang w:eastAsia="en-US"/>
              </w:rPr>
              <w:t xml:space="preserve"> </w:t>
            </w:r>
            <w:r w:rsidRPr="00950EE3">
              <w:rPr>
                <w:rFonts w:ascii="Cera PRO" w:eastAsiaTheme="minorHAnsi" w:hAnsi="Cera PRO" w:cs="FranklinGothic-Demi"/>
                <w:color w:val="1D1D1B"/>
                <w:sz w:val="19"/>
                <w:szCs w:val="19"/>
                <w:lang w:eastAsia="en-US"/>
              </w:rPr>
              <w:t>onderneemt</w:t>
            </w:r>
            <w:r w:rsidRPr="00804690">
              <w:rPr>
                <w:rFonts w:ascii="Cera PRO" w:eastAsiaTheme="minorHAnsi" w:hAnsi="Cera PRO" w:cs="FranklinGothic-Demi"/>
                <w:b/>
                <w:color w:val="1D1D1B"/>
                <w:sz w:val="19"/>
                <w:szCs w:val="19"/>
                <w:lang w:eastAsia="en-US"/>
              </w:rPr>
              <w:t xml:space="preserve">. </w:t>
            </w:r>
          </w:p>
          <w:p w14:paraId="69958376" w14:textId="6063CD1A" w:rsidR="001C5203" w:rsidRDefault="001C5203"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804690">
              <w:rPr>
                <w:rFonts w:ascii="Cera PRO" w:eastAsiaTheme="minorHAnsi" w:hAnsi="Cera PRO" w:cs="FranklinGothic-Demi"/>
                <w:b/>
                <w:color w:val="1D1D1B"/>
                <w:sz w:val="19"/>
                <w:szCs w:val="19"/>
                <w:lang w:eastAsia="en-US"/>
              </w:rPr>
              <w:t>Resultaat</w:t>
            </w:r>
            <w:r w:rsidRPr="00950EE3">
              <w:rPr>
                <w:rFonts w:ascii="Cera PRO" w:eastAsiaTheme="minorHAnsi" w:hAnsi="Cera PRO" w:cs="FranklinGothic-Demi"/>
                <w:color w:val="1D1D1B"/>
                <w:sz w:val="19"/>
                <w:szCs w:val="19"/>
                <w:lang w:eastAsia="en-US"/>
              </w:rPr>
              <w:t xml:space="preserve">: </w:t>
            </w:r>
          </w:p>
          <w:p w14:paraId="27E130CB" w14:textId="77777777" w:rsidR="001C5203" w:rsidRPr="00950EE3" w:rsidRDefault="001C5203"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Arial" w:hAnsi="Cera PRO" w:cs="Arial"/>
                <w:sz w:val="19"/>
                <w:szCs w:val="19"/>
              </w:rPr>
            </w:pPr>
            <w:r>
              <w:rPr>
                <w:rFonts w:ascii="Cera PRO" w:eastAsiaTheme="minorHAnsi" w:hAnsi="Cera PRO" w:cs="FranklinGothic-Demi"/>
                <w:color w:val="1D1D1B"/>
                <w:sz w:val="19"/>
                <w:szCs w:val="19"/>
                <w:lang w:eastAsia="en-US"/>
              </w:rPr>
              <w:t xml:space="preserve">       </w:t>
            </w:r>
            <w:r w:rsidRPr="00950EE3">
              <w:rPr>
                <w:rFonts w:ascii="Cera PRO" w:eastAsiaTheme="minorHAnsi" w:hAnsi="Cera PRO" w:cs="FranklinGothic-Book"/>
                <w:color w:val="1D1D1B"/>
                <w:sz w:val="19"/>
                <w:szCs w:val="19"/>
                <w:lang w:eastAsia="en-US"/>
              </w:rPr>
              <w:t>Een systeem waarin informatie over factoren die de studievoortgang belemmeren wordt vastgelegd. Het systeem kan ook gebruikt worden voor de verzuimregistratie.</w:t>
            </w:r>
          </w:p>
          <w:p w14:paraId="051996F2" w14:textId="77777777" w:rsidR="001C5203" w:rsidRDefault="001C5203"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96C21F"/>
                <w:sz w:val="19"/>
                <w:szCs w:val="19"/>
                <w:lang w:eastAsia="en-US"/>
              </w:rPr>
            </w:pPr>
          </w:p>
        </w:tc>
        <w:tc>
          <w:tcPr>
            <w:tcW w:w="995" w:type="dxa"/>
            <w:tcBorders>
              <w:top w:val="single" w:sz="4" w:space="0" w:color="auto"/>
              <w:left w:val="single" w:sz="4" w:space="0" w:color="auto"/>
              <w:bottom w:val="single" w:sz="4" w:space="0" w:color="auto"/>
              <w:right w:val="single" w:sz="4" w:space="0" w:color="auto"/>
            </w:tcBorders>
            <w:shd w:val="clear" w:color="auto" w:fill="auto"/>
          </w:tcPr>
          <w:p w14:paraId="41C0620F" w14:textId="77777777" w:rsidR="001C5203" w:rsidRPr="00810177" w:rsidRDefault="001C5203" w:rsidP="0063246D">
            <w:pPr>
              <w:rPr>
                <w:rFonts w:ascii="Cera PRO" w:hAnsi="Cera PRO" w:cs="Arial"/>
                <w:b/>
                <w:sz w:val="18"/>
                <w:szCs w:val="18"/>
              </w:rPr>
            </w:pPr>
          </w:p>
        </w:tc>
        <w:tc>
          <w:tcPr>
            <w:tcW w:w="884" w:type="dxa"/>
            <w:tcBorders>
              <w:top w:val="single" w:sz="4" w:space="0" w:color="auto"/>
              <w:left w:val="single" w:sz="4" w:space="0" w:color="auto"/>
              <w:bottom w:val="single" w:sz="4" w:space="0" w:color="auto"/>
              <w:right w:val="single" w:sz="4" w:space="0" w:color="auto"/>
            </w:tcBorders>
            <w:shd w:val="clear" w:color="auto" w:fill="auto"/>
          </w:tcPr>
          <w:p w14:paraId="0C7EB05F" w14:textId="77777777" w:rsidR="001C5203" w:rsidRPr="00810177" w:rsidRDefault="001C5203" w:rsidP="0063246D">
            <w:pPr>
              <w:jc w:val="center"/>
              <w:rPr>
                <w:rFonts w:ascii="Cera PRO" w:hAnsi="Cera PRO" w:cs="Arial"/>
                <w:b/>
                <w:sz w:val="18"/>
                <w:szCs w:val="18"/>
              </w:rPr>
            </w:pPr>
          </w:p>
        </w:tc>
        <w:tc>
          <w:tcPr>
            <w:tcW w:w="1097" w:type="dxa"/>
            <w:tcBorders>
              <w:top w:val="single" w:sz="4" w:space="0" w:color="auto"/>
              <w:left w:val="single" w:sz="4" w:space="0" w:color="auto"/>
              <w:bottom w:val="single" w:sz="4" w:space="0" w:color="auto"/>
              <w:right w:val="single" w:sz="4" w:space="0" w:color="auto"/>
            </w:tcBorders>
            <w:shd w:val="clear" w:color="auto" w:fill="auto"/>
          </w:tcPr>
          <w:p w14:paraId="7340D498" w14:textId="77777777" w:rsidR="001C5203" w:rsidRPr="00810177" w:rsidRDefault="001C5203" w:rsidP="0063246D">
            <w:pPr>
              <w:jc w:val="center"/>
              <w:rPr>
                <w:rFonts w:ascii="Cera PRO" w:hAnsi="Cera PRO" w:cs="Arial"/>
                <w:b/>
                <w:sz w:val="18"/>
                <w:szCs w:val="18"/>
              </w:rPr>
            </w:pPr>
          </w:p>
        </w:tc>
        <w:tc>
          <w:tcPr>
            <w:tcW w:w="898" w:type="dxa"/>
            <w:tcBorders>
              <w:top w:val="single" w:sz="4" w:space="0" w:color="auto"/>
              <w:left w:val="single" w:sz="4" w:space="0" w:color="auto"/>
              <w:bottom w:val="single" w:sz="4" w:space="0" w:color="auto"/>
              <w:right w:val="single" w:sz="4" w:space="0" w:color="auto"/>
            </w:tcBorders>
            <w:shd w:val="clear" w:color="auto" w:fill="auto"/>
          </w:tcPr>
          <w:p w14:paraId="1928D23E" w14:textId="77777777" w:rsidR="001C5203" w:rsidRPr="00810177" w:rsidRDefault="001C5203" w:rsidP="0063246D">
            <w:pPr>
              <w:jc w:val="center"/>
              <w:rPr>
                <w:rFonts w:ascii="Cera PRO" w:hAnsi="Cera PRO" w:cs="Arial"/>
                <w:b/>
                <w:sz w:val="18"/>
                <w:szCs w:val="18"/>
              </w:rPr>
            </w:pPr>
          </w:p>
        </w:tc>
        <w:tc>
          <w:tcPr>
            <w:tcW w:w="898" w:type="dxa"/>
            <w:tcBorders>
              <w:top w:val="single" w:sz="4" w:space="0" w:color="auto"/>
              <w:left w:val="single" w:sz="4" w:space="0" w:color="auto"/>
              <w:bottom w:val="single" w:sz="4" w:space="0" w:color="auto"/>
              <w:right w:val="single" w:sz="4" w:space="0" w:color="auto"/>
            </w:tcBorders>
            <w:shd w:val="clear" w:color="auto" w:fill="auto"/>
          </w:tcPr>
          <w:p w14:paraId="4E165449" w14:textId="77777777" w:rsidR="001C5203" w:rsidRPr="00810177" w:rsidRDefault="001C5203" w:rsidP="0063246D">
            <w:pPr>
              <w:jc w:val="center"/>
              <w:rPr>
                <w:rFonts w:ascii="Cera PRO" w:hAnsi="Cera PRO" w:cs="Arial"/>
                <w:b/>
                <w:sz w:val="18"/>
                <w:szCs w:val="18"/>
              </w:rPr>
            </w:pPr>
          </w:p>
        </w:tc>
        <w:tc>
          <w:tcPr>
            <w:tcW w:w="900" w:type="dxa"/>
            <w:tcBorders>
              <w:top w:val="single" w:sz="4" w:space="0" w:color="auto"/>
              <w:left w:val="single" w:sz="4" w:space="0" w:color="auto"/>
              <w:bottom w:val="single" w:sz="4" w:space="0" w:color="auto"/>
              <w:right w:val="single" w:sz="4" w:space="0" w:color="auto"/>
            </w:tcBorders>
            <w:shd w:val="clear" w:color="auto" w:fill="auto"/>
          </w:tcPr>
          <w:p w14:paraId="49AC6476" w14:textId="77777777" w:rsidR="001C5203" w:rsidRPr="00810177" w:rsidRDefault="001C5203" w:rsidP="0063246D">
            <w:pPr>
              <w:jc w:val="center"/>
              <w:rPr>
                <w:rFonts w:ascii="Cera PRO" w:hAnsi="Cera PRO" w:cs="Arial"/>
                <w:b/>
                <w:sz w:val="18"/>
                <w:szCs w:val="18"/>
              </w:rPr>
            </w:pPr>
          </w:p>
        </w:tc>
        <w:tc>
          <w:tcPr>
            <w:tcW w:w="1041" w:type="dxa"/>
            <w:tcBorders>
              <w:top w:val="single" w:sz="4" w:space="0" w:color="auto"/>
              <w:left w:val="single" w:sz="4" w:space="0" w:color="auto"/>
              <w:bottom w:val="single" w:sz="4" w:space="0" w:color="auto"/>
              <w:right w:val="single" w:sz="4" w:space="0" w:color="auto"/>
            </w:tcBorders>
            <w:shd w:val="clear" w:color="auto" w:fill="auto"/>
          </w:tcPr>
          <w:p w14:paraId="7596EAF1" w14:textId="77777777" w:rsidR="001C5203" w:rsidRPr="00810177" w:rsidRDefault="001C5203" w:rsidP="0063246D">
            <w:pPr>
              <w:jc w:val="center"/>
              <w:rPr>
                <w:rFonts w:ascii="Cera PRO" w:hAnsi="Cera PRO" w:cs="Arial"/>
                <w:b/>
                <w:sz w:val="18"/>
                <w:szCs w:val="18"/>
              </w:rPr>
            </w:pPr>
          </w:p>
        </w:tc>
        <w:tc>
          <w:tcPr>
            <w:tcW w:w="1511" w:type="dxa"/>
            <w:tcBorders>
              <w:top w:val="single" w:sz="4" w:space="0" w:color="auto"/>
              <w:left w:val="single" w:sz="4" w:space="0" w:color="auto"/>
              <w:bottom w:val="single" w:sz="4" w:space="0" w:color="auto"/>
              <w:right w:val="single" w:sz="4" w:space="0" w:color="auto"/>
            </w:tcBorders>
            <w:shd w:val="clear" w:color="auto" w:fill="auto"/>
          </w:tcPr>
          <w:p w14:paraId="39C004DB" w14:textId="77777777" w:rsidR="001C5203" w:rsidRPr="00810177" w:rsidRDefault="001C5203" w:rsidP="0063246D">
            <w:pPr>
              <w:rPr>
                <w:rFonts w:ascii="Cera PRO" w:hAnsi="Cera PRO" w:cs="Arial"/>
                <w:b/>
                <w:sz w:val="18"/>
                <w:szCs w:val="18"/>
              </w:rPr>
            </w:pPr>
          </w:p>
        </w:tc>
      </w:tr>
    </w:tbl>
    <w:p w14:paraId="565F79A9" w14:textId="77777777" w:rsidR="001C5203" w:rsidRDefault="001C5203" w:rsidP="0063246D">
      <w:pPr>
        <w:rPr>
          <w:rFonts w:ascii="Cera PRO" w:hAnsi="Cera PRO" w:cs="Arial"/>
        </w:rPr>
      </w:pPr>
    </w:p>
    <w:p w14:paraId="27CB2994" w14:textId="77777777" w:rsidR="001C5203" w:rsidRDefault="001C5203" w:rsidP="0063246D">
      <w:pPr>
        <w:rPr>
          <w:rFonts w:ascii="Cera PRO" w:hAnsi="Cera PRO" w:cs="Arial"/>
        </w:rPr>
      </w:pPr>
    </w:p>
    <w:tbl>
      <w:tblPr>
        <w:tblW w:w="15431" w:type="dxa"/>
        <w:tblInd w:w="-14" w:type="dxa"/>
        <w:tblLayout w:type="fixed"/>
        <w:tblLook w:val="04A0" w:firstRow="1" w:lastRow="0" w:firstColumn="1" w:lastColumn="0" w:noHBand="0" w:noVBand="1"/>
      </w:tblPr>
      <w:tblGrid>
        <w:gridCol w:w="7207"/>
        <w:gridCol w:w="995"/>
        <w:gridCol w:w="884"/>
        <w:gridCol w:w="1097"/>
        <w:gridCol w:w="898"/>
        <w:gridCol w:w="898"/>
        <w:gridCol w:w="900"/>
        <w:gridCol w:w="1041"/>
        <w:gridCol w:w="1511"/>
      </w:tblGrid>
      <w:tr w:rsidR="001C5203" w:rsidRPr="00810177" w14:paraId="49C35332" w14:textId="77777777" w:rsidTr="0063246D">
        <w:tc>
          <w:tcPr>
            <w:tcW w:w="7207" w:type="dxa"/>
            <w:tcBorders>
              <w:bottom w:val="single" w:sz="4" w:space="0" w:color="auto"/>
            </w:tcBorders>
            <w:shd w:val="clear" w:color="auto" w:fill="000000"/>
          </w:tcPr>
          <w:p w14:paraId="3806DCCC" w14:textId="77777777" w:rsidR="001C5203" w:rsidRPr="007A5053" w:rsidRDefault="001C5203" w:rsidP="0063246D">
            <w:pPr>
              <w:jc w:val="center"/>
              <w:rPr>
                <w:rFonts w:ascii="Cera PRO" w:hAnsi="Cera PRO" w:cs="Arial"/>
                <w:b/>
                <w:color w:val="FFFFFF" w:themeColor="background1"/>
              </w:rPr>
            </w:pPr>
            <w:r w:rsidRPr="007A5053">
              <w:rPr>
                <w:rFonts w:ascii="Cera PRO" w:hAnsi="Cera PRO" w:cs="Arial"/>
                <w:color w:val="FFFFFF" w:themeColor="background1"/>
              </w:rPr>
              <w:br w:type="page"/>
            </w:r>
            <w:r w:rsidRPr="007A5053">
              <w:rPr>
                <w:rFonts w:ascii="Cera PRO" w:hAnsi="Cera PRO" w:cs="Arial"/>
                <w:color w:val="FFFFFF" w:themeColor="background1"/>
              </w:rPr>
              <w:br w:type="page"/>
            </w:r>
            <w:r w:rsidRPr="007A5053">
              <w:rPr>
                <w:rFonts w:ascii="Cera PRO" w:hAnsi="Cera PRO" w:cs="Arial"/>
                <w:b/>
                <w:color w:val="FFFFFF" w:themeColor="background1"/>
              </w:rPr>
              <w:t>CHECKLIST</w:t>
            </w:r>
          </w:p>
          <w:p w14:paraId="7A514344" w14:textId="77777777" w:rsidR="001C5203" w:rsidRPr="007A5053" w:rsidRDefault="001C5203" w:rsidP="0063246D">
            <w:pPr>
              <w:jc w:val="center"/>
              <w:rPr>
                <w:rFonts w:ascii="Cera PRO" w:hAnsi="Cera PRO" w:cs="Arial"/>
                <w:b/>
                <w:color w:val="FFFFFF" w:themeColor="background1"/>
              </w:rPr>
            </w:pPr>
            <w:r w:rsidRPr="007A5053">
              <w:rPr>
                <w:rFonts w:ascii="Cera PRO" w:hAnsi="Cera PRO" w:cs="Arial"/>
                <w:b/>
                <w:color w:val="FFFFFF" w:themeColor="background1"/>
              </w:rPr>
              <w:t>ZICHTBAARHEID KWALIFICATIE-EISEN BINNEN BEROEPSPRODUCTEN</w:t>
            </w:r>
          </w:p>
        </w:tc>
        <w:tc>
          <w:tcPr>
            <w:tcW w:w="995" w:type="dxa"/>
            <w:tcBorders>
              <w:bottom w:val="single" w:sz="4" w:space="0" w:color="auto"/>
            </w:tcBorders>
            <w:shd w:val="clear" w:color="auto" w:fill="000000"/>
          </w:tcPr>
          <w:p w14:paraId="1A8E7AA5" w14:textId="77777777" w:rsidR="001C5203" w:rsidRPr="007A5053" w:rsidRDefault="001C5203" w:rsidP="0063246D">
            <w:pPr>
              <w:jc w:val="center"/>
              <w:rPr>
                <w:rFonts w:ascii="Cera PRO" w:hAnsi="Cera PRO" w:cs="Arial"/>
                <w:b/>
                <w:color w:val="FFFFFF" w:themeColor="background1"/>
                <w:sz w:val="20"/>
                <w:szCs w:val="20"/>
              </w:rPr>
            </w:pPr>
          </w:p>
          <w:p w14:paraId="6703D7FE" w14:textId="77777777" w:rsidR="001C5203" w:rsidRPr="007A5053" w:rsidRDefault="001C5203" w:rsidP="0063246D">
            <w:pPr>
              <w:jc w:val="center"/>
              <w:rPr>
                <w:rFonts w:ascii="Cera PRO" w:hAnsi="Cera PRO" w:cs="Arial"/>
                <w:b/>
                <w:color w:val="FFFFFF" w:themeColor="background1"/>
              </w:rPr>
            </w:pPr>
          </w:p>
        </w:tc>
        <w:tc>
          <w:tcPr>
            <w:tcW w:w="5718" w:type="dxa"/>
            <w:gridSpan w:val="6"/>
            <w:tcBorders>
              <w:bottom w:val="single" w:sz="4" w:space="0" w:color="auto"/>
            </w:tcBorders>
            <w:shd w:val="clear" w:color="auto" w:fill="000000"/>
          </w:tcPr>
          <w:p w14:paraId="19821320" w14:textId="77777777" w:rsidR="001C5203" w:rsidRPr="007A5053" w:rsidRDefault="001C5203" w:rsidP="0063246D">
            <w:pPr>
              <w:jc w:val="center"/>
              <w:rPr>
                <w:rFonts w:ascii="Cera PRO" w:hAnsi="Cera PRO" w:cs="Arial"/>
                <w:b/>
                <w:color w:val="FFFFFF" w:themeColor="background1"/>
              </w:rPr>
            </w:pPr>
            <w:r w:rsidRPr="007A5053">
              <w:rPr>
                <w:rFonts w:ascii="Cera PRO" w:hAnsi="Cera PRO" w:cs="Arial"/>
                <w:b/>
                <w:color w:val="FFFFFF" w:themeColor="background1"/>
              </w:rPr>
              <w:t>In welk(e) beroepsproduct(en) pas je deze kennis en vaardigheden toe?</w:t>
            </w:r>
          </w:p>
        </w:tc>
        <w:tc>
          <w:tcPr>
            <w:tcW w:w="1511" w:type="dxa"/>
            <w:tcBorders>
              <w:bottom w:val="single" w:sz="4" w:space="0" w:color="auto"/>
            </w:tcBorders>
            <w:shd w:val="clear" w:color="auto" w:fill="000000"/>
          </w:tcPr>
          <w:p w14:paraId="2E248306" w14:textId="77777777" w:rsidR="001C5203" w:rsidRPr="007A5053" w:rsidRDefault="001C5203" w:rsidP="0063246D">
            <w:pPr>
              <w:jc w:val="center"/>
              <w:rPr>
                <w:rFonts w:ascii="Cera PRO" w:hAnsi="Cera PRO" w:cs="Arial"/>
                <w:b/>
                <w:color w:val="FFFFFF" w:themeColor="background1"/>
              </w:rPr>
            </w:pPr>
            <w:r w:rsidRPr="007A5053">
              <w:rPr>
                <w:rFonts w:ascii="Cera PRO" w:hAnsi="Cera PRO" w:cs="Arial"/>
                <w:b/>
                <w:color w:val="FFFFFF" w:themeColor="background1"/>
              </w:rPr>
              <w:t xml:space="preserve">Hoe </w:t>
            </w:r>
            <w:r>
              <w:rPr>
                <w:rFonts w:ascii="Cera PRO" w:hAnsi="Cera PRO" w:cs="Arial"/>
                <w:b/>
                <w:color w:val="FFFFFF" w:themeColor="background1"/>
              </w:rPr>
              <w:t xml:space="preserve">  </w:t>
            </w:r>
            <w:r w:rsidRPr="007A5053">
              <w:rPr>
                <w:rFonts w:ascii="Cera PRO" w:hAnsi="Cera PRO" w:cs="Arial"/>
                <w:b/>
                <w:color w:val="FFFFFF" w:themeColor="background1"/>
              </w:rPr>
              <w:t>wordt dat zichtbaar?</w:t>
            </w:r>
          </w:p>
        </w:tc>
      </w:tr>
      <w:tr w:rsidR="001C5203" w:rsidRPr="00810177" w14:paraId="7EB9D6F1" w14:textId="77777777" w:rsidTr="0063246D">
        <w:tc>
          <w:tcPr>
            <w:tcW w:w="7207" w:type="dxa"/>
            <w:tcBorders>
              <w:top w:val="single" w:sz="4" w:space="0" w:color="auto"/>
              <w:left w:val="single" w:sz="4" w:space="0" w:color="auto"/>
              <w:bottom w:val="single" w:sz="4" w:space="0" w:color="auto"/>
              <w:right w:val="single" w:sz="4" w:space="0" w:color="auto"/>
            </w:tcBorders>
            <w:shd w:val="clear" w:color="auto" w:fill="D9D9D9"/>
          </w:tcPr>
          <w:p w14:paraId="655B9315" w14:textId="77777777" w:rsidR="001C5203" w:rsidRPr="00810177" w:rsidRDefault="001C5203" w:rsidP="0063246D">
            <w:pPr>
              <w:rPr>
                <w:rFonts w:ascii="Cera PRO" w:hAnsi="Cera PRO" w:cs="Arial"/>
                <w:b/>
              </w:rPr>
            </w:pPr>
            <w:r w:rsidRPr="00810177">
              <w:rPr>
                <w:rFonts w:ascii="Cera PRO" w:hAnsi="Cera PRO" w:cs="Arial"/>
                <w:b/>
              </w:rPr>
              <w:lastRenderedPageBreak/>
              <w:t>Taak 5: De docent is actief betrokken bij de beroepspraktijkvorming</w:t>
            </w:r>
          </w:p>
        </w:tc>
        <w:tc>
          <w:tcPr>
            <w:tcW w:w="995" w:type="dxa"/>
            <w:tcBorders>
              <w:top w:val="single" w:sz="4" w:space="0" w:color="auto"/>
              <w:left w:val="single" w:sz="4" w:space="0" w:color="auto"/>
              <w:bottom w:val="single" w:sz="4" w:space="0" w:color="auto"/>
              <w:right w:val="single" w:sz="4" w:space="0" w:color="auto"/>
            </w:tcBorders>
            <w:shd w:val="clear" w:color="auto" w:fill="A6A6A6"/>
          </w:tcPr>
          <w:p w14:paraId="05267861" w14:textId="77777777" w:rsidR="001C5203" w:rsidRPr="00810177" w:rsidRDefault="001C5203" w:rsidP="0063246D">
            <w:pPr>
              <w:rPr>
                <w:rFonts w:ascii="Cera PRO" w:hAnsi="Cera PRO" w:cs="Arial"/>
                <w:b/>
                <w:sz w:val="18"/>
                <w:szCs w:val="18"/>
              </w:rPr>
            </w:pPr>
            <w:r>
              <w:rPr>
                <w:rFonts w:ascii="Cera PRO" w:hAnsi="Cera PRO" w:cs="Arial"/>
                <w:b/>
                <w:sz w:val="18"/>
                <w:szCs w:val="18"/>
              </w:rPr>
              <w:t>Aan de Slag</w:t>
            </w:r>
          </w:p>
        </w:tc>
        <w:tc>
          <w:tcPr>
            <w:tcW w:w="884" w:type="dxa"/>
            <w:tcBorders>
              <w:top w:val="single" w:sz="4" w:space="0" w:color="auto"/>
              <w:left w:val="single" w:sz="4" w:space="0" w:color="auto"/>
              <w:bottom w:val="single" w:sz="4" w:space="0" w:color="auto"/>
              <w:right w:val="single" w:sz="4" w:space="0" w:color="auto"/>
            </w:tcBorders>
            <w:shd w:val="clear" w:color="auto" w:fill="A6A6A6"/>
          </w:tcPr>
          <w:p w14:paraId="2FE4DC5C" w14:textId="77777777" w:rsidR="001C5203" w:rsidRPr="00810177" w:rsidRDefault="001C5203" w:rsidP="0063246D">
            <w:pPr>
              <w:jc w:val="center"/>
              <w:rPr>
                <w:rFonts w:ascii="Cera PRO" w:hAnsi="Cera PRO" w:cs="Arial"/>
                <w:b/>
                <w:sz w:val="16"/>
                <w:szCs w:val="16"/>
              </w:rPr>
            </w:pPr>
            <w:r w:rsidRPr="00810177">
              <w:rPr>
                <w:rFonts w:ascii="Cera PRO" w:hAnsi="Cera PRO" w:cs="Arial"/>
                <w:b/>
                <w:sz w:val="16"/>
                <w:szCs w:val="16"/>
              </w:rPr>
              <w:t>In beeld</w:t>
            </w:r>
          </w:p>
        </w:tc>
        <w:tc>
          <w:tcPr>
            <w:tcW w:w="1097" w:type="dxa"/>
            <w:tcBorders>
              <w:top w:val="single" w:sz="4" w:space="0" w:color="auto"/>
              <w:left w:val="single" w:sz="4" w:space="0" w:color="auto"/>
              <w:bottom w:val="single" w:sz="4" w:space="0" w:color="auto"/>
              <w:right w:val="single" w:sz="4" w:space="0" w:color="auto"/>
            </w:tcBorders>
            <w:shd w:val="clear" w:color="auto" w:fill="A6A6A6"/>
          </w:tcPr>
          <w:p w14:paraId="79E674F5" w14:textId="77777777" w:rsidR="001C5203" w:rsidRPr="00810177" w:rsidRDefault="001C5203" w:rsidP="0063246D">
            <w:pPr>
              <w:jc w:val="center"/>
              <w:rPr>
                <w:rFonts w:ascii="Cera PRO" w:hAnsi="Cera PRO" w:cs="Arial"/>
                <w:b/>
                <w:sz w:val="16"/>
                <w:szCs w:val="16"/>
              </w:rPr>
            </w:pPr>
            <w:r>
              <w:rPr>
                <w:rFonts w:ascii="Cera PRO" w:hAnsi="Cera PRO" w:cs="Arial"/>
                <w:b/>
                <w:sz w:val="16"/>
                <w:szCs w:val="16"/>
              </w:rPr>
              <w:t>ICT- en didactiek</w:t>
            </w:r>
            <w:r w:rsidRPr="00810177">
              <w:rPr>
                <w:rFonts w:ascii="Cera PRO" w:hAnsi="Cera PRO" w:cs="Arial"/>
                <w:b/>
                <w:sz w:val="16"/>
                <w:szCs w:val="16"/>
              </w:rPr>
              <w:t xml:space="preserve"> </w:t>
            </w:r>
          </w:p>
        </w:tc>
        <w:tc>
          <w:tcPr>
            <w:tcW w:w="898" w:type="dxa"/>
            <w:tcBorders>
              <w:top w:val="single" w:sz="4" w:space="0" w:color="auto"/>
              <w:left w:val="single" w:sz="4" w:space="0" w:color="auto"/>
              <w:bottom w:val="single" w:sz="4" w:space="0" w:color="auto"/>
              <w:right w:val="single" w:sz="4" w:space="0" w:color="auto"/>
            </w:tcBorders>
            <w:shd w:val="clear" w:color="auto" w:fill="A6A6A6"/>
          </w:tcPr>
          <w:p w14:paraId="1921DC68" w14:textId="77777777" w:rsidR="001C5203" w:rsidRPr="00810177" w:rsidRDefault="001C5203" w:rsidP="0063246D">
            <w:pPr>
              <w:jc w:val="center"/>
              <w:rPr>
                <w:rFonts w:ascii="Cera PRO" w:hAnsi="Cera PRO" w:cs="Arial"/>
                <w:b/>
                <w:sz w:val="16"/>
                <w:szCs w:val="16"/>
              </w:rPr>
            </w:pPr>
            <w:r w:rsidRPr="00810177">
              <w:rPr>
                <w:rFonts w:ascii="Cera PRO" w:hAnsi="Cera PRO" w:cs="Arial"/>
                <w:b/>
                <w:sz w:val="16"/>
                <w:szCs w:val="16"/>
              </w:rPr>
              <w:t>de diepte in</w:t>
            </w:r>
          </w:p>
        </w:tc>
        <w:tc>
          <w:tcPr>
            <w:tcW w:w="898" w:type="dxa"/>
            <w:tcBorders>
              <w:top w:val="single" w:sz="4" w:space="0" w:color="auto"/>
              <w:left w:val="single" w:sz="4" w:space="0" w:color="auto"/>
              <w:bottom w:val="single" w:sz="4" w:space="0" w:color="auto"/>
              <w:right w:val="single" w:sz="4" w:space="0" w:color="auto"/>
            </w:tcBorders>
            <w:shd w:val="clear" w:color="auto" w:fill="A6A6A6"/>
          </w:tcPr>
          <w:p w14:paraId="43114FEE" w14:textId="77777777" w:rsidR="001C5203" w:rsidRPr="00810177" w:rsidRDefault="001C5203" w:rsidP="0063246D">
            <w:pPr>
              <w:jc w:val="center"/>
              <w:rPr>
                <w:rFonts w:ascii="Cera PRO" w:hAnsi="Cera PRO" w:cs="Arial"/>
                <w:b/>
                <w:sz w:val="16"/>
                <w:szCs w:val="16"/>
              </w:rPr>
            </w:pPr>
            <w:r>
              <w:rPr>
                <w:rFonts w:ascii="Cera PRO" w:hAnsi="Cera PRO" w:cs="Arial"/>
                <w:b/>
                <w:sz w:val="16"/>
                <w:szCs w:val="16"/>
              </w:rPr>
              <w:t>Keuze: … Op pad</w:t>
            </w:r>
          </w:p>
        </w:tc>
        <w:tc>
          <w:tcPr>
            <w:tcW w:w="900" w:type="dxa"/>
            <w:tcBorders>
              <w:top w:val="single" w:sz="4" w:space="0" w:color="auto"/>
              <w:left w:val="single" w:sz="4" w:space="0" w:color="auto"/>
              <w:bottom w:val="single" w:sz="4" w:space="0" w:color="auto"/>
              <w:right w:val="single" w:sz="4" w:space="0" w:color="auto"/>
            </w:tcBorders>
            <w:shd w:val="clear" w:color="auto" w:fill="A6A6A6"/>
          </w:tcPr>
          <w:p w14:paraId="0A34489D" w14:textId="77777777" w:rsidR="001C5203" w:rsidRPr="00810177" w:rsidRDefault="001C5203" w:rsidP="0063246D">
            <w:pPr>
              <w:jc w:val="center"/>
              <w:rPr>
                <w:rFonts w:ascii="Cera PRO" w:hAnsi="Cera PRO" w:cs="Arial"/>
                <w:b/>
                <w:sz w:val="16"/>
                <w:szCs w:val="16"/>
              </w:rPr>
            </w:pPr>
            <w:r>
              <w:rPr>
                <w:rFonts w:ascii="Cera PRO" w:hAnsi="Cera PRO" w:cs="Arial"/>
                <w:b/>
                <w:sz w:val="16"/>
                <w:szCs w:val="16"/>
              </w:rPr>
              <w:t>Keuze: Toetsing</w:t>
            </w:r>
          </w:p>
        </w:tc>
        <w:tc>
          <w:tcPr>
            <w:tcW w:w="1041" w:type="dxa"/>
            <w:tcBorders>
              <w:top w:val="single" w:sz="4" w:space="0" w:color="auto"/>
              <w:left w:val="single" w:sz="4" w:space="0" w:color="auto"/>
              <w:bottom w:val="single" w:sz="4" w:space="0" w:color="auto"/>
              <w:right w:val="single" w:sz="4" w:space="0" w:color="auto"/>
            </w:tcBorders>
            <w:shd w:val="clear" w:color="auto" w:fill="A6A6A6"/>
          </w:tcPr>
          <w:p w14:paraId="12D258C6" w14:textId="77777777" w:rsidR="001C5203" w:rsidRPr="00810177" w:rsidRDefault="001C5203" w:rsidP="0063246D">
            <w:pPr>
              <w:jc w:val="center"/>
              <w:rPr>
                <w:rFonts w:ascii="Cera PRO" w:hAnsi="Cera PRO" w:cs="Arial"/>
                <w:b/>
                <w:sz w:val="16"/>
                <w:szCs w:val="16"/>
              </w:rPr>
            </w:pPr>
            <w:r w:rsidRPr="00810177">
              <w:rPr>
                <w:rFonts w:ascii="Cera PRO" w:hAnsi="Cera PRO" w:cs="Arial"/>
                <w:b/>
                <w:sz w:val="16"/>
                <w:szCs w:val="16"/>
              </w:rPr>
              <w:t>Keuze</w:t>
            </w:r>
            <w:r>
              <w:rPr>
                <w:rFonts w:ascii="Cera PRO" w:hAnsi="Cera PRO" w:cs="Arial"/>
                <w:b/>
                <w:sz w:val="16"/>
                <w:szCs w:val="16"/>
              </w:rPr>
              <w:t>: ……</w:t>
            </w:r>
          </w:p>
        </w:tc>
        <w:tc>
          <w:tcPr>
            <w:tcW w:w="1511" w:type="dxa"/>
            <w:tcBorders>
              <w:top w:val="single" w:sz="4" w:space="0" w:color="auto"/>
              <w:left w:val="single" w:sz="4" w:space="0" w:color="auto"/>
              <w:bottom w:val="single" w:sz="4" w:space="0" w:color="auto"/>
              <w:right w:val="single" w:sz="4" w:space="0" w:color="auto"/>
            </w:tcBorders>
            <w:shd w:val="clear" w:color="auto" w:fill="D9D9D9"/>
          </w:tcPr>
          <w:p w14:paraId="2AA45E13" w14:textId="77777777" w:rsidR="001C5203" w:rsidRPr="00810177" w:rsidRDefault="001C5203" w:rsidP="0063246D">
            <w:pPr>
              <w:rPr>
                <w:rFonts w:ascii="Cera PRO" w:hAnsi="Cera PRO" w:cs="Arial"/>
                <w:b/>
              </w:rPr>
            </w:pPr>
          </w:p>
        </w:tc>
      </w:tr>
      <w:tr w:rsidR="001C5203" w:rsidRPr="00810177" w14:paraId="0BDFBB36" w14:textId="77777777" w:rsidTr="0063246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207" w:type="dxa"/>
          </w:tcPr>
          <w:p w14:paraId="3A77C5CD" w14:textId="738471E6" w:rsidR="001C5203" w:rsidRPr="00950EE3" w:rsidRDefault="001C5203"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EA5090">
              <w:rPr>
                <w:rFonts w:ascii="Cera PRO" w:eastAsiaTheme="minorHAnsi" w:hAnsi="Cera PRO" w:cs="FranklinGothic-Demi"/>
                <w:color w:val="E36C0A" w:themeColor="accent6" w:themeShade="BF"/>
                <w:sz w:val="19"/>
                <w:szCs w:val="19"/>
                <w:lang w:eastAsia="en-US"/>
              </w:rPr>
              <w:t xml:space="preserve">5.1 </w:t>
            </w:r>
            <w:r w:rsidRPr="00950EE3">
              <w:rPr>
                <w:rFonts w:ascii="Cera PRO" w:eastAsiaTheme="minorHAnsi" w:hAnsi="Cera PRO" w:cs="FranklinGothic-Demi"/>
                <w:color w:val="F8A824"/>
                <w:sz w:val="19"/>
                <w:szCs w:val="19"/>
                <w:lang w:eastAsia="en-US"/>
              </w:rPr>
              <w:tab/>
            </w:r>
            <w:r w:rsidRPr="00950EE3">
              <w:rPr>
                <w:rFonts w:ascii="Cera PRO" w:eastAsiaTheme="minorHAnsi" w:hAnsi="Cera PRO" w:cs="FranklinGothic-Demi"/>
                <w:color w:val="1D1D1B"/>
                <w:sz w:val="19"/>
                <w:szCs w:val="19"/>
                <w:lang w:eastAsia="en-US"/>
              </w:rPr>
              <w:t xml:space="preserve">De docent </w:t>
            </w:r>
            <w:r w:rsidR="00575D7B">
              <w:rPr>
                <w:rFonts w:ascii="Cera PRO" w:eastAsiaTheme="minorHAnsi" w:hAnsi="Cera PRO" w:cs="FranklinGothic-Demi"/>
                <w:color w:val="1D1D1B"/>
                <w:sz w:val="19"/>
                <w:szCs w:val="19"/>
                <w:lang w:eastAsia="en-US"/>
              </w:rPr>
              <w:t xml:space="preserve">bereidt </w:t>
            </w:r>
            <w:r w:rsidRPr="00950EE3">
              <w:rPr>
                <w:rFonts w:ascii="Cera PRO" w:eastAsiaTheme="minorHAnsi" w:hAnsi="Cera PRO" w:cs="FranklinGothic-Demi"/>
                <w:color w:val="1D1D1B"/>
                <w:sz w:val="19"/>
                <w:szCs w:val="19"/>
                <w:lang w:eastAsia="en-US"/>
              </w:rPr>
              <w:t xml:space="preserve">met studenten de beroepspraktijkvorming </w:t>
            </w:r>
            <w:r w:rsidR="00575D7B">
              <w:rPr>
                <w:rFonts w:ascii="Cera PRO" w:eastAsiaTheme="minorHAnsi" w:hAnsi="Cera PRO" w:cs="FranklinGothic-Demi"/>
                <w:color w:val="1D1D1B"/>
                <w:sz w:val="19"/>
                <w:szCs w:val="19"/>
                <w:lang w:eastAsia="en-US"/>
              </w:rPr>
              <w:t>voor</w:t>
            </w:r>
            <w:r w:rsidRPr="00950EE3">
              <w:rPr>
                <w:rFonts w:ascii="Cera PRO" w:eastAsiaTheme="minorHAnsi" w:hAnsi="Cera PRO" w:cs="FranklinGothic-Demi"/>
                <w:color w:val="1D1D1B"/>
                <w:sz w:val="19"/>
                <w:szCs w:val="19"/>
                <w:lang w:eastAsia="en-US"/>
              </w:rPr>
              <w:t xml:space="preserve"> </w:t>
            </w:r>
            <w:r w:rsidRPr="00804690">
              <w:rPr>
                <w:rFonts w:ascii="Cera PRO" w:eastAsiaTheme="minorHAnsi" w:hAnsi="Cera PRO" w:cs="FranklinGothic-Demi"/>
                <w:b/>
                <w:color w:val="1D1D1B"/>
                <w:sz w:val="19"/>
                <w:szCs w:val="19"/>
                <w:lang w:eastAsia="en-US"/>
              </w:rPr>
              <w:t>Resultaten:</w:t>
            </w:r>
          </w:p>
          <w:p w14:paraId="1FEC12D4" w14:textId="77777777" w:rsidR="001C5203" w:rsidRPr="00950EE3" w:rsidRDefault="001C5203"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Een met het team afgestemd onderwijsprogramma voor ‘solliciteren’, kennismaken met en gedragsregels in het leerbedrijf.</w:t>
            </w:r>
          </w:p>
          <w:p w14:paraId="3E9B2230" w14:textId="77777777" w:rsidR="001C5203" w:rsidRPr="00950EE3" w:rsidRDefault="001C5203"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eastAsiaTheme="minorHAnsi" w:hAnsi="Cera PRO" w:cs="FranklinGothic-Demi"/>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De student is in grote lijnen op de hoogte van wat hij in het leerbedrijf kan leren, wat hij van zijn begeleider kan verwachten en hoe hij in het bedrijf zijn leerresultaten kan bijhouden.</w:t>
            </w:r>
          </w:p>
          <w:p w14:paraId="607B56BD" w14:textId="77777777" w:rsidR="001C5203" w:rsidRPr="00810177" w:rsidRDefault="001C5203" w:rsidP="0063246D">
            <w:pPr>
              <w:rPr>
                <w:rFonts w:ascii="Cera PRO" w:hAnsi="Cera PRO" w:cs="Arial"/>
                <w:bCs/>
                <w:sz w:val="18"/>
                <w:szCs w:val="18"/>
              </w:rPr>
            </w:pPr>
          </w:p>
        </w:tc>
        <w:tc>
          <w:tcPr>
            <w:tcW w:w="995" w:type="dxa"/>
            <w:shd w:val="clear" w:color="auto" w:fill="auto"/>
          </w:tcPr>
          <w:p w14:paraId="76BB7F8D" w14:textId="77777777" w:rsidR="001C5203" w:rsidRPr="00810177" w:rsidRDefault="001C5203" w:rsidP="0063246D">
            <w:pPr>
              <w:jc w:val="center"/>
              <w:rPr>
                <w:rFonts w:ascii="Cera PRO" w:hAnsi="Cera PRO" w:cs="Arial"/>
                <w:b/>
                <w:sz w:val="18"/>
                <w:szCs w:val="18"/>
              </w:rPr>
            </w:pPr>
          </w:p>
        </w:tc>
        <w:tc>
          <w:tcPr>
            <w:tcW w:w="884" w:type="dxa"/>
            <w:shd w:val="clear" w:color="auto" w:fill="auto"/>
          </w:tcPr>
          <w:p w14:paraId="12193DD6" w14:textId="77777777" w:rsidR="001C5203" w:rsidRPr="00810177" w:rsidRDefault="001C5203" w:rsidP="0063246D">
            <w:pPr>
              <w:jc w:val="center"/>
              <w:rPr>
                <w:rFonts w:ascii="Cera PRO" w:hAnsi="Cera PRO" w:cs="Arial"/>
                <w:b/>
                <w:sz w:val="18"/>
                <w:szCs w:val="18"/>
              </w:rPr>
            </w:pPr>
          </w:p>
        </w:tc>
        <w:tc>
          <w:tcPr>
            <w:tcW w:w="1097" w:type="dxa"/>
            <w:shd w:val="clear" w:color="auto" w:fill="auto"/>
          </w:tcPr>
          <w:p w14:paraId="6D65E6B9" w14:textId="77777777" w:rsidR="001C5203" w:rsidRPr="00810177" w:rsidRDefault="001C5203" w:rsidP="0063246D">
            <w:pPr>
              <w:jc w:val="center"/>
              <w:rPr>
                <w:rFonts w:ascii="Cera PRO" w:hAnsi="Cera PRO" w:cs="Arial"/>
                <w:b/>
                <w:sz w:val="18"/>
                <w:szCs w:val="18"/>
              </w:rPr>
            </w:pPr>
          </w:p>
        </w:tc>
        <w:tc>
          <w:tcPr>
            <w:tcW w:w="898" w:type="dxa"/>
            <w:shd w:val="clear" w:color="auto" w:fill="auto"/>
          </w:tcPr>
          <w:p w14:paraId="795138F2" w14:textId="77777777" w:rsidR="001C5203" w:rsidRPr="00810177" w:rsidRDefault="001C5203" w:rsidP="0063246D">
            <w:pPr>
              <w:jc w:val="center"/>
              <w:rPr>
                <w:rFonts w:ascii="Cera PRO" w:hAnsi="Cera PRO" w:cs="Arial"/>
                <w:b/>
                <w:sz w:val="18"/>
                <w:szCs w:val="18"/>
              </w:rPr>
            </w:pPr>
          </w:p>
        </w:tc>
        <w:tc>
          <w:tcPr>
            <w:tcW w:w="898" w:type="dxa"/>
            <w:shd w:val="clear" w:color="auto" w:fill="auto"/>
          </w:tcPr>
          <w:p w14:paraId="3C0291ED" w14:textId="77777777" w:rsidR="001C5203" w:rsidRPr="00810177" w:rsidRDefault="001C5203" w:rsidP="0063246D">
            <w:pPr>
              <w:jc w:val="center"/>
              <w:rPr>
                <w:rFonts w:ascii="Cera PRO" w:hAnsi="Cera PRO" w:cs="Arial"/>
                <w:b/>
                <w:sz w:val="18"/>
                <w:szCs w:val="18"/>
              </w:rPr>
            </w:pPr>
          </w:p>
        </w:tc>
        <w:tc>
          <w:tcPr>
            <w:tcW w:w="900" w:type="dxa"/>
            <w:shd w:val="clear" w:color="auto" w:fill="auto"/>
          </w:tcPr>
          <w:p w14:paraId="49A50E3C" w14:textId="77777777" w:rsidR="001C5203" w:rsidRPr="00810177" w:rsidRDefault="001C5203" w:rsidP="0063246D">
            <w:pPr>
              <w:jc w:val="center"/>
              <w:rPr>
                <w:rFonts w:ascii="Cera PRO" w:hAnsi="Cera PRO" w:cs="Arial"/>
                <w:b/>
                <w:sz w:val="18"/>
                <w:szCs w:val="18"/>
              </w:rPr>
            </w:pPr>
          </w:p>
        </w:tc>
        <w:tc>
          <w:tcPr>
            <w:tcW w:w="1041" w:type="dxa"/>
            <w:shd w:val="clear" w:color="auto" w:fill="auto"/>
          </w:tcPr>
          <w:p w14:paraId="5C1FE52B" w14:textId="77777777" w:rsidR="001C5203" w:rsidRPr="00810177" w:rsidRDefault="001C5203" w:rsidP="0063246D">
            <w:pPr>
              <w:jc w:val="center"/>
              <w:rPr>
                <w:rFonts w:ascii="Cera PRO" w:hAnsi="Cera PRO" w:cs="Arial"/>
                <w:b/>
                <w:sz w:val="18"/>
                <w:szCs w:val="18"/>
              </w:rPr>
            </w:pPr>
          </w:p>
        </w:tc>
        <w:tc>
          <w:tcPr>
            <w:tcW w:w="1511" w:type="dxa"/>
            <w:shd w:val="clear" w:color="auto" w:fill="auto"/>
          </w:tcPr>
          <w:p w14:paraId="4EA78680" w14:textId="77777777" w:rsidR="001C5203" w:rsidRPr="00810177" w:rsidRDefault="001C5203" w:rsidP="0063246D">
            <w:pPr>
              <w:rPr>
                <w:rFonts w:ascii="Cera PRO" w:hAnsi="Cera PRO" w:cs="Arial"/>
                <w:b/>
                <w:sz w:val="18"/>
                <w:szCs w:val="18"/>
              </w:rPr>
            </w:pPr>
          </w:p>
        </w:tc>
      </w:tr>
      <w:tr w:rsidR="001C5203" w:rsidRPr="00810177" w14:paraId="08E53FAC" w14:textId="77777777" w:rsidTr="0063246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207" w:type="dxa"/>
          </w:tcPr>
          <w:p w14:paraId="211DD0E0" w14:textId="7A5A8E9A" w:rsidR="001C5203" w:rsidRDefault="001C5203"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EA5090">
              <w:rPr>
                <w:rFonts w:ascii="Cera PRO" w:eastAsiaTheme="minorHAnsi" w:hAnsi="Cera PRO" w:cs="FranklinGothic-Demi"/>
                <w:color w:val="E36C0A" w:themeColor="accent6" w:themeShade="BF"/>
                <w:sz w:val="19"/>
                <w:szCs w:val="19"/>
                <w:lang w:eastAsia="en-US"/>
              </w:rPr>
              <w:t xml:space="preserve">5.2 </w:t>
            </w:r>
            <w:r w:rsidRPr="00950EE3">
              <w:rPr>
                <w:rFonts w:ascii="Cera PRO" w:eastAsiaTheme="minorHAnsi" w:hAnsi="Cera PRO" w:cs="FranklinGothic-Demi"/>
                <w:color w:val="F8A824"/>
                <w:sz w:val="19"/>
                <w:szCs w:val="19"/>
                <w:lang w:eastAsia="en-US"/>
              </w:rPr>
              <w:tab/>
            </w:r>
            <w:r w:rsidRPr="00950EE3">
              <w:rPr>
                <w:rFonts w:ascii="Cera PRO" w:eastAsiaTheme="minorHAnsi" w:hAnsi="Cera PRO" w:cs="FranklinGothic-Demi"/>
                <w:color w:val="1D1D1B"/>
                <w:sz w:val="19"/>
                <w:szCs w:val="19"/>
                <w:lang w:eastAsia="en-US"/>
              </w:rPr>
              <w:t>De docent</w:t>
            </w:r>
            <w:r w:rsidR="002F166E">
              <w:rPr>
                <w:rFonts w:ascii="Cera PRO" w:eastAsiaTheme="minorHAnsi" w:hAnsi="Cera PRO" w:cs="FranklinGothic-Demi"/>
                <w:color w:val="1D1D1B"/>
                <w:sz w:val="19"/>
                <w:szCs w:val="19"/>
                <w:lang w:eastAsia="en-US"/>
              </w:rPr>
              <w:t xml:space="preserve"> begeleidt</w:t>
            </w:r>
            <w:r w:rsidRPr="00950EE3">
              <w:rPr>
                <w:rFonts w:ascii="Cera PRO" w:eastAsiaTheme="minorHAnsi" w:hAnsi="Cera PRO" w:cs="FranklinGothic-Demi"/>
                <w:color w:val="1D1D1B"/>
                <w:sz w:val="19"/>
                <w:szCs w:val="19"/>
                <w:lang w:eastAsia="en-US"/>
              </w:rPr>
              <w:t xml:space="preserve"> studenten bij de beroepspraktijkvorming in en buiten de school. </w:t>
            </w:r>
          </w:p>
          <w:p w14:paraId="0FE2D514" w14:textId="77777777" w:rsidR="001C5203" w:rsidRPr="00950EE3" w:rsidRDefault="001C5203"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Pr>
                <w:rFonts w:ascii="Cera PRO" w:eastAsiaTheme="minorHAnsi" w:hAnsi="Cera PRO" w:cs="FranklinGothic-Demi"/>
                <w:color w:val="1D1D1B"/>
                <w:sz w:val="19"/>
                <w:szCs w:val="19"/>
                <w:lang w:eastAsia="en-US"/>
              </w:rPr>
              <w:t xml:space="preserve">       </w:t>
            </w:r>
            <w:r w:rsidRPr="00804690">
              <w:rPr>
                <w:rFonts w:ascii="Cera PRO" w:eastAsiaTheme="minorHAnsi" w:hAnsi="Cera PRO" w:cs="FranklinGothic-Demi"/>
                <w:b/>
                <w:color w:val="1D1D1B"/>
                <w:sz w:val="19"/>
                <w:szCs w:val="19"/>
                <w:lang w:eastAsia="en-US"/>
              </w:rPr>
              <w:t>Resultaten:</w:t>
            </w:r>
          </w:p>
          <w:p w14:paraId="0C15207C" w14:textId="77777777" w:rsidR="001C5203" w:rsidRPr="00950EE3" w:rsidRDefault="001C5203"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w:t>
            </w:r>
            <w:r w:rsidRPr="00950EE3">
              <w:rPr>
                <w:rFonts w:ascii="Cera PRO" w:eastAsiaTheme="minorHAnsi" w:hAnsi="Cera PRO" w:cs="FranklinGothic-Book"/>
                <w:color w:val="1D1D1B"/>
                <w:sz w:val="19"/>
                <w:szCs w:val="19"/>
                <w:lang w:eastAsia="en-US"/>
              </w:rPr>
              <w:tab/>
              <w:t>Een bijdrage aan de praktijk van de beroepspraktijkvorming waarin helder is wat in en buiten school geleerd kan worden en hoe dit met het team en de praktijkopleider is afgestemd.</w:t>
            </w:r>
          </w:p>
          <w:p w14:paraId="218BDBB6" w14:textId="77777777" w:rsidR="001C5203" w:rsidRPr="00950EE3" w:rsidRDefault="001C5203"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Een bijdrage aan de praktijk van de beroepspraktijkvorming met opdrachten die op basis van actuele kennis van het beroepenveld ontworpen zijn. De opdrachten zijn afgestemd met het team en met de praktijkopleider. Hierbinnen kan specifieke aandacht zijn voor het functioneel gebruik van taal en rekenen in de context van het beroep.</w:t>
            </w:r>
          </w:p>
          <w:p w14:paraId="0D78A478" w14:textId="77777777" w:rsidR="001C5203" w:rsidRPr="00950EE3" w:rsidRDefault="001C5203"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eastAsiaTheme="minorHAnsi" w:hAnsi="Cera PRO" w:cs="FranklinGothic-Demi"/>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Een met de praktijkopleider afgestemde begeleiding (binnen teamafspraken).</w:t>
            </w:r>
          </w:p>
          <w:p w14:paraId="684A50C7" w14:textId="77777777" w:rsidR="001C5203" w:rsidRPr="00810177" w:rsidRDefault="001C5203" w:rsidP="0063246D">
            <w:pPr>
              <w:rPr>
                <w:rFonts w:ascii="Cera PRO" w:hAnsi="Cera PRO" w:cs="Arial"/>
                <w:bCs/>
                <w:sz w:val="18"/>
                <w:szCs w:val="18"/>
              </w:rPr>
            </w:pPr>
          </w:p>
        </w:tc>
        <w:tc>
          <w:tcPr>
            <w:tcW w:w="995" w:type="dxa"/>
            <w:shd w:val="clear" w:color="auto" w:fill="auto"/>
          </w:tcPr>
          <w:p w14:paraId="0609E38C" w14:textId="77777777" w:rsidR="001C5203" w:rsidRPr="00810177" w:rsidRDefault="001C5203" w:rsidP="0063246D">
            <w:pPr>
              <w:jc w:val="center"/>
              <w:rPr>
                <w:rFonts w:ascii="Cera PRO" w:hAnsi="Cera PRO" w:cs="Arial"/>
                <w:b/>
                <w:sz w:val="18"/>
                <w:szCs w:val="18"/>
              </w:rPr>
            </w:pPr>
          </w:p>
        </w:tc>
        <w:tc>
          <w:tcPr>
            <w:tcW w:w="884" w:type="dxa"/>
            <w:shd w:val="clear" w:color="auto" w:fill="auto"/>
          </w:tcPr>
          <w:p w14:paraId="446B3200" w14:textId="77777777" w:rsidR="001C5203" w:rsidRPr="00810177" w:rsidRDefault="001C5203" w:rsidP="0063246D">
            <w:pPr>
              <w:jc w:val="center"/>
              <w:rPr>
                <w:rFonts w:ascii="Cera PRO" w:hAnsi="Cera PRO" w:cs="Arial"/>
                <w:b/>
                <w:sz w:val="18"/>
                <w:szCs w:val="18"/>
              </w:rPr>
            </w:pPr>
          </w:p>
        </w:tc>
        <w:tc>
          <w:tcPr>
            <w:tcW w:w="1097" w:type="dxa"/>
            <w:shd w:val="clear" w:color="auto" w:fill="auto"/>
          </w:tcPr>
          <w:p w14:paraId="5F69F00E" w14:textId="77777777" w:rsidR="001C5203" w:rsidRPr="00810177" w:rsidRDefault="001C5203" w:rsidP="0063246D">
            <w:pPr>
              <w:jc w:val="center"/>
              <w:rPr>
                <w:rFonts w:ascii="Cera PRO" w:hAnsi="Cera PRO" w:cs="Arial"/>
                <w:b/>
                <w:sz w:val="18"/>
                <w:szCs w:val="18"/>
              </w:rPr>
            </w:pPr>
          </w:p>
        </w:tc>
        <w:tc>
          <w:tcPr>
            <w:tcW w:w="898" w:type="dxa"/>
            <w:shd w:val="clear" w:color="auto" w:fill="auto"/>
          </w:tcPr>
          <w:p w14:paraId="7E2B42EA" w14:textId="77777777" w:rsidR="001C5203" w:rsidRPr="00810177" w:rsidRDefault="001C5203" w:rsidP="0063246D">
            <w:pPr>
              <w:jc w:val="center"/>
              <w:rPr>
                <w:rFonts w:ascii="Cera PRO" w:hAnsi="Cera PRO" w:cs="Arial"/>
                <w:b/>
                <w:sz w:val="18"/>
                <w:szCs w:val="18"/>
              </w:rPr>
            </w:pPr>
          </w:p>
        </w:tc>
        <w:tc>
          <w:tcPr>
            <w:tcW w:w="898" w:type="dxa"/>
            <w:shd w:val="clear" w:color="auto" w:fill="auto"/>
          </w:tcPr>
          <w:p w14:paraId="5CB3188C" w14:textId="77777777" w:rsidR="001C5203" w:rsidRPr="00810177" w:rsidRDefault="001C5203" w:rsidP="0063246D">
            <w:pPr>
              <w:jc w:val="center"/>
              <w:rPr>
                <w:rFonts w:ascii="Cera PRO" w:hAnsi="Cera PRO" w:cs="Arial"/>
                <w:b/>
                <w:sz w:val="18"/>
                <w:szCs w:val="18"/>
              </w:rPr>
            </w:pPr>
          </w:p>
        </w:tc>
        <w:tc>
          <w:tcPr>
            <w:tcW w:w="900" w:type="dxa"/>
            <w:shd w:val="clear" w:color="auto" w:fill="auto"/>
          </w:tcPr>
          <w:p w14:paraId="5DC19158" w14:textId="77777777" w:rsidR="001C5203" w:rsidRPr="00810177" w:rsidRDefault="001C5203" w:rsidP="0063246D">
            <w:pPr>
              <w:jc w:val="center"/>
              <w:rPr>
                <w:rFonts w:ascii="Cera PRO" w:hAnsi="Cera PRO" w:cs="Arial"/>
                <w:b/>
                <w:sz w:val="18"/>
                <w:szCs w:val="18"/>
              </w:rPr>
            </w:pPr>
          </w:p>
        </w:tc>
        <w:tc>
          <w:tcPr>
            <w:tcW w:w="1041" w:type="dxa"/>
            <w:shd w:val="clear" w:color="auto" w:fill="auto"/>
          </w:tcPr>
          <w:p w14:paraId="65F1B8AE" w14:textId="77777777" w:rsidR="001C5203" w:rsidRPr="00810177" w:rsidRDefault="001C5203" w:rsidP="0063246D">
            <w:pPr>
              <w:jc w:val="center"/>
              <w:rPr>
                <w:rFonts w:ascii="Cera PRO" w:hAnsi="Cera PRO" w:cs="Arial"/>
                <w:b/>
                <w:sz w:val="18"/>
                <w:szCs w:val="18"/>
              </w:rPr>
            </w:pPr>
          </w:p>
        </w:tc>
        <w:tc>
          <w:tcPr>
            <w:tcW w:w="1511" w:type="dxa"/>
            <w:shd w:val="clear" w:color="auto" w:fill="auto"/>
          </w:tcPr>
          <w:p w14:paraId="0546D1A4" w14:textId="77777777" w:rsidR="001C5203" w:rsidRPr="00810177" w:rsidRDefault="001C5203" w:rsidP="0063246D">
            <w:pPr>
              <w:rPr>
                <w:rFonts w:ascii="Cera PRO" w:hAnsi="Cera PRO" w:cs="Arial"/>
                <w:b/>
                <w:sz w:val="18"/>
                <w:szCs w:val="18"/>
              </w:rPr>
            </w:pPr>
          </w:p>
        </w:tc>
      </w:tr>
      <w:tr w:rsidR="001C5203" w:rsidRPr="00810177" w14:paraId="26B0DD8B" w14:textId="77777777" w:rsidTr="0063246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207" w:type="dxa"/>
          </w:tcPr>
          <w:p w14:paraId="5DC85AB6" w14:textId="09CE4CFC" w:rsidR="001C5203" w:rsidRDefault="001C5203"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EA5090">
              <w:rPr>
                <w:rFonts w:ascii="Cera PRO" w:eastAsiaTheme="minorHAnsi" w:hAnsi="Cera PRO" w:cs="FranklinGothic-Demi"/>
                <w:color w:val="E36C0A" w:themeColor="accent6" w:themeShade="BF"/>
                <w:sz w:val="19"/>
                <w:szCs w:val="19"/>
                <w:lang w:eastAsia="en-US"/>
              </w:rPr>
              <w:t xml:space="preserve">5.3 </w:t>
            </w:r>
            <w:r w:rsidRPr="00950EE3">
              <w:rPr>
                <w:rFonts w:ascii="Cera PRO" w:eastAsiaTheme="minorHAnsi" w:hAnsi="Cera PRO" w:cs="FranklinGothic-Demi"/>
                <w:color w:val="F8A824"/>
                <w:sz w:val="19"/>
                <w:szCs w:val="19"/>
                <w:lang w:eastAsia="en-US"/>
              </w:rPr>
              <w:tab/>
            </w:r>
            <w:r w:rsidRPr="00950EE3">
              <w:rPr>
                <w:rFonts w:ascii="Cera PRO" w:eastAsiaTheme="minorHAnsi" w:hAnsi="Cera PRO" w:cs="FranklinGothic-Demi"/>
                <w:color w:val="1D1D1B"/>
                <w:sz w:val="19"/>
                <w:szCs w:val="19"/>
                <w:lang w:eastAsia="en-US"/>
              </w:rPr>
              <w:t>De docent</w:t>
            </w:r>
            <w:r w:rsidR="002F166E">
              <w:rPr>
                <w:rFonts w:ascii="Cera PRO" w:eastAsiaTheme="minorHAnsi" w:hAnsi="Cera PRO" w:cs="FranklinGothic-Demi"/>
                <w:color w:val="1D1D1B"/>
                <w:sz w:val="19"/>
                <w:szCs w:val="19"/>
                <w:lang w:eastAsia="en-US"/>
              </w:rPr>
              <w:t xml:space="preserve"> onderhoudt</w:t>
            </w:r>
            <w:r w:rsidRPr="00950EE3">
              <w:rPr>
                <w:rFonts w:ascii="Cera PRO" w:eastAsiaTheme="minorHAnsi" w:hAnsi="Cera PRO" w:cs="FranklinGothic-Demi"/>
                <w:color w:val="1D1D1B"/>
                <w:sz w:val="19"/>
                <w:szCs w:val="19"/>
                <w:lang w:eastAsia="en-US"/>
              </w:rPr>
              <w:t xml:space="preserve"> via praktijkbezoeken zijn kennis van het beroepenveld</w:t>
            </w:r>
            <w:r w:rsidR="002F166E">
              <w:rPr>
                <w:rFonts w:ascii="Cera PRO" w:eastAsiaTheme="minorHAnsi" w:hAnsi="Cera PRO" w:cs="FranklinGothic-Demi"/>
                <w:color w:val="1D1D1B"/>
                <w:sz w:val="19"/>
                <w:szCs w:val="19"/>
                <w:lang w:eastAsia="en-US"/>
              </w:rPr>
              <w:t>.</w:t>
            </w:r>
            <w:r w:rsidRPr="00950EE3">
              <w:rPr>
                <w:rFonts w:ascii="Cera PRO" w:eastAsiaTheme="minorHAnsi" w:hAnsi="Cera PRO" w:cs="FranklinGothic-Demi"/>
                <w:color w:val="1D1D1B"/>
                <w:sz w:val="19"/>
                <w:szCs w:val="19"/>
                <w:lang w:eastAsia="en-US"/>
              </w:rPr>
              <w:t xml:space="preserve"> </w:t>
            </w:r>
          </w:p>
          <w:p w14:paraId="6A4CDEEB" w14:textId="77777777" w:rsidR="001C5203" w:rsidRPr="00950EE3" w:rsidRDefault="001C5203"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804690">
              <w:rPr>
                <w:rFonts w:ascii="Cera PRO" w:eastAsiaTheme="minorHAnsi" w:hAnsi="Cera PRO" w:cs="FranklinGothic-Demi"/>
                <w:b/>
                <w:color w:val="1D1D1B"/>
                <w:sz w:val="19"/>
                <w:szCs w:val="19"/>
                <w:lang w:eastAsia="en-US"/>
              </w:rPr>
              <w:t>Resultaat:</w:t>
            </w:r>
            <w:r w:rsidRPr="00950EE3">
              <w:rPr>
                <w:rFonts w:ascii="Cera PRO" w:eastAsiaTheme="minorHAnsi" w:hAnsi="Cera PRO" w:cs="FranklinGothic-Demi"/>
                <w:color w:val="1D1D1B"/>
                <w:sz w:val="19"/>
                <w:szCs w:val="19"/>
                <w:lang w:eastAsia="en-US"/>
              </w:rPr>
              <w:t xml:space="preserve"> </w:t>
            </w:r>
            <w:r w:rsidRPr="00950EE3">
              <w:rPr>
                <w:rFonts w:ascii="Cera PRO" w:eastAsiaTheme="minorHAnsi" w:hAnsi="Cera PRO" w:cs="FranklinGothic-Book"/>
                <w:color w:val="1D1D1B"/>
                <w:sz w:val="19"/>
                <w:szCs w:val="19"/>
                <w:lang w:eastAsia="en-US"/>
              </w:rPr>
              <w:t>Een manier van werken waarbij docenten voortdurend de ontwikkelingen in het beroep volgen en waarbij zij inzichten met het team delen.</w:t>
            </w:r>
          </w:p>
          <w:p w14:paraId="2210BF4E" w14:textId="77777777" w:rsidR="001C5203" w:rsidRPr="00810177" w:rsidRDefault="001C5203" w:rsidP="0063246D">
            <w:pPr>
              <w:rPr>
                <w:rFonts w:ascii="Cera PRO" w:hAnsi="Cera PRO" w:cs="Arial"/>
                <w:bCs/>
                <w:sz w:val="18"/>
                <w:szCs w:val="18"/>
              </w:rPr>
            </w:pPr>
          </w:p>
        </w:tc>
        <w:tc>
          <w:tcPr>
            <w:tcW w:w="995" w:type="dxa"/>
            <w:shd w:val="clear" w:color="auto" w:fill="auto"/>
          </w:tcPr>
          <w:p w14:paraId="7787D652" w14:textId="77777777" w:rsidR="001C5203" w:rsidRPr="00810177" w:rsidRDefault="001C5203" w:rsidP="0063246D">
            <w:pPr>
              <w:rPr>
                <w:rFonts w:ascii="Cera PRO" w:hAnsi="Cera PRO" w:cs="Arial"/>
                <w:b/>
                <w:sz w:val="18"/>
                <w:szCs w:val="18"/>
              </w:rPr>
            </w:pPr>
          </w:p>
        </w:tc>
        <w:tc>
          <w:tcPr>
            <w:tcW w:w="884" w:type="dxa"/>
            <w:shd w:val="clear" w:color="auto" w:fill="auto"/>
          </w:tcPr>
          <w:p w14:paraId="3135F077" w14:textId="77777777" w:rsidR="001C5203" w:rsidRPr="00810177" w:rsidRDefault="001C5203" w:rsidP="0063246D">
            <w:pPr>
              <w:jc w:val="center"/>
              <w:rPr>
                <w:rFonts w:ascii="Cera PRO" w:hAnsi="Cera PRO" w:cs="Arial"/>
                <w:b/>
                <w:sz w:val="18"/>
                <w:szCs w:val="18"/>
              </w:rPr>
            </w:pPr>
          </w:p>
        </w:tc>
        <w:tc>
          <w:tcPr>
            <w:tcW w:w="1097" w:type="dxa"/>
            <w:shd w:val="clear" w:color="auto" w:fill="auto"/>
          </w:tcPr>
          <w:p w14:paraId="7D56D5A0" w14:textId="77777777" w:rsidR="001C5203" w:rsidRPr="00810177" w:rsidRDefault="001C5203" w:rsidP="0063246D">
            <w:pPr>
              <w:jc w:val="center"/>
              <w:rPr>
                <w:rFonts w:ascii="Cera PRO" w:hAnsi="Cera PRO" w:cs="Arial"/>
                <w:b/>
                <w:sz w:val="18"/>
                <w:szCs w:val="18"/>
              </w:rPr>
            </w:pPr>
          </w:p>
        </w:tc>
        <w:tc>
          <w:tcPr>
            <w:tcW w:w="898" w:type="dxa"/>
            <w:shd w:val="clear" w:color="auto" w:fill="auto"/>
          </w:tcPr>
          <w:p w14:paraId="074E5782" w14:textId="77777777" w:rsidR="001C5203" w:rsidRPr="00810177" w:rsidRDefault="001C5203" w:rsidP="0063246D">
            <w:pPr>
              <w:jc w:val="center"/>
              <w:rPr>
                <w:rFonts w:ascii="Cera PRO" w:hAnsi="Cera PRO" w:cs="Arial"/>
                <w:b/>
                <w:sz w:val="18"/>
                <w:szCs w:val="18"/>
              </w:rPr>
            </w:pPr>
          </w:p>
        </w:tc>
        <w:tc>
          <w:tcPr>
            <w:tcW w:w="898" w:type="dxa"/>
            <w:shd w:val="clear" w:color="auto" w:fill="auto"/>
          </w:tcPr>
          <w:p w14:paraId="637FDDC8" w14:textId="77777777" w:rsidR="001C5203" w:rsidRPr="00810177" w:rsidRDefault="001C5203" w:rsidP="0063246D">
            <w:pPr>
              <w:jc w:val="center"/>
              <w:rPr>
                <w:rFonts w:ascii="Cera PRO" w:hAnsi="Cera PRO" w:cs="Arial"/>
                <w:b/>
                <w:sz w:val="18"/>
                <w:szCs w:val="18"/>
              </w:rPr>
            </w:pPr>
          </w:p>
        </w:tc>
        <w:tc>
          <w:tcPr>
            <w:tcW w:w="900" w:type="dxa"/>
            <w:shd w:val="clear" w:color="auto" w:fill="auto"/>
          </w:tcPr>
          <w:p w14:paraId="3B6C2D67" w14:textId="77777777" w:rsidR="001C5203" w:rsidRPr="00810177" w:rsidRDefault="001C5203" w:rsidP="0063246D">
            <w:pPr>
              <w:jc w:val="center"/>
              <w:rPr>
                <w:rFonts w:ascii="Cera PRO" w:hAnsi="Cera PRO" w:cs="Arial"/>
                <w:b/>
                <w:sz w:val="18"/>
                <w:szCs w:val="18"/>
              </w:rPr>
            </w:pPr>
          </w:p>
        </w:tc>
        <w:tc>
          <w:tcPr>
            <w:tcW w:w="1041" w:type="dxa"/>
            <w:shd w:val="clear" w:color="auto" w:fill="auto"/>
          </w:tcPr>
          <w:p w14:paraId="4016A9E6" w14:textId="77777777" w:rsidR="001C5203" w:rsidRPr="00810177" w:rsidRDefault="001C5203" w:rsidP="0063246D">
            <w:pPr>
              <w:jc w:val="center"/>
              <w:rPr>
                <w:rFonts w:ascii="Cera PRO" w:hAnsi="Cera PRO" w:cs="Arial"/>
                <w:b/>
                <w:sz w:val="18"/>
                <w:szCs w:val="18"/>
              </w:rPr>
            </w:pPr>
          </w:p>
        </w:tc>
        <w:tc>
          <w:tcPr>
            <w:tcW w:w="1511" w:type="dxa"/>
            <w:shd w:val="clear" w:color="auto" w:fill="auto"/>
          </w:tcPr>
          <w:p w14:paraId="4080C275" w14:textId="77777777" w:rsidR="001C5203" w:rsidRPr="00810177" w:rsidRDefault="001C5203" w:rsidP="0063246D">
            <w:pPr>
              <w:rPr>
                <w:rFonts w:ascii="Cera PRO" w:hAnsi="Cera PRO" w:cs="Arial"/>
                <w:b/>
                <w:sz w:val="18"/>
                <w:szCs w:val="18"/>
              </w:rPr>
            </w:pPr>
          </w:p>
        </w:tc>
      </w:tr>
    </w:tbl>
    <w:p w14:paraId="6A2FEB92" w14:textId="77777777" w:rsidR="001C5203" w:rsidRDefault="001C5203"/>
    <w:p w14:paraId="4B6D2438" w14:textId="65545ABA" w:rsidR="009B10F2" w:rsidRDefault="009B10F2">
      <w:r>
        <w:br w:type="page"/>
      </w:r>
    </w:p>
    <w:p w14:paraId="70297140" w14:textId="77777777" w:rsidR="001C5203" w:rsidRDefault="001C5203"/>
    <w:p w14:paraId="35134C90" w14:textId="77777777" w:rsidR="001C5203" w:rsidRDefault="001C5203"/>
    <w:tbl>
      <w:tblPr>
        <w:tblW w:w="15451" w:type="dxa"/>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27"/>
        <w:gridCol w:w="995"/>
        <w:gridCol w:w="884"/>
        <w:gridCol w:w="1097"/>
        <w:gridCol w:w="898"/>
        <w:gridCol w:w="898"/>
        <w:gridCol w:w="900"/>
        <w:gridCol w:w="1041"/>
        <w:gridCol w:w="1511"/>
      </w:tblGrid>
      <w:tr w:rsidR="001C5203" w:rsidRPr="00810177" w14:paraId="24D2F341" w14:textId="77777777" w:rsidTr="0063246D">
        <w:tc>
          <w:tcPr>
            <w:tcW w:w="7227" w:type="dxa"/>
            <w:tcBorders>
              <w:bottom w:val="single" w:sz="4" w:space="0" w:color="auto"/>
            </w:tcBorders>
            <w:shd w:val="clear" w:color="auto" w:fill="000000"/>
          </w:tcPr>
          <w:p w14:paraId="406D1072" w14:textId="77777777" w:rsidR="001C5203" w:rsidRPr="007A5053" w:rsidRDefault="001C5203" w:rsidP="0063246D">
            <w:pPr>
              <w:jc w:val="center"/>
              <w:rPr>
                <w:rFonts w:ascii="Cera PRO" w:hAnsi="Cera PRO" w:cs="Arial"/>
                <w:b/>
                <w:color w:val="FFFFFF" w:themeColor="background1"/>
              </w:rPr>
            </w:pPr>
            <w:r w:rsidRPr="007A5053">
              <w:rPr>
                <w:rFonts w:ascii="Cera PRO" w:hAnsi="Cera PRO" w:cs="Arial"/>
                <w:color w:val="FFFFFF" w:themeColor="background1"/>
              </w:rPr>
              <w:br w:type="page"/>
            </w:r>
            <w:r w:rsidRPr="007A5053">
              <w:rPr>
                <w:rFonts w:ascii="Cera PRO" w:hAnsi="Cera PRO" w:cs="Arial"/>
                <w:color w:val="FFFFFF" w:themeColor="background1"/>
              </w:rPr>
              <w:br w:type="page"/>
            </w:r>
            <w:r w:rsidRPr="007A5053">
              <w:rPr>
                <w:rFonts w:ascii="Cera PRO" w:hAnsi="Cera PRO" w:cs="Arial"/>
                <w:b/>
                <w:color w:val="FFFFFF" w:themeColor="background1"/>
              </w:rPr>
              <w:t xml:space="preserve">CHECKLIST </w:t>
            </w:r>
          </w:p>
          <w:p w14:paraId="331CC0FA" w14:textId="77777777" w:rsidR="001C5203" w:rsidRPr="007A5053" w:rsidRDefault="001C5203" w:rsidP="0063246D">
            <w:pPr>
              <w:jc w:val="center"/>
              <w:rPr>
                <w:rFonts w:ascii="Cera PRO" w:hAnsi="Cera PRO" w:cs="Arial"/>
                <w:b/>
                <w:color w:val="FFFFFF" w:themeColor="background1"/>
              </w:rPr>
            </w:pPr>
            <w:r w:rsidRPr="007A5053">
              <w:rPr>
                <w:rFonts w:ascii="Cera PRO" w:hAnsi="Cera PRO" w:cs="Arial"/>
                <w:b/>
                <w:color w:val="FFFFFF" w:themeColor="background1"/>
              </w:rPr>
              <w:t>ZICHTBAARHEID KWALIFICATIE-EISEN BINNEN BEROEPSPRODUCTEN</w:t>
            </w:r>
          </w:p>
        </w:tc>
        <w:tc>
          <w:tcPr>
            <w:tcW w:w="5672" w:type="dxa"/>
            <w:gridSpan w:val="6"/>
            <w:tcBorders>
              <w:bottom w:val="single" w:sz="4" w:space="0" w:color="auto"/>
            </w:tcBorders>
            <w:shd w:val="clear" w:color="auto" w:fill="000000"/>
          </w:tcPr>
          <w:p w14:paraId="71240F4F" w14:textId="77777777" w:rsidR="001C5203" w:rsidRPr="007A5053" w:rsidRDefault="001C5203" w:rsidP="0063246D">
            <w:pPr>
              <w:jc w:val="center"/>
              <w:rPr>
                <w:rFonts w:ascii="Cera PRO" w:hAnsi="Cera PRO" w:cs="Arial"/>
                <w:b/>
                <w:color w:val="FFFFFF" w:themeColor="background1"/>
              </w:rPr>
            </w:pPr>
            <w:r w:rsidRPr="007A5053">
              <w:rPr>
                <w:rFonts w:ascii="Cera PRO" w:hAnsi="Cera PRO" w:cs="Arial"/>
                <w:b/>
                <w:color w:val="FFFFFF" w:themeColor="background1"/>
              </w:rPr>
              <w:t>In welk(e) beroepsproduct(en) pas je deze kennis en vaardigheden toe?</w:t>
            </w:r>
          </w:p>
        </w:tc>
        <w:tc>
          <w:tcPr>
            <w:tcW w:w="1041" w:type="dxa"/>
            <w:tcBorders>
              <w:bottom w:val="single" w:sz="4" w:space="0" w:color="auto"/>
            </w:tcBorders>
            <w:shd w:val="clear" w:color="auto" w:fill="000000"/>
          </w:tcPr>
          <w:p w14:paraId="0F6C3766" w14:textId="77777777" w:rsidR="001C5203" w:rsidRPr="007A5053" w:rsidRDefault="001C5203" w:rsidP="0063246D">
            <w:pPr>
              <w:jc w:val="center"/>
              <w:rPr>
                <w:rFonts w:ascii="Cera PRO" w:hAnsi="Cera PRO" w:cs="Arial"/>
                <w:b/>
                <w:color w:val="FFFFFF" w:themeColor="background1"/>
              </w:rPr>
            </w:pPr>
          </w:p>
        </w:tc>
        <w:tc>
          <w:tcPr>
            <w:tcW w:w="1511" w:type="dxa"/>
            <w:tcBorders>
              <w:bottom w:val="single" w:sz="4" w:space="0" w:color="auto"/>
            </w:tcBorders>
            <w:shd w:val="clear" w:color="auto" w:fill="000000"/>
          </w:tcPr>
          <w:p w14:paraId="4595F489" w14:textId="77777777" w:rsidR="001C5203" w:rsidRPr="007A5053" w:rsidRDefault="001C5203" w:rsidP="0063246D">
            <w:pPr>
              <w:jc w:val="center"/>
              <w:rPr>
                <w:rFonts w:ascii="Cera PRO" w:hAnsi="Cera PRO" w:cs="Arial"/>
                <w:b/>
                <w:color w:val="FFFFFF" w:themeColor="background1"/>
              </w:rPr>
            </w:pPr>
            <w:r w:rsidRPr="007A5053">
              <w:rPr>
                <w:rFonts w:ascii="Cera PRO" w:hAnsi="Cera PRO" w:cs="Arial"/>
                <w:b/>
                <w:color w:val="FFFFFF" w:themeColor="background1"/>
              </w:rPr>
              <w:t xml:space="preserve">Hoe </w:t>
            </w:r>
            <w:r>
              <w:rPr>
                <w:rFonts w:ascii="Cera PRO" w:hAnsi="Cera PRO" w:cs="Arial"/>
                <w:b/>
                <w:color w:val="FFFFFF" w:themeColor="background1"/>
              </w:rPr>
              <w:t xml:space="preserve">  </w:t>
            </w:r>
            <w:r w:rsidRPr="007A5053">
              <w:rPr>
                <w:rFonts w:ascii="Cera PRO" w:hAnsi="Cera PRO" w:cs="Arial"/>
                <w:b/>
                <w:color w:val="FFFFFF" w:themeColor="background1"/>
              </w:rPr>
              <w:t>wordt dat zichtbaar?</w:t>
            </w:r>
          </w:p>
        </w:tc>
      </w:tr>
      <w:tr w:rsidR="001C5203" w:rsidRPr="00810177" w14:paraId="1A053D0F" w14:textId="77777777" w:rsidTr="0063246D">
        <w:tc>
          <w:tcPr>
            <w:tcW w:w="7227" w:type="dxa"/>
            <w:shd w:val="clear" w:color="auto" w:fill="D9D9D9"/>
          </w:tcPr>
          <w:p w14:paraId="4BCAC307" w14:textId="77777777" w:rsidR="001C5203" w:rsidRPr="00810177" w:rsidRDefault="001C5203" w:rsidP="0063246D">
            <w:pPr>
              <w:rPr>
                <w:rFonts w:ascii="Cera PRO" w:hAnsi="Cera PRO" w:cs="Arial"/>
                <w:b/>
              </w:rPr>
            </w:pPr>
            <w:r w:rsidRPr="00810177">
              <w:rPr>
                <w:rFonts w:ascii="Cera PRO" w:hAnsi="Cera PRO" w:cs="Arial"/>
                <w:b/>
              </w:rPr>
              <w:t xml:space="preserve">Taak 6: </w:t>
            </w:r>
            <w:r w:rsidRPr="00810177">
              <w:rPr>
                <w:rFonts w:ascii="Cera PRO" w:eastAsia="Arial" w:hAnsi="Cera PRO" w:cs="Arial"/>
                <w:b/>
              </w:rPr>
              <w:t>De docent construeert, hanteert en evalueert beoordelingsinstrumenten</w:t>
            </w:r>
          </w:p>
        </w:tc>
        <w:tc>
          <w:tcPr>
            <w:tcW w:w="995" w:type="dxa"/>
            <w:tcBorders>
              <w:top w:val="single" w:sz="4" w:space="0" w:color="auto"/>
              <w:left w:val="single" w:sz="4" w:space="0" w:color="auto"/>
              <w:bottom w:val="single" w:sz="4" w:space="0" w:color="auto"/>
              <w:right w:val="single" w:sz="4" w:space="0" w:color="auto"/>
            </w:tcBorders>
            <w:shd w:val="clear" w:color="auto" w:fill="A6A6A6"/>
          </w:tcPr>
          <w:p w14:paraId="3CA8C925" w14:textId="77777777" w:rsidR="001C5203" w:rsidRPr="00810177" w:rsidRDefault="001C5203" w:rsidP="0063246D">
            <w:pPr>
              <w:rPr>
                <w:rFonts w:ascii="Cera PRO" w:hAnsi="Cera PRO" w:cs="Arial"/>
                <w:b/>
                <w:sz w:val="18"/>
                <w:szCs w:val="18"/>
              </w:rPr>
            </w:pPr>
            <w:r>
              <w:rPr>
                <w:rFonts w:ascii="Cera PRO" w:hAnsi="Cera PRO" w:cs="Arial"/>
                <w:b/>
                <w:sz w:val="18"/>
                <w:szCs w:val="18"/>
              </w:rPr>
              <w:t>Aan de Slag</w:t>
            </w:r>
          </w:p>
        </w:tc>
        <w:tc>
          <w:tcPr>
            <w:tcW w:w="884" w:type="dxa"/>
            <w:tcBorders>
              <w:top w:val="single" w:sz="4" w:space="0" w:color="auto"/>
              <w:left w:val="single" w:sz="4" w:space="0" w:color="auto"/>
              <w:bottom w:val="single" w:sz="4" w:space="0" w:color="auto"/>
              <w:right w:val="single" w:sz="4" w:space="0" w:color="auto"/>
            </w:tcBorders>
            <w:shd w:val="clear" w:color="auto" w:fill="A6A6A6"/>
          </w:tcPr>
          <w:p w14:paraId="323975F8" w14:textId="77777777" w:rsidR="001C5203" w:rsidRPr="00810177" w:rsidRDefault="001C5203" w:rsidP="0063246D">
            <w:pPr>
              <w:jc w:val="center"/>
              <w:rPr>
                <w:rFonts w:ascii="Cera PRO" w:hAnsi="Cera PRO" w:cs="Arial"/>
                <w:b/>
                <w:sz w:val="16"/>
                <w:szCs w:val="16"/>
              </w:rPr>
            </w:pPr>
            <w:r w:rsidRPr="00810177">
              <w:rPr>
                <w:rFonts w:ascii="Cera PRO" w:hAnsi="Cera PRO" w:cs="Arial"/>
                <w:b/>
                <w:sz w:val="16"/>
                <w:szCs w:val="16"/>
              </w:rPr>
              <w:t>In beeld</w:t>
            </w:r>
          </w:p>
        </w:tc>
        <w:tc>
          <w:tcPr>
            <w:tcW w:w="1097" w:type="dxa"/>
            <w:tcBorders>
              <w:top w:val="single" w:sz="4" w:space="0" w:color="auto"/>
              <w:left w:val="single" w:sz="4" w:space="0" w:color="auto"/>
              <w:bottom w:val="single" w:sz="4" w:space="0" w:color="auto"/>
              <w:right w:val="single" w:sz="4" w:space="0" w:color="auto"/>
            </w:tcBorders>
            <w:shd w:val="clear" w:color="auto" w:fill="A6A6A6"/>
          </w:tcPr>
          <w:p w14:paraId="616F89A7" w14:textId="77777777" w:rsidR="001C5203" w:rsidRPr="00810177" w:rsidRDefault="001C5203" w:rsidP="0063246D">
            <w:pPr>
              <w:jc w:val="center"/>
              <w:rPr>
                <w:rFonts w:ascii="Cera PRO" w:hAnsi="Cera PRO" w:cs="Arial"/>
                <w:b/>
                <w:sz w:val="16"/>
                <w:szCs w:val="16"/>
              </w:rPr>
            </w:pPr>
            <w:r>
              <w:rPr>
                <w:rFonts w:ascii="Cera PRO" w:hAnsi="Cera PRO" w:cs="Arial"/>
                <w:b/>
                <w:sz w:val="16"/>
                <w:szCs w:val="16"/>
              </w:rPr>
              <w:t>ICT- en didactiek</w:t>
            </w:r>
            <w:r w:rsidRPr="00810177">
              <w:rPr>
                <w:rFonts w:ascii="Cera PRO" w:hAnsi="Cera PRO" w:cs="Arial"/>
                <w:b/>
                <w:sz w:val="16"/>
                <w:szCs w:val="16"/>
              </w:rPr>
              <w:t xml:space="preserve"> </w:t>
            </w:r>
          </w:p>
        </w:tc>
        <w:tc>
          <w:tcPr>
            <w:tcW w:w="898" w:type="dxa"/>
            <w:tcBorders>
              <w:top w:val="single" w:sz="4" w:space="0" w:color="auto"/>
              <w:left w:val="single" w:sz="4" w:space="0" w:color="auto"/>
              <w:bottom w:val="single" w:sz="4" w:space="0" w:color="auto"/>
              <w:right w:val="single" w:sz="4" w:space="0" w:color="auto"/>
            </w:tcBorders>
            <w:shd w:val="clear" w:color="auto" w:fill="A6A6A6"/>
          </w:tcPr>
          <w:p w14:paraId="0F00AE5A" w14:textId="77777777" w:rsidR="001C5203" w:rsidRPr="00810177" w:rsidRDefault="001C5203" w:rsidP="0063246D">
            <w:pPr>
              <w:jc w:val="center"/>
              <w:rPr>
                <w:rFonts w:ascii="Cera PRO" w:hAnsi="Cera PRO" w:cs="Arial"/>
                <w:b/>
                <w:sz w:val="16"/>
                <w:szCs w:val="16"/>
              </w:rPr>
            </w:pPr>
            <w:r w:rsidRPr="00810177">
              <w:rPr>
                <w:rFonts w:ascii="Cera PRO" w:hAnsi="Cera PRO" w:cs="Arial"/>
                <w:b/>
                <w:sz w:val="16"/>
                <w:szCs w:val="16"/>
              </w:rPr>
              <w:t>de diepte in</w:t>
            </w:r>
          </w:p>
        </w:tc>
        <w:tc>
          <w:tcPr>
            <w:tcW w:w="898" w:type="dxa"/>
            <w:tcBorders>
              <w:top w:val="single" w:sz="4" w:space="0" w:color="auto"/>
              <w:left w:val="single" w:sz="4" w:space="0" w:color="auto"/>
              <w:bottom w:val="single" w:sz="4" w:space="0" w:color="auto"/>
              <w:right w:val="single" w:sz="4" w:space="0" w:color="auto"/>
            </w:tcBorders>
            <w:shd w:val="clear" w:color="auto" w:fill="A6A6A6"/>
          </w:tcPr>
          <w:p w14:paraId="282D6EA4" w14:textId="77777777" w:rsidR="001C5203" w:rsidRPr="00810177" w:rsidRDefault="001C5203" w:rsidP="0063246D">
            <w:pPr>
              <w:jc w:val="center"/>
              <w:rPr>
                <w:rFonts w:ascii="Cera PRO" w:hAnsi="Cera PRO" w:cs="Arial"/>
                <w:b/>
                <w:sz w:val="16"/>
                <w:szCs w:val="16"/>
              </w:rPr>
            </w:pPr>
            <w:r>
              <w:rPr>
                <w:rFonts w:ascii="Cera PRO" w:hAnsi="Cera PRO" w:cs="Arial"/>
                <w:b/>
                <w:sz w:val="16"/>
                <w:szCs w:val="16"/>
              </w:rPr>
              <w:t>Keuze: … Op pad</w:t>
            </w:r>
          </w:p>
        </w:tc>
        <w:tc>
          <w:tcPr>
            <w:tcW w:w="900" w:type="dxa"/>
            <w:tcBorders>
              <w:top w:val="single" w:sz="4" w:space="0" w:color="auto"/>
              <w:left w:val="single" w:sz="4" w:space="0" w:color="auto"/>
              <w:bottom w:val="single" w:sz="4" w:space="0" w:color="auto"/>
              <w:right w:val="single" w:sz="4" w:space="0" w:color="auto"/>
            </w:tcBorders>
            <w:shd w:val="clear" w:color="auto" w:fill="A6A6A6"/>
          </w:tcPr>
          <w:p w14:paraId="71FA490A" w14:textId="77777777" w:rsidR="001C5203" w:rsidRPr="00810177" w:rsidRDefault="001C5203" w:rsidP="0063246D">
            <w:pPr>
              <w:jc w:val="center"/>
              <w:rPr>
                <w:rFonts w:ascii="Cera PRO" w:hAnsi="Cera PRO" w:cs="Arial"/>
                <w:b/>
                <w:sz w:val="16"/>
                <w:szCs w:val="16"/>
              </w:rPr>
            </w:pPr>
            <w:r>
              <w:rPr>
                <w:rFonts w:ascii="Cera PRO" w:hAnsi="Cera PRO" w:cs="Arial"/>
                <w:b/>
                <w:sz w:val="16"/>
                <w:szCs w:val="16"/>
              </w:rPr>
              <w:t>Keuze: Toetsing</w:t>
            </w:r>
          </w:p>
        </w:tc>
        <w:tc>
          <w:tcPr>
            <w:tcW w:w="1041" w:type="dxa"/>
            <w:tcBorders>
              <w:top w:val="single" w:sz="4" w:space="0" w:color="auto"/>
              <w:left w:val="single" w:sz="4" w:space="0" w:color="auto"/>
              <w:bottom w:val="single" w:sz="4" w:space="0" w:color="auto"/>
              <w:right w:val="single" w:sz="4" w:space="0" w:color="auto"/>
            </w:tcBorders>
            <w:shd w:val="clear" w:color="auto" w:fill="A6A6A6"/>
          </w:tcPr>
          <w:p w14:paraId="29D0FF11" w14:textId="77777777" w:rsidR="001C5203" w:rsidRPr="00810177" w:rsidRDefault="001C5203" w:rsidP="0063246D">
            <w:pPr>
              <w:jc w:val="center"/>
              <w:rPr>
                <w:rFonts w:ascii="Cera PRO" w:hAnsi="Cera PRO" w:cs="Arial"/>
                <w:b/>
                <w:sz w:val="16"/>
                <w:szCs w:val="16"/>
              </w:rPr>
            </w:pPr>
            <w:r w:rsidRPr="00810177">
              <w:rPr>
                <w:rFonts w:ascii="Cera PRO" w:hAnsi="Cera PRO" w:cs="Arial"/>
                <w:b/>
                <w:sz w:val="16"/>
                <w:szCs w:val="16"/>
              </w:rPr>
              <w:t>Keuze</w:t>
            </w:r>
            <w:r>
              <w:rPr>
                <w:rFonts w:ascii="Cera PRO" w:hAnsi="Cera PRO" w:cs="Arial"/>
                <w:b/>
                <w:sz w:val="16"/>
                <w:szCs w:val="16"/>
              </w:rPr>
              <w:t>: ……</w:t>
            </w:r>
          </w:p>
        </w:tc>
        <w:tc>
          <w:tcPr>
            <w:tcW w:w="1511" w:type="dxa"/>
            <w:shd w:val="clear" w:color="auto" w:fill="D9D9D9"/>
          </w:tcPr>
          <w:p w14:paraId="51D60185" w14:textId="77777777" w:rsidR="001C5203" w:rsidRPr="00810177" w:rsidRDefault="001C5203" w:rsidP="0063246D">
            <w:pPr>
              <w:rPr>
                <w:rFonts w:ascii="Cera PRO" w:hAnsi="Cera PRO" w:cs="Arial"/>
                <w:b/>
              </w:rPr>
            </w:pPr>
          </w:p>
        </w:tc>
      </w:tr>
      <w:tr w:rsidR="001C5203" w:rsidRPr="00810177" w14:paraId="607BCAE9" w14:textId="77777777" w:rsidTr="0063246D">
        <w:tc>
          <w:tcPr>
            <w:tcW w:w="7227" w:type="dxa"/>
          </w:tcPr>
          <w:p w14:paraId="560437F2" w14:textId="77777777" w:rsidR="001C5203" w:rsidRDefault="001C5203"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950EE3">
              <w:rPr>
                <w:rFonts w:ascii="Cera PRO" w:eastAsiaTheme="minorHAnsi" w:hAnsi="Cera PRO" w:cs="FranklinGothic-Demi"/>
                <w:color w:val="2D2E88"/>
                <w:sz w:val="19"/>
                <w:szCs w:val="19"/>
                <w:lang w:eastAsia="en-US"/>
              </w:rPr>
              <w:t xml:space="preserve">6.1 </w:t>
            </w:r>
            <w:r w:rsidRPr="00950EE3">
              <w:rPr>
                <w:rFonts w:ascii="Cera PRO" w:eastAsiaTheme="minorHAnsi" w:hAnsi="Cera PRO" w:cs="FranklinGothic-Demi"/>
                <w:color w:val="2D2E88"/>
                <w:sz w:val="19"/>
                <w:szCs w:val="19"/>
                <w:lang w:eastAsia="en-US"/>
              </w:rPr>
              <w:tab/>
            </w:r>
            <w:r w:rsidRPr="00950EE3">
              <w:rPr>
                <w:rFonts w:ascii="Cera PRO" w:eastAsiaTheme="minorHAnsi" w:hAnsi="Cera PRO" w:cs="FranklinGothic-Demi"/>
                <w:color w:val="1D1D1B"/>
                <w:sz w:val="19"/>
                <w:szCs w:val="19"/>
                <w:lang w:eastAsia="en-US"/>
              </w:rPr>
              <w:t xml:space="preserve">De docent bereidt de student voor op zijn ontwikkelingsgerichte toetsing en examinering, op basis van de team- en instellingsafspraken. </w:t>
            </w:r>
          </w:p>
          <w:p w14:paraId="7AE33466" w14:textId="77777777" w:rsidR="001C5203" w:rsidRPr="00804690" w:rsidRDefault="001C5203"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b/>
                <w:color w:val="1D1D1B"/>
                <w:sz w:val="19"/>
                <w:szCs w:val="19"/>
                <w:lang w:eastAsia="en-US"/>
              </w:rPr>
            </w:pPr>
            <w:r w:rsidRPr="00804690">
              <w:rPr>
                <w:rFonts w:ascii="Cera PRO" w:eastAsiaTheme="minorHAnsi" w:hAnsi="Cera PRO" w:cs="FranklinGothic-Demi"/>
                <w:b/>
                <w:color w:val="1D1D1B"/>
                <w:sz w:val="19"/>
                <w:szCs w:val="19"/>
                <w:lang w:eastAsia="en-US"/>
              </w:rPr>
              <w:t xml:space="preserve">       Resultaten:</w:t>
            </w:r>
          </w:p>
          <w:p w14:paraId="795E2610" w14:textId="77777777" w:rsidR="001C5203" w:rsidRPr="00950EE3" w:rsidRDefault="001C5203"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De student weet hoe hij beoordeeld wordt en hoe hij zich daarop moet voorbereiden. Onderwijs en examinering sluiten op elkaar aan.</w:t>
            </w:r>
          </w:p>
          <w:p w14:paraId="2BE71B24" w14:textId="77777777" w:rsidR="001C5203" w:rsidRPr="00950EE3" w:rsidRDefault="001C5203"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641" w:hanging="215"/>
              <w:rPr>
                <w:rFonts w:ascii="Cera PRO" w:eastAsiaTheme="minorHAnsi" w:hAnsi="Cera PRO" w:cs="FranklinGothic-Demi"/>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De student weet welke beoordelingen ontwikkelingsgericht en welke kwalificerend zijn.</w:t>
            </w:r>
          </w:p>
          <w:p w14:paraId="5C08FA22" w14:textId="77777777" w:rsidR="001C5203" w:rsidRPr="00810177" w:rsidRDefault="001C5203" w:rsidP="0063246D">
            <w:pPr>
              <w:rPr>
                <w:rFonts w:ascii="Cera PRO" w:hAnsi="Cera PRO" w:cs="Arial"/>
                <w:bCs/>
                <w:sz w:val="18"/>
                <w:szCs w:val="18"/>
              </w:rPr>
            </w:pPr>
          </w:p>
        </w:tc>
        <w:tc>
          <w:tcPr>
            <w:tcW w:w="995" w:type="dxa"/>
          </w:tcPr>
          <w:p w14:paraId="5F70E42F" w14:textId="77777777" w:rsidR="001C5203" w:rsidRPr="00810177" w:rsidRDefault="001C5203" w:rsidP="0063246D">
            <w:pPr>
              <w:jc w:val="center"/>
              <w:rPr>
                <w:rFonts w:ascii="Cera PRO" w:hAnsi="Cera PRO" w:cs="Arial"/>
                <w:b/>
                <w:sz w:val="18"/>
                <w:szCs w:val="18"/>
              </w:rPr>
            </w:pPr>
          </w:p>
        </w:tc>
        <w:tc>
          <w:tcPr>
            <w:tcW w:w="884" w:type="dxa"/>
          </w:tcPr>
          <w:p w14:paraId="08EEC641" w14:textId="77777777" w:rsidR="001C5203" w:rsidRPr="00810177" w:rsidRDefault="001C5203" w:rsidP="0063246D">
            <w:pPr>
              <w:jc w:val="center"/>
              <w:rPr>
                <w:rFonts w:ascii="Cera PRO" w:hAnsi="Cera PRO" w:cs="Arial"/>
                <w:b/>
                <w:sz w:val="18"/>
                <w:szCs w:val="18"/>
              </w:rPr>
            </w:pPr>
          </w:p>
        </w:tc>
        <w:tc>
          <w:tcPr>
            <w:tcW w:w="1097" w:type="dxa"/>
          </w:tcPr>
          <w:p w14:paraId="4B3863A9" w14:textId="77777777" w:rsidR="001C5203" w:rsidRPr="00810177" w:rsidRDefault="001C5203" w:rsidP="0063246D">
            <w:pPr>
              <w:jc w:val="center"/>
              <w:rPr>
                <w:rFonts w:ascii="Cera PRO" w:hAnsi="Cera PRO" w:cs="Arial"/>
                <w:b/>
                <w:sz w:val="18"/>
                <w:szCs w:val="18"/>
              </w:rPr>
            </w:pPr>
          </w:p>
        </w:tc>
        <w:tc>
          <w:tcPr>
            <w:tcW w:w="898" w:type="dxa"/>
          </w:tcPr>
          <w:p w14:paraId="4D541F23" w14:textId="77777777" w:rsidR="001C5203" w:rsidRPr="00810177" w:rsidRDefault="001C5203" w:rsidP="0063246D">
            <w:pPr>
              <w:jc w:val="center"/>
              <w:rPr>
                <w:rFonts w:ascii="Cera PRO" w:hAnsi="Cera PRO" w:cs="Arial"/>
                <w:b/>
                <w:sz w:val="18"/>
                <w:szCs w:val="18"/>
              </w:rPr>
            </w:pPr>
          </w:p>
        </w:tc>
        <w:tc>
          <w:tcPr>
            <w:tcW w:w="898" w:type="dxa"/>
          </w:tcPr>
          <w:p w14:paraId="2F3B6C44" w14:textId="77777777" w:rsidR="001C5203" w:rsidRPr="00810177" w:rsidRDefault="001C5203" w:rsidP="0063246D">
            <w:pPr>
              <w:jc w:val="center"/>
              <w:rPr>
                <w:rFonts w:ascii="Cera PRO" w:hAnsi="Cera PRO" w:cs="Arial"/>
                <w:b/>
                <w:sz w:val="18"/>
                <w:szCs w:val="18"/>
              </w:rPr>
            </w:pPr>
          </w:p>
        </w:tc>
        <w:tc>
          <w:tcPr>
            <w:tcW w:w="900" w:type="dxa"/>
          </w:tcPr>
          <w:p w14:paraId="15B52B6C" w14:textId="77777777" w:rsidR="001C5203" w:rsidRPr="00810177" w:rsidRDefault="001C5203" w:rsidP="0063246D">
            <w:pPr>
              <w:jc w:val="center"/>
              <w:rPr>
                <w:rFonts w:ascii="Cera PRO" w:hAnsi="Cera PRO" w:cs="Arial"/>
                <w:b/>
                <w:sz w:val="18"/>
                <w:szCs w:val="18"/>
              </w:rPr>
            </w:pPr>
          </w:p>
        </w:tc>
        <w:tc>
          <w:tcPr>
            <w:tcW w:w="1041" w:type="dxa"/>
          </w:tcPr>
          <w:p w14:paraId="624F82FB" w14:textId="77777777" w:rsidR="001C5203" w:rsidRPr="00810177" w:rsidRDefault="001C5203" w:rsidP="0063246D">
            <w:pPr>
              <w:jc w:val="center"/>
              <w:rPr>
                <w:rFonts w:ascii="Cera PRO" w:hAnsi="Cera PRO" w:cs="Arial"/>
                <w:b/>
                <w:sz w:val="18"/>
                <w:szCs w:val="18"/>
              </w:rPr>
            </w:pPr>
          </w:p>
        </w:tc>
        <w:tc>
          <w:tcPr>
            <w:tcW w:w="1511" w:type="dxa"/>
          </w:tcPr>
          <w:p w14:paraId="1F60D298" w14:textId="77777777" w:rsidR="001C5203" w:rsidRPr="00810177" w:rsidRDefault="001C5203" w:rsidP="0063246D">
            <w:pPr>
              <w:rPr>
                <w:rFonts w:ascii="Cera PRO" w:hAnsi="Cera PRO" w:cs="Arial"/>
                <w:b/>
                <w:sz w:val="18"/>
                <w:szCs w:val="18"/>
              </w:rPr>
            </w:pPr>
          </w:p>
        </w:tc>
      </w:tr>
      <w:tr w:rsidR="001C5203" w:rsidRPr="00810177" w14:paraId="426663DA" w14:textId="77777777" w:rsidTr="0063246D">
        <w:tc>
          <w:tcPr>
            <w:tcW w:w="7227" w:type="dxa"/>
          </w:tcPr>
          <w:p w14:paraId="0824479B" w14:textId="77777777" w:rsidR="001C5203" w:rsidRDefault="001C5203"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950EE3">
              <w:rPr>
                <w:rFonts w:ascii="Cera PRO" w:eastAsiaTheme="minorHAnsi" w:hAnsi="Cera PRO" w:cs="FranklinGothic-Demi"/>
                <w:color w:val="2D2E88"/>
                <w:sz w:val="19"/>
                <w:szCs w:val="19"/>
                <w:lang w:eastAsia="en-US"/>
              </w:rPr>
              <w:t xml:space="preserve">6.2 </w:t>
            </w:r>
            <w:r w:rsidRPr="00950EE3">
              <w:rPr>
                <w:rFonts w:ascii="Cera PRO" w:eastAsiaTheme="minorHAnsi" w:hAnsi="Cera PRO" w:cs="FranklinGothic-Demi"/>
                <w:color w:val="2D2E88"/>
                <w:sz w:val="19"/>
                <w:szCs w:val="19"/>
                <w:lang w:eastAsia="en-US"/>
              </w:rPr>
              <w:tab/>
            </w:r>
            <w:r w:rsidRPr="00950EE3">
              <w:rPr>
                <w:rFonts w:ascii="Cera PRO" w:eastAsiaTheme="minorHAnsi" w:hAnsi="Cera PRO" w:cs="FranklinGothic-Demi"/>
                <w:color w:val="1D1D1B"/>
                <w:sz w:val="19"/>
                <w:szCs w:val="19"/>
                <w:lang w:eastAsia="en-US"/>
              </w:rPr>
              <w:t xml:space="preserve">De docent zorgt voor een passende organisatie van de ontwikkelingsgerichte toetsing en examinering, op basis van de team- en instellingsafspraken. </w:t>
            </w:r>
          </w:p>
          <w:p w14:paraId="72DBBB8E" w14:textId="77777777" w:rsidR="001C5203" w:rsidRPr="00804690" w:rsidRDefault="001C5203"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b/>
                <w:color w:val="1D1D1B"/>
                <w:sz w:val="19"/>
                <w:szCs w:val="19"/>
                <w:lang w:eastAsia="en-US"/>
              </w:rPr>
            </w:pPr>
            <w:r>
              <w:rPr>
                <w:rFonts w:ascii="Cera PRO" w:eastAsiaTheme="minorHAnsi" w:hAnsi="Cera PRO" w:cs="FranklinGothic-Demi"/>
                <w:color w:val="1D1D1B"/>
                <w:sz w:val="19"/>
                <w:szCs w:val="19"/>
                <w:lang w:eastAsia="en-US"/>
              </w:rPr>
              <w:t xml:space="preserve">       </w:t>
            </w:r>
            <w:r w:rsidRPr="00804690">
              <w:rPr>
                <w:rFonts w:ascii="Cera PRO" w:eastAsiaTheme="minorHAnsi" w:hAnsi="Cera PRO" w:cs="FranklinGothic-Demi"/>
                <w:b/>
                <w:color w:val="1D1D1B"/>
                <w:sz w:val="19"/>
                <w:szCs w:val="19"/>
                <w:lang w:eastAsia="en-US"/>
              </w:rPr>
              <w:t>Resultaten:</w:t>
            </w:r>
          </w:p>
          <w:p w14:paraId="72B723E7" w14:textId="77777777" w:rsidR="001C5203" w:rsidRPr="00950EE3" w:rsidRDefault="001C5203"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 xml:space="preserve">De student voert de ontwikkelingsgerichte toets of het examen uit onder de juiste </w:t>
            </w:r>
            <w:r>
              <w:rPr>
                <w:rFonts w:ascii="Cera PRO" w:eastAsiaTheme="minorHAnsi" w:hAnsi="Cera PRO" w:cs="FranklinGothic-Book"/>
                <w:color w:val="1D1D1B"/>
                <w:sz w:val="19"/>
                <w:szCs w:val="19"/>
                <w:lang w:eastAsia="en-US"/>
              </w:rPr>
              <w:t>a</w:t>
            </w:r>
            <w:r w:rsidRPr="00950EE3">
              <w:rPr>
                <w:rFonts w:ascii="Cera PRO" w:eastAsiaTheme="minorHAnsi" w:hAnsi="Cera PRO" w:cs="FranklinGothic-Book"/>
                <w:color w:val="1D1D1B"/>
                <w:sz w:val="19"/>
                <w:szCs w:val="19"/>
                <w:lang w:eastAsia="en-US"/>
              </w:rPr>
              <w:t>fnamecondities.</w:t>
            </w:r>
          </w:p>
          <w:p w14:paraId="76E955B7" w14:textId="77777777" w:rsidR="001C5203" w:rsidRPr="00950EE3" w:rsidRDefault="001C5203"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firstLine="426"/>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De student weet wat hij kan verwachten.</w:t>
            </w:r>
          </w:p>
          <w:p w14:paraId="708A56F9" w14:textId="77777777" w:rsidR="001C5203" w:rsidRPr="00950EE3" w:rsidRDefault="001C5203" w:rsidP="0063246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eastAsiaTheme="minorHAnsi" w:hAnsi="Cera PRO" w:cs="FranklinGothic-Demi"/>
                <w:color w:val="1D1D1B"/>
                <w:sz w:val="19"/>
                <w:szCs w:val="19"/>
                <w:lang w:eastAsia="en-US"/>
              </w:rPr>
            </w:pPr>
            <w:r>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De beoordeling is correct en leidt tot verdere ontwikkeling of tot een valide en betrouwbaar examenresultaat.</w:t>
            </w:r>
          </w:p>
          <w:p w14:paraId="0637744A" w14:textId="77777777" w:rsidR="001C5203" w:rsidRPr="00810177" w:rsidRDefault="001C5203" w:rsidP="0063246D">
            <w:pPr>
              <w:rPr>
                <w:rFonts w:ascii="Cera PRO" w:hAnsi="Cera PRO" w:cs="Arial"/>
                <w:bCs/>
                <w:sz w:val="18"/>
                <w:szCs w:val="18"/>
              </w:rPr>
            </w:pPr>
          </w:p>
        </w:tc>
        <w:tc>
          <w:tcPr>
            <w:tcW w:w="995" w:type="dxa"/>
          </w:tcPr>
          <w:p w14:paraId="1874E8AB" w14:textId="77777777" w:rsidR="001C5203" w:rsidRPr="00810177" w:rsidRDefault="001C5203" w:rsidP="0063246D">
            <w:pPr>
              <w:rPr>
                <w:rFonts w:ascii="Cera PRO" w:hAnsi="Cera PRO" w:cs="Arial"/>
                <w:b/>
                <w:sz w:val="18"/>
                <w:szCs w:val="18"/>
              </w:rPr>
            </w:pPr>
          </w:p>
        </w:tc>
        <w:tc>
          <w:tcPr>
            <w:tcW w:w="884" w:type="dxa"/>
          </w:tcPr>
          <w:p w14:paraId="580E9AEC" w14:textId="77777777" w:rsidR="001C5203" w:rsidRPr="00810177" w:rsidRDefault="001C5203" w:rsidP="0063246D">
            <w:pPr>
              <w:jc w:val="center"/>
              <w:rPr>
                <w:rFonts w:ascii="Cera PRO" w:hAnsi="Cera PRO" w:cs="Arial"/>
                <w:b/>
                <w:sz w:val="18"/>
                <w:szCs w:val="18"/>
              </w:rPr>
            </w:pPr>
          </w:p>
        </w:tc>
        <w:tc>
          <w:tcPr>
            <w:tcW w:w="1097" w:type="dxa"/>
          </w:tcPr>
          <w:p w14:paraId="435A2F6B" w14:textId="77777777" w:rsidR="001C5203" w:rsidRPr="00810177" w:rsidRDefault="001C5203" w:rsidP="0063246D">
            <w:pPr>
              <w:jc w:val="center"/>
              <w:rPr>
                <w:rFonts w:ascii="Cera PRO" w:hAnsi="Cera PRO" w:cs="Arial"/>
                <w:b/>
                <w:sz w:val="18"/>
                <w:szCs w:val="18"/>
              </w:rPr>
            </w:pPr>
          </w:p>
        </w:tc>
        <w:tc>
          <w:tcPr>
            <w:tcW w:w="898" w:type="dxa"/>
          </w:tcPr>
          <w:p w14:paraId="75D9F3FC" w14:textId="77777777" w:rsidR="001C5203" w:rsidRPr="00810177" w:rsidRDefault="001C5203" w:rsidP="0063246D">
            <w:pPr>
              <w:jc w:val="center"/>
              <w:rPr>
                <w:rFonts w:ascii="Cera PRO" w:hAnsi="Cera PRO" w:cs="Arial"/>
                <w:b/>
                <w:sz w:val="18"/>
                <w:szCs w:val="18"/>
              </w:rPr>
            </w:pPr>
          </w:p>
        </w:tc>
        <w:tc>
          <w:tcPr>
            <w:tcW w:w="898" w:type="dxa"/>
          </w:tcPr>
          <w:p w14:paraId="4571FBC3" w14:textId="77777777" w:rsidR="001C5203" w:rsidRPr="00810177" w:rsidRDefault="001C5203" w:rsidP="0063246D">
            <w:pPr>
              <w:jc w:val="center"/>
              <w:rPr>
                <w:rFonts w:ascii="Cera PRO" w:hAnsi="Cera PRO" w:cs="Arial"/>
                <w:b/>
                <w:sz w:val="18"/>
                <w:szCs w:val="18"/>
              </w:rPr>
            </w:pPr>
          </w:p>
        </w:tc>
        <w:tc>
          <w:tcPr>
            <w:tcW w:w="900" w:type="dxa"/>
          </w:tcPr>
          <w:p w14:paraId="40D4535D" w14:textId="77777777" w:rsidR="001C5203" w:rsidRPr="00810177" w:rsidRDefault="001C5203" w:rsidP="0063246D">
            <w:pPr>
              <w:jc w:val="center"/>
              <w:rPr>
                <w:rFonts w:ascii="Cera PRO" w:hAnsi="Cera PRO" w:cs="Arial"/>
                <w:b/>
                <w:sz w:val="18"/>
                <w:szCs w:val="18"/>
              </w:rPr>
            </w:pPr>
          </w:p>
        </w:tc>
        <w:tc>
          <w:tcPr>
            <w:tcW w:w="1041" w:type="dxa"/>
          </w:tcPr>
          <w:p w14:paraId="2C8EE35D" w14:textId="77777777" w:rsidR="001C5203" w:rsidRPr="00810177" w:rsidRDefault="001C5203" w:rsidP="0063246D">
            <w:pPr>
              <w:jc w:val="center"/>
              <w:rPr>
                <w:rFonts w:ascii="Cera PRO" w:hAnsi="Cera PRO" w:cs="Arial"/>
                <w:b/>
                <w:sz w:val="18"/>
                <w:szCs w:val="18"/>
              </w:rPr>
            </w:pPr>
          </w:p>
        </w:tc>
        <w:tc>
          <w:tcPr>
            <w:tcW w:w="1511" w:type="dxa"/>
          </w:tcPr>
          <w:p w14:paraId="00B532B1" w14:textId="77777777" w:rsidR="001C5203" w:rsidRPr="00810177" w:rsidRDefault="001C5203" w:rsidP="0063246D">
            <w:pPr>
              <w:rPr>
                <w:rFonts w:ascii="Cera PRO" w:hAnsi="Cera PRO" w:cs="Arial"/>
                <w:b/>
                <w:sz w:val="18"/>
                <w:szCs w:val="18"/>
              </w:rPr>
            </w:pPr>
          </w:p>
        </w:tc>
      </w:tr>
    </w:tbl>
    <w:p w14:paraId="692AC7F8" w14:textId="77777777" w:rsidR="001C5203" w:rsidRPr="00810177" w:rsidRDefault="001C5203" w:rsidP="0063246D">
      <w:pPr>
        <w:rPr>
          <w:rFonts w:ascii="Cera PRO" w:hAnsi="Cera PRO"/>
        </w:rPr>
      </w:pPr>
    </w:p>
    <w:p w14:paraId="2946560D" w14:textId="2EEA91B2" w:rsidR="009B10F2" w:rsidRDefault="009B10F2">
      <w:pPr>
        <w:rPr>
          <w:rFonts w:ascii="Cera PRO" w:hAnsi="Cera PRO" w:cs="Arial"/>
        </w:rPr>
      </w:pPr>
      <w:r>
        <w:rPr>
          <w:rFonts w:ascii="Cera PRO" w:hAnsi="Cera PRO" w:cs="Arial"/>
        </w:rPr>
        <w:br w:type="page"/>
      </w:r>
    </w:p>
    <w:p w14:paraId="77E4287C" w14:textId="650D4C97" w:rsidR="001C5203" w:rsidRPr="00810177" w:rsidRDefault="00337213" w:rsidP="0063246D">
      <w:pPr>
        <w:rPr>
          <w:rFonts w:ascii="Cera PRO" w:hAnsi="Cera PRO" w:cs="Arial"/>
        </w:rPr>
      </w:pPr>
      <w:r>
        <w:rPr>
          <w:rFonts w:ascii="Arial" w:eastAsia="Arial" w:hAnsi="Arial" w:cs="Arial"/>
          <w:b/>
          <w:noProof/>
        </w:rPr>
        <w:lastRenderedPageBreak/>
        <w:drawing>
          <wp:anchor distT="0" distB="0" distL="114300" distR="114300" simplePos="0" relativeHeight="251767808" behindDoc="0" locked="0" layoutInCell="1" allowOverlap="1" wp14:anchorId="508ECC59" wp14:editId="6D86B4FA">
            <wp:simplePos x="0" y="0"/>
            <wp:positionH relativeFrom="margin">
              <wp:posOffset>8001000</wp:posOffset>
            </wp:positionH>
            <wp:positionV relativeFrom="paragraph">
              <wp:posOffset>0</wp:posOffset>
            </wp:positionV>
            <wp:extent cx="1499870" cy="1164590"/>
            <wp:effectExtent l="0" t="0" r="5080" b="0"/>
            <wp:wrapSquare wrapText="bothSides"/>
            <wp:docPr id="46"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499870" cy="1164590"/>
                    </a:xfrm>
                    <a:prstGeom prst="rect">
                      <a:avLst/>
                    </a:prstGeom>
                    <a:noFill/>
                  </pic:spPr>
                </pic:pic>
              </a:graphicData>
            </a:graphic>
          </wp:anchor>
        </w:drawing>
      </w:r>
    </w:p>
    <w:p w14:paraId="21C14524" w14:textId="098C43AF" w:rsidR="001C5203" w:rsidRPr="007D72ED" w:rsidRDefault="001C5203" w:rsidP="007D72ED">
      <w:pPr>
        <w:outlineLvl w:val="0"/>
        <w:rPr>
          <w:rFonts w:ascii="Cera PRO" w:hAnsi="Cera PRO" w:cs="Arial"/>
        </w:rPr>
      </w:pPr>
      <w:r w:rsidRPr="00810177">
        <w:rPr>
          <w:rFonts w:ascii="Cera PRO" w:eastAsia="Arial" w:hAnsi="Cera PRO" w:cs="Arial"/>
          <w:b/>
          <w:sz w:val="22"/>
        </w:rPr>
        <w:t>BIJLAGE C</w:t>
      </w:r>
    </w:p>
    <w:p w14:paraId="2A5F34E9" w14:textId="7F0BFC2B" w:rsidR="007D72ED" w:rsidRPr="00810177" w:rsidRDefault="007D72ED" w:rsidP="007D72ED">
      <w:pPr>
        <w:rPr>
          <w:rFonts w:ascii="Cera PRO" w:eastAsia="Arial" w:hAnsi="Cera PRO" w:cs="Arial"/>
          <w:b/>
          <w:sz w:val="22"/>
        </w:rPr>
      </w:pPr>
    </w:p>
    <w:p w14:paraId="217D93CE" w14:textId="77777777" w:rsidR="007D72ED" w:rsidRPr="00810177" w:rsidRDefault="007D72ED" w:rsidP="007D72ED">
      <w:pPr>
        <w:rPr>
          <w:rFonts w:ascii="Cera PRO" w:eastAsia="Arial" w:hAnsi="Cera PRO" w:cs="Arial"/>
          <w:b/>
        </w:rPr>
      </w:pPr>
    </w:p>
    <w:p w14:paraId="699C1269" w14:textId="77777777" w:rsidR="007D72ED" w:rsidRPr="00810177" w:rsidRDefault="007D72ED" w:rsidP="007D72ED">
      <w:pPr>
        <w:rPr>
          <w:rFonts w:ascii="Cera PRO" w:eastAsia="Arial" w:hAnsi="Cera PRO" w:cs="Arial"/>
          <w:b/>
        </w:rPr>
      </w:pPr>
      <w:r w:rsidRPr="00810177">
        <w:rPr>
          <w:rFonts w:ascii="Cera PRO" w:eastAsia="Arial" w:hAnsi="Cera PRO" w:cs="Arial"/>
          <w:b/>
        </w:rPr>
        <w:t>CHECKLIST ZICHTBAARHEID BEOORDELINGSCRITERIA EN VERPLICHTE LITERATUUR</w:t>
      </w:r>
    </w:p>
    <w:p w14:paraId="237B386A" w14:textId="77777777" w:rsidR="007D72ED" w:rsidRPr="00810177" w:rsidRDefault="007D72ED" w:rsidP="007D72ED">
      <w:pPr>
        <w:jc w:val="right"/>
        <w:rPr>
          <w:rFonts w:ascii="Cera PRO" w:eastAsia="Arial" w:hAnsi="Cera PRO" w:cs="Arial"/>
        </w:rPr>
      </w:pPr>
    </w:p>
    <w:tbl>
      <w:tblPr>
        <w:tblW w:w="155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212"/>
        <w:gridCol w:w="1150"/>
        <w:gridCol w:w="850"/>
        <w:gridCol w:w="851"/>
        <w:gridCol w:w="992"/>
        <w:gridCol w:w="851"/>
        <w:gridCol w:w="1306"/>
        <w:gridCol w:w="962"/>
        <w:gridCol w:w="141"/>
        <w:gridCol w:w="1276"/>
      </w:tblGrid>
      <w:tr w:rsidR="007D72ED" w:rsidRPr="006606A4" w14:paraId="3EF4F5B5" w14:textId="77777777" w:rsidTr="00BE61CC">
        <w:tc>
          <w:tcPr>
            <w:tcW w:w="7212" w:type="dxa"/>
            <w:shd w:val="clear" w:color="auto" w:fill="000000"/>
          </w:tcPr>
          <w:p w14:paraId="492FEE0F" w14:textId="77777777" w:rsidR="007D72ED" w:rsidRPr="006606A4" w:rsidRDefault="007D72ED" w:rsidP="00BE61CC">
            <w:pPr>
              <w:jc w:val="center"/>
              <w:rPr>
                <w:rFonts w:ascii="Cera PRO" w:eastAsia="Arial" w:hAnsi="Cera PRO" w:cs="Arial"/>
                <w:b/>
                <w:color w:val="FFFFFF" w:themeColor="background1"/>
              </w:rPr>
            </w:pPr>
            <w:r w:rsidRPr="006606A4">
              <w:rPr>
                <w:rFonts w:ascii="Cera PRO" w:eastAsia="Arial" w:hAnsi="Cera PRO" w:cs="Arial"/>
                <w:b/>
                <w:color w:val="FFFFFF" w:themeColor="background1"/>
              </w:rPr>
              <w:t xml:space="preserve">CHECKLIST </w:t>
            </w:r>
          </w:p>
          <w:p w14:paraId="4ECC8E17" w14:textId="77777777" w:rsidR="007D72ED" w:rsidRPr="006606A4" w:rsidRDefault="007D72ED" w:rsidP="00BE61CC">
            <w:pPr>
              <w:jc w:val="center"/>
              <w:rPr>
                <w:rFonts w:ascii="Cera PRO" w:eastAsia="Arial" w:hAnsi="Cera PRO" w:cs="Arial"/>
                <w:b/>
                <w:color w:val="FFFFFF" w:themeColor="background1"/>
              </w:rPr>
            </w:pPr>
            <w:r w:rsidRPr="006606A4">
              <w:rPr>
                <w:rFonts w:ascii="Cera PRO" w:eastAsia="Arial" w:hAnsi="Cera PRO" w:cs="Arial"/>
                <w:b/>
                <w:color w:val="FFFFFF" w:themeColor="background1"/>
              </w:rPr>
              <w:t>ZICHTBAARHEID CRITERIA en verplichte literatuur</w:t>
            </w:r>
          </w:p>
        </w:tc>
        <w:tc>
          <w:tcPr>
            <w:tcW w:w="1150" w:type="dxa"/>
            <w:shd w:val="clear" w:color="auto" w:fill="000000"/>
          </w:tcPr>
          <w:p w14:paraId="1873DDA0" w14:textId="77777777" w:rsidR="007D72ED" w:rsidRPr="006606A4" w:rsidRDefault="007D72ED" w:rsidP="00BE61CC">
            <w:pPr>
              <w:jc w:val="center"/>
              <w:rPr>
                <w:rFonts w:ascii="Cera PRO" w:eastAsia="Arial" w:hAnsi="Cera PRO" w:cs="Arial"/>
                <w:b/>
                <w:color w:val="FFFFFF" w:themeColor="background1"/>
                <w:sz w:val="20"/>
                <w:szCs w:val="20"/>
              </w:rPr>
            </w:pPr>
          </w:p>
          <w:p w14:paraId="300A11BA" w14:textId="77777777" w:rsidR="007D72ED" w:rsidRPr="006606A4" w:rsidRDefault="007D72ED" w:rsidP="00BE61CC">
            <w:pPr>
              <w:jc w:val="center"/>
              <w:rPr>
                <w:rFonts w:ascii="Cera PRO" w:eastAsia="Arial" w:hAnsi="Cera PRO" w:cs="Arial"/>
                <w:b/>
                <w:color w:val="FFFFFF" w:themeColor="background1"/>
              </w:rPr>
            </w:pPr>
          </w:p>
        </w:tc>
        <w:tc>
          <w:tcPr>
            <w:tcW w:w="5812" w:type="dxa"/>
            <w:gridSpan w:val="6"/>
            <w:shd w:val="clear" w:color="auto" w:fill="000000"/>
          </w:tcPr>
          <w:p w14:paraId="0D56D4CE" w14:textId="77777777" w:rsidR="007D72ED" w:rsidRPr="006606A4" w:rsidRDefault="007D72ED" w:rsidP="00BE61CC">
            <w:pPr>
              <w:jc w:val="center"/>
              <w:rPr>
                <w:rFonts w:ascii="Cera PRO" w:eastAsia="Arial" w:hAnsi="Cera PRO" w:cs="Arial"/>
                <w:b/>
                <w:color w:val="FFFFFF" w:themeColor="background1"/>
              </w:rPr>
            </w:pPr>
          </w:p>
          <w:p w14:paraId="572E9A35" w14:textId="77777777" w:rsidR="007D72ED" w:rsidRPr="006606A4" w:rsidRDefault="007D72ED" w:rsidP="00BE61CC">
            <w:pPr>
              <w:jc w:val="center"/>
              <w:rPr>
                <w:rFonts w:ascii="Cera PRO" w:eastAsia="Arial" w:hAnsi="Cera PRO" w:cs="Arial"/>
                <w:b/>
                <w:color w:val="FFFFFF" w:themeColor="background1"/>
              </w:rPr>
            </w:pPr>
            <w:r>
              <w:rPr>
                <w:rFonts w:ascii="Cera PRO" w:eastAsia="Arial" w:hAnsi="Cera PRO" w:cs="Arial"/>
                <w:b/>
                <w:color w:val="FFFFFF" w:themeColor="background1"/>
              </w:rPr>
              <w:t>Bronnen:</w:t>
            </w:r>
          </w:p>
        </w:tc>
        <w:tc>
          <w:tcPr>
            <w:tcW w:w="1417" w:type="dxa"/>
            <w:gridSpan w:val="2"/>
            <w:shd w:val="clear" w:color="auto" w:fill="000000"/>
          </w:tcPr>
          <w:p w14:paraId="31DEC603" w14:textId="77777777" w:rsidR="007D72ED" w:rsidRPr="006606A4" w:rsidRDefault="007D72ED" w:rsidP="00BE61CC">
            <w:pPr>
              <w:jc w:val="center"/>
              <w:rPr>
                <w:rFonts w:ascii="Cera PRO" w:eastAsia="Arial" w:hAnsi="Cera PRO" w:cs="Arial"/>
                <w:b/>
                <w:color w:val="FFFFFF" w:themeColor="background1"/>
              </w:rPr>
            </w:pPr>
          </w:p>
          <w:p w14:paraId="4A5F2400" w14:textId="77777777" w:rsidR="007D72ED" w:rsidRPr="006606A4" w:rsidRDefault="007D72ED" w:rsidP="00BE61CC">
            <w:pPr>
              <w:jc w:val="center"/>
              <w:rPr>
                <w:rFonts w:ascii="Cera PRO" w:eastAsia="Arial" w:hAnsi="Cera PRO" w:cs="Arial"/>
                <w:b/>
                <w:color w:val="FFFFFF" w:themeColor="background1"/>
              </w:rPr>
            </w:pPr>
          </w:p>
        </w:tc>
      </w:tr>
      <w:tr w:rsidR="007D72ED" w:rsidRPr="00810177" w14:paraId="7038499F" w14:textId="77777777" w:rsidTr="00D90208">
        <w:tc>
          <w:tcPr>
            <w:tcW w:w="7212" w:type="dxa"/>
            <w:shd w:val="clear" w:color="auto" w:fill="D9D9D9"/>
          </w:tcPr>
          <w:p w14:paraId="5682F532" w14:textId="77777777" w:rsidR="007D72ED" w:rsidRPr="00810177" w:rsidRDefault="007D72ED" w:rsidP="00BE61CC">
            <w:pPr>
              <w:rPr>
                <w:rFonts w:ascii="Cera PRO" w:hAnsi="Cera PRO" w:cs="Arial"/>
                <w:b/>
              </w:rPr>
            </w:pPr>
            <w:r w:rsidRPr="00810177">
              <w:rPr>
                <w:rFonts w:ascii="Cera PRO" w:hAnsi="Cera PRO" w:cs="Arial"/>
                <w:b/>
              </w:rPr>
              <w:t>Taak 1: De docent draag</w:t>
            </w:r>
            <w:r>
              <w:rPr>
                <w:rFonts w:ascii="Cera PRO" w:hAnsi="Cera PRO" w:cs="Arial"/>
                <w:b/>
              </w:rPr>
              <w:t>t</w:t>
            </w:r>
            <w:r w:rsidRPr="00810177">
              <w:rPr>
                <w:rFonts w:ascii="Cera PRO" w:hAnsi="Cera PRO" w:cs="Arial"/>
                <w:b/>
              </w:rPr>
              <w:t xml:space="preserve"> er zorg voor dat hij professional is en blijft</w:t>
            </w:r>
          </w:p>
        </w:tc>
        <w:tc>
          <w:tcPr>
            <w:tcW w:w="1150" w:type="dxa"/>
            <w:shd w:val="clear" w:color="auto" w:fill="D9D9D9"/>
          </w:tcPr>
          <w:p w14:paraId="79057433" w14:textId="77777777" w:rsidR="007D72ED" w:rsidRPr="00810177" w:rsidRDefault="007D72ED" w:rsidP="00BE61CC">
            <w:pPr>
              <w:rPr>
                <w:rFonts w:ascii="Cera PRO" w:eastAsia="Arial" w:hAnsi="Cera PRO" w:cs="Arial"/>
                <w:b/>
                <w:sz w:val="16"/>
                <w:szCs w:val="16"/>
              </w:rPr>
            </w:pPr>
            <w:r w:rsidRPr="00810177">
              <w:rPr>
                <w:rFonts w:ascii="Cera PRO" w:eastAsia="Arial" w:hAnsi="Cera PRO" w:cs="Arial"/>
                <w:b/>
                <w:sz w:val="16"/>
                <w:szCs w:val="16"/>
              </w:rPr>
              <w:t>Veerkracht in je werk</w:t>
            </w:r>
            <w:r>
              <w:rPr>
                <w:rFonts w:ascii="Cera PRO" w:eastAsia="Arial" w:hAnsi="Cera PRO" w:cs="Arial"/>
                <w:b/>
                <w:sz w:val="16"/>
                <w:szCs w:val="16"/>
              </w:rPr>
              <w:t xml:space="preserve"> (Vk)</w:t>
            </w:r>
          </w:p>
        </w:tc>
        <w:tc>
          <w:tcPr>
            <w:tcW w:w="850" w:type="dxa"/>
            <w:shd w:val="clear" w:color="auto" w:fill="A6A6A6"/>
          </w:tcPr>
          <w:p w14:paraId="6147BE17" w14:textId="77777777" w:rsidR="007D72ED" w:rsidRPr="00810177" w:rsidRDefault="007D72ED" w:rsidP="00BE61CC">
            <w:pPr>
              <w:rPr>
                <w:rFonts w:ascii="Cera PRO" w:eastAsia="Arial" w:hAnsi="Cera PRO" w:cs="Arial"/>
                <w:b/>
                <w:sz w:val="16"/>
                <w:szCs w:val="16"/>
              </w:rPr>
            </w:pPr>
            <w:r w:rsidRPr="00810177">
              <w:rPr>
                <w:rFonts w:ascii="Cera PRO" w:eastAsia="Arial" w:hAnsi="Cera PRO" w:cs="Arial"/>
                <w:b/>
                <w:sz w:val="16"/>
                <w:szCs w:val="16"/>
              </w:rPr>
              <w:t>Handboek</w:t>
            </w:r>
          </w:p>
          <w:p w14:paraId="1854520C" w14:textId="77777777" w:rsidR="007D72ED" w:rsidRPr="00810177" w:rsidRDefault="007D72ED" w:rsidP="00BE61CC">
            <w:pPr>
              <w:rPr>
                <w:rFonts w:ascii="Cera PRO" w:eastAsia="Arial" w:hAnsi="Cera PRO" w:cs="Arial"/>
                <w:b/>
                <w:sz w:val="16"/>
                <w:szCs w:val="16"/>
              </w:rPr>
            </w:pPr>
            <w:r w:rsidRPr="00810177">
              <w:rPr>
                <w:rFonts w:ascii="Cera PRO" w:eastAsia="Arial" w:hAnsi="Cera PRO" w:cs="Arial"/>
                <w:b/>
                <w:sz w:val="16"/>
                <w:szCs w:val="16"/>
              </w:rPr>
              <w:t>voor leraren</w:t>
            </w:r>
            <w:r>
              <w:rPr>
                <w:rFonts w:ascii="Cera PRO" w:eastAsia="Arial" w:hAnsi="Cera PRO" w:cs="Arial"/>
                <w:b/>
                <w:sz w:val="16"/>
                <w:szCs w:val="16"/>
              </w:rPr>
              <w:t xml:space="preserve"> (Hvl)</w:t>
            </w:r>
          </w:p>
        </w:tc>
        <w:tc>
          <w:tcPr>
            <w:tcW w:w="851" w:type="dxa"/>
            <w:shd w:val="clear" w:color="auto" w:fill="A6A6A6"/>
          </w:tcPr>
          <w:p w14:paraId="75DC5A17" w14:textId="77777777" w:rsidR="007D72ED" w:rsidRDefault="007D72ED" w:rsidP="00BE61CC">
            <w:pPr>
              <w:rPr>
                <w:rFonts w:ascii="Cera PRO" w:eastAsia="Arial" w:hAnsi="Cera PRO" w:cs="Arial"/>
                <w:b/>
                <w:sz w:val="16"/>
                <w:szCs w:val="16"/>
              </w:rPr>
            </w:pPr>
            <w:r>
              <w:rPr>
                <w:rFonts w:ascii="Cera PRO" w:eastAsia="Arial" w:hAnsi="Cera PRO" w:cs="Arial"/>
                <w:b/>
                <w:sz w:val="16"/>
                <w:szCs w:val="16"/>
              </w:rPr>
              <w:t>Lessen in orde, 1</w:t>
            </w:r>
            <w:r w:rsidRPr="002C780E">
              <w:rPr>
                <w:rFonts w:ascii="Cera PRO" w:eastAsia="Arial" w:hAnsi="Cera PRO" w:cs="Arial"/>
                <w:b/>
                <w:sz w:val="16"/>
                <w:szCs w:val="16"/>
                <w:vertAlign w:val="superscript"/>
              </w:rPr>
              <w:t>e</w:t>
            </w:r>
            <w:r>
              <w:rPr>
                <w:rFonts w:ascii="Cera PRO" w:eastAsia="Arial" w:hAnsi="Cera PRO" w:cs="Arial"/>
                <w:b/>
                <w:sz w:val="16"/>
                <w:szCs w:val="16"/>
              </w:rPr>
              <w:t xml:space="preserve"> druk 2009, 3</w:t>
            </w:r>
            <w:r w:rsidRPr="002C780E">
              <w:rPr>
                <w:rFonts w:ascii="Cera PRO" w:eastAsia="Arial" w:hAnsi="Cera PRO" w:cs="Arial"/>
                <w:b/>
                <w:sz w:val="16"/>
                <w:szCs w:val="16"/>
                <w:vertAlign w:val="superscript"/>
              </w:rPr>
              <w:t>e</w:t>
            </w:r>
            <w:r>
              <w:rPr>
                <w:rFonts w:ascii="Cera PRO" w:eastAsia="Arial" w:hAnsi="Cera PRO" w:cs="Arial"/>
                <w:b/>
                <w:sz w:val="16"/>
                <w:szCs w:val="16"/>
              </w:rPr>
              <w:t xml:space="preserve"> </w:t>
            </w:r>
            <w:r w:rsidRPr="00810177">
              <w:rPr>
                <w:rFonts w:ascii="Cera PRO" w:eastAsia="Arial" w:hAnsi="Cera PRO" w:cs="Arial"/>
                <w:b/>
                <w:sz w:val="16"/>
                <w:szCs w:val="16"/>
              </w:rPr>
              <w:t>oplage</w:t>
            </w:r>
          </w:p>
          <w:p w14:paraId="21792C5A" w14:textId="77777777" w:rsidR="007D72ED" w:rsidRPr="00810177" w:rsidRDefault="007D72ED" w:rsidP="00BE61CC">
            <w:pPr>
              <w:rPr>
                <w:rFonts w:ascii="Cera PRO" w:eastAsia="Arial" w:hAnsi="Cera PRO" w:cs="Arial"/>
                <w:b/>
                <w:sz w:val="16"/>
                <w:szCs w:val="16"/>
              </w:rPr>
            </w:pPr>
            <w:r>
              <w:rPr>
                <w:rFonts w:ascii="Cera PRO" w:eastAsia="Arial" w:hAnsi="Cera PRO" w:cs="Arial"/>
                <w:b/>
                <w:sz w:val="16"/>
                <w:szCs w:val="16"/>
              </w:rPr>
              <w:t>Weg????</w:t>
            </w:r>
          </w:p>
        </w:tc>
        <w:tc>
          <w:tcPr>
            <w:tcW w:w="992" w:type="dxa"/>
            <w:shd w:val="clear" w:color="auto" w:fill="A6A6A6"/>
          </w:tcPr>
          <w:p w14:paraId="40A7463F" w14:textId="77777777" w:rsidR="007D72ED" w:rsidRDefault="007D72ED" w:rsidP="00BE61CC">
            <w:pPr>
              <w:rPr>
                <w:rFonts w:ascii="Cera PRO" w:eastAsia="Arial" w:hAnsi="Cera PRO" w:cs="Arial"/>
                <w:b/>
                <w:sz w:val="16"/>
                <w:szCs w:val="16"/>
              </w:rPr>
            </w:pPr>
            <w:r w:rsidRPr="00810177">
              <w:rPr>
                <w:rFonts w:ascii="Cera PRO" w:eastAsia="Arial" w:hAnsi="Cera PRO" w:cs="Arial"/>
                <w:b/>
                <w:sz w:val="16"/>
                <w:szCs w:val="16"/>
              </w:rPr>
              <w:t>Lessen in orde, 2</w:t>
            </w:r>
            <w:r w:rsidRPr="00810177">
              <w:rPr>
                <w:rFonts w:ascii="Cera PRO" w:eastAsia="Arial" w:hAnsi="Cera PRO" w:cs="Arial"/>
                <w:b/>
                <w:sz w:val="16"/>
                <w:szCs w:val="16"/>
                <w:vertAlign w:val="superscript"/>
              </w:rPr>
              <w:t>de</w:t>
            </w:r>
            <w:r w:rsidRPr="00810177">
              <w:rPr>
                <w:rFonts w:ascii="Cera PRO" w:eastAsia="Arial" w:hAnsi="Cera PRO" w:cs="Arial"/>
                <w:b/>
                <w:sz w:val="16"/>
                <w:szCs w:val="16"/>
              </w:rPr>
              <w:t xml:space="preserve"> druk 2013</w:t>
            </w:r>
          </w:p>
          <w:p w14:paraId="6C3EB8A6" w14:textId="77777777" w:rsidR="007D72ED" w:rsidRPr="00810177" w:rsidRDefault="007D72ED" w:rsidP="00BE61CC">
            <w:pPr>
              <w:rPr>
                <w:rFonts w:ascii="Cera PRO" w:eastAsia="Arial" w:hAnsi="Cera PRO" w:cs="Arial"/>
                <w:b/>
                <w:sz w:val="16"/>
                <w:szCs w:val="16"/>
              </w:rPr>
            </w:pPr>
            <w:r>
              <w:rPr>
                <w:rFonts w:ascii="Cera PRO" w:eastAsia="Arial" w:hAnsi="Cera PRO" w:cs="Arial"/>
                <w:b/>
                <w:sz w:val="16"/>
                <w:szCs w:val="16"/>
              </w:rPr>
              <w:t>(Lio)</w:t>
            </w:r>
          </w:p>
        </w:tc>
        <w:tc>
          <w:tcPr>
            <w:tcW w:w="851" w:type="dxa"/>
            <w:shd w:val="clear" w:color="auto" w:fill="A6A6A6"/>
          </w:tcPr>
          <w:p w14:paraId="3D3EA95F" w14:textId="77777777" w:rsidR="007D72ED" w:rsidRDefault="007D72ED" w:rsidP="00BE61CC">
            <w:pPr>
              <w:rPr>
                <w:rFonts w:ascii="Cera PRO" w:eastAsia="Arial" w:hAnsi="Cera PRO" w:cs="Arial"/>
                <w:b/>
                <w:sz w:val="16"/>
                <w:szCs w:val="16"/>
              </w:rPr>
            </w:pPr>
            <w:r w:rsidRPr="00810177">
              <w:rPr>
                <w:rFonts w:ascii="Cera PRO" w:eastAsia="Arial" w:hAnsi="Cera PRO" w:cs="Arial"/>
                <w:b/>
                <w:sz w:val="16"/>
                <w:szCs w:val="16"/>
              </w:rPr>
              <w:t>Praktijk-onder-zoek</w:t>
            </w:r>
          </w:p>
          <w:p w14:paraId="27F47F19" w14:textId="77777777" w:rsidR="007D72ED" w:rsidRPr="00810177" w:rsidRDefault="007D72ED" w:rsidP="00BE61CC">
            <w:pPr>
              <w:rPr>
                <w:rFonts w:ascii="Cera PRO" w:eastAsia="Arial" w:hAnsi="Cera PRO" w:cs="Arial"/>
                <w:b/>
                <w:sz w:val="16"/>
                <w:szCs w:val="16"/>
              </w:rPr>
            </w:pPr>
            <w:r>
              <w:rPr>
                <w:rFonts w:ascii="Cera PRO" w:eastAsia="Arial" w:hAnsi="Cera PRO" w:cs="Arial"/>
                <w:b/>
                <w:sz w:val="16"/>
                <w:szCs w:val="16"/>
              </w:rPr>
              <w:t>(Pind)</w:t>
            </w:r>
          </w:p>
        </w:tc>
        <w:tc>
          <w:tcPr>
            <w:tcW w:w="1306" w:type="dxa"/>
            <w:shd w:val="clear" w:color="auto" w:fill="A6A6A6"/>
          </w:tcPr>
          <w:p w14:paraId="69BCB6E6" w14:textId="77777777" w:rsidR="007D72ED" w:rsidRPr="00810177" w:rsidRDefault="007D72ED" w:rsidP="00BE61CC">
            <w:pPr>
              <w:rPr>
                <w:rFonts w:ascii="Cera PRO" w:eastAsia="Arial" w:hAnsi="Cera PRO" w:cs="Arial"/>
                <w:b/>
                <w:sz w:val="16"/>
                <w:szCs w:val="16"/>
              </w:rPr>
            </w:pPr>
            <w:r w:rsidRPr="00810177">
              <w:rPr>
                <w:rFonts w:ascii="Cera PRO" w:eastAsia="Arial" w:hAnsi="Cera PRO" w:cs="Arial"/>
                <w:b/>
                <w:sz w:val="16"/>
                <w:szCs w:val="16"/>
              </w:rPr>
              <w:t>5 rollen van de leraar</w:t>
            </w:r>
            <w:r>
              <w:rPr>
                <w:rFonts w:ascii="Cera PRO" w:eastAsia="Arial" w:hAnsi="Cera PRO" w:cs="Arial"/>
                <w:b/>
                <w:sz w:val="16"/>
                <w:szCs w:val="16"/>
              </w:rPr>
              <w:t xml:space="preserve"> (5 rvl)</w:t>
            </w:r>
          </w:p>
        </w:tc>
        <w:tc>
          <w:tcPr>
            <w:tcW w:w="1103" w:type="dxa"/>
            <w:gridSpan w:val="2"/>
            <w:shd w:val="clear" w:color="auto" w:fill="A6A6A6"/>
          </w:tcPr>
          <w:p w14:paraId="07C18713" w14:textId="77777777" w:rsidR="007D72ED" w:rsidRPr="00810177" w:rsidRDefault="007D72ED" w:rsidP="00BE61CC">
            <w:pPr>
              <w:rPr>
                <w:rFonts w:ascii="Cera PRO" w:eastAsia="Arial" w:hAnsi="Cera PRO" w:cs="Arial"/>
                <w:b/>
                <w:sz w:val="16"/>
                <w:szCs w:val="16"/>
              </w:rPr>
            </w:pPr>
            <w:r w:rsidRPr="00810177">
              <w:rPr>
                <w:rFonts w:ascii="Cera PRO" w:eastAsia="Arial" w:hAnsi="Cera PRO" w:cs="Arial"/>
                <w:b/>
                <w:sz w:val="16"/>
                <w:szCs w:val="16"/>
              </w:rPr>
              <w:t>Andere bronnen</w:t>
            </w:r>
          </w:p>
        </w:tc>
        <w:tc>
          <w:tcPr>
            <w:tcW w:w="1276" w:type="dxa"/>
            <w:shd w:val="clear" w:color="auto" w:fill="D9D9D9"/>
          </w:tcPr>
          <w:p w14:paraId="26679E80" w14:textId="77777777" w:rsidR="007D72ED" w:rsidRPr="00810177" w:rsidRDefault="007D72ED" w:rsidP="00BE61CC">
            <w:pPr>
              <w:rPr>
                <w:rFonts w:ascii="Cera PRO" w:eastAsia="Arial" w:hAnsi="Cera PRO" w:cs="Arial"/>
                <w:b/>
                <w:sz w:val="16"/>
                <w:szCs w:val="16"/>
              </w:rPr>
            </w:pPr>
            <w:r w:rsidRPr="00810177">
              <w:rPr>
                <w:rFonts w:ascii="Cera PRO" w:eastAsia="Arial" w:hAnsi="Cera PRO" w:cs="Arial"/>
                <w:b/>
                <w:sz w:val="16"/>
                <w:szCs w:val="16"/>
              </w:rPr>
              <w:t>Eigen bronnen</w:t>
            </w:r>
          </w:p>
        </w:tc>
      </w:tr>
      <w:tr w:rsidR="007D72ED" w:rsidRPr="00810177" w14:paraId="50E204C8" w14:textId="77777777" w:rsidTr="00D90208">
        <w:tc>
          <w:tcPr>
            <w:tcW w:w="7212" w:type="dxa"/>
            <w:shd w:val="clear" w:color="auto" w:fill="DBE5F1" w:themeFill="accent1" w:themeFillTint="33"/>
          </w:tcPr>
          <w:p w14:paraId="3A6D50A6" w14:textId="77777777" w:rsidR="007D72ED" w:rsidRPr="002C780E" w:rsidRDefault="007D72ED" w:rsidP="009D3686">
            <w:pPr>
              <w:pStyle w:val="Lijstalinea"/>
              <w:numPr>
                <w:ilvl w:val="1"/>
                <w:numId w:val="78"/>
              </w:numPr>
              <w:rPr>
                <w:rFonts w:ascii="Cera PRO" w:eastAsiaTheme="minorHAnsi" w:hAnsi="Cera PRO" w:cs="FranklinGothic-Demi"/>
                <w:color w:val="1D1D1B"/>
                <w:sz w:val="19"/>
                <w:szCs w:val="19"/>
                <w:lang w:eastAsia="en-US"/>
              </w:rPr>
            </w:pPr>
            <w:r w:rsidRPr="002C780E">
              <w:rPr>
                <w:rFonts w:ascii="Cera PRO" w:eastAsiaTheme="minorHAnsi" w:hAnsi="Cera PRO" w:cs="FranklinGothic-Demi"/>
                <w:color w:val="1D1D1B"/>
                <w:sz w:val="19"/>
                <w:szCs w:val="19"/>
                <w:lang w:eastAsia="en-US"/>
              </w:rPr>
              <w:t>De docent bijdraagt aan de onderwijsontwikkeling, innovatie en kwaliteitszorg vanuit een onderzoekende houding.</w:t>
            </w:r>
          </w:p>
          <w:p w14:paraId="0EBBBBC3" w14:textId="77777777" w:rsidR="007D72ED" w:rsidRPr="002C780E" w:rsidRDefault="007D72ED" w:rsidP="00BE61CC">
            <w:pPr>
              <w:rPr>
                <w:rFonts w:ascii="Cera PRO" w:eastAsia="Arial" w:hAnsi="Cera PRO" w:cs="Arial"/>
                <w:sz w:val="18"/>
                <w:szCs w:val="18"/>
              </w:rPr>
            </w:pPr>
          </w:p>
        </w:tc>
        <w:tc>
          <w:tcPr>
            <w:tcW w:w="1150" w:type="dxa"/>
            <w:shd w:val="clear" w:color="auto" w:fill="DBE5F1" w:themeFill="accent1" w:themeFillTint="33"/>
          </w:tcPr>
          <w:p w14:paraId="531ED7F1"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Hfdst 4</w:t>
            </w:r>
          </w:p>
        </w:tc>
        <w:tc>
          <w:tcPr>
            <w:tcW w:w="850" w:type="dxa"/>
            <w:shd w:val="clear" w:color="auto" w:fill="DBE5F1" w:themeFill="accent1" w:themeFillTint="33"/>
          </w:tcPr>
          <w:p w14:paraId="614F29EA"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Hfdst 13.1</w:t>
            </w:r>
          </w:p>
        </w:tc>
        <w:tc>
          <w:tcPr>
            <w:tcW w:w="851" w:type="dxa"/>
            <w:shd w:val="clear" w:color="auto" w:fill="DBE5F1" w:themeFill="accent1" w:themeFillTint="33"/>
          </w:tcPr>
          <w:p w14:paraId="3507EF65" w14:textId="77777777" w:rsidR="007D72ED" w:rsidRPr="00810177" w:rsidRDefault="007D72ED" w:rsidP="00BE61CC">
            <w:pPr>
              <w:rPr>
                <w:rFonts w:ascii="Cera PRO" w:eastAsia="Arial" w:hAnsi="Cera PRO" w:cs="Arial"/>
                <w:b/>
                <w:sz w:val="18"/>
                <w:szCs w:val="18"/>
              </w:rPr>
            </w:pPr>
          </w:p>
        </w:tc>
        <w:tc>
          <w:tcPr>
            <w:tcW w:w="992" w:type="dxa"/>
            <w:shd w:val="clear" w:color="auto" w:fill="DBE5F1" w:themeFill="accent1" w:themeFillTint="33"/>
          </w:tcPr>
          <w:p w14:paraId="0C77B310"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Hfdst 4</w:t>
            </w:r>
          </w:p>
        </w:tc>
        <w:tc>
          <w:tcPr>
            <w:tcW w:w="851" w:type="dxa"/>
            <w:shd w:val="clear" w:color="auto" w:fill="DBE5F1" w:themeFill="accent1" w:themeFillTint="33"/>
          </w:tcPr>
          <w:p w14:paraId="671D1738" w14:textId="77777777" w:rsidR="007D72ED" w:rsidRPr="00810177" w:rsidRDefault="007D72ED" w:rsidP="00BE61CC">
            <w:pPr>
              <w:jc w:val="center"/>
              <w:rPr>
                <w:rFonts w:ascii="Cera PRO" w:eastAsia="Arial" w:hAnsi="Cera PRO" w:cs="Arial"/>
                <w:b/>
                <w:sz w:val="18"/>
                <w:szCs w:val="18"/>
              </w:rPr>
            </w:pPr>
          </w:p>
        </w:tc>
        <w:tc>
          <w:tcPr>
            <w:tcW w:w="1306" w:type="dxa"/>
            <w:shd w:val="clear" w:color="auto" w:fill="DBE5F1" w:themeFill="accent1" w:themeFillTint="33"/>
          </w:tcPr>
          <w:p w14:paraId="6210B834" w14:textId="77777777" w:rsidR="007D72ED" w:rsidRPr="00810177" w:rsidRDefault="007D72ED" w:rsidP="00BE61CC">
            <w:pPr>
              <w:jc w:val="center"/>
              <w:rPr>
                <w:rFonts w:ascii="Cera PRO" w:eastAsia="Arial" w:hAnsi="Cera PRO" w:cs="Arial"/>
                <w:b/>
                <w:sz w:val="18"/>
                <w:szCs w:val="18"/>
              </w:rPr>
            </w:pPr>
          </w:p>
        </w:tc>
        <w:tc>
          <w:tcPr>
            <w:tcW w:w="1103" w:type="dxa"/>
            <w:gridSpan w:val="2"/>
            <w:shd w:val="clear" w:color="auto" w:fill="DBE5F1" w:themeFill="accent1" w:themeFillTint="33"/>
          </w:tcPr>
          <w:p w14:paraId="36777C35" w14:textId="5F74054A" w:rsidR="007D72ED" w:rsidRDefault="007D72ED" w:rsidP="00D90208">
            <w:pPr>
              <w:rPr>
                <w:rFonts w:ascii="Cera PRO" w:eastAsia="Arial" w:hAnsi="Cera PRO" w:cs="Arial"/>
                <w:b/>
                <w:sz w:val="18"/>
                <w:szCs w:val="18"/>
              </w:rPr>
            </w:pPr>
            <w:r>
              <w:rPr>
                <w:rFonts w:ascii="Cera PRO" w:eastAsia="Arial" w:hAnsi="Cera PRO" w:cs="Arial"/>
                <w:b/>
                <w:sz w:val="18"/>
                <w:szCs w:val="18"/>
              </w:rPr>
              <w:t>Kwalifi</w:t>
            </w:r>
            <w:r w:rsidR="00D90208">
              <w:rPr>
                <w:rFonts w:ascii="Cera PRO" w:eastAsia="Arial" w:hAnsi="Cera PRO" w:cs="Arial"/>
                <w:b/>
                <w:sz w:val="18"/>
                <w:szCs w:val="18"/>
              </w:rPr>
              <w:t>-</w:t>
            </w:r>
            <w:r>
              <w:rPr>
                <w:rFonts w:ascii="Cera PRO" w:eastAsia="Arial" w:hAnsi="Cera PRO" w:cs="Arial"/>
                <w:b/>
                <w:sz w:val="18"/>
                <w:szCs w:val="18"/>
              </w:rPr>
              <w:t>catie</w:t>
            </w:r>
            <w:r w:rsidR="00D90208">
              <w:rPr>
                <w:rFonts w:ascii="Cera PRO" w:eastAsia="Arial" w:hAnsi="Cera PRO" w:cs="Arial"/>
                <w:b/>
                <w:sz w:val="18"/>
                <w:szCs w:val="18"/>
              </w:rPr>
              <w:t>-</w:t>
            </w:r>
            <w:r>
              <w:rPr>
                <w:rFonts w:ascii="Cera PRO" w:eastAsia="Arial" w:hAnsi="Cera PRO" w:cs="Arial"/>
                <w:b/>
                <w:sz w:val="18"/>
                <w:szCs w:val="18"/>
              </w:rPr>
              <w:t>dossier docent mbo</w:t>
            </w:r>
          </w:p>
          <w:p w14:paraId="20E4C483" w14:textId="77777777" w:rsidR="007D72ED" w:rsidRDefault="007D72ED" w:rsidP="00D90208">
            <w:pPr>
              <w:rPr>
                <w:rFonts w:ascii="Cera PRO" w:eastAsia="Arial" w:hAnsi="Cera PRO" w:cs="Arial"/>
                <w:b/>
                <w:sz w:val="18"/>
                <w:szCs w:val="18"/>
              </w:rPr>
            </w:pPr>
            <w:r>
              <w:rPr>
                <w:rFonts w:ascii="Cera PRO" w:eastAsia="Arial" w:hAnsi="Cera PRO" w:cs="Arial"/>
                <w:b/>
                <w:sz w:val="18"/>
                <w:szCs w:val="18"/>
              </w:rPr>
              <w:t>s-bb</w:t>
            </w:r>
          </w:p>
          <w:p w14:paraId="0353A578" w14:textId="2E186448" w:rsidR="007D72ED" w:rsidRDefault="007D72ED" w:rsidP="00D90208">
            <w:pPr>
              <w:rPr>
                <w:rFonts w:ascii="Cera PRO" w:eastAsia="Arial" w:hAnsi="Cera PRO" w:cs="Arial"/>
                <w:b/>
                <w:sz w:val="18"/>
                <w:szCs w:val="18"/>
              </w:rPr>
            </w:pPr>
            <w:r>
              <w:rPr>
                <w:rFonts w:ascii="Cera PRO" w:eastAsia="Arial" w:hAnsi="Cera PRO" w:cs="Arial"/>
                <w:b/>
                <w:sz w:val="18"/>
                <w:szCs w:val="18"/>
              </w:rPr>
              <w:t>toezichts</w:t>
            </w:r>
            <w:r w:rsidR="00D90208">
              <w:rPr>
                <w:rFonts w:ascii="Cera PRO" w:eastAsia="Arial" w:hAnsi="Cera PRO" w:cs="Arial"/>
                <w:b/>
                <w:sz w:val="18"/>
                <w:szCs w:val="18"/>
              </w:rPr>
              <w:t>-</w:t>
            </w:r>
            <w:r>
              <w:rPr>
                <w:rFonts w:ascii="Cera PRO" w:eastAsia="Arial" w:hAnsi="Cera PRO" w:cs="Arial"/>
                <w:b/>
                <w:sz w:val="18"/>
                <w:szCs w:val="18"/>
              </w:rPr>
              <w:t xml:space="preserve"> kader </w:t>
            </w:r>
            <w:r w:rsidR="00D90208">
              <w:rPr>
                <w:rFonts w:ascii="Cera PRO" w:eastAsia="Arial" w:hAnsi="Cera PRO" w:cs="Arial"/>
                <w:b/>
                <w:sz w:val="18"/>
                <w:szCs w:val="18"/>
              </w:rPr>
              <w:t>m</w:t>
            </w:r>
            <w:r>
              <w:rPr>
                <w:rFonts w:ascii="Cera PRO" w:eastAsia="Arial" w:hAnsi="Cera PRO" w:cs="Arial"/>
                <w:b/>
                <w:sz w:val="18"/>
                <w:szCs w:val="18"/>
              </w:rPr>
              <w:t>bo onderwijs</w:t>
            </w:r>
            <w:r w:rsidR="00D90208">
              <w:rPr>
                <w:rFonts w:ascii="Cera PRO" w:eastAsia="Arial" w:hAnsi="Cera PRO" w:cs="Arial"/>
                <w:b/>
                <w:sz w:val="18"/>
                <w:szCs w:val="18"/>
              </w:rPr>
              <w:t xml:space="preserve"> </w:t>
            </w:r>
            <w:r>
              <w:rPr>
                <w:rFonts w:ascii="Cera PRO" w:eastAsia="Arial" w:hAnsi="Cera PRO" w:cs="Arial"/>
                <w:b/>
                <w:sz w:val="18"/>
                <w:szCs w:val="18"/>
              </w:rPr>
              <w:t>inspectie</w:t>
            </w:r>
          </w:p>
          <w:p w14:paraId="3AFF91D5" w14:textId="77777777" w:rsidR="007D72ED" w:rsidRPr="00810177" w:rsidRDefault="007D72ED" w:rsidP="00BE61CC">
            <w:pPr>
              <w:jc w:val="center"/>
              <w:rPr>
                <w:rFonts w:ascii="Cera PRO" w:eastAsia="Arial" w:hAnsi="Cera PRO" w:cs="Arial"/>
                <w:b/>
                <w:sz w:val="18"/>
                <w:szCs w:val="18"/>
              </w:rPr>
            </w:pPr>
            <w:r>
              <w:rPr>
                <w:rFonts w:ascii="Cera PRO" w:eastAsia="Arial" w:hAnsi="Cera PRO" w:cs="Arial"/>
                <w:b/>
                <w:sz w:val="18"/>
                <w:szCs w:val="18"/>
              </w:rPr>
              <w:t xml:space="preserve"> </w:t>
            </w:r>
          </w:p>
        </w:tc>
        <w:tc>
          <w:tcPr>
            <w:tcW w:w="1276" w:type="dxa"/>
            <w:shd w:val="clear" w:color="auto" w:fill="DBE5F1" w:themeFill="accent1" w:themeFillTint="33"/>
          </w:tcPr>
          <w:p w14:paraId="798A7CC8" w14:textId="77777777" w:rsidR="007D72ED" w:rsidRPr="00810177" w:rsidRDefault="007D72ED" w:rsidP="00BE61CC">
            <w:pPr>
              <w:rPr>
                <w:rFonts w:ascii="Cera PRO" w:eastAsia="Arial" w:hAnsi="Cera PRO" w:cs="Arial"/>
                <w:b/>
                <w:sz w:val="18"/>
                <w:szCs w:val="18"/>
              </w:rPr>
            </w:pPr>
          </w:p>
        </w:tc>
      </w:tr>
      <w:tr w:rsidR="007D72ED" w:rsidRPr="00810177" w14:paraId="50B53BD8" w14:textId="77777777" w:rsidTr="00D90208">
        <w:tc>
          <w:tcPr>
            <w:tcW w:w="7212" w:type="dxa"/>
            <w:shd w:val="clear" w:color="auto" w:fill="DBE5F1" w:themeFill="accent1" w:themeFillTint="33"/>
          </w:tcPr>
          <w:p w14:paraId="09DE5DE0" w14:textId="77777777" w:rsidR="007D72ED" w:rsidRDefault="007D72ED" w:rsidP="00BE61CC">
            <w:pPr>
              <w:ind w:left="306" w:hanging="306"/>
              <w:rPr>
                <w:rFonts w:ascii="Cera PRO" w:eastAsiaTheme="minorHAnsi" w:hAnsi="Cera PRO" w:cs="FranklinGothic-Demi"/>
                <w:color w:val="1D1D1B"/>
                <w:sz w:val="19"/>
                <w:szCs w:val="19"/>
                <w:lang w:eastAsia="en-US"/>
              </w:rPr>
            </w:pPr>
            <w:r w:rsidRPr="00950EE3">
              <w:rPr>
                <w:rFonts w:ascii="Cera PRO" w:eastAsiaTheme="minorHAnsi" w:hAnsi="Cera PRO" w:cs="FranklinGothic-Demi"/>
                <w:color w:val="0094BE"/>
                <w:sz w:val="19"/>
                <w:szCs w:val="19"/>
                <w:lang w:eastAsia="en-US"/>
              </w:rPr>
              <w:t xml:space="preserve">1.2 </w:t>
            </w:r>
            <w:r w:rsidRPr="00950EE3">
              <w:rPr>
                <w:rFonts w:ascii="Cera PRO" w:eastAsiaTheme="minorHAnsi" w:hAnsi="Cera PRO" w:cs="FranklinGothic-Demi"/>
                <w:color w:val="0094BE"/>
                <w:sz w:val="19"/>
                <w:szCs w:val="19"/>
                <w:lang w:eastAsia="en-US"/>
              </w:rPr>
              <w:tab/>
            </w:r>
            <w:r w:rsidRPr="00950EE3">
              <w:rPr>
                <w:rFonts w:ascii="Cera PRO" w:eastAsiaTheme="minorHAnsi" w:hAnsi="Cera PRO" w:cs="FranklinGothic-Demi"/>
                <w:color w:val="1D1D1B"/>
                <w:sz w:val="19"/>
                <w:szCs w:val="19"/>
                <w:lang w:eastAsia="en-US"/>
              </w:rPr>
              <w:t xml:space="preserve">De docent zich bewust </w:t>
            </w:r>
            <w:r>
              <w:rPr>
                <w:rFonts w:ascii="Cera PRO" w:eastAsiaTheme="minorHAnsi" w:hAnsi="Cera PRO" w:cs="FranklinGothic-Demi"/>
                <w:color w:val="1D1D1B"/>
                <w:sz w:val="19"/>
                <w:szCs w:val="19"/>
                <w:lang w:eastAsia="en-US"/>
              </w:rPr>
              <w:t xml:space="preserve">is </w:t>
            </w:r>
            <w:r w:rsidRPr="00950EE3">
              <w:rPr>
                <w:rFonts w:ascii="Cera PRO" w:eastAsiaTheme="minorHAnsi" w:hAnsi="Cera PRO" w:cs="FranklinGothic-Demi"/>
                <w:color w:val="1D1D1B"/>
                <w:sz w:val="19"/>
                <w:szCs w:val="19"/>
                <w:lang w:eastAsia="en-US"/>
              </w:rPr>
              <w:t>van zijn eigen beperkingen,</w:t>
            </w:r>
            <w:r>
              <w:rPr>
                <w:rFonts w:ascii="Cera PRO" w:eastAsiaTheme="minorHAnsi" w:hAnsi="Cera PRO" w:cs="FranklinGothic-Demi"/>
                <w:color w:val="1D1D1B"/>
                <w:sz w:val="19"/>
                <w:szCs w:val="19"/>
                <w:lang w:eastAsia="en-US"/>
              </w:rPr>
              <w:t xml:space="preserve"> werkt planmatig aan zijn eigen </w:t>
            </w:r>
            <w:r w:rsidRPr="00950EE3">
              <w:rPr>
                <w:rFonts w:ascii="Cera PRO" w:eastAsiaTheme="minorHAnsi" w:hAnsi="Cera PRO" w:cs="FranklinGothic-Demi"/>
                <w:color w:val="1D1D1B"/>
                <w:sz w:val="19"/>
                <w:szCs w:val="19"/>
                <w:lang w:eastAsia="en-US"/>
              </w:rPr>
              <w:t>vak</w:t>
            </w:r>
            <w:r>
              <w:rPr>
                <w:rFonts w:ascii="Cera PRO" w:eastAsiaTheme="minorHAnsi" w:hAnsi="Cera PRO" w:cs="FranklinGothic-Demi"/>
                <w:color w:val="1D1D1B"/>
                <w:sz w:val="19"/>
                <w:szCs w:val="19"/>
                <w:lang w:eastAsia="en-US"/>
              </w:rPr>
              <w:t>i</w:t>
            </w:r>
            <w:r w:rsidRPr="00950EE3">
              <w:rPr>
                <w:rFonts w:ascii="Cera PRO" w:eastAsiaTheme="minorHAnsi" w:hAnsi="Cera PRO" w:cs="FranklinGothic-Demi"/>
                <w:color w:val="1D1D1B"/>
                <w:sz w:val="19"/>
                <w:szCs w:val="19"/>
                <w:lang w:eastAsia="en-US"/>
              </w:rPr>
              <w:t>nhoudelijke) ontwikkeling in relatie tot het beroepenveld en in afstemming tot het team</w:t>
            </w:r>
            <w:r>
              <w:rPr>
                <w:rFonts w:ascii="Cera PRO" w:eastAsiaTheme="minorHAnsi" w:hAnsi="Cera PRO" w:cs="FranklinGothic-Demi"/>
                <w:color w:val="1D1D1B"/>
                <w:sz w:val="19"/>
                <w:szCs w:val="19"/>
                <w:lang w:eastAsia="en-US"/>
              </w:rPr>
              <w:t>.</w:t>
            </w:r>
          </w:p>
          <w:p w14:paraId="32C41F76" w14:textId="77777777" w:rsidR="007D72ED" w:rsidRPr="00810177" w:rsidRDefault="007D72ED" w:rsidP="00BE61CC">
            <w:pPr>
              <w:ind w:left="306" w:hanging="306"/>
              <w:rPr>
                <w:rFonts w:ascii="Cera PRO" w:eastAsia="Arial" w:hAnsi="Cera PRO" w:cs="Arial"/>
                <w:sz w:val="18"/>
                <w:szCs w:val="18"/>
              </w:rPr>
            </w:pPr>
          </w:p>
        </w:tc>
        <w:tc>
          <w:tcPr>
            <w:tcW w:w="1150" w:type="dxa"/>
            <w:shd w:val="clear" w:color="auto" w:fill="DBE5F1" w:themeFill="accent1" w:themeFillTint="33"/>
          </w:tcPr>
          <w:p w14:paraId="28F7B77A"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Hfdst 2, 3</w:t>
            </w:r>
          </w:p>
        </w:tc>
        <w:tc>
          <w:tcPr>
            <w:tcW w:w="850" w:type="dxa"/>
            <w:shd w:val="clear" w:color="auto" w:fill="DBE5F1" w:themeFill="accent1" w:themeFillTint="33"/>
          </w:tcPr>
          <w:p w14:paraId="42469358"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Hfdst 11, 13.3, 13.4</w:t>
            </w:r>
          </w:p>
        </w:tc>
        <w:tc>
          <w:tcPr>
            <w:tcW w:w="851" w:type="dxa"/>
            <w:shd w:val="clear" w:color="auto" w:fill="DBE5F1" w:themeFill="accent1" w:themeFillTint="33"/>
          </w:tcPr>
          <w:p w14:paraId="288F7083" w14:textId="77777777" w:rsidR="007D72ED" w:rsidRPr="00810177" w:rsidRDefault="007D72ED" w:rsidP="00BE61CC">
            <w:pPr>
              <w:rPr>
                <w:rFonts w:ascii="Cera PRO" w:eastAsia="Arial" w:hAnsi="Cera PRO" w:cs="Arial"/>
                <w:b/>
                <w:sz w:val="18"/>
                <w:szCs w:val="18"/>
              </w:rPr>
            </w:pPr>
          </w:p>
        </w:tc>
        <w:tc>
          <w:tcPr>
            <w:tcW w:w="992" w:type="dxa"/>
            <w:shd w:val="clear" w:color="auto" w:fill="DBE5F1" w:themeFill="accent1" w:themeFillTint="33"/>
          </w:tcPr>
          <w:p w14:paraId="21DC0764"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Hfdst 11, 12</w:t>
            </w:r>
          </w:p>
        </w:tc>
        <w:tc>
          <w:tcPr>
            <w:tcW w:w="851" w:type="dxa"/>
            <w:shd w:val="clear" w:color="auto" w:fill="DBE5F1" w:themeFill="accent1" w:themeFillTint="33"/>
          </w:tcPr>
          <w:p w14:paraId="11144AD7" w14:textId="77777777" w:rsidR="007D72ED" w:rsidRPr="00810177" w:rsidRDefault="007D72ED" w:rsidP="00BE61CC">
            <w:pPr>
              <w:jc w:val="center"/>
              <w:rPr>
                <w:rFonts w:ascii="Cera PRO" w:eastAsia="Arial" w:hAnsi="Cera PRO" w:cs="Arial"/>
                <w:b/>
                <w:sz w:val="18"/>
                <w:szCs w:val="18"/>
              </w:rPr>
            </w:pPr>
          </w:p>
        </w:tc>
        <w:tc>
          <w:tcPr>
            <w:tcW w:w="1306" w:type="dxa"/>
            <w:shd w:val="clear" w:color="auto" w:fill="DBE5F1" w:themeFill="accent1" w:themeFillTint="33"/>
          </w:tcPr>
          <w:p w14:paraId="5287E6D5"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Hfdst. 1, 4</w:t>
            </w:r>
          </w:p>
        </w:tc>
        <w:tc>
          <w:tcPr>
            <w:tcW w:w="1103" w:type="dxa"/>
            <w:gridSpan w:val="2"/>
            <w:shd w:val="clear" w:color="auto" w:fill="DBE5F1" w:themeFill="accent1" w:themeFillTint="33"/>
          </w:tcPr>
          <w:p w14:paraId="42AF5338" w14:textId="77777777" w:rsidR="007D72ED" w:rsidRPr="00810177" w:rsidRDefault="007D72ED" w:rsidP="00BE61CC">
            <w:pPr>
              <w:jc w:val="center"/>
              <w:rPr>
                <w:rFonts w:ascii="Cera PRO" w:eastAsia="Arial" w:hAnsi="Cera PRO" w:cs="Arial"/>
                <w:b/>
                <w:sz w:val="18"/>
                <w:szCs w:val="18"/>
              </w:rPr>
            </w:pPr>
          </w:p>
        </w:tc>
        <w:tc>
          <w:tcPr>
            <w:tcW w:w="1276" w:type="dxa"/>
            <w:shd w:val="clear" w:color="auto" w:fill="DBE5F1" w:themeFill="accent1" w:themeFillTint="33"/>
          </w:tcPr>
          <w:p w14:paraId="5B185D04" w14:textId="77777777" w:rsidR="007D72ED" w:rsidRPr="00810177" w:rsidRDefault="007D72ED" w:rsidP="00BE61CC">
            <w:pPr>
              <w:rPr>
                <w:rFonts w:ascii="Cera PRO" w:eastAsia="Arial" w:hAnsi="Cera PRO" w:cs="Arial"/>
                <w:b/>
                <w:sz w:val="18"/>
                <w:szCs w:val="18"/>
              </w:rPr>
            </w:pPr>
          </w:p>
        </w:tc>
      </w:tr>
      <w:tr w:rsidR="007D72ED" w:rsidRPr="00810177" w14:paraId="194F966B" w14:textId="77777777" w:rsidTr="00D90208">
        <w:trPr>
          <w:trHeight w:val="716"/>
        </w:trPr>
        <w:tc>
          <w:tcPr>
            <w:tcW w:w="7212" w:type="dxa"/>
            <w:shd w:val="clear" w:color="auto" w:fill="DBE5F1" w:themeFill="accent1" w:themeFillTint="33"/>
          </w:tcPr>
          <w:p w14:paraId="53C59BB1" w14:textId="2AC77D8A" w:rsidR="007D72ED" w:rsidRPr="00810177" w:rsidRDefault="007D72ED" w:rsidP="00BE61CC">
            <w:pPr>
              <w:ind w:left="306" w:hanging="306"/>
              <w:rPr>
                <w:rFonts w:ascii="Cera PRO" w:eastAsia="Arial" w:hAnsi="Cera PRO" w:cs="Arial"/>
                <w:sz w:val="18"/>
                <w:szCs w:val="18"/>
              </w:rPr>
            </w:pPr>
            <w:r w:rsidRPr="00950EE3">
              <w:rPr>
                <w:rFonts w:ascii="Cera PRO" w:eastAsiaTheme="minorHAnsi" w:hAnsi="Cera PRO" w:cs="FranklinGothic-Demi"/>
                <w:color w:val="0094BE"/>
                <w:sz w:val="19"/>
                <w:szCs w:val="19"/>
                <w:lang w:eastAsia="en-US"/>
              </w:rPr>
              <w:t xml:space="preserve">1.3 </w:t>
            </w:r>
            <w:r w:rsidRPr="00950EE3">
              <w:rPr>
                <w:rFonts w:ascii="Cera PRO" w:eastAsiaTheme="minorHAnsi" w:hAnsi="Cera PRO" w:cs="FranklinGothic-Demi"/>
                <w:color w:val="0094BE"/>
                <w:sz w:val="19"/>
                <w:szCs w:val="19"/>
                <w:lang w:eastAsia="en-US"/>
              </w:rPr>
              <w:tab/>
            </w:r>
            <w:r w:rsidR="00027BCC" w:rsidRPr="000670A5">
              <w:rPr>
                <w:rFonts w:ascii="Cera PRO" w:eastAsiaTheme="minorHAnsi" w:hAnsi="Cera PRO" w:cs="FranklinGothic-Demi"/>
                <w:color w:val="1D1D1B"/>
                <w:sz w:val="19"/>
                <w:szCs w:val="19"/>
                <w:lang w:eastAsia="en-US"/>
              </w:rPr>
              <w:t>De docent</w:t>
            </w:r>
            <w:r w:rsidR="00027BCC">
              <w:rPr>
                <w:rFonts w:ascii="Cera PRO" w:eastAsiaTheme="minorHAnsi" w:hAnsi="Cera PRO" w:cs="FranklinGothic-Demi"/>
                <w:color w:val="1D1D1B"/>
                <w:sz w:val="19"/>
                <w:szCs w:val="19"/>
                <w:lang w:eastAsia="en-US"/>
              </w:rPr>
              <w:t xml:space="preserve"> houdt </w:t>
            </w:r>
            <w:r w:rsidR="00027BCC" w:rsidRPr="000670A5">
              <w:rPr>
                <w:rFonts w:ascii="Cera PRO" w:eastAsiaTheme="minorHAnsi" w:hAnsi="Cera PRO" w:cs="FranklinGothic-Demi"/>
                <w:color w:val="1D1D1B"/>
                <w:sz w:val="19"/>
                <w:szCs w:val="19"/>
                <w:lang w:eastAsia="en-US"/>
              </w:rPr>
              <w:t>de ontwikkelingen rondom taal en rekenen bij in de context van het beroep</w:t>
            </w:r>
            <w:r w:rsidRPr="00950EE3">
              <w:rPr>
                <w:rFonts w:ascii="Cera PRO" w:eastAsiaTheme="minorHAnsi" w:hAnsi="Cera PRO" w:cs="FranklinGothic-Demi"/>
                <w:color w:val="1D1D1B"/>
                <w:sz w:val="19"/>
                <w:szCs w:val="19"/>
                <w:lang w:eastAsia="en-US"/>
              </w:rPr>
              <w:t>.</w:t>
            </w:r>
          </w:p>
        </w:tc>
        <w:tc>
          <w:tcPr>
            <w:tcW w:w="1150" w:type="dxa"/>
            <w:shd w:val="clear" w:color="auto" w:fill="DBE5F1" w:themeFill="accent1" w:themeFillTint="33"/>
          </w:tcPr>
          <w:p w14:paraId="5EF2C76A" w14:textId="77777777" w:rsidR="007D72ED" w:rsidRPr="00810177" w:rsidRDefault="007D72ED" w:rsidP="00BE61CC">
            <w:pPr>
              <w:rPr>
                <w:rFonts w:ascii="Cera PRO" w:eastAsia="Arial" w:hAnsi="Cera PRO" w:cs="Arial"/>
                <w:b/>
                <w:sz w:val="18"/>
                <w:szCs w:val="18"/>
              </w:rPr>
            </w:pPr>
          </w:p>
        </w:tc>
        <w:tc>
          <w:tcPr>
            <w:tcW w:w="850" w:type="dxa"/>
            <w:shd w:val="clear" w:color="auto" w:fill="DBE5F1" w:themeFill="accent1" w:themeFillTint="33"/>
          </w:tcPr>
          <w:p w14:paraId="22D91FDA"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Hfdst 13.4.3</w:t>
            </w:r>
          </w:p>
        </w:tc>
        <w:tc>
          <w:tcPr>
            <w:tcW w:w="851" w:type="dxa"/>
            <w:shd w:val="clear" w:color="auto" w:fill="DBE5F1" w:themeFill="accent1" w:themeFillTint="33"/>
          </w:tcPr>
          <w:p w14:paraId="7EA7A8B6" w14:textId="77777777" w:rsidR="007D72ED" w:rsidRPr="00810177" w:rsidRDefault="007D72ED" w:rsidP="00BE61CC">
            <w:pPr>
              <w:rPr>
                <w:rFonts w:ascii="Cera PRO" w:eastAsia="Arial" w:hAnsi="Cera PRO" w:cs="Arial"/>
                <w:b/>
                <w:sz w:val="18"/>
                <w:szCs w:val="18"/>
              </w:rPr>
            </w:pPr>
          </w:p>
        </w:tc>
        <w:tc>
          <w:tcPr>
            <w:tcW w:w="992" w:type="dxa"/>
            <w:shd w:val="clear" w:color="auto" w:fill="DBE5F1" w:themeFill="accent1" w:themeFillTint="33"/>
          </w:tcPr>
          <w:p w14:paraId="01004901"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Hfdst. 9</w:t>
            </w:r>
          </w:p>
        </w:tc>
        <w:tc>
          <w:tcPr>
            <w:tcW w:w="851" w:type="dxa"/>
            <w:shd w:val="clear" w:color="auto" w:fill="DBE5F1" w:themeFill="accent1" w:themeFillTint="33"/>
          </w:tcPr>
          <w:p w14:paraId="02FD5AA6" w14:textId="77777777" w:rsidR="007D72ED" w:rsidRPr="00810177" w:rsidRDefault="007D72ED" w:rsidP="00BE61CC">
            <w:pPr>
              <w:jc w:val="center"/>
              <w:rPr>
                <w:rFonts w:ascii="Cera PRO" w:eastAsia="Arial" w:hAnsi="Cera PRO" w:cs="Arial"/>
                <w:b/>
                <w:sz w:val="18"/>
                <w:szCs w:val="18"/>
              </w:rPr>
            </w:pPr>
          </w:p>
        </w:tc>
        <w:tc>
          <w:tcPr>
            <w:tcW w:w="1306" w:type="dxa"/>
            <w:shd w:val="clear" w:color="auto" w:fill="DBE5F1" w:themeFill="accent1" w:themeFillTint="33"/>
          </w:tcPr>
          <w:p w14:paraId="4C8B3705" w14:textId="77777777" w:rsidR="007D72ED" w:rsidRPr="00810177" w:rsidRDefault="007D72ED" w:rsidP="00BE61CC">
            <w:pPr>
              <w:jc w:val="center"/>
              <w:rPr>
                <w:rFonts w:ascii="Cera PRO" w:eastAsia="Arial" w:hAnsi="Cera PRO" w:cs="Arial"/>
                <w:b/>
                <w:sz w:val="18"/>
                <w:szCs w:val="18"/>
              </w:rPr>
            </w:pPr>
          </w:p>
        </w:tc>
        <w:tc>
          <w:tcPr>
            <w:tcW w:w="1103" w:type="dxa"/>
            <w:gridSpan w:val="2"/>
            <w:shd w:val="clear" w:color="auto" w:fill="DBE5F1" w:themeFill="accent1" w:themeFillTint="33"/>
          </w:tcPr>
          <w:p w14:paraId="13CAA04F" w14:textId="77777777" w:rsidR="007D72ED" w:rsidRPr="00810177" w:rsidRDefault="007D72ED" w:rsidP="00BE61CC">
            <w:pPr>
              <w:jc w:val="center"/>
              <w:rPr>
                <w:rFonts w:ascii="Cera PRO" w:eastAsia="Arial" w:hAnsi="Cera PRO" w:cs="Arial"/>
                <w:b/>
                <w:sz w:val="18"/>
                <w:szCs w:val="18"/>
              </w:rPr>
            </w:pPr>
            <w:r>
              <w:rPr>
                <w:rFonts w:ascii="Cera PRO" w:eastAsia="Arial" w:hAnsi="Cera PRO" w:cs="Arial"/>
                <w:b/>
                <w:sz w:val="18"/>
                <w:szCs w:val="18"/>
              </w:rPr>
              <w:t>Steunpunt taal en rekenen</w:t>
            </w:r>
          </w:p>
        </w:tc>
        <w:tc>
          <w:tcPr>
            <w:tcW w:w="1276" w:type="dxa"/>
            <w:shd w:val="clear" w:color="auto" w:fill="DBE5F1" w:themeFill="accent1" w:themeFillTint="33"/>
          </w:tcPr>
          <w:p w14:paraId="5F74A7A0" w14:textId="77777777" w:rsidR="007D72ED" w:rsidRPr="00810177" w:rsidRDefault="007D72ED" w:rsidP="00BE61CC">
            <w:pPr>
              <w:rPr>
                <w:rFonts w:ascii="Cera PRO" w:eastAsia="Arial" w:hAnsi="Cera PRO" w:cs="Arial"/>
                <w:b/>
                <w:sz w:val="18"/>
                <w:szCs w:val="18"/>
              </w:rPr>
            </w:pPr>
          </w:p>
        </w:tc>
      </w:tr>
      <w:tr w:rsidR="007D72ED" w:rsidRPr="00810177" w14:paraId="118ABACB" w14:textId="77777777" w:rsidTr="00D90208">
        <w:tc>
          <w:tcPr>
            <w:tcW w:w="7212"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Pr>
          <w:p w14:paraId="636F002E" w14:textId="77777777" w:rsidR="00027BCC" w:rsidRPr="00027BCC" w:rsidRDefault="007D72ED" w:rsidP="00027BCC">
            <w:pPr>
              <w:pBdr>
                <w:top w:val="none" w:sz="0" w:space="0" w:color="auto"/>
                <w:left w:val="none" w:sz="0" w:space="0" w:color="auto"/>
                <w:bottom w:val="none" w:sz="0" w:space="0" w:color="auto"/>
                <w:right w:val="none" w:sz="0" w:space="0" w:color="auto"/>
                <w:between w:val="none" w:sz="0" w:space="0" w:color="auto"/>
              </w:pBdr>
              <w:tabs>
                <w:tab w:val="left" w:pos="426"/>
              </w:tabs>
              <w:autoSpaceDE w:val="0"/>
              <w:autoSpaceDN w:val="0"/>
              <w:adjustRightInd w:val="0"/>
              <w:spacing w:line="269" w:lineRule="auto"/>
              <w:rPr>
                <w:rFonts w:ascii="Cera PRO" w:eastAsiaTheme="minorHAnsi" w:hAnsi="Cera PRO" w:cs="FranklinGothic-Demi"/>
                <w:color w:val="1D1D1B"/>
                <w:sz w:val="19"/>
                <w:szCs w:val="19"/>
                <w:lang w:eastAsia="en-US"/>
              </w:rPr>
            </w:pPr>
            <w:r w:rsidRPr="00027BCC">
              <w:rPr>
                <w:rFonts w:ascii="Cera PRO" w:eastAsiaTheme="minorHAnsi" w:hAnsi="Cera PRO" w:cs="FranklinGothic-Demi"/>
                <w:color w:val="0094BE"/>
                <w:sz w:val="19"/>
                <w:szCs w:val="19"/>
                <w:lang w:eastAsia="en-US"/>
              </w:rPr>
              <w:t xml:space="preserve">1.4 </w:t>
            </w:r>
            <w:r w:rsidRPr="00027BCC">
              <w:rPr>
                <w:rFonts w:ascii="Cera PRO" w:eastAsiaTheme="minorHAnsi" w:hAnsi="Cera PRO" w:cs="FranklinGothic-Demi"/>
                <w:color w:val="0094BE"/>
                <w:sz w:val="19"/>
                <w:szCs w:val="19"/>
                <w:lang w:eastAsia="en-US"/>
              </w:rPr>
              <w:tab/>
            </w:r>
            <w:r w:rsidR="00027BCC" w:rsidRPr="00027BCC">
              <w:rPr>
                <w:rFonts w:ascii="Cera PRO" w:eastAsiaTheme="minorHAnsi" w:hAnsi="Cera PRO" w:cs="FranklinGothic-Demi"/>
                <w:color w:val="1D1D1B"/>
                <w:sz w:val="19"/>
                <w:szCs w:val="19"/>
                <w:lang w:eastAsia="en-US"/>
              </w:rPr>
              <w:t>De docent werkt samen met andere docenten in opleiding.</w:t>
            </w:r>
          </w:p>
          <w:p w14:paraId="475C0F96" w14:textId="6C49B9EF" w:rsidR="007D72ED" w:rsidRPr="00810177" w:rsidRDefault="007D72ED" w:rsidP="00BE61CC">
            <w:pPr>
              <w:ind w:left="306" w:hanging="306"/>
              <w:rPr>
                <w:rFonts w:ascii="Cera PRO" w:eastAsia="Arial" w:hAnsi="Cera PRO" w:cs="Arial"/>
                <w:sz w:val="18"/>
                <w:szCs w:val="18"/>
              </w:rPr>
            </w:pPr>
          </w:p>
        </w:tc>
        <w:tc>
          <w:tcPr>
            <w:tcW w:w="1150"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Pr>
          <w:p w14:paraId="31CEBDE4"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Hfdst 2, 3</w:t>
            </w:r>
          </w:p>
        </w:tc>
        <w:tc>
          <w:tcPr>
            <w:tcW w:w="850"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Pr>
          <w:p w14:paraId="6357A9D8"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Hfdst. 8.1-8.3</w:t>
            </w:r>
          </w:p>
        </w:tc>
        <w:tc>
          <w:tcPr>
            <w:tcW w:w="851"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Pr>
          <w:p w14:paraId="351BB164" w14:textId="77777777" w:rsidR="007D72ED" w:rsidRPr="00810177" w:rsidRDefault="007D72ED" w:rsidP="00BE61CC">
            <w:pPr>
              <w:jc w:val="center"/>
              <w:rPr>
                <w:rFonts w:ascii="Cera PRO" w:eastAsia="Arial" w:hAnsi="Cera PRO" w:cs="Arial"/>
                <w:b/>
                <w:sz w:val="18"/>
                <w:szCs w:val="18"/>
              </w:rPr>
            </w:pPr>
          </w:p>
        </w:tc>
        <w:tc>
          <w:tcPr>
            <w:tcW w:w="992"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Pr>
          <w:p w14:paraId="02710EB7" w14:textId="77777777" w:rsidR="007D72ED" w:rsidRPr="00810177" w:rsidRDefault="007D72ED" w:rsidP="00BE61CC">
            <w:pPr>
              <w:jc w:val="center"/>
              <w:rPr>
                <w:rFonts w:ascii="Cera PRO" w:eastAsia="Arial" w:hAnsi="Cera PRO" w:cs="Arial"/>
                <w:b/>
                <w:sz w:val="18"/>
                <w:szCs w:val="18"/>
              </w:rPr>
            </w:pPr>
            <w:r>
              <w:rPr>
                <w:rFonts w:ascii="Cera PRO" w:eastAsia="Arial" w:hAnsi="Cera PRO" w:cs="Arial"/>
                <w:b/>
                <w:sz w:val="18"/>
                <w:szCs w:val="18"/>
              </w:rPr>
              <w:t>Hfdst. 9.4</w:t>
            </w:r>
          </w:p>
        </w:tc>
        <w:tc>
          <w:tcPr>
            <w:tcW w:w="851"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Pr>
          <w:p w14:paraId="464E3D99" w14:textId="77777777" w:rsidR="007D72ED" w:rsidRPr="00810177" w:rsidRDefault="007D72ED" w:rsidP="00BE61CC">
            <w:pPr>
              <w:jc w:val="center"/>
              <w:rPr>
                <w:rFonts w:ascii="Cera PRO" w:eastAsia="Arial" w:hAnsi="Cera PRO" w:cs="Arial"/>
                <w:b/>
                <w:sz w:val="18"/>
                <w:szCs w:val="18"/>
              </w:rPr>
            </w:pPr>
          </w:p>
        </w:tc>
        <w:tc>
          <w:tcPr>
            <w:tcW w:w="1306"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Pr>
          <w:p w14:paraId="429DFC7D" w14:textId="77777777" w:rsidR="007D72ED" w:rsidRPr="00810177" w:rsidRDefault="007D72ED" w:rsidP="00BE61CC">
            <w:pPr>
              <w:jc w:val="center"/>
              <w:rPr>
                <w:rFonts w:ascii="Cera PRO" w:eastAsia="Arial" w:hAnsi="Cera PRO" w:cs="Arial"/>
                <w:b/>
                <w:sz w:val="18"/>
                <w:szCs w:val="18"/>
              </w:rPr>
            </w:pPr>
          </w:p>
        </w:tc>
        <w:tc>
          <w:tcPr>
            <w:tcW w:w="1103" w:type="dxa"/>
            <w:gridSpan w:val="2"/>
            <w:tcBorders>
              <w:top w:val="single" w:sz="4" w:space="0" w:color="000000"/>
              <w:left w:val="single" w:sz="4" w:space="0" w:color="000000"/>
              <w:bottom w:val="single" w:sz="4" w:space="0" w:color="000000"/>
              <w:right w:val="single" w:sz="4" w:space="0" w:color="000000"/>
            </w:tcBorders>
            <w:shd w:val="clear" w:color="auto" w:fill="DBE5F1" w:themeFill="accent1" w:themeFillTint="33"/>
          </w:tcPr>
          <w:p w14:paraId="41EC1317" w14:textId="77777777" w:rsidR="007D72ED" w:rsidRPr="00810177" w:rsidRDefault="007D72ED" w:rsidP="00BE61CC">
            <w:pPr>
              <w:jc w:val="center"/>
              <w:rPr>
                <w:rFonts w:ascii="Cera PRO" w:eastAsia="Arial" w:hAnsi="Cera PRO" w:cs="Arial"/>
                <w:b/>
                <w:sz w:val="18"/>
                <w:szCs w:val="18"/>
              </w:rPr>
            </w:pPr>
          </w:p>
        </w:tc>
        <w:tc>
          <w:tcPr>
            <w:tcW w:w="1276"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Pr>
          <w:p w14:paraId="18A51E5E" w14:textId="77777777" w:rsidR="007D72ED" w:rsidRPr="00810177" w:rsidRDefault="007D72ED" w:rsidP="00BE61CC">
            <w:pPr>
              <w:rPr>
                <w:rFonts w:ascii="Cera PRO" w:eastAsia="Arial" w:hAnsi="Cera PRO" w:cs="Arial"/>
                <w:b/>
                <w:sz w:val="18"/>
                <w:szCs w:val="18"/>
              </w:rPr>
            </w:pPr>
          </w:p>
        </w:tc>
      </w:tr>
      <w:tr w:rsidR="007D72ED" w:rsidRPr="00810177" w14:paraId="1616F9F4" w14:textId="77777777" w:rsidTr="00D90208">
        <w:tc>
          <w:tcPr>
            <w:tcW w:w="7212" w:type="dxa"/>
            <w:tcBorders>
              <w:top w:val="single" w:sz="4" w:space="0" w:color="000000"/>
              <w:left w:val="single" w:sz="4" w:space="0" w:color="000000"/>
              <w:bottom w:val="single" w:sz="4" w:space="0" w:color="auto"/>
              <w:right w:val="single" w:sz="4" w:space="0" w:color="000000"/>
            </w:tcBorders>
            <w:shd w:val="clear" w:color="auto" w:fill="DBE5F1" w:themeFill="accent1" w:themeFillTint="33"/>
          </w:tcPr>
          <w:p w14:paraId="56BD3335" w14:textId="2E3FA0B0" w:rsidR="007D72ED" w:rsidRPr="00950EE3" w:rsidRDefault="007D72ED" w:rsidP="00BE61CC">
            <w:pPr>
              <w:ind w:left="306" w:hanging="306"/>
              <w:rPr>
                <w:rFonts w:ascii="Cera PRO" w:eastAsiaTheme="minorHAnsi" w:hAnsi="Cera PRO" w:cs="FranklinGothic-Demi"/>
                <w:color w:val="0094BE"/>
                <w:sz w:val="19"/>
                <w:szCs w:val="19"/>
                <w:lang w:eastAsia="en-US"/>
              </w:rPr>
            </w:pPr>
            <w:r w:rsidRPr="00950EE3">
              <w:rPr>
                <w:rFonts w:ascii="Cera PRO" w:eastAsiaTheme="minorHAnsi" w:hAnsi="Cera PRO" w:cs="FranklinGothic-Demi"/>
                <w:color w:val="0094BE"/>
                <w:sz w:val="19"/>
                <w:szCs w:val="19"/>
                <w:lang w:eastAsia="en-US"/>
              </w:rPr>
              <w:lastRenderedPageBreak/>
              <w:t xml:space="preserve">1.5 </w:t>
            </w:r>
            <w:r w:rsidRPr="00950EE3">
              <w:rPr>
                <w:rFonts w:ascii="Cera PRO" w:eastAsiaTheme="minorHAnsi" w:hAnsi="Cera PRO" w:cs="FranklinGothic-Demi"/>
                <w:color w:val="0094BE"/>
                <w:sz w:val="19"/>
                <w:szCs w:val="19"/>
                <w:lang w:eastAsia="en-US"/>
              </w:rPr>
              <w:tab/>
            </w:r>
            <w:r w:rsidR="00027BCC" w:rsidRPr="000670A5">
              <w:rPr>
                <w:rFonts w:ascii="Cera PRO" w:eastAsiaTheme="minorHAnsi" w:hAnsi="Cera PRO" w:cs="FranklinGothic-Demi"/>
                <w:color w:val="1D1D1B"/>
                <w:sz w:val="19"/>
                <w:szCs w:val="19"/>
                <w:lang w:eastAsia="en-US"/>
              </w:rPr>
              <w:t xml:space="preserve">De docent </w:t>
            </w:r>
            <w:r w:rsidR="00027BCC">
              <w:rPr>
                <w:rFonts w:ascii="Cera PRO" w:eastAsiaTheme="minorHAnsi" w:hAnsi="Cera PRO" w:cs="FranklinGothic-Demi"/>
                <w:color w:val="1D1D1B"/>
                <w:sz w:val="19"/>
                <w:szCs w:val="19"/>
                <w:lang w:eastAsia="en-US"/>
              </w:rPr>
              <w:t xml:space="preserve">werkt samen </w:t>
            </w:r>
            <w:r w:rsidR="00027BCC" w:rsidRPr="000670A5">
              <w:rPr>
                <w:rFonts w:ascii="Cera PRO" w:eastAsiaTheme="minorHAnsi" w:hAnsi="Cera PRO" w:cs="FranklinGothic-Demi"/>
                <w:color w:val="1D1D1B"/>
                <w:sz w:val="19"/>
                <w:szCs w:val="19"/>
                <w:lang w:eastAsia="en-US"/>
              </w:rPr>
              <w:t xml:space="preserve"> met onderwijsondersteuners</w:t>
            </w:r>
            <w:r w:rsidR="00027BCC">
              <w:rPr>
                <w:rFonts w:ascii="Cera PRO" w:eastAsiaTheme="minorHAnsi" w:hAnsi="Cera PRO" w:cs="FranklinGothic-Demi"/>
                <w:color w:val="1D1D1B"/>
                <w:sz w:val="19"/>
                <w:szCs w:val="19"/>
                <w:lang w:eastAsia="en-US"/>
              </w:rPr>
              <w:t xml:space="preserve">, zoals instructeurs en </w:t>
            </w:r>
            <w:r w:rsidR="00027BCC" w:rsidRPr="000670A5">
              <w:rPr>
                <w:rFonts w:ascii="Cera PRO" w:eastAsiaTheme="minorHAnsi" w:hAnsi="Cera PRO" w:cs="FranklinGothic-Demi"/>
                <w:color w:val="1D1D1B"/>
                <w:sz w:val="19"/>
                <w:szCs w:val="19"/>
                <w:lang w:eastAsia="en-US"/>
              </w:rPr>
              <w:t>onderwijsassistenten op basis van het onderwijsprogramma en neemt verantwoordelijkheid voor het leerproces</w:t>
            </w:r>
            <w:r w:rsidR="00027BCC" w:rsidRPr="00950EE3">
              <w:rPr>
                <w:rFonts w:ascii="Cera PRO" w:eastAsiaTheme="minorHAnsi" w:hAnsi="Cera PRO" w:cs="FranklinGothic-Demi"/>
                <w:color w:val="0094BE"/>
                <w:sz w:val="19"/>
                <w:szCs w:val="19"/>
                <w:lang w:eastAsia="en-US"/>
              </w:rPr>
              <w:t xml:space="preserve"> </w:t>
            </w:r>
          </w:p>
        </w:tc>
        <w:tc>
          <w:tcPr>
            <w:tcW w:w="1150" w:type="dxa"/>
            <w:tcBorders>
              <w:top w:val="single" w:sz="4" w:space="0" w:color="000000"/>
              <w:left w:val="single" w:sz="4" w:space="0" w:color="000000"/>
              <w:bottom w:val="single" w:sz="4" w:space="0" w:color="auto"/>
              <w:right w:val="single" w:sz="4" w:space="0" w:color="000000"/>
            </w:tcBorders>
            <w:shd w:val="clear" w:color="auto" w:fill="DBE5F1" w:themeFill="accent1" w:themeFillTint="33"/>
          </w:tcPr>
          <w:p w14:paraId="336257F0" w14:textId="77777777" w:rsidR="007D72ED" w:rsidRPr="00810177" w:rsidRDefault="007D72ED" w:rsidP="00BE61CC">
            <w:pPr>
              <w:rPr>
                <w:rFonts w:ascii="Cera PRO" w:eastAsia="Arial" w:hAnsi="Cera PRO" w:cs="Arial"/>
                <w:b/>
                <w:sz w:val="18"/>
                <w:szCs w:val="18"/>
              </w:rPr>
            </w:pPr>
          </w:p>
        </w:tc>
        <w:tc>
          <w:tcPr>
            <w:tcW w:w="850" w:type="dxa"/>
            <w:tcBorders>
              <w:top w:val="single" w:sz="4" w:space="0" w:color="000000"/>
              <w:left w:val="single" w:sz="4" w:space="0" w:color="000000"/>
              <w:bottom w:val="single" w:sz="4" w:space="0" w:color="auto"/>
              <w:right w:val="single" w:sz="4" w:space="0" w:color="000000"/>
            </w:tcBorders>
            <w:shd w:val="clear" w:color="auto" w:fill="DBE5F1" w:themeFill="accent1" w:themeFillTint="33"/>
          </w:tcPr>
          <w:p w14:paraId="5ED46A4D" w14:textId="77777777" w:rsidR="007D72ED" w:rsidRPr="00810177" w:rsidRDefault="007D72ED" w:rsidP="00BE61CC">
            <w:pPr>
              <w:jc w:val="center"/>
              <w:rPr>
                <w:rFonts w:ascii="Cera PRO" w:eastAsia="Arial" w:hAnsi="Cera PRO" w:cs="Arial"/>
                <w:b/>
                <w:sz w:val="18"/>
                <w:szCs w:val="18"/>
              </w:rPr>
            </w:pPr>
          </w:p>
        </w:tc>
        <w:tc>
          <w:tcPr>
            <w:tcW w:w="851" w:type="dxa"/>
            <w:tcBorders>
              <w:top w:val="single" w:sz="4" w:space="0" w:color="000000"/>
              <w:left w:val="single" w:sz="4" w:space="0" w:color="000000"/>
              <w:bottom w:val="single" w:sz="4" w:space="0" w:color="auto"/>
              <w:right w:val="single" w:sz="4" w:space="0" w:color="000000"/>
            </w:tcBorders>
            <w:shd w:val="clear" w:color="auto" w:fill="DBE5F1" w:themeFill="accent1" w:themeFillTint="33"/>
          </w:tcPr>
          <w:p w14:paraId="15FEFD31" w14:textId="77777777" w:rsidR="007D72ED" w:rsidRPr="00810177" w:rsidRDefault="007D72ED" w:rsidP="00BE61CC">
            <w:pPr>
              <w:jc w:val="center"/>
              <w:rPr>
                <w:rFonts w:ascii="Cera PRO" w:eastAsia="Arial" w:hAnsi="Cera PRO" w:cs="Arial"/>
                <w:b/>
                <w:sz w:val="18"/>
                <w:szCs w:val="18"/>
              </w:rPr>
            </w:pPr>
          </w:p>
        </w:tc>
        <w:tc>
          <w:tcPr>
            <w:tcW w:w="992" w:type="dxa"/>
            <w:tcBorders>
              <w:top w:val="single" w:sz="4" w:space="0" w:color="000000"/>
              <w:left w:val="single" w:sz="4" w:space="0" w:color="000000"/>
              <w:bottom w:val="single" w:sz="4" w:space="0" w:color="auto"/>
              <w:right w:val="single" w:sz="4" w:space="0" w:color="000000"/>
            </w:tcBorders>
            <w:shd w:val="clear" w:color="auto" w:fill="DBE5F1" w:themeFill="accent1" w:themeFillTint="33"/>
          </w:tcPr>
          <w:p w14:paraId="724405E2"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Hfdst. 9</w:t>
            </w:r>
          </w:p>
        </w:tc>
        <w:tc>
          <w:tcPr>
            <w:tcW w:w="851" w:type="dxa"/>
            <w:tcBorders>
              <w:top w:val="single" w:sz="4" w:space="0" w:color="000000"/>
              <w:left w:val="single" w:sz="4" w:space="0" w:color="000000"/>
              <w:bottom w:val="single" w:sz="4" w:space="0" w:color="auto"/>
              <w:right w:val="single" w:sz="4" w:space="0" w:color="000000"/>
            </w:tcBorders>
            <w:shd w:val="clear" w:color="auto" w:fill="DBE5F1" w:themeFill="accent1" w:themeFillTint="33"/>
          </w:tcPr>
          <w:p w14:paraId="36A29B13" w14:textId="77777777" w:rsidR="007D72ED" w:rsidRPr="00810177" w:rsidRDefault="007D72ED" w:rsidP="00BE61CC">
            <w:pPr>
              <w:jc w:val="center"/>
              <w:rPr>
                <w:rFonts w:ascii="Cera PRO" w:eastAsia="Arial" w:hAnsi="Cera PRO" w:cs="Arial"/>
                <w:b/>
                <w:sz w:val="18"/>
                <w:szCs w:val="18"/>
              </w:rPr>
            </w:pPr>
          </w:p>
        </w:tc>
        <w:tc>
          <w:tcPr>
            <w:tcW w:w="1306" w:type="dxa"/>
            <w:tcBorders>
              <w:top w:val="single" w:sz="4" w:space="0" w:color="000000"/>
              <w:left w:val="single" w:sz="4" w:space="0" w:color="000000"/>
              <w:bottom w:val="single" w:sz="4" w:space="0" w:color="auto"/>
              <w:right w:val="single" w:sz="4" w:space="0" w:color="000000"/>
            </w:tcBorders>
            <w:shd w:val="clear" w:color="auto" w:fill="DBE5F1" w:themeFill="accent1" w:themeFillTint="33"/>
          </w:tcPr>
          <w:p w14:paraId="1723F801" w14:textId="77777777" w:rsidR="007D72ED" w:rsidRPr="00810177" w:rsidRDefault="007D72ED" w:rsidP="00BE61CC">
            <w:pPr>
              <w:jc w:val="center"/>
              <w:rPr>
                <w:rFonts w:ascii="Cera PRO" w:eastAsia="Arial" w:hAnsi="Cera PRO" w:cs="Arial"/>
                <w:b/>
                <w:sz w:val="18"/>
                <w:szCs w:val="18"/>
              </w:rPr>
            </w:pPr>
          </w:p>
        </w:tc>
        <w:tc>
          <w:tcPr>
            <w:tcW w:w="1103" w:type="dxa"/>
            <w:gridSpan w:val="2"/>
            <w:tcBorders>
              <w:top w:val="single" w:sz="4" w:space="0" w:color="000000"/>
              <w:left w:val="single" w:sz="4" w:space="0" w:color="000000"/>
              <w:bottom w:val="single" w:sz="4" w:space="0" w:color="auto"/>
              <w:right w:val="single" w:sz="4" w:space="0" w:color="000000"/>
            </w:tcBorders>
            <w:shd w:val="clear" w:color="auto" w:fill="DBE5F1" w:themeFill="accent1" w:themeFillTint="33"/>
          </w:tcPr>
          <w:p w14:paraId="59EDF882" w14:textId="77777777" w:rsidR="007D72ED" w:rsidRPr="00810177" w:rsidRDefault="007D72ED" w:rsidP="00BE61CC">
            <w:pPr>
              <w:jc w:val="center"/>
              <w:rPr>
                <w:rFonts w:ascii="Cera PRO" w:eastAsia="Arial" w:hAnsi="Cera PRO" w:cs="Arial"/>
                <w:b/>
                <w:sz w:val="18"/>
                <w:szCs w:val="18"/>
              </w:rPr>
            </w:pPr>
          </w:p>
        </w:tc>
        <w:tc>
          <w:tcPr>
            <w:tcW w:w="1276" w:type="dxa"/>
            <w:tcBorders>
              <w:top w:val="single" w:sz="4" w:space="0" w:color="000000"/>
              <w:left w:val="single" w:sz="4" w:space="0" w:color="000000"/>
              <w:bottom w:val="single" w:sz="4" w:space="0" w:color="auto"/>
              <w:right w:val="single" w:sz="4" w:space="0" w:color="000000"/>
            </w:tcBorders>
            <w:shd w:val="clear" w:color="auto" w:fill="DBE5F1" w:themeFill="accent1" w:themeFillTint="33"/>
          </w:tcPr>
          <w:p w14:paraId="19636B45" w14:textId="77777777" w:rsidR="007D72ED" w:rsidRPr="00810177" w:rsidRDefault="007D72ED" w:rsidP="00BE61CC">
            <w:pPr>
              <w:rPr>
                <w:rFonts w:ascii="Cera PRO" w:eastAsia="Arial" w:hAnsi="Cera PRO" w:cs="Arial"/>
                <w:b/>
                <w:sz w:val="18"/>
                <w:szCs w:val="18"/>
              </w:rPr>
            </w:pPr>
          </w:p>
        </w:tc>
      </w:tr>
      <w:tr w:rsidR="007D72ED" w:rsidRPr="00810177" w14:paraId="4CF9B001" w14:textId="77777777" w:rsidTr="00D90208">
        <w:trPr>
          <w:trHeight w:val="120"/>
        </w:trPr>
        <w:tc>
          <w:tcPr>
            <w:tcW w:w="7212" w:type="dxa"/>
            <w:tcBorders>
              <w:top w:val="single" w:sz="4" w:space="0" w:color="auto"/>
              <w:left w:val="nil"/>
              <w:bottom w:val="nil"/>
              <w:right w:val="nil"/>
            </w:tcBorders>
            <w:shd w:val="clear" w:color="auto" w:fill="FFFFFF" w:themeFill="background1"/>
          </w:tcPr>
          <w:p w14:paraId="0A7FCED9" w14:textId="77777777" w:rsidR="007D72ED" w:rsidRPr="00810177" w:rsidRDefault="007D72ED" w:rsidP="00BE61CC">
            <w:pPr>
              <w:ind w:left="306" w:hanging="306"/>
              <w:rPr>
                <w:rFonts w:ascii="Cera PRO" w:eastAsia="Arial" w:hAnsi="Cera PRO" w:cs="Arial"/>
                <w:sz w:val="18"/>
                <w:szCs w:val="18"/>
              </w:rPr>
            </w:pPr>
          </w:p>
        </w:tc>
        <w:tc>
          <w:tcPr>
            <w:tcW w:w="1150" w:type="dxa"/>
            <w:tcBorders>
              <w:top w:val="single" w:sz="4" w:space="0" w:color="auto"/>
              <w:left w:val="nil"/>
              <w:bottom w:val="nil"/>
              <w:right w:val="nil"/>
            </w:tcBorders>
            <w:shd w:val="clear" w:color="auto" w:fill="FFFFFF" w:themeFill="background1"/>
          </w:tcPr>
          <w:p w14:paraId="642F2010" w14:textId="77777777" w:rsidR="007D72ED" w:rsidRPr="00810177" w:rsidRDefault="007D72ED" w:rsidP="00BE61CC">
            <w:pPr>
              <w:rPr>
                <w:rFonts w:ascii="Cera PRO" w:eastAsia="Arial" w:hAnsi="Cera PRO" w:cs="Arial"/>
                <w:b/>
                <w:sz w:val="18"/>
                <w:szCs w:val="18"/>
              </w:rPr>
            </w:pPr>
          </w:p>
        </w:tc>
        <w:tc>
          <w:tcPr>
            <w:tcW w:w="850" w:type="dxa"/>
            <w:tcBorders>
              <w:top w:val="single" w:sz="4" w:space="0" w:color="auto"/>
              <w:left w:val="nil"/>
              <w:bottom w:val="nil"/>
              <w:right w:val="nil"/>
            </w:tcBorders>
            <w:shd w:val="clear" w:color="auto" w:fill="FFFFFF" w:themeFill="background1"/>
          </w:tcPr>
          <w:p w14:paraId="7EEDFFB8" w14:textId="77777777" w:rsidR="007D72ED" w:rsidRPr="00810177" w:rsidRDefault="007D72ED" w:rsidP="00BE61CC">
            <w:pPr>
              <w:jc w:val="center"/>
              <w:rPr>
                <w:rFonts w:ascii="Cera PRO" w:eastAsia="Arial" w:hAnsi="Cera PRO" w:cs="Arial"/>
                <w:b/>
                <w:sz w:val="18"/>
                <w:szCs w:val="18"/>
              </w:rPr>
            </w:pPr>
          </w:p>
        </w:tc>
        <w:tc>
          <w:tcPr>
            <w:tcW w:w="851" w:type="dxa"/>
            <w:tcBorders>
              <w:top w:val="single" w:sz="4" w:space="0" w:color="auto"/>
              <w:left w:val="nil"/>
              <w:bottom w:val="nil"/>
              <w:right w:val="nil"/>
            </w:tcBorders>
            <w:shd w:val="clear" w:color="auto" w:fill="FFFFFF" w:themeFill="background1"/>
          </w:tcPr>
          <w:p w14:paraId="0B7823FE" w14:textId="77777777" w:rsidR="007D72ED" w:rsidRPr="00810177" w:rsidRDefault="007D72ED" w:rsidP="00BE61CC">
            <w:pPr>
              <w:jc w:val="center"/>
              <w:rPr>
                <w:rFonts w:ascii="Cera PRO" w:eastAsia="Arial" w:hAnsi="Cera PRO" w:cs="Arial"/>
                <w:b/>
                <w:sz w:val="18"/>
                <w:szCs w:val="18"/>
              </w:rPr>
            </w:pPr>
          </w:p>
        </w:tc>
        <w:tc>
          <w:tcPr>
            <w:tcW w:w="992" w:type="dxa"/>
            <w:tcBorders>
              <w:top w:val="single" w:sz="4" w:space="0" w:color="auto"/>
              <w:left w:val="nil"/>
              <w:bottom w:val="nil"/>
              <w:right w:val="nil"/>
            </w:tcBorders>
            <w:shd w:val="clear" w:color="auto" w:fill="FFFFFF" w:themeFill="background1"/>
          </w:tcPr>
          <w:p w14:paraId="1B097B5A" w14:textId="77777777" w:rsidR="007D72ED" w:rsidRPr="00810177" w:rsidRDefault="007D72ED" w:rsidP="00BE61CC">
            <w:pPr>
              <w:jc w:val="center"/>
              <w:rPr>
                <w:rFonts w:ascii="Cera PRO" w:eastAsia="Arial" w:hAnsi="Cera PRO" w:cs="Arial"/>
                <w:b/>
                <w:sz w:val="18"/>
                <w:szCs w:val="18"/>
              </w:rPr>
            </w:pPr>
          </w:p>
        </w:tc>
        <w:tc>
          <w:tcPr>
            <w:tcW w:w="851" w:type="dxa"/>
            <w:tcBorders>
              <w:top w:val="single" w:sz="4" w:space="0" w:color="auto"/>
              <w:left w:val="nil"/>
              <w:bottom w:val="nil"/>
              <w:right w:val="nil"/>
            </w:tcBorders>
            <w:shd w:val="clear" w:color="auto" w:fill="FFFFFF" w:themeFill="background1"/>
          </w:tcPr>
          <w:p w14:paraId="55CDE863" w14:textId="77777777" w:rsidR="007D72ED" w:rsidRPr="00810177" w:rsidRDefault="007D72ED" w:rsidP="00BE61CC">
            <w:pPr>
              <w:jc w:val="center"/>
              <w:rPr>
                <w:rFonts w:ascii="Cera PRO" w:eastAsia="Arial" w:hAnsi="Cera PRO" w:cs="Arial"/>
                <w:b/>
                <w:sz w:val="18"/>
                <w:szCs w:val="18"/>
              </w:rPr>
            </w:pPr>
          </w:p>
        </w:tc>
        <w:tc>
          <w:tcPr>
            <w:tcW w:w="1306" w:type="dxa"/>
            <w:tcBorders>
              <w:top w:val="single" w:sz="4" w:space="0" w:color="auto"/>
              <w:left w:val="nil"/>
              <w:bottom w:val="nil"/>
              <w:right w:val="nil"/>
            </w:tcBorders>
            <w:shd w:val="clear" w:color="auto" w:fill="FFFFFF" w:themeFill="background1"/>
          </w:tcPr>
          <w:p w14:paraId="5758FCBF" w14:textId="77777777" w:rsidR="007D72ED" w:rsidRPr="00810177" w:rsidRDefault="007D72ED" w:rsidP="00BE61CC">
            <w:pPr>
              <w:jc w:val="center"/>
              <w:rPr>
                <w:rFonts w:ascii="Cera PRO" w:eastAsia="Arial" w:hAnsi="Cera PRO" w:cs="Arial"/>
                <w:b/>
                <w:sz w:val="18"/>
                <w:szCs w:val="18"/>
              </w:rPr>
            </w:pPr>
          </w:p>
        </w:tc>
        <w:tc>
          <w:tcPr>
            <w:tcW w:w="1103" w:type="dxa"/>
            <w:gridSpan w:val="2"/>
            <w:tcBorders>
              <w:top w:val="single" w:sz="4" w:space="0" w:color="auto"/>
              <w:left w:val="nil"/>
              <w:bottom w:val="nil"/>
              <w:right w:val="nil"/>
            </w:tcBorders>
            <w:shd w:val="clear" w:color="auto" w:fill="FFFFFF" w:themeFill="background1"/>
          </w:tcPr>
          <w:p w14:paraId="0BE522FA" w14:textId="77777777" w:rsidR="007D72ED" w:rsidRPr="00810177" w:rsidRDefault="007D72ED" w:rsidP="00BE61CC">
            <w:pPr>
              <w:jc w:val="center"/>
              <w:rPr>
                <w:rFonts w:ascii="Cera PRO" w:eastAsia="Arial" w:hAnsi="Cera PRO" w:cs="Arial"/>
                <w:b/>
                <w:sz w:val="18"/>
                <w:szCs w:val="18"/>
              </w:rPr>
            </w:pPr>
          </w:p>
        </w:tc>
        <w:tc>
          <w:tcPr>
            <w:tcW w:w="1276" w:type="dxa"/>
            <w:tcBorders>
              <w:top w:val="single" w:sz="4" w:space="0" w:color="auto"/>
              <w:left w:val="nil"/>
              <w:bottom w:val="nil"/>
              <w:right w:val="nil"/>
            </w:tcBorders>
            <w:shd w:val="clear" w:color="auto" w:fill="FFFFFF" w:themeFill="background1"/>
          </w:tcPr>
          <w:p w14:paraId="707B8066" w14:textId="77777777" w:rsidR="007D72ED" w:rsidRPr="00810177" w:rsidRDefault="007D72ED" w:rsidP="00BE61CC">
            <w:pPr>
              <w:rPr>
                <w:rFonts w:ascii="Cera PRO" w:eastAsia="Arial" w:hAnsi="Cera PRO" w:cs="Arial"/>
                <w:b/>
                <w:sz w:val="18"/>
                <w:szCs w:val="18"/>
              </w:rPr>
            </w:pPr>
          </w:p>
        </w:tc>
      </w:tr>
    </w:tbl>
    <w:p w14:paraId="21E20662" w14:textId="77777777" w:rsidR="007D72ED" w:rsidRDefault="007D72ED" w:rsidP="007D72ED">
      <w:r>
        <w:br w:type="page"/>
      </w:r>
    </w:p>
    <w:tbl>
      <w:tblPr>
        <w:tblW w:w="15591" w:type="dxa"/>
        <w:tblInd w:w="-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94"/>
        <w:gridCol w:w="5518"/>
        <w:gridCol w:w="1150"/>
        <w:gridCol w:w="850"/>
        <w:gridCol w:w="851"/>
        <w:gridCol w:w="992"/>
        <w:gridCol w:w="851"/>
        <w:gridCol w:w="1306"/>
        <w:gridCol w:w="962"/>
        <w:gridCol w:w="141"/>
        <w:gridCol w:w="1276"/>
      </w:tblGrid>
      <w:tr w:rsidR="007D72ED" w:rsidRPr="00810177" w14:paraId="484090C8" w14:textId="77777777" w:rsidTr="00D90208">
        <w:trPr>
          <w:trHeight w:val="120"/>
        </w:trPr>
        <w:tc>
          <w:tcPr>
            <w:tcW w:w="1694" w:type="dxa"/>
            <w:tcBorders>
              <w:top w:val="nil"/>
              <w:left w:val="nil"/>
              <w:bottom w:val="nil"/>
              <w:right w:val="nil"/>
            </w:tcBorders>
            <w:shd w:val="clear" w:color="auto" w:fill="FFFFFF" w:themeFill="background1"/>
          </w:tcPr>
          <w:p w14:paraId="771BA647" w14:textId="77777777" w:rsidR="007D72ED" w:rsidRDefault="007D72ED" w:rsidP="00BE61CC">
            <w:pPr>
              <w:rPr>
                <w:rFonts w:ascii="Cera PRO" w:eastAsia="Arial" w:hAnsi="Cera PRO" w:cs="Arial"/>
                <w:sz w:val="18"/>
                <w:szCs w:val="18"/>
              </w:rPr>
            </w:pPr>
          </w:p>
          <w:p w14:paraId="7AC6F956" w14:textId="77777777" w:rsidR="007D72ED" w:rsidRDefault="007D72ED" w:rsidP="00BE61CC">
            <w:pPr>
              <w:rPr>
                <w:rFonts w:ascii="Cera PRO" w:eastAsia="Arial" w:hAnsi="Cera PRO" w:cs="Arial"/>
                <w:sz w:val="18"/>
                <w:szCs w:val="18"/>
              </w:rPr>
            </w:pPr>
          </w:p>
          <w:p w14:paraId="3E5848B6" w14:textId="77777777" w:rsidR="007D72ED" w:rsidRPr="00810177" w:rsidRDefault="007D72ED" w:rsidP="00BE61CC">
            <w:pPr>
              <w:rPr>
                <w:rFonts w:ascii="Cera PRO" w:eastAsia="Arial" w:hAnsi="Cera PRO" w:cs="Arial"/>
                <w:sz w:val="18"/>
                <w:szCs w:val="18"/>
              </w:rPr>
            </w:pPr>
          </w:p>
        </w:tc>
        <w:tc>
          <w:tcPr>
            <w:tcW w:w="5518" w:type="dxa"/>
            <w:tcBorders>
              <w:top w:val="nil"/>
              <w:left w:val="nil"/>
              <w:bottom w:val="nil"/>
              <w:right w:val="nil"/>
            </w:tcBorders>
            <w:shd w:val="clear" w:color="auto" w:fill="FFFFFF" w:themeFill="background1"/>
          </w:tcPr>
          <w:p w14:paraId="5BEA3A51" w14:textId="77777777" w:rsidR="007D72ED" w:rsidRPr="00810177" w:rsidRDefault="007D72ED" w:rsidP="00BE61CC">
            <w:pPr>
              <w:pBdr>
                <w:top w:val="none" w:sz="0" w:space="0" w:color="auto"/>
                <w:left w:val="none" w:sz="0" w:space="0" w:color="auto"/>
                <w:bottom w:val="none" w:sz="0" w:space="0" w:color="auto"/>
                <w:right w:val="none" w:sz="0" w:space="0" w:color="auto"/>
                <w:between w:val="none" w:sz="0" w:space="0" w:color="auto"/>
              </w:pBdr>
              <w:rPr>
                <w:rFonts w:ascii="Cera PRO" w:eastAsia="Arial" w:hAnsi="Cera PRO" w:cs="Arial"/>
                <w:sz w:val="18"/>
                <w:szCs w:val="18"/>
              </w:rPr>
            </w:pPr>
          </w:p>
        </w:tc>
        <w:tc>
          <w:tcPr>
            <w:tcW w:w="1150" w:type="dxa"/>
            <w:tcBorders>
              <w:top w:val="nil"/>
              <w:left w:val="nil"/>
              <w:bottom w:val="nil"/>
              <w:right w:val="nil"/>
            </w:tcBorders>
            <w:shd w:val="clear" w:color="auto" w:fill="FFFFFF" w:themeFill="background1"/>
          </w:tcPr>
          <w:p w14:paraId="43CC2B37" w14:textId="77777777" w:rsidR="007D72ED" w:rsidRPr="00810177" w:rsidRDefault="007D72ED" w:rsidP="00BE61CC">
            <w:pPr>
              <w:rPr>
                <w:rFonts w:ascii="Cera PRO" w:eastAsia="Arial" w:hAnsi="Cera PRO" w:cs="Arial"/>
                <w:b/>
                <w:sz w:val="18"/>
                <w:szCs w:val="18"/>
              </w:rPr>
            </w:pPr>
          </w:p>
        </w:tc>
        <w:tc>
          <w:tcPr>
            <w:tcW w:w="850" w:type="dxa"/>
            <w:tcBorders>
              <w:top w:val="nil"/>
              <w:left w:val="nil"/>
              <w:bottom w:val="nil"/>
              <w:right w:val="nil"/>
            </w:tcBorders>
            <w:shd w:val="clear" w:color="auto" w:fill="FFFFFF" w:themeFill="background1"/>
          </w:tcPr>
          <w:p w14:paraId="0AA2A524" w14:textId="77777777" w:rsidR="007D72ED" w:rsidRPr="00810177" w:rsidRDefault="007D72ED" w:rsidP="00BE61CC">
            <w:pPr>
              <w:jc w:val="center"/>
              <w:rPr>
                <w:rFonts w:ascii="Cera PRO" w:eastAsia="Arial" w:hAnsi="Cera PRO" w:cs="Arial"/>
                <w:b/>
                <w:sz w:val="18"/>
                <w:szCs w:val="18"/>
              </w:rPr>
            </w:pPr>
          </w:p>
        </w:tc>
        <w:tc>
          <w:tcPr>
            <w:tcW w:w="851" w:type="dxa"/>
            <w:tcBorders>
              <w:top w:val="nil"/>
              <w:left w:val="nil"/>
              <w:bottom w:val="nil"/>
              <w:right w:val="nil"/>
            </w:tcBorders>
            <w:shd w:val="clear" w:color="auto" w:fill="FFFFFF" w:themeFill="background1"/>
          </w:tcPr>
          <w:p w14:paraId="1CA6067C" w14:textId="77777777" w:rsidR="007D72ED" w:rsidRPr="00810177" w:rsidRDefault="007D72ED" w:rsidP="00BE61CC">
            <w:pPr>
              <w:jc w:val="center"/>
              <w:rPr>
                <w:rFonts w:ascii="Cera PRO" w:eastAsia="Arial" w:hAnsi="Cera PRO" w:cs="Arial"/>
                <w:b/>
                <w:sz w:val="18"/>
                <w:szCs w:val="18"/>
              </w:rPr>
            </w:pPr>
          </w:p>
        </w:tc>
        <w:tc>
          <w:tcPr>
            <w:tcW w:w="992" w:type="dxa"/>
            <w:tcBorders>
              <w:top w:val="nil"/>
              <w:left w:val="nil"/>
              <w:bottom w:val="nil"/>
              <w:right w:val="nil"/>
            </w:tcBorders>
            <w:shd w:val="clear" w:color="auto" w:fill="FFFFFF" w:themeFill="background1"/>
          </w:tcPr>
          <w:p w14:paraId="28538390" w14:textId="77777777" w:rsidR="007D72ED" w:rsidRPr="00810177" w:rsidRDefault="007D72ED" w:rsidP="00BE61CC">
            <w:pPr>
              <w:jc w:val="center"/>
              <w:rPr>
                <w:rFonts w:ascii="Cera PRO" w:eastAsia="Arial" w:hAnsi="Cera PRO" w:cs="Arial"/>
                <w:b/>
                <w:sz w:val="18"/>
                <w:szCs w:val="18"/>
              </w:rPr>
            </w:pPr>
          </w:p>
        </w:tc>
        <w:tc>
          <w:tcPr>
            <w:tcW w:w="851" w:type="dxa"/>
            <w:tcBorders>
              <w:top w:val="nil"/>
              <w:left w:val="nil"/>
              <w:bottom w:val="nil"/>
              <w:right w:val="nil"/>
            </w:tcBorders>
            <w:shd w:val="clear" w:color="auto" w:fill="FFFFFF" w:themeFill="background1"/>
          </w:tcPr>
          <w:p w14:paraId="26EAEDDA" w14:textId="77777777" w:rsidR="007D72ED" w:rsidRPr="00810177" w:rsidRDefault="007D72ED" w:rsidP="00BE61CC">
            <w:pPr>
              <w:jc w:val="center"/>
              <w:rPr>
                <w:rFonts w:ascii="Cera PRO" w:eastAsia="Arial" w:hAnsi="Cera PRO" w:cs="Arial"/>
                <w:b/>
                <w:sz w:val="18"/>
                <w:szCs w:val="18"/>
              </w:rPr>
            </w:pPr>
          </w:p>
        </w:tc>
        <w:tc>
          <w:tcPr>
            <w:tcW w:w="1306" w:type="dxa"/>
            <w:tcBorders>
              <w:top w:val="nil"/>
              <w:left w:val="nil"/>
              <w:bottom w:val="nil"/>
              <w:right w:val="nil"/>
            </w:tcBorders>
            <w:shd w:val="clear" w:color="auto" w:fill="FFFFFF" w:themeFill="background1"/>
          </w:tcPr>
          <w:p w14:paraId="1DB38310" w14:textId="77777777" w:rsidR="007D72ED" w:rsidRPr="00810177" w:rsidRDefault="007D72ED" w:rsidP="00BE61CC">
            <w:pPr>
              <w:jc w:val="center"/>
              <w:rPr>
                <w:rFonts w:ascii="Cera PRO" w:eastAsia="Arial" w:hAnsi="Cera PRO" w:cs="Arial"/>
                <w:b/>
                <w:sz w:val="18"/>
                <w:szCs w:val="18"/>
              </w:rPr>
            </w:pPr>
          </w:p>
        </w:tc>
        <w:tc>
          <w:tcPr>
            <w:tcW w:w="1103" w:type="dxa"/>
            <w:gridSpan w:val="2"/>
            <w:tcBorders>
              <w:top w:val="nil"/>
              <w:left w:val="nil"/>
              <w:bottom w:val="nil"/>
              <w:right w:val="nil"/>
            </w:tcBorders>
            <w:shd w:val="clear" w:color="auto" w:fill="FFFFFF" w:themeFill="background1"/>
          </w:tcPr>
          <w:p w14:paraId="0AB7BF81" w14:textId="77777777" w:rsidR="007D72ED" w:rsidRPr="00810177" w:rsidRDefault="007D72ED" w:rsidP="00BE61CC">
            <w:pPr>
              <w:jc w:val="center"/>
              <w:rPr>
                <w:rFonts w:ascii="Cera PRO" w:eastAsia="Arial" w:hAnsi="Cera PRO" w:cs="Arial"/>
                <w:b/>
                <w:sz w:val="18"/>
                <w:szCs w:val="18"/>
              </w:rPr>
            </w:pPr>
          </w:p>
        </w:tc>
        <w:tc>
          <w:tcPr>
            <w:tcW w:w="1276" w:type="dxa"/>
            <w:tcBorders>
              <w:top w:val="nil"/>
              <w:left w:val="nil"/>
              <w:bottom w:val="nil"/>
              <w:right w:val="nil"/>
            </w:tcBorders>
            <w:shd w:val="clear" w:color="auto" w:fill="FFFFFF" w:themeFill="background1"/>
          </w:tcPr>
          <w:p w14:paraId="463A5E4D" w14:textId="77777777" w:rsidR="007D72ED" w:rsidRPr="00810177" w:rsidRDefault="007D72ED" w:rsidP="00BE61CC">
            <w:pPr>
              <w:rPr>
                <w:rFonts w:ascii="Cera PRO" w:eastAsia="Arial" w:hAnsi="Cera PRO" w:cs="Arial"/>
                <w:b/>
                <w:sz w:val="18"/>
                <w:szCs w:val="18"/>
              </w:rPr>
            </w:pPr>
          </w:p>
        </w:tc>
      </w:tr>
      <w:tr w:rsidR="007D72ED" w:rsidRPr="00810177" w14:paraId="5C67E7C2" w14:textId="77777777" w:rsidTr="00BE61CC">
        <w:tc>
          <w:tcPr>
            <w:tcW w:w="7212" w:type="dxa"/>
            <w:gridSpan w:val="2"/>
            <w:shd w:val="clear" w:color="auto" w:fill="000000"/>
          </w:tcPr>
          <w:p w14:paraId="6FFF1634" w14:textId="77777777" w:rsidR="007D72ED" w:rsidRPr="006606A4" w:rsidRDefault="007D72ED" w:rsidP="00BE61CC">
            <w:pPr>
              <w:jc w:val="center"/>
              <w:rPr>
                <w:rFonts w:ascii="Cera PRO" w:eastAsia="Arial" w:hAnsi="Cera PRO" w:cs="Arial"/>
                <w:b/>
                <w:color w:val="FFFFFF" w:themeColor="background1"/>
              </w:rPr>
            </w:pPr>
            <w:r w:rsidRPr="006606A4">
              <w:rPr>
                <w:rFonts w:ascii="Cera PRO" w:eastAsia="Arial" w:hAnsi="Cera PRO" w:cs="Arial"/>
                <w:b/>
                <w:color w:val="FFFFFF" w:themeColor="background1"/>
              </w:rPr>
              <w:t xml:space="preserve">CHECKLIST </w:t>
            </w:r>
          </w:p>
          <w:p w14:paraId="2803C905" w14:textId="77777777" w:rsidR="007D72ED" w:rsidRPr="006606A4" w:rsidRDefault="007D72ED" w:rsidP="00BE61CC">
            <w:pPr>
              <w:jc w:val="center"/>
              <w:rPr>
                <w:rFonts w:ascii="Cera PRO" w:eastAsia="Arial" w:hAnsi="Cera PRO" w:cs="Arial"/>
                <w:b/>
                <w:color w:val="FFFFFF" w:themeColor="background1"/>
              </w:rPr>
            </w:pPr>
            <w:r w:rsidRPr="006606A4">
              <w:rPr>
                <w:rFonts w:ascii="Cera PRO" w:eastAsia="Arial" w:hAnsi="Cera PRO" w:cs="Arial"/>
                <w:b/>
                <w:color w:val="FFFFFF" w:themeColor="background1"/>
              </w:rPr>
              <w:t>ZICHTBAARHEID CRITERIA en verplichte literatuur</w:t>
            </w:r>
          </w:p>
        </w:tc>
        <w:tc>
          <w:tcPr>
            <w:tcW w:w="1150" w:type="dxa"/>
            <w:shd w:val="clear" w:color="auto" w:fill="000000"/>
          </w:tcPr>
          <w:p w14:paraId="34438FAC" w14:textId="77777777" w:rsidR="007D72ED" w:rsidRPr="006606A4" w:rsidRDefault="007D72ED" w:rsidP="00BE61CC">
            <w:pPr>
              <w:jc w:val="center"/>
              <w:rPr>
                <w:rFonts w:ascii="Cera PRO" w:eastAsia="Arial" w:hAnsi="Cera PRO" w:cs="Arial"/>
                <w:b/>
                <w:color w:val="FFFFFF" w:themeColor="background1"/>
                <w:sz w:val="20"/>
                <w:szCs w:val="20"/>
              </w:rPr>
            </w:pPr>
          </w:p>
          <w:p w14:paraId="1EEB7E92" w14:textId="77777777" w:rsidR="007D72ED" w:rsidRPr="006606A4" w:rsidRDefault="007D72ED" w:rsidP="00BE61CC">
            <w:pPr>
              <w:jc w:val="center"/>
              <w:rPr>
                <w:rFonts w:ascii="Cera PRO" w:eastAsia="Arial" w:hAnsi="Cera PRO" w:cs="Arial"/>
                <w:b/>
                <w:color w:val="FFFFFF" w:themeColor="background1"/>
              </w:rPr>
            </w:pPr>
          </w:p>
        </w:tc>
        <w:tc>
          <w:tcPr>
            <w:tcW w:w="5812" w:type="dxa"/>
            <w:gridSpan w:val="6"/>
            <w:shd w:val="clear" w:color="auto" w:fill="000000"/>
          </w:tcPr>
          <w:p w14:paraId="4B636CA6" w14:textId="77777777" w:rsidR="007D72ED" w:rsidRPr="006606A4" w:rsidRDefault="007D72ED" w:rsidP="00BE61CC">
            <w:pPr>
              <w:jc w:val="center"/>
              <w:rPr>
                <w:rFonts w:ascii="Cera PRO" w:eastAsia="Arial" w:hAnsi="Cera PRO" w:cs="Arial"/>
                <w:b/>
                <w:color w:val="FFFFFF" w:themeColor="background1"/>
              </w:rPr>
            </w:pPr>
          </w:p>
          <w:p w14:paraId="404BEC54" w14:textId="77777777" w:rsidR="007D72ED" w:rsidRPr="006606A4" w:rsidRDefault="007D72ED" w:rsidP="00BE61CC">
            <w:pPr>
              <w:jc w:val="center"/>
              <w:rPr>
                <w:rFonts w:ascii="Cera PRO" w:eastAsia="Arial" w:hAnsi="Cera PRO" w:cs="Arial"/>
                <w:b/>
                <w:color w:val="FFFFFF" w:themeColor="background1"/>
              </w:rPr>
            </w:pPr>
            <w:r>
              <w:rPr>
                <w:rFonts w:ascii="Cera PRO" w:eastAsia="Arial" w:hAnsi="Cera PRO" w:cs="Arial"/>
                <w:b/>
                <w:color w:val="FFFFFF" w:themeColor="background1"/>
              </w:rPr>
              <w:t>Bronnen:</w:t>
            </w:r>
          </w:p>
        </w:tc>
        <w:tc>
          <w:tcPr>
            <w:tcW w:w="1417" w:type="dxa"/>
            <w:gridSpan w:val="2"/>
            <w:shd w:val="clear" w:color="auto" w:fill="000000"/>
          </w:tcPr>
          <w:p w14:paraId="3BB62C0E" w14:textId="77777777" w:rsidR="007D72ED" w:rsidRPr="006606A4" w:rsidRDefault="007D72ED" w:rsidP="00BE61CC">
            <w:pPr>
              <w:jc w:val="center"/>
              <w:rPr>
                <w:rFonts w:ascii="Cera PRO" w:eastAsia="Arial" w:hAnsi="Cera PRO" w:cs="Arial"/>
                <w:b/>
                <w:color w:val="FFFFFF" w:themeColor="background1"/>
              </w:rPr>
            </w:pPr>
          </w:p>
          <w:p w14:paraId="56C4F13F" w14:textId="77777777" w:rsidR="007D72ED" w:rsidRPr="006606A4" w:rsidRDefault="007D72ED" w:rsidP="00BE61CC">
            <w:pPr>
              <w:jc w:val="center"/>
              <w:rPr>
                <w:rFonts w:ascii="Cera PRO" w:eastAsia="Arial" w:hAnsi="Cera PRO" w:cs="Arial"/>
                <w:b/>
                <w:color w:val="FFFFFF" w:themeColor="background1"/>
              </w:rPr>
            </w:pPr>
          </w:p>
        </w:tc>
      </w:tr>
      <w:tr w:rsidR="007D72ED" w:rsidRPr="00810177" w14:paraId="5DD83B1B" w14:textId="77777777" w:rsidTr="00D90208">
        <w:tc>
          <w:tcPr>
            <w:tcW w:w="7212" w:type="dxa"/>
            <w:gridSpan w:val="2"/>
            <w:shd w:val="clear" w:color="auto" w:fill="D9D9D9"/>
          </w:tcPr>
          <w:p w14:paraId="1932F092" w14:textId="77777777" w:rsidR="007D72ED" w:rsidRPr="00810177" w:rsidRDefault="007D72ED" w:rsidP="00BE61CC">
            <w:pPr>
              <w:rPr>
                <w:rFonts w:ascii="Cera PRO" w:eastAsia="Arial" w:hAnsi="Cera PRO" w:cs="Arial"/>
                <w:b/>
              </w:rPr>
            </w:pPr>
            <w:r w:rsidRPr="00810177">
              <w:rPr>
                <w:rFonts w:ascii="Cera PRO" w:hAnsi="Cera PRO" w:cs="Arial"/>
                <w:b/>
              </w:rPr>
              <w:t>Taak 2: De docent ontwikkel</w:t>
            </w:r>
            <w:r>
              <w:rPr>
                <w:rFonts w:ascii="Cera PRO" w:hAnsi="Cera PRO" w:cs="Arial"/>
                <w:b/>
              </w:rPr>
              <w:t>t</w:t>
            </w:r>
            <w:r w:rsidRPr="00810177">
              <w:rPr>
                <w:rFonts w:ascii="Cera PRO" w:hAnsi="Cera PRO" w:cs="Arial"/>
                <w:b/>
              </w:rPr>
              <w:t xml:space="preserve"> een onderwijsprogramma</w:t>
            </w:r>
          </w:p>
        </w:tc>
        <w:tc>
          <w:tcPr>
            <w:tcW w:w="1150" w:type="dxa"/>
            <w:shd w:val="clear" w:color="auto" w:fill="D9D9D9"/>
          </w:tcPr>
          <w:p w14:paraId="5243C484" w14:textId="77777777" w:rsidR="007D72ED" w:rsidRPr="00810177" w:rsidRDefault="007D72ED" w:rsidP="00BE61CC">
            <w:pPr>
              <w:rPr>
                <w:rFonts w:ascii="Cera PRO" w:eastAsia="Arial" w:hAnsi="Cera PRO" w:cs="Arial"/>
                <w:b/>
                <w:sz w:val="16"/>
                <w:szCs w:val="16"/>
              </w:rPr>
            </w:pPr>
            <w:r w:rsidRPr="00810177">
              <w:rPr>
                <w:rFonts w:ascii="Cera PRO" w:eastAsia="Arial" w:hAnsi="Cera PRO" w:cs="Arial"/>
                <w:b/>
                <w:sz w:val="16"/>
                <w:szCs w:val="16"/>
              </w:rPr>
              <w:t>Veerkracht in je werk</w:t>
            </w:r>
            <w:r>
              <w:rPr>
                <w:rFonts w:ascii="Cera PRO" w:eastAsia="Arial" w:hAnsi="Cera PRO" w:cs="Arial"/>
                <w:b/>
                <w:sz w:val="16"/>
                <w:szCs w:val="16"/>
              </w:rPr>
              <w:t xml:space="preserve"> (Vk)</w:t>
            </w:r>
          </w:p>
        </w:tc>
        <w:tc>
          <w:tcPr>
            <w:tcW w:w="850" w:type="dxa"/>
            <w:shd w:val="clear" w:color="auto" w:fill="A6A6A6"/>
          </w:tcPr>
          <w:p w14:paraId="0CD6CDA1" w14:textId="77777777" w:rsidR="007D72ED" w:rsidRPr="00810177" w:rsidRDefault="007D72ED" w:rsidP="00BE61CC">
            <w:pPr>
              <w:rPr>
                <w:rFonts w:ascii="Cera PRO" w:eastAsia="Arial" w:hAnsi="Cera PRO" w:cs="Arial"/>
                <w:b/>
                <w:sz w:val="16"/>
                <w:szCs w:val="16"/>
              </w:rPr>
            </w:pPr>
            <w:r w:rsidRPr="00810177">
              <w:rPr>
                <w:rFonts w:ascii="Cera PRO" w:eastAsia="Arial" w:hAnsi="Cera PRO" w:cs="Arial"/>
                <w:b/>
                <w:sz w:val="16"/>
                <w:szCs w:val="16"/>
              </w:rPr>
              <w:t>Handboek</w:t>
            </w:r>
          </w:p>
          <w:p w14:paraId="279B4C84" w14:textId="77777777" w:rsidR="007D72ED" w:rsidRPr="00810177" w:rsidRDefault="007D72ED" w:rsidP="00BE61CC">
            <w:pPr>
              <w:rPr>
                <w:rFonts w:ascii="Cera PRO" w:eastAsia="Arial" w:hAnsi="Cera PRO" w:cs="Arial"/>
                <w:b/>
                <w:sz w:val="16"/>
                <w:szCs w:val="16"/>
              </w:rPr>
            </w:pPr>
            <w:r w:rsidRPr="00810177">
              <w:rPr>
                <w:rFonts w:ascii="Cera PRO" w:eastAsia="Arial" w:hAnsi="Cera PRO" w:cs="Arial"/>
                <w:b/>
                <w:sz w:val="16"/>
                <w:szCs w:val="16"/>
              </w:rPr>
              <w:t>voor leraren</w:t>
            </w:r>
            <w:r>
              <w:rPr>
                <w:rFonts w:ascii="Cera PRO" w:eastAsia="Arial" w:hAnsi="Cera PRO" w:cs="Arial"/>
                <w:b/>
                <w:sz w:val="16"/>
                <w:szCs w:val="16"/>
              </w:rPr>
              <w:t xml:space="preserve"> (Hvl)</w:t>
            </w:r>
          </w:p>
        </w:tc>
        <w:tc>
          <w:tcPr>
            <w:tcW w:w="851" w:type="dxa"/>
            <w:shd w:val="clear" w:color="auto" w:fill="A6A6A6"/>
          </w:tcPr>
          <w:p w14:paraId="0BD3322F" w14:textId="77777777" w:rsidR="007D72ED" w:rsidRDefault="007D72ED" w:rsidP="00BE61CC">
            <w:pPr>
              <w:rPr>
                <w:rFonts w:ascii="Cera PRO" w:eastAsia="Arial" w:hAnsi="Cera PRO" w:cs="Arial"/>
                <w:b/>
                <w:sz w:val="16"/>
                <w:szCs w:val="16"/>
              </w:rPr>
            </w:pPr>
            <w:r>
              <w:rPr>
                <w:rFonts w:ascii="Cera PRO" w:eastAsia="Arial" w:hAnsi="Cera PRO" w:cs="Arial"/>
                <w:b/>
                <w:sz w:val="16"/>
                <w:szCs w:val="16"/>
              </w:rPr>
              <w:t>Lessen in orde, 1</w:t>
            </w:r>
            <w:r w:rsidRPr="002C780E">
              <w:rPr>
                <w:rFonts w:ascii="Cera PRO" w:eastAsia="Arial" w:hAnsi="Cera PRO" w:cs="Arial"/>
                <w:b/>
                <w:sz w:val="16"/>
                <w:szCs w:val="16"/>
                <w:vertAlign w:val="superscript"/>
              </w:rPr>
              <w:t>e</w:t>
            </w:r>
            <w:r>
              <w:rPr>
                <w:rFonts w:ascii="Cera PRO" w:eastAsia="Arial" w:hAnsi="Cera PRO" w:cs="Arial"/>
                <w:b/>
                <w:sz w:val="16"/>
                <w:szCs w:val="16"/>
              </w:rPr>
              <w:t xml:space="preserve"> druk 2009, 3</w:t>
            </w:r>
            <w:r w:rsidRPr="002C780E">
              <w:rPr>
                <w:rFonts w:ascii="Cera PRO" w:eastAsia="Arial" w:hAnsi="Cera PRO" w:cs="Arial"/>
                <w:b/>
                <w:sz w:val="16"/>
                <w:szCs w:val="16"/>
                <w:vertAlign w:val="superscript"/>
              </w:rPr>
              <w:t>e</w:t>
            </w:r>
            <w:r>
              <w:rPr>
                <w:rFonts w:ascii="Cera PRO" w:eastAsia="Arial" w:hAnsi="Cera PRO" w:cs="Arial"/>
                <w:b/>
                <w:sz w:val="16"/>
                <w:szCs w:val="16"/>
              </w:rPr>
              <w:t xml:space="preserve"> </w:t>
            </w:r>
            <w:r w:rsidRPr="00810177">
              <w:rPr>
                <w:rFonts w:ascii="Cera PRO" w:eastAsia="Arial" w:hAnsi="Cera PRO" w:cs="Arial"/>
                <w:b/>
                <w:sz w:val="16"/>
                <w:szCs w:val="16"/>
              </w:rPr>
              <w:t>oplage</w:t>
            </w:r>
          </w:p>
          <w:p w14:paraId="4038DA77" w14:textId="77777777" w:rsidR="007D72ED" w:rsidRPr="00810177" w:rsidRDefault="007D72ED" w:rsidP="00BE61CC">
            <w:pPr>
              <w:rPr>
                <w:rFonts w:ascii="Cera PRO" w:eastAsia="Arial" w:hAnsi="Cera PRO" w:cs="Arial"/>
                <w:b/>
                <w:sz w:val="16"/>
                <w:szCs w:val="16"/>
              </w:rPr>
            </w:pPr>
            <w:r>
              <w:rPr>
                <w:rFonts w:ascii="Cera PRO" w:eastAsia="Arial" w:hAnsi="Cera PRO" w:cs="Arial"/>
                <w:b/>
                <w:sz w:val="16"/>
                <w:szCs w:val="16"/>
              </w:rPr>
              <w:t>Weg????</w:t>
            </w:r>
          </w:p>
        </w:tc>
        <w:tc>
          <w:tcPr>
            <w:tcW w:w="992" w:type="dxa"/>
            <w:shd w:val="clear" w:color="auto" w:fill="A6A6A6"/>
          </w:tcPr>
          <w:p w14:paraId="6021D335" w14:textId="77777777" w:rsidR="007D72ED" w:rsidRDefault="007D72ED" w:rsidP="00BE61CC">
            <w:pPr>
              <w:rPr>
                <w:rFonts w:ascii="Cera PRO" w:eastAsia="Arial" w:hAnsi="Cera PRO" w:cs="Arial"/>
                <w:b/>
                <w:sz w:val="16"/>
                <w:szCs w:val="16"/>
              </w:rPr>
            </w:pPr>
            <w:r w:rsidRPr="00810177">
              <w:rPr>
                <w:rFonts w:ascii="Cera PRO" w:eastAsia="Arial" w:hAnsi="Cera PRO" w:cs="Arial"/>
                <w:b/>
                <w:sz w:val="16"/>
                <w:szCs w:val="16"/>
              </w:rPr>
              <w:t>Lessen in orde, 2</w:t>
            </w:r>
            <w:r w:rsidRPr="00810177">
              <w:rPr>
                <w:rFonts w:ascii="Cera PRO" w:eastAsia="Arial" w:hAnsi="Cera PRO" w:cs="Arial"/>
                <w:b/>
                <w:sz w:val="16"/>
                <w:szCs w:val="16"/>
                <w:vertAlign w:val="superscript"/>
              </w:rPr>
              <w:t>de</w:t>
            </w:r>
            <w:r w:rsidRPr="00810177">
              <w:rPr>
                <w:rFonts w:ascii="Cera PRO" w:eastAsia="Arial" w:hAnsi="Cera PRO" w:cs="Arial"/>
                <w:b/>
                <w:sz w:val="16"/>
                <w:szCs w:val="16"/>
              </w:rPr>
              <w:t xml:space="preserve"> druk 2013</w:t>
            </w:r>
          </w:p>
          <w:p w14:paraId="0CB07924" w14:textId="77777777" w:rsidR="007D72ED" w:rsidRPr="00810177" w:rsidRDefault="007D72ED" w:rsidP="00BE61CC">
            <w:pPr>
              <w:rPr>
                <w:rFonts w:ascii="Cera PRO" w:eastAsia="Arial" w:hAnsi="Cera PRO" w:cs="Arial"/>
                <w:b/>
                <w:sz w:val="16"/>
                <w:szCs w:val="16"/>
              </w:rPr>
            </w:pPr>
            <w:r>
              <w:rPr>
                <w:rFonts w:ascii="Cera PRO" w:eastAsia="Arial" w:hAnsi="Cera PRO" w:cs="Arial"/>
                <w:b/>
                <w:sz w:val="16"/>
                <w:szCs w:val="16"/>
              </w:rPr>
              <w:t>(Lio)</w:t>
            </w:r>
          </w:p>
        </w:tc>
        <w:tc>
          <w:tcPr>
            <w:tcW w:w="851" w:type="dxa"/>
            <w:shd w:val="clear" w:color="auto" w:fill="A6A6A6"/>
          </w:tcPr>
          <w:p w14:paraId="6924083B" w14:textId="77777777" w:rsidR="007D72ED" w:rsidRDefault="007D72ED" w:rsidP="00BE61CC">
            <w:pPr>
              <w:rPr>
                <w:rFonts w:ascii="Cera PRO" w:eastAsia="Arial" w:hAnsi="Cera PRO" w:cs="Arial"/>
                <w:b/>
                <w:sz w:val="16"/>
                <w:szCs w:val="16"/>
              </w:rPr>
            </w:pPr>
            <w:r w:rsidRPr="00810177">
              <w:rPr>
                <w:rFonts w:ascii="Cera PRO" w:eastAsia="Arial" w:hAnsi="Cera PRO" w:cs="Arial"/>
                <w:b/>
                <w:sz w:val="16"/>
                <w:szCs w:val="16"/>
              </w:rPr>
              <w:t>Praktijk-onder-zoek</w:t>
            </w:r>
          </w:p>
          <w:p w14:paraId="265CBB71" w14:textId="77777777" w:rsidR="007D72ED" w:rsidRPr="00810177" w:rsidRDefault="007D72ED" w:rsidP="00BE61CC">
            <w:pPr>
              <w:rPr>
                <w:rFonts w:ascii="Cera PRO" w:eastAsia="Arial" w:hAnsi="Cera PRO" w:cs="Arial"/>
                <w:b/>
                <w:sz w:val="16"/>
                <w:szCs w:val="16"/>
              </w:rPr>
            </w:pPr>
            <w:r>
              <w:rPr>
                <w:rFonts w:ascii="Cera PRO" w:eastAsia="Arial" w:hAnsi="Cera PRO" w:cs="Arial"/>
                <w:b/>
                <w:sz w:val="16"/>
                <w:szCs w:val="16"/>
              </w:rPr>
              <w:t>(Pind)</w:t>
            </w:r>
          </w:p>
        </w:tc>
        <w:tc>
          <w:tcPr>
            <w:tcW w:w="1306" w:type="dxa"/>
            <w:shd w:val="clear" w:color="auto" w:fill="A6A6A6"/>
          </w:tcPr>
          <w:p w14:paraId="4E8FA921" w14:textId="77777777" w:rsidR="007D72ED" w:rsidRPr="00810177" w:rsidRDefault="007D72ED" w:rsidP="00BE61CC">
            <w:pPr>
              <w:rPr>
                <w:rFonts w:ascii="Cera PRO" w:eastAsia="Arial" w:hAnsi="Cera PRO" w:cs="Arial"/>
                <w:b/>
                <w:sz w:val="16"/>
                <w:szCs w:val="16"/>
              </w:rPr>
            </w:pPr>
            <w:r w:rsidRPr="00810177">
              <w:rPr>
                <w:rFonts w:ascii="Cera PRO" w:eastAsia="Arial" w:hAnsi="Cera PRO" w:cs="Arial"/>
                <w:b/>
                <w:sz w:val="16"/>
                <w:szCs w:val="16"/>
              </w:rPr>
              <w:t>5 rollen van de leraar</w:t>
            </w:r>
            <w:r>
              <w:rPr>
                <w:rFonts w:ascii="Cera PRO" w:eastAsia="Arial" w:hAnsi="Cera PRO" w:cs="Arial"/>
                <w:b/>
                <w:sz w:val="16"/>
                <w:szCs w:val="16"/>
              </w:rPr>
              <w:t xml:space="preserve"> (5 rvl)</w:t>
            </w:r>
          </w:p>
        </w:tc>
        <w:tc>
          <w:tcPr>
            <w:tcW w:w="1103" w:type="dxa"/>
            <w:gridSpan w:val="2"/>
            <w:shd w:val="clear" w:color="auto" w:fill="A6A6A6"/>
          </w:tcPr>
          <w:p w14:paraId="785830F9" w14:textId="77777777" w:rsidR="007D72ED" w:rsidRPr="00810177" w:rsidRDefault="007D72ED" w:rsidP="00BE61CC">
            <w:pPr>
              <w:rPr>
                <w:rFonts w:ascii="Cera PRO" w:eastAsia="Arial" w:hAnsi="Cera PRO" w:cs="Arial"/>
                <w:b/>
                <w:sz w:val="16"/>
                <w:szCs w:val="16"/>
              </w:rPr>
            </w:pPr>
            <w:r w:rsidRPr="00810177">
              <w:rPr>
                <w:rFonts w:ascii="Cera PRO" w:eastAsia="Arial" w:hAnsi="Cera PRO" w:cs="Arial"/>
                <w:b/>
                <w:sz w:val="16"/>
                <w:szCs w:val="16"/>
              </w:rPr>
              <w:t>Andere bronnen</w:t>
            </w:r>
          </w:p>
        </w:tc>
        <w:tc>
          <w:tcPr>
            <w:tcW w:w="1276" w:type="dxa"/>
            <w:shd w:val="clear" w:color="auto" w:fill="D9D9D9"/>
          </w:tcPr>
          <w:p w14:paraId="6A5BC66D" w14:textId="77777777" w:rsidR="007D72ED" w:rsidRPr="00810177" w:rsidRDefault="007D72ED" w:rsidP="00BE61CC">
            <w:pPr>
              <w:rPr>
                <w:rFonts w:ascii="Cera PRO" w:eastAsia="Arial" w:hAnsi="Cera PRO" w:cs="Arial"/>
                <w:b/>
                <w:sz w:val="16"/>
                <w:szCs w:val="16"/>
              </w:rPr>
            </w:pPr>
            <w:r w:rsidRPr="00810177">
              <w:rPr>
                <w:rFonts w:ascii="Cera PRO" w:eastAsia="Arial" w:hAnsi="Cera PRO" w:cs="Arial"/>
                <w:b/>
                <w:sz w:val="16"/>
                <w:szCs w:val="16"/>
              </w:rPr>
              <w:t>Eigen bronnen</w:t>
            </w:r>
          </w:p>
        </w:tc>
      </w:tr>
      <w:tr w:rsidR="007D72ED" w:rsidRPr="00810177" w14:paraId="0FE9EBC7" w14:textId="77777777" w:rsidTr="00D90208">
        <w:tc>
          <w:tcPr>
            <w:tcW w:w="7212" w:type="dxa"/>
            <w:gridSpan w:val="2"/>
            <w:shd w:val="clear" w:color="auto" w:fill="DBE5F1" w:themeFill="accent1" w:themeFillTint="33"/>
          </w:tcPr>
          <w:p w14:paraId="4B607025" w14:textId="77777777" w:rsidR="007D72ED" w:rsidRDefault="007D72ED" w:rsidP="00BE61CC">
            <w:pPr>
              <w:tabs>
                <w:tab w:val="left" w:pos="601"/>
              </w:tabs>
              <w:ind w:left="448" w:hanging="448"/>
              <w:rPr>
                <w:rFonts w:ascii="Cera PRO" w:eastAsiaTheme="minorHAnsi" w:hAnsi="Cera PRO" w:cs="FranklinGothic-Demi"/>
                <w:color w:val="1D1D1B"/>
                <w:sz w:val="19"/>
                <w:szCs w:val="19"/>
                <w:lang w:eastAsia="en-US"/>
              </w:rPr>
            </w:pPr>
            <w:r w:rsidRPr="001705BB">
              <w:rPr>
                <w:rFonts w:ascii="Cera PRO" w:eastAsiaTheme="minorHAnsi" w:hAnsi="Cera PRO" w:cs="FranklinGothic-Demi"/>
                <w:color w:val="E5032D"/>
                <w:sz w:val="19"/>
                <w:szCs w:val="19"/>
                <w:lang w:eastAsia="en-US"/>
              </w:rPr>
              <w:t xml:space="preserve">2.1 </w:t>
            </w:r>
            <w:r w:rsidRPr="001705BB">
              <w:rPr>
                <w:rFonts w:ascii="Cera PRO" w:eastAsiaTheme="minorHAnsi" w:hAnsi="Cera PRO" w:cs="FranklinGothic-Demi"/>
                <w:color w:val="E5032D"/>
                <w:sz w:val="19"/>
                <w:szCs w:val="19"/>
                <w:lang w:eastAsia="en-US"/>
              </w:rPr>
              <w:tab/>
            </w:r>
            <w:r w:rsidRPr="001705BB">
              <w:rPr>
                <w:rFonts w:ascii="Cera PRO" w:eastAsiaTheme="minorHAnsi" w:hAnsi="Cera PRO" w:cs="FranklinGothic-Demi"/>
                <w:color w:val="1D1D1B"/>
                <w:sz w:val="19"/>
                <w:szCs w:val="19"/>
                <w:lang w:eastAsia="en-US"/>
              </w:rPr>
              <w:t>De docent (een onderdeel van) het onderwijsprogramma ontwikkelt, op basis van de wettelijke kaders, in samenspraak met het onderwijsteam en binnen de beleidskaders van de school.</w:t>
            </w:r>
          </w:p>
          <w:p w14:paraId="4DBB2683" w14:textId="77777777" w:rsidR="007D72ED" w:rsidRPr="00810177" w:rsidRDefault="007D72ED" w:rsidP="00BE61CC">
            <w:pPr>
              <w:tabs>
                <w:tab w:val="left" w:pos="601"/>
              </w:tabs>
              <w:ind w:left="448" w:hanging="448"/>
              <w:rPr>
                <w:rFonts w:ascii="Cera PRO" w:eastAsia="Arial" w:hAnsi="Cera PRO" w:cs="Arial"/>
                <w:sz w:val="18"/>
                <w:szCs w:val="18"/>
              </w:rPr>
            </w:pPr>
          </w:p>
        </w:tc>
        <w:tc>
          <w:tcPr>
            <w:tcW w:w="1150" w:type="dxa"/>
            <w:shd w:val="clear" w:color="auto" w:fill="DBE5F1" w:themeFill="accent1" w:themeFillTint="33"/>
          </w:tcPr>
          <w:p w14:paraId="1FC15F16"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Hfdst 2.3</w:t>
            </w:r>
          </w:p>
        </w:tc>
        <w:tc>
          <w:tcPr>
            <w:tcW w:w="850" w:type="dxa"/>
            <w:shd w:val="clear" w:color="auto" w:fill="DBE5F1" w:themeFill="accent1" w:themeFillTint="33"/>
          </w:tcPr>
          <w:p w14:paraId="58698D42" w14:textId="77777777" w:rsidR="007D72ED" w:rsidRDefault="007D72ED" w:rsidP="00BE61CC">
            <w:pPr>
              <w:rPr>
                <w:rFonts w:ascii="Cera PRO" w:eastAsia="Arial" w:hAnsi="Cera PRO" w:cs="Arial"/>
                <w:b/>
                <w:sz w:val="18"/>
                <w:szCs w:val="18"/>
              </w:rPr>
            </w:pPr>
            <w:r>
              <w:rPr>
                <w:rFonts w:ascii="Cera PRO" w:eastAsia="Arial" w:hAnsi="Cera PRO" w:cs="Arial"/>
                <w:b/>
                <w:sz w:val="18"/>
                <w:szCs w:val="18"/>
              </w:rPr>
              <w:t>Hfdst 13.1 t/m</w:t>
            </w:r>
          </w:p>
          <w:p w14:paraId="645CF4A4"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13.4</w:t>
            </w:r>
          </w:p>
        </w:tc>
        <w:tc>
          <w:tcPr>
            <w:tcW w:w="851" w:type="dxa"/>
            <w:shd w:val="clear" w:color="auto" w:fill="DBE5F1" w:themeFill="accent1" w:themeFillTint="33"/>
          </w:tcPr>
          <w:p w14:paraId="5D222559" w14:textId="77777777" w:rsidR="007D72ED" w:rsidRPr="00810177" w:rsidRDefault="007D72ED" w:rsidP="00BE61CC">
            <w:pPr>
              <w:rPr>
                <w:rFonts w:ascii="Cera PRO" w:eastAsia="Arial" w:hAnsi="Cera PRO" w:cs="Arial"/>
                <w:b/>
                <w:sz w:val="18"/>
                <w:szCs w:val="18"/>
              </w:rPr>
            </w:pPr>
          </w:p>
        </w:tc>
        <w:tc>
          <w:tcPr>
            <w:tcW w:w="992" w:type="dxa"/>
            <w:shd w:val="clear" w:color="auto" w:fill="DBE5F1" w:themeFill="accent1" w:themeFillTint="33"/>
          </w:tcPr>
          <w:p w14:paraId="01FFA525" w14:textId="77777777" w:rsidR="007D72ED" w:rsidRPr="00810177" w:rsidRDefault="007D72ED" w:rsidP="00BE61CC">
            <w:pPr>
              <w:rPr>
                <w:rFonts w:ascii="Cera PRO" w:eastAsia="Arial" w:hAnsi="Cera PRO" w:cs="Arial"/>
                <w:b/>
                <w:sz w:val="18"/>
                <w:szCs w:val="18"/>
              </w:rPr>
            </w:pPr>
          </w:p>
        </w:tc>
        <w:tc>
          <w:tcPr>
            <w:tcW w:w="851" w:type="dxa"/>
            <w:shd w:val="clear" w:color="auto" w:fill="DBE5F1" w:themeFill="accent1" w:themeFillTint="33"/>
          </w:tcPr>
          <w:p w14:paraId="476F3FCD" w14:textId="77777777" w:rsidR="007D72ED" w:rsidRDefault="007D72ED" w:rsidP="00BE61CC">
            <w:pPr>
              <w:rPr>
                <w:rFonts w:ascii="Cera PRO" w:eastAsia="Arial" w:hAnsi="Cera PRO" w:cs="Arial"/>
                <w:b/>
                <w:sz w:val="18"/>
                <w:szCs w:val="18"/>
              </w:rPr>
            </w:pPr>
            <w:r>
              <w:rPr>
                <w:rFonts w:ascii="Cera PRO" w:eastAsia="Arial" w:hAnsi="Cera PRO" w:cs="Arial"/>
                <w:b/>
                <w:sz w:val="18"/>
                <w:szCs w:val="18"/>
              </w:rPr>
              <w:t>Hfdst 2.1 t/m</w:t>
            </w:r>
          </w:p>
          <w:p w14:paraId="11EF80A2"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2.4</w:t>
            </w:r>
          </w:p>
        </w:tc>
        <w:tc>
          <w:tcPr>
            <w:tcW w:w="1306" w:type="dxa"/>
            <w:shd w:val="clear" w:color="auto" w:fill="DBE5F1" w:themeFill="accent1" w:themeFillTint="33"/>
          </w:tcPr>
          <w:p w14:paraId="2C267336"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Hfdst 4.7</w:t>
            </w:r>
          </w:p>
        </w:tc>
        <w:tc>
          <w:tcPr>
            <w:tcW w:w="1103" w:type="dxa"/>
            <w:gridSpan w:val="2"/>
            <w:shd w:val="clear" w:color="auto" w:fill="DBE5F1" w:themeFill="accent1" w:themeFillTint="33"/>
          </w:tcPr>
          <w:p w14:paraId="16B94F20" w14:textId="77777777" w:rsidR="00D90208" w:rsidRDefault="00D90208" w:rsidP="00D90208">
            <w:pPr>
              <w:rPr>
                <w:rFonts w:ascii="Cera PRO" w:eastAsia="Arial" w:hAnsi="Cera PRO" w:cs="Arial"/>
                <w:b/>
                <w:sz w:val="18"/>
                <w:szCs w:val="18"/>
              </w:rPr>
            </w:pPr>
            <w:r>
              <w:rPr>
                <w:rFonts w:ascii="Cera PRO" w:eastAsia="Arial" w:hAnsi="Cera PRO" w:cs="Arial"/>
                <w:b/>
                <w:sz w:val="18"/>
                <w:szCs w:val="18"/>
              </w:rPr>
              <w:t>B</w:t>
            </w:r>
            <w:r w:rsidR="007D72ED">
              <w:rPr>
                <w:rFonts w:ascii="Cera PRO" w:eastAsia="Arial" w:hAnsi="Cera PRO" w:cs="Arial"/>
                <w:b/>
                <w:sz w:val="18"/>
                <w:szCs w:val="18"/>
              </w:rPr>
              <w:t>eroeps</w:t>
            </w:r>
            <w:r>
              <w:rPr>
                <w:rFonts w:ascii="Cera PRO" w:eastAsia="Arial" w:hAnsi="Cera PRO" w:cs="Arial"/>
                <w:b/>
                <w:sz w:val="18"/>
                <w:szCs w:val="18"/>
              </w:rPr>
              <w:t>-</w:t>
            </w:r>
            <w:r w:rsidR="007D72ED">
              <w:rPr>
                <w:rFonts w:ascii="Cera PRO" w:eastAsia="Arial" w:hAnsi="Cera PRO" w:cs="Arial"/>
                <w:b/>
                <w:sz w:val="18"/>
                <w:szCs w:val="18"/>
              </w:rPr>
              <w:t>kwalifi</w:t>
            </w:r>
            <w:r>
              <w:rPr>
                <w:rFonts w:ascii="Cera PRO" w:eastAsia="Arial" w:hAnsi="Cera PRO" w:cs="Arial"/>
                <w:b/>
                <w:sz w:val="18"/>
                <w:szCs w:val="18"/>
              </w:rPr>
              <w:t>-</w:t>
            </w:r>
          </w:p>
          <w:p w14:paraId="5A1EA679" w14:textId="33648A9E" w:rsidR="007D72ED" w:rsidRDefault="00D90208" w:rsidP="00D90208">
            <w:pPr>
              <w:rPr>
                <w:rFonts w:ascii="Cera PRO" w:eastAsia="Arial" w:hAnsi="Cera PRO" w:cs="Arial"/>
                <w:b/>
                <w:sz w:val="18"/>
                <w:szCs w:val="18"/>
              </w:rPr>
            </w:pPr>
            <w:r>
              <w:rPr>
                <w:rFonts w:ascii="Cera PRO" w:eastAsia="Arial" w:hAnsi="Cera PRO" w:cs="Arial"/>
                <w:b/>
                <w:sz w:val="18"/>
                <w:szCs w:val="18"/>
              </w:rPr>
              <w:t>C</w:t>
            </w:r>
            <w:r w:rsidR="007D72ED">
              <w:rPr>
                <w:rFonts w:ascii="Cera PRO" w:eastAsia="Arial" w:hAnsi="Cera PRO" w:cs="Arial"/>
                <w:b/>
                <w:sz w:val="18"/>
                <w:szCs w:val="18"/>
              </w:rPr>
              <w:t>atie</w:t>
            </w:r>
            <w:r>
              <w:rPr>
                <w:rFonts w:ascii="Cera PRO" w:eastAsia="Arial" w:hAnsi="Cera PRO" w:cs="Arial"/>
                <w:b/>
                <w:sz w:val="18"/>
                <w:szCs w:val="18"/>
              </w:rPr>
              <w:t>-</w:t>
            </w:r>
            <w:r w:rsidR="007D72ED">
              <w:rPr>
                <w:rFonts w:ascii="Cera PRO" w:eastAsia="Arial" w:hAnsi="Cera PRO" w:cs="Arial"/>
                <w:b/>
                <w:sz w:val="18"/>
                <w:szCs w:val="18"/>
              </w:rPr>
              <w:t>dossier</w:t>
            </w:r>
          </w:p>
          <w:p w14:paraId="64E55136" w14:textId="77777777" w:rsidR="007D72ED" w:rsidRDefault="007D72ED" w:rsidP="00D90208">
            <w:pPr>
              <w:rPr>
                <w:rFonts w:ascii="Cera PRO" w:eastAsia="Arial" w:hAnsi="Cera PRO" w:cs="Arial"/>
                <w:b/>
                <w:sz w:val="18"/>
                <w:szCs w:val="18"/>
              </w:rPr>
            </w:pPr>
            <w:r>
              <w:rPr>
                <w:rFonts w:ascii="Cera PRO" w:eastAsia="Arial" w:hAnsi="Cera PRO" w:cs="Arial"/>
                <w:b/>
                <w:sz w:val="18"/>
                <w:szCs w:val="18"/>
              </w:rPr>
              <w:t>s-bb</w:t>
            </w:r>
          </w:p>
          <w:p w14:paraId="4C697BFA" w14:textId="6334D382" w:rsidR="007D72ED" w:rsidRDefault="007D72ED" w:rsidP="00D90208">
            <w:pPr>
              <w:rPr>
                <w:rFonts w:ascii="Cera PRO" w:eastAsia="Arial" w:hAnsi="Cera PRO" w:cs="Arial"/>
                <w:b/>
                <w:sz w:val="18"/>
                <w:szCs w:val="18"/>
              </w:rPr>
            </w:pPr>
            <w:r>
              <w:rPr>
                <w:rFonts w:ascii="Cera PRO" w:eastAsia="Arial" w:hAnsi="Cera PRO" w:cs="Arial"/>
                <w:b/>
                <w:sz w:val="18"/>
                <w:szCs w:val="18"/>
              </w:rPr>
              <w:t>onderwijs</w:t>
            </w:r>
            <w:r w:rsidR="00D90208">
              <w:rPr>
                <w:rFonts w:ascii="Cera PRO" w:eastAsia="Arial" w:hAnsi="Cera PRO" w:cs="Arial"/>
                <w:b/>
                <w:sz w:val="18"/>
                <w:szCs w:val="18"/>
              </w:rPr>
              <w:t xml:space="preserve"> </w:t>
            </w:r>
            <w:r>
              <w:rPr>
                <w:rFonts w:ascii="Cera PRO" w:eastAsia="Arial" w:hAnsi="Cera PRO" w:cs="Arial"/>
                <w:b/>
                <w:sz w:val="18"/>
                <w:szCs w:val="18"/>
              </w:rPr>
              <w:t>inspectie</w:t>
            </w:r>
          </w:p>
          <w:p w14:paraId="05C60D3A" w14:textId="77777777" w:rsidR="007D72ED" w:rsidRPr="00810177" w:rsidRDefault="007D72ED" w:rsidP="00D90208">
            <w:pPr>
              <w:rPr>
                <w:rFonts w:ascii="Cera PRO" w:eastAsia="Arial" w:hAnsi="Cera PRO" w:cs="Arial"/>
                <w:b/>
                <w:sz w:val="18"/>
                <w:szCs w:val="18"/>
              </w:rPr>
            </w:pPr>
            <w:r>
              <w:rPr>
                <w:rFonts w:ascii="Cera PRO" w:eastAsia="Arial" w:hAnsi="Cera PRO" w:cs="Arial"/>
                <w:b/>
                <w:sz w:val="18"/>
                <w:szCs w:val="18"/>
              </w:rPr>
              <w:t>website van het roc</w:t>
            </w:r>
          </w:p>
        </w:tc>
        <w:tc>
          <w:tcPr>
            <w:tcW w:w="1276" w:type="dxa"/>
            <w:shd w:val="clear" w:color="auto" w:fill="DBE5F1" w:themeFill="accent1" w:themeFillTint="33"/>
          </w:tcPr>
          <w:p w14:paraId="19F610A9" w14:textId="77777777" w:rsidR="007D72ED" w:rsidRPr="00810177" w:rsidRDefault="007D72ED" w:rsidP="00BE61CC">
            <w:pPr>
              <w:rPr>
                <w:rFonts w:ascii="Cera PRO" w:eastAsia="Arial" w:hAnsi="Cera PRO" w:cs="Arial"/>
                <w:b/>
                <w:sz w:val="18"/>
                <w:szCs w:val="18"/>
              </w:rPr>
            </w:pPr>
          </w:p>
        </w:tc>
      </w:tr>
      <w:tr w:rsidR="007D72ED" w:rsidRPr="00810177" w14:paraId="0DF22E94" w14:textId="77777777" w:rsidTr="00D90208">
        <w:tc>
          <w:tcPr>
            <w:tcW w:w="7212" w:type="dxa"/>
            <w:gridSpan w:val="2"/>
            <w:shd w:val="clear" w:color="auto" w:fill="DBE5F1" w:themeFill="accent1" w:themeFillTint="33"/>
          </w:tcPr>
          <w:p w14:paraId="1C06F69B" w14:textId="77777777" w:rsidR="007D72ED" w:rsidRDefault="007D72ED" w:rsidP="00BE61CC">
            <w:pPr>
              <w:tabs>
                <w:tab w:val="left" w:pos="601"/>
              </w:tabs>
              <w:ind w:left="448" w:hanging="448"/>
              <w:rPr>
                <w:rFonts w:ascii="Cera PRO" w:hAnsi="Cera PRO" w:cs="FranklinGothic-Demi"/>
                <w:color w:val="1D1D1B"/>
                <w:sz w:val="19"/>
                <w:szCs w:val="19"/>
                <w:lang w:eastAsia="en-US"/>
              </w:rPr>
            </w:pPr>
            <w:r w:rsidRPr="006606A4">
              <w:rPr>
                <w:rFonts w:ascii="Cera PRO" w:hAnsi="Cera PRO" w:cs="FranklinGothic-Demi"/>
                <w:color w:val="E5032D"/>
                <w:sz w:val="19"/>
                <w:szCs w:val="19"/>
                <w:lang w:eastAsia="en-US"/>
              </w:rPr>
              <w:t xml:space="preserve">2.2 </w:t>
            </w:r>
            <w:r w:rsidRPr="006606A4">
              <w:rPr>
                <w:rFonts w:ascii="Cera PRO" w:hAnsi="Cera PRO" w:cs="FranklinGothic-Demi"/>
                <w:color w:val="E5032D"/>
                <w:sz w:val="19"/>
                <w:szCs w:val="19"/>
                <w:lang w:eastAsia="en-US"/>
              </w:rPr>
              <w:tab/>
            </w:r>
            <w:r w:rsidRPr="006606A4">
              <w:rPr>
                <w:rFonts w:ascii="Cera PRO" w:hAnsi="Cera PRO" w:cs="FranklinGothic-Demi"/>
                <w:color w:val="1D1D1B"/>
                <w:sz w:val="19"/>
                <w:szCs w:val="19"/>
                <w:lang w:eastAsia="en-US"/>
              </w:rPr>
              <w:t>De docent vanuit zijn individuele opdracht, in afstemming met het team, leer-arrangementen ontwerpt vanuit het beroepsprofiel van de toekomstige beroepsbeoefenaar in een daartoe passende (krachtige, beroeps-contextrijke) leeromgeving en daarbij actuele kennis en ervaring uit de hele breedte van het werkveld gebruikt en de daarbij benodigde algemene kennis beschrijft.</w:t>
            </w:r>
          </w:p>
          <w:p w14:paraId="522F4C75" w14:textId="77777777" w:rsidR="007D72ED" w:rsidRPr="00810177" w:rsidRDefault="007D72ED" w:rsidP="00BE61CC">
            <w:pPr>
              <w:tabs>
                <w:tab w:val="left" w:pos="601"/>
              </w:tabs>
              <w:ind w:left="448" w:hanging="448"/>
              <w:rPr>
                <w:rFonts w:ascii="Cera PRO" w:eastAsia="Arial" w:hAnsi="Cera PRO" w:cs="Arial"/>
                <w:sz w:val="18"/>
                <w:szCs w:val="18"/>
              </w:rPr>
            </w:pPr>
          </w:p>
        </w:tc>
        <w:tc>
          <w:tcPr>
            <w:tcW w:w="1150" w:type="dxa"/>
            <w:shd w:val="clear" w:color="auto" w:fill="DBE5F1" w:themeFill="accent1" w:themeFillTint="33"/>
          </w:tcPr>
          <w:p w14:paraId="7B950E86"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Hfdst 4.3, 4.4, 4.6, 4.7</w:t>
            </w:r>
          </w:p>
        </w:tc>
        <w:tc>
          <w:tcPr>
            <w:tcW w:w="850" w:type="dxa"/>
            <w:shd w:val="clear" w:color="auto" w:fill="DBE5F1" w:themeFill="accent1" w:themeFillTint="33"/>
          </w:tcPr>
          <w:p w14:paraId="205B2BB5"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Hfdst 3.1, 5.2</w:t>
            </w:r>
          </w:p>
        </w:tc>
        <w:tc>
          <w:tcPr>
            <w:tcW w:w="851" w:type="dxa"/>
            <w:shd w:val="clear" w:color="auto" w:fill="DBE5F1" w:themeFill="accent1" w:themeFillTint="33"/>
          </w:tcPr>
          <w:p w14:paraId="64A89080" w14:textId="77777777" w:rsidR="007D72ED" w:rsidRPr="00810177" w:rsidRDefault="007D72ED" w:rsidP="00BE61CC">
            <w:pPr>
              <w:rPr>
                <w:rFonts w:ascii="Cera PRO" w:eastAsia="Arial" w:hAnsi="Cera PRO" w:cs="Arial"/>
                <w:b/>
                <w:sz w:val="18"/>
                <w:szCs w:val="18"/>
              </w:rPr>
            </w:pPr>
          </w:p>
        </w:tc>
        <w:tc>
          <w:tcPr>
            <w:tcW w:w="992" w:type="dxa"/>
            <w:shd w:val="clear" w:color="auto" w:fill="DBE5F1" w:themeFill="accent1" w:themeFillTint="33"/>
          </w:tcPr>
          <w:p w14:paraId="31BC5EDC" w14:textId="77777777" w:rsidR="007D72ED" w:rsidRPr="00810177" w:rsidRDefault="007D72ED" w:rsidP="00BE61CC">
            <w:pPr>
              <w:rPr>
                <w:rFonts w:ascii="Cera PRO" w:eastAsia="Arial" w:hAnsi="Cera PRO" w:cs="Arial"/>
                <w:b/>
                <w:sz w:val="18"/>
                <w:szCs w:val="18"/>
              </w:rPr>
            </w:pPr>
          </w:p>
        </w:tc>
        <w:tc>
          <w:tcPr>
            <w:tcW w:w="851" w:type="dxa"/>
            <w:shd w:val="clear" w:color="auto" w:fill="DBE5F1" w:themeFill="accent1" w:themeFillTint="33"/>
          </w:tcPr>
          <w:p w14:paraId="228FE807"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Hfdst 1.2.1, 1.5</w:t>
            </w:r>
          </w:p>
        </w:tc>
        <w:tc>
          <w:tcPr>
            <w:tcW w:w="1306" w:type="dxa"/>
            <w:shd w:val="clear" w:color="auto" w:fill="DBE5F1" w:themeFill="accent1" w:themeFillTint="33"/>
          </w:tcPr>
          <w:p w14:paraId="05C520AD" w14:textId="77777777" w:rsidR="007D72ED" w:rsidRDefault="007D72ED" w:rsidP="00BE61CC">
            <w:pPr>
              <w:rPr>
                <w:rFonts w:ascii="Cera PRO" w:eastAsia="Arial" w:hAnsi="Cera PRO" w:cs="Arial"/>
                <w:b/>
                <w:sz w:val="18"/>
                <w:szCs w:val="18"/>
              </w:rPr>
            </w:pPr>
            <w:r>
              <w:rPr>
                <w:rFonts w:ascii="Cera PRO" w:eastAsia="Arial" w:hAnsi="Cera PRO" w:cs="Arial"/>
                <w:b/>
                <w:sz w:val="18"/>
                <w:szCs w:val="18"/>
              </w:rPr>
              <w:t>Hfdst 4.7</w:t>
            </w:r>
          </w:p>
          <w:p w14:paraId="76832EF0" w14:textId="77777777" w:rsidR="007D72ED" w:rsidRDefault="007D72ED" w:rsidP="00BE61CC">
            <w:pPr>
              <w:jc w:val="center"/>
              <w:rPr>
                <w:rFonts w:ascii="Cera PRO" w:eastAsia="Arial" w:hAnsi="Cera PRO" w:cs="Arial"/>
                <w:b/>
                <w:sz w:val="18"/>
                <w:szCs w:val="18"/>
              </w:rPr>
            </w:pPr>
          </w:p>
          <w:p w14:paraId="21AC9FD4" w14:textId="77777777" w:rsidR="007D72ED" w:rsidRDefault="007D72ED" w:rsidP="00BE61CC">
            <w:pPr>
              <w:jc w:val="center"/>
              <w:rPr>
                <w:rFonts w:ascii="Cera PRO" w:eastAsia="Arial" w:hAnsi="Cera PRO" w:cs="Arial"/>
                <w:b/>
                <w:sz w:val="18"/>
                <w:szCs w:val="18"/>
              </w:rPr>
            </w:pPr>
          </w:p>
          <w:p w14:paraId="767C5E8E" w14:textId="77777777" w:rsidR="007D72ED" w:rsidRDefault="007D72ED" w:rsidP="00BE61CC">
            <w:pPr>
              <w:jc w:val="center"/>
              <w:rPr>
                <w:rFonts w:ascii="Cera PRO" w:eastAsia="Arial" w:hAnsi="Cera PRO" w:cs="Arial"/>
                <w:b/>
                <w:sz w:val="18"/>
                <w:szCs w:val="18"/>
              </w:rPr>
            </w:pPr>
          </w:p>
          <w:p w14:paraId="1C4465EC" w14:textId="77777777" w:rsidR="007D72ED" w:rsidRDefault="007D72ED" w:rsidP="00BE61CC">
            <w:pPr>
              <w:jc w:val="center"/>
              <w:rPr>
                <w:rFonts w:ascii="Cera PRO" w:eastAsia="Arial" w:hAnsi="Cera PRO" w:cs="Arial"/>
                <w:b/>
                <w:sz w:val="18"/>
                <w:szCs w:val="18"/>
              </w:rPr>
            </w:pPr>
          </w:p>
          <w:p w14:paraId="0706DDCA" w14:textId="77777777" w:rsidR="007D72ED" w:rsidRDefault="007D72ED" w:rsidP="00BE61CC">
            <w:pPr>
              <w:jc w:val="center"/>
              <w:rPr>
                <w:rFonts w:ascii="Cera PRO" w:eastAsia="Arial" w:hAnsi="Cera PRO" w:cs="Arial"/>
                <w:b/>
                <w:sz w:val="18"/>
                <w:szCs w:val="18"/>
              </w:rPr>
            </w:pPr>
          </w:p>
          <w:p w14:paraId="2D7733B3" w14:textId="77777777" w:rsidR="007D72ED" w:rsidRPr="00810177" w:rsidRDefault="007D72ED" w:rsidP="00BE61CC">
            <w:pPr>
              <w:rPr>
                <w:rFonts w:ascii="Cera PRO" w:eastAsia="Arial" w:hAnsi="Cera PRO" w:cs="Arial"/>
                <w:b/>
                <w:sz w:val="18"/>
                <w:szCs w:val="18"/>
              </w:rPr>
            </w:pPr>
          </w:p>
        </w:tc>
        <w:tc>
          <w:tcPr>
            <w:tcW w:w="1103" w:type="dxa"/>
            <w:gridSpan w:val="2"/>
            <w:shd w:val="clear" w:color="auto" w:fill="DBE5F1" w:themeFill="accent1" w:themeFillTint="33"/>
          </w:tcPr>
          <w:p w14:paraId="51071F09" w14:textId="77777777" w:rsidR="007D72ED" w:rsidRPr="00810177" w:rsidRDefault="007D72ED" w:rsidP="00BE61CC">
            <w:pPr>
              <w:jc w:val="center"/>
              <w:rPr>
                <w:rFonts w:ascii="Cera PRO" w:eastAsia="Arial" w:hAnsi="Cera PRO" w:cs="Arial"/>
                <w:b/>
                <w:sz w:val="18"/>
                <w:szCs w:val="18"/>
              </w:rPr>
            </w:pPr>
          </w:p>
        </w:tc>
        <w:tc>
          <w:tcPr>
            <w:tcW w:w="1276" w:type="dxa"/>
            <w:shd w:val="clear" w:color="auto" w:fill="DBE5F1" w:themeFill="accent1" w:themeFillTint="33"/>
          </w:tcPr>
          <w:p w14:paraId="193E8147" w14:textId="77777777" w:rsidR="007D72ED" w:rsidRPr="00810177" w:rsidRDefault="007D72ED" w:rsidP="00BE61CC">
            <w:pPr>
              <w:rPr>
                <w:rFonts w:ascii="Cera PRO" w:eastAsia="Arial" w:hAnsi="Cera PRO" w:cs="Arial"/>
                <w:b/>
                <w:sz w:val="18"/>
                <w:szCs w:val="18"/>
              </w:rPr>
            </w:pPr>
          </w:p>
        </w:tc>
      </w:tr>
      <w:tr w:rsidR="007D72ED" w:rsidRPr="00810177" w14:paraId="1E4C0C4A" w14:textId="77777777" w:rsidTr="00D90208">
        <w:tc>
          <w:tcPr>
            <w:tcW w:w="7212" w:type="dxa"/>
            <w:gridSpan w:val="2"/>
            <w:shd w:val="clear" w:color="auto" w:fill="DBE5F1" w:themeFill="accent1" w:themeFillTint="33"/>
          </w:tcPr>
          <w:p w14:paraId="1EF19692" w14:textId="77777777" w:rsidR="007D72ED" w:rsidRDefault="007D72ED" w:rsidP="00BE61CC">
            <w:pPr>
              <w:tabs>
                <w:tab w:val="left" w:pos="601"/>
              </w:tabs>
              <w:ind w:left="448" w:hanging="448"/>
              <w:rPr>
                <w:rFonts w:ascii="Cera PRO" w:eastAsiaTheme="minorHAnsi" w:hAnsi="Cera PRO" w:cs="FranklinGothic-Demi"/>
                <w:color w:val="1D1D1B"/>
                <w:sz w:val="19"/>
                <w:szCs w:val="19"/>
                <w:lang w:eastAsia="en-US"/>
              </w:rPr>
            </w:pPr>
            <w:r>
              <w:rPr>
                <w:rFonts w:ascii="Cera PRO" w:eastAsiaTheme="minorHAnsi" w:hAnsi="Cera PRO" w:cs="FranklinGothic-Demi"/>
                <w:color w:val="E5032D"/>
                <w:sz w:val="19"/>
                <w:szCs w:val="19"/>
                <w:lang w:eastAsia="en-US"/>
              </w:rPr>
              <w:t>2</w:t>
            </w:r>
            <w:r w:rsidRPr="00950EE3">
              <w:rPr>
                <w:rFonts w:ascii="Cera PRO" w:eastAsiaTheme="minorHAnsi" w:hAnsi="Cera PRO" w:cs="FranklinGothic-Demi"/>
                <w:color w:val="E5032D"/>
                <w:sz w:val="19"/>
                <w:szCs w:val="19"/>
                <w:lang w:eastAsia="en-US"/>
              </w:rPr>
              <w:t>.3</w:t>
            </w:r>
            <w:r w:rsidRPr="00950EE3">
              <w:rPr>
                <w:rFonts w:ascii="Cera PRO" w:eastAsiaTheme="minorHAnsi" w:hAnsi="Cera PRO" w:cs="FranklinGothic-Demi"/>
                <w:color w:val="E5032D"/>
                <w:sz w:val="19"/>
                <w:szCs w:val="19"/>
                <w:lang w:eastAsia="en-US"/>
              </w:rPr>
              <w:tab/>
            </w:r>
            <w:r w:rsidRPr="00950EE3">
              <w:rPr>
                <w:rFonts w:ascii="Cera PRO" w:eastAsiaTheme="minorHAnsi" w:hAnsi="Cera PRO" w:cs="FranklinGothic-Demi"/>
                <w:color w:val="1D1D1B"/>
                <w:sz w:val="19"/>
                <w:szCs w:val="19"/>
                <w:lang w:eastAsia="en-US"/>
              </w:rPr>
              <w:t>De docent het ontwikkelde programma van tijd tot tijd bijstelt, op basis van de gestelde doelen, feedbackinstrumenten, ervaringen en resultaten</w:t>
            </w:r>
            <w:r>
              <w:rPr>
                <w:rFonts w:ascii="Cera PRO" w:eastAsiaTheme="minorHAnsi" w:hAnsi="Cera PRO" w:cs="FranklinGothic-Demi"/>
                <w:color w:val="1D1D1B"/>
                <w:sz w:val="19"/>
                <w:szCs w:val="19"/>
                <w:lang w:eastAsia="en-US"/>
              </w:rPr>
              <w:t>.</w:t>
            </w:r>
          </w:p>
          <w:p w14:paraId="352A185C" w14:textId="77777777" w:rsidR="007D72ED" w:rsidRPr="006606A4" w:rsidRDefault="007D72ED" w:rsidP="00BE61CC">
            <w:pPr>
              <w:tabs>
                <w:tab w:val="left" w:pos="601"/>
              </w:tabs>
              <w:ind w:left="448" w:hanging="448"/>
              <w:rPr>
                <w:rFonts w:ascii="Cera PRO" w:hAnsi="Cera PRO" w:cs="FranklinGothic-Demi"/>
                <w:color w:val="E5032D"/>
                <w:sz w:val="19"/>
                <w:szCs w:val="19"/>
                <w:lang w:eastAsia="en-US"/>
              </w:rPr>
            </w:pPr>
          </w:p>
        </w:tc>
        <w:tc>
          <w:tcPr>
            <w:tcW w:w="1150" w:type="dxa"/>
            <w:shd w:val="clear" w:color="auto" w:fill="DBE5F1" w:themeFill="accent1" w:themeFillTint="33"/>
          </w:tcPr>
          <w:p w14:paraId="2AF5598A"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Hfdst 3.5</w:t>
            </w:r>
          </w:p>
        </w:tc>
        <w:tc>
          <w:tcPr>
            <w:tcW w:w="850" w:type="dxa"/>
            <w:shd w:val="clear" w:color="auto" w:fill="DBE5F1" w:themeFill="accent1" w:themeFillTint="33"/>
          </w:tcPr>
          <w:p w14:paraId="2178CDFD"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Hfdst 11.2, 11.4</w:t>
            </w:r>
          </w:p>
        </w:tc>
        <w:tc>
          <w:tcPr>
            <w:tcW w:w="851" w:type="dxa"/>
            <w:shd w:val="clear" w:color="auto" w:fill="DBE5F1" w:themeFill="accent1" w:themeFillTint="33"/>
          </w:tcPr>
          <w:p w14:paraId="328327FF" w14:textId="77777777" w:rsidR="007D72ED" w:rsidRPr="00810177" w:rsidRDefault="007D72ED" w:rsidP="00BE61CC">
            <w:pPr>
              <w:rPr>
                <w:rFonts w:ascii="Cera PRO" w:eastAsia="Arial" w:hAnsi="Cera PRO" w:cs="Arial"/>
                <w:b/>
                <w:sz w:val="18"/>
                <w:szCs w:val="18"/>
              </w:rPr>
            </w:pPr>
          </w:p>
        </w:tc>
        <w:tc>
          <w:tcPr>
            <w:tcW w:w="992" w:type="dxa"/>
            <w:shd w:val="clear" w:color="auto" w:fill="DBE5F1" w:themeFill="accent1" w:themeFillTint="33"/>
          </w:tcPr>
          <w:p w14:paraId="6CA2273E" w14:textId="77777777" w:rsidR="007D72ED" w:rsidRPr="00810177" w:rsidRDefault="007D72ED" w:rsidP="00BE61CC">
            <w:pPr>
              <w:rPr>
                <w:rFonts w:ascii="Cera PRO" w:eastAsia="Arial" w:hAnsi="Cera PRO" w:cs="Arial"/>
                <w:b/>
                <w:sz w:val="18"/>
                <w:szCs w:val="18"/>
              </w:rPr>
            </w:pPr>
          </w:p>
        </w:tc>
        <w:tc>
          <w:tcPr>
            <w:tcW w:w="851" w:type="dxa"/>
            <w:shd w:val="clear" w:color="auto" w:fill="DBE5F1" w:themeFill="accent1" w:themeFillTint="33"/>
          </w:tcPr>
          <w:p w14:paraId="23C86BEA" w14:textId="77777777" w:rsidR="007D72ED" w:rsidRPr="00810177" w:rsidRDefault="007D72ED" w:rsidP="00BE61CC">
            <w:pPr>
              <w:jc w:val="center"/>
              <w:rPr>
                <w:rFonts w:ascii="Cera PRO" w:eastAsia="Arial" w:hAnsi="Cera PRO" w:cs="Arial"/>
                <w:b/>
                <w:sz w:val="18"/>
                <w:szCs w:val="18"/>
              </w:rPr>
            </w:pPr>
          </w:p>
        </w:tc>
        <w:tc>
          <w:tcPr>
            <w:tcW w:w="1306" w:type="dxa"/>
            <w:shd w:val="clear" w:color="auto" w:fill="DBE5F1" w:themeFill="accent1" w:themeFillTint="33"/>
          </w:tcPr>
          <w:p w14:paraId="5AE0A32F"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Hfdst 4.4</w:t>
            </w:r>
          </w:p>
        </w:tc>
        <w:tc>
          <w:tcPr>
            <w:tcW w:w="1103" w:type="dxa"/>
            <w:gridSpan w:val="2"/>
            <w:shd w:val="clear" w:color="auto" w:fill="DBE5F1" w:themeFill="accent1" w:themeFillTint="33"/>
          </w:tcPr>
          <w:p w14:paraId="76E11E3C" w14:textId="77777777" w:rsidR="007D72ED" w:rsidRPr="00810177" w:rsidRDefault="007D72ED" w:rsidP="00BE61CC">
            <w:pPr>
              <w:jc w:val="center"/>
              <w:rPr>
                <w:rFonts w:ascii="Cera PRO" w:eastAsia="Arial" w:hAnsi="Cera PRO" w:cs="Arial"/>
                <w:b/>
                <w:sz w:val="18"/>
                <w:szCs w:val="18"/>
              </w:rPr>
            </w:pPr>
          </w:p>
        </w:tc>
        <w:tc>
          <w:tcPr>
            <w:tcW w:w="1276" w:type="dxa"/>
            <w:shd w:val="clear" w:color="auto" w:fill="DBE5F1" w:themeFill="accent1" w:themeFillTint="33"/>
          </w:tcPr>
          <w:p w14:paraId="3551CDAC" w14:textId="77777777" w:rsidR="007D72ED" w:rsidRPr="00810177" w:rsidRDefault="007D72ED" w:rsidP="00BE61CC">
            <w:pPr>
              <w:rPr>
                <w:rFonts w:ascii="Cera PRO" w:eastAsia="Arial" w:hAnsi="Cera PRO" w:cs="Arial"/>
                <w:b/>
                <w:sz w:val="18"/>
                <w:szCs w:val="18"/>
              </w:rPr>
            </w:pPr>
          </w:p>
        </w:tc>
      </w:tr>
    </w:tbl>
    <w:p w14:paraId="66802D53" w14:textId="77777777" w:rsidR="007D72ED" w:rsidRPr="00810177" w:rsidRDefault="007D72ED" w:rsidP="007D72ED">
      <w:pPr>
        <w:rPr>
          <w:rFonts w:ascii="Cera PRO" w:hAnsi="Cera PRO"/>
        </w:rPr>
      </w:pPr>
      <w:r w:rsidRPr="00810177">
        <w:rPr>
          <w:rFonts w:ascii="Cera PRO" w:hAnsi="Cera PRO"/>
        </w:rPr>
        <w:br w:type="page"/>
      </w:r>
    </w:p>
    <w:tbl>
      <w:tblPr>
        <w:tblW w:w="15543"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200"/>
        <w:gridCol w:w="1153"/>
        <w:gridCol w:w="153"/>
        <w:gridCol w:w="772"/>
        <w:gridCol w:w="924"/>
        <w:gridCol w:w="980"/>
        <w:gridCol w:w="862"/>
        <w:gridCol w:w="1139"/>
        <w:gridCol w:w="993"/>
        <w:gridCol w:w="1367"/>
      </w:tblGrid>
      <w:tr w:rsidR="007D72ED" w:rsidRPr="00810177" w14:paraId="3F44F7D0" w14:textId="77777777" w:rsidTr="00BE61CC">
        <w:tc>
          <w:tcPr>
            <w:tcW w:w="7200" w:type="dxa"/>
            <w:shd w:val="clear" w:color="auto" w:fill="000000"/>
          </w:tcPr>
          <w:p w14:paraId="5E57BD11" w14:textId="77777777" w:rsidR="007D72ED" w:rsidRPr="006606A4" w:rsidRDefault="007D72ED" w:rsidP="00BE61CC">
            <w:pPr>
              <w:jc w:val="center"/>
              <w:rPr>
                <w:rFonts w:ascii="Cera PRO" w:eastAsia="Arial" w:hAnsi="Cera PRO" w:cs="Arial"/>
                <w:b/>
                <w:color w:val="FFFFFF" w:themeColor="background1"/>
              </w:rPr>
            </w:pPr>
            <w:r w:rsidRPr="006606A4">
              <w:rPr>
                <w:rFonts w:ascii="Cera PRO" w:eastAsia="Arial" w:hAnsi="Cera PRO" w:cs="Arial"/>
                <w:b/>
                <w:color w:val="FFFFFF" w:themeColor="background1"/>
              </w:rPr>
              <w:lastRenderedPageBreak/>
              <w:t xml:space="preserve">CHECKLIST </w:t>
            </w:r>
          </w:p>
          <w:p w14:paraId="66FD0EF0" w14:textId="77777777" w:rsidR="007D72ED" w:rsidRPr="006606A4" w:rsidRDefault="007D72ED" w:rsidP="00BE61CC">
            <w:pPr>
              <w:jc w:val="center"/>
              <w:rPr>
                <w:rFonts w:ascii="Cera PRO" w:eastAsia="Arial" w:hAnsi="Cera PRO" w:cs="Arial"/>
                <w:b/>
                <w:color w:val="FFFFFF" w:themeColor="background1"/>
              </w:rPr>
            </w:pPr>
            <w:r w:rsidRPr="006606A4">
              <w:rPr>
                <w:rFonts w:ascii="Cera PRO" w:eastAsia="Arial" w:hAnsi="Cera PRO" w:cs="Arial"/>
                <w:b/>
                <w:color w:val="FFFFFF" w:themeColor="background1"/>
              </w:rPr>
              <w:t>ZICHTBAARHEID CRITERIA en verplichte literatuur</w:t>
            </w:r>
          </w:p>
        </w:tc>
        <w:tc>
          <w:tcPr>
            <w:tcW w:w="1306" w:type="dxa"/>
            <w:gridSpan w:val="2"/>
            <w:shd w:val="clear" w:color="auto" w:fill="000000"/>
          </w:tcPr>
          <w:p w14:paraId="1532FE42" w14:textId="77777777" w:rsidR="007D72ED" w:rsidRPr="006606A4" w:rsidRDefault="007D72ED" w:rsidP="00BE61CC">
            <w:pPr>
              <w:jc w:val="center"/>
              <w:rPr>
                <w:rFonts w:ascii="Cera PRO" w:eastAsia="Arial" w:hAnsi="Cera PRO" w:cs="Arial"/>
                <w:b/>
                <w:color w:val="FFFFFF" w:themeColor="background1"/>
                <w:sz w:val="20"/>
                <w:szCs w:val="20"/>
              </w:rPr>
            </w:pPr>
          </w:p>
          <w:p w14:paraId="6050E11F" w14:textId="77777777" w:rsidR="007D72ED" w:rsidRPr="006606A4" w:rsidRDefault="007D72ED" w:rsidP="00BE61CC">
            <w:pPr>
              <w:jc w:val="center"/>
              <w:rPr>
                <w:rFonts w:ascii="Cera PRO" w:eastAsia="Arial" w:hAnsi="Cera PRO" w:cs="Arial"/>
                <w:b/>
                <w:color w:val="FFFFFF" w:themeColor="background1"/>
              </w:rPr>
            </w:pPr>
          </w:p>
        </w:tc>
        <w:tc>
          <w:tcPr>
            <w:tcW w:w="5670" w:type="dxa"/>
            <w:gridSpan w:val="6"/>
            <w:shd w:val="clear" w:color="auto" w:fill="000000"/>
          </w:tcPr>
          <w:p w14:paraId="19D9567A" w14:textId="77777777" w:rsidR="007D72ED" w:rsidRPr="006606A4" w:rsidRDefault="007D72ED" w:rsidP="00BE61CC">
            <w:pPr>
              <w:jc w:val="center"/>
              <w:rPr>
                <w:rFonts w:ascii="Cera PRO" w:eastAsia="Arial" w:hAnsi="Cera PRO" w:cs="Arial"/>
                <w:b/>
                <w:color w:val="FFFFFF" w:themeColor="background1"/>
              </w:rPr>
            </w:pPr>
          </w:p>
          <w:p w14:paraId="41D75598" w14:textId="77777777" w:rsidR="007D72ED" w:rsidRPr="006606A4" w:rsidRDefault="007D72ED" w:rsidP="00BE61CC">
            <w:pPr>
              <w:jc w:val="center"/>
              <w:rPr>
                <w:rFonts w:ascii="Cera PRO" w:eastAsia="Arial" w:hAnsi="Cera PRO" w:cs="Arial"/>
                <w:b/>
                <w:color w:val="FFFFFF" w:themeColor="background1"/>
              </w:rPr>
            </w:pPr>
            <w:r>
              <w:rPr>
                <w:rFonts w:ascii="Cera PRO" w:eastAsia="Arial" w:hAnsi="Cera PRO" w:cs="Arial"/>
                <w:b/>
                <w:color w:val="FFFFFF" w:themeColor="background1"/>
              </w:rPr>
              <w:t>Bronnen:</w:t>
            </w:r>
          </w:p>
        </w:tc>
        <w:tc>
          <w:tcPr>
            <w:tcW w:w="1367" w:type="dxa"/>
            <w:shd w:val="clear" w:color="auto" w:fill="000000"/>
          </w:tcPr>
          <w:p w14:paraId="7CFB88CC" w14:textId="77777777" w:rsidR="007D72ED" w:rsidRPr="006606A4" w:rsidRDefault="007D72ED" w:rsidP="00BE61CC">
            <w:pPr>
              <w:jc w:val="center"/>
              <w:rPr>
                <w:rFonts w:ascii="Cera PRO" w:eastAsia="Arial" w:hAnsi="Cera PRO" w:cs="Arial"/>
                <w:b/>
                <w:color w:val="FFFFFF" w:themeColor="background1"/>
              </w:rPr>
            </w:pPr>
          </w:p>
          <w:p w14:paraId="58BBFF7B" w14:textId="77777777" w:rsidR="007D72ED" w:rsidRPr="006606A4" w:rsidRDefault="007D72ED" w:rsidP="00BE61CC">
            <w:pPr>
              <w:jc w:val="center"/>
              <w:rPr>
                <w:rFonts w:ascii="Cera PRO" w:eastAsia="Arial" w:hAnsi="Cera PRO" w:cs="Arial"/>
                <w:b/>
                <w:color w:val="FFFFFF" w:themeColor="background1"/>
              </w:rPr>
            </w:pPr>
          </w:p>
        </w:tc>
      </w:tr>
      <w:tr w:rsidR="007D72ED" w:rsidRPr="00810177" w14:paraId="507E26A8" w14:textId="77777777" w:rsidTr="00BE61CC">
        <w:tc>
          <w:tcPr>
            <w:tcW w:w="7200" w:type="dxa"/>
            <w:shd w:val="clear" w:color="auto" w:fill="D9D9D9"/>
          </w:tcPr>
          <w:p w14:paraId="53E3B024" w14:textId="77777777" w:rsidR="007D72ED" w:rsidRPr="00810177" w:rsidRDefault="007D72ED" w:rsidP="00BE61CC">
            <w:pPr>
              <w:rPr>
                <w:rFonts w:ascii="Cera PRO" w:eastAsia="Arial" w:hAnsi="Cera PRO" w:cs="Arial"/>
                <w:b/>
              </w:rPr>
            </w:pPr>
            <w:r w:rsidRPr="00810177">
              <w:rPr>
                <w:rFonts w:ascii="Cera PRO" w:hAnsi="Cera PRO" w:cs="Arial"/>
                <w:b/>
              </w:rPr>
              <w:t>Taak 3: De docent voert een onderwijsprogramma uit</w:t>
            </w:r>
          </w:p>
        </w:tc>
        <w:tc>
          <w:tcPr>
            <w:tcW w:w="1153" w:type="dxa"/>
            <w:shd w:val="clear" w:color="auto" w:fill="D9D9D9"/>
          </w:tcPr>
          <w:p w14:paraId="60E93D27" w14:textId="77777777" w:rsidR="007D72ED" w:rsidRPr="00810177" w:rsidRDefault="007D72ED" w:rsidP="00BE61CC">
            <w:pPr>
              <w:rPr>
                <w:rFonts w:ascii="Cera PRO" w:eastAsia="Arial" w:hAnsi="Cera PRO" w:cs="Arial"/>
                <w:b/>
                <w:sz w:val="16"/>
                <w:szCs w:val="16"/>
              </w:rPr>
            </w:pPr>
            <w:r w:rsidRPr="00810177">
              <w:rPr>
                <w:rFonts w:ascii="Cera PRO" w:eastAsia="Arial" w:hAnsi="Cera PRO" w:cs="Arial"/>
                <w:b/>
                <w:sz w:val="16"/>
                <w:szCs w:val="16"/>
              </w:rPr>
              <w:t>Veerkracht in je werk</w:t>
            </w:r>
            <w:r>
              <w:rPr>
                <w:rFonts w:ascii="Cera PRO" w:eastAsia="Arial" w:hAnsi="Cera PRO" w:cs="Arial"/>
                <w:b/>
                <w:sz w:val="16"/>
                <w:szCs w:val="16"/>
              </w:rPr>
              <w:t xml:space="preserve"> (Vk)</w:t>
            </w:r>
          </w:p>
        </w:tc>
        <w:tc>
          <w:tcPr>
            <w:tcW w:w="925" w:type="dxa"/>
            <w:gridSpan w:val="2"/>
            <w:shd w:val="clear" w:color="auto" w:fill="A6A6A6"/>
          </w:tcPr>
          <w:p w14:paraId="6EDBE678" w14:textId="77777777" w:rsidR="007D72ED" w:rsidRPr="00810177" w:rsidRDefault="007D72ED" w:rsidP="00BE61CC">
            <w:pPr>
              <w:rPr>
                <w:rFonts w:ascii="Cera PRO" w:eastAsia="Arial" w:hAnsi="Cera PRO" w:cs="Arial"/>
                <w:b/>
                <w:sz w:val="16"/>
                <w:szCs w:val="16"/>
              </w:rPr>
            </w:pPr>
            <w:r w:rsidRPr="00810177">
              <w:rPr>
                <w:rFonts w:ascii="Cera PRO" w:eastAsia="Arial" w:hAnsi="Cera PRO" w:cs="Arial"/>
                <w:b/>
                <w:sz w:val="16"/>
                <w:szCs w:val="16"/>
              </w:rPr>
              <w:t>Handboek</w:t>
            </w:r>
          </w:p>
          <w:p w14:paraId="0525799E" w14:textId="77777777" w:rsidR="007D72ED" w:rsidRPr="00810177" w:rsidRDefault="007D72ED" w:rsidP="00BE61CC">
            <w:pPr>
              <w:rPr>
                <w:rFonts w:ascii="Cera PRO" w:eastAsia="Arial" w:hAnsi="Cera PRO" w:cs="Arial"/>
                <w:b/>
                <w:sz w:val="16"/>
                <w:szCs w:val="16"/>
              </w:rPr>
            </w:pPr>
            <w:r w:rsidRPr="00810177">
              <w:rPr>
                <w:rFonts w:ascii="Cera PRO" w:eastAsia="Arial" w:hAnsi="Cera PRO" w:cs="Arial"/>
                <w:b/>
                <w:sz w:val="16"/>
                <w:szCs w:val="16"/>
              </w:rPr>
              <w:t>voor leraren</w:t>
            </w:r>
            <w:r>
              <w:rPr>
                <w:rFonts w:ascii="Cera PRO" w:eastAsia="Arial" w:hAnsi="Cera PRO" w:cs="Arial"/>
                <w:b/>
                <w:sz w:val="16"/>
                <w:szCs w:val="16"/>
              </w:rPr>
              <w:t xml:space="preserve"> (Hvl)</w:t>
            </w:r>
          </w:p>
        </w:tc>
        <w:tc>
          <w:tcPr>
            <w:tcW w:w="924" w:type="dxa"/>
            <w:shd w:val="clear" w:color="auto" w:fill="A6A6A6"/>
          </w:tcPr>
          <w:p w14:paraId="09B744CB" w14:textId="77777777" w:rsidR="007D72ED" w:rsidRDefault="007D72ED" w:rsidP="00BE61CC">
            <w:pPr>
              <w:rPr>
                <w:rFonts w:ascii="Cera PRO" w:eastAsia="Arial" w:hAnsi="Cera PRO" w:cs="Arial"/>
                <w:b/>
                <w:sz w:val="16"/>
                <w:szCs w:val="16"/>
              </w:rPr>
            </w:pPr>
            <w:r>
              <w:rPr>
                <w:rFonts w:ascii="Cera PRO" w:eastAsia="Arial" w:hAnsi="Cera PRO" w:cs="Arial"/>
                <w:b/>
                <w:sz w:val="16"/>
                <w:szCs w:val="16"/>
              </w:rPr>
              <w:t>Lessen in orde, 1</w:t>
            </w:r>
            <w:r w:rsidRPr="002C780E">
              <w:rPr>
                <w:rFonts w:ascii="Cera PRO" w:eastAsia="Arial" w:hAnsi="Cera PRO" w:cs="Arial"/>
                <w:b/>
                <w:sz w:val="16"/>
                <w:szCs w:val="16"/>
                <w:vertAlign w:val="superscript"/>
              </w:rPr>
              <w:t>e</w:t>
            </w:r>
            <w:r>
              <w:rPr>
                <w:rFonts w:ascii="Cera PRO" w:eastAsia="Arial" w:hAnsi="Cera PRO" w:cs="Arial"/>
                <w:b/>
                <w:sz w:val="16"/>
                <w:szCs w:val="16"/>
              </w:rPr>
              <w:t xml:space="preserve"> druk 2009, 3</w:t>
            </w:r>
            <w:r w:rsidRPr="002C780E">
              <w:rPr>
                <w:rFonts w:ascii="Cera PRO" w:eastAsia="Arial" w:hAnsi="Cera PRO" w:cs="Arial"/>
                <w:b/>
                <w:sz w:val="16"/>
                <w:szCs w:val="16"/>
                <w:vertAlign w:val="superscript"/>
              </w:rPr>
              <w:t>e</w:t>
            </w:r>
            <w:r>
              <w:rPr>
                <w:rFonts w:ascii="Cera PRO" w:eastAsia="Arial" w:hAnsi="Cera PRO" w:cs="Arial"/>
                <w:b/>
                <w:sz w:val="16"/>
                <w:szCs w:val="16"/>
              </w:rPr>
              <w:t xml:space="preserve"> </w:t>
            </w:r>
            <w:r w:rsidRPr="00810177">
              <w:rPr>
                <w:rFonts w:ascii="Cera PRO" w:eastAsia="Arial" w:hAnsi="Cera PRO" w:cs="Arial"/>
                <w:b/>
                <w:sz w:val="16"/>
                <w:szCs w:val="16"/>
              </w:rPr>
              <w:t>oplage</w:t>
            </w:r>
          </w:p>
          <w:p w14:paraId="56D6E188" w14:textId="77777777" w:rsidR="007D72ED" w:rsidRPr="00810177" w:rsidRDefault="007D72ED" w:rsidP="00BE61CC">
            <w:pPr>
              <w:rPr>
                <w:rFonts w:ascii="Cera PRO" w:eastAsia="Arial" w:hAnsi="Cera PRO" w:cs="Arial"/>
                <w:b/>
                <w:sz w:val="16"/>
                <w:szCs w:val="16"/>
              </w:rPr>
            </w:pPr>
            <w:r>
              <w:rPr>
                <w:rFonts w:ascii="Cera PRO" w:eastAsia="Arial" w:hAnsi="Cera PRO" w:cs="Arial"/>
                <w:b/>
                <w:sz w:val="16"/>
                <w:szCs w:val="16"/>
              </w:rPr>
              <w:t>Weg????</w:t>
            </w:r>
          </w:p>
        </w:tc>
        <w:tc>
          <w:tcPr>
            <w:tcW w:w="980" w:type="dxa"/>
            <w:shd w:val="clear" w:color="auto" w:fill="A6A6A6"/>
          </w:tcPr>
          <w:p w14:paraId="0C970AAE" w14:textId="77777777" w:rsidR="007D72ED" w:rsidRDefault="007D72ED" w:rsidP="00BE61CC">
            <w:pPr>
              <w:rPr>
                <w:rFonts w:ascii="Cera PRO" w:eastAsia="Arial" w:hAnsi="Cera PRO" w:cs="Arial"/>
                <w:b/>
                <w:sz w:val="16"/>
                <w:szCs w:val="16"/>
              </w:rPr>
            </w:pPr>
            <w:r w:rsidRPr="00810177">
              <w:rPr>
                <w:rFonts w:ascii="Cera PRO" w:eastAsia="Arial" w:hAnsi="Cera PRO" w:cs="Arial"/>
                <w:b/>
                <w:sz w:val="16"/>
                <w:szCs w:val="16"/>
              </w:rPr>
              <w:t>Lessen in orde, 2</w:t>
            </w:r>
            <w:r w:rsidRPr="00810177">
              <w:rPr>
                <w:rFonts w:ascii="Cera PRO" w:eastAsia="Arial" w:hAnsi="Cera PRO" w:cs="Arial"/>
                <w:b/>
                <w:sz w:val="16"/>
                <w:szCs w:val="16"/>
                <w:vertAlign w:val="superscript"/>
              </w:rPr>
              <w:t>de</w:t>
            </w:r>
            <w:r w:rsidRPr="00810177">
              <w:rPr>
                <w:rFonts w:ascii="Cera PRO" w:eastAsia="Arial" w:hAnsi="Cera PRO" w:cs="Arial"/>
                <w:b/>
                <w:sz w:val="16"/>
                <w:szCs w:val="16"/>
              </w:rPr>
              <w:t xml:space="preserve"> druk 2013</w:t>
            </w:r>
          </w:p>
          <w:p w14:paraId="19817ABF" w14:textId="77777777" w:rsidR="007D72ED" w:rsidRPr="00810177" w:rsidRDefault="007D72ED" w:rsidP="00BE61CC">
            <w:pPr>
              <w:rPr>
                <w:rFonts w:ascii="Cera PRO" w:eastAsia="Arial" w:hAnsi="Cera PRO" w:cs="Arial"/>
                <w:b/>
                <w:sz w:val="16"/>
                <w:szCs w:val="16"/>
              </w:rPr>
            </w:pPr>
            <w:r>
              <w:rPr>
                <w:rFonts w:ascii="Cera PRO" w:eastAsia="Arial" w:hAnsi="Cera PRO" w:cs="Arial"/>
                <w:b/>
                <w:sz w:val="16"/>
                <w:szCs w:val="16"/>
              </w:rPr>
              <w:t>(Lio)</w:t>
            </w:r>
          </w:p>
        </w:tc>
        <w:tc>
          <w:tcPr>
            <w:tcW w:w="862" w:type="dxa"/>
            <w:shd w:val="clear" w:color="auto" w:fill="A6A6A6"/>
          </w:tcPr>
          <w:p w14:paraId="174EBA72" w14:textId="77777777" w:rsidR="007D72ED" w:rsidRDefault="007D72ED" w:rsidP="00BE61CC">
            <w:pPr>
              <w:rPr>
                <w:rFonts w:ascii="Cera PRO" w:eastAsia="Arial" w:hAnsi="Cera PRO" w:cs="Arial"/>
                <w:b/>
                <w:sz w:val="16"/>
                <w:szCs w:val="16"/>
              </w:rPr>
            </w:pPr>
            <w:r w:rsidRPr="00810177">
              <w:rPr>
                <w:rFonts w:ascii="Cera PRO" w:eastAsia="Arial" w:hAnsi="Cera PRO" w:cs="Arial"/>
                <w:b/>
                <w:sz w:val="16"/>
                <w:szCs w:val="16"/>
              </w:rPr>
              <w:t>Praktijk-onder-zoek</w:t>
            </w:r>
          </w:p>
          <w:p w14:paraId="42535EB6" w14:textId="77777777" w:rsidR="007D72ED" w:rsidRPr="00810177" w:rsidRDefault="007D72ED" w:rsidP="00BE61CC">
            <w:pPr>
              <w:rPr>
                <w:rFonts w:ascii="Cera PRO" w:eastAsia="Arial" w:hAnsi="Cera PRO" w:cs="Arial"/>
                <w:b/>
                <w:sz w:val="16"/>
                <w:szCs w:val="16"/>
              </w:rPr>
            </w:pPr>
            <w:r>
              <w:rPr>
                <w:rFonts w:ascii="Cera PRO" w:eastAsia="Arial" w:hAnsi="Cera PRO" w:cs="Arial"/>
                <w:b/>
                <w:sz w:val="16"/>
                <w:szCs w:val="16"/>
              </w:rPr>
              <w:t>(Pind)</w:t>
            </w:r>
          </w:p>
        </w:tc>
        <w:tc>
          <w:tcPr>
            <w:tcW w:w="1139" w:type="dxa"/>
            <w:shd w:val="clear" w:color="auto" w:fill="A6A6A6"/>
          </w:tcPr>
          <w:p w14:paraId="136547E8" w14:textId="77777777" w:rsidR="007D72ED" w:rsidRPr="00810177" w:rsidRDefault="007D72ED" w:rsidP="00BE61CC">
            <w:pPr>
              <w:rPr>
                <w:rFonts w:ascii="Cera PRO" w:eastAsia="Arial" w:hAnsi="Cera PRO" w:cs="Arial"/>
                <w:b/>
                <w:sz w:val="16"/>
                <w:szCs w:val="16"/>
              </w:rPr>
            </w:pPr>
            <w:r w:rsidRPr="00810177">
              <w:rPr>
                <w:rFonts w:ascii="Cera PRO" w:eastAsia="Arial" w:hAnsi="Cera PRO" w:cs="Arial"/>
                <w:b/>
                <w:sz w:val="16"/>
                <w:szCs w:val="16"/>
              </w:rPr>
              <w:t>5 rollen van de leraar</w:t>
            </w:r>
            <w:r>
              <w:rPr>
                <w:rFonts w:ascii="Cera PRO" w:eastAsia="Arial" w:hAnsi="Cera PRO" w:cs="Arial"/>
                <w:b/>
                <w:sz w:val="16"/>
                <w:szCs w:val="16"/>
              </w:rPr>
              <w:t xml:space="preserve"> (5 rvl)</w:t>
            </w:r>
          </w:p>
        </w:tc>
        <w:tc>
          <w:tcPr>
            <w:tcW w:w="993" w:type="dxa"/>
            <w:shd w:val="clear" w:color="auto" w:fill="A6A6A6"/>
          </w:tcPr>
          <w:p w14:paraId="2F845651" w14:textId="77777777" w:rsidR="007D72ED" w:rsidRPr="00810177" w:rsidRDefault="007D72ED" w:rsidP="00BE61CC">
            <w:pPr>
              <w:rPr>
                <w:rFonts w:ascii="Cera PRO" w:eastAsia="Arial" w:hAnsi="Cera PRO" w:cs="Arial"/>
              </w:rPr>
            </w:pPr>
            <w:r w:rsidRPr="00810177">
              <w:rPr>
                <w:rFonts w:ascii="Cera PRO" w:eastAsia="Arial" w:hAnsi="Cera PRO" w:cs="Arial"/>
                <w:b/>
                <w:sz w:val="16"/>
                <w:szCs w:val="16"/>
              </w:rPr>
              <w:t>Andere bronnen</w:t>
            </w:r>
          </w:p>
        </w:tc>
        <w:tc>
          <w:tcPr>
            <w:tcW w:w="1367" w:type="dxa"/>
            <w:shd w:val="clear" w:color="auto" w:fill="D9D9D9"/>
          </w:tcPr>
          <w:p w14:paraId="02F01C66" w14:textId="77777777" w:rsidR="007D72ED" w:rsidRPr="00810177" w:rsidRDefault="007D72ED" w:rsidP="00BE61CC">
            <w:pPr>
              <w:rPr>
                <w:rFonts w:ascii="Cera PRO" w:eastAsia="Arial" w:hAnsi="Cera PRO" w:cs="Arial"/>
              </w:rPr>
            </w:pPr>
            <w:r w:rsidRPr="00810177">
              <w:rPr>
                <w:rFonts w:ascii="Cera PRO" w:eastAsia="Arial" w:hAnsi="Cera PRO" w:cs="Arial"/>
                <w:b/>
                <w:sz w:val="16"/>
                <w:szCs w:val="16"/>
              </w:rPr>
              <w:t>Eigen bronnen</w:t>
            </w:r>
          </w:p>
        </w:tc>
      </w:tr>
      <w:tr w:rsidR="007D72ED" w:rsidRPr="00810177" w14:paraId="64C80C2E" w14:textId="77777777" w:rsidTr="00BE61CC">
        <w:trPr>
          <w:trHeight w:val="1136"/>
        </w:trPr>
        <w:tc>
          <w:tcPr>
            <w:tcW w:w="7200" w:type="dxa"/>
            <w:shd w:val="clear" w:color="auto" w:fill="DBE5F1" w:themeFill="accent1" w:themeFillTint="33"/>
          </w:tcPr>
          <w:p w14:paraId="129DDE51" w14:textId="77777777" w:rsidR="007D72ED" w:rsidRPr="00810177" w:rsidRDefault="007D72ED" w:rsidP="00BE61CC">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Arial" w:hAnsi="Cera PRO" w:cs="Arial"/>
                <w:sz w:val="18"/>
                <w:szCs w:val="18"/>
              </w:rPr>
            </w:pPr>
            <w:r w:rsidRPr="00EA5090">
              <w:rPr>
                <w:rFonts w:ascii="Cera PRO" w:eastAsiaTheme="minorHAnsi" w:hAnsi="Cera PRO" w:cs="FranklinGothic-Demi"/>
                <w:color w:val="CC9900"/>
                <w:sz w:val="19"/>
                <w:szCs w:val="19"/>
                <w:lang w:eastAsia="en-US"/>
              </w:rPr>
              <w:t>3.1</w:t>
            </w:r>
            <w:r w:rsidRPr="00950EE3">
              <w:rPr>
                <w:rFonts w:ascii="Cera PRO" w:eastAsiaTheme="minorHAnsi" w:hAnsi="Cera PRO" w:cs="FranklinGothic-Demi"/>
                <w:color w:val="FFD400"/>
                <w:sz w:val="19"/>
                <w:szCs w:val="19"/>
                <w:lang w:eastAsia="en-US"/>
              </w:rPr>
              <w:t xml:space="preserve"> </w:t>
            </w:r>
            <w:r w:rsidRPr="00950EE3">
              <w:rPr>
                <w:rFonts w:ascii="Cera PRO" w:eastAsiaTheme="minorHAnsi" w:hAnsi="Cera PRO" w:cs="FranklinGothic-Demi"/>
                <w:color w:val="FFD400"/>
                <w:sz w:val="19"/>
                <w:szCs w:val="19"/>
                <w:lang w:eastAsia="en-US"/>
              </w:rPr>
              <w:tab/>
            </w:r>
            <w:r w:rsidRPr="00950EE3">
              <w:rPr>
                <w:rFonts w:ascii="Cera PRO" w:eastAsiaTheme="minorHAnsi" w:hAnsi="Cera PRO" w:cs="FranklinGothic-Demi"/>
                <w:color w:val="1D1D1B"/>
                <w:sz w:val="19"/>
                <w:szCs w:val="19"/>
                <w:lang w:eastAsia="en-US"/>
              </w:rPr>
              <w:t xml:space="preserve">De docent de beroepspraktijkervaringen benut als leerervaringen en verbindt deze aan kennis, vaardigheden en houdingen die in schoolse situaties worden geleerd. De docent stimuleert dat de student deze kennis, vaardigheden en houdingen toepast in de praktijk. </w:t>
            </w:r>
          </w:p>
          <w:p w14:paraId="4D668764" w14:textId="77777777" w:rsidR="007D72ED" w:rsidRPr="00810177" w:rsidRDefault="007D72ED" w:rsidP="00BE61CC">
            <w:pPr>
              <w:pBdr>
                <w:top w:val="none" w:sz="0" w:space="0" w:color="auto"/>
                <w:left w:val="none" w:sz="0" w:space="0" w:color="auto"/>
                <w:bottom w:val="none" w:sz="0" w:space="0" w:color="auto"/>
                <w:right w:val="none" w:sz="0" w:space="0" w:color="auto"/>
                <w:between w:val="none" w:sz="0" w:space="0" w:color="auto"/>
              </w:pBdr>
              <w:tabs>
                <w:tab w:val="left" w:pos="709"/>
                <w:tab w:val="left" w:pos="993"/>
              </w:tabs>
              <w:autoSpaceDE w:val="0"/>
              <w:autoSpaceDN w:val="0"/>
              <w:adjustRightInd w:val="0"/>
              <w:spacing w:line="269" w:lineRule="auto"/>
              <w:ind w:left="709" w:hanging="283"/>
              <w:rPr>
                <w:rFonts w:ascii="Cera PRO" w:eastAsia="Arial" w:hAnsi="Cera PRO" w:cs="Arial"/>
                <w:sz w:val="18"/>
                <w:szCs w:val="18"/>
              </w:rPr>
            </w:pPr>
          </w:p>
        </w:tc>
        <w:tc>
          <w:tcPr>
            <w:tcW w:w="1153" w:type="dxa"/>
            <w:shd w:val="clear" w:color="auto" w:fill="DBE5F1" w:themeFill="accent1" w:themeFillTint="33"/>
          </w:tcPr>
          <w:p w14:paraId="7164E97B" w14:textId="77777777" w:rsidR="007D72ED" w:rsidRPr="00810177" w:rsidRDefault="007D72ED" w:rsidP="00BE61CC">
            <w:pPr>
              <w:rPr>
                <w:rFonts w:ascii="Cera PRO" w:eastAsia="Arial" w:hAnsi="Cera PRO" w:cs="Arial"/>
                <w:b/>
                <w:sz w:val="18"/>
                <w:szCs w:val="18"/>
              </w:rPr>
            </w:pPr>
          </w:p>
        </w:tc>
        <w:tc>
          <w:tcPr>
            <w:tcW w:w="925" w:type="dxa"/>
            <w:gridSpan w:val="2"/>
            <w:shd w:val="clear" w:color="auto" w:fill="DBE5F1" w:themeFill="accent1" w:themeFillTint="33"/>
          </w:tcPr>
          <w:p w14:paraId="475E11F0"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Hfdst 13.2- 13.4</w:t>
            </w:r>
          </w:p>
        </w:tc>
        <w:tc>
          <w:tcPr>
            <w:tcW w:w="924" w:type="dxa"/>
            <w:shd w:val="clear" w:color="auto" w:fill="DBE5F1" w:themeFill="accent1" w:themeFillTint="33"/>
          </w:tcPr>
          <w:p w14:paraId="7EE30092" w14:textId="77777777" w:rsidR="007D72ED" w:rsidRPr="00810177" w:rsidRDefault="007D72ED" w:rsidP="00BE61CC">
            <w:pPr>
              <w:jc w:val="center"/>
              <w:rPr>
                <w:rFonts w:ascii="Cera PRO" w:eastAsia="Arial" w:hAnsi="Cera PRO" w:cs="Arial"/>
                <w:b/>
                <w:sz w:val="18"/>
                <w:szCs w:val="18"/>
              </w:rPr>
            </w:pPr>
          </w:p>
        </w:tc>
        <w:tc>
          <w:tcPr>
            <w:tcW w:w="980" w:type="dxa"/>
            <w:shd w:val="clear" w:color="auto" w:fill="DBE5F1" w:themeFill="accent1" w:themeFillTint="33"/>
          </w:tcPr>
          <w:p w14:paraId="6599DFD1" w14:textId="77777777" w:rsidR="007D72ED" w:rsidRPr="00810177" w:rsidRDefault="007D72ED" w:rsidP="00BE61CC">
            <w:pPr>
              <w:jc w:val="center"/>
              <w:rPr>
                <w:rFonts w:ascii="Cera PRO" w:eastAsia="Arial" w:hAnsi="Cera PRO" w:cs="Arial"/>
                <w:b/>
                <w:sz w:val="18"/>
                <w:szCs w:val="18"/>
              </w:rPr>
            </w:pPr>
            <w:r>
              <w:rPr>
                <w:rFonts w:ascii="Cera PRO" w:eastAsia="Arial" w:hAnsi="Cera PRO" w:cs="Arial"/>
                <w:b/>
                <w:sz w:val="18"/>
                <w:szCs w:val="18"/>
              </w:rPr>
              <w:t xml:space="preserve">Hfdst 3 </w:t>
            </w:r>
          </w:p>
        </w:tc>
        <w:tc>
          <w:tcPr>
            <w:tcW w:w="862" w:type="dxa"/>
            <w:shd w:val="clear" w:color="auto" w:fill="DBE5F1" w:themeFill="accent1" w:themeFillTint="33"/>
          </w:tcPr>
          <w:p w14:paraId="5B2C3BA7" w14:textId="77777777" w:rsidR="007D72ED" w:rsidRPr="00810177" w:rsidRDefault="007D72ED" w:rsidP="00BE61CC">
            <w:pPr>
              <w:jc w:val="center"/>
              <w:rPr>
                <w:rFonts w:ascii="Cera PRO" w:eastAsia="Arial" w:hAnsi="Cera PRO" w:cs="Arial"/>
                <w:b/>
                <w:sz w:val="18"/>
                <w:szCs w:val="18"/>
              </w:rPr>
            </w:pPr>
          </w:p>
        </w:tc>
        <w:tc>
          <w:tcPr>
            <w:tcW w:w="1139" w:type="dxa"/>
            <w:shd w:val="clear" w:color="auto" w:fill="DBE5F1" w:themeFill="accent1" w:themeFillTint="33"/>
          </w:tcPr>
          <w:p w14:paraId="4AF950A1"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Hfdst 3-4</w:t>
            </w:r>
          </w:p>
        </w:tc>
        <w:tc>
          <w:tcPr>
            <w:tcW w:w="993" w:type="dxa"/>
            <w:shd w:val="clear" w:color="auto" w:fill="DBE5F1" w:themeFill="accent1" w:themeFillTint="33"/>
          </w:tcPr>
          <w:p w14:paraId="59971DF5" w14:textId="77777777" w:rsidR="007D72ED" w:rsidRPr="00810177" w:rsidRDefault="007D72ED" w:rsidP="00BE61CC">
            <w:pPr>
              <w:jc w:val="center"/>
              <w:rPr>
                <w:rFonts w:ascii="Cera PRO" w:eastAsia="Arial" w:hAnsi="Cera PRO" w:cs="Arial"/>
                <w:b/>
                <w:sz w:val="18"/>
                <w:szCs w:val="18"/>
              </w:rPr>
            </w:pPr>
          </w:p>
        </w:tc>
        <w:tc>
          <w:tcPr>
            <w:tcW w:w="1367" w:type="dxa"/>
            <w:shd w:val="clear" w:color="auto" w:fill="DBE5F1" w:themeFill="accent1" w:themeFillTint="33"/>
          </w:tcPr>
          <w:p w14:paraId="1565284F" w14:textId="77777777" w:rsidR="007D72ED" w:rsidRPr="00810177" w:rsidRDefault="007D72ED" w:rsidP="00BE61CC">
            <w:pPr>
              <w:rPr>
                <w:rFonts w:ascii="Cera PRO" w:eastAsia="Arial" w:hAnsi="Cera PRO" w:cs="Arial"/>
                <w:b/>
                <w:sz w:val="18"/>
                <w:szCs w:val="18"/>
              </w:rPr>
            </w:pPr>
          </w:p>
        </w:tc>
      </w:tr>
      <w:tr w:rsidR="007D72ED" w:rsidRPr="00810177" w14:paraId="74A89178" w14:textId="77777777" w:rsidTr="00BE61CC">
        <w:tc>
          <w:tcPr>
            <w:tcW w:w="7200" w:type="dxa"/>
            <w:shd w:val="clear" w:color="auto" w:fill="DBE5F1" w:themeFill="accent1" w:themeFillTint="33"/>
          </w:tcPr>
          <w:p w14:paraId="42756D98" w14:textId="77777777" w:rsidR="00575B7B" w:rsidRDefault="007D72ED" w:rsidP="00575B7B">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EA5090">
              <w:rPr>
                <w:rFonts w:ascii="Cera PRO" w:eastAsiaTheme="minorHAnsi" w:hAnsi="Cera PRO" w:cs="FranklinGothic-Demi"/>
                <w:color w:val="CC9900"/>
                <w:sz w:val="19"/>
                <w:szCs w:val="19"/>
                <w:lang w:eastAsia="en-US"/>
              </w:rPr>
              <w:t xml:space="preserve">3.2 </w:t>
            </w:r>
            <w:r w:rsidRPr="00950EE3">
              <w:rPr>
                <w:rFonts w:ascii="Cera PRO" w:eastAsiaTheme="minorHAnsi" w:hAnsi="Cera PRO" w:cs="FranklinGothic-Demi"/>
                <w:color w:val="FFD400"/>
                <w:sz w:val="19"/>
                <w:szCs w:val="19"/>
                <w:lang w:eastAsia="en-US"/>
              </w:rPr>
              <w:tab/>
            </w:r>
            <w:r w:rsidR="00575B7B" w:rsidRPr="00950EE3">
              <w:rPr>
                <w:rFonts w:ascii="Cera PRO" w:eastAsiaTheme="minorHAnsi" w:hAnsi="Cera PRO" w:cs="FranklinGothic-Demi"/>
                <w:color w:val="1D1D1B"/>
                <w:sz w:val="19"/>
                <w:szCs w:val="19"/>
                <w:lang w:eastAsia="en-US"/>
              </w:rPr>
              <w:t>De docent</w:t>
            </w:r>
            <w:r w:rsidR="00575B7B">
              <w:rPr>
                <w:rFonts w:ascii="Cera PRO" w:eastAsiaTheme="minorHAnsi" w:hAnsi="Cera PRO" w:cs="FranklinGothic-Demi"/>
                <w:color w:val="1D1D1B"/>
                <w:sz w:val="19"/>
                <w:szCs w:val="19"/>
                <w:lang w:eastAsia="en-US"/>
              </w:rPr>
              <w:t xml:space="preserve"> biedt </w:t>
            </w:r>
            <w:r w:rsidR="00575B7B" w:rsidRPr="00950EE3">
              <w:rPr>
                <w:rFonts w:ascii="Cera PRO" w:eastAsiaTheme="minorHAnsi" w:hAnsi="Cera PRO" w:cs="FranklinGothic-Demi"/>
                <w:color w:val="1D1D1B"/>
                <w:sz w:val="19"/>
                <w:szCs w:val="19"/>
                <w:lang w:eastAsia="en-US"/>
              </w:rPr>
              <w:t>het onderwijsprogramm</w:t>
            </w:r>
            <w:r w:rsidR="00575B7B">
              <w:rPr>
                <w:rFonts w:ascii="Cera PRO" w:eastAsiaTheme="minorHAnsi" w:hAnsi="Cera PRO" w:cs="FranklinGothic-Demi"/>
                <w:color w:val="1D1D1B"/>
                <w:sz w:val="19"/>
                <w:szCs w:val="19"/>
                <w:lang w:eastAsia="en-US"/>
              </w:rPr>
              <w:t>a op verschillende manieren aan</w:t>
            </w:r>
            <w:r w:rsidR="00575B7B" w:rsidRPr="00950EE3">
              <w:rPr>
                <w:rFonts w:ascii="Cera PRO" w:eastAsiaTheme="minorHAnsi" w:hAnsi="Cera PRO" w:cs="FranklinGothic-Demi"/>
                <w:color w:val="1D1D1B"/>
                <w:sz w:val="19"/>
                <w:szCs w:val="19"/>
                <w:lang w:eastAsia="en-US"/>
              </w:rPr>
              <w:t xml:space="preserve"> (waaronder bijvoorbeeld afstandsleren</w:t>
            </w:r>
            <w:r w:rsidR="00575B7B">
              <w:rPr>
                <w:rFonts w:ascii="Cera PRO" w:eastAsiaTheme="minorHAnsi" w:hAnsi="Cera PRO" w:cs="FranklinGothic-Demi"/>
                <w:color w:val="1D1D1B"/>
                <w:sz w:val="19"/>
                <w:szCs w:val="19"/>
                <w:lang w:eastAsia="en-US"/>
              </w:rPr>
              <w:t xml:space="preserve"> of blended learning</w:t>
            </w:r>
            <w:r w:rsidR="00575B7B" w:rsidRPr="00950EE3">
              <w:rPr>
                <w:rFonts w:ascii="Cera PRO" w:eastAsiaTheme="minorHAnsi" w:hAnsi="Cera PRO" w:cs="FranklinGothic-Demi"/>
                <w:color w:val="1D1D1B"/>
                <w:sz w:val="19"/>
                <w:szCs w:val="19"/>
                <w:lang w:eastAsia="en-US"/>
              </w:rPr>
              <w:t>).</w:t>
            </w:r>
          </w:p>
          <w:p w14:paraId="6988245D" w14:textId="3A329B1D" w:rsidR="007D72ED" w:rsidRPr="00950EE3" w:rsidRDefault="007D72ED" w:rsidP="00BE61CC">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p>
          <w:p w14:paraId="26E7F3F4" w14:textId="77777777" w:rsidR="007D72ED" w:rsidRPr="00950EE3" w:rsidRDefault="007D72ED" w:rsidP="00BE61CC">
            <w:pPr>
              <w:pBdr>
                <w:top w:val="none" w:sz="0" w:space="0" w:color="auto"/>
                <w:left w:val="none" w:sz="0" w:space="0" w:color="auto"/>
                <w:bottom w:val="none" w:sz="0" w:space="0" w:color="auto"/>
                <w:right w:val="none" w:sz="0" w:space="0" w:color="auto"/>
                <w:between w:val="none" w:sz="0" w:space="0" w:color="auto"/>
              </w:pBdr>
              <w:tabs>
                <w:tab w:val="left" w:pos="709"/>
                <w:tab w:val="left" w:pos="851"/>
              </w:tabs>
              <w:autoSpaceDE w:val="0"/>
              <w:autoSpaceDN w:val="0"/>
              <w:adjustRightInd w:val="0"/>
              <w:spacing w:line="269" w:lineRule="auto"/>
              <w:ind w:left="709" w:hanging="283"/>
              <w:rPr>
                <w:rFonts w:ascii="Cera PRO" w:eastAsiaTheme="minorHAnsi" w:hAnsi="Cera PRO" w:cs="FranklinGothic-Demi"/>
                <w:color w:val="FFD400"/>
                <w:sz w:val="19"/>
                <w:szCs w:val="19"/>
                <w:lang w:eastAsia="en-US"/>
              </w:rPr>
            </w:pPr>
          </w:p>
        </w:tc>
        <w:tc>
          <w:tcPr>
            <w:tcW w:w="1153" w:type="dxa"/>
            <w:shd w:val="clear" w:color="auto" w:fill="DBE5F1" w:themeFill="accent1" w:themeFillTint="33"/>
          </w:tcPr>
          <w:p w14:paraId="2B86AE42" w14:textId="77777777" w:rsidR="007D72ED" w:rsidRPr="00810177" w:rsidRDefault="007D72ED" w:rsidP="00BE61CC">
            <w:pPr>
              <w:widowControl w:val="0"/>
              <w:spacing w:line="276" w:lineRule="auto"/>
              <w:rPr>
                <w:rFonts w:ascii="Cera PRO" w:eastAsia="Arial" w:hAnsi="Cera PRO" w:cs="Arial"/>
                <w:sz w:val="18"/>
                <w:szCs w:val="18"/>
              </w:rPr>
            </w:pPr>
          </w:p>
        </w:tc>
        <w:tc>
          <w:tcPr>
            <w:tcW w:w="925" w:type="dxa"/>
            <w:gridSpan w:val="2"/>
            <w:shd w:val="clear" w:color="auto" w:fill="DBE5F1" w:themeFill="accent1" w:themeFillTint="33"/>
          </w:tcPr>
          <w:p w14:paraId="68D7F2EA" w14:textId="77777777" w:rsidR="007D72ED" w:rsidRPr="00E27F7C" w:rsidRDefault="007D72ED" w:rsidP="00BE61CC">
            <w:pPr>
              <w:widowControl w:val="0"/>
              <w:spacing w:line="276" w:lineRule="auto"/>
              <w:rPr>
                <w:rFonts w:ascii="Cera PRO" w:eastAsia="Arial" w:hAnsi="Cera PRO" w:cs="Arial"/>
                <w:b/>
                <w:sz w:val="18"/>
                <w:szCs w:val="18"/>
              </w:rPr>
            </w:pPr>
            <w:r w:rsidRPr="00E27F7C">
              <w:rPr>
                <w:rFonts w:ascii="Cera PRO" w:eastAsia="Arial" w:hAnsi="Cera PRO" w:cs="Arial"/>
                <w:b/>
                <w:sz w:val="18"/>
                <w:szCs w:val="18"/>
              </w:rPr>
              <w:t>Hfdst. 3</w:t>
            </w:r>
          </w:p>
        </w:tc>
        <w:tc>
          <w:tcPr>
            <w:tcW w:w="924" w:type="dxa"/>
            <w:shd w:val="clear" w:color="auto" w:fill="DBE5F1" w:themeFill="accent1" w:themeFillTint="33"/>
          </w:tcPr>
          <w:p w14:paraId="3F8EEC26" w14:textId="77777777" w:rsidR="007D72ED" w:rsidRPr="00810177" w:rsidRDefault="007D72ED" w:rsidP="00BE61CC">
            <w:pPr>
              <w:widowControl w:val="0"/>
              <w:spacing w:line="276" w:lineRule="auto"/>
              <w:rPr>
                <w:rFonts w:ascii="Cera PRO" w:eastAsia="Arial" w:hAnsi="Cera PRO" w:cs="Arial"/>
                <w:b/>
                <w:sz w:val="18"/>
                <w:szCs w:val="18"/>
              </w:rPr>
            </w:pPr>
          </w:p>
        </w:tc>
        <w:tc>
          <w:tcPr>
            <w:tcW w:w="980" w:type="dxa"/>
            <w:shd w:val="clear" w:color="auto" w:fill="DBE5F1" w:themeFill="accent1" w:themeFillTint="33"/>
          </w:tcPr>
          <w:p w14:paraId="69065248" w14:textId="77777777" w:rsidR="007D72ED" w:rsidRPr="00810177" w:rsidRDefault="007D72ED" w:rsidP="00BE61CC">
            <w:pPr>
              <w:widowControl w:val="0"/>
              <w:spacing w:line="276" w:lineRule="auto"/>
              <w:rPr>
                <w:rFonts w:ascii="Cera PRO" w:eastAsia="Arial" w:hAnsi="Cera PRO" w:cs="Arial"/>
                <w:b/>
                <w:sz w:val="18"/>
                <w:szCs w:val="18"/>
              </w:rPr>
            </w:pPr>
            <w:r>
              <w:rPr>
                <w:rFonts w:ascii="Cera PRO" w:eastAsia="Arial" w:hAnsi="Cera PRO" w:cs="Arial"/>
                <w:b/>
                <w:sz w:val="18"/>
                <w:szCs w:val="18"/>
              </w:rPr>
              <w:t>Hfds. 4</w:t>
            </w:r>
          </w:p>
        </w:tc>
        <w:tc>
          <w:tcPr>
            <w:tcW w:w="862" w:type="dxa"/>
            <w:shd w:val="clear" w:color="auto" w:fill="DBE5F1" w:themeFill="accent1" w:themeFillTint="33"/>
          </w:tcPr>
          <w:p w14:paraId="328F8440" w14:textId="77777777" w:rsidR="007D72ED" w:rsidRPr="00810177" w:rsidRDefault="007D72ED" w:rsidP="00BE61CC">
            <w:pPr>
              <w:widowControl w:val="0"/>
              <w:spacing w:line="276" w:lineRule="auto"/>
              <w:rPr>
                <w:rFonts w:ascii="Cera PRO" w:eastAsia="Arial" w:hAnsi="Cera PRO" w:cs="Arial"/>
                <w:b/>
                <w:sz w:val="18"/>
                <w:szCs w:val="18"/>
              </w:rPr>
            </w:pPr>
          </w:p>
        </w:tc>
        <w:tc>
          <w:tcPr>
            <w:tcW w:w="1139" w:type="dxa"/>
            <w:shd w:val="clear" w:color="auto" w:fill="DBE5F1" w:themeFill="accent1" w:themeFillTint="33"/>
          </w:tcPr>
          <w:p w14:paraId="46D15AE6" w14:textId="77777777" w:rsidR="007D72ED" w:rsidRPr="00810177" w:rsidRDefault="007D72ED" w:rsidP="00BE61CC">
            <w:pPr>
              <w:widowControl w:val="0"/>
              <w:spacing w:line="276" w:lineRule="auto"/>
              <w:rPr>
                <w:rFonts w:ascii="Cera PRO" w:eastAsia="Arial" w:hAnsi="Cera PRO" w:cs="Arial"/>
                <w:b/>
                <w:sz w:val="18"/>
                <w:szCs w:val="18"/>
              </w:rPr>
            </w:pPr>
            <w:r>
              <w:rPr>
                <w:rFonts w:ascii="Cera PRO" w:eastAsia="Arial" w:hAnsi="Cera PRO" w:cs="Arial"/>
                <w:b/>
                <w:sz w:val="18"/>
                <w:szCs w:val="18"/>
              </w:rPr>
              <w:t>Hfdst 1 -6</w:t>
            </w:r>
          </w:p>
        </w:tc>
        <w:tc>
          <w:tcPr>
            <w:tcW w:w="993" w:type="dxa"/>
            <w:shd w:val="clear" w:color="auto" w:fill="DBE5F1" w:themeFill="accent1" w:themeFillTint="33"/>
          </w:tcPr>
          <w:p w14:paraId="6899069D" w14:textId="77777777" w:rsidR="007D72ED" w:rsidRPr="00810177" w:rsidRDefault="007D72ED" w:rsidP="00BE61CC">
            <w:pPr>
              <w:widowControl w:val="0"/>
              <w:spacing w:line="276" w:lineRule="auto"/>
              <w:rPr>
                <w:rFonts w:ascii="Cera PRO" w:eastAsia="Arial" w:hAnsi="Cera PRO" w:cs="Arial"/>
                <w:b/>
                <w:sz w:val="18"/>
                <w:szCs w:val="18"/>
              </w:rPr>
            </w:pPr>
          </w:p>
        </w:tc>
        <w:tc>
          <w:tcPr>
            <w:tcW w:w="1367" w:type="dxa"/>
            <w:shd w:val="clear" w:color="auto" w:fill="DBE5F1" w:themeFill="accent1" w:themeFillTint="33"/>
          </w:tcPr>
          <w:p w14:paraId="519FA5CD" w14:textId="77777777" w:rsidR="007D72ED" w:rsidRPr="00810177" w:rsidRDefault="007D72ED" w:rsidP="00BE61CC">
            <w:pPr>
              <w:rPr>
                <w:rFonts w:ascii="Cera PRO" w:eastAsia="Arial" w:hAnsi="Cera PRO" w:cs="Arial"/>
                <w:b/>
                <w:sz w:val="18"/>
                <w:szCs w:val="18"/>
              </w:rPr>
            </w:pPr>
          </w:p>
        </w:tc>
      </w:tr>
      <w:tr w:rsidR="007D72ED" w:rsidRPr="00810177" w14:paraId="750E2206" w14:textId="77777777" w:rsidTr="00BE61CC">
        <w:tc>
          <w:tcPr>
            <w:tcW w:w="7200" w:type="dxa"/>
            <w:shd w:val="clear" w:color="auto" w:fill="DBE5F1" w:themeFill="accent1" w:themeFillTint="33"/>
          </w:tcPr>
          <w:p w14:paraId="01E1AD4C" w14:textId="775565B0" w:rsidR="007D72ED" w:rsidRPr="00950EE3" w:rsidRDefault="007D72ED" w:rsidP="00575B7B">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color w:val="FFD400"/>
                <w:sz w:val="19"/>
                <w:szCs w:val="19"/>
                <w:lang w:eastAsia="en-US"/>
              </w:rPr>
            </w:pPr>
            <w:r w:rsidRPr="00EA5090">
              <w:rPr>
                <w:rFonts w:ascii="Cera PRO" w:eastAsiaTheme="minorHAnsi" w:hAnsi="Cera PRO" w:cs="FranklinGothic-Demi"/>
                <w:color w:val="CC9900"/>
                <w:sz w:val="19"/>
                <w:szCs w:val="19"/>
                <w:lang w:eastAsia="en-US"/>
              </w:rPr>
              <w:t xml:space="preserve">3.3 </w:t>
            </w:r>
            <w:r w:rsidRPr="00950EE3">
              <w:rPr>
                <w:rFonts w:ascii="Cera PRO" w:eastAsiaTheme="minorHAnsi" w:hAnsi="Cera PRO" w:cs="FranklinGothic-Demi"/>
                <w:color w:val="FFD400"/>
                <w:sz w:val="19"/>
                <w:szCs w:val="19"/>
                <w:lang w:eastAsia="en-US"/>
              </w:rPr>
              <w:tab/>
            </w:r>
            <w:r w:rsidRPr="00950EE3">
              <w:rPr>
                <w:rFonts w:ascii="Cera PRO" w:eastAsiaTheme="minorHAnsi" w:hAnsi="Cera PRO" w:cs="FranklinGothic-Demi"/>
                <w:color w:val="1D1D1B"/>
                <w:sz w:val="19"/>
                <w:szCs w:val="19"/>
                <w:lang w:eastAsia="en-US"/>
              </w:rPr>
              <w:t>De docent – conform teamafspraken – werkvormen kiest die passen bij doel, doelgroep</w:t>
            </w:r>
            <w:r w:rsidR="00575B7B">
              <w:rPr>
                <w:rFonts w:ascii="Cera PRO" w:eastAsiaTheme="minorHAnsi" w:hAnsi="Cera PRO" w:cs="FranklinGothic-Demi"/>
                <w:color w:val="1D1D1B"/>
                <w:sz w:val="19"/>
                <w:szCs w:val="19"/>
                <w:lang w:eastAsia="en-US"/>
              </w:rPr>
              <w:t>, werkstijlen</w:t>
            </w:r>
            <w:r w:rsidRPr="00950EE3">
              <w:rPr>
                <w:rFonts w:ascii="Cera PRO" w:eastAsiaTheme="minorHAnsi" w:hAnsi="Cera PRO" w:cs="FranklinGothic-Demi"/>
                <w:color w:val="1D1D1B"/>
                <w:sz w:val="19"/>
                <w:szCs w:val="19"/>
                <w:lang w:eastAsia="en-US"/>
              </w:rPr>
              <w:t xml:space="preserve"> van studenten en context van de leeractiviteit</w:t>
            </w:r>
          </w:p>
        </w:tc>
        <w:tc>
          <w:tcPr>
            <w:tcW w:w="1153" w:type="dxa"/>
            <w:shd w:val="clear" w:color="auto" w:fill="DBE5F1" w:themeFill="accent1" w:themeFillTint="33"/>
          </w:tcPr>
          <w:p w14:paraId="49C1E419" w14:textId="77777777" w:rsidR="007D72ED" w:rsidRPr="00810177" w:rsidRDefault="007D72ED" w:rsidP="00BE61CC">
            <w:pPr>
              <w:widowControl w:val="0"/>
              <w:spacing w:line="276" w:lineRule="auto"/>
              <w:rPr>
                <w:rFonts w:ascii="Cera PRO" w:eastAsia="Arial" w:hAnsi="Cera PRO" w:cs="Arial"/>
                <w:sz w:val="18"/>
                <w:szCs w:val="18"/>
              </w:rPr>
            </w:pPr>
          </w:p>
        </w:tc>
        <w:tc>
          <w:tcPr>
            <w:tcW w:w="925" w:type="dxa"/>
            <w:gridSpan w:val="2"/>
            <w:shd w:val="clear" w:color="auto" w:fill="DBE5F1" w:themeFill="accent1" w:themeFillTint="33"/>
          </w:tcPr>
          <w:p w14:paraId="2E58625C" w14:textId="77777777" w:rsidR="007D72ED" w:rsidRPr="00E27F7C" w:rsidRDefault="007D72ED" w:rsidP="00BE61CC">
            <w:pPr>
              <w:widowControl w:val="0"/>
              <w:spacing w:line="276" w:lineRule="auto"/>
              <w:rPr>
                <w:rFonts w:ascii="Cera PRO" w:eastAsia="Arial" w:hAnsi="Cera PRO" w:cs="Arial"/>
                <w:b/>
                <w:sz w:val="18"/>
                <w:szCs w:val="18"/>
              </w:rPr>
            </w:pPr>
            <w:r w:rsidRPr="00E27F7C">
              <w:rPr>
                <w:rFonts w:ascii="Cera PRO" w:eastAsia="Arial" w:hAnsi="Cera PRO" w:cs="Arial"/>
                <w:b/>
                <w:sz w:val="18"/>
                <w:szCs w:val="18"/>
              </w:rPr>
              <w:t>Hfdst. 3.6, 3,8</w:t>
            </w:r>
          </w:p>
        </w:tc>
        <w:tc>
          <w:tcPr>
            <w:tcW w:w="924" w:type="dxa"/>
            <w:shd w:val="clear" w:color="auto" w:fill="DBE5F1" w:themeFill="accent1" w:themeFillTint="33"/>
          </w:tcPr>
          <w:p w14:paraId="0FC234A6" w14:textId="77777777" w:rsidR="007D72ED" w:rsidRPr="00810177" w:rsidRDefault="007D72ED" w:rsidP="00BE61CC">
            <w:pPr>
              <w:widowControl w:val="0"/>
              <w:spacing w:line="276" w:lineRule="auto"/>
              <w:rPr>
                <w:rFonts w:ascii="Cera PRO" w:eastAsia="Arial" w:hAnsi="Cera PRO" w:cs="Arial"/>
                <w:b/>
                <w:sz w:val="18"/>
                <w:szCs w:val="18"/>
              </w:rPr>
            </w:pPr>
          </w:p>
        </w:tc>
        <w:tc>
          <w:tcPr>
            <w:tcW w:w="980" w:type="dxa"/>
            <w:shd w:val="clear" w:color="auto" w:fill="DBE5F1" w:themeFill="accent1" w:themeFillTint="33"/>
          </w:tcPr>
          <w:p w14:paraId="286A73E3" w14:textId="77777777" w:rsidR="007D72ED" w:rsidRPr="00810177" w:rsidRDefault="007D72ED" w:rsidP="00BE61CC">
            <w:pPr>
              <w:widowControl w:val="0"/>
              <w:spacing w:line="276" w:lineRule="auto"/>
              <w:rPr>
                <w:rFonts w:ascii="Cera PRO" w:eastAsia="Arial" w:hAnsi="Cera PRO" w:cs="Arial"/>
                <w:b/>
                <w:sz w:val="18"/>
                <w:szCs w:val="18"/>
              </w:rPr>
            </w:pPr>
            <w:r>
              <w:rPr>
                <w:rFonts w:ascii="Cera PRO" w:eastAsia="Arial" w:hAnsi="Cera PRO" w:cs="Arial"/>
                <w:b/>
                <w:sz w:val="18"/>
                <w:szCs w:val="18"/>
              </w:rPr>
              <w:t>Hfdst 1.1.4, 5</w:t>
            </w:r>
          </w:p>
        </w:tc>
        <w:tc>
          <w:tcPr>
            <w:tcW w:w="862" w:type="dxa"/>
            <w:shd w:val="clear" w:color="auto" w:fill="DBE5F1" w:themeFill="accent1" w:themeFillTint="33"/>
          </w:tcPr>
          <w:p w14:paraId="16EC8C0E" w14:textId="77777777" w:rsidR="007D72ED" w:rsidRPr="00810177" w:rsidRDefault="007D72ED" w:rsidP="00BE61CC">
            <w:pPr>
              <w:widowControl w:val="0"/>
              <w:spacing w:line="276" w:lineRule="auto"/>
              <w:rPr>
                <w:rFonts w:ascii="Cera PRO" w:eastAsia="Arial" w:hAnsi="Cera PRO" w:cs="Arial"/>
                <w:b/>
                <w:sz w:val="18"/>
                <w:szCs w:val="18"/>
              </w:rPr>
            </w:pPr>
          </w:p>
        </w:tc>
        <w:tc>
          <w:tcPr>
            <w:tcW w:w="1139" w:type="dxa"/>
            <w:shd w:val="clear" w:color="auto" w:fill="DBE5F1" w:themeFill="accent1" w:themeFillTint="33"/>
          </w:tcPr>
          <w:p w14:paraId="0BC5BE98" w14:textId="77777777" w:rsidR="007D72ED" w:rsidRPr="00810177" w:rsidRDefault="007D72ED" w:rsidP="00BE61CC">
            <w:pPr>
              <w:widowControl w:val="0"/>
              <w:spacing w:line="276" w:lineRule="auto"/>
              <w:rPr>
                <w:rFonts w:ascii="Cera PRO" w:eastAsia="Arial" w:hAnsi="Cera PRO" w:cs="Arial"/>
                <w:b/>
                <w:sz w:val="18"/>
                <w:szCs w:val="18"/>
              </w:rPr>
            </w:pPr>
          </w:p>
        </w:tc>
        <w:tc>
          <w:tcPr>
            <w:tcW w:w="993" w:type="dxa"/>
            <w:shd w:val="clear" w:color="auto" w:fill="DBE5F1" w:themeFill="accent1" w:themeFillTint="33"/>
          </w:tcPr>
          <w:p w14:paraId="3C2D87F7" w14:textId="493A14C5" w:rsidR="007D72ED" w:rsidRPr="00810177" w:rsidRDefault="007D72ED" w:rsidP="00D90208">
            <w:pPr>
              <w:widowControl w:val="0"/>
              <w:spacing w:line="276" w:lineRule="auto"/>
              <w:rPr>
                <w:rFonts w:ascii="Cera PRO" w:eastAsia="Arial" w:hAnsi="Cera PRO" w:cs="Arial"/>
                <w:b/>
                <w:sz w:val="18"/>
                <w:szCs w:val="18"/>
              </w:rPr>
            </w:pPr>
            <w:r>
              <w:rPr>
                <w:rFonts w:ascii="Cera PRO" w:eastAsia="Arial" w:hAnsi="Cera PRO" w:cs="Arial"/>
                <w:b/>
                <w:sz w:val="18"/>
                <w:szCs w:val="18"/>
              </w:rPr>
              <w:t>SLO</w:t>
            </w:r>
            <w:r w:rsidR="00D90208">
              <w:rPr>
                <w:rFonts w:ascii="Cera PRO" w:eastAsia="Arial" w:hAnsi="Cera PRO" w:cs="Arial"/>
                <w:b/>
                <w:sz w:val="18"/>
                <w:szCs w:val="18"/>
              </w:rPr>
              <w:t xml:space="preserve"> </w:t>
            </w:r>
            <w:r>
              <w:rPr>
                <w:rFonts w:ascii="Cera PRO" w:eastAsia="Arial" w:hAnsi="Cera PRO" w:cs="Arial"/>
                <w:b/>
                <w:sz w:val="18"/>
                <w:szCs w:val="18"/>
              </w:rPr>
              <w:t>stichting leerplanontwik</w:t>
            </w:r>
            <w:r w:rsidR="00D90208">
              <w:rPr>
                <w:rFonts w:ascii="Cera PRO" w:eastAsia="Arial" w:hAnsi="Cera PRO" w:cs="Arial"/>
                <w:b/>
                <w:sz w:val="18"/>
                <w:szCs w:val="18"/>
              </w:rPr>
              <w:t>-</w:t>
            </w:r>
            <w:r>
              <w:rPr>
                <w:rFonts w:ascii="Cera PRO" w:eastAsia="Arial" w:hAnsi="Cera PRO" w:cs="Arial"/>
                <w:b/>
                <w:sz w:val="18"/>
                <w:szCs w:val="18"/>
              </w:rPr>
              <w:t>keling</w:t>
            </w:r>
          </w:p>
        </w:tc>
        <w:tc>
          <w:tcPr>
            <w:tcW w:w="1367" w:type="dxa"/>
            <w:shd w:val="clear" w:color="auto" w:fill="DBE5F1" w:themeFill="accent1" w:themeFillTint="33"/>
          </w:tcPr>
          <w:p w14:paraId="39C5D1CB" w14:textId="77777777" w:rsidR="007D72ED" w:rsidRPr="00810177" w:rsidRDefault="007D72ED" w:rsidP="00BE61CC">
            <w:pPr>
              <w:rPr>
                <w:rFonts w:ascii="Cera PRO" w:eastAsia="Arial" w:hAnsi="Cera PRO" w:cs="Arial"/>
                <w:b/>
                <w:sz w:val="18"/>
                <w:szCs w:val="18"/>
              </w:rPr>
            </w:pPr>
          </w:p>
        </w:tc>
      </w:tr>
      <w:tr w:rsidR="007D72ED" w:rsidRPr="00810177" w14:paraId="5D937BCD" w14:textId="77777777" w:rsidTr="00BE61CC">
        <w:tc>
          <w:tcPr>
            <w:tcW w:w="7200" w:type="dxa"/>
            <w:shd w:val="clear" w:color="auto" w:fill="DBE5F1" w:themeFill="accent1" w:themeFillTint="33"/>
          </w:tcPr>
          <w:p w14:paraId="3A3C32BF" w14:textId="77777777" w:rsidR="007D72ED" w:rsidRPr="00EA5090" w:rsidRDefault="007D72ED" w:rsidP="00BE61CC">
            <w:pPr>
              <w:tabs>
                <w:tab w:val="left" w:pos="567"/>
                <w:tab w:val="left" w:pos="709"/>
              </w:tabs>
              <w:autoSpaceDE w:val="0"/>
              <w:autoSpaceDN w:val="0"/>
              <w:adjustRightInd w:val="0"/>
              <w:spacing w:line="268" w:lineRule="auto"/>
              <w:ind w:left="426" w:hanging="426"/>
              <w:rPr>
                <w:rFonts w:ascii="Cera PRO" w:eastAsiaTheme="minorHAnsi" w:hAnsi="Cera PRO" w:cs="FranklinGothic-Demi"/>
                <w:color w:val="CC9900"/>
                <w:sz w:val="19"/>
                <w:szCs w:val="19"/>
                <w:lang w:eastAsia="en-US"/>
              </w:rPr>
            </w:pPr>
            <w:r w:rsidRPr="00EA5090">
              <w:rPr>
                <w:rFonts w:ascii="Cera PRO" w:eastAsiaTheme="minorHAnsi" w:hAnsi="Cera PRO" w:cs="FranklinGothic-Demi"/>
                <w:color w:val="CC9900"/>
                <w:sz w:val="19"/>
                <w:szCs w:val="19"/>
                <w:lang w:eastAsia="en-US"/>
              </w:rPr>
              <w:t xml:space="preserve">3.5 </w:t>
            </w:r>
            <w:r>
              <w:rPr>
                <w:rFonts w:ascii="Cera PRO" w:eastAsiaTheme="minorHAnsi" w:hAnsi="Cera PRO" w:cs="FranklinGothic-Demi"/>
                <w:color w:val="FFD400"/>
                <w:sz w:val="19"/>
                <w:szCs w:val="19"/>
                <w:lang w:eastAsia="en-US"/>
              </w:rPr>
              <w:tab/>
            </w:r>
            <w:r>
              <w:rPr>
                <w:rFonts w:ascii="Cera PRO" w:eastAsiaTheme="minorHAnsi" w:hAnsi="Cera PRO" w:cs="FranklinGothic-Demi"/>
                <w:color w:val="1D1D1B"/>
                <w:sz w:val="19"/>
                <w:szCs w:val="19"/>
                <w:lang w:eastAsia="en-US"/>
              </w:rPr>
              <w:t xml:space="preserve">De docent de taal- en rekenaspecten in zijn onderwijs herkent, deficiënties bij zijn studenten kan signaleren en zo nodig experts kan inschakelen. </w:t>
            </w:r>
          </w:p>
        </w:tc>
        <w:tc>
          <w:tcPr>
            <w:tcW w:w="1153" w:type="dxa"/>
            <w:shd w:val="clear" w:color="auto" w:fill="DBE5F1" w:themeFill="accent1" w:themeFillTint="33"/>
          </w:tcPr>
          <w:p w14:paraId="327398E3" w14:textId="77777777" w:rsidR="007D72ED" w:rsidRPr="00810177" w:rsidRDefault="007D72ED" w:rsidP="00BE61CC">
            <w:pPr>
              <w:widowControl w:val="0"/>
              <w:spacing w:line="276" w:lineRule="auto"/>
              <w:rPr>
                <w:rFonts w:ascii="Cera PRO" w:eastAsia="Arial" w:hAnsi="Cera PRO" w:cs="Arial"/>
                <w:sz w:val="18"/>
                <w:szCs w:val="18"/>
              </w:rPr>
            </w:pPr>
          </w:p>
        </w:tc>
        <w:tc>
          <w:tcPr>
            <w:tcW w:w="925" w:type="dxa"/>
            <w:gridSpan w:val="2"/>
            <w:shd w:val="clear" w:color="auto" w:fill="DBE5F1" w:themeFill="accent1" w:themeFillTint="33"/>
          </w:tcPr>
          <w:p w14:paraId="17BD0B98" w14:textId="77777777" w:rsidR="007D72ED" w:rsidRPr="00E27F7C" w:rsidRDefault="007D72ED" w:rsidP="00BE61CC">
            <w:pPr>
              <w:widowControl w:val="0"/>
              <w:spacing w:line="276" w:lineRule="auto"/>
              <w:rPr>
                <w:rFonts w:ascii="Cera PRO" w:eastAsia="Arial" w:hAnsi="Cera PRO" w:cs="Arial"/>
                <w:b/>
                <w:sz w:val="18"/>
                <w:szCs w:val="18"/>
              </w:rPr>
            </w:pPr>
            <w:r>
              <w:rPr>
                <w:rFonts w:ascii="Cera PRO" w:eastAsia="Arial" w:hAnsi="Cera PRO" w:cs="Arial"/>
                <w:b/>
                <w:sz w:val="18"/>
                <w:szCs w:val="18"/>
              </w:rPr>
              <w:t xml:space="preserve">Hfdst </w:t>
            </w:r>
            <w:r w:rsidRPr="00E27F7C">
              <w:rPr>
                <w:rFonts w:ascii="Cera PRO" w:eastAsia="Arial" w:hAnsi="Cera PRO" w:cs="Arial"/>
                <w:b/>
                <w:sz w:val="18"/>
                <w:szCs w:val="18"/>
              </w:rPr>
              <w:t>7.3 ,7.4</w:t>
            </w:r>
          </w:p>
        </w:tc>
        <w:tc>
          <w:tcPr>
            <w:tcW w:w="924" w:type="dxa"/>
            <w:shd w:val="clear" w:color="auto" w:fill="DBE5F1" w:themeFill="accent1" w:themeFillTint="33"/>
          </w:tcPr>
          <w:p w14:paraId="4A727280" w14:textId="77777777" w:rsidR="007D72ED" w:rsidRPr="00810177" w:rsidRDefault="007D72ED" w:rsidP="00BE61CC">
            <w:pPr>
              <w:widowControl w:val="0"/>
              <w:spacing w:line="276" w:lineRule="auto"/>
              <w:rPr>
                <w:rFonts w:ascii="Cera PRO" w:eastAsia="Arial" w:hAnsi="Cera PRO" w:cs="Arial"/>
                <w:b/>
                <w:sz w:val="18"/>
                <w:szCs w:val="18"/>
              </w:rPr>
            </w:pPr>
          </w:p>
        </w:tc>
        <w:tc>
          <w:tcPr>
            <w:tcW w:w="980" w:type="dxa"/>
            <w:shd w:val="clear" w:color="auto" w:fill="DBE5F1" w:themeFill="accent1" w:themeFillTint="33"/>
          </w:tcPr>
          <w:p w14:paraId="239F7FC1" w14:textId="77777777" w:rsidR="007D72ED" w:rsidRPr="00810177" w:rsidRDefault="007D72ED" w:rsidP="00BE61CC">
            <w:pPr>
              <w:widowControl w:val="0"/>
              <w:spacing w:line="276" w:lineRule="auto"/>
              <w:rPr>
                <w:rFonts w:ascii="Cera PRO" w:eastAsia="Arial" w:hAnsi="Cera PRO" w:cs="Arial"/>
                <w:b/>
                <w:sz w:val="18"/>
                <w:szCs w:val="18"/>
              </w:rPr>
            </w:pPr>
          </w:p>
        </w:tc>
        <w:tc>
          <w:tcPr>
            <w:tcW w:w="862" w:type="dxa"/>
            <w:shd w:val="clear" w:color="auto" w:fill="DBE5F1" w:themeFill="accent1" w:themeFillTint="33"/>
          </w:tcPr>
          <w:p w14:paraId="38F4CE21" w14:textId="77777777" w:rsidR="007D72ED" w:rsidRPr="00810177" w:rsidRDefault="007D72ED" w:rsidP="00BE61CC">
            <w:pPr>
              <w:widowControl w:val="0"/>
              <w:spacing w:line="276" w:lineRule="auto"/>
              <w:rPr>
                <w:rFonts w:ascii="Cera PRO" w:eastAsia="Arial" w:hAnsi="Cera PRO" w:cs="Arial"/>
                <w:b/>
                <w:sz w:val="18"/>
                <w:szCs w:val="18"/>
              </w:rPr>
            </w:pPr>
          </w:p>
        </w:tc>
        <w:tc>
          <w:tcPr>
            <w:tcW w:w="1139" w:type="dxa"/>
            <w:shd w:val="clear" w:color="auto" w:fill="DBE5F1" w:themeFill="accent1" w:themeFillTint="33"/>
          </w:tcPr>
          <w:p w14:paraId="2294989D" w14:textId="77777777" w:rsidR="007D72ED" w:rsidRPr="00810177" w:rsidRDefault="007D72ED" w:rsidP="00BE61CC">
            <w:pPr>
              <w:widowControl w:val="0"/>
              <w:spacing w:line="276" w:lineRule="auto"/>
              <w:rPr>
                <w:rFonts w:ascii="Cera PRO" w:eastAsia="Arial" w:hAnsi="Cera PRO" w:cs="Arial"/>
                <w:b/>
                <w:sz w:val="18"/>
                <w:szCs w:val="18"/>
              </w:rPr>
            </w:pPr>
          </w:p>
        </w:tc>
        <w:tc>
          <w:tcPr>
            <w:tcW w:w="993" w:type="dxa"/>
            <w:shd w:val="clear" w:color="auto" w:fill="DBE5F1" w:themeFill="accent1" w:themeFillTint="33"/>
          </w:tcPr>
          <w:p w14:paraId="39AF8398" w14:textId="0C043367" w:rsidR="007D72ED" w:rsidRPr="00810177" w:rsidRDefault="007D72ED" w:rsidP="00BE61CC">
            <w:pPr>
              <w:widowControl w:val="0"/>
              <w:spacing w:line="276" w:lineRule="auto"/>
              <w:rPr>
                <w:rFonts w:ascii="Cera PRO" w:eastAsia="Arial" w:hAnsi="Cera PRO" w:cs="Arial"/>
                <w:b/>
                <w:sz w:val="18"/>
                <w:szCs w:val="18"/>
              </w:rPr>
            </w:pPr>
            <w:r>
              <w:rPr>
                <w:rFonts w:ascii="Cera PRO" w:eastAsia="Arial" w:hAnsi="Cera PRO" w:cs="Arial"/>
                <w:b/>
                <w:sz w:val="18"/>
                <w:szCs w:val="18"/>
              </w:rPr>
              <w:t>Steun</w:t>
            </w:r>
            <w:r w:rsidR="00D90208">
              <w:rPr>
                <w:rFonts w:ascii="Cera PRO" w:eastAsia="Arial" w:hAnsi="Cera PRO" w:cs="Arial"/>
                <w:b/>
                <w:sz w:val="18"/>
                <w:szCs w:val="18"/>
              </w:rPr>
              <w:t>-</w:t>
            </w:r>
            <w:r>
              <w:rPr>
                <w:rFonts w:ascii="Cera PRO" w:eastAsia="Arial" w:hAnsi="Cera PRO" w:cs="Arial"/>
                <w:b/>
                <w:sz w:val="18"/>
                <w:szCs w:val="18"/>
              </w:rPr>
              <w:t>punt taal en rekenen</w:t>
            </w:r>
          </w:p>
        </w:tc>
        <w:tc>
          <w:tcPr>
            <w:tcW w:w="1367" w:type="dxa"/>
            <w:shd w:val="clear" w:color="auto" w:fill="DBE5F1" w:themeFill="accent1" w:themeFillTint="33"/>
          </w:tcPr>
          <w:p w14:paraId="1D583FC7" w14:textId="77777777" w:rsidR="007D72ED" w:rsidRPr="00810177" w:rsidRDefault="007D72ED" w:rsidP="00BE61CC">
            <w:pPr>
              <w:rPr>
                <w:rFonts w:ascii="Cera PRO" w:eastAsia="Arial" w:hAnsi="Cera PRO" w:cs="Arial"/>
                <w:b/>
                <w:sz w:val="18"/>
                <w:szCs w:val="18"/>
              </w:rPr>
            </w:pPr>
          </w:p>
        </w:tc>
      </w:tr>
      <w:tr w:rsidR="007D72ED" w:rsidRPr="00810177" w14:paraId="07C07D6D" w14:textId="77777777" w:rsidTr="00BE61CC">
        <w:tc>
          <w:tcPr>
            <w:tcW w:w="7200" w:type="dxa"/>
            <w:shd w:val="clear" w:color="auto" w:fill="DBE5F1" w:themeFill="accent1" w:themeFillTint="33"/>
          </w:tcPr>
          <w:p w14:paraId="7E013E63" w14:textId="77777777" w:rsidR="007D72ED" w:rsidRPr="00950EE3" w:rsidRDefault="007D72ED" w:rsidP="00BE61CC">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color w:val="FFD400"/>
                <w:sz w:val="19"/>
                <w:szCs w:val="19"/>
                <w:lang w:eastAsia="en-US"/>
              </w:rPr>
            </w:pPr>
            <w:r w:rsidRPr="00EA5090">
              <w:rPr>
                <w:rFonts w:ascii="Cera PRO" w:eastAsiaTheme="minorHAnsi" w:hAnsi="Cera PRO" w:cs="FranklinGothic-Demi"/>
                <w:color w:val="CC9900"/>
                <w:sz w:val="19"/>
                <w:szCs w:val="19"/>
                <w:lang w:eastAsia="en-US"/>
              </w:rPr>
              <w:t xml:space="preserve">3.6 </w:t>
            </w:r>
            <w:r w:rsidRPr="00950EE3">
              <w:rPr>
                <w:rFonts w:ascii="Cera PRO" w:eastAsiaTheme="minorHAnsi" w:hAnsi="Cera PRO" w:cs="FranklinGothic-Demi"/>
                <w:color w:val="FFD400"/>
                <w:sz w:val="19"/>
                <w:szCs w:val="19"/>
                <w:lang w:eastAsia="en-US"/>
              </w:rPr>
              <w:tab/>
            </w:r>
            <w:r w:rsidRPr="00950EE3">
              <w:rPr>
                <w:rFonts w:ascii="Cera PRO" w:eastAsiaTheme="minorHAnsi" w:hAnsi="Cera PRO" w:cs="FranklinGothic-Demi"/>
                <w:color w:val="1D1D1B"/>
                <w:sz w:val="19"/>
                <w:szCs w:val="19"/>
                <w:lang w:eastAsia="en-US"/>
              </w:rPr>
              <w:t xml:space="preserve">De docent de studenten begeleidt bij het uitvoeren van de leeractiviteiten, op basis van team- en instellingsafspraken. </w:t>
            </w:r>
          </w:p>
        </w:tc>
        <w:tc>
          <w:tcPr>
            <w:tcW w:w="1153" w:type="dxa"/>
            <w:shd w:val="clear" w:color="auto" w:fill="DBE5F1" w:themeFill="accent1" w:themeFillTint="33"/>
          </w:tcPr>
          <w:p w14:paraId="10C350C8" w14:textId="77777777" w:rsidR="007D72ED" w:rsidRPr="00E27F7C" w:rsidRDefault="007D72ED" w:rsidP="00BE61CC">
            <w:pPr>
              <w:widowControl w:val="0"/>
              <w:spacing w:line="276" w:lineRule="auto"/>
              <w:rPr>
                <w:rFonts w:ascii="Cera PRO" w:eastAsia="Arial" w:hAnsi="Cera PRO" w:cs="Arial"/>
                <w:b/>
                <w:sz w:val="18"/>
                <w:szCs w:val="18"/>
              </w:rPr>
            </w:pPr>
            <w:r w:rsidRPr="00E27F7C">
              <w:rPr>
                <w:rFonts w:ascii="Cera PRO" w:eastAsia="Arial" w:hAnsi="Cera PRO" w:cs="Arial"/>
                <w:b/>
                <w:sz w:val="18"/>
                <w:szCs w:val="18"/>
              </w:rPr>
              <w:t>Hfdst 3</w:t>
            </w:r>
          </w:p>
        </w:tc>
        <w:tc>
          <w:tcPr>
            <w:tcW w:w="925" w:type="dxa"/>
            <w:gridSpan w:val="2"/>
            <w:shd w:val="clear" w:color="auto" w:fill="DBE5F1" w:themeFill="accent1" w:themeFillTint="33"/>
          </w:tcPr>
          <w:p w14:paraId="2FFEC307" w14:textId="77777777" w:rsidR="007D72ED" w:rsidRPr="00E27F7C" w:rsidRDefault="007D72ED" w:rsidP="00BE61CC">
            <w:pPr>
              <w:widowControl w:val="0"/>
              <w:spacing w:line="276" w:lineRule="auto"/>
              <w:rPr>
                <w:rFonts w:ascii="Cera PRO" w:eastAsia="Arial" w:hAnsi="Cera PRO" w:cs="Arial"/>
                <w:b/>
                <w:sz w:val="18"/>
                <w:szCs w:val="18"/>
                <w:lang w:val="en-US"/>
              </w:rPr>
            </w:pPr>
            <w:r w:rsidRPr="00E27F7C">
              <w:rPr>
                <w:rFonts w:ascii="Cera PRO" w:eastAsia="Arial" w:hAnsi="Cera PRO" w:cs="Arial"/>
                <w:b/>
                <w:sz w:val="18"/>
                <w:szCs w:val="18"/>
                <w:lang w:val="en-US"/>
              </w:rPr>
              <w:t>Hfdst 3, 4</w:t>
            </w:r>
          </w:p>
          <w:p w14:paraId="5B8CAA20" w14:textId="77777777" w:rsidR="007D72ED" w:rsidRPr="00E06332" w:rsidRDefault="007D72ED" w:rsidP="00BE61CC">
            <w:pPr>
              <w:widowControl w:val="0"/>
              <w:spacing w:line="276" w:lineRule="auto"/>
              <w:rPr>
                <w:rFonts w:ascii="Cera PRO" w:eastAsia="Arial" w:hAnsi="Cera PRO" w:cs="Arial"/>
                <w:sz w:val="18"/>
                <w:szCs w:val="18"/>
                <w:lang w:val="en-US"/>
              </w:rPr>
            </w:pPr>
            <w:r w:rsidRPr="00E27F7C">
              <w:rPr>
                <w:rFonts w:ascii="Cera PRO" w:eastAsia="Arial" w:hAnsi="Cera PRO" w:cs="Arial"/>
                <w:b/>
                <w:sz w:val="18"/>
                <w:szCs w:val="18"/>
                <w:lang w:val="en-US"/>
              </w:rPr>
              <w:t>Hfdst 6</w:t>
            </w:r>
          </w:p>
        </w:tc>
        <w:tc>
          <w:tcPr>
            <w:tcW w:w="924" w:type="dxa"/>
            <w:shd w:val="clear" w:color="auto" w:fill="DBE5F1" w:themeFill="accent1" w:themeFillTint="33"/>
          </w:tcPr>
          <w:p w14:paraId="3E676B83" w14:textId="77777777" w:rsidR="007D72ED" w:rsidRPr="00E06332" w:rsidRDefault="007D72ED" w:rsidP="00BE61CC">
            <w:pPr>
              <w:widowControl w:val="0"/>
              <w:spacing w:line="276" w:lineRule="auto"/>
              <w:rPr>
                <w:rFonts w:ascii="Cera PRO" w:eastAsia="Arial" w:hAnsi="Cera PRO" w:cs="Arial"/>
                <w:b/>
                <w:sz w:val="18"/>
                <w:szCs w:val="18"/>
                <w:lang w:val="en-US"/>
              </w:rPr>
            </w:pPr>
          </w:p>
        </w:tc>
        <w:tc>
          <w:tcPr>
            <w:tcW w:w="980" w:type="dxa"/>
            <w:shd w:val="clear" w:color="auto" w:fill="DBE5F1" w:themeFill="accent1" w:themeFillTint="33"/>
          </w:tcPr>
          <w:p w14:paraId="20944AEC" w14:textId="77777777" w:rsidR="007D72ED" w:rsidRDefault="007D72ED" w:rsidP="00BE61CC">
            <w:pPr>
              <w:widowControl w:val="0"/>
              <w:spacing w:line="276" w:lineRule="auto"/>
              <w:rPr>
                <w:rFonts w:ascii="Cera PRO" w:eastAsia="Arial" w:hAnsi="Cera PRO" w:cs="Arial"/>
                <w:b/>
                <w:sz w:val="18"/>
                <w:szCs w:val="18"/>
              </w:rPr>
            </w:pPr>
            <w:r>
              <w:rPr>
                <w:rFonts w:ascii="Cera PRO" w:eastAsia="Arial" w:hAnsi="Cera PRO" w:cs="Arial"/>
                <w:b/>
                <w:sz w:val="18"/>
                <w:szCs w:val="18"/>
              </w:rPr>
              <w:t>Hfdst 7, 8</w:t>
            </w:r>
          </w:p>
          <w:p w14:paraId="740AFA66" w14:textId="77777777" w:rsidR="007D72ED" w:rsidRPr="00810177" w:rsidRDefault="007D72ED" w:rsidP="00BE61CC">
            <w:pPr>
              <w:widowControl w:val="0"/>
              <w:spacing w:line="276" w:lineRule="auto"/>
              <w:rPr>
                <w:rFonts w:ascii="Cera PRO" w:eastAsia="Arial" w:hAnsi="Cera PRO" w:cs="Arial"/>
                <w:b/>
                <w:sz w:val="18"/>
                <w:szCs w:val="18"/>
              </w:rPr>
            </w:pPr>
            <w:r>
              <w:rPr>
                <w:rFonts w:ascii="Cera PRO" w:eastAsia="Arial" w:hAnsi="Cera PRO" w:cs="Arial"/>
                <w:b/>
                <w:sz w:val="18"/>
                <w:szCs w:val="18"/>
              </w:rPr>
              <w:t>Hfdst 10</w:t>
            </w:r>
          </w:p>
        </w:tc>
        <w:tc>
          <w:tcPr>
            <w:tcW w:w="862" w:type="dxa"/>
            <w:shd w:val="clear" w:color="auto" w:fill="DBE5F1" w:themeFill="accent1" w:themeFillTint="33"/>
          </w:tcPr>
          <w:p w14:paraId="643523DF" w14:textId="77777777" w:rsidR="007D72ED" w:rsidRPr="00810177" w:rsidRDefault="007D72ED" w:rsidP="00BE61CC">
            <w:pPr>
              <w:widowControl w:val="0"/>
              <w:spacing w:line="276" w:lineRule="auto"/>
              <w:rPr>
                <w:rFonts w:ascii="Cera PRO" w:eastAsia="Arial" w:hAnsi="Cera PRO" w:cs="Arial"/>
                <w:b/>
                <w:sz w:val="18"/>
                <w:szCs w:val="18"/>
              </w:rPr>
            </w:pPr>
          </w:p>
        </w:tc>
        <w:tc>
          <w:tcPr>
            <w:tcW w:w="1139" w:type="dxa"/>
            <w:shd w:val="clear" w:color="auto" w:fill="DBE5F1" w:themeFill="accent1" w:themeFillTint="33"/>
          </w:tcPr>
          <w:p w14:paraId="65AE15EC" w14:textId="77777777" w:rsidR="007D72ED" w:rsidRPr="00810177" w:rsidRDefault="007D72ED" w:rsidP="00BE61CC">
            <w:pPr>
              <w:widowControl w:val="0"/>
              <w:spacing w:line="276" w:lineRule="auto"/>
              <w:rPr>
                <w:rFonts w:ascii="Cera PRO" w:eastAsia="Arial" w:hAnsi="Cera PRO" w:cs="Arial"/>
                <w:b/>
                <w:sz w:val="18"/>
                <w:szCs w:val="18"/>
              </w:rPr>
            </w:pPr>
            <w:r>
              <w:rPr>
                <w:rFonts w:ascii="Cera PRO" w:eastAsia="Arial" w:hAnsi="Cera PRO" w:cs="Arial"/>
                <w:b/>
                <w:sz w:val="18"/>
                <w:szCs w:val="18"/>
              </w:rPr>
              <w:t>Hfds. 4 t/m 7</w:t>
            </w:r>
          </w:p>
        </w:tc>
        <w:tc>
          <w:tcPr>
            <w:tcW w:w="993" w:type="dxa"/>
            <w:shd w:val="clear" w:color="auto" w:fill="DBE5F1" w:themeFill="accent1" w:themeFillTint="33"/>
          </w:tcPr>
          <w:p w14:paraId="628BFEDC" w14:textId="77777777" w:rsidR="007D72ED" w:rsidRPr="00810177" w:rsidRDefault="007D72ED" w:rsidP="00BE61CC">
            <w:pPr>
              <w:widowControl w:val="0"/>
              <w:spacing w:line="276" w:lineRule="auto"/>
              <w:rPr>
                <w:rFonts w:ascii="Cera PRO" w:eastAsia="Arial" w:hAnsi="Cera PRO" w:cs="Arial"/>
                <w:b/>
                <w:sz w:val="18"/>
                <w:szCs w:val="18"/>
              </w:rPr>
            </w:pPr>
          </w:p>
        </w:tc>
        <w:tc>
          <w:tcPr>
            <w:tcW w:w="1367" w:type="dxa"/>
            <w:shd w:val="clear" w:color="auto" w:fill="DBE5F1" w:themeFill="accent1" w:themeFillTint="33"/>
          </w:tcPr>
          <w:p w14:paraId="2FBD2EFD" w14:textId="77777777" w:rsidR="007D72ED" w:rsidRPr="00810177" w:rsidRDefault="007D72ED" w:rsidP="00BE61CC">
            <w:pPr>
              <w:rPr>
                <w:rFonts w:ascii="Cera PRO" w:eastAsia="Arial" w:hAnsi="Cera PRO" w:cs="Arial"/>
                <w:b/>
                <w:sz w:val="18"/>
                <w:szCs w:val="18"/>
              </w:rPr>
            </w:pPr>
          </w:p>
        </w:tc>
      </w:tr>
      <w:tr w:rsidR="007D72ED" w:rsidRPr="00810177" w14:paraId="5AE93307" w14:textId="77777777" w:rsidTr="00BE61CC">
        <w:tc>
          <w:tcPr>
            <w:tcW w:w="7200" w:type="dxa"/>
            <w:shd w:val="clear" w:color="auto" w:fill="DBE5F1" w:themeFill="accent1" w:themeFillTint="33"/>
          </w:tcPr>
          <w:p w14:paraId="7E986615" w14:textId="77777777" w:rsidR="007D72ED" w:rsidRPr="00950EE3" w:rsidRDefault="007D72ED" w:rsidP="00BE61CC">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color w:val="FFD400"/>
                <w:sz w:val="19"/>
                <w:szCs w:val="19"/>
                <w:lang w:eastAsia="en-US"/>
              </w:rPr>
            </w:pPr>
            <w:r w:rsidRPr="00EA5090">
              <w:rPr>
                <w:rFonts w:ascii="Cera PRO" w:eastAsiaTheme="minorHAnsi" w:hAnsi="Cera PRO" w:cs="FranklinGothic-Demi"/>
                <w:color w:val="CC9900"/>
                <w:sz w:val="19"/>
                <w:szCs w:val="19"/>
                <w:lang w:eastAsia="en-US"/>
              </w:rPr>
              <w:t xml:space="preserve">3.7 </w:t>
            </w:r>
            <w:r w:rsidRPr="00950EE3">
              <w:rPr>
                <w:rFonts w:ascii="Cera PRO" w:eastAsiaTheme="minorHAnsi" w:hAnsi="Cera PRO" w:cs="FranklinGothic-Demi"/>
                <w:color w:val="FFD400"/>
                <w:sz w:val="19"/>
                <w:szCs w:val="19"/>
                <w:lang w:eastAsia="en-US"/>
              </w:rPr>
              <w:tab/>
            </w:r>
            <w:r w:rsidRPr="00950EE3">
              <w:rPr>
                <w:rFonts w:ascii="Cera PRO" w:eastAsiaTheme="minorHAnsi" w:hAnsi="Cera PRO" w:cs="FranklinGothic-Demi"/>
                <w:color w:val="1D1D1B"/>
                <w:sz w:val="19"/>
                <w:szCs w:val="19"/>
                <w:lang w:eastAsia="en-US"/>
              </w:rPr>
              <w:t>De docent de uitvoering van het programma evalueert en de effectiviteit van de ingezette activiteiten en begeleidingsvormen met de direct betrokkenen (in samenwerking met het team) en trekt daaruit lessen voor verbetering</w:t>
            </w:r>
          </w:p>
        </w:tc>
        <w:tc>
          <w:tcPr>
            <w:tcW w:w="1153" w:type="dxa"/>
            <w:shd w:val="clear" w:color="auto" w:fill="DBE5F1" w:themeFill="accent1" w:themeFillTint="33"/>
          </w:tcPr>
          <w:p w14:paraId="37912944" w14:textId="77777777" w:rsidR="007D72ED" w:rsidRPr="00810177" w:rsidRDefault="007D72ED" w:rsidP="00BE61CC">
            <w:pPr>
              <w:widowControl w:val="0"/>
              <w:spacing w:line="276" w:lineRule="auto"/>
              <w:rPr>
                <w:rFonts w:ascii="Cera PRO" w:eastAsia="Arial" w:hAnsi="Cera PRO" w:cs="Arial"/>
                <w:sz w:val="18"/>
                <w:szCs w:val="18"/>
              </w:rPr>
            </w:pPr>
          </w:p>
        </w:tc>
        <w:tc>
          <w:tcPr>
            <w:tcW w:w="925" w:type="dxa"/>
            <w:gridSpan w:val="2"/>
            <w:shd w:val="clear" w:color="auto" w:fill="DBE5F1" w:themeFill="accent1" w:themeFillTint="33"/>
          </w:tcPr>
          <w:p w14:paraId="56E8F66F" w14:textId="77777777" w:rsidR="007D72ED" w:rsidRPr="00E27F7C" w:rsidRDefault="007D72ED" w:rsidP="00BE61CC">
            <w:pPr>
              <w:widowControl w:val="0"/>
              <w:spacing w:line="276" w:lineRule="auto"/>
              <w:rPr>
                <w:rFonts w:ascii="Cera PRO" w:eastAsia="Arial" w:hAnsi="Cera PRO" w:cs="Arial"/>
                <w:b/>
                <w:sz w:val="18"/>
                <w:szCs w:val="18"/>
                <w:lang w:val="en-US"/>
              </w:rPr>
            </w:pPr>
            <w:r>
              <w:rPr>
                <w:rFonts w:ascii="Cera PRO" w:eastAsia="Arial" w:hAnsi="Cera PRO" w:cs="Arial"/>
                <w:b/>
                <w:sz w:val="18"/>
                <w:szCs w:val="18"/>
                <w:lang w:val="en-US"/>
              </w:rPr>
              <w:t xml:space="preserve">Hfdst 3, </w:t>
            </w:r>
            <w:r w:rsidRPr="00E27F7C">
              <w:rPr>
                <w:rFonts w:ascii="Cera PRO" w:eastAsia="Arial" w:hAnsi="Cera PRO" w:cs="Arial"/>
                <w:b/>
                <w:sz w:val="18"/>
                <w:szCs w:val="18"/>
                <w:lang w:val="en-US"/>
              </w:rPr>
              <w:t>5</w:t>
            </w:r>
          </w:p>
          <w:p w14:paraId="4242ED45" w14:textId="77777777" w:rsidR="007D72ED" w:rsidRPr="00E06332" w:rsidRDefault="007D72ED" w:rsidP="00BE61CC">
            <w:pPr>
              <w:widowControl w:val="0"/>
              <w:spacing w:line="276" w:lineRule="auto"/>
              <w:rPr>
                <w:rFonts w:ascii="Cera PRO" w:eastAsia="Arial" w:hAnsi="Cera PRO" w:cs="Arial"/>
                <w:sz w:val="18"/>
                <w:szCs w:val="18"/>
                <w:lang w:val="en-US"/>
              </w:rPr>
            </w:pPr>
          </w:p>
        </w:tc>
        <w:tc>
          <w:tcPr>
            <w:tcW w:w="924" w:type="dxa"/>
            <w:shd w:val="clear" w:color="auto" w:fill="DBE5F1" w:themeFill="accent1" w:themeFillTint="33"/>
          </w:tcPr>
          <w:p w14:paraId="1C954DF4" w14:textId="77777777" w:rsidR="007D72ED" w:rsidRPr="00E06332" w:rsidRDefault="007D72ED" w:rsidP="00BE61CC">
            <w:pPr>
              <w:widowControl w:val="0"/>
              <w:spacing w:line="276" w:lineRule="auto"/>
              <w:rPr>
                <w:rFonts w:ascii="Cera PRO" w:eastAsia="Arial" w:hAnsi="Cera PRO" w:cs="Arial"/>
                <w:b/>
                <w:sz w:val="18"/>
                <w:szCs w:val="18"/>
                <w:lang w:val="en-US"/>
              </w:rPr>
            </w:pPr>
          </w:p>
        </w:tc>
        <w:tc>
          <w:tcPr>
            <w:tcW w:w="980" w:type="dxa"/>
            <w:shd w:val="clear" w:color="auto" w:fill="DBE5F1" w:themeFill="accent1" w:themeFillTint="33"/>
          </w:tcPr>
          <w:p w14:paraId="26DC53F9" w14:textId="77777777" w:rsidR="007D72ED" w:rsidRPr="00810177" w:rsidRDefault="007D72ED" w:rsidP="00BE61CC">
            <w:pPr>
              <w:widowControl w:val="0"/>
              <w:spacing w:line="276" w:lineRule="auto"/>
              <w:rPr>
                <w:rFonts w:ascii="Cera PRO" w:eastAsia="Arial" w:hAnsi="Cera PRO" w:cs="Arial"/>
                <w:b/>
                <w:sz w:val="18"/>
                <w:szCs w:val="18"/>
              </w:rPr>
            </w:pPr>
            <w:r>
              <w:rPr>
                <w:rFonts w:ascii="Cera PRO" w:eastAsia="Arial" w:hAnsi="Cera PRO" w:cs="Arial"/>
                <w:b/>
                <w:sz w:val="18"/>
                <w:szCs w:val="18"/>
                <w:lang w:val="en-US"/>
              </w:rPr>
              <w:t>Hfdst 9</w:t>
            </w:r>
          </w:p>
        </w:tc>
        <w:tc>
          <w:tcPr>
            <w:tcW w:w="862" w:type="dxa"/>
            <w:shd w:val="clear" w:color="auto" w:fill="DBE5F1" w:themeFill="accent1" w:themeFillTint="33"/>
          </w:tcPr>
          <w:p w14:paraId="6D8E3220" w14:textId="77777777" w:rsidR="007D72ED" w:rsidRPr="00810177" w:rsidRDefault="007D72ED" w:rsidP="00BE61CC">
            <w:pPr>
              <w:widowControl w:val="0"/>
              <w:spacing w:line="276" w:lineRule="auto"/>
              <w:rPr>
                <w:rFonts w:ascii="Cera PRO" w:eastAsia="Arial" w:hAnsi="Cera PRO" w:cs="Arial"/>
                <w:b/>
                <w:sz w:val="18"/>
                <w:szCs w:val="18"/>
              </w:rPr>
            </w:pPr>
          </w:p>
        </w:tc>
        <w:tc>
          <w:tcPr>
            <w:tcW w:w="1139" w:type="dxa"/>
            <w:shd w:val="clear" w:color="auto" w:fill="DBE5F1" w:themeFill="accent1" w:themeFillTint="33"/>
          </w:tcPr>
          <w:p w14:paraId="0325D816" w14:textId="77777777" w:rsidR="007D72ED" w:rsidRPr="00810177" w:rsidRDefault="007D72ED" w:rsidP="00BE61CC">
            <w:pPr>
              <w:widowControl w:val="0"/>
              <w:spacing w:line="276" w:lineRule="auto"/>
              <w:rPr>
                <w:rFonts w:ascii="Cera PRO" w:eastAsia="Arial" w:hAnsi="Cera PRO" w:cs="Arial"/>
                <w:b/>
                <w:sz w:val="18"/>
                <w:szCs w:val="18"/>
              </w:rPr>
            </w:pPr>
            <w:r>
              <w:rPr>
                <w:rFonts w:ascii="Cera PRO" w:eastAsia="Arial" w:hAnsi="Cera PRO" w:cs="Arial"/>
                <w:b/>
                <w:sz w:val="18"/>
                <w:szCs w:val="18"/>
              </w:rPr>
              <w:t>Hfdst 6</w:t>
            </w:r>
          </w:p>
        </w:tc>
        <w:tc>
          <w:tcPr>
            <w:tcW w:w="993" w:type="dxa"/>
            <w:shd w:val="clear" w:color="auto" w:fill="DBE5F1" w:themeFill="accent1" w:themeFillTint="33"/>
          </w:tcPr>
          <w:p w14:paraId="5DDF6B2E" w14:textId="77777777" w:rsidR="007D72ED" w:rsidRPr="00810177" w:rsidRDefault="007D72ED" w:rsidP="00BE61CC">
            <w:pPr>
              <w:widowControl w:val="0"/>
              <w:spacing w:line="276" w:lineRule="auto"/>
              <w:rPr>
                <w:rFonts w:ascii="Cera PRO" w:eastAsia="Arial" w:hAnsi="Cera PRO" w:cs="Arial"/>
                <w:b/>
                <w:sz w:val="18"/>
                <w:szCs w:val="18"/>
              </w:rPr>
            </w:pPr>
          </w:p>
        </w:tc>
        <w:tc>
          <w:tcPr>
            <w:tcW w:w="1367" w:type="dxa"/>
            <w:shd w:val="clear" w:color="auto" w:fill="DBE5F1" w:themeFill="accent1" w:themeFillTint="33"/>
          </w:tcPr>
          <w:p w14:paraId="5F1F9D7A" w14:textId="77777777" w:rsidR="007D72ED" w:rsidRPr="00810177" w:rsidRDefault="007D72ED" w:rsidP="00BE61CC">
            <w:pPr>
              <w:rPr>
                <w:rFonts w:ascii="Cera PRO" w:eastAsia="Arial" w:hAnsi="Cera PRO" w:cs="Arial"/>
                <w:b/>
                <w:sz w:val="18"/>
                <w:szCs w:val="18"/>
              </w:rPr>
            </w:pPr>
          </w:p>
        </w:tc>
      </w:tr>
    </w:tbl>
    <w:p w14:paraId="3F5767FD" w14:textId="77777777" w:rsidR="007D72ED" w:rsidRDefault="007D72ED" w:rsidP="007D72ED">
      <w:r>
        <w:br w:type="page"/>
      </w:r>
    </w:p>
    <w:tbl>
      <w:tblPr>
        <w:tblW w:w="15543"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200"/>
        <w:gridCol w:w="1164"/>
        <w:gridCol w:w="142"/>
        <w:gridCol w:w="772"/>
        <w:gridCol w:w="924"/>
        <w:gridCol w:w="980"/>
        <w:gridCol w:w="862"/>
        <w:gridCol w:w="1262"/>
        <w:gridCol w:w="870"/>
        <w:gridCol w:w="1367"/>
      </w:tblGrid>
      <w:tr w:rsidR="007D72ED" w:rsidRPr="006606A4" w14:paraId="7DA56B4B" w14:textId="77777777" w:rsidTr="00BE61CC">
        <w:tc>
          <w:tcPr>
            <w:tcW w:w="7200" w:type="dxa"/>
            <w:shd w:val="clear" w:color="auto" w:fill="000000"/>
          </w:tcPr>
          <w:p w14:paraId="173D2396" w14:textId="77777777" w:rsidR="007D72ED" w:rsidRPr="006606A4" w:rsidRDefault="007D72ED" w:rsidP="00BE61CC">
            <w:pPr>
              <w:jc w:val="center"/>
              <w:rPr>
                <w:rFonts w:ascii="Cera PRO" w:eastAsia="Arial" w:hAnsi="Cera PRO" w:cs="Arial"/>
                <w:b/>
                <w:color w:val="FFFFFF" w:themeColor="background1"/>
              </w:rPr>
            </w:pPr>
            <w:r w:rsidRPr="006606A4">
              <w:rPr>
                <w:rFonts w:ascii="Cera PRO" w:eastAsia="Arial" w:hAnsi="Cera PRO" w:cs="Arial"/>
                <w:b/>
                <w:color w:val="FFFFFF" w:themeColor="background1"/>
              </w:rPr>
              <w:lastRenderedPageBreak/>
              <w:t xml:space="preserve">CHECKLIST </w:t>
            </w:r>
          </w:p>
          <w:p w14:paraId="1F8B00B2" w14:textId="77777777" w:rsidR="007D72ED" w:rsidRPr="006606A4" w:rsidRDefault="007D72ED" w:rsidP="00BE61CC">
            <w:pPr>
              <w:jc w:val="center"/>
              <w:rPr>
                <w:rFonts w:ascii="Cera PRO" w:eastAsia="Arial" w:hAnsi="Cera PRO" w:cs="Arial"/>
                <w:b/>
                <w:color w:val="FFFFFF" w:themeColor="background1"/>
              </w:rPr>
            </w:pPr>
            <w:r w:rsidRPr="006606A4">
              <w:rPr>
                <w:rFonts w:ascii="Cera PRO" w:eastAsia="Arial" w:hAnsi="Cera PRO" w:cs="Arial"/>
                <w:b/>
                <w:color w:val="FFFFFF" w:themeColor="background1"/>
              </w:rPr>
              <w:t>ZICHTBAARHEID CRITERIA en verplichte literatuur</w:t>
            </w:r>
          </w:p>
        </w:tc>
        <w:tc>
          <w:tcPr>
            <w:tcW w:w="1306" w:type="dxa"/>
            <w:gridSpan w:val="2"/>
            <w:shd w:val="clear" w:color="auto" w:fill="000000"/>
          </w:tcPr>
          <w:p w14:paraId="32A65FEB" w14:textId="77777777" w:rsidR="007D72ED" w:rsidRPr="006606A4" w:rsidRDefault="007D72ED" w:rsidP="00BE61CC">
            <w:pPr>
              <w:jc w:val="center"/>
              <w:rPr>
                <w:rFonts w:ascii="Cera PRO" w:eastAsia="Arial" w:hAnsi="Cera PRO" w:cs="Arial"/>
                <w:b/>
                <w:color w:val="FFFFFF" w:themeColor="background1"/>
                <w:sz w:val="20"/>
                <w:szCs w:val="20"/>
              </w:rPr>
            </w:pPr>
          </w:p>
          <w:p w14:paraId="33BA7724" w14:textId="77777777" w:rsidR="007D72ED" w:rsidRPr="006606A4" w:rsidRDefault="007D72ED" w:rsidP="00BE61CC">
            <w:pPr>
              <w:jc w:val="center"/>
              <w:rPr>
                <w:rFonts w:ascii="Cera PRO" w:eastAsia="Arial" w:hAnsi="Cera PRO" w:cs="Arial"/>
                <w:b/>
                <w:color w:val="FFFFFF" w:themeColor="background1"/>
              </w:rPr>
            </w:pPr>
          </w:p>
        </w:tc>
        <w:tc>
          <w:tcPr>
            <w:tcW w:w="5670" w:type="dxa"/>
            <w:gridSpan w:val="6"/>
            <w:shd w:val="clear" w:color="auto" w:fill="000000"/>
          </w:tcPr>
          <w:p w14:paraId="13795F78" w14:textId="77777777" w:rsidR="007D72ED" w:rsidRPr="006606A4" w:rsidRDefault="007D72ED" w:rsidP="00BE61CC">
            <w:pPr>
              <w:jc w:val="center"/>
              <w:rPr>
                <w:rFonts w:ascii="Cera PRO" w:eastAsia="Arial" w:hAnsi="Cera PRO" w:cs="Arial"/>
                <w:b/>
                <w:color w:val="FFFFFF" w:themeColor="background1"/>
              </w:rPr>
            </w:pPr>
          </w:p>
          <w:p w14:paraId="32504BB2" w14:textId="77777777" w:rsidR="007D72ED" w:rsidRPr="006606A4" w:rsidRDefault="007D72ED" w:rsidP="00BE61CC">
            <w:pPr>
              <w:jc w:val="center"/>
              <w:rPr>
                <w:rFonts w:ascii="Cera PRO" w:eastAsia="Arial" w:hAnsi="Cera PRO" w:cs="Arial"/>
                <w:b/>
                <w:color w:val="FFFFFF" w:themeColor="background1"/>
              </w:rPr>
            </w:pPr>
            <w:r>
              <w:rPr>
                <w:rFonts w:ascii="Cera PRO" w:eastAsia="Arial" w:hAnsi="Cera PRO" w:cs="Arial"/>
                <w:b/>
                <w:color w:val="FFFFFF" w:themeColor="background1"/>
              </w:rPr>
              <w:t>Bronnen:</w:t>
            </w:r>
          </w:p>
        </w:tc>
        <w:tc>
          <w:tcPr>
            <w:tcW w:w="1367" w:type="dxa"/>
            <w:shd w:val="clear" w:color="auto" w:fill="000000"/>
          </w:tcPr>
          <w:p w14:paraId="4D74C1FB" w14:textId="77777777" w:rsidR="007D72ED" w:rsidRPr="006606A4" w:rsidRDefault="007D72ED" w:rsidP="00BE61CC">
            <w:pPr>
              <w:jc w:val="center"/>
              <w:rPr>
                <w:rFonts w:ascii="Cera PRO" w:eastAsia="Arial" w:hAnsi="Cera PRO" w:cs="Arial"/>
                <w:b/>
                <w:color w:val="FFFFFF" w:themeColor="background1"/>
              </w:rPr>
            </w:pPr>
          </w:p>
          <w:p w14:paraId="13429D9E" w14:textId="77777777" w:rsidR="007D72ED" w:rsidRPr="006606A4" w:rsidRDefault="007D72ED" w:rsidP="00BE61CC">
            <w:pPr>
              <w:jc w:val="center"/>
              <w:rPr>
                <w:rFonts w:ascii="Cera PRO" w:eastAsia="Arial" w:hAnsi="Cera PRO" w:cs="Arial"/>
                <w:b/>
                <w:color w:val="FFFFFF" w:themeColor="background1"/>
              </w:rPr>
            </w:pPr>
          </w:p>
        </w:tc>
      </w:tr>
      <w:tr w:rsidR="007D72ED" w:rsidRPr="00810177" w14:paraId="347797F7" w14:textId="77777777" w:rsidTr="00BE61CC">
        <w:tc>
          <w:tcPr>
            <w:tcW w:w="7200" w:type="dxa"/>
            <w:shd w:val="clear" w:color="auto" w:fill="D9D9D9"/>
          </w:tcPr>
          <w:p w14:paraId="4E122597" w14:textId="77777777" w:rsidR="007D72ED" w:rsidRPr="00810177" w:rsidRDefault="007D72ED" w:rsidP="00BE61CC">
            <w:pPr>
              <w:rPr>
                <w:rFonts w:ascii="Cera PRO" w:eastAsia="Arial" w:hAnsi="Cera PRO" w:cs="Arial"/>
                <w:b/>
              </w:rPr>
            </w:pPr>
            <w:r w:rsidRPr="00810177">
              <w:rPr>
                <w:rFonts w:ascii="Cera PRO" w:hAnsi="Cera PRO" w:cs="Arial"/>
                <w:b/>
              </w:rPr>
              <w:t xml:space="preserve">Taak </w:t>
            </w:r>
            <w:r>
              <w:rPr>
                <w:rFonts w:ascii="Cera PRO" w:hAnsi="Cera PRO" w:cs="Arial"/>
                <w:b/>
              </w:rPr>
              <w:t>4</w:t>
            </w:r>
            <w:r w:rsidRPr="00810177">
              <w:rPr>
                <w:rFonts w:ascii="Cera PRO" w:hAnsi="Cera PRO" w:cs="Arial"/>
                <w:b/>
              </w:rPr>
              <w:t xml:space="preserve">: De docent </w:t>
            </w:r>
            <w:r>
              <w:rPr>
                <w:rFonts w:ascii="Cera PRO" w:hAnsi="Cera PRO" w:cs="Arial"/>
                <w:b/>
              </w:rPr>
              <w:t>begeleidt de studenten tijdens de leerbaan</w:t>
            </w:r>
          </w:p>
        </w:tc>
        <w:tc>
          <w:tcPr>
            <w:tcW w:w="1164" w:type="dxa"/>
            <w:shd w:val="clear" w:color="auto" w:fill="D9D9D9"/>
          </w:tcPr>
          <w:p w14:paraId="2938E9C0" w14:textId="77777777" w:rsidR="007D72ED" w:rsidRPr="00810177" w:rsidRDefault="007D72ED" w:rsidP="00BE61CC">
            <w:pPr>
              <w:rPr>
                <w:rFonts w:ascii="Cera PRO" w:eastAsia="Arial" w:hAnsi="Cera PRO" w:cs="Arial"/>
                <w:b/>
                <w:sz w:val="16"/>
                <w:szCs w:val="16"/>
              </w:rPr>
            </w:pPr>
            <w:r w:rsidRPr="00810177">
              <w:rPr>
                <w:rFonts w:ascii="Cera PRO" w:eastAsia="Arial" w:hAnsi="Cera PRO" w:cs="Arial"/>
                <w:b/>
                <w:sz w:val="16"/>
                <w:szCs w:val="16"/>
              </w:rPr>
              <w:t>Veerkracht in je werk</w:t>
            </w:r>
            <w:r>
              <w:rPr>
                <w:rFonts w:ascii="Cera PRO" w:eastAsia="Arial" w:hAnsi="Cera PRO" w:cs="Arial"/>
                <w:b/>
                <w:sz w:val="16"/>
                <w:szCs w:val="16"/>
              </w:rPr>
              <w:t xml:space="preserve"> (Vk)</w:t>
            </w:r>
          </w:p>
        </w:tc>
        <w:tc>
          <w:tcPr>
            <w:tcW w:w="914" w:type="dxa"/>
            <w:gridSpan w:val="2"/>
            <w:shd w:val="clear" w:color="auto" w:fill="A6A6A6"/>
          </w:tcPr>
          <w:p w14:paraId="076C20B4" w14:textId="77777777" w:rsidR="007D72ED" w:rsidRPr="00810177" w:rsidRDefault="007D72ED" w:rsidP="00BE61CC">
            <w:pPr>
              <w:rPr>
                <w:rFonts w:ascii="Cera PRO" w:eastAsia="Arial" w:hAnsi="Cera PRO" w:cs="Arial"/>
                <w:b/>
                <w:sz w:val="16"/>
                <w:szCs w:val="16"/>
              </w:rPr>
            </w:pPr>
            <w:r w:rsidRPr="00810177">
              <w:rPr>
                <w:rFonts w:ascii="Cera PRO" w:eastAsia="Arial" w:hAnsi="Cera PRO" w:cs="Arial"/>
                <w:b/>
                <w:sz w:val="16"/>
                <w:szCs w:val="16"/>
              </w:rPr>
              <w:t>Handboek</w:t>
            </w:r>
          </w:p>
          <w:p w14:paraId="5A2F4479" w14:textId="77777777" w:rsidR="007D72ED" w:rsidRPr="00810177" w:rsidRDefault="007D72ED" w:rsidP="00BE61CC">
            <w:pPr>
              <w:rPr>
                <w:rFonts w:ascii="Cera PRO" w:eastAsia="Arial" w:hAnsi="Cera PRO" w:cs="Arial"/>
                <w:b/>
                <w:sz w:val="16"/>
                <w:szCs w:val="16"/>
              </w:rPr>
            </w:pPr>
            <w:r w:rsidRPr="00810177">
              <w:rPr>
                <w:rFonts w:ascii="Cera PRO" w:eastAsia="Arial" w:hAnsi="Cera PRO" w:cs="Arial"/>
                <w:b/>
                <w:sz w:val="16"/>
                <w:szCs w:val="16"/>
              </w:rPr>
              <w:t>voor leraren</w:t>
            </w:r>
            <w:r>
              <w:rPr>
                <w:rFonts w:ascii="Cera PRO" w:eastAsia="Arial" w:hAnsi="Cera PRO" w:cs="Arial"/>
                <w:b/>
                <w:sz w:val="16"/>
                <w:szCs w:val="16"/>
              </w:rPr>
              <w:t xml:space="preserve"> (Hvl)</w:t>
            </w:r>
          </w:p>
        </w:tc>
        <w:tc>
          <w:tcPr>
            <w:tcW w:w="924" w:type="dxa"/>
            <w:shd w:val="clear" w:color="auto" w:fill="A6A6A6"/>
          </w:tcPr>
          <w:p w14:paraId="6262C0CE" w14:textId="77777777" w:rsidR="007D72ED" w:rsidRDefault="007D72ED" w:rsidP="00BE61CC">
            <w:pPr>
              <w:rPr>
                <w:rFonts w:ascii="Cera PRO" w:eastAsia="Arial" w:hAnsi="Cera PRO" w:cs="Arial"/>
                <w:b/>
                <w:sz w:val="16"/>
                <w:szCs w:val="16"/>
              </w:rPr>
            </w:pPr>
            <w:r>
              <w:rPr>
                <w:rFonts w:ascii="Cera PRO" w:eastAsia="Arial" w:hAnsi="Cera PRO" w:cs="Arial"/>
                <w:b/>
                <w:sz w:val="16"/>
                <w:szCs w:val="16"/>
              </w:rPr>
              <w:t>Lessen in orde, 1</w:t>
            </w:r>
            <w:r w:rsidRPr="002C780E">
              <w:rPr>
                <w:rFonts w:ascii="Cera PRO" w:eastAsia="Arial" w:hAnsi="Cera PRO" w:cs="Arial"/>
                <w:b/>
                <w:sz w:val="16"/>
                <w:szCs w:val="16"/>
                <w:vertAlign w:val="superscript"/>
              </w:rPr>
              <w:t>e</w:t>
            </w:r>
            <w:r>
              <w:rPr>
                <w:rFonts w:ascii="Cera PRO" w:eastAsia="Arial" w:hAnsi="Cera PRO" w:cs="Arial"/>
                <w:b/>
                <w:sz w:val="16"/>
                <w:szCs w:val="16"/>
              </w:rPr>
              <w:t xml:space="preserve"> druk 2009, 3</w:t>
            </w:r>
            <w:r w:rsidRPr="002C780E">
              <w:rPr>
                <w:rFonts w:ascii="Cera PRO" w:eastAsia="Arial" w:hAnsi="Cera PRO" w:cs="Arial"/>
                <w:b/>
                <w:sz w:val="16"/>
                <w:szCs w:val="16"/>
                <w:vertAlign w:val="superscript"/>
              </w:rPr>
              <w:t>e</w:t>
            </w:r>
            <w:r>
              <w:rPr>
                <w:rFonts w:ascii="Cera PRO" w:eastAsia="Arial" w:hAnsi="Cera PRO" w:cs="Arial"/>
                <w:b/>
                <w:sz w:val="16"/>
                <w:szCs w:val="16"/>
              </w:rPr>
              <w:t xml:space="preserve"> </w:t>
            </w:r>
            <w:r w:rsidRPr="00810177">
              <w:rPr>
                <w:rFonts w:ascii="Cera PRO" w:eastAsia="Arial" w:hAnsi="Cera PRO" w:cs="Arial"/>
                <w:b/>
                <w:sz w:val="16"/>
                <w:szCs w:val="16"/>
              </w:rPr>
              <w:t>oplage</w:t>
            </w:r>
          </w:p>
          <w:p w14:paraId="018B796E" w14:textId="77777777" w:rsidR="007D72ED" w:rsidRPr="00810177" w:rsidRDefault="007D72ED" w:rsidP="00BE61CC">
            <w:pPr>
              <w:rPr>
                <w:rFonts w:ascii="Cera PRO" w:eastAsia="Arial" w:hAnsi="Cera PRO" w:cs="Arial"/>
                <w:b/>
                <w:sz w:val="16"/>
                <w:szCs w:val="16"/>
              </w:rPr>
            </w:pPr>
            <w:r>
              <w:rPr>
                <w:rFonts w:ascii="Cera PRO" w:eastAsia="Arial" w:hAnsi="Cera PRO" w:cs="Arial"/>
                <w:b/>
                <w:sz w:val="16"/>
                <w:szCs w:val="16"/>
              </w:rPr>
              <w:t>Weg????</w:t>
            </w:r>
          </w:p>
        </w:tc>
        <w:tc>
          <w:tcPr>
            <w:tcW w:w="980" w:type="dxa"/>
            <w:shd w:val="clear" w:color="auto" w:fill="A6A6A6"/>
          </w:tcPr>
          <w:p w14:paraId="5EBE153A" w14:textId="77777777" w:rsidR="007D72ED" w:rsidRDefault="007D72ED" w:rsidP="00BE61CC">
            <w:pPr>
              <w:rPr>
                <w:rFonts w:ascii="Cera PRO" w:eastAsia="Arial" w:hAnsi="Cera PRO" w:cs="Arial"/>
                <w:b/>
                <w:sz w:val="16"/>
                <w:szCs w:val="16"/>
              </w:rPr>
            </w:pPr>
            <w:r w:rsidRPr="00810177">
              <w:rPr>
                <w:rFonts w:ascii="Cera PRO" w:eastAsia="Arial" w:hAnsi="Cera PRO" w:cs="Arial"/>
                <w:b/>
                <w:sz w:val="16"/>
                <w:szCs w:val="16"/>
              </w:rPr>
              <w:t>Lessen in orde, 2</w:t>
            </w:r>
            <w:r w:rsidRPr="00810177">
              <w:rPr>
                <w:rFonts w:ascii="Cera PRO" w:eastAsia="Arial" w:hAnsi="Cera PRO" w:cs="Arial"/>
                <w:b/>
                <w:sz w:val="16"/>
                <w:szCs w:val="16"/>
                <w:vertAlign w:val="superscript"/>
              </w:rPr>
              <w:t>de</w:t>
            </w:r>
            <w:r w:rsidRPr="00810177">
              <w:rPr>
                <w:rFonts w:ascii="Cera PRO" w:eastAsia="Arial" w:hAnsi="Cera PRO" w:cs="Arial"/>
                <w:b/>
                <w:sz w:val="16"/>
                <w:szCs w:val="16"/>
              </w:rPr>
              <w:t xml:space="preserve"> druk 2013</w:t>
            </w:r>
          </w:p>
          <w:p w14:paraId="3D41289D" w14:textId="77777777" w:rsidR="007D72ED" w:rsidRPr="00810177" w:rsidRDefault="007D72ED" w:rsidP="00BE61CC">
            <w:pPr>
              <w:rPr>
                <w:rFonts w:ascii="Cera PRO" w:eastAsia="Arial" w:hAnsi="Cera PRO" w:cs="Arial"/>
                <w:b/>
                <w:sz w:val="16"/>
                <w:szCs w:val="16"/>
              </w:rPr>
            </w:pPr>
            <w:r>
              <w:rPr>
                <w:rFonts w:ascii="Cera PRO" w:eastAsia="Arial" w:hAnsi="Cera PRO" w:cs="Arial"/>
                <w:b/>
                <w:sz w:val="16"/>
                <w:szCs w:val="16"/>
              </w:rPr>
              <w:t>(Lio)</w:t>
            </w:r>
          </w:p>
        </w:tc>
        <w:tc>
          <w:tcPr>
            <w:tcW w:w="862" w:type="dxa"/>
            <w:shd w:val="clear" w:color="auto" w:fill="A6A6A6"/>
          </w:tcPr>
          <w:p w14:paraId="07BFEC79" w14:textId="77777777" w:rsidR="007D72ED" w:rsidRDefault="007D72ED" w:rsidP="00BE61CC">
            <w:pPr>
              <w:rPr>
                <w:rFonts w:ascii="Cera PRO" w:eastAsia="Arial" w:hAnsi="Cera PRO" w:cs="Arial"/>
                <w:b/>
                <w:sz w:val="16"/>
                <w:szCs w:val="16"/>
              </w:rPr>
            </w:pPr>
            <w:r w:rsidRPr="00810177">
              <w:rPr>
                <w:rFonts w:ascii="Cera PRO" w:eastAsia="Arial" w:hAnsi="Cera PRO" w:cs="Arial"/>
                <w:b/>
                <w:sz w:val="16"/>
                <w:szCs w:val="16"/>
              </w:rPr>
              <w:t>Praktijk-onder-zoek</w:t>
            </w:r>
          </w:p>
          <w:p w14:paraId="68DFA4D6" w14:textId="77777777" w:rsidR="007D72ED" w:rsidRPr="00810177" w:rsidRDefault="007D72ED" w:rsidP="00BE61CC">
            <w:pPr>
              <w:rPr>
                <w:rFonts w:ascii="Cera PRO" w:eastAsia="Arial" w:hAnsi="Cera PRO" w:cs="Arial"/>
                <w:b/>
                <w:sz w:val="16"/>
                <w:szCs w:val="16"/>
              </w:rPr>
            </w:pPr>
            <w:r>
              <w:rPr>
                <w:rFonts w:ascii="Cera PRO" w:eastAsia="Arial" w:hAnsi="Cera PRO" w:cs="Arial"/>
                <w:b/>
                <w:sz w:val="16"/>
                <w:szCs w:val="16"/>
              </w:rPr>
              <w:t>(Pind)</w:t>
            </w:r>
          </w:p>
        </w:tc>
        <w:tc>
          <w:tcPr>
            <w:tcW w:w="1262" w:type="dxa"/>
            <w:shd w:val="clear" w:color="auto" w:fill="A6A6A6"/>
          </w:tcPr>
          <w:p w14:paraId="66C39F80" w14:textId="77777777" w:rsidR="007D72ED" w:rsidRPr="00810177" w:rsidRDefault="007D72ED" w:rsidP="00BE61CC">
            <w:pPr>
              <w:rPr>
                <w:rFonts w:ascii="Cera PRO" w:eastAsia="Arial" w:hAnsi="Cera PRO" w:cs="Arial"/>
                <w:b/>
                <w:sz w:val="16"/>
                <w:szCs w:val="16"/>
              </w:rPr>
            </w:pPr>
            <w:r w:rsidRPr="00810177">
              <w:rPr>
                <w:rFonts w:ascii="Cera PRO" w:eastAsia="Arial" w:hAnsi="Cera PRO" w:cs="Arial"/>
                <w:b/>
                <w:sz w:val="16"/>
                <w:szCs w:val="16"/>
              </w:rPr>
              <w:t>5 rollen van de leraar</w:t>
            </w:r>
            <w:r>
              <w:rPr>
                <w:rFonts w:ascii="Cera PRO" w:eastAsia="Arial" w:hAnsi="Cera PRO" w:cs="Arial"/>
                <w:b/>
                <w:sz w:val="16"/>
                <w:szCs w:val="16"/>
              </w:rPr>
              <w:t xml:space="preserve"> (5 rvl)</w:t>
            </w:r>
          </w:p>
        </w:tc>
        <w:tc>
          <w:tcPr>
            <w:tcW w:w="870" w:type="dxa"/>
            <w:shd w:val="clear" w:color="auto" w:fill="A6A6A6"/>
          </w:tcPr>
          <w:p w14:paraId="79CAD1B4" w14:textId="77777777" w:rsidR="007D72ED" w:rsidRPr="00810177" w:rsidRDefault="007D72ED" w:rsidP="00BE61CC">
            <w:pPr>
              <w:rPr>
                <w:rFonts w:ascii="Cera PRO" w:eastAsia="Arial" w:hAnsi="Cera PRO" w:cs="Arial"/>
                <w:b/>
                <w:sz w:val="16"/>
                <w:szCs w:val="16"/>
              </w:rPr>
            </w:pPr>
            <w:r w:rsidRPr="00810177">
              <w:rPr>
                <w:rFonts w:ascii="Cera PRO" w:eastAsia="Arial" w:hAnsi="Cera PRO" w:cs="Arial"/>
                <w:b/>
                <w:sz w:val="16"/>
                <w:szCs w:val="16"/>
              </w:rPr>
              <w:t>Andere bronnen</w:t>
            </w:r>
          </w:p>
        </w:tc>
        <w:tc>
          <w:tcPr>
            <w:tcW w:w="1367" w:type="dxa"/>
            <w:shd w:val="clear" w:color="auto" w:fill="D9D9D9"/>
          </w:tcPr>
          <w:p w14:paraId="74DBEF48" w14:textId="77777777" w:rsidR="007D72ED" w:rsidRPr="00810177" w:rsidRDefault="007D72ED" w:rsidP="00BE61CC">
            <w:pPr>
              <w:rPr>
                <w:rFonts w:ascii="Cera PRO" w:eastAsia="Arial" w:hAnsi="Cera PRO" w:cs="Arial"/>
                <w:b/>
                <w:sz w:val="16"/>
                <w:szCs w:val="16"/>
              </w:rPr>
            </w:pPr>
            <w:r w:rsidRPr="00810177">
              <w:rPr>
                <w:rFonts w:ascii="Cera PRO" w:eastAsia="Arial" w:hAnsi="Cera PRO" w:cs="Arial"/>
                <w:b/>
                <w:sz w:val="16"/>
                <w:szCs w:val="16"/>
              </w:rPr>
              <w:t>Eigen bronnen</w:t>
            </w:r>
          </w:p>
        </w:tc>
      </w:tr>
      <w:tr w:rsidR="007D72ED" w:rsidRPr="00810177" w14:paraId="04871F30" w14:textId="77777777" w:rsidTr="00BE61CC">
        <w:trPr>
          <w:trHeight w:val="1304"/>
        </w:trPr>
        <w:tc>
          <w:tcPr>
            <w:tcW w:w="7200" w:type="dxa"/>
            <w:shd w:val="clear" w:color="auto" w:fill="DBE5F1" w:themeFill="accent1" w:themeFillTint="33"/>
          </w:tcPr>
          <w:p w14:paraId="6B0DAD7A" w14:textId="77777777" w:rsidR="007D72ED" w:rsidRPr="00810177" w:rsidRDefault="007D72ED" w:rsidP="00BE61CC">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Arial" w:hAnsi="Cera PRO" w:cs="Arial"/>
                <w:sz w:val="18"/>
                <w:szCs w:val="18"/>
              </w:rPr>
            </w:pPr>
            <w:r w:rsidRPr="00950EE3">
              <w:rPr>
                <w:rFonts w:ascii="Cera PRO" w:eastAsiaTheme="minorHAnsi" w:hAnsi="Cera PRO" w:cs="FranklinGothic-Demi"/>
                <w:color w:val="96C21F"/>
                <w:sz w:val="19"/>
                <w:szCs w:val="19"/>
                <w:lang w:eastAsia="en-US"/>
              </w:rPr>
              <w:t xml:space="preserve">4.1 </w:t>
            </w:r>
            <w:r>
              <w:rPr>
                <w:rFonts w:ascii="Cera PRO" w:eastAsiaTheme="minorHAnsi" w:hAnsi="Cera PRO" w:cs="FranklinGothic-Demi"/>
                <w:color w:val="96C21F"/>
                <w:sz w:val="19"/>
                <w:szCs w:val="19"/>
                <w:lang w:eastAsia="en-US"/>
              </w:rPr>
              <w:tab/>
            </w:r>
            <w:r w:rsidRPr="00950EE3">
              <w:rPr>
                <w:rFonts w:ascii="Cera PRO" w:eastAsiaTheme="minorHAnsi" w:hAnsi="Cera PRO" w:cs="FranklinGothic-Demi"/>
                <w:color w:val="1D1D1B"/>
                <w:sz w:val="19"/>
                <w:szCs w:val="19"/>
                <w:lang w:eastAsia="en-US"/>
              </w:rPr>
              <w:t>De docent de student begeleidt in de ontwikkeling van zijn beroeps</w:t>
            </w:r>
            <w:r>
              <w:rPr>
                <w:rFonts w:ascii="Cera PRO" w:eastAsiaTheme="minorHAnsi" w:hAnsi="Cera PRO" w:cs="FranklinGothic-Demi"/>
                <w:color w:val="1D1D1B"/>
                <w:sz w:val="19"/>
                <w:szCs w:val="19"/>
                <w:lang w:eastAsia="en-US"/>
              </w:rPr>
              <w:t>-</w:t>
            </w:r>
            <w:r w:rsidRPr="00950EE3">
              <w:rPr>
                <w:rFonts w:ascii="Cera PRO" w:eastAsiaTheme="minorHAnsi" w:hAnsi="Cera PRO" w:cs="FranklinGothic-Demi"/>
                <w:color w:val="1D1D1B"/>
                <w:sz w:val="19"/>
                <w:szCs w:val="19"/>
                <w:lang w:eastAsia="en-US"/>
              </w:rPr>
              <w:t>identiteit en loopbaan</w:t>
            </w:r>
            <w:r>
              <w:rPr>
                <w:rFonts w:ascii="Cera PRO" w:eastAsiaTheme="minorHAnsi" w:hAnsi="Cera PRO" w:cs="FranklinGothic-Demi"/>
                <w:color w:val="1D1D1B"/>
                <w:sz w:val="19"/>
                <w:szCs w:val="19"/>
                <w:lang w:eastAsia="en-US"/>
              </w:rPr>
              <w:t>-</w:t>
            </w:r>
            <w:r w:rsidRPr="00950EE3">
              <w:rPr>
                <w:rFonts w:ascii="Cera PRO" w:eastAsiaTheme="minorHAnsi" w:hAnsi="Cera PRO" w:cs="FranklinGothic-Demi"/>
                <w:color w:val="1D1D1B"/>
                <w:sz w:val="19"/>
                <w:szCs w:val="19"/>
                <w:lang w:eastAsia="en-US"/>
              </w:rPr>
              <w:t>competenties: wat wil ik, wat kan ik, wat doe ik en wat maak ik waar? De student leert zelf richting te geven aan zijn reflectie op kwaliteiten en motieven, werkexploratie, loopbaan</w:t>
            </w:r>
            <w:r>
              <w:rPr>
                <w:rFonts w:ascii="Cera PRO" w:eastAsiaTheme="minorHAnsi" w:hAnsi="Cera PRO" w:cs="FranklinGothic-Demi"/>
                <w:color w:val="1D1D1B"/>
                <w:sz w:val="19"/>
                <w:szCs w:val="19"/>
                <w:lang w:eastAsia="en-US"/>
              </w:rPr>
              <w:t>-</w:t>
            </w:r>
            <w:r w:rsidRPr="00950EE3">
              <w:rPr>
                <w:rFonts w:ascii="Cera PRO" w:eastAsiaTheme="minorHAnsi" w:hAnsi="Cera PRO" w:cs="FranklinGothic-Demi"/>
                <w:color w:val="1D1D1B"/>
                <w:sz w:val="19"/>
                <w:szCs w:val="19"/>
                <w:lang w:eastAsia="en-US"/>
              </w:rPr>
              <w:t>sturing en netwerken (ook in een vervolgopleiding</w:t>
            </w:r>
          </w:p>
        </w:tc>
        <w:tc>
          <w:tcPr>
            <w:tcW w:w="1164" w:type="dxa"/>
            <w:shd w:val="clear" w:color="auto" w:fill="DBE5F1" w:themeFill="accent1" w:themeFillTint="33"/>
          </w:tcPr>
          <w:p w14:paraId="06C51DDB" w14:textId="77777777" w:rsidR="007D72ED" w:rsidRDefault="007D72ED" w:rsidP="00BE61CC">
            <w:pPr>
              <w:shd w:val="clear" w:color="auto" w:fill="CCECFF"/>
              <w:rPr>
                <w:rFonts w:ascii="Cera PRO" w:eastAsia="Arial" w:hAnsi="Cera PRO" w:cs="Arial"/>
                <w:b/>
                <w:sz w:val="18"/>
                <w:szCs w:val="18"/>
              </w:rPr>
            </w:pPr>
            <w:r>
              <w:rPr>
                <w:rFonts w:ascii="Cera PRO" w:eastAsia="Arial" w:hAnsi="Cera PRO" w:cs="Arial"/>
                <w:b/>
                <w:sz w:val="18"/>
                <w:szCs w:val="18"/>
              </w:rPr>
              <w:t>Hfdst 1,</w:t>
            </w:r>
          </w:p>
          <w:p w14:paraId="531709D6" w14:textId="77777777" w:rsidR="007D72ED" w:rsidRPr="00810177" w:rsidRDefault="007D72ED" w:rsidP="00BE61CC">
            <w:pPr>
              <w:shd w:val="clear" w:color="auto" w:fill="CCECFF"/>
              <w:rPr>
                <w:rFonts w:ascii="Cera PRO" w:eastAsia="Arial" w:hAnsi="Cera PRO" w:cs="Arial"/>
                <w:b/>
                <w:sz w:val="18"/>
                <w:szCs w:val="18"/>
              </w:rPr>
            </w:pPr>
            <w:r>
              <w:rPr>
                <w:rFonts w:ascii="Cera PRO" w:eastAsia="Arial" w:hAnsi="Cera PRO" w:cs="Arial"/>
                <w:b/>
                <w:sz w:val="18"/>
                <w:szCs w:val="18"/>
              </w:rPr>
              <w:t>3.6, 4.4</w:t>
            </w:r>
          </w:p>
        </w:tc>
        <w:tc>
          <w:tcPr>
            <w:tcW w:w="914" w:type="dxa"/>
            <w:gridSpan w:val="2"/>
            <w:shd w:val="clear" w:color="auto" w:fill="DBE5F1" w:themeFill="accent1" w:themeFillTint="33"/>
          </w:tcPr>
          <w:p w14:paraId="35E1482F"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Hfdst 8.1, 8.2</w:t>
            </w:r>
          </w:p>
        </w:tc>
        <w:tc>
          <w:tcPr>
            <w:tcW w:w="924" w:type="dxa"/>
            <w:shd w:val="clear" w:color="auto" w:fill="DBE5F1" w:themeFill="accent1" w:themeFillTint="33"/>
          </w:tcPr>
          <w:p w14:paraId="1E9B0D11" w14:textId="77777777" w:rsidR="007D72ED" w:rsidRPr="00810177" w:rsidRDefault="007D72ED" w:rsidP="00BE61CC">
            <w:pPr>
              <w:jc w:val="center"/>
              <w:rPr>
                <w:rFonts w:ascii="Cera PRO" w:eastAsia="Arial" w:hAnsi="Cera PRO" w:cs="Arial"/>
                <w:b/>
                <w:sz w:val="18"/>
                <w:szCs w:val="18"/>
              </w:rPr>
            </w:pPr>
          </w:p>
        </w:tc>
        <w:tc>
          <w:tcPr>
            <w:tcW w:w="980" w:type="dxa"/>
            <w:shd w:val="clear" w:color="auto" w:fill="DBE5F1" w:themeFill="accent1" w:themeFillTint="33"/>
          </w:tcPr>
          <w:p w14:paraId="3D50FE6C" w14:textId="77777777" w:rsidR="007D72ED" w:rsidRPr="00810177" w:rsidRDefault="007D72ED" w:rsidP="00BE61CC">
            <w:pPr>
              <w:jc w:val="center"/>
              <w:rPr>
                <w:rFonts w:ascii="Cera PRO" w:eastAsia="Arial" w:hAnsi="Cera PRO" w:cs="Arial"/>
                <w:b/>
                <w:sz w:val="18"/>
                <w:szCs w:val="18"/>
              </w:rPr>
            </w:pPr>
          </w:p>
        </w:tc>
        <w:tc>
          <w:tcPr>
            <w:tcW w:w="862" w:type="dxa"/>
            <w:shd w:val="clear" w:color="auto" w:fill="DBE5F1" w:themeFill="accent1" w:themeFillTint="33"/>
          </w:tcPr>
          <w:p w14:paraId="673D4661" w14:textId="77777777" w:rsidR="007D72ED" w:rsidRDefault="007D72ED" w:rsidP="00BE61CC">
            <w:pPr>
              <w:rPr>
                <w:rFonts w:ascii="Cera PRO" w:eastAsia="Arial" w:hAnsi="Cera PRO" w:cs="Arial"/>
                <w:b/>
                <w:sz w:val="18"/>
                <w:szCs w:val="18"/>
              </w:rPr>
            </w:pPr>
            <w:r>
              <w:rPr>
                <w:rFonts w:ascii="Cera PRO" w:eastAsia="Arial" w:hAnsi="Cera PRO" w:cs="Arial"/>
                <w:b/>
                <w:sz w:val="18"/>
                <w:szCs w:val="18"/>
              </w:rPr>
              <w:t>Hfdst 3.2.2,</w:t>
            </w:r>
          </w:p>
          <w:p w14:paraId="34C1EC94" w14:textId="77777777" w:rsidR="007D72ED" w:rsidRDefault="007D72ED" w:rsidP="00BE61CC">
            <w:pPr>
              <w:rPr>
                <w:rFonts w:ascii="Cera PRO" w:eastAsia="Arial" w:hAnsi="Cera PRO" w:cs="Arial"/>
                <w:b/>
                <w:sz w:val="18"/>
                <w:szCs w:val="18"/>
              </w:rPr>
            </w:pPr>
            <w:r>
              <w:rPr>
                <w:rFonts w:ascii="Cera PRO" w:eastAsia="Arial" w:hAnsi="Cera PRO" w:cs="Arial"/>
                <w:b/>
                <w:sz w:val="18"/>
                <w:szCs w:val="18"/>
              </w:rPr>
              <w:t>3.2.3,</w:t>
            </w:r>
          </w:p>
          <w:p w14:paraId="0E9DAE7A"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3.2.5</w:t>
            </w:r>
          </w:p>
        </w:tc>
        <w:tc>
          <w:tcPr>
            <w:tcW w:w="1262" w:type="dxa"/>
            <w:shd w:val="clear" w:color="auto" w:fill="DBE5F1" w:themeFill="accent1" w:themeFillTint="33"/>
          </w:tcPr>
          <w:p w14:paraId="523B4773"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Hfdst 1.1. t/m 1.4</w:t>
            </w:r>
          </w:p>
        </w:tc>
        <w:tc>
          <w:tcPr>
            <w:tcW w:w="870" w:type="dxa"/>
            <w:shd w:val="clear" w:color="auto" w:fill="DBE5F1" w:themeFill="accent1" w:themeFillTint="33"/>
          </w:tcPr>
          <w:p w14:paraId="4730EB68" w14:textId="77777777" w:rsidR="007D72ED" w:rsidRPr="00810177" w:rsidRDefault="007D72ED" w:rsidP="00BE61CC">
            <w:pPr>
              <w:jc w:val="center"/>
              <w:rPr>
                <w:rFonts w:ascii="Cera PRO" w:eastAsia="Arial" w:hAnsi="Cera PRO" w:cs="Arial"/>
                <w:b/>
                <w:sz w:val="18"/>
                <w:szCs w:val="18"/>
              </w:rPr>
            </w:pPr>
          </w:p>
        </w:tc>
        <w:tc>
          <w:tcPr>
            <w:tcW w:w="1367" w:type="dxa"/>
            <w:shd w:val="clear" w:color="auto" w:fill="DBE5F1" w:themeFill="accent1" w:themeFillTint="33"/>
          </w:tcPr>
          <w:p w14:paraId="3AC3CC73" w14:textId="77777777" w:rsidR="007D72ED" w:rsidRPr="00810177" w:rsidRDefault="007D72ED" w:rsidP="00BE61CC">
            <w:pPr>
              <w:jc w:val="center"/>
              <w:rPr>
                <w:rFonts w:ascii="Cera PRO" w:eastAsia="Arial" w:hAnsi="Cera PRO" w:cs="Arial"/>
                <w:b/>
                <w:sz w:val="18"/>
                <w:szCs w:val="18"/>
              </w:rPr>
            </w:pPr>
          </w:p>
        </w:tc>
      </w:tr>
      <w:tr w:rsidR="007D72ED" w:rsidRPr="00810177" w14:paraId="4551B760" w14:textId="77777777" w:rsidTr="00BE61CC">
        <w:trPr>
          <w:trHeight w:val="912"/>
        </w:trPr>
        <w:tc>
          <w:tcPr>
            <w:tcW w:w="7200" w:type="dxa"/>
            <w:shd w:val="clear" w:color="auto" w:fill="DBE5F1" w:themeFill="accent1" w:themeFillTint="33"/>
          </w:tcPr>
          <w:p w14:paraId="4EC42BE2" w14:textId="77777777" w:rsidR="007D72ED" w:rsidRPr="00950EE3" w:rsidRDefault="007D72ED" w:rsidP="00BE61CC">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Pr>
                <w:rFonts w:ascii="Cera PRO" w:eastAsiaTheme="minorHAnsi" w:hAnsi="Cera PRO" w:cs="FranklinGothic-Demi"/>
                <w:color w:val="96C21F"/>
                <w:sz w:val="19"/>
                <w:szCs w:val="19"/>
                <w:lang w:eastAsia="en-US"/>
              </w:rPr>
              <w:t>4.2</w:t>
            </w:r>
            <w:r>
              <w:rPr>
                <w:rFonts w:ascii="Cera PRO" w:eastAsiaTheme="minorHAnsi" w:hAnsi="Cera PRO" w:cs="FranklinGothic-Demi"/>
                <w:color w:val="96C21F"/>
                <w:sz w:val="19"/>
                <w:szCs w:val="19"/>
                <w:lang w:eastAsia="en-US"/>
              </w:rPr>
              <w:tab/>
            </w:r>
            <w:r w:rsidRPr="00950EE3">
              <w:rPr>
                <w:rFonts w:ascii="Cera PRO" w:eastAsiaTheme="minorHAnsi" w:hAnsi="Cera PRO" w:cs="FranklinGothic-Demi"/>
                <w:color w:val="1D1D1B"/>
                <w:sz w:val="19"/>
                <w:szCs w:val="19"/>
                <w:lang w:eastAsia="en-US"/>
              </w:rPr>
              <w:t>De docent de student ondersteunt en stimuleert bij het reflecteren op zijn studievoortgang, beroeps- en loopbaanvaardigheden en zijn beroeps</w:t>
            </w:r>
            <w:r>
              <w:rPr>
                <w:rFonts w:ascii="Cera PRO" w:eastAsiaTheme="minorHAnsi" w:hAnsi="Cera PRO" w:cs="FranklinGothic-Demi"/>
                <w:color w:val="1D1D1B"/>
                <w:sz w:val="19"/>
                <w:szCs w:val="19"/>
                <w:lang w:eastAsia="en-US"/>
              </w:rPr>
              <w:t>-</w:t>
            </w:r>
            <w:r w:rsidRPr="00950EE3">
              <w:rPr>
                <w:rFonts w:ascii="Cera PRO" w:eastAsiaTheme="minorHAnsi" w:hAnsi="Cera PRO" w:cs="FranklinGothic-Demi"/>
                <w:color w:val="1D1D1B"/>
                <w:sz w:val="19"/>
                <w:szCs w:val="19"/>
                <w:lang w:eastAsia="en-US"/>
              </w:rPr>
              <w:t xml:space="preserve">identiteit. </w:t>
            </w:r>
          </w:p>
          <w:p w14:paraId="56D466D3" w14:textId="77777777" w:rsidR="007D72ED" w:rsidRDefault="007D72ED" w:rsidP="00BE61CC">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96C21F"/>
                <w:sz w:val="19"/>
                <w:szCs w:val="19"/>
                <w:lang w:eastAsia="en-US"/>
              </w:rPr>
            </w:pPr>
          </w:p>
        </w:tc>
        <w:tc>
          <w:tcPr>
            <w:tcW w:w="1164" w:type="dxa"/>
            <w:tcBorders>
              <w:top w:val="single" w:sz="4" w:space="0" w:color="000000"/>
            </w:tcBorders>
            <w:shd w:val="clear" w:color="auto" w:fill="DBE5F1" w:themeFill="accent1" w:themeFillTint="33"/>
          </w:tcPr>
          <w:p w14:paraId="2D7991CF" w14:textId="77777777" w:rsidR="007D72ED" w:rsidRDefault="007D72ED" w:rsidP="00BE61CC">
            <w:pPr>
              <w:rPr>
                <w:rFonts w:ascii="Cera PRO" w:eastAsia="Arial" w:hAnsi="Cera PRO" w:cs="Arial"/>
                <w:b/>
                <w:sz w:val="18"/>
                <w:szCs w:val="18"/>
              </w:rPr>
            </w:pPr>
            <w:r>
              <w:rPr>
                <w:rFonts w:ascii="Cera PRO" w:eastAsia="Arial" w:hAnsi="Cera PRO" w:cs="Arial"/>
                <w:b/>
                <w:sz w:val="18"/>
                <w:szCs w:val="18"/>
              </w:rPr>
              <w:t>Hfdst 3.2</w:t>
            </w:r>
          </w:p>
          <w:p w14:paraId="2BDB6DEB"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t/m 3.5</w:t>
            </w:r>
          </w:p>
        </w:tc>
        <w:tc>
          <w:tcPr>
            <w:tcW w:w="914" w:type="dxa"/>
            <w:gridSpan w:val="2"/>
            <w:tcBorders>
              <w:top w:val="single" w:sz="4" w:space="0" w:color="000000"/>
            </w:tcBorders>
            <w:shd w:val="clear" w:color="auto" w:fill="DBE5F1" w:themeFill="accent1" w:themeFillTint="33"/>
          </w:tcPr>
          <w:p w14:paraId="1C14A14C" w14:textId="77777777" w:rsidR="007D72ED" w:rsidRDefault="007D72ED" w:rsidP="00BE61CC">
            <w:pPr>
              <w:rPr>
                <w:rFonts w:ascii="Cera PRO" w:eastAsia="Arial" w:hAnsi="Cera PRO" w:cs="Arial"/>
                <w:b/>
                <w:sz w:val="18"/>
                <w:szCs w:val="18"/>
              </w:rPr>
            </w:pPr>
            <w:r>
              <w:rPr>
                <w:rFonts w:ascii="Cera PRO" w:eastAsia="Arial" w:hAnsi="Cera PRO" w:cs="Arial"/>
                <w:b/>
                <w:sz w:val="18"/>
                <w:szCs w:val="18"/>
              </w:rPr>
              <w:t>Hfdst 11.3, 11.4</w:t>
            </w:r>
          </w:p>
          <w:p w14:paraId="5E7C9AAD" w14:textId="77777777" w:rsidR="007D72ED" w:rsidRDefault="007D72ED" w:rsidP="00BE61CC">
            <w:pPr>
              <w:jc w:val="center"/>
              <w:rPr>
                <w:rFonts w:ascii="Cera PRO" w:eastAsia="Arial" w:hAnsi="Cera PRO" w:cs="Arial"/>
                <w:b/>
                <w:sz w:val="18"/>
                <w:szCs w:val="18"/>
              </w:rPr>
            </w:pPr>
          </w:p>
          <w:p w14:paraId="6D46D648" w14:textId="77777777" w:rsidR="007D72ED" w:rsidRPr="00810177" w:rsidRDefault="007D72ED" w:rsidP="00BE61CC">
            <w:pPr>
              <w:rPr>
                <w:rFonts w:ascii="Cera PRO" w:eastAsia="Arial" w:hAnsi="Cera PRO" w:cs="Arial"/>
                <w:b/>
                <w:sz w:val="18"/>
                <w:szCs w:val="18"/>
              </w:rPr>
            </w:pPr>
          </w:p>
        </w:tc>
        <w:tc>
          <w:tcPr>
            <w:tcW w:w="924" w:type="dxa"/>
            <w:tcBorders>
              <w:top w:val="single" w:sz="4" w:space="0" w:color="000000"/>
            </w:tcBorders>
            <w:shd w:val="clear" w:color="auto" w:fill="DBE5F1" w:themeFill="accent1" w:themeFillTint="33"/>
          </w:tcPr>
          <w:p w14:paraId="51977686" w14:textId="77777777" w:rsidR="007D72ED" w:rsidRPr="00810177" w:rsidRDefault="007D72ED" w:rsidP="00BE61CC">
            <w:pPr>
              <w:jc w:val="center"/>
              <w:rPr>
                <w:rFonts w:ascii="Cera PRO" w:eastAsia="Arial" w:hAnsi="Cera PRO" w:cs="Arial"/>
                <w:b/>
                <w:sz w:val="18"/>
                <w:szCs w:val="18"/>
              </w:rPr>
            </w:pPr>
          </w:p>
        </w:tc>
        <w:tc>
          <w:tcPr>
            <w:tcW w:w="980" w:type="dxa"/>
            <w:tcBorders>
              <w:top w:val="single" w:sz="4" w:space="0" w:color="000000"/>
            </w:tcBorders>
            <w:shd w:val="clear" w:color="auto" w:fill="DBE5F1" w:themeFill="accent1" w:themeFillTint="33"/>
          </w:tcPr>
          <w:p w14:paraId="3AAAE1F3" w14:textId="77777777" w:rsidR="007D72ED" w:rsidRPr="00810177" w:rsidRDefault="007D72ED" w:rsidP="00BE61CC">
            <w:pPr>
              <w:jc w:val="center"/>
              <w:rPr>
                <w:rFonts w:ascii="Cera PRO" w:eastAsia="Arial" w:hAnsi="Cera PRO" w:cs="Arial"/>
                <w:b/>
                <w:sz w:val="18"/>
                <w:szCs w:val="18"/>
              </w:rPr>
            </w:pPr>
            <w:r>
              <w:rPr>
                <w:rFonts w:ascii="Cera PRO" w:eastAsia="Arial" w:hAnsi="Cera PRO" w:cs="Arial"/>
                <w:b/>
                <w:sz w:val="18"/>
                <w:szCs w:val="18"/>
              </w:rPr>
              <w:t>Hfdst. 13</w:t>
            </w:r>
          </w:p>
        </w:tc>
        <w:tc>
          <w:tcPr>
            <w:tcW w:w="862" w:type="dxa"/>
            <w:tcBorders>
              <w:top w:val="single" w:sz="4" w:space="0" w:color="000000"/>
            </w:tcBorders>
            <w:shd w:val="clear" w:color="auto" w:fill="DBE5F1" w:themeFill="accent1" w:themeFillTint="33"/>
          </w:tcPr>
          <w:p w14:paraId="48AAF700"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Hfdst 3.2.4</w:t>
            </w:r>
          </w:p>
        </w:tc>
        <w:tc>
          <w:tcPr>
            <w:tcW w:w="1262" w:type="dxa"/>
            <w:tcBorders>
              <w:top w:val="single" w:sz="4" w:space="0" w:color="000000"/>
            </w:tcBorders>
            <w:shd w:val="clear" w:color="auto" w:fill="DBE5F1" w:themeFill="accent1" w:themeFillTint="33"/>
          </w:tcPr>
          <w:p w14:paraId="61D29F07" w14:textId="77777777" w:rsidR="007D72ED" w:rsidRPr="00810177" w:rsidRDefault="007D72ED" w:rsidP="00BE61CC">
            <w:pPr>
              <w:jc w:val="center"/>
              <w:rPr>
                <w:rFonts w:ascii="Cera PRO" w:eastAsia="Arial" w:hAnsi="Cera PRO" w:cs="Arial"/>
                <w:b/>
                <w:sz w:val="18"/>
                <w:szCs w:val="18"/>
              </w:rPr>
            </w:pPr>
            <w:r>
              <w:rPr>
                <w:rFonts w:ascii="Cera PRO" w:eastAsia="Arial" w:hAnsi="Cera PRO" w:cs="Arial"/>
                <w:b/>
                <w:sz w:val="18"/>
                <w:szCs w:val="18"/>
              </w:rPr>
              <w:t>Hfdst 7.4</w:t>
            </w:r>
          </w:p>
        </w:tc>
        <w:tc>
          <w:tcPr>
            <w:tcW w:w="870" w:type="dxa"/>
            <w:tcBorders>
              <w:top w:val="single" w:sz="4" w:space="0" w:color="000000"/>
            </w:tcBorders>
            <w:shd w:val="clear" w:color="auto" w:fill="DBE5F1" w:themeFill="accent1" w:themeFillTint="33"/>
          </w:tcPr>
          <w:p w14:paraId="682BBC30" w14:textId="77777777" w:rsidR="007D72ED" w:rsidRPr="00810177" w:rsidRDefault="007D72ED" w:rsidP="00BE61CC">
            <w:pPr>
              <w:jc w:val="center"/>
              <w:rPr>
                <w:rFonts w:ascii="Cera PRO" w:eastAsia="Arial" w:hAnsi="Cera PRO" w:cs="Arial"/>
                <w:b/>
                <w:sz w:val="18"/>
                <w:szCs w:val="18"/>
              </w:rPr>
            </w:pPr>
          </w:p>
        </w:tc>
        <w:tc>
          <w:tcPr>
            <w:tcW w:w="1367" w:type="dxa"/>
            <w:tcBorders>
              <w:top w:val="single" w:sz="4" w:space="0" w:color="000000"/>
            </w:tcBorders>
            <w:shd w:val="clear" w:color="auto" w:fill="DBE5F1" w:themeFill="accent1" w:themeFillTint="33"/>
          </w:tcPr>
          <w:p w14:paraId="70DF65CF" w14:textId="77777777" w:rsidR="007D72ED" w:rsidRPr="00810177" w:rsidRDefault="007D72ED" w:rsidP="00BE61CC">
            <w:pPr>
              <w:jc w:val="center"/>
              <w:rPr>
                <w:rFonts w:ascii="Cera PRO" w:eastAsia="Arial" w:hAnsi="Cera PRO" w:cs="Arial"/>
                <w:b/>
                <w:sz w:val="18"/>
                <w:szCs w:val="18"/>
              </w:rPr>
            </w:pPr>
          </w:p>
        </w:tc>
      </w:tr>
      <w:tr w:rsidR="007D72ED" w:rsidRPr="00810177" w14:paraId="4251E229" w14:textId="77777777" w:rsidTr="00BE61CC">
        <w:trPr>
          <w:trHeight w:val="745"/>
        </w:trPr>
        <w:tc>
          <w:tcPr>
            <w:tcW w:w="7200" w:type="dxa"/>
            <w:shd w:val="clear" w:color="auto" w:fill="DBE5F1" w:themeFill="accent1" w:themeFillTint="33"/>
          </w:tcPr>
          <w:p w14:paraId="6AF4BD68" w14:textId="77777777" w:rsidR="007D72ED" w:rsidRDefault="007D72ED" w:rsidP="00BE61CC">
            <w:pPr>
              <w:ind w:left="401" w:hanging="401"/>
              <w:rPr>
                <w:rFonts w:ascii="Cera PRO" w:eastAsiaTheme="minorHAnsi" w:hAnsi="Cera PRO" w:cs="FranklinGothic-Book"/>
                <w:color w:val="1D1D1B"/>
                <w:sz w:val="19"/>
                <w:szCs w:val="19"/>
                <w:lang w:eastAsia="en-US"/>
              </w:rPr>
            </w:pPr>
            <w:r>
              <w:rPr>
                <w:rFonts w:ascii="Cera PRO" w:eastAsiaTheme="minorHAnsi" w:hAnsi="Cera PRO" w:cs="FranklinGothic-Demi"/>
                <w:color w:val="96C21F"/>
                <w:sz w:val="19"/>
                <w:szCs w:val="19"/>
                <w:lang w:eastAsia="en-US"/>
              </w:rPr>
              <w:t>4.3</w:t>
            </w:r>
            <w:r>
              <w:rPr>
                <w:rFonts w:ascii="Cera PRO" w:eastAsiaTheme="minorHAnsi" w:hAnsi="Cera PRO" w:cs="FranklinGothic-Demi"/>
                <w:color w:val="96C21F"/>
                <w:sz w:val="19"/>
                <w:szCs w:val="19"/>
                <w:lang w:eastAsia="en-US"/>
              </w:rPr>
              <w:tab/>
            </w:r>
            <w:r w:rsidRPr="00950EE3">
              <w:rPr>
                <w:rFonts w:ascii="Cera PRO" w:eastAsiaTheme="minorHAnsi" w:hAnsi="Cera PRO" w:cs="FranklinGothic-Demi"/>
                <w:color w:val="1D1D1B"/>
                <w:sz w:val="19"/>
                <w:szCs w:val="19"/>
                <w:lang w:eastAsia="en-US"/>
              </w:rPr>
              <w:t>De docent de student begeleidt in keuzes wat waar (school of praktijk) wanneer geleerd wordt (in afnemende sturing</w:t>
            </w:r>
          </w:p>
          <w:p w14:paraId="4A132F53" w14:textId="77777777" w:rsidR="007D72ED" w:rsidRDefault="007D72ED" w:rsidP="00BE61CC">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96C21F"/>
                <w:sz w:val="19"/>
                <w:szCs w:val="19"/>
                <w:lang w:eastAsia="en-US"/>
              </w:rPr>
            </w:pPr>
          </w:p>
        </w:tc>
        <w:tc>
          <w:tcPr>
            <w:tcW w:w="1164" w:type="dxa"/>
            <w:tcBorders>
              <w:top w:val="single" w:sz="4" w:space="0" w:color="000000"/>
            </w:tcBorders>
            <w:shd w:val="clear" w:color="auto" w:fill="DBE5F1" w:themeFill="accent1" w:themeFillTint="33"/>
          </w:tcPr>
          <w:p w14:paraId="5D0B5665" w14:textId="77777777" w:rsidR="007D72ED" w:rsidRPr="00810177" w:rsidRDefault="007D72ED" w:rsidP="00BE61CC">
            <w:pPr>
              <w:jc w:val="center"/>
              <w:rPr>
                <w:rFonts w:ascii="Cera PRO" w:eastAsia="Arial" w:hAnsi="Cera PRO" w:cs="Arial"/>
                <w:b/>
                <w:sz w:val="18"/>
                <w:szCs w:val="18"/>
              </w:rPr>
            </w:pPr>
          </w:p>
        </w:tc>
        <w:tc>
          <w:tcPr>
            <w:tcW w:w="914" w:type="dxa"/>
            <w:gridSpan w:val="2"/>
            <w:tcBorders>
              <w:top w:val="single" w:sz="4" w:space="0" w:color="000000"/>
            </w:tcBorders>
            <w:shd w:val="clear" w:color="auto" w:fill="DBE5F1" w:themeFill="accent1" w:themeFillTint="33"/>
          </w:tcPr>
          <w:p w14:paraId="16FE5954" w14:textId="77777777" w:rsidR="007D72ED" w:rsidRPr="00810177" w:rsidRDefault="007D72ED" w:rsidP="00BE61CC">
            <w:pPr>
              <w:jc w:val="center"/>
              <w:rPr>
                <w:rFonts w:ascii="Cera PRO" w:eastAsia="Arial" w:hAnsi="Cera PRO" w:cs="Arial"/>
                <w:b/>
                <w:sz w:val="18"/>
                <w:szCs w:val="18"/>
              </w:rPr>
            </w:pPr>
          </w:p>
        </w:tc>
        <w:tc>
          <w:tcPr>
            <w:tcW w:w="924" w:type="dxa"/>
            <w:tcBorders>
              <w:top w:val="single" w:sz="4" w:space="0" w:color="000000"/>
            </w:tcBorders>
            <w:shd w:val="clear" w:color="auto" w:fill="DBE5F1" w:themeFill="accent1" w:themeFillTint="33"/>
          </w:tcPr>
          <w:p w14:paraId="36B5AFED" w14:textId="77777777" w:rsidR="007D72ED" w:rsidRPr="00810177" w:rsidRDefault="007D72ED" w:rsidP="00BE61CC">
            <w:pPr>
              <w:jc w:val="center"/>
              <w:rPr>
                <w:rFonts w:ascii="Cera PRO" w:eastAsia="Arial" w:hAnsi="Cera PRO" w:cs="Arial"/>
                <w:b/>
                <w:sz w:val="18"/>
                <w:szCs w:val="18"/>
              </w:rPr>
            </w:pPr>
          </w:p>
        </w:tc>
        <w:tc>
          <w:tcPr>
            <w:tcW w:w="980" w:type="dxa"/>
            <w:tcBorders>
              <w:top w:val="single" w:sz="4" w:space="0" w:color="000000"/>
            </w:tcBorders>
            <w:shd w:val="clear" w:color="auto" w:fill="DBE5F1" w:themeFill="accent1" w:themeFillTint="33"/>
          </w:tcPr>
          <w:p w14:paraId="732AEAB7" w14:textId="77777777" w:rsidR="007D72ED" w:rsidRPr="00810177" w:rsidRDefault="007D72ED" w:rsidP="00BE61CC">
            <w:pPr>
              <w:jc w:val="center"/>
              <w:rPr>
                <w:rFonts w:ascii="Cera PRO" w:eastAsia="Arial" w:hAnsi="Cera PRO" w:cs="Arial"/>
                <w:b/>
                <w:sz w:val="18"/>
                <w:szCs w:val="18"/>
              </w:rPr>
            </w:pPr>
          </w:p>
        </w:tc>
        <w:tc>
          <w:tcPr>
            <w:tcW w:w="862" w:type="dxa"/>
            <w:tcBorders>
              <w:top w:val="single" w:sz="4" w:space="0" w:color="000000"/>
            </w:tcBorders>
            <w:shd w:val="clear" w:color="auto" w:fill="DBE5F1" w:themeFill="accent1" w:themeFillTint="33"/>
          </w:tcPr>
          <w:p w14:paraId="507B6398"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Hfdst 6.4.1 t/m 6.4.4</w:t>
            </w:r>
          </w:p>
        </w:tc>
        <w:tc>
          <w:tcPr>
            <w:tcW w:w="1262" w:type="dxa"/>
            <w:tcBorders>
              <w:top w:val="single" w:sz="4" w:space="0" w:color="000000"/>
            </w:tcBorders>
            <w:shd w:val="clear" w:color="auto" w:fill="DBE5F1" w:themeFill="accent1" w:themeFillTint="33"/>
          </w:tcPr>
          <w:p w14:paraId="28A89477"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Hfdst 4.6</w:t>
            </w:r>
          </w:p>
        </w:tc>
        <w:tc>
          <w:tcPr>
            <w:tcW w:w="870" w:type="dxa"/>
            <w:tcBorders>
              <w:top w:val="single" w:sz="4" w:space="0" w:color="000000"/>
            </w:tcBorders>
            <w:shd w:val="clear" w:color="auto" w:fill="DBE5F1" w:themeFill="accent1" w:themeFillTint="33"/>
          </w:tcPr>
          <w:p w14:paraId="66544F54" w14:textId="77777777" w:rsidR="007D72ED" w:rsidRPr="00810177" w:rsidRDefault="007D72ED" w:rsidP="00BE61CC">
            <w:pPr>
              <w:jc w:val="center"/>
              <w:rPr>
                <w:rFonts w:ascii="Cera PRO" w:eastAsia="Arial" w:hAnsi="Cera PRO" w:cs="Arial"/>
                <w:b/>
                <w:sz w:val="18"/>
                <w:szCs w:val="18"/>
              </w:rPr>
            </w:pPr>
          </w:p>
        </w:tc>
        <w:tc>
          <w:tcPr>
            <w:tcW w:w="1367" w:type="dxa"/>
            <w:tcBorders>
              <w:top w:val="single" w:sz="4" w:space="0" w:color="000000"/>
            </w:tcBorders>
            <w:shd w:val="clear" w:color="auto" w:fill="DBE5F1" w:themeFill="accent1" w:themeFillTint="33"/>
          </w:tcPr>
          <w:p w14:paraId="4B7428E6" w14:textId="77777777" w:rsidR="007D72ED" w:rsidRPr="00810177" w:rsidRDefault="007D72ED" w:rsidP="00BE61CC">
            <w:pPr>
              <w:jc w:val="center"/>
              <w:rPr>
                <w:rFonts w:ascii="Cera PRO" w:eastAsia="Arial" w:hAnsi="Cera PRO" w:cs="Arial"/>
                <w:b/>
                <w:sz w:val="18"/>
                <w:szCs w:val="18"/>
              </w:rPr>
            </w:pPr>
          </w:p>
        </w:tc>
      </w:tr>
      <w:tr w:rsidR="007D72ED" w:rsidRPr="00810177" w14:paraId="6258D838" w14:textId="77777777" w:rsidTr="00BE61CC">
        <w:tc>
          <w:tcPr>
            <w:tcW w:w="7200" w:type="dxa"/>
            <w:shd w:val="clear" w:color="auto" w:fill="DBE5F1" w:themeFill="accent1" w:themeFillTint="33"/>
          </w:tcPr>
          <w:p w14:paraId="5A5E1A3B" w14:textId="77777777" w:rsidR="007D72ED" w:rsidRDefault="007D72ED" w:rsidP="00BE61CC">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96C21F"/>
                <w:sz w:val="19"/>
                <w:szCs w:val="19"/>
                <w:lang w:eastAsia="en-US"/>
              </w:rPr>
            </w:pPr>
            <w:r>
              <w:rPr>
                <w:rFonts w:ascii="Cera PRO" w:eastAsiaTheme="minorHAnsi" w:hAnsi="Cera PRO" w:cs="FranklinGothic-Demi"/>
                <w:color w:val="96C21F"/>
                <w:sz w:val="19"/>
                <w:szCs w:val="19"/>
                <w:lang w:eastAsia="en-US"/>
              </w:rPr>
              <w:t>4.4</w:t>
            </w:r>
            <w:r>
              <w:rPr>
                <w:rFonts w:ascii="Cera PRO" w:eastAsiaTheme="minorHAnsi" w:hAnsi="Cera PRO" w:cs="FranklinGothic-Demi"/>
                <w:color w:val="96C21F"/>
                <w:sz w:val="19"/>
                <w:szCs w:val="19"/>
                <w:lang w:eastAsia="en-US"/>
              </w:rPr>
              <w:tab/>
            </w:r>
            <w:r w:rsidRPr="00950EE3">
              <w:rPr>
                <w:rFonts w:ascii="Cera PRO" w:eastAsiaTheme="minorHAnsi" w:hAnsi="Cera PRO" w:cs="FranklinGothic-Demi"/>
                <w:color w:val="1D1D1B"/>
                <w:sz w:val="19"/>
                <w:szCs w:val="19"/>
                <w:lang w:eastAsia="en-US"/>
              </w:rPr>
              <w:t>De docent met de student gedurende het leerproces de voortgang in beeld brengt en de student ondersteunt in het opbouwen van een portfolio</w:t>
            </w:r>
          </w:p>
        </w:tc>
        <w:tc>
          <w:tcPr>
            <w:tcW w:w="1164" w:type="dxa"/>
            <w:tcBorders>
              <w:top w:val="single" w:sz="4" w:space="0" w:color="000000"/>
            </w:tcBorders>
            <w:shd w:val="clear" w:color="auto" w:fill="DBE5F1" w:themeFill="accent1" w:themeFillTint="33"/>
          </w:tcPr>
          <w:p w14:paraId="67213361"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Hfdst 4.7</w:t>
            </w:r>
          </w:p>
        </w:tc>
        <w:tc>
          <w:tcPr>
            <w:tcW w:w="914" w:type="dxa"/>
            <w:gridSpan w:val="2"/>
            <w:tcBorders>
              <w:top w:val="single" w:sz="4" w:space="0" w:color="000000"/>
            </w:tcBorders>
            <w:shd w:val="clear" w:color="auto" w:fill="DBE5F1" w:themeFill="accent1" w:themeFillTint="33"/>
          </w:tcPr>
          <w:p w14:paraId="7FBD0A4B"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Hfdst 13.3, 13.4</w:t>
            </w:r>
          </w:p>
        </w:tc>
        <w:tc>
          <w:tcPr>
            <w:tcW w:w="924" w:type="dxa"/>
            <w:tcBorders>
              <w:top w:val="single" w:sz="4" w:space="0" w:color="000000"/>
            </w:tcBorders>
            <w:shd w:val="clear" w:color="auto" w:fill="DBE5F1" w:themeFill="accent1" w:themeFillTint="33"/>
          </w:tcPr>
          <w:p w14:paraId="1240DB55" w14:textId="77777777" w:rsidR="007D72ED" w:rsidRPr="00810177" w:rsidRDefault="007D72ED" w:rsidP="00BE61CC">
            <w:pPr>
              <w:jc w:val="center"/>
              <w:rPr>
                <w:rFonts w:ascii="Cera PRO" w:eastAsia="Arial" w:hAnsi="Cera PRO" w:cs="Arial"/>
                <w:b/>
                <w:sz w:val="18"/>
                <w:szCs w:val="18"/>
              </w:rPr>
            </w:pPr>
          </w:p>
        </w:tc>
        <w:tc>
          <w:tcPr>
            <w:tcW w:w="980" w:type="dxa"/>
            <w:tcBorders>
              <w:top w:val="single" w:sz="4" w:space="0" w:color="000000"/>
            </w:tcBorders>
            <w:shd w:val="clear" w:color="auto" w:fill="DBE5F1" w:themeFill="accent1" w:themeFillTint="33"/>
          </w:tcPr>
          <w:p w14:paraId="5D2AF790" w14:textId="77777777" w:rsidR="007D72ED" w:rsidRPr="00810177" w:rsidRDefault="007D72ED" w:rsidP="00BE61CC">
            <w:pPr>
              <w:jc w:val="center"/>
              <w:rPr>
                <w:rFonts w:ascii="Cera PRO" w:eastAsia="Arial" w:hAnsi="Cera PRO" w:cs="Arial"/>
                <w:b/>
                <w:sz w:val="18"/>
                <w:szCs w:val="18"/>
              </w:rPr>
            </w:pPr>
          </w:p>
        </w:tc>
        <w:tc>
          <w:tcPr>
            <w:tcW w:w="862" w:type="dxa"/>
            <w:tcBorders>
              <w:top w:val="single" w:sz="4" w:space="0" w:color="000000"/>
            </w:tcBorders>
            <w:shd w:val="clear" w:color="auto" w:fill="DBE5F1" w:themeFill="accent1" w:themeFillTint="33"/>
          </w:tcPr>
          <w:p w14:paraId="5468252E"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Hfdst 8.5</w:t>
            </w:r>
          </w:p>
        </w:tc>
        <w:tc>
          <w:tcPr>
            <w:tcW w:w="1262" w:type="dxa"/>
            <w:tcBorders>
              <w:top w:val="single" w:sz="4" w:space="0" w:color="000000"/>
            </w:tcBorders>
            <w:shd w:val="clear" w:color="auto" w:fill="DBE5F1" w:themeFill="accent1" w:themeFillTint="33"/>
          </w:tcPr>
          <w:p w14:paraId="3A6735B2" w14:textId="77777777" w:rsidR="007D72ED" w:rsidRDefault="007D72ED" w:rsidP="00BE61CC">
            <w:pPr>
              <w:jc w:val="center"/>
              <w:rPr>
                <w:rFonts w:ascii="Cera PRO" w:eastAsia="Arial" w:hAnsi="Cera PRO" w:cs="Arial"/>
                <w:b/>
                <w:sz w:val="18"/>
                <w:szCs w:val="18"/>
              </w:rPr>
            </w:pPr>
            <w:r>
              <w:rPr>
                <w:rFonts w:ascii="Cera PRO" w:eastAsia="Arial" w:hAnsi="Cera PRO" w:cs="Arial"/>
                <w:b/>
                <w:sz w:val="18"/>
                <w:szCs w:val="18"/>
              </w:rPr>
              <w:t>Bijlage 1</w:t>
            </w:r>
          </w:p>
          <w:p w14:paraId="2483BB4B" w14:textId="77777777" w:rsidR="007D72ED" w:rsidRPr="00810177" w:rsidRDefault="007D72ED" w:rsidP="00BE61CC">
            <w:pPr>
              <w:jc w:val="center"/>
              <w:rPr>
                <w:rFonts w:ascii="Cera PRO" w:eastAsia="Arial" w:hAnsi="Cera PRO" w:cs="Arial"/>
                <w:b/>
                <w:sz w:val="18"/>
                <w:szCs w:val="18"/>
              </w:rPr>
            </w:pPr>
            <w:r>
              <w:rPr>
                <w:rFonts w:ascii="Cera PRO" w:eastAsia="Arial" w:hAnsi="Cera PRO" w:cs="Arial"/>
                <w:b/>
                <w:sz w:val="18"/>
                <w:szCs w:val="18"/>
              </w:rPr>
              <w:t>Pagina 124</w:t>
            </w:r>
          </w:p>
        </w:tc>
        <w:tc>
          <w:tcPr>
            <w:tcW w:w="870" w:type="dxa"/>
            <w:tcBorders>
              <w:top w:val="single" w:sz="4" w:space="0" w:color="000000"/>
            </w:tcBorders>
            <w:shd w:val="clear" w:color="auto" w:fill="DBE5F1" w:themeFill="accent1" w:themeFillTint="33"/>
          </w:tcPr>
          <w:p w14:paraId="6CB4E69D" w14:textId="77777777" w:rsidR="007D72ED" w:rsidRPr="00810177" w:rsidRDefault="007D72ED" w:rsidP="00BE61CC">
            <w:pPr>
              <w:jc w:val="center"/>
              <w:rPr>
                <w:rFonts w:ascii="Cera PRO" w:eastAsia="Arial" w:hAnsi="Cera PRO" w:cs="Arial"/>
                <w:b/>
                <w:sz w:val="18"/>
                <w:szCs w:val="18"/>
              </w:rPr>
            </w:pPr>
          </w:p>
        </w:tc>
        <w:tc>
          <w:tcPr>
            <w:tcW w:w="1367" w:type="dxa"/>
            <w:tcBorders>
              <w:top w:val="single" w:sz="4" w:space="0" w:color="000000"/>
            </w:tcBorders>
            <w:shd w:val="clear" w:color="auto" w:fill="DBE5F1" w:themeFill="accent1" w:themeFillTint="33"/>
          </w:tcPr>
          <w:p w14:paraId="730001FA" w14:textId="77777777" w:rsidR="007D72ED" w:rsidRPr="00810177" w:rsidRDefault="007D72ED" w:rsidP="00BE61CC">
            <w:pPr>
              <w:jc w:val="center"/>
              <w:rPr>
                <w:rFonts w:ascii="Cera PRO" w:eastAsia="Arial" w:hAnsi="Cera PRO" w:cs="Arial"/>
                <w:b/>
                <w:sz w:val="18"/>
                <w:szCs w:val="18"/>
              </w:rPr>
            </w:pPr>
          </w:p>
        </w:tc>
      </w:tr>
      <w:tr w:rsidR="007D72ED" w:rsidRPr="00810177" w14:paraId="308D5ACD" w14:textId="77777777" w:rsidTr="00BE61CC">
        <w:tc>
          <w:tcPr>
            <w:tcW w:w="7200" w:type="dxa"/>
            <w:shd w:val="clear" w:color="auto" w:fill="DBE5F1" w:themeFill="accent1" w:themeFillTint="33"/>
          </w:tcPr>
          <w:p w14:paraId="056BB4B0" w14:textId="6A036A68" w:rsidR="007D72ED" w:rsidRPr="00950EE3" w:rsidRDefault="007D72ED" w:rsidP="00BE61CC">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Pr>
                <w:rFonts w:ascii="Cera PRO" w:eastAsiaTheme="minorHAnsi" w:hAnsi="Cera PRO" w:cs="FranklinGothic-Demi"/>
                <w:color w:val="96C21F"/>
                <w:sz w:val="19"/>
                <w:szCs w:val="19"/>
                <w:lang w:eastAsia="en-US"/>
              </w:rPr>
              <w:t>4.5</w:t>
            </w:r>
            <w:r>
              <w:rPr>
                <w:rFonts w:ascii="Cera PRO" w:eastAsiaTheme="minorHAnsi" w:hAnsi="Cera PRO" w:cs="FranklinGothic-Demi"/>
                <w:color w:val="96C21F"/>
                <w:sz w:val="19"/>
                <w:szCs w:val="19"/>
                <w:lang w:eastAsia="en-US"/>
              </w:rPr>
              <w:tab/>
            </w:r>
            <w:r w:rsidRPr="00950EE3">
              <w:rPr>
                <w:rFonts w:ascii="Cera PRO" w:eastAsiaTheme="minorHAnsi" w:hAnsi="Cera PRO" w:cs="FranklinGothic-Demi"/>
                <w:color w:val="1D1D1B"/>
                <w:sz w:val="19"/>
                <w:szCs w:val="19"/>
                <w:lang w:eastAsia="en-US"/>
              </w:rPr>
              <w:t>De docent contacten onderhoudt met alle functionarissen (binnen en buiten de school) die bij het leerproces van de student een rol spelen (inclusief netwerken).</w:t>
            </w:r>
          </w:p>
          <w:p w14:paraId="0FFF7D56" w14:textId="77777777" w:rsidR="007D72ED" w:rsidRPr="00810177" w:rsidRDefault="007D72ED" w:rsidP="00BE61CC">
            <w:pPr>
              <w:rPr>
                <w:rFonts w:ascii="Cera PRO" w:hAnsi="Cera PRO" w:cs="Arial"/>
                <w:bCs/>
                <w:sz w:val="18"/>
                <w:szCs w:val="18"/>
              </w:rPr>
            </w:pPr>
          </w:p>
        </w:tc>
        <w:tc>
          <w:tcPr>
            <w:tcW w:w="1164" w:type="dxa"/>
            <w:tcBorders>
              <w:top w:val="single" w:sz="4" w:space="0" w:color="000000"/>
            </w:tcBorders>
            <w:shd w:val="clear" w:color="auto" w:fill="DBE5F1" w:themeFill="accent1" w:themeFillTint="33"/>
          </w:tcPr>
          <w:p w14:paraId="577804F6" w14:textId="77777777" w:rsidR="007D72ED" w:rsidRPr="00810177" w:rsidRDefault="007D72ED" w:rsidP="00BE61CC">
            <w:pPr>
              <w:jc w:val="center"/>
              <w:rPr>
                <w:rFonts w:ascii="Cera PRO" w:eastAsia="Arial" w:hAnsi="Cera PRO" w:cs="Arial"/>
                <w:b/>
                <w:sz w:val="18"/>
                <w:szCs w:val="18"/>
              </w:rPr>
            </w:pPr>
          </w:p>
        </w:tc>
        <w:tc>
          <w:tcPr>
            <w:tcW w:w="914" w:type="dxa"/>
            <w:gridSpan w:val="2"/>
            <w:tcBorders>
              <w:top w:val="single" w:sz="4" w:space="0" w:color="000000"/>
            </w:tcBorders>
            <w:shd w:val="clear" w:color="auto" w:fill="DBE5F1" w:themeFill="accent1" w:themeFillTint="33"/>
          </w:tcPr>
          <w:p w14:paraId="32633E77" w14:textId="77777777" w:rsidR="007D72ED" w:rsidRDefault="007D72ED" w:rsidP="00BE61CC">
            <w:pPr>
              <w:rPr>
                <w:rFonts w:ascii="Cera PRO" w:eastAsia="Arial" w:hAnsi="Cera PRO" w:cs="Arial"/>
                <w:b/>
                <w:sz w:val="18"/>
                <w:szCs w:val="18"/>
              </w:rPr>
            </w:pPr>
            <w:r>
              <w:rPr>
                <w:rFonts w:ascii="Cera PRO" w:eastAsia="Arial" w:hAnsi="Cera PRO" w:cs="Arial"/>
                <w:b/>
                <w:sz w:val="18"/>
                <w:szCs w:val="18"/>
              </w:rPr>
              <w:t>Hfdst 7.1, 7.2,</w:t>
            </w:r>
          </w:p>
          <w:p w14:paraId="246020B1"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7.4, 8.3</w:t>
            </w:r>
          </w:p>
        </w:tc>
        <w:tc>
          <w:tcPr>
            <w:tcW w:w="924" w:type="dxa"/>
            <w:tcBorders>
              <w:top w:val="single" w:sz="4" w:space="0" w:color="000000"/>
            </w:tcBorders>
            <w:shd w:val="clear" w:color="auto" w:fill="DBE5F1" w:themeFill="accent1" w:themeFillTint="33"/>
          </w:tcPr>
          <w:p w14:paraId="16D2E864" w14:textId="77777777" w:rsidR="007D72ED" w:rsidRPr="00810177" w:rsidRDefault="007D72ED" w:rsidP="00BE61CC">
            <w:pPr>
              <w:jc w:val="center"/>
              <w:rPr>
                <w:rFonts w:ascii="Cera PRO" w:eastAsia="Arial" w:hAnsi="Cera PRO" w:cs="Arial"/>
                <w:b/>
                <w:sz w:val="18"/>
                <w:szCs w:val="18"/>
              </w:rPr>
            </w:pPr>
          </w:p>
        </w:tc>
        <w:tc>
          <w:tcPr>
            <w:tcW w:w="980" w:type="dxa"/>
            <w:tcBorders>
              <w:top w:val="single" w:sz="4" w:space="0" w:color="000000"/>
            </w:tcBorders>
            <w:shd w:val="clear" w:color="auto" w:fill="DBE5F1" w:themeFill="accent1" w:themeFillTint="33"/>
          </w:tcPr>
          <w:p w14:paraId="3429FFBF" w14:textId="77777777" w:rsidR="007D72ED" w:rsidRPr="00810177" w:rsidRDefault="007D72ED" w:rsidP="00BE61CC">
            <w:pPr>
              <w:jc w:val="center"/>
              <w:rPr>
                <w:rFonts w:ascii="Cera PRO" w:eastAsia="Arial" w:hAnsi="Cera PRO" w:cs="Arial"/>
                <w:b/>
                <w:sz w:val="18"/>
                <w:szCs w:val="18"/>
              </w:rPr>
            </w:pPr>
          </w:p>
        </w:tc>
        <w:tc>
          <w:tcPr>
            <w:tcW w:w="862" w:type="dxa"/>
            <w:tcBorders>
              <w:top w:val="single" w:sz="4" w:space="0" w:color="000000"/>
            </w:tcBorders>
            <w:shd w:val="clear" w:color="auto" w:fill="DBE5F1" w:themeFill="accent1" w:themeFillTint="33"/>
          </w:tcPr>
          <w:p w14:paraId="4A451DCD"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Hfdst 9.3</w:t>
            </w:r>
          </w:p>
        </w:tc>
        <w:tc>
          <w:tcPr>
            <w:tcW w:w="1262" w:type="dxa"/>
            <w:tcBorders>
              <w:top w:val="single" w:sz="4" w:space="0" w:color="000000"/>
            </w:tcBorders>
            <w:shd w:val="clear" w:color="auto" w:fill="DBE5F1" w:themeFill="accent1" w:themeFillTint="33"/>
          </w:tcPr>
          <w:p w14:paraId="58950C06" w14:textId="77777777" w:rsidR="007D72ED" w:rsidRPr="00810177" w:rsidRDefault="007D72ED" w:rsidP="00BE61CC">
            <w:pPr>
              <w:jc w:val="center"/>
              <w:rPr>
                <w:rFonts w:ascii="Cera PRO" w:eastAsia="Arial" w:hAnsi="Cera PRO" w:cs="Arial"/>
                <w:b/>
                <w:sz w:val="18"/>
                <w:szCs w:val="18"/>
              </w:rPr>
            </w:pPr>
          </w:p>
        </w:tc>
        <w:tc>
          <w:tcPr>
            <w:tcW w:w="870" w:type="dxa"/>
            <w:tcBorders>
              <w:top w:val="single" w:sz="4" w:space="0" w:color="000000"/>
            </w:tcBorders>
            <w:shd w:val="clear" w:color="auto" w:fill="DBE5F1" w:themeFill="accent1" w:themeFillTint="33"/>
          </w:tcPr>
          <w:p w14:paraId="68FB381D" w14:textId="77777777" w:rsidR="007D72ED" w:rsidRPr="00810177" w:rsidRDefault="007D72ED" w:rsidP="00BE61CC">
            <w:pPr>
              <w:jc w:val="center"/>
              <w:rPr>
                <w:rFonts w:ascii="Cera PRO" w:eastAsia="Arial" w:hAnsi="Cera PRO" w:cs="Arial"/>
                <w:b/>
                <w:sz w:val="18"/>
                <w:szCs w:val="18"/>
              </w:rPr>
            </w:pPr>
          </w:p>
        </w:tc>
        <w:tc>
          <w:tcPr>
            <w:tcW w:w="1367" w:type="dxa"/>
            <w:tcBorders>
              <w:top w:val="single" w:sz="4" w:space="0" w:color="000000"/>
            </w:tcBorders>
            <w:shd w:val="clear" w:color="auto" w:fill="DBE5F1" w:themeFill="accent1" w:themeFillTint="33"/>
          </w:tcPr>
          <w:p w14:paraId="08A4ACFF" w14:textId="77777777" w:rsidR="007D72ED" w:rsidRPr="00810177" w:rsidRDefault="007D72ED" w:rsidP="00BE61CC">
            <w:pPr>
              <w:jc w:val="center"/>
              <w:rPr>
                <w:rFonts w:ascii="Cera PRO" w:eastAsia="Arial" w:hAnsi="Cera PRO" w:cs="Arial"/>
                <w:b/>
                <w:sz w:val="18"/>
                <w:szCs w:val="18"/>
              </w:rPr>
            </w:pPr>
          </w:p>
        </w:tc>
      </w:tr>
      <w:tr w:rsidR="007D72ED" w:rsidRPr="00810177" w14:paraId="3B7E33CE" w14:textId="77777777" w:rsidTr="00BE61CC">
        <w:tc>
          <w:tcPr>
            <w:tcW w:w="7200" w:type="dxa"/>
            <w:shd w:val="clear" w:color="auto" w:fill="DBE5F1" w:themeFill="accent1" w:themeFillTint="33"/>
          </w:tcPr>
          <w:p w14:paraId="39E12BBC" w14:textId="77777777" w:rsidR="007D72ED" w:rsidRDefault="007D72ED" w:rsidP="00BE61CC">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96C21F"/>
                <w:sz w:val="19"/>
                <w:szCs w:val="19"/>
                <w:lang w:eastAsia="en-US"/>
              </w:rPr>
            </w:pPr>
            <w:r>
              <w:rPr>
                <w:rFonts w:ascii="Cera PRO" w:eastAsiaTheme="minorHAnsi" w:hAnsi="Cera PRO" w:cs="FranklinGothic-Demi"/>
                <w:color w:val="96C21F"/>
                <w:sz w:val="19"/>
                <w:szCs w:val="19"/>
                <w:lang w:eastAsia="en-US"/>
              </w:rPr>
              <w:t>4.6</w:t>
            </w:r>
            <w:r>
              <w:rPr>
                <w:rFonts w:ascii="Cera PRO" w:eastAsiaTheme="minorHAnsi" w:hAnsi="Cera PRO" w:cs="FranklinGothic-Demi"/>
                <w:color w:val="96C21F"/>
                <w:sz w:val="19"/>
                <w:szCs w:val="19"/>
                <w:lang w:eastAsia="en-US"/>
              </w:rPr>
              <w:tab/>
            </w:r>
            <w:r w:rsidRPr="00950EE3">
              <w:rPr>
                <w:rFonts w:ascii="Cera PRO" w:eastAsiaTheme="minorHAnsi" w:hAnsi="Cera PRO" w:cs="FranklinGothic-Demi"/>
                <w:color w:val="1D1D1B"/>
                <w:sz w:val="19"/>
                <w:szCs w:val="19"/>
                <w:lang w:eastAsia="en-US"/>
              </w:rPr>
              <w:t>De docent verzuim signaleert en andere factoren die de studievoortgang belemmeren en zo nodig actie</w:t>
            </w:r>
            <w:r w:rsidRPr="00882A09">
              <w:rPr>
                <w:rFonts w:ascii="Cera PRO" w:eastAsiaTheme="minorHAnsi" w:hAnsi="Cera PRO" w:cs="FranklinGothic-Demi"/>
                <w:color w:val="1D1D1B"/>
                <w:sz w:val="19"/>
                <w:szCs w:val="19"/>
                <w:lang w:eastAsia="en-US"/>
              </w:rPr>
              <w:t xml:space="preserve"> </w:t>
            </w:r>
            <w:r w:rsidRPr="00950EE3">
              <w:rPr>
                <w:rFonts w:ascii="Cera PRO" w:eastAsiaTheme="minorHAnsi" w:hAnsi="Cera PRO" w:cs="FranklinGothic-Demi"/>
                <w:color w:val="1D1D1B"/>
                <w:sz w:val="19"/>
                <w:szCs w:val="19"/>
                <w:lang w:eastAsia="en-US"/>
              </w:rPr>
              <w:t xml:space="preserve">onderneemt. </w:t>
            </w:r>
          </w:p>
        </w:tc>
        <w:tc>
          <w:tcPr>
            <w:tcW w:w="1164" w:type="dxa"/>
            <w:tcBorders>
              <w:top w:val="single" w:sz="4" w:space="0" w:color="000000"/>
            </w:tcBorders>
            <w:shd w:val="clear" w:color="auto" w:fill="DBE5F1" w:themeFill="accent1" w:themeFillTint="33"/>
          </w:tcPr>
          <w:p w14:paraId="0E57AD28"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Hfdst 2.1, 2.2, 2.3</w:t>
            </w:r>
          </w:p>
        </w:tc>
        <w:tc>
          <w:tcPr>
            <w:tcW w:w="914" w:type="dxa"/>
            <w:gridSpan w:val="2"/>
            <w:tcBorders>
              <w:top w:val="single" w:sz="4" w:space="0" w:color="000000"/>
            </w:tcBorders>
            <w:shd w:val="clear" w:color="auto" w:fill="DBE5F1" w:themeFill="accent1" w:themeFillTint="33"/>
          </w:tcPr>
          <w:p w14:paraId="549A938C"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Hfdst. 8, 10.4, 10.5</w:t>
            </w:r>
          </w:p>
        </w:tc>
        <w:tc>
          <w:tcPr>
            <w:tcW w:w="924" w:type="dxa"/>
            <w:tcBorders>
              <w:top w:val="single" w:sz="4" w:space="0" w:color="000000"/>
            </w:tcBorders>
            <w:shd w:val="clear" w:color="auto" w:fill="DBE5F1" w:themeFill="accent1" w:themeFillTint="33"/>
          </w:tcPr>
          <w:p w14:paraId="491B4EA8" w14:textId="77777777" w:rsidR="007D72ED" w:rsidRPr="00810177" w:rsidRDefault="007D72ED" w:rsidP="00BE61CC">
            <w:pPr>
              <w:jc w:val="center"/>
              <w:rPr>
                <w:rFonts w:ascii="Cera PRO" w:eastAsia="Arial" w:hAnsi="Cera PRO" w:cs="Arial"/>
                <w:b/>
                <w:sz w:val="18"/>
                <w:szCs w:val="18"/>
              </w:rPr>
            </w:pPr>
          </w:p>
        </w:tc>
        <w:tc>
          <w:tcPr>
            <w:tcW w:w="980" w:type="dxa"/>
            <w:tcBorders>
              <w:top w:val="single" w:sz="4" w:space="0" w:color="000000"/>
            </w:tcBorders>
            <w:shd w:val="clear" w:color="auto" w:fill="DBE5F1" w:themeFill="accent1" w:themeFillTint="33"/>
          </w:tcPr>
          <w:p w14:paraId="37A552FB"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Hfdst 20.1</w:t>
            </w:r>
          </w:p>
        </w:tc>
        <w:tc>
          <w:tcPr>
            <w:tcW w:w="862" w:type="dxa"/>
            <w:tcBorders>
              <w:top w:val="single" w:sz="4" w:space="0" w:color="000000"/>
            </w:tcBorders>
            <w:shd w:val="clear" w:color="auto" w:fill="DBE5F1" w:themeFill="accent1" w:themeFillTint="33"/>
          </w:tcPr>
          <w:p w14:paraId="5C6D39C1" w14:textId="77777777" w:rsidR="007D72ED" w:rsidRPr="00810177" w:rsidRDefault="007D72ED" w:rsidP="00BE61CC">
            <w:pPr>
              <w:jc w:val="center"/>
              <w:rPr>
                <w:rFonts w:ascii="Cera PRO" w:eastAsia="Arial" w:hAnsi="Cera PRO" w:cs="Arial"/>
                <w:b/>
                <w:sz w:val="18"/>
                <w:szCs w:val="18"/>
              </w:rPr>
            </w:pPr>
          </w:p>
        </w:tc>
        <w:tc>
          <w:tcPr>
            <w:tcW w:w="1262" w:type="dxa"/>
            <w:tcBorders>
              <w:top w:val="single" w:sz="4" w:space="0" w:color="000000"/>
            </w:tcBorders>
            <w:shd w:val="clear" w:color="auto" w:fill="DBE5F1" w:themeFill="accent1" w:themeFillTint="33"/>
          </w:tcPr>
          <w:p w14:paraId="654D8165"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Hfdst 5.1</w:t>
            </w:r>
          </w:p>
        </w:tc>
        <w:tc>
          <w:tcPr>
            <w:tcW w:w="870" w:type="dxa"/>
            <w:tcBorders>
              <w:top w:val="single" w:sz="4" w:space="0" w:color="000000"/>
            </w:tcBorders>
            <w:shd w:val="clear" w:color="auto" w:fill="DBE5F1" w:themeFill="accent1" w:themeFillTint="33"/>
          </w:tcPr>
          <w:p w14:paraId="6969E930" w14:textId="77777777" w:rsidR="007D72ED" w:rsidRPr="00810177" w:rsidRDefault="007D72ED" w:rsidP="00BE61CC">
            <w:pPr>
              <w:jc w:val="center"/>
              <w:rPr>
                <w:rFonts w:ascii="Cera PRO" w:eastAsia="Arial" w:hAnsi="Cera PRO" w:cs="Arial"/>
                <w:b/>
                <w:sz w:val="18"/>
                <w:szCs w:val="18"/>
              </w:rPr>
            </w:pPr>
          </w:p>
        </w:tc>
        <w:tc>
          <w:tcPr>
            <w:tcW w:w="1367" w:type="dxa"/>
            <w:tcBorders>
              <w:top w:val="single" w:sz="4" w:space="0" w:color="000000"/>
            </w:tcBorders>
            <w:shd w:val="clear" w:color="auto" w:fill="DBE5F1" w:themeFill="accent1" w:themeFillTint="33"/>
          </w:tcPr>
          <w:p w14:paraId="1F23CD0D" w14:textId="77777777" w:rsidR="007D72ED" w:rsidRPr="00810177" w:rsidRDefault="007D72ED" w:rsidP="00BE61CC">
            <w:pPr>
              <w:jc w:val="center"/>
              <w:rPr>
                <w:rFonts w:ascii="Cera PRO" w:eastAsia="Arial" w:hAnsi="Cera PRO" w:cs="Arial"/>
                <w:b/>
                <w:sz w:val="18"/>
                <w:szCs w:val="18"/>
              </w:rPr>
            </w:pPr>
          </w:p>
        </w:tc>
      </w:tr>
    </w:tbl>
    <w:p w14:paraId="739635A2" w14:textId="77777777" w:rsidR="007D72ED" w:rsidRPr="00810177" w:rsidRDefault="007D72ED" w:rsidP="007D72ED">
      <w:pPr>
        <w:rPr>
          <w:rFonts w:ascii="Cera PRO" w:hAnsi="Cera PRO"/>
        </w:rPr>
      </w:pPr>
      <w:r w:rsidRPr="00810177">
        <w:rPr>
          <w:rFonts w:ascii="Cera PRO" w:hAnsi="Cera PRO"/>
        </w:rPr>
        <w:br w:type="page"/>
      </w:r>
    </w:p>
    <w:tbl>
      <w:tblPr>
        <w:tblW w:w="1554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228"/>
        <w:gridCol w:w="1179"/>
        <w:gridCol w:w="898"/>
        <w:gridCol w:w="898"/>
        <w:gridCol w:w="994"/>
        <w:gridCol w:w="898"/>
        <w:gridCol w:w="898"/>
        <w:gridCol w:w="1041"/>
        <w:gridCol w:w="1511"/>
      </w:tblGrid>
      <w:tr w:rsidR="007D72ED" w:rsidRPr="006606A4" w14:paraId="126C1C86" w14:textId="77777777" w:rsidTr="00BE61CC">
        <w:tc>
          <w:tcPr>
            <w:tcW w:w="7228" w:type="dxa"/>
            <w:shd w:val="clear" w:color="auto" w:fill="000000"/>
          </w:tcPr>
          <w:p w14:paraId="649472D9" w14:textId="77777777" w:rsidR="007D72ED" w:rsidRPr="006606A4" w:rsidRDefault="007D72ED" w:rsidP="00BE61CC">
            <w:pPr>
              <w:jc w:val="center"/>
              <w:rPr>
                <w:rFonts w:ascii="Cera PRO" w:eastAsia="Arial" w:hAnsi="Cera PRO" w:cs="Arial"/>
                <w:b/>
                <w:color w:val="FFFFFF" w:themeColor="background1"/>
              </w:rPr>
            </w:pPr>
            <w:r w:rsidRPr="006606A4">
              <w:rPr>
                <w:rFonts w:ascii="Cera PRO" w:eastAsia="Arial" w:hAnsi="Cera PRO" w:cs="Arial"/>
                <w:b/>
                <w:color w:val="FFFFFF" w:themeColor="background1"/>
              </w:rPr>
              <w:lastRenderedPageBreak/>
              <w:t xml:space="preserve">CHECKLIST </w:t>
            </w:r>
          </w:p>
          <w:p w14:paraId="2E06D75C" w14:textId="77777777" w:rsidR="007D72ED" w:rsidRPr="006606A4" w:rsidRDefault="007D72ED" w:rsidP="00BE61CC">
            <w:pPr>
              <w:jc w:val="center"/>
              <w:rPr>
                <w:rFonts w:ascii="Cera PRO" w:eastAsia="Arial" w:hAnsi="Cera PRO" w:cs="Arial"/>
                <w:b/>
                <w:color w:val="FFFFFF" w:themeColor="background1"/>
              </w:rPr>
            </w:pPr>
            <w:r w:rsidRPr="006606A4">
              <w:rPr>
                <w:rFonts w:ascii="Cera PRO" w:eastAsia="Arial" w:hAnsi="Cera PRO" w:cs="Arial"/>
                <w:b/>
                <w:color w:val="FFFFFF" w:themeColor="background1"/>
              </w:rPr>
              <w:t>ZICHTBAARHEID CRITERIA en verplichte literatuur</w:t>
            </w:r>
          </w:p>
        </w:tc>
        <w:tc>
          <w:tcPr>
            <w:tcW w:w="1179" w:type="dxa"/>
            <w:shd w:val="clear" w:color="auto" w:fill="000000"/>
          </w:tcPr>
          <w:p w14:paraId="5780A6CF" w14:textId="77777777" w:rsidR="007D72ED" w:rsidRPr="006606A4" w:rsidRDefault="007D72ED" w:rsidP="00BE61CC">
            <w:pPr>
              <w:jc w:val="center"/>
              <w:rPr>
                <w:rFonts w:ascii="Cera PRO" w:eastAsia="Arial" w:hAnsi="Cera PRO" w:cs="Arial"/>
                <w:b/>
                <w:color w:val="FFFFFF" w:themeColor="background1"/>
                <w:sz w:val="20"/>
                <w:szCs w:val="20"/>
              </w:rPr>
            </w:pPr>
          </w:p>
          <w:p w14:paraId="7D8C2A7D" w14:textId="77777777" w:rsidR="007D72ED" w:rsidRPr="006606A4" w:rsidRDefault="007D72ED" w:rsidP="00BE61CC">
            <w:pPr>
              <w:jc w:val="center"/>
              <w:rPr>
                <w:rFonts w:ascii="Cera PRO" w:eastAsia="Arial" w:hAnsi="Cera PRO" w:cs="Arial"/>
                <w:b/>
                <w:color w:val="FFFFFF" w:themeColor="background1"/>
              </w:rPr>
            </w:pPr>
          </w:p>
        </w:tc>
        <w:tc>
          <w:tcPr>
            <w:tcW w:w="5627" w:type="dxa"/>
            <w:gridSpan w:val="6"/>
            <w:shd w:val="clear" w:color="auto" w:fill="000000"/>
          </w:tcPr>
          <w:p w14:paraId="0546EEB5" w14:textId="77777777" w:rsidR="007D72ED" w:rsidRPr="006606A4" w:rsidRDefault="007D72ED" w:rsidP="00BE61CC">
            <w:pPr>
              <w:jc w:val="center"/>
              <w:rPr>
                <w:rFonts w:ascii="Cera PRO" w:eastAsia="Arial" w:hAnsi="Cera PRO" w:cs="Arial"/>
                <w:b/>
                <w:color w:val="FFFFFF" w:themeColor="background1"/>
              </w:rPr>
            </w:pPr>
          </w:p>
          <w:p w14:paraId="0D403B72" w14:textId="77777777" w:rsidR="007D72ED" w:rsidRPr="006606A4" w:rsidRDefault="007D72ED" w:rsidP="00BE61CC">
            <w:pPr>
              <w:jc w:val="center"/>
              <w:rPr>
                <w:rFonts w:ascii="Cera PRO" w:eastAsia="Arial" w:hAnsi="Cera PRO" w:cs="Arial"/>
                <w:b/>
                <w:color w:val="FFFFFF" w:themeColor="background1"/>
              </w:rPr>
            </w:pPr>
            <w:r>
              <w:rPr>
                <w:rFonts w:ascii="Cera PRO" w:eastAsia="Arial" w:hAnsi="Cera PRO" w:cs="Arial"/>
                <w:b/>
                <w:color w:val="FFFFFF" w:themeColor="background1"/>
              </w:rPr>
              <w:t>Bronnen:</w:t>
            </w:r>
          </w:p>
        </w:tc>
        <w:tc>
          <w:tcPr>
            <w:tcW w:w="1511" w:type="dxa"/>
            <w:shd w:val="clear" w:color="auto" w:fill="000000"/>
          </w:tcPr>
          <w:p w14:paraId="743545E6" w14:textId="77777777" w:rsidR="007D72ED" w:rsidRPr="006606A4" w:rsidRDefault="007D72ED" w:rsidP="00BE61CC">
            <w:pPr>
              <w:jc w:val="center"/>
              <w:rPr>
                <w:rFonts w:ascii="Cera PRO" w:eastAsia="Arial" w:hAnsi="Cera PRO" w:cs="Arial"/>
                <w:b/>
                <w:color w:val="FFFFFF" w:themeColor="background1"/>
              </w:rPr>
            </w:pPr>
          </w:p>
          <w:p w14:paraId="3AC77F51" w14:textId="77777777" w:rsidR="007D72ED" w:rsidRPr="006606A4" w:rsidRDefault="007D72ED" w:rsidP="00BE61CC">
            <w:pPr>
              <w:jc w:val="center"/>
              <w:rPr>
                <w:rFonts w:ascii="Cera PRO" w:eastAsia="Arial" w:hAnsi="Cera PRO" w:cs="Arial"/>
                <w:b/>
                <w:color w:val="FFFFFF" w:themeColor="background1"/>
              </w:rPr>
            </w:pPr>
          </w:p>
        </w:tc>
      </w:tr>
      <w:tr w:rsidR="007D72ED" w:rsidRPr="00810177" w14:paraId="54E511AA" w14:textId="77777777" w:rsidTr="00BE61CC">
        <w:tc>
          <w:tcPr>
            <w:tcW w:w="7228" w:type="dxa"/>
            <w:shd w:val="clear" w:color="auto" w:fill="D9D9D9"/>
          </w:tcPr>
          <w:p w14:paraId="588EE8D7" w14:textId="77777777" w:rsidR="007D72ED" w:rsidRPr="00810177" w:rsidRDefault="007D72ED" w:rsidP="00BE61CC">
            <w:pPr>
              <w:rPr>
                <w:rFonts w:ascii="Cera PRO" w:eastAsia="Arial" w:hAnsi="Cera PRO" w:cs="Arial"/>
                <w:b/>
              </w:rPr>
            </w:pPr>
            <w:r w:rsidRPr="00810177">
              <w:rPr>
                <w:rFonts w:ascii="Cera PRO" w:hAnsi="Cera PRO" w:cs="Arial"/>
                <w:b/>
              </w:rPr>
              <w:t>Taak 5: De docent is actief betrokken bij de beroepspraktijkvorming</w:t>
            </w:r>
          </w:p>
        </w:tc>
        <w:tc>
          <w:tcPr>
            <w:tcW w:w="1179" w:type="dxa"/>
            <w:shd w:val="clear" w:color="auto" w:fill="D9D9D9"/>
          </w:tcPr>
          <w:p w14:paraId="7D8767BA" w14:textId="77777777" w:rsidR="007D72ED" w:rsidRPr="00810177" w:rsidRDefault="007D72ED" w:rsidP="00BE61CC">
            <w:pPr>
              <w:rPr>
                <w:rFonts w:ascii="Cera PRO" w:eastAsia="Arial" w:hAnsi="Cera PRO" w:cs="Arial"/>
                <w:b/>
                <w:sz w:val="16"/>
                <w:szCs w:val="16"/>
              </w:rPr>
            </w:pPr>
            <w:r w:rsidRPr="00810177">
              <w:rPr>
                <w:rFonts w:ascii="Cera PRO" w:eastAsia="Arial" w:hAnsi="Cera PRO" w:cs="Arial"/>
                <w:b/>
                <w:sz w:val="16"/>
                <w:szCs w:val="16"/>
              </w:rPr>
              <w:t>Veerkracht in je werk</w:t>
            </w:r>
            <w:r>
              <w:rPr>
                <w:rFonts w:ascii="Cera PRO" w:eastAsia="Arial" w:hAnsi="Cera PRO" w:cs="Arial"/>
                <w:b/>
                <w:sz w:val="16"/>
                <w:szCs w:val="16"/>
              </w:rPr>
              <w:t xml:space="preserve"> (Vk)</w:t>
            </w:r>
          </w:p>
        </w:tc>
        <w:tc>
          <w:tcPr>
            <w:tcW w:w="898" w:type="dxa"/>
            <w:shd w:val="clear" w:color="auto" w:fill="A6A6A6"/>
          </w:tcPr>
          <w:p w14:paraId="4EA352CA" w14:textId="77777777" w:rsidR="007D72ED" w:rsidRPr="00810177" w:rsidRDefault="007D72ED" w:rsidP="00BE61CC">
            <w:pPr>
              <w:rPr>
                <w:rFonts w:ascii="Cera PRO" w:eastAsia="Arial" w:hAnsi="Cera PRO" w:cs="Arial"/>
                <w:b/>
                <w:sz w:val="16"/>
                <w:szCs w:val="16"/>
              </w:rPr>
            </w:pPr>
            <w:r w:rsidRPr="00810177">
              <w:rPr>
                <w:rFonts w:ascii="Cera PRO" w:eastAsia="Arial" w:hAnsi="Cera PRO" w:cs="Arial"/>
                <w:b/>
                <w:sz w:val="16"/>
                <w:szCs w:val="16"/>
              </w:rPr>
              <w:t>Handboek</w:t>
            </w:r>
          </w:p>
          <w:p w14:paraId="6AABF1E9" w14:textId="77777777" w:rsidR="007D72ED" w:rsidRPr="00810177" w:rsidRDefault="007D72ED" w:rsidP="00BE61CC">
            <w:pPr>
              <w:rPr>
                <w:rFonts w:ascii="Cera PRO" w:eastAsia="Arial" w:hAnsi="Cera PRO" w:cs="Arial"/>
                <w:b/>
                <w:sz w:val="16"/>
                <w:szCs w:val="16"/>
              </w:rPr>
            </w:pPr>
            <w:r w:rsidRPr="00810177">
              <w:rPr>
                <w:rFonts w:ascii="Cera PRO" w:eastAsia="Arial" w:hAnsi="Cera PRO" w:cs="Arial"/>
                <w:b/>
                <w:sz w:val="16"/>
                <w:szCs w:val="16"/>
              </w:rPr>
              <w:t>voor leraren</w:t>
            </w:r>
            <w:r>
              <w:rPr>
                <w:rFonts w:ascii="Cera PRO" w:eastAsia="Arial" w:hAnsi="Cera PRO" w:cs="Arial"/>
                <w:b/>
                <w:sz w:val="16"/>
                <w:szCs w:val="16"/>
              </w:rPr>
              <w:t xml:space="preserve"> (Hvl)</w:t>
            </w:r>
          </w:p>
        </w:tc>
        <w:tc>
          <w:tcPr>
            <w:tcW w:w="898" w:type="dxa"/>
            <w:shd w:val="clear" w:color="auto" w:fill="A6A6A6"/>
          </w:tcPr>
          <w:p w14:paraId="616C7260" w14:textId="77777777" w:rsidR="007D72ED" w:rsidRDefault="007D72ED" w:rsidP="00BE61CC">
            <w:pPr>
              <w:rPr>
                <w:rFonts w:ascii="Cera PRO" w:eastAsia="Arial" w:hAnsi="Cera PRO" w:cs="Arial"/>
                <w:b/>
                <w:sz w:val="16"/>
                <w:szCs w:val="16"/>
              </w:rPr>
            </w:pPr>
            <w:r>
              <w:rPr>
                <w:rFonts w:ascii="Cera PRO" w:eastAsia="Arial" w:hAnsi="Cera PRO" w:cs="Arial"/>
                <w:b/>
                <w:sz w:val="16"/>
                <w:szCs w:val="16"/>
              </w:rPr>
              <w:t>Lessen in orde, 1</w:t>
            </w:r>
            <w:r w:rsidRPr="002C780E">
              <w:rPr>
                <w:rFonts w:ascii="Cera PRO" w:eastAsia="Arial" w:hAnsi="Cera PRO" w:cs="Arial"/>
                <w:b/>
                <w:sz w:val="16"/>
                <w:szCs w:val="16"/>
                <w:vertAlign w:val="superscript"/>
              </w:rPr>
              <w:t>e</w:t>
            </w:r>
            <w:r>
              <w:rPr>
                <w:rFonts w:ascii="Cera PRO" w:eastAsia="Arial" w:hAnsi="Cera PRO" w:cs="Arial"/>
                <w:b/>
                <w:sz w:val="16"/>
                <w:szCs w:val="16"/>
              </w:rPr>
              <w:t xml:space="preserve"> druk 2009, 3</w:t>
            </w:r>
            <w:r w:rsidRPr="002C780E">
              <w:rPr>
                <w:rFonts w:ascii="Cera PRO" w:eastAsia="Arial" w:hAnsi="Cera PRO" w:cs="Arial"/>
                <w:b/>
                <w:sz w:val="16"/>
                <w:szCs w:val="16"/>
                <w:vertAlign w:val="superscript"/>
              </w:rPr>
              <w:t>e</w:t>
            </w:r>
            <w:r>
              <w:rPr>
                <w:rFonts w:ascii="Cera PRO" w:eastAsia="Arial" w:hAnsi="Cera PRO" w:cs="Arial"/>
                <w:b/>
                <w:sz w:val="16"/>
                <w:szCs w:val="16"/>
              </w:rPr>
              <w:t xml:space="preserve"> </w:t>
            </w:r>
            <w:r w:rsidRPr="00810177">
              <w:rPr>
                <w:rFonts w:ascii="Cera PRO" w:eastAsia="Arial" w:hAnsi="Cera PRO" w:cs="Arial"/>
                <w:b/>
                <w:sz w:val="16"/>
                <w:szCs w:val="16"/>
              </w:rPr>
              <w:t>oplage</w:t>
            </w:r>
          </w:p>
          <w:p w14:paraId="186CBAF3" w14:textId="77777777" w:rsidR="007D72ED" w:rsidRPr="00810177" w:rsidRDefault="007D72ED" w:rsidP="00BE61CC">
            <w:pPr>
              <w:rPr>
                <w:rFonts w:ascii="Cera PRO" w:eastAsia="Arial" w:hAnsi="Cera PRO" w:cs="Arial"/>
                <w:b/>
                <w:sz w:val="16"/>
                <w:szCs w:val="16"/>
              </w:rPr>
            </w:pPr>
            <w:r>
              <w:rPr>
                <w:rFonts w:ascii="Cera PRO" w:eastAsia="Arial" w:hAnsi="Cera PRO" w:cs="Arial"/>
                <w:b/>
                <w:sz w:val="16"/>
                <w:szCs w:val="16"/>
              </w:rPr>
              <w:t>Weg????</w:t>
            </w:r>
          </w:p>
        </w:tc>
        <w:tc>
          <w:tcPr>
            <w:tcW w:w="994" w:type="dxa"/>
            <w:shd w:val="clear" w:color="auto" w:fill="A6A6A6"/>
          </w:tcPr>
          <w:p w14:paraId="1E4CA93D" w14:textId="77777777" w:rsidR="007D72ED" w:rsidRDefault="007D72ED" w:rsidP="00BE61CC">
            <w:pPr>
              <w:rPr>
                <w:rFonts w:ascii="Cera PRO" w:eastAsia="Arial" w:hAnsi="Cera PRO" w:cs="Arial"/>
                <w:b/>
                <w:sz w:val="16"/>
                <w:szCs w:val="16"/>
              </w:rPr>
            </w:pPr>
            <w:r w:rsidRPr="00810177">
              <w:rPr>
                <w:rFonts w:ascii="Cera PRO" w:eastAsia="Arial" w:hAnsi="Cera PRO" w:cs="Arial"/>
                <w:b/>
                <w:sz w:val="16"/>
                <w:szCs w:val="16"/>
              </w:rPr>
              <w:t>Lessen in orde, 2</w:t>
            </w:r>
            <w:r w:rsidRPr="00810177">
              <w:rPr>
                <w:rFonts w:ascii="Cera PRO" w:eastAsia="Arial" w:hAnsi="Cera PRO" w:cs="Arial"/>
                <w:b/>
                <w:sz w:val="16"/>
                <w:szCs w:val="16"/>
                <w:vertAlign w:val="superscript"/>
              </w:rPr>
              <w:t>de</w:t>
            </w:r>
            <w:r w:rsidRPr="00810177">
              <w:rPr>
                <w:rFonts w:ascii="Cera PRO" w:eastAsia="Arial" w:hAnsi="Cera PRO" w:cs="Arial"/>
                <w:b/>
                <w:sz w:val="16"/>
                <w:szCs w:val="16"/>
              </w:rPr>
              <w:t xml:space="preserve"> druk 2013</w:t>
            </w:r>
          </w:p>
          <w:p w14:paraId="7E053C08" w14:textId="77777777" w:rsidR="007D72ED" w:rsidRPr="00810177" w:rsidRDefault="007D72ED" w:rsidP="00BE61CC">
            <w:pPr>
              <w:rPr>
                <w:rFonts w:ascii="Cera PRO" w:eastAsia="Arial" w:hAnsi="Cera PRO" w:cs="Arial"/>
                <w:b/>
                <w:sz w:val="16"/>
                <w:szCs w:val="16"/>
              </w:rPr>
            </w:pPr>
            <w:r>
              <w:rPr>
                <w:rFonts w:ascii="Cera PRO" w:eastAsia="Arial" w:hAnsi="Cera PRO" w:cs="Arial"/>
                <w:b/>
                <w:sz w:val="16"/>
                <w:szCs w:val="16"/>
              </w:rPr>
              <w:t>(Lio)</w:t>
            </w:r>
          </w:p>
        </w:tc>
        <w:tc>
          <w:tcPr>
            <w:tcW w:w="898" w:type="dxa"/>
            <w:shd w:val="clear" w:color="auto" w:fill="A6A6A6"/>
          </w:tcPr>
          <w:p w14:paraId="29DD0BEC" w14:textId="77777777" w:rsidR="007D72ED" w:rsidRDefault="007D72ED" w:rsidP="00BE61CC">
            <w:pPr>
              <w:rPr>
                <w:rFonts w:ascii="Cera PRO" w:eastAsia="Arial" w:hAnsi="Cera PRO" w:cs="Arial"/>
                <w:b/>
                <w:sz w:val="16"/>
                <w:szCs w:val="16"/>
              </w:rPr>
            </w:pPr>
            <w:r w:rsidRPr="00810177">
              <w:rPr>
                <w:rFonts w:ascii="Cera PRO" w:eastAsia="Arial" w:hAnsi="Cera PRO" w:cs="Arial"/>
                <w:b/>
                <w:sz w:val="16"/>
                <w:szCs w:val="16"/>
              </w:rPr>
              <w:t>Praktijk-onder-zoek</w:t>
            </w:r>
          </w:p>
          <w:p w14:paraId="201F30E2" w14:textId="77777777" w:rsidR="007D72ED" w:rsidRPr="00810177" w:rsidRDefault="007D72ED" w:rsidP="00BE61CC">
            <w:pPr>
              <w:rPr>
                <w:rFonts w:ascii="Cera PRO" w:eastAsia="Arial" w:hAnsi="Cera PRO" w:cs="Arial"/>
                <w:b/>
                <w:sz w:val="16"/>
                <w:szCs w:val="16"/>
              </w:rPr>
            </w:pPr>
            <w:r>
              <w:rPr>
                <w:rFonts w:ascii="Cera PRO" w:eastAsia="Arial" w:hAnsi="Cera PRO" w:cs="Arial"/>
                <w:b/>
                <w:sz w:val="16"/>
                <w:szCs w:val="16"/>
              </w:rPr>
              <w:t>(Pind)</w:t>
            </w:r>
          </w:p>
        </w:tc>
        <w:tc>
          <w:tcPr>
            <w:tcW w:w="898" w:type="dxa"/>
            <w:shd w:val="clear" w:color="auto" w:fill="A6A6A6"/>
          </w:tcPr>
          <w:p w14:paraId="67A300E7" w14:textId="77777777" w:rsidR="007D72ED" w:rsidRPr="00810177" w:rsidRDefault="007D72ED" w:rsidP="00BE61CC">
            <w:pPr>
              <w:rPr>
                <w:rFonts w:ascii="Cera PRO" w:eastAsia="Arial" w:hAnsi="Cera PRO" w:cs="Arial"/>
                <w:b/>
                <w:sz w:val="16"/>
                <w:szCs w:val="16"/>
              </w:rPr>
            </w:pPr>
            <w:r w:rsidRPr="00810177">
              <w:rPr>
                <w:rFonts w:ascii="Cera PRO" w:eastAsia="Arial" w:hAnsi="Cera PRO" w:cs="Arial"/>
                <w:b/>
                <w:sz w:val="16"/>
                <w:szCs w:val="16"/>
              </w:rPr>
              <w:t>5 rollen van de leraar</w:t>
            </w:r>
            <w:r>
              <w:rPr>
                <w:rFonts w:ascii="Cera PRO" w:eastAsia="Arial" w:hAnsi="Cera PRO" w:cs="Arial"/>
                <w:b/>
                <w:sz w:val="16"/>
                <w:szCs w:val="16"/>
              </w:rPr>
              <w:t xml:space="preserve"> (5 rvl)</w:t>
            </w:r>
          </w:p>
        </w:tc>
        <w:tc>
          <w:tcPr>
            <w:tcW w:w="1041" w:type="dxa"/>
            <w:shd w:val="clear" w:color="auto" w:fill="A6A6A6"/>
          </w:tcPr>
          <w:p w14:paraId="73667D99" w14:textId="77777777" w:rsidR="007D72ED" w:rsidRPr="00810177" w:rsidRDefault="007D72ED" w:rsidP="00BE61CC">
            <w:pPr>
              <w:rPr>
                <w:rFonts w:ascii="Cera PRO" w:eastAsia="Arial" w:hAnsi="Cera PRO" w:cs="Arial"/>
                <w:b/>
                <w:sz w:val="16"/>
                <w:szCs w:val="16"/>
              </w:rPr>
            </w:pPr>
            <w:r w:rsidRPr="00810177">
              <w:rPr>
                <w:rFonts w:ascii="Cera PRO" w:eastAsia="Arial" w:hAnsi="Cera PRO" w:cs="Arial"/>
                <w:b/>
                <w:sz w:val="16"/>
                <w:szCs w:val="16"/>
              </w:rPr>
              <w:t>Andere bronnen</w:t>
            </w:r>
          </w:p>
        </w:tc>
        <w:tc>
          <w:tcPr>
            <w:tcW w:w="1511" w:type="dxa"/>
            <w:shd w:val="clear" w:color="auto" w:fill="D9D9D9"/>
          </w:tcPr>
          <w:p w14:paraId="3DED5510" w14:textId="77777777" w:rsidR="007D72ED" w:rsidRPr="00810177" w:rsidRDefault="007D72ED" w:rsidP="00BE61CC">
            <w:pPr>
              <w:rPr>
                <w:rFonts w:ascii="Cera PRO" w:eastAsia="Arial" w:hAnsi="Cera PRO" w:cs="Arial"/>
                <w:b/>
                <w:sz w:val="16"/>
                <w:szCs w:val="16"/>
              </w:rPr>
            </w:pPr>
            <w:r w:rsidRPr="00810177">
              <w:rPr>
                <w:rFonts w:ascii="Cera PRO" w:eastAsia="Arial" w:hAnsi="Cera PRO" w:cs="Arial"/>
                <w:b/>
                <w:sz w:val="16"/>
                <w:szCs w:val="16"/>
              </w:rPr>
              <w:t>Eigen bronnen</w:t>
            </w:r>
          </w:p>
        </w:tc>
      </w:tr>
      <w:tr w:rsidR="007D72ED" w:rsidRPr="00810177" w14:paraId="1E876EF4" w14:textId="77777777" w:rsidTr="00BE61CC">
        <w:tc>
          <w:tcPr>
            <w:tcW w:w="7228" w:type="dxa"/>
            <w:shd w:val="clear" w:color="auto" w:fill="DBE5F1" w:themeFill="accent1" w:themeFillTint="33"/>
          </w:tcPr>
          <w:p w14:paraId="72E39234" w14:textId="77777777" w:rsidR="007D72ED" w:rsidRDefault="007D72ED" w:rsidP="00BE61CC">
            <w:pPr>
              <w:tabs>
                <w:tab w:val="left" w:pos="441"/>
              </w:tabs>
              <w:ind w:left="441" w:hanging="441"/>
              <w:rPr>
                <w:rFonts w:ascii="Cera PRO" w:eastAsiaTheme="minorHAnsi" w:hAnsi="Cera PRO" w:cs="FranklinGothic-Demi"/>
                <w:color w:val="1D1D1B"/>
                <w:sz w:val="19"/>
                <w:szCs w:val="19"/>
                <w:lang w:eastAsia="en-US"/>
              </w:rPr>
            </w:pPr>
            <w:r w:rsidRPr="00EA5090">
              <w:rPr>
                <w:rFonts w:ascii="Cera PRO" w:eastAsiaTheme="minorHAnsi" w:hAnsi="Cera PRO" w:cs="FranklinGothic-Demi"/>
                <w:color w:val="E36C0A" w:themeColor="accent6" w:themeShade="BF"/>
                <w:sz w:val="19"/>
                <w:szCs w:val="19"/>
                <w:lang w:eastAsia="en-US"/>
              </w:rPr>
              <w:t xml:space="preserve">5.1 </w:t>
            </w:r>
            <w:r w:rsidRPr="00950EE3">
              <w:rPr>
                <w:rFonts w:ascii="Cera PRO" w:eastAsiaTheme="minorHAnsi" w:hAnsi="Cera PRO" w:cs="FranklinGothic-Demi"/>
                <w:color w:val="F8A824"/>
                <w:sz w:val="19"/>
                <w:szCs w:val="19"/>
                <w:lang w:eastAsia="en-US"/>
              </w:rPr>
              <w:tab/>
            </w:r>
            <w:r w:rsidRPr="00950EE3">
              <w:rPr>
                <w:rFonts w:ascii="Cera PRO" w:eastAsiaTheme="minorHAnsi" w:hAnsi="Cera PRO" w:cs="FranklinGothic-Demi"/>
                <w:color w:val="1D1D1B"/>
                <w:sz w:val="19"/>
                <w:szCs w:val="19"/>
                <w:lang w:eastAsia="en-US"/>
              </w:rPr>
              <w:t>De docent met studenten de beroepspraktijkvorming voorbereidt</w:t>
            </w:r>
            <w:r>
              <w:rPr>
                <w:rFonts w:ascii="Cera PRO" w:eastAsiaTheme="minorHAnsi" w:hAnsi="Cera PRO" w:cs="FranklinGothic-Demi"/>
                <w:color w:val="1D1D1B"/>
                <w:sz w:val="19"/>
                <w:szCs w:val="19"/>
                <w:lang w:eastAsia="en-US"/>
              </w:rPr>
              <w:t>.</w:t>
            </w:r>
          </w:p>
          <w:p w14:paraId="1F6CC0DD" w14:textId="77777777" w:rsidR="007D72ED" w:rsidRPr="00950EE3" w:rsidRDefault="007D72ED" w:rsidP="00BE61CC">
            <w:pPr>
              <w:tabs>
                <w:tab w:val="left" w:pos="441"/>
              </w:tabs>
              <w:ind w:left="441" w:hanging="441"/>
              <w:rPr>
                <w:rFonts w:ascii="Cera PRO" w:eastAsiaTheme="minorHAnsi" w:hAnsi="Cera PRO" w:cs="FranklinGothic-Demi"/>
                <w:color w:val="F8A824"/>
                <w:sz w:val="19"/>
                <w:szCs w:val="19"/>
                <w:lang w:eastAsia="en-US"/>
              </w:rPr>
            </w:pPr>
          </w:p>
        </w:tc>
        <w:tc>
          <w:tcPr>
            <w:tcW w:w="1179" w:type="dxa"/>
            <w:shd w:val="clear" w:color="auto" w:fill="DBE5F1" w:themeFill="accent1" w:themeFillTint="33"/>
          </w:tcPr>
          <w:p w14:paraId="2A2FAE63" w14:textId="77777777" w:rsidR="007D72ED" w:rsidRPr="00810177" w:rsidRDefault="007D72ED" w:rsidP="00BE61CC">
            <w:pPr>
              <w:rPr>
                <w:rFonts w:ascii="Cera PRO" w:eastAsia="Arial" w:hAnsi="Cera PRO" w:cs="Arial"/>
                <w:b/>
                <w:sz w:val="18"/>
                <w:szCs w:val="18"/>
              </w:rPr>
            </w:pPr>
          </w:p>
        </w:tc>
        <w:tc>
          <w:tcPr>
            <w:tcW w:w="898" w:type="dxa"/>
            <w:shd w:val="clear" w:color="auto" w:fill="DBE5F1" w:themeFill="accent1" w:themeFillTint="33"/>
          </w:tcPr>
          <w:p w14:paraId="0241C61D"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Hfdst 13.2 t/m 13.4</w:t>
            </w:r>
          </w:p>
        </w:tc>
        <w:tc>
          <w:tcPr>
            <w:tcW w:w="898" w:type="dxa"/>
            <w:shd w:val="clear" w:color="auto" w:fill="DBE5F1" w:themeFill="accent1" w:themeFillTint="33"/>
          </w:tcPr>
          <w:p w14:paraId="3059F837" w14:textId="77777777" w:rsidR="007D72ED" w:rsidRPr="00810177" w:rsidRDefault="007D72ED" w:rsidP="00BE61CC">
            <w:pPr>
              <w:jc w:val="center"/>
              <w:rPr>
                <w:rFonts w:ascii="Cera PRO" w:eastAsia="Arial" w:hAnsi="Cera PRO" w:cs="Arial"/>
                <w:b/>
                <w:sz w:val="18"/>
                <w:szCs w:val="18"/>
              </w:rPr>
            </w:pPr>
          </w:p>
        </w:tc>
        <w:tc>
          <w:tcPr>
            <w:tcW w:w="994" w:type="dxa"/>
            <w:shd w:val="clear" w:color="auto" w:fill="DBE5F1" w:themeFill="accent1" w:themeFillTint="33"/>
          </w:tcPr>
          <w:p w14:paraId="069419DF" w14:textId="77777777" w:rsidR="007D72ED" w:rsidRPr="00810177" w:rsidRDefault="007D72ED" w:rsidP="00BE61CC">
            <w:pPr>
              <w:jc w:val="center"/>
              <w:rPr>
                <w:rFonts w:ascii="Cera PRO" w:eastAsia="Arial" w:hAnsi="Cera PRO" w:cs="Arial"/>
                <w:b/>
                <w:sz w:val="18"/>
                <w:szCs w:val="18"/>
              </w:rPr>
            </w:pPr>
          </w:p>
        </w:tc>
        <w:tc>
          <w:tcPr>
            <w:tcW w:w="898" w:type="dxa"/>
            <w:shd w:val="clear" w:color="auto" w:fill="DBE5F1" w:themeFill="accent1" w:themeFillTint="33"/>
          </w:tcPr>
          <w:p w14:paraId="7AB139DA" w14:textId="77777777" w:rsidR="007D72ED" w:rsidRPr="00810177" w:rsidRDefault="007D72ED" w:rsidP="00BE61CC">
            <w:pPr>
              <w:rPr>
                <w:rFonts w:ascii="Cera PRO" w:eastAsia="Arial" w:hAnsi="Cera PRO" w:cs="Arial"/>
                <w:b/>
                <w:sz w:val="18"/>
                <w:szCs w:val="18"/>
              </w:rPr>
            </w:pPr>
          </w:p>
        </w:tc>
        <w:tc>
          <w:tcPr>
            <w:tcW w:w="898" w:type="dxa"/>
            <w:shd w:val="clear" w:color="auto" w:fill="DBE5F1" w:themeFill="accent1" w:themeFillTint="33"/>
          </w:tcPr>
          <w:p w14:paraId="7C056916" w14:textId="77777777" w:rsidR="007D72ED" w:rsidRPr="00810177" w:rsidRDefault="007D72ED" w:rsidP="00BE61CC">
            <w:pPr>
              <w:jc w:val="center"/>
              <w:rPr>
                <w:rFonts w:ascii="Cera PRO" w:eastAsia="Arial" w:hAnsi="Cera PRO" w:cs="Arial"/>
                <w:b/>
                <w:sz w:val="18"/>
                <w:szCs w:val="18"/>
              </w:rPr>
            </w:pPr>
          </w:p>
        </w:tc>
        <w:tc>
          <w:tcPr>
            <w:tcW w:w="1041" w:type="dxa"/>
            <w:shd w:val="clear" w:color="auto" w:fill="DBE5F1" w:themeFill="accent1" w:themeFillTint="33"/>
          </w:tcPr>
          <w:p w14:paraId="769D6BCC" w14:textId="77777777" w:rsidR="007D72ED" w:rsidRPr="00810177" w:rsidRDefault="007D72ED" w:rsidP="00BE61CC">
            <w:pPr>
              <w:jc w:val="center"/>
              <w:rPr>
                <w:rFonts w:ascii="Cera PRO" w:eastAsia="Arial" w:hAnsi="Cera PRO" w:cs="Arial"/>
                <w:b/>
                <w:sz w:val="18"/>
                <w:szCs w:val="18"/>
              </w:rPr>
            </w:pPr>
            <w:r>
              <w:rPr>
                <w:rFonts w:ascii="Cera PRO" w:eastAsia="Arial" w:hAnsi="Cera PRO" w:cs="Arial"/>
                <w:b/>
                <w:sz w:val="18"/>
                <w:szCs w:val="18"/>
              </w:rPr>
              <w:t>s-bb</w:t>
            </w:r>
          </w:p>
        </w:tc>
        <w:tc>
          <w:tcPr>
            <w:tcW w:w="1511" w:type="dxa"/>
            <w:shd w:val="clear" w:color="auto" w:fill="DBE5F1" w:themeFill="accent1" w:themeFillTint="33"/>
          </w:tcPr>
          <w:p w14:paraId="103D663A" w14:textId="77777777" w:rsidR="007D72ED" w:rsidRPr="00810177" w:rsidRDefault="007D72ED" w:rsidP="00BE61CC">
            <w:pPr>
              <w:rPr>
                <w:rFonts w:ascii="Cera PRO" w:eastAsia="Arial" w:hAnsi="Cera PRO" w:cs="Arial"/>
                <w:b/>
                <w:sz w:val="18"/>
                <w:szCs w:val="18"/>
              </w:rPr>
            </w:pPr>
          </w:p>
        </w:tc>
      </w:tr>
      <w:tr w:rsidR="007D72ED" w:rsidRPr="00810177" w14:paraId="09D39DBB" w14:textId="77777777" w:rsidTr="00BE61CC">
        <w:tc>
          <w:tcPr>
            <w:tcW w:w="7228" w:type="dxa"/>
            <w:tcBorders>
              <w:bottom w:val="single" w:sz="4" w:space="0" w:color="000000"/>
            </w:tcBorders>
            <w:shd w:val="clear" w:color="auto" w:fill="DBE5F1" w:themeFill="accent1" w:themeFillTint="33"/>
          </w:tcPr>
          <w:p w14:paraId="4CB83CBD" w14:textId="77777777" w:rsidR="007D72ED" w:rsidRDefault="007D72ED" w:rsidP="00BE61CC">
            <w:pPr>
              <w:tabs>
                <w:tab w:val="left" w:pos="441"/>
              </w:tabs>
              <w:ind w:left="441" w:hanging="441"/>
              <w:rPr>
                <w:rFonts w:ascii="Cera PRO" w:eastAsiaTheme="minorHAnsi" w:hAnsi="Cera PRO" w:cs="FranklinGothic-Demi"/>
                <w:color w:val="1D1D1B"/>
                <w:sz w:val="19"/>
                <w:szCs w:val="19"/>
                <w:lang w:eastAsia="en-US"/>
              </w:rPr>
            </w:pPr>
            <w:r w:rsidRPr="00EA5090">
              <w:rPr>
                <w:rFonts w:ascii="Cera PRO" w:eastAsiaTheme="minorHAnsi" w:hAnsi="Cera PRO" w:cs="FranklinGothic-Demi"/>
                <w:color w:val="E36C0A" w:themeColor="accent6" w:themeShade="BF"/>
                <w:sz w:val="19"/>
                <w:szCs w:val="19"/>
                <w:lang w:eastAsia="en-US"/>
              </w:rPr>
              <w:t xml:space="preserve">5.2 </w:t>
            </w:r>
            <w:r w:rsidRPr="00950EE3">
              <w:rPr>
                <w:rFonts w:ascii="Cera PRO" w:eastAsiaTheme="minorHAnsi" w:hAnsi="Cera PRO" w:cs="FranklinGothic-Demi"/>
                <w:color w:val="F8A824"/>
                <w:sz w:val="19"/>
                <w:szCs w:val="19"/>
                <w:lang w:eastAsia="en-US"/>
              </w:rPr>
              <w:tab/>
            </w:r>
            <w:r w:rsidRPr="00950EE3">
              <w:rPr>
                <w:rFonts w:ascii="Cera PRO" w:eastAsiaTheme="minorHAnsi" w:hAnsi="Cera PRO" w:cs="FranklinGothic-Demi"/>
                <w:color w:val="1D1D1B"/>
                <w:sz w:val="19"/>
                <w:szCs w:val="19"/>
                <w:lang w:eastAsia="en-US"/>
              </w:rPr>
              <w:t>De docent studenten begeleidt bij de beroepspraktijkvorming in en buiten de school.</w:t>
            </w:r>
          </w:p>
          <w:p w14:paraId="52FEFE0B" w14:textId="77777777" w:rsidR="007D72ED" w:rsidRPr="00950EE3" w:rsidRDefault="007D72ED" w:rsidP="00BE61CC">
            <w:pPr>
              <w:tabs>
                <w:tab w:val="left" w:pos="441"/>
              </w:tabs>
              <w:ind w:left="441" w:hanging="441"/>
              <w:rPr>
                <w:rFonts w:ascii="Cera PRO" w:eastAsiaTheme="minorHAnsi" w:hAnsi="Cera PRO" w:cs="FranklinGothic-Demi"/>
                <w:color w:val="F8A824"/>
                <w:sz w:val="19"/>
                <w:szCs w:val="19"/>
                <w:lang w:eastAsia="en-US"/>
              </w:rPr>
            </w:pPr>
          </w:p>
        </w:tc>
        <w:tc>
          <w:tcPr>
            <w:tcW w:w="1179" w:type="dxa"/>
            <w:tcBorders>
              <w:bottom w:val="single" w:sz="4" w:space="0" w:color="000000"/>
            </w:tcBorders>
            <w:shd w:val="clear" w:color="auto" w:fill="DBE5F1" w:themeFill="accent1" w:themeFillTint="33"/>
          </w:tcPr>
          <w:p w14:paraId="1B64CE9B" w14:textId="77777777" w:rsidR="007D72ED" w:rsidRPr="00810177" w:rsidRDefault="007D72ED" w:rsidP="00BE61CC">
            <w:pPr>
              <w:rPr>
                <w:rFonts w:ascii="Cera PRO" w:eastAsia="Arial" w:hAnsi="Cera PRO" w:cs="Arial"/>
                <w:b/>
                <w:sz w:val="18"/>
                <w:szCs w:val="18"/>
              </w:rPr>
            </w:pPr>
          </w:p>
        </w:tc>
        <w:tc>
          <w:tcPr>
            <w:tcW w:w="898" w:type="dxa"/>
            <w:tcBorders>
              <w:bottom w:val="single" w:sz="4" w:space="0" w:color="000000"/>
            </w:tcBorders>
            <w:shd w:val="clear" w:color="auto" w:fill="DBE5F1" w:themeFill="accent1" w:themeFillTint="33"/>
          </w:tcPr>
          <w:p w14:paraId="0556C549" w14:textId="77777777" w:rsidR="007D72ED" w:rsidRPr="00810177" w:rsidRDefault="007D72ED" w:rsidP="00BE61CC">
            <w:pPr>
              <w:jc w:val="center"/>
              <w:rPr>
                <w:rFonts w:ascii="Cera PRO" w:eastAsia="Arial" w:hAnsi="Cera PRO" w:cs="Arial"/>
                <w:b/>
                <w:sz w:val="18"/>
                <w:szCs w:val="18"/>
              </w:rPr>
            </w:pPr>
          </w:p>
        </w:tc>
        <w:tc>
          <w:tcPr>
            <w:tcW w:w="898" w:type="dxa"/>
            <w:tcBorders>
              <w:bottom w:val="single" w:sz="4" w:space="0" w:color="000000"/>
            </w:tcBorders>
            <w:shd w:val="clear" w:color="auto" w:fill="DBE5F1" w:themeFill="accent1" w:themeFillTint="33"/>
          </w:tcPr>
          <w:p w14:paraId="6CDB451A" w14:textId="77777777" w:rsidR="007D72ED" w:rsidRPr="00810177" w:rsidRDefault="007D72ED" w:rsidP="00BE61CC">
            <w:pPr>
              <w:jc w:val="center"/>
              <w:rPr>
                <w:rFonts w:ascii="Cera PRO" w:eastAsia="Arial" w:hAnsi="Cera PRO" w:cs="Arial"/>
                <w:b/>
                <w:sz w:val="18"/>
                <w:szCs w:val="18"/>
              </w:rPr>
            </w:pPr>
          </w:p>
        </w:tc>
        <w:tc>
          <w:tcPr>
            <w:tcW w:w="994" w:type="dxa"/>
            <w:tcBorders>
              <w:bottom w:val="single" w:sz="4" w:space="0" w:color="000000"/>
            </w:tcBorders>
            <w:shd w:val="clear" w:color="auto" w:fill="DBE5F1" w:themeFill="accent1" w:themeFillTint="33"/>
          </w:tcPr>
          <w:p w14:paraId="32F6F081" w14:textId="77777777" w:rsidR="007D72ED" w:rsidRPr="00810177" w:rsidRDefault="007D72ED" w:rsidP="00BE61CC">
            <w:pPr>
              <w:jc w:val="center"/>
              <w:rPr>
                <w:rFonts w:ascii="Cera PRO" w:eastAsia="Arial" w:hAnsi="Cera PRO" w:cs="Arial"/>
                <w:b/>
                <w:sz w:val="18"/>
                <w:szCs w:val="18"/>
              </w:rPr>
            </w:pPr>
          </w:p>
        </w:tc>
        <w:tc>
          <w:tcPr>
            <w:tcW w:w="898" w:type="dxa"/>
            <w:tcBorders>
              <w:bottom w:val="single" w:sz="4" w:space="0" w:color="000000"/>
            </w:tcBorders>
            <w:shd w:val="clear" w:color="auto" w:fill="DBE5F1" w:themeFill="accent1" w:themeFillTint="33"/>
          </w:tcPr>
          <w:p w14:paraId="46755AA8" w14:textId="77777777" w:rsidR="007D72ED" w:rsidRPr="00810177" w:rsidRDefault="007D72ED" w:rsidP="00BE61CC">
            <w:pPr>
              <w:rPr>
                <w:rFonts w:ascii="Cera PRO" w:eastAsia="Arial" w:hAnsi="Cera PRO" w:cs="Arial"/>
                <w:b/>
                <w:sz w:val="18"/>
                <w:szCs w:val="18"/>
              </w:rPr>
            </w:pPr>
          </w:p>
        </w:tc>
        <w:tc>
          <w:tcPr>
            <w:tcW w:w="898" w:type="dxa"/>
            <w:tcBorders>
              <w:bottom w:val="single" w:sz="4" w:space="0" w:color="000000"/>
            </w:tcBorders>
            <w:shd w:val="clear" w:color="auto" w:fill="DBE5F1" w:themeFill="accent1" w:themeFillTint="33"/>
          </w:tcPr>
          <w:p w14:paraId="1F23B80C" w14:textId="77777777" w:rsidR="007D72ED" w:rsidRPr="00810177" w:rsidRDefault="007D72ED" w:rsidP="00BE61CC">
            <w:pPr>
              <w:jc w:val="center"/>
              <w:rPr>
                <w:rFonts w:ascii="Cera PRO" w:eastAsia="Arial" w:hAnsi="Cera PRO" w:cs="Arial"/>
                <w:b/>
                <w:sz w:val="18"/>
                <w:szCs w:val="18"/>
              </w:rPr>
            </w:pPr>
          </w:p>
        </w:tc>
        <w:tc>
          <w:tcPr>
            <w:tcW w:w="1041" w:type="dxa"/>
            <w:tcBorders>
              <w:bottom w:val="single" w:sz="4" w:space="0" w:color="000000"/>
            </w:tcBorders>
            <w:shd w:val="clear" w:color="auto" w:fill="DBE5F1" w:themeFill="accent1" w:themeFillTint="33"/>
          </w:tcPr>
          <w:p w14:paraId="3858761B" w14:textId="77777777" w:rsidR="007D72ED" w:rsidRPr="00810177" w:rsidRDefault="007D72ED" w:rsidP="00BE61CC">
            <w:pPr>
              <w:jc w:val="center"/>
              <w:rPr>
                <w:rFonts w:ascii="Cera PRO" w:eastAsia="Arial" w:hAnsi="Cera PRO" w:cs="Arial"/>
                <w:b/>
                <w:sz w:val="18"/>
                <w:szCs w:val="18"/>
              </w:rPr>
            </w:pPr>
          </w:p>
        </w:tc>
        <w:tc>
          <w:tcPr>
            <w:tcW w:w="1511" w:type="dxa"/>
            <w:tcBorders>
              <w:bottom w:val="single" w:sz="4" w:space="0" w:color="000000"/>
            </w:tcBorders>
            <w:shd w:val="clear" w:color="auto" w:fill="DBE5F1" w:themeFill="accent1" w:themeFillTint="33"/>
          </w:tcPr>
          <w:p w14:paraId="34B7CA2B" w14:textId="77777777" w:rsidR="007D72ED" w:rsidRPr="00810177" w:rsidRDefault="007D72ED" w:rsidP="00BE61CC">
            <w:pPr>
              <w:rPr>
                <w:rFonts w:ascii="Cera PRO" w:eastAsia="Arial" w:hAnsi="Cera PRO" w:cs="Arial"/>
                <w:b/>
                <w:sz w:val="18"/>
                <w:szCs w:val="18"/>
              </w:rPr>
            </w:pPr>
          </w:p>
        </w:tc>
      </w:tr>
      <w:tr w:rsidR="007D72ED" w:rsidRPr="00810177" w14:paraId="5EEB4678" w14:textId="77777777" w:rsidTr="00BE61CC">
        <w:trPr>
          <w:trHeight w:val="583"/>
        </w:trPr>
        <w:tc>
          <w:tcPr>
            <w:tcW w:w="7228" w:type="dxa"/>
            <w:tcBorders>
              <w:bottom w:val="single" w:sz="4" w:space="0" w:color="auto"/>
            </w:tcBorders>
            <w:shd w:val="clear" w:color="auto" w:fill="DBE5F1" w:themeFill="accent1" w:themeFillTint="33"/>
          </w:tcPr>
          <w:p w14:paraId="1656B4B3" w14:textId="77777777" w:rsidR="007D72ED" w:rsidRDefault="007D72ED" w:rsidP="00BE61CC">
            <w:pPr>
              <w:tabs>
                <w:tab w:val="left" w:pos="441"/>
              </w:tabs>
              <w:ind w:left="441" w:hanging="441"/>
              <w:rPr>
                <w:rFonts w:ascii="Cera PRO" w:eastAsiaTheme="minorHAnsi" w:hAnsi="Cera PRO" w:cs="FranklinGothic-Demi"/>
                <w:color w:val="1D1D1B"/>
                <w:sz w:val="19"/>
                <w:szCs w:val="19"/>
                <w:lang w:eastAsia="en-US"/>
              </w:rPr>
            </w:pPr>
            <w:r w:rsidRPr="00EA5090">
              <w:rPr>
                <w:rFonts w:ascii="Cera PRO" w:eastAsiaTheme="minorHAnsi" w:hAnsi="Cera PRO" w:cs="FranklinGothic-Demi"/>
                <w:color w:val="E36C0A" w:themeColor="accent6" w:themeShade="BF"/>
                <w:sz w:val="19"/>
                <w:szCs w:val="19"/>
                <w:lang w:eastAsia="en-US"/>
              </w:rPr>
              <w:t xml:space="preserve">5.3 </w:t>
            </w:r>
            <w:r w:rsidRPr="00950EE3">
              <w:rPr>
                <w:rFonts w:ascii="Cera PRO" w:eastAsiaTheme="minorHAnsi" w:hAnsi="Cera PRO" w:cs="FranklinGothic-Demi"/>
                <w:color w:val="F8A824"/>
                <w:sz w:val="19"/>
                <w:szCs w:val="19"/>
                <w:lang w:eastAsia="en-US"/>
              </w:rPr>
              <w:tab/>
            </w:r>
            <w:r w:rsidRPr="00950EE3">
              <w:rPr>
                <w:rFonts w:ascii="Cera PRO" w:eastAsiaTheme="minorHAnsi" w:hAnsi="Cera PRO" w:cs="FranklinGothic-Demi"/>
                <w:color w:val="1D1D1B"/>
                <w:sz w:val="19"/>
                <w:szCs w:val="19"/>
                <w:lang w:eastAsia="en-US"/>
              </w:rPr>
              <w:t>De docent via praktijkbezoeken zijn kennis van het beroepenveld</w:t>
            </w:r>
            <w:r w:rsidRPr="0064041C">
              <w:rPr>
                <w:rFonts w:ascii="Cera PRO" w:eastAsiaTheme="minorHAnsi" w:hAnsi="Cera PRO" w:cs="FranklinGothic-Demi"/>
                <w:color w:val="1D1D1B"/>
                <w:sz w:val="19"/>
                <w:szCs w:val="19"/>
                <w:lang w:eastAsia="en-US"/>
              </w:rPr>
              <w:t xml:space="preserve"> </w:t>
            </w:r>
            <w:r w:rsidRPr="00950EE3">
              <w:rPr>
                <w:rFonts w:ascii="Cera PRO" w:eastAsiaTheme="minorHAnsi" w:hAnsi="Cera PRO" w:cs="FranklinGothic-Demi"/>
                <w:color w:val="1D1D1B"/>
                <w:sz w:val="19"/>
                <w:szCs w:val="19"/>
                <w:lang w:eastAsia="en-US"/>
              </w:rPr>
              <w:t>onderhoudt</w:t>
            </w:r>
            <w:r>
              <w:rPr>
                <w:rFonts w:ascii="Cera PRO" w:eastAsiaTheme="minorHAnsi" w:hAnsi="Cera PRO" w:cs="FranklinGothic-Demi"/>
                <w:color w:val="1D1D1B"/>
                <w:sz w:val="19"/>
                <w:szCs w:val="19"/>
                <w:lang w:eastAsia="en-US"/>
              </w:rPr>
              <w:t>.</w:t>
            </w:r>
          </w:p>
          <w:p w14:paraId="175EFF7C" w14:textId="77777777" w:rsidR="007D72ED" w:rsidRPr="00810177" w:rsidRDefault="007D72ED" w:rsidP="00BE61CC">
            <w:pPr>
              <w:tabs>
                <w:tab w:val="left" w:pos="441"/>
              </w:tabs>
              <w:ind w:left="441" w:hanging="441"/>
              <w:rPr>
                <w:rFonts w:ascii="Cera PRO" w:eastAsia="Arial" w:hAnsi="Cera PRO" w:cs="Arial"/>
                <w:sz w:val="18"/>
                <w:szCs w:val="18"/>
              </w:rPr>
            </w:pPr>
          </w:p>
        </w:tc>
        <w:tc>
          <w:tcPr>
            <w:tcW w:w="1179" w:type="dxa"/>
            <w:tcBorders>
              <w:bottom w:val="single" w:sz="4" w:space="0" w:color="auto"/>
            </w:tcBorders>
            <w:shd w:val="clear" w:color="auto" w:fill="DBE5F1" w:themeFill="accent1" w:themeFillTint="33"/>
          </w:tcPr>
          <w:p w14:paraId="327C0453" w14:textId="77777777" w:rsidR="007D72ED" w:rsidRPr="00810177" w:rsidRDefault="007D72ED" w:rsidP="00BE61CC">
            <w:pPr>
              <w:rPr>
                <w:rFonts w:ascii="Cera PRO" w:eastAsia="Arial" w:hAnsi="Cera PRO" w:cs="Arial"/>
                <w:b/>
                <w:sz w:val="18"/>
                <w:szCs w:val="18"/>
              </w:rPr>
            </w:pPr>
          </w:p>
        </w:tc>
        <w:tc>
          <w:tcPr>
            <w:tcW w:w="898" w:type="dxa"/>
            <w:tcBorders>
              <w:bottom w:val="single" w:sz="4" w:space="0" w:color="auto"/>
            </w:tcBorders>
            <w:shd w:val="clear" w:color="auto" w:fill="DBE5F1" w:themeFill="accent1" w:themeFillTint="33"/>
          </w:tcPr>
          <w:p w14:paraId="5ABEBA8B" w14:textId="77777777" w:rsidR="007D72ED" w:rsidRPr="00810177" w:rsidRDefault="007D72ED" w:rsidP="00BE61CC">
            <w:pPr>
              <w:jc w:val="center"/>
              <w:rPr>
                <w:rFonts w:ascii="Cera PRO" w:eastAsia="Arial" w:hAnsi="Cera PRO" w:cs="Arial"/>
                <w:b/>
                <w:sz w:val="18"/>
                <w:szCs w:val="18"/>
              </w:rPr>
            </w:pPr>
          </w:p>
        </w:tc>
        <w:tc>
          <w:tcPr>
            <w:tcW w:w="898" w:type="dxa"/>
            <w:tcBorders>
              <w:bottom w:val="single" w:sz="4" w:space="0" w:color="auto"/>
            </w:tcBorders>
            <w:shd w:val="clear" w:color="auto" w:fill="DBE5F1" w:themeFill="accent1" w:themeFillTint="33"/>
          </w:tcPr>
          <w:p w14:paraId="620750E4" w14:textId="77777777" w:rsidR="007D72ED" w:rsidRPr="00810177" w:rsidRDefault="007D72ED" w:rsidP="00BE61CC">
            <w:pPr>
              <w:jc w:val="center"/>
              <w:rPr>
                <w:rFonts w:ascii="Cera PRO" w:eastAsia="Arial" w:hAnsi="Cera PRO" w:cs="Arial"/>
                <w:b/>
                <w:sz w:val="18"/>
                <w:szCs w:val="18"/>
              </w:rPr>
            </w:pPr>
          </w:p>
        </w:tc>
        <w:tc>
          <w:tcPr>
            <w:tcW w:w="994" w:type="dxa"/>
            <w:tcBorders>
              <w:bottom w:val="single" w:sz="4" w:space="0" w:color="auto"/>
            </w:tcBorders>
            <w:shd w:val="clear" w:color="auto" w:fill="DBE5F1" w:themeFill="accent1" w:themeFillTint="33"/>
          </w:tcPr>
          <w:p w14:paraId="4DB73855" w14:textId="77777777" w:rsidR="007D72ED" w:rsidRPr="00810177" w:rsidRDefault="007D72ED" w:rsidP="00BE61CC">
            <w:pPr>
              <w:jc w:val="center"/>
              <w:rPr>
                <w:rFonts w:ascii="Cera PRO" w:eastAsia="Arial" w:hAnsi="Cera PRO" w:cs="Arial"/>
                <w:b/>
                <w:sz w:val="18"/>
                <w:szCs w:val="18"/>
              </w:rPr>
            </w:pPr>
          </w:p>
          <w:p w14:paraId="08F8F83D" w14:textId="77777777" w:rsidR="007D72ED" w:rsidRPr="00810177" w:rsidRDefault="007D72ED" w:rsidP="00BE61CC">
            <w:pPr>
              <w:jc w:val="center"/>
              <w:rPr>
                <w:rFonts w:ascii="Cera PRO" w:eastAsia="Arial" w:hAnsi="Cera PRO" w:cs="Arial"/>
                <w:b/>
                <w:sz w:val="18"/>
                <w:szCs w:val="18"/>
              </w:rPr>
            </w:pPr>
          </w:p>
        </w:tc>
        <w:tc>
          <w:tcPr>
            <w:tcW w:w="898" w:type="dxa"/>
            <w:tcBorders>
              <w:bottom w:val="single" w:sz="4" w:space="0" w:color="auto"/>
            </w:tcBorders>
            <w:shd w:val="clear" w:color="auto" w:fill="DBE5F1" w:themeFill="accent1" w:themeFillTint="33"/>
          </w:tcPr>
          <w:p w14:paraId="5257EA17" w14:textId="77777777" w:rsidR="007D72ED" w:rsidRPr="00810177" w:rsidRDefault="007D72ED" w:rsidP="00BE61CC">
            <w:pPr>
              <w:rPr>
                <w:rFonts w:ascii="Cera PRO" w:eastAsia="Arial" w:hAnsi="Cera PRO" w:cs="Arial"/>
                <w:b/>
                <w:sz w:val="18"/>
                <w:szCs w:val="18"/>
              </w:rPr>
            </w:pPr>
          </w:p>
        </w:tc>
        <w:tc>
          <w:tcPr>
            <w:tcW w:w="898" w:type="dxa"/>
            <w:tcBorders>
              <w:bottom w:val="single" w:sz="4" w:space="0" w:color="auto"/>
            </w:tcBorders>
            <w:shd w:val="clear" w:color="auto" w:fill="DBE5F1" w:themeFill="accent1" w:themeFillTint="33"/>
          </w:tcPr>
          <w:p w14:paraId="11BC5B76" w14:textId="77777777" w:rsidR="007D72ED" w:rsidRPr="00810177" w:rsidRDefault="007D72ED" w:rsidP="00BE61CC">
            <w:pPr>
              <w:jc w:val="center"/>
              <w:rPr>
                <w:rFonts w:ascii="Cera PRO" w:eastAsia="Arial" w:hAnsi="Cera PRO" w:cs="Arial"/>
                <w:b/>
                <w:sz w:val="18"/>
                <w:szCs w:val="18"/>
              </w:rPr>
            </w:pPr>
          </w:p>
        </w:tc>
        <w:tc>
          <w:tcPr>
            <w:tcW w:w="1041" w:type="dxa"/>
            <w:tcBorders>
              <w:bottom w:val="single" w:sz="4" w:space="0" w:color="auto"/>
            </w:tcBorders>
            <w:shd w:val="clear" w:color="auto" w:fill="DBE5F1" w:themeFill="accent1" w:themeFillTint="33"/>
          </w:tcPr>
          <w:p w14:paraId="020D6EF3" w14:textId="77777777" w:rsidR="007D72ED" w:rsidRPr="00810177" w:rsidRDefault="007D72ED" w:rsidP="00BE61CC">
            <w:pPr>
              <w:jc w:val="center"/>
              <w:rPr>
                <w:rFonts w:ascii="Cera PRO" w:eastAsia="Arial" w:hAnsi="Cera PRO" w:cs="Arial"/>
                <w:b/>
                <w:sz w:val="18"/>
                <w:szCs w:val="18"/>
              </w:rPr>
            </w:pPr>
          </w:p>
        </w:tc>
        <w:tc>
          <w:tcPr>
            <w:tcW w:w="1511" w:type="dxa"/>
            <w:tcBorders>
              <w:bottom w:val="single" w:sz="4" w:space="0" w:color="auto"/>
            </w:tcBorders>
            <w:shd w:val="clear" w:color="auto" w:fill="DBE5F1" w:themeFill="accent1" w:themeFillTint="33"/>
          </w:tcPr>
          <w:p w14:paraId="586612C7" w14:textId="77777777" w:rsidR="007D72ED" w:rsidRPr="00810177" w:rsidRDefault="007D72ED" w:rsidP="00BE61CC">
            <w:pPr>
              <w:rPr>
                <w:rFonts w:ascii="Cera PRO" w:eastAsia="Arial" w:hAnsi="Cera PRO" w:cs="Arial"/>
                <w:b/>
                <w:sz w:val="18"/>
                <w:szCs w:val="18"/>
              </w:rPr>
            </w:pPr>
          </w:p>
        </w:tc>
      </w:tr>
      <w:tr w:rsidR="007D72ED" w:rsidRPr="00810177" w14:paraId="7DE1357D" w14:textId="77777777" w:rsidTr="00BE61CC">
        <w:trPr>
          <w:trHeight w:val="583"/>
        </w:trPr>
        <w:tc>
          <w:tcPr>
            <w:tcW w:w="7228" w:type="dxa"/>
            <w:tcBorders>
              <w:top w:val="single" w:sz="4" w:space="0" w:color="auto"/>
              <w:left w:val="nil"/>
              <w:bottom w:val="nil"/>
              <w:right w:val="nil"/>
            </w:tcBorders>
            <w:shd w:val="clear" w:color="auto" w:fill="FFFFFF" w:themeFill="background1"/>
          </w:tcPr>
          <w:p w14:paraId="02FB42D6" w14:textId="77777777" w:rsidR="007D72ED" w:rsidRPr="00EA5090" w:rsidRDefault="007D72ED" w:rsidP="00BE61CC">
            <w:pPr>
              <w:tabs>
                <w:tab w:val="left" w:pos="441"/>
              </w:tabs>
              <w:ind w:left="441" w:hanging="441"/>
              <w:rPr>
                <w:rFonts w:ascii="Cera PRO" w:eastAsiaTheme="minorHAnsi" w:hAnsi="Cera PRO" w:cs="FranklinGothic-Demi"/>
                <w:color w:val="E36C0A" w:themeColor="accent6" w:themeShade="BF"/>
                <w:sz w:val="19"/>
                <w:szCs w:val="19"/>
                <w:lang w:eastAsia="en-US"/>
              </w:rPr>
            </w:pPr>
          </w:p>
        </w:tc>
        <w:tc>
          <w:tcPr>
            <w:tcW w:w="1179" w:type="dxa"/>
            <w:tcBorders>
              <w:top w:val="single" w:sz="4" w:space="0" w:color="auto"/>
              <w:left w:val="nil"/>
              <w:bottom w:val="nil"/>
              <w:right w:val="nil"/>
            </w:tcBorders>
            <w:shd w:val="clear" w:color="auto" w:fill="FFFFFF" w:themeFill="background1"/>
          </w:tcPr>
          <w:p w14:paraId="7C3FCC07" w14:textId="77777777" w:rsidR="007D72ED" w:rsidRPr="00810177" w:rsidRDefault="007D72ED" w:rsidP="00BE61CC">
            <w:pPr>
              <w:rPr>
                <w:rFonts w:ascii="Cera PRO" w:eastAsia="Arial" w:hAnsi="Cera PRO" w:cs="Arial"/>
                <w:b/>
                <w:sz w:val="18"/>
                <w:szCs w:val="18"/>
              </w:rPr>
            </w:pPr>
          </w:p>
        </w:tc>
        <w:tc>
          <w:tcPr>
            <w:tcW w:w="898" w:type="dxa"/>
            <w:tcBorders>
              <w:top w:val="single" w:sz="4" w:space="0" w:color="auto"/>
              <w:left w:val="nil"/>
              <w:bottom w:val="nil"/>
              <w:right w:val="nil"/>
            </w:tcBorders>
            <w:shd w:val="clear" w:color="auto" w:fill="FFFFFF" w:themeFill="background1"/>
          </w:tcPr>
          <w:p w14:paraId="368322E7" w14:textId="77777777" w:rsidR="007D72ED" w:rsidRPr="00810177" w:rsidRDefault="007D72ED" w:rsidP="00BE61CC">
            <w:pPr>
              <w:jc w:val="center"/>
              <w:rPr>
                <w:rFonts w:ascii="Cera PRO" w:eastAsia="Arial" w:hAnsi="Cera PRO" w:cs="Arial"/>
                <w:b/>
                <w:sz w:val="18"/>
                <w:szCs w:val="18"/>
              </w:rPr>
            </w:pPr>
          </w:p>
        </w:tc>
        <w:tc>
          <w:tcPr>
            <w:tcW w:w="898" w:type="dxa"/>
            <w:tcBorders>
              <w:top w:val="single" w:sz="4" w:space="0" w:color="auto"/>
              <w:left w:val="nil"/>
              <w:bottom w:val="nil"/>
              <w:right w:val="nil"/>
            </w:tcBorders>
            <w:shd w:val="clear" w:color="auto" w:fill="FFFFFF" w:themeFill="background1"/>
          </w:tcPr>
          <w:p w14:paraId="5FDEDA26" w14:textId="77777777" w:rsidR="007D72ED" w:rsidRPr="00810177" w:rsidRDefault="007D72ED" w:rsidP="00BE61CC">
            <w:pPr>
              <w:jc w:val="center"/>
              <w:rPr>
                <w:rFonts w:ascii="Cera PRO" w:eastAsia="Arial" w:hAnsi="Cera PRO" w:cs="Arial"/>
                <w:b/>
                <w:sz w:val="18"/>
                <w:szCs w:val="18"/>
              </w:rPr>
            </w:pPr>
          </w:p>
        </w:tc>
        <w:tc>
          <w:tcPr>
            <w:tcW w:w="994" w:type="dxa"/>
            <w:tcBorders>
              <w:top w:val="single" w:sz="4" w:space="0" w:color="auto"/>
              <w:left w:val="nil"/>
              <w:bottom w:val="nil"/>
              <w:right w:val="nil"/>
            </w:tcBorders>
            <w:shd w:val="clear" w:color="auto" w:fill="FFFFFF" w:themeFill="background1"/>
          </w:tcPr>
          <w:p w14:paraId="0363C2AB" w14:textId="77777777" w:rsidR="007D72ED" w:rsidRPr="00810177" w:rsidRDefault="007D72ED" w:rsidP="00BE61CC">
            <w:pPr>
              <w:jc w:val="center"/>
              <w:rPr>
                <w:rFonts w:ascii="Cera PRO" w:eastAsia="Arial" w:hAnsi="Cera PRO" w:cs="Arial"/>
                <w:b/>
                <w:sz w:val="18"/>
                <w:szCs w:val="18"/>
              </w:rPr>
            </w:pPr>
          </w:p>
        </w:tc>
        <w:tc>
          <w:tcPr>
            <w:tcW w:w="898" w:type="dxa"/>
            <w:tcBorders>
              <w:top w:val="single" w:sz="4" w:space="0" w:color="auto"/>
              <w:left w:val="nil"/>
              <w:bottom w:val="nil"/>
              <w:right w:val="nil"/>
            </w:tcBorders>
            <w:shd w:val="clear" w:color="auto" w:fill="FFFFFF" w:themeFill="background1"/>
          </w:tcPr>
          <w:p w14:paraId="252FCBF3" w14:textId="77777777" w:rsidR="007D72ED" w:rsidRPr="00810177" w:rsidRDefault="007D72ED" w:rsidP="00BE61CC">
            <w:pPr>
              <w:rPr>
                <w:rFonts w:ascii="Cera PRO" w:eastAsia="Arial" w:hAnsi="Cera PRO" w:cs="Arial"/>
                <w:b/>
                <w:sz w:val="18"/>
                <w:szCs w:val="18"/>
              </w:rPr>
            </w:pPr>
          </w:p>
        </w:tc>
        <w:tc>
          <w:tcPr>
            <w:tcW w:w="898" w:type="dxa"/>
            <w:tcBorders>
              <w:top w:val="single" w:sz="4" w:space="0" w:color="auto"/>
              <w:left w:val="nil"/>
              <w:bottom w:val="nil"/>
              <w:right w:val="nil"/>
            </w:tcBorders>
            <w:shd w:val="clear" w:color="auto" w:fill="FFFFFF" w:themeFill="background1"/>
          </w:tcPr>
          <w:p w14:paraId="35AFFB1A" w14:textId="77777777" w:rsidR="007D72ED" w:rsidRPr="00810177" w:rsidRDefault="007D72ED" w:rsidP="00BE61CC">
            <w:pPr>
              <w:jc w:val="center"/>
              <w:rPr>
                <w:rFonts w:ascii="Cera PRO" w:eastAsia="Arial" w:hAnsi="Cera PRO" w:cs="Arial"/>
                <w:b/>
                <w:sz w:val="18"/>
                <w:szCs w:val="18"/>
              </w:rPr>
            </w:pPr>
          </w:p>
        </w:tc>
        <w:tc>
          <w:tcPr>
            <w:tcW w:w="1041" w:type="dxa"/>
            <w:tcBorders>
              <w:top w:val="single" w:sz="4" w:space="0" w:color="auto"/>
              <w:left w:val="nil"/>
              <w:bottom w:val="nil"/>
              <w:right w:val="nil"/>
            </w:tcBorders>
            <w:shd w:val="clear" w:color="auto" w:fill="FFFFFF" w:themeFill="background1"/>
          </w:tcPr>
          <w:p w14:paraId="3B40D569" w14:textId="77777777" w:rsidR="007D72ED" w:rsidRPr="00810177" w:rsidRDefault="007D72ED" w:rsidP="00BE61CC">
            <w:pPr>
              <w:jc w:val="center"/>
              <w:rPr>
                <w:rFonts w:ascii="Cera PRO" w:eastAsia="Arial" w:hAnsi="Cera PRO" w:cs="Arial"/>
                <w:b/>
                <w:sz w:val="18"/>
                <w:szCs w:val="18"/>
              </w:rPr>
            </w:pPr>
          </w:p>
        </w:tc>
        <w:tc>
          <w:tcPr>
            <w:tcW w:w="1511" w:type="dxa"/>
            <w:tcBorders>
              <w:top w:val="single" w:sz="4" w:space="0" w:color="auto"/>
              <w:left w:val="nil"/>
              <w:bottom w:val="nil"/>
              <w:right w:val="nil"/>
            </w:tcBorders>
            <w:shd w:val="clear" w:color="auto" w:fill="FFFFFF" w:themeFill="background1"/>
          </w:tcPr>
          <w:p w14:paraId="4147E321" w14:textId="77777777" w:rsidR="007D72ED" w:rsidRPr="00810177" w:rsidRDefault="007D72ED" w:rsidP="00BE61CC">
            <w:pPr>
              <w:rPr>
                <w:rFonts w:ascii="Cera PRO" w:eastAsia="Arial" w:hAnsi="Cera PRO" w:cs="Arial"/>
                <w:b/>
                <w:sz w:val="18"/>
                <w:szCs w:val="18"/>
              </w:rPr>
            </w:pPr>
          </w:p>
        </w:tc>
      </w:tr>
      <w:tr w:rsidR="007D72ED" w:rsidRPr="006606A4" w14:paraId="1976F5A4" w14:textId="77777777" w:rsidTr="00BE61CC">
        <w:tc>
          <w:tcPr>
            <w:tcW w:w="7228" w:type="dxa"/>
            <w:shd w:val="clear" w:color="auto" w:fill="000000"/>
          </w:tcPr>
          <w:p w14:paraId="43CDE7B5" w14:textId="77777777" w:rsidR="007D72ED" w:rsidRPr="006606A4" w:rsidRDefault="007D72ED" w:rsidP="00BE61CC">
            <w:pPr>
              <w:jc w:val="center"/>
              <w:rPr>
                <w:rFonts w:ascii="Cera PRO" w:eastAsia="Arial" w:hAnsi="Cera PRO" w:cs="Arial"/>
                <w:b/>
                <w:color w:val="FFFFFF" w:themeColor="background1"/>
              </w:rPr>
            </w:pPr>
            <w:r w:rsidRPr="006606A4">
              <w:rPr>
                <w:rFonts w:ascii="Cera PRO" w:eastAsia="Arial" w:hAnsi="Cera PRO" w:cs="Arial"/>
                <w:b/>
                <w:color w:val="FFFFFF" w:themeColor="background1"/>
              </w:rPr>
              <w:t xml:space="preserve">CHECKLIST </w:t>
            </w:r>
          </w:p>
          <w:p w14:paraId="4D3EE8CA" w14:textId="77777777" w:rsidR="007D72ED" w:rsidRPr="006606A4" w:rsidRDefault="007D72ED" w:rsidP="00BE61CC">
            <w:pPr>
              <w:jc w:val="center"/>
              <w:rPr>
                <w:rFonts w:ascii="Cera PRO" w:eastAsia="Arial" w:hAnsi="Cera PRO" w:cs="Arial"/>
                <w:b/>
                <w:color w:val="FFFFFF" w:themeColor="background1"/>
              </w:rPr>
            </w:pPr>
            <w:r w:rsidRPr="006606A4">
              <w:rPr>
                <w:rFonts w:ascii="Cera PRO" w:eastAsia="Arial" w:hAnsi="Cera PRO" w:cs="Arial"/>
                <w:b/>
                <w:color w:val="FFFFFF" w:themeColor="background1"/>
              </w:rPr>
              <w:t>ZICHTBAARHEID CRITERIA en verplichte literatuur</w:t>
            </w:r>
          </w:p>
        </w:tc>
        <w:tc>
          <w:tcPr>
            <w:tcW w:w="1179" w:type="dxa"/>
            <w:shd w:val="clear" w:color="auto" w:fill="000000"/>
          </w:tcPr>
          <w:p w14:paraId="017565A7" w14:textId="77777777" w:rsidR="007D72ED" w:rsidRPr="006606A4" w:rsidRDefault="007D72ED" w:rsidP="00BE61CC">
            <w:pPr>
              <w:jc w:val="center"/>
              <w:rPr>
                <w:rFonts w:ascii="Cera PRO" w:eastAsia="Arial" w:hAnsi="Cera PRO" w:cs="Arial"/>
                <w:b/>
                <w:color w:val="FFFFFF" w:themeColor="background1"/>
                <w:sz w:val="20"/>
                <w:szCs w:val="20"/>
              </w:rPr>
            </w:pPr>
          </w:p>
          <w:p w14:paraId="0FC96A19" w14:textId="77777777" w:rsidR="007D72ED" w:rsidRPr="006606A4" w:rsidRDefault="007D72ED" w:rsidP="00BE61CC">
            <w:pPr>
              <w:jc w:val="center"/>
              <w:rPr>
                <w:rFonts w:ascii="Cera PRO" w:eastAsia="Arial" w:hAnsi="Cera PRO" w:cs="Arial"/>
                <w:b/>
                <w:color w:val="FFFFFF" w:themeColor="background1"/>
              </w:rPr>
            </w:pPr>
          </w:p>
        </w:tc>
        <w:tc>
          <w:tcPr>
            <w:tcW w:w="5627" w:type="dxa"/>
            <w:gridSpan w:val="6"/>
            <w:shd w:val="clear" w:color="auto" w:fill="000000"/>
          </w:tcPr>
          <w:p w14:paraId="3CF7FDED" w14:textId="77777777" w:rsidR="007D72ED" w:rsidRPr="006606A4" w:rsidRDefault="007D72ED" w:rsidP="00BE61CC">
            <w:pPr>
              <w:jc w:val="center"/>
              <w:rPr>
                <w:rFonts w:ascii="Cera PRO" w:eastAsia="Arial" w:hAnsi="Cera PRO" w:cs="Arial"/>
                <w:b/>
                <w:color w:val="FFFFFF" w:themeColor="background1"/>
              </w:rPr>
            </w:pPr>
          </w:p>
          <w:p w14:paraId="10D53EF6" w14:textId="77777777" w:rsidR="007D72ED" w:rsidRPr="006606A4" w:rsidRDefault="007D72ED" w:rsidP="00BE61CC">
            <w:pPr>
              <w:jc w:val="center"/>
              <w:rPr>
                <w:rFonts w:ascii="Cera PRO" w:eastAsia="Arial" w:hAnsi="Cera PRO" w:cs="Arial"/>
                <w:b/>
                <w:color w:val="FFFFFF" w:themeColor="background1"/>
              </w:rPr>
            </w:pPr>
            <w:r>
              <w:rPr>
                <w:rFonts w:ascii="Cera PRO" w:eastAsia="Arial" w:hAnsi="Cera PRO" w:cs="Arial"/>
                <w:b/>
                <w:color w:val="FFFFFF" w:themeColor="background1"/>
              </w:rPr>
              <w:t>Bronnen:</w:t>
            </w:r>
          </w:p>
        </w:tc>
        <w:tc>
          <w:tcPr>
            <w:tcW w:w="1511" w:type="dxa"/>
            <w:shd w:val="clear" w:color="auto" w:fill="000000"/>
          </w:tcPr>
          <w:p w14:paraId="5FDD14AB" w14:textId="77777777" w:rsidR="007D72ED" w:rsidRPr="006606A4" w:rsidRDefault="007D72ED" w:rsidP="00BE61CC">
            <w:pPr>
              <w:jc w:val="center"/>
              <w:rPr>
                <w:rFonts w:ascii="Cera PRO" w:eastAsia="Arial" w:hAnsi="Cera PRO" w:cs="Arial"/>
                <w:b/>
                <w:color w:val="FFFFFF" w:themeColor="background1"/>
              </w:rPr>
            </w:pPr>
          </w:p>
          <w:p w14:paraId="3F6ED1E4" w14:textId="77777777" w:rsidR="007D72ED" w:rsidRPr="006606A4" w:rsidRDefault="007D72ED" w:rsidP="00BE61CC">
            <w:pPr>
              <w:jc w:val="center"/>
              <w:rPr>
                <w:rFonts w:ascii="Cera PRO" w:eastAsia="Arial" w:hAnsi="Cera PRO" w:cs="Arial"/>
                <w:b/>
                <w:color w:val="FFFFFF" w:themeColor="background1"/>
              </w:rPr>
            </w:pPr>
          </w:p>
        </w:tc>
      </w:tr>
      <w:tr w:rsidR="007D72ED" w:rsidRPr="00810177" w14:paraId="10095A94" w14:textId="77777777" w:rsidTr="00BE61CC">
        <w:trPr>
          <w:trHeight w:val="860"/>
        </w:trPr>
        <w:tc>
          <w:tcPr>
            <w:tcW w:w="7228" w:type="dxa"/>
            <w:shd w:val="clear" w:color="auto" w:fill="D9D9D9"/>
          </w:tcPr>
          <w:p w14:paraId="03BA57F1" w14:textId="77777777" w:rsidR="007D72ED" w:rsidRPr="00810177" w:rsidRDefault="007D72ED" w:rsidP="00BE61CC">
            <w:pPr>
              <w:ind w:left="799" w:hanging="799"/>
              <w:rPr>
                <w:rFonts w:ascii="Cera PRO" w:eastAsia="Arial" w:hAnsi="Cera PRO" w:cs="Arial"/>
                <w:b/>
              </w:rPr>
            </w:pPr>
            <w:r w:rsidRPr="00810177">
              <w:rPr>
                <w:rFonts w:ascii="Cera PRO" w:hAnsi="Cera PRO" w:cs="Arial"/>
                <w:b/>
              </w:rPr>
              <w:t xml:space="preserve">Taak 6: </w:t>
            </w:r>
            <w:r w:rsidRPr="00810177">
              <w:rPr>
                <w:rFonts w:ascii="Cera PRO" w:eastAsia="Arial" w:hAnsi="Cera PRO" w:cs="Arial"/>
                <w:b/>
              </w:rPr>
              <w:t>De docent construeert, hanteert en evalueert beoordelings</w:t>
            </w:r>
            <w:r>
              <w:rPr>
                <w:rFonts w:ascii="Cera PRO" w:eastAsia="Arial" w:hAnsi="Cera PRO" w:cs="Arial"/>
                <w:b/>
              </w:rPr>
              <w:t>-</w:t>
            </w:r>
            <w:r w:rsidRPr="00810177">
              <w:rPr>
                <w:rFonts w:ascii="Cera PRO" w:eastAsia="Arial" w:hAnsi="Cera PRO" w:cs="Arial"/>
                <w:b/>
              </w:rPr>
              <w:t>instrumenten</w:t>
            </w:r>
          </w:p>
        </w:tc>
        <w:tc>
          <w:tcPr>
            <w:tcW w:w="1179" w:type="dxa"/>
            <w:shd w:val="clear" w:color="auto" w:fill="D9D9D9"/>
          </w:tcPr>
          <w:p w14:paraId="1ECC7758" w14:textId="77777777" w:rsidR="007D72ED" w:rsidRPr="00810177" w:rsidRDefault="007D72ED" w:rsidP="00BE61CC">
            <w:pPr>
              <w:rPr>
                <w:rFonts w:ascii="Cera PRO" w:eastAsia="Arial" w:hAnsi="Cera PRO" w:cs="Arial"/>
                <w:b/>
                <w:sz w:val="16"/>
                <w:szCs w:val="16"/>
              </w:rPr>
            </w:pPr>
            <w:r w:rsidRPr="00810177">
              <w:rPr>
                <w:rFonts w:ascii="Cera PRO" w:eastAsia="Arial" w:hAnsi="Cera PRO" w:cs="Arial"/>
                <w:b/>
                <w:sz w:val="16"/>
                <w:szCs w:val="16"/>
              </w:rPr>
              <w:t>Veerkracht in je werk</w:t>
            </w:r>
            <w:r>
              <w:rPr>
                <w:rFonts w:ascii="Cera PRO" w:eastAsia="Arial" w:hAnsi="Cera PRO" w:cs="Arial"/>
                <w:b/>
                <w:sz w:val="16"/>
                <w:szCs w:val="16"/>
              </w:rPr>
              <w:t xml:space="preserve"> (Vk)</w:t>
            </w:r>
          </w:p>
        </w:tc>
        <w:tc>
          <w:tcPr>
            <w:tcW w:w="898" w:type="dxa"/>
            <w:shd w:val="clear" w:color="auto" w:fill="A6A6A6"/>
          </w:tcPr>
          <w:p w14:paraId="250B26B0" w14:textId="77777777" w:rsidR="007D72ED" w:rsidRPr="00810177" w:rsidRDefault="007D72ED" w:rsidP="00BE61CC">
            <w:pPr>
              <w:rPr>
                <w:rFonts w:ascii="Cera PRO" w:eastAsia="Arial" w:hAnsi="Cera PRO" w:cs="Arial"/>
                <w:b/>
                <w:sz w:val="16"/>
                <w:szCs w:val="16"/>
              </w:rPr>
            </w:pPr>
            <w:r w:rsidRPr="00810177">
              <w:rPr>
                <w:rFonts w:ascii="Cera PRO" w:eastAsia="Arial" w:hAnsi="Cera PRO" w:cs="Arial"/>
                <w:b/>
                <w:sz w:val="16"/>
                <w:szCs w:val="16"/>
              </w:rPr>
              <w:t>Handboek</w:t>
            </w:r>
          </w:p>
          <w:p w14:paraId="37D7FEDC" w14:textId="77777777" w:rsidR="007D72ED" w:rsidRPr="00810177" w:rsidRDefault="007D72ED" w:rsidP="00BE61CC">
            <w:pPr>
              <w:rPr>
                <w:rFonts w:ascii="Cera PRO" w:eastAsia="Arial" w:hAnsi="Cera PRO" w:cs="Arial"/>
                <w:b/>
                <w:sz w:val="16"/>
                <w:szCs w:val="16"/>
              </w:rPr>
            </w:pPr>
            <w:r w:rsidRPr="00810177">
              <w:rPr>
                <w:rFonts w:ascii="Cera PRO" w:eastAsia="Arial" w:hAnsi="Cera PRO" w:cs="Arial"/>
                <w:b/>
                <w:sz w:val="16"/>
                <w:szCs w:val="16"/>
              </w:rPr>
              <w:t>voor leraren</w:t>
            </w:r>
            <w:r>
              <w:rPr>
                <w:rFonts w:ascii="Cera PRO" w:eastAsia="Arial" w:hAnsi="Cera PRO" w:cs="Arial"/>
                <w:b/>
                <w:sz w:val="16"/>
                <w:szCs w:val="16"/>
              </w:rPr>
              <w:t xml:space="preserve"> (Hvl)</w:t>
            </w:r>
          </w:p>
        </w:tc>
        <w:tc>
          <w:tcPr>
            <w:tcW w:w="898" w:type="dxa"/>
            <w:shd w:val="clear" w:color="auto" w:fill="A6A6A6"/>
          </w:tcPr>
          <w:p w14:paraId="74591E5A" w14:textId="77777777" w:rsidR="007D72ED" w:rsidRDefault="007D72ED" w:rsidP="00BE61CC">
            <w:pPr>
              <w:rPr>
                <w:rFonts w:ascii="Cera PRO" w:eastAsia="Arial" w:hAnsi="Cera PRO" w:cs="Arial"/>
                <w:b/>
                <w:sz w:val="16"/>
                <w:szCs w:val="16"/>
              </w:rPr>
            </w:pPr>
            <w:r>
              <w:rPr>
                <w:rFonts w:ascii="Cera PRO" w:eastAsia="Arial" w:hAnsi="Cera PRO" w:cs="Arial"/>
                <w:b/>
                <w:sz w:val="16"/>
                <w:szCs w:val="16"/>
              </w:rPr>
              <w:t>Lessen in orde, 1</w:t>
            </w:r>
            <w:r w:rsidRPr="002C780E">
              <w:rPr>
                <w:rFonts w:ascii="Cera PRO" w:eastAsia="Arial" w:hAnsi="Cera PRO" w:cs="Arial"/>
                <w:b/>
                <w:sz w:val="16"/>
                <w:szCs w:val="16"/>
                <w:vertAlign w:val="superscript"/>
              </w:rPr>
              <w:t>e</w:t>
            </w:r>
            <w:r>
              <w:rPr>
                <w:rFonts w:ascii="Cera PRO" w:eastAsia="Arial" w:hAnsi="Cera PRO" w:cs="Arial"/>
                <w:b/>
                <w:sz w:val="16"/>
                <w:szCs w:val="16"/>
              </w:rPr>
              <w:t xml:space="preserve"> druk 2009, 3</w:t>
            </w:r>
            <w:r w:rsidRPr="002C780E">
              <w:rPr>
                <w:rFonts w:ascii="Cera PRO" w:eastAsia="Arial" w:hAnsi="Cera PRO" w:cs="Arial"/>
                <w:b/>
                <w:sz w:val="16"/>
                <w:szCs w:val="16"/>
                <w:vertAlign w:val="superscript"/>
              </w:rPr>
              <w:t>e</w:t>
            </w:r>
            <w:r>
              <w:rPr>
                <w:rFonts w:ascii="Cera PRO" w:eastAsia="Arial" w:hAnsi="Cera PRO" w:cs="Arial"/>
                <w:b/>
                <w:sz w:val="16"/>
                <w:szCs w:val="16"/>
              </w:rPr>
              <w:t xml:space="preserve"> </w:t>
            </w:r>
            <w:r w:rsidRPr="00810177">
              <w:rPr>
                <w:rFonts w:ascii="Cera PRO" w:eastAsia="Arial" w:hAnsi="Cera PRO" w:cs="Arial"/>
                <w:b/>
                <w:sz w:val="16"/>
                <w:szCs w:val="16"/>
              </w:rPr>
              <w:t>oplage</w:t>
            </w:r>
          </w:p>
          <w:p w14:paraId="19EE5A22" w14:textId="77777777" w:rsidR="007D72ED" w:rsidRPr="00810177" w:rsidRDefault="007D72ED" w:rsidP="00BE61CC">
            <w:pPr>
              <w:rPr>
                <w:rFonts w:ascii="Cera PRO" w:eastAsia="Arial" w:hAnsi="Cera PRO" w:cs="Arial"/>
                <w:b/>
                <w:sz w:val="16"/>
                <w:szCs w:val="16"/>
              </w:rPr>
            </w:pPr>
            <w:r>
              <w:rPr>
                <w:rFonts w:ascii="Cera PRO" w:eastAsia="Arial" w:hAnsi="Cera PRO" w:cs="Arial"/>
                <w:b/>
                <w:sz w:val="16"/>
                <w:szCs w:val="16"/>
              </w:rPr>
              <w:t>Weg????</w:t>
            </w:r>
          </w:p>
        </w:tc>
        <w:tc>
          <w:tcPr>
            <w:tcW w:w="994" w:type="dxa"/>
            <w:shd w:val="clear" w:color="auto" w:fill="A6A6A6"/>
          </w:tcPr>
          <w:p w14:paraId="68049281" w14:textId="77777777" w:rsidR="007D72ED" w:rsidRDefault="007D72ED" w:rsidP="00BE61CC">
            <w:pPr>
              <w:rPr>
                <w:rFonts w:ascii="Cera PRO" w:eastAsia="Arial" w:hAnsi="Cera PRO" w:cs="Arial"/>
                <w:b/>
                <w:sz w:val="16"/>
                <w:szCs w:val="16"/>
              </w:rPr>
            </w:pPr>
            <w:r w:rsidRPr="00810177">
              <w:rPr>
                <w:rFonts w:ascii="Cera PRO" w:eastAsia="Arial" w:hAnsi="Cera PRO" w:cs="Arial"/>
                <w:b/>
                <w:sz w:val="16"/>
                <w:szCs w:val="16"/>
              </w:rPr>
              <w:t>Lessen in orde, 2</w:t>
            </w:r>
            <w:r w:rsidRPr="00810177">
              <w:rPr>
                <w:rFonts w:ascii="Cera PRO" w:eastAsia="Arial" w:hAnsi="Cera PRO" w:cs="Arial"/>
                <w:b/>
                <w:sz w:val="16"/>
                <w:szCs w:val="16"/>
                <w:vertAlign w:val="superscript"/>
              </w:rPr>
              <w:t>de</w:t>
            </w:r>
            <w:r w:rsidRPr="00810177">
              <w:rPr>
                <w:rFonts w:ascii="Cera PRO" w:eastAsia="Arial" w:hAnsi="Cera PRO" w:cs="Arial"/>
                <w:b/>
                <w:sz w:val="16"/>
                <w:szCs w:val="16"/>
              </w:rPr>
              <w:t xml:space="preserve"> druk 2013</w:t>
            </w:r>
          </w:p>
          <w:p w14:paraId="12755BFF" w14:textId="77777777" w:rsidR="007D72ED" w:rsidRPr="00810177" w:rsidRDefault="007D72ED" w:rsidP="00BE61CC">
            <w:pPr>
              <w:rPr>
                <w:rFonts w:ascii="Cera PRO" w:eastAsia="Arial" w:hAnsi="Cera PRO" w:cs="Arial"/>
                <w:b/>
                <w:sz w:val="16"/>
                <w:szCs w:val="16"/>
              </w:rPr>
            </w:pPr>
            <w:r>
              <w:rPr>
                <w:rFonts w:ascii="Cera PRO" w:eastAsia="Arial" w:hAnsi="Cera PRO" w:cs="Arial"/>
                <w:b/>
                <w:sz w:val="16"/>
                <w:szCs w:val="16"/>
              </w:rPr>
              <w:t>(Lio)</w:t>
            </w:r>
          </w:p>
        </w:tc>
        <w:tc>
          <w:tcPr>
            <w:tcW w:w="898" w:type="dxa"/>
            <w:shd w:val="clear" w:color="auto" w:fill="A6A6A6"/>
          </w:tcPr>
          <w:p w14:paraId="3B570627" w14:textId="77777777" w:rsidR="007D72ED" w:rsidRDefault="007D72ED" w:rsidP="00BE61CC">
            <w:pPr>
              <w:rPr>
                <w:rFonts w:ascii="Cera PRO" w:eastAsia="Arial" w:hAnsi="Cera PRO" w:cs="Arial"/>
                <w:b/>
                <w:sz w:val="16"/>
                <w:szCs w:val="16"/>
              </w:rPr>
            </w:pPr>
            <w:r w:rsidRPr="00810177">
              <w:rPr>
                <w:rFonts w:ascii="Cera PRO" w:eastAsia="Arial" w:hAnsi="Cera PRO" w:cs="Arial"/>
                <w:b/>
                <w:sz w:val="16"/>
                <w:szCs w:val="16"/>
              </w:rPr>
              <w:t>Praktijk-onder-zoek</w:t>
            </w:r>
          </w:p>
          <w:p w14:paraId="1493C8B5" w14:textId="77777777" w:rsidR="007D72ED" w:rsidRPr="00810177" w:rsidRDefault="007D72ED" w:rsidP="00BE61CC">
            <w:pPr>
              <w:rPr>
                <w:rFonts w:ascii="Cera PRO" w:eastAsia="Arial" w:hAnsi="Cera PRO" w:cs="Arial"/>
                <w:b/>
                <w:sz w:val="16"/>
                <w:szCs w:val="16"/>
              </w:rPr>
            </w:pPr>
            <w:r>
              <w:rPr>
                <w:rFonts w:ascii="Cera PRO" w:eastAsia="Arial" w:hAnsi="Cera PRO" w:cs="Arial"/>
                <w:b/>
                <w:sz w:val="16"/>
                <w:szCs w:val="16"/>
              </w:rPr>
              <w:t>(Pind)</w:t>
            </w:r>
          </w:p>
        </w:tc>
        <w:tc>
          <w:tcPr>
            <w:tcW w:w="898" w:type="dxa"/>
            <w:shd w:val="clear" w:color="auto" w:fill="A6A6A6"/>
          </w:tcPr>
          <w:p w14:paraId="0487869F" w14:textId="77777777" w:rsidR="007D72ED" w:rsidRPr="00810177" w:rsidRDefault="007D72ED" w:rsidP="00BE61CC">
            <w:pPr>
              <w:rPr>
                <w:rFonts w:ascii="Cera PRO" w:eastAsia="Arial" w:hAnsi="Cera PRO" w:cs="Arial"/>
                <w:b/>
                <w:sz w:val="16"/>
                <w:szCs w:val="16"/>
              </w:rPr>
            </w:pPr>
            <w:r w:rsidRPr="00810177">
              <w:rPr>
                <w:rFonts w:ascii="Cera PRO" w:eastAsia="Arial" w:hAnsi="Cera PRO" w:cs="Arial"/>
                <w:b/>
                <w:sz w:val="16"/>
                <w:szCs w:val="16"/>
              </w:rPr>
              <w:t>5 rollen van de leraar</w:t>
            </w:r>
            <w:r>
              <w:rPr>
                <w:rFonts w:ascii="Cera PRO" w:eastAsia="Arial" w:hAnsi="Cera PRO" w:cs="Arial"/>
                <w:b/>
                <w:sz w:val="16"/>
                <w:szCs w:val="16"/>
              </w:rPr>
              <w:t xml:space="preserve"> (5 rvl)</w:t>
            </w:r>
          </w:p>
        </w:tc>
        <w:tc>
          <w:tcPr>
            <w:tcW w:w="1041" w:type="dxa"/>
            <w:shd w:val="clear" w:color="auto" w:fill="A6A6A6"/>
          </w:tcPr>
          <w:p w14:paraId="5E444472" w14:textId="77777777" w:rsidR="007D72ED" w:rsidRPr="00810177" w:rsidRDefault="007D72ED" w:rsidP="00BE61CC">
            <w:pPr>
              <w:rPr>
                <w:rFonts w:ascii="Cera PRO" w:eastAsia="Arial" w:hAnsi="Cera PRO" w:cs="Arial"/>
                <w:b/>
                <w:sz w:val="16"/>
                <w:szCs w:val="16"/>
              </w:rPr>
            </w:pPr>
            <w:r w:rsidRPr="00810177">
              <w:rPr>
                <w:rFonts w:ascii="Cera PRO" w:eastAsia="Arial" w:hAnsi="Cera PRO" w:cs="Arial"/>
                <w:b/>
                <w:sz w:val="16"/>
                <w:szCs w:val="16"/>
              </w:rPr>
              <w:t>Andere bronnen</w:t>
            </w:r>
          </w:p>
        </w:tc>
        <w:tc>
          <w:tcPr>
            <w:tcW w:w="1511" w:type="dxa"/>
            <w:shd w:val="clear" w:color="auto" w:fill="D9D9D9"/>
          </w:tcPr>
          <w:p w14:paraId="7C02BC93" w14:textId="77777777" w:rsidR="007D72ED" w:rsidRPr="00810177" w:rsidRDefault="007D72ED" w:rsidP="00BE61CC">
            <w:pPr>
              <w:rPr>
                <w:rFonts w:ascii="Cera PRO" w:eastAsia="Arial" w:hAnsi="Cera PRO" w:cs="Arial"/>
                <w:b/>
                <w:sz w:val="16"/>
                <w:szCs w:val="16"/>
              </w:rPr>
            </w:pPr>
            <w:r w:rsidRPr="00810177">
              <w:rPr>
                <w:rFonts w:ascii="Cera PRO" w:eastAsia="Arial" w:hAnsi="Cera PRO" w:cs="Arial"/>
                <w:b/>
                <w:sz w:val="16"/>
                <w:szCs w:val="16"/>
              </w:rPr>
              <w:t>Eigen bronnen</w:t>
            </w:r>
          </w:p>
        </w:tc>
      </w:tr>
      <w:tr w:rsidR="007D72ED" w:rsidRPr="00810177" w14:paraId="2455E4DA" w14:textId="77777777" w:rsidTr="00BE61CC">
        <w:trPr>
          <w:trHeight w:val="653"/>
        </w:trPr>
        <w:tc>
          <w:tcPr>
            <w:tcW w:w="7228" w:type="dxa"/>
            <w:shd w:val="clear" w:color="auto" w:fill="DBE5F1" w:themeFill="accent1" w:themeFillTint="33"/>
          </w:tcPr>
          <w:p w14:paraId="51E486F4" w14:textId="77777777" w:rsidR="007D72ED" w:rsidRDefault="007D72ED" w:rsidP="00BE61CC">
            <w:pPr>
              <w:tabs>
                <w:tab w:val="left" w:pos="441"/>
              </w:tabs>
              <w:ind w:left="441" w:hanging="441"/>
              <w:rPr>
                <w:rFonts w:ascii="Cera PRO" w:eastAsiaTheme="minorHAnsi" w:hAnsi="Cera PRO" w:cs="FranklinGothic-Demi"/>
                <w:color w:val="1D1D1B"/>
                <w:sz w:val="19"/>
                <w:szCs w:val="19"/>
                <w:lang w:eastAsia="en-US"/>
              </w:rPr>
            </w:pPr>
            <w:r w:rsidRPr="00950EE3">
              <w:rPr>
                <w:rFonts w:ascii="Cera PRO" w:eastAsiaTheme="minorHAnsi" w:hAnsi="Cera PRO" w:cs="FranklinGothic-Demi"/>
                <w:color w:val="2D2E88"/>
                <w:sz w:val="19"/>
                <w:szCs w:val="19"/>
                <w:lang w:eastAsia="en-US"/>
              </w:rPr>
              <w:t xml:space="preserve">6.1 </w:t>
            </w:r>
            <w:r w:rsidRPr="00950EE3">
              <w:rPr>
                <w:rFonts w:ascii="Cera PRO" w:eastAsiaTheme="minorHAnsi" w:hAnsi="Cera PRO" w:cs="FranklinGothic-Demi"/>
                <w:color w:val="2D2E88"/>
                <w:sz w:val="19"/>
                <w:szCs w:val="19"/>
                <w:lang w:eastAsia="en-US"/>
              </w:rPr>
              <w:tab/>
            </w:r>
            <w:r w:rsidRPr="00950EE3">
              <w:rPr>
                <w:rFonts w:ascii="Cera PRO" w:eastAsiaTheme="minorHAnsi" w:hAnsi="Cera PRO" w:cs="FranklinGothic-Demi"/>
                <w:color w:val="1D1D1B"/>
                <w:sz w:val="19"/>
                <w:szCs w:val="19"/>
                <w:lang w:eastAsia="en-US"/>
              </w:rPr>
              <w:t>De docent bereidt de student voor op zijn ontwikkelingsgerichte toetsing en examinering, op basis van de team- en instellingsafspraken.</w:t>
            </w:r>
          </w:p>
          <w:p w14:paraId="471A1868" w14:textId="77777777" w:rsidR="007D72ED" w:rsidRPr="00810177" w:rsidRDefault="007D72ED" w:rsidP="00BE61CC">
            <w:pPr>
              <w:tabs>
                <w:tab w:val="left" w:pos="441"/>
              </w:tabs>
              <w:ind w:left="441" w:hanging="441"/>
              <w:rPr>
                <w:rFonts w:ascii="Cera PRO" w:eastAsia="Arial" w:hAnsi="Cera PRO" w:cs="Arial"/>
                <w:sz w:val="18"/>
                <w:szCs w:val="18"/>
              </w:rPr>
            </w:pPr>
          </w:p>
        </w:tc>
        <w:tc>
          <w:tcPr>
            <w:tcW w:w="1179" w:type="dxa"/>
            <w:shd w:val="clear" w:color="auto" w:fill="DBE5F1" w:themeFill="accent1" w:themeFillTint="33"/>
          </w:tcPr>
          <w:p w14:paraId="4F27187C" w14:textId="77777777" w:rsidR="007D72ED" w:rsidRPr="00810177" w:rsidRDefault="007D72ED" w:rsidP="00BE61CC">
            <w:pPr>
              <w:jc w:val="center"/>
              <w:rPr>
                <w:rFonts w:ascii="Cera PRO" w:eastAsia="Arial" w:hAnsi="Cera PRO" w:cs="Arial"/>
                <w:b/>
                <w:sz w:val="18"/>
                <w:szCs w:val="18"/>
              </w:rPr>
            </w:pPr>
          </w:p>
        </w:tc>
        <w:tc>
          <w:tcPr>
            <w:tcW w:w="898" w:type="dxa"/>
            <w:shd w:val="clear" w:color="auto" w:fill="DBE5F1" w:themeFill="accent1" w:themeFillTint="33"/>
          </w:tcPr>
          <w:p w14:paraId="29E32A8F"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Hfdst 9.1</w:t>
            </w:r>
          </w:p>
        </w:tc>
        <w:tc>
          <w:tcPr>
            <w:tcW w:w="898" w:type="dxa"/>
            <w:shd w:val="clear" w:color="auto" w:fill="DBE5F1" w:themeFill="accent1" w:themeFillTint="33"/>
          </w:tcPr>
          <w:p w14:paraId="0AE47DCE" w14:textId="77777777" w:rsidR="007D72ED" w:rsidRPr="00810177" w:rsidRDefault="007D72ED" w:rsidP="00BE61CC">
            <w:pPr>
              <w:jc w:val="center"/>
              <w:rPr>
                <w:rFonts w:ascii="Cera PRO" w:eastAsia="Arial" w:hAnsi="Cera PRO" w:cs="Arial"/>
                <w:b/>
                <w:sz w:val="18"/>
                <w:szCs w:val="18"/>
              </w:rPr>
            </w:pPr>
          </w:p>
          <w:p w14:paraId="7ABAF0BE" w14:textId="77777777" w:rsidR="007D72ED" w:rsidRPr="00810177" w:rsidRDefault="007D72ED" w:rsidP="00BE61CC">
            <w:pPr>
              <w:jc w:val="center"/>
              <w:rPr>
                <w:rFonts w:ascii="Cera PRO" w:eastAsia="Arial" w:hAnsi="Cera PRO" w:cs="Arial"/>
                <w:b/>
                <w:sz w:val="18"/>
                <w:szCs w:val="18"/>
              </w:rPr>
            </w:pPr>
          </w:p>
        </w:tc>
        <w:tc>
          <w:tcPr>
            <w:tcW w:w="994" w:type="dxa"/>
            <w:shd w:val="clear" w:color="auto" w:fill="DBE5F1" w:themeFill="accent1" w:themeFillTint="33"/>
          </w:tcPr>
          <w:p w14:paraId="70B2AFF7" w14:textId="77777777" w:rsidR="007D72ED" w:rsidRPr="00810177" w:rsidRDefault="007D72ED" w:rsidP="00BE61CC">
            <w:pPr>
              <w:jc w:val="center"/>
              <w:rPr>
                <w:rFonts w:ascii="Cera PRO" w:eastAsia="Arial" w:hAnsi="Cera PRO" w:cs="Arial"/>
                <w:b/>
                <w:sz w:val="18"/>
                <w:szCs w:val="18"/>
              </w:rPr>
            </w:pPr>
          </w:p>
        </w:tc>
        <w:tc>
          <w:tcPr>
            <w:tcW w:w="898" w:type="dxa"/>
            <w:shd w:val="clear" w:color="auto" w:fill="DBE5F1" w:themeFill="accent1" w:themeFillTint="33"/>
          </w:tcPr>
          <w:p w14:paraId="12159C2E"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Hfdst 1.3</w:t>
            </w:r>
          </w:p>
        </w:tc>
        <w:tc>
          <w:tcPr>
            <w:tcW w:w="898" w:type="dxa"/>
            <w:shd w:val="clear" w:color="auto" w:fill="DBE5F1" w:themeFill="accent1" w:themeFillTint="33"/>
          </w:tcPr>
          <w:p w14:paraId="62155784" w14:textId="77777777" w:rsidR="007D72ED" w:rsidRPr="00810177" w:rsidRDefault="007D72ED" w:rsidP="00BE61CC">
            <w:pPr>
              <w:rPr>
                <w:rFonts w:ascii="Cera PRO" w:eastAsia="Arial" w:hAnsi="Cera PRO" w:cs="Arial"/>
                <w:b/>
                <w:sz w:val="18"/>
                <w:szCs w:val="18"/>
              </w:rPr>
            </w:pPr>
            <w:r>
              <w:rPr>
                <w:rFonts w:ascii="Cera PRO" w:eastAsia="Arial" w:hAnsi="Cera PRO" w:cs="Arial"/>
                <w:b/>
                <w:sz w:val="18"/>
                <w:szCs w:val="18"/>
              </w:rPr>
              <w:t>Hfdst 4.2</w:t>
            </w:r>
          </w:p>
        </w:tc>
        <w:tc>
          <w:tcPr>
            <w:tcW w:w="1041" w:type="dxa"/>
            <w:shd w:val="clear" w:color="auto" w:fill="DBE5F1" w:themeFill="accent1" w:themeFillTint="33"/>
          </w:tcPr>
          <w:p w14:paraId="67CB55BE" w14:textId="77777777" w:rsidR="007D72ED" w:rsidRPr="00810177" w:rsidRDefault="007D72ED" w:rsidP="00BE61CC">
            <w:pPr>
              <w:jc w:val="center"/>
              <w:rPr>
                <w:rFonts w:ascii="Cera PRO" w:eastAsia="Arial" w:hAnsi="Cera PRO" w:cs="Arial"/>
                <w:b/>
                <w:sz w:val="18"/>
                <w:szCs w:val="18"/>
              </w:rPr>
            </w:pPr>
          </w:p>
        </w:tc>
        <w:tc>
          <w:tcPr>
            <w:tcW w:w="1511" w:type="dxa"/>
            <w:shd w:val="clear" w:color="auto" w:fill="DBE5F1" w:themeFill="accent1" w:themeFillTint="33"/>
          </w:tcPr>
          <w:p w14:paraId="7EA53E59" w14:textId="77777777" w:rsidR="007D72ED" w:rsidRPr="00810177" w:rsidRDefault="007D72ED" w:rsidP="00BE61CC">
            <w:pPr>
              <w:jc w:val="center"/>
              <w:rPr>
                <w:rFonts w:ascii="Cera PRO" w:eastAsia="Arial" w:hAnsi="Cera PRO" w:cs="Arial"/>
                <w:b/>
                <w:sz w:val="18"/>
                <w:szCs w:val="18"/>
              </w:rPr>
            </w:pPr>
          </w:p>
        </w:tc>
      </w:tr>
      <w:tr w:rsidR="007D72ED" w:rsidRPr="00810177" w14:paraId="06A88F64" w14:textId="77777777" w:rsidTr="00BE61CC">
        <w:tc>
          <w:tcPr>
            <w:tcW w:w="7228" w:type="dxa"/>
            <w:shd w:val="clear" w:color="auto" w:fill="DBE5F1" w:themeFill="accent1" w:themeFillTint="33"/>
          </w:tcPr>
          <w:p w14:paraId="0E39573D" w14:textId="77777777" w:rsidR="007D72ED" w:rsidRDefault="007D72ED" w:rsidP="00BE61CC">
            <w:pPr>
              <w:tabs>
                <w:tab w:val="left" w:pos="441"/>
              </w:tabs>
              <w:ind w:left="441" w:hanging="441"/>
              <w:rPr>
                <w:rFonts w:ascii="Cera PRO" w:eastAsiaTheme="minorHAnsi" w:hAnsi="Cera PRO" w:cs="FranklinGothic-Demi"/>
                <w:color w:val="1D1D1B"/>
                <w:sz w:val="19"/>
                <w:szCs w:val="19"/>
                <w:lang w:eastAsia="en-US"/>
              </w:rPr>
            </w:pPr>
            <w:r w:rsidRPr="00950EE3">
              <w:rPr>
                <w:rFonts w:ascii="Cera PRO" w:eastAsiaTheme="minorHAnsi" w:hAnsi="Cera PRO" w:cs="FranklinGothic-Demi"/>
                <w:color w:val="2D2E88"/>
                <w:sz w:val="19"/>
                <w:szCs w:val="19"/>
                <w:lang w:eastAsia="en-US"/>
              </w:rPr>
              <w:t xml:space="preserve">6.2 </w:t>
            </w:r>
            <w:r w:rsidRPr="00950EE3">
              <w:rPr>
                <w:rFonts w:ascii="Cera PRO" w:eastAsiaTheme="minorHAnsi" w:hAnsi="Cera PRO" w:cs="FranklinGothic-Demi"/>
                <w:color w:val="2D2E88"/>
                <w:sz w:val="19"/>
                <w:szCs w:val="19"/>
                <w:lang w:eastAsia="en-US"/>
              </w:rPr>
              <w:tab/>
            </w:r>
            <w:r w:rsidRPr="00950EE3">
              <w:rPr>
                <w:rFonts w:ascii="Cera PRO" w:eastAsiaTheme="minorHAnsi" w:hAnsi="Cera PRO" w:cs="FranklinGothic-Demi"/>
                <w:color w:val="1D1D1B"/>
                <w:sz w:val="19"/>
                <w:szCs w:val="19"/>
                <w:lang w:eastAsia="en-US"/>
              </w:rPr>
              <w:t>De docent zorgt voor een passende organisatie van de ontwikkelingsgerichte toetsing en examinering, op basis van de team- en instellingsafspraken.</w:t>
            </w:r>
          </w:p>
          <w:p w14:paraId="48D4830C" w14:textId="77777777" w:rsidR="007D72ED" w:rsidRPr="00810177" w:rsidRDefault="007D72ED" w:rsidP="00BE61CC">
            <w:pPr>
              <w:tabs>
                <w:tab w:val="left" w:pos="441"/>
              </w:tabs>
              <w:ind w:left="441" w:hanging="441"/>
              <w:rPr>
                <w:rFonts w:ascii="Cera PRO" w:eastAsia="Arial" w:hAnsi="Cera PRO" w:cs="Arial"/>
                <w:sz w:val="18"/>
                <w:szCs w:val="18"/>
              </w:rPr>
            </w:pPr>
          </w:p>
        </w:tc>
        <w:tc>
          <w:tcPr>
            <w:tcW w:w="1179" w:type="dxa"/>
            <w:shd w:val="clear" w:color="auto" w:fill="DBE5F1" w:themeFill="accent1" w:themeFillTint="33"/>
          </w:tcPr>
          <w:p w14:paraId="1BB42C91" w14:textId="77777777" w:rsidR="007D72ED" w:rsidRPr="00810177" w:rsidRDefault="007D72ED" w:rsidP="00BE61CC">
            <w:pPr>
              <w:widowControl w:val="0"/>
              <w:spacing w:line="276" w:lineRule="auto"/>
              <w:jc w:val="center"/>
              <w:rPr>
                <w:rFonts w:ascii="Cera PRO" w:eastAsia="Arial" w:hAnsi="Cera PRO" w:cs="Arial"/>
                <w:sz w:val="18"/>
                <w:szCs w:val="18"/>
              </w:rPr>
            </w:pPr>
          </w:p>
        </w:tc>
        <w:tc>
          <w:tcPr>
            <w:tcW w:w="898" w:type="dxa"/>
            <w:shd w:val="clear" w:color="auto" w:fill="DBE5F1" w:themeFill="accent1" w:themeFillTint="33"/>
          </w:tcPr>
          <w:p w14:paraId="6A1E7BE8" w14:textId="77777777" w:rsidR="007D72ED" w:rsidRPr="00ED3700" w:rsidRDefault="007D72ED" w:rsidP="00BE61CC">
            <w:pPr>
              <w:widowControl w:val="0"/>
              <w:spacing w:line="276" w:lineRule="auto"/>
              <w:rPr>
                <w:rFonts w:ascii="Cera PRO" w:eastAsia="Arial" w:hAnsi="Cera PRO" w:cs="Arial"/>
                <w:b/>
                <w:sz w:val="18"/>
                <w:szCs w:val="18"/>
              </w:rPr>
            </w:pPr>
            <w:r w:rsidRPr="00ED3700">
              <w:rPr>
                <w:rFonts w:ascii="Cera PRO" w:eastAsia="Arial" w:hAnsi="Cera PRO" w:cs="Arial"/>
                <w:b/>
                <w:sz w:val="18"/>
                <w:szCs w:val="18"/>
              </w:rPr>
              <w:t xml:space="preserve">Hfdst 5, </w:t>
            </w:r>
          </w:p>
          <w:p w14:paraId="2E846D31" w14:textId="77777777" w:rsidR="007D72ED" w:rsidRPr="00810177" w:rsidRDefault="007D72ED" w:rsidP="00BE61CC">
            <w:pPr>
              <w:widowControl w:val="0"/>
              <w:spacing w:line="276" w:lineRule="auto"/>
              <w:rPr>
                <w:rFonts w:ascii="Cera PRO" w:eastAsia="Arial" w:hAnsi="Cera PRO" w:cs="Arial"/>
                <w:sz w:val="18"/>
                <w:szCs w:val="18"/>
              </w:rPr>
            </w:pPr>
            <w:r w:rsidRPr="00ED3700">
              <w:rPr>
                <w:rFonts w:ascii="Cera PRO" w:eastAsia="Arial" w:hAnsi="Cera PRO" w:cs="Arial"/>
                <w:b/>
                <w:sz w:val="18"/>
                <w:szCs w:val="18"/>
              </w:rPr>
              <w:t>13.4</w:t>
            </w:r>
          </w:p>
        </w:tc>
        <w:tc>
          <w:tcPr>
            <w:tcW w:w="898" w:type="dxa"/>
            <w:shd w:val="clear" w:color="auto" w:fill="DBE5F1" w:themeFill="accent1" w:themeFillTint="33"/>
          </w:tcPr>
          <w:p w14:paraId="295DB895" w14:textId="77777777" w:rsidR="007D72ED" w:rsidRPr="00810177" w:rsidRDefault="007D72ED" w:rsidP="00BE61CC">
            <w:pPr>
              <w:widowControl w:val="0"/>
              <w:spacing w:line="276" w:lineRule="auto"/>
              <w:jc w:val="center"/>
              <w:rPr>
                <w:rFonts w:ascii="Cera PRO" w:eastAsia="Arial" w:hAnsi="Cera PRO" w:cs="Arial"/>
                <w:sz w:val="18"/>
                <w:szCs w:val="18"/>
              </w:rPr>
            </w:pPr>
          </w:p>
        </w:tc>
        <w:tc>
          <w:tcPr>
            <w:tcW w:w="994" w:type="dxa"/>
            <w:shd w:val="clear" w:color="auto" w:fill="DBE5F1" w:themeFill="accent1" w:themeFillTint="33"/>
          </w:tcPr>
          <w:p w14:paraId="0B7F066C" w14:textId="77777777" w:rsidR="007D72ED" w:rsidRPr="00810177" w:rsidRDefault="007D72ED" w:rsidP="00BE61CC">
            <w:pPr>
              <w:widowControl w:val="0"/>
              <w:spacing w:line="276" w:lineRule="auto"/>
              <w:jc w:val="center"/>
              <w:rPr>
                <w:rFonts w:ascii="Cera PRO" w:eastAsia="Arial" w:hAnsi="Cera PRO" w:cs="Arial"/>
                <w:sz w:val="18"/>
                <w:szCs w:val="18"/>
              </w:rPr>
            </w:pPr>
          </w:p>
        </w:tc>
        <w:tc>
          <w:tcPr>
            <w:tcW w:w="898" w:type="dxa"/>
            <w:shd w:val="clear" w:color="auto" w:fill="DBE5F1" w:themeFill="accent1" w:themeFillTint="33"/>
          </w:tcPr>
          <w:p w14:paraId="23260BFE" w14:textId="77777777" w:rsidR="007D72ED" w:rsidRPr="00ED3700" w:rsidRDefault="007D72ED" w:rsidP="00BE61CC">
            <w:pPr>
              <w:widowControl w:val="0"/>
              <w:spacing w:line="276" w:lineRule="auto"/>
              <w:rPr>
                <w:rFonts w:ascii="Cera PRO" w:eastAsia="Arial" w:hAnsi="Cera PRO" w:cs="Arial"/>
                <w:b/>
                <w:sz w:val="18"/>
                <w:szCs w:val="18"/>
              </w:rPr>
            </w:pPr>
            <w:r w:rsidRPr="00ED3700">
              <w:rPr>
                <w:rFonts w:ascii="Cera PRO" w:eastAsia="Arial" w:hAnsi="Cera PRO" w:cs="Arial"/>
                <w:b/>
                <w:sz w:val="18"/>
                <w:szCs w:val="18"/>
              </w:rPr>
              <w:t>Hfdst 4.1</w:t>
            </w:r>
          </w:p>
          <w:p w14:paraId="05A6CFF1" w14:textId="77777777" w:rsidR="007D72ED" w:rsidRPr="00ED3700" w:rsidRDefault="007D72ED" w:rsidP="00BE61CC">
            <w:pPr>
              <w:widowControl w:val="0"/>
              <w:spacing w:line="276" w:lineRule="auto"/>
              <w:rPr>
                <w:rFonts w:ascii="Cera PRO" w:eastAsia="Arial" w:hAnsi="Cera PRO" w:cs="Arial"/>
                <w:b/>
                <w:sz w:val="18"/>
                <w:szCs w:val="18"/>
              </w:rPr>
            </w:pPr>
            <w:r w:rsidRPr="00ED3700">
              <w:rPr>
                <w:rFonts w:ascii="Cera PRO" w:eastAsia="Arial" w:hAnsi="Cera PRO" w:cs="Arial"/>
                <w:b/>
                <w:sz w:val="18"/>
                <w:szCs w:val="18"/>
              </w:rPr>
              <w:t>t/m 4.5,</w:t>
            </w:r>
          </w:p>
          <w:p w14:paraId="6B83FAA8" w14:textId="77777777" w:rsidR="007D72ED" w:rsidRPr="00ED3700" w:rsidRDefault="007D72ED" w:rsidP="00BE61CC">
            <w:pPr>
              <w:widowControl w:val="0"/>
              <w:spacing w:line="276" w:lineRule="auto"/>
              <w:rPr>
                <w:rFonts w:ascii="Cera PRO" w:eastAsia="Arial" w:hAnsi="Cera PRO" w:cs="Arial"/>
                <w:b/>
                <w:sz w:val="18"/>
                <w:szCs w:val="18"/>
              </w:rPr>
            </w:pPr>
            <w:r w:rsidRPr="00ED3700">
              <w:rPr>
                <w:rFonts w:ascii="Cera PRO" w:eastAsia="Arial" w:hAnsi="Cera PRO" w:cs="Arial"/>
                <w:b/>
                <w:sz w:val="18"/>
                <w:szCs w:val="18"/>
              </w:rPr>
              <w:t>7.3.1,</w:t>
            </w:r>
          </w:p>
          <w:p w14:paraId="41340261" w14:textId="77777777" w:rsidR="007D72ED" w:rsidRPr="00810177" w:rsidRDefault="007D72ED" w:rsidP="00BE61CC">
            <w:pPr>
              <w:widowControl w:val="0"/>
              <w:spacing w:line="276" w:lineRule="auto"/>
              <w:rPr>
                <w:rFonts w:ascii="Cera PRO" w:eastAsia="Arial" w:hAnsi="Cera PRO" w:cs="Arial"/>
                <w:sz w:val="18"/>
                <w:szCs w:val="18"/>
              </w:rPr>
            </w:pPr>
            <w:r w:rsidRPr="00ED3700">
              <w:rPr>
                <w:rFonts w:ascii="Cera PRO" w:eastAsia="Arial" w:hAnsi="Cera PRO" w:cs="Arial"/>
                <w:b/>
                <w:sz w:val="18"/>
                <w:szCs w:val="18"/>
              </w:rPr>
              <w:t>7.3.2</w:t>
            </w:r>
          </w:p>
        </w:tc>
        <w:tc>
          <w:tcPr>
            <w:tcW w:w="898" w:type="dxa"/>
            <w:shd w:val="clear" w:color="auto" w:fill="DBE5F1" w:themeFill="accent1" w:themeFillTint="33"/>
          </w:tcPr>
          <w:p w14:paraId="034C2D1E" w14:textId="77777777" w:rsidR="007D72ED" w:rsidRPr="00ED3700" w:rsidRDefault="007D72ED" w:rsidP="00BE61CC">
            <w:pPr>
              <w:widowControl w:val="0"/>
              <w:spacing w:line="276" w:lineRule="auto"/>
              <w:rPr>
                <w:rFonts w:ascii="Cera PRO" w:eastAsia="Arial" w:hAnsi="Cera PRO" w:cs="Arial"/>
                <w:b/>
                <w:sz w:val="18"/>
                <w:szCs w:val="18"/>
              </w:rPr>
            </w:pPr>
            <w:r w:rsidRPr="00ED3700">
              <w:rPr>
                <w:rFonts w:ascii="Cera PRO" w:eastAsia="Arial" w:hAnsi="Cera PRO" w:cs="Arial"/>
                <w:b/>
                <w:sz w:val="18"/>
                <w:szCs w:val="18"/>
              </w:rPr>
              <w:t>Hfdst 4.4</w:t>
            </w:r>
          </w:p>
        </w:tc>
        <w:tc>
          <w:tcPr>
            <w:tcW w:w="1041" w:type="dxa"/>
            <w:shd w:val="clear" w:color="auto" w:fill="DBE5F1" w:themeFill="accent1" w:themeFillTint="33"/>
          </w:tcPr>
          <w:p w14:paraId="1C6B7E44" w14:textId="77777777" w:rsidR="007D72ED" w:rsidRPr="00ED3700" w:rsidRDefault="007D72ED" w:rsidP="00BE61CC">
            <w:pPr>
              <w:widowControl w:val="0"/>
              <w:spacing w:line="276" w:lineRule="auto"/>
              <w:jc w:val="center"/>
              <w:rPr>
                <w:rFonts w:ascii="Cera PRO" w:eastAsia="Arial" w:hAnsi="Cera PRO" w:cs="Arial"/>
                <w:b/>
                <w:sz w:val="18"/>
                <w:szCs w:val="18"/>
              </w:rPr>
            </w:pPr>
          </w:p>
        </w:tc>
        <w:tc>
          <w:tcPr>
            <w:tcW w:w="1511" w:type="dxa"/>
            <w:shd w:val="clear" w:color="auto" w:fill="DBE5F1" w:themeFill="accent1" w:themeFillTint="33"/>
          </w:tcPr>
          <w:p w14:paraId="62D7AA2E" w14:textId="77777777" w:rsidR="007D72ED" w:rsidRPr="00810177" w:rsidRDefault="007D72ED" w:rsidP="00BE61CC">
            <w:pPr>
              <w:jc w:val="center"/>
              <w:rPr>
                <w:rFonts w:ascii="Cera PRO" w:eastAsia="Arial" w:hAnsi="Cera PRO" w:cs="Arial"/>
                <w:b/>
                <w:sz w:val="18"/>
                <w:szCs w:val="18"/>
              </w:rPr>
            </w:pPr>
          </w:p>
        </w:tc>
      </w:tr>
    </w:tbl>
    <w:p w14:paraId="2A0416CC" w14:textId="77777777" w:rsidR="00E5417A" w:rsidRDefault="00E5417A" w:rsidP="007D72ED">
      <w:pPr>
        <w:rPr>
          <w:rFonts w:ascii="Cera PRO" w:hAnsi="Cera PRO"/>
        </w:rPr>
      </w:pPr>
    </w:p>
    <w:p w14:paraId="72CBF4F7" w14:textId="3AAD3A0B" w:rsidR="007D72ED" w:rsidRDefault="007D72ED" w:rsidP="007D72ED">
      <w:pPr>
        <w:rPr>
          <w:rFonts w:ascii="Cera PRO" w:eastAsia="Arial" w:hAnsi="Cera PRO" w:cs="Arial"/>
          <w:b/>
          <w:sz w:val="20"/>
          <w:szCs w:val="20"/>
        </w:rPr>
      </w:pPr>
      <w:r w:rsidRPr="00810177">
        <w:rPr>
          <w:rFonts w:ascii="Cera PRO" w:eastAsia="Arial" w:hAnsi="Cera PRO" w:cs="Arial"/>
          <w:b/>
          <w:sz w:val="20"/>
          <w:szCs w:val="20"/>
        </w:rPr>
        <w:t xml:space="preserve">  </w:t>
      </w:r>
    </w:p>
    <w:p w14:paraId="158193B4" w14:textId="77777777" w:rsidR="007D72ED" w:rsidRDefault="007D72ED" w:rsidP="007D72ED">
      <w:pPr>
        <w:rPr>
          <w:rFonts w:ascii="Cera PRO" w:eastAsia="Arial" w:hAnsi="Cera PRO" w:cs="Arial"/>
          <w:b/>
          <w:sz w:val="20"/>
          <w:szCs w:val="20"/>
        </w:rPr>
      </w:pPr>
      <w:r>
        <w:rPr>
          <w:rFonts w:ascii="Cera PRO" w:eastAsia="Arial" w:hAnsi="Cera PRO" w:cs="Arial"/>
          <w:b/>
          <w:sz w:val="20"/>
          <w:szCs w:val="20"/>
        </w:rPr>
        <w:t>Relevante websites:</w:t>
      </w:r>
    </w:p>
    <w:p w14:paraId="270C307E" w14:textId="77777777" w:rsidR="007D72ED" w:rsidRDefault="007D72ED" w:rsidP="007D72ED">
      <w:pPr>
        <w:rPr>
          <w:rFonts w:ascii="Cera PRO" w:eastAsia="Arial" w:hAnsi="Cera PRO" w:cs="Arial"/>
          <w:b/>
          <w:sz w:val="20"/>
          <w:szCs w:val="20"/>
        </w:rPr>
      </w:pPr>
    </w:p>
    <w:p w14:paraId="19AD0BEC" w14:textId="77777777" w:rsidR="007D72ED" w:rsidRDefault="00393E03" w:rsidP="007D72ED">
      <w:pPr>
        <w:rPr>
          <w:rFonts w:ascii="Cera PRO" w:eastAsia="Arial" w:hAnsi="Cera PRO" w:cs="Arial"/>
          <w:b/>
          <w:sz w:val="20"/>
          <w:szCs w:val="20"/>
        </w:rPr>
      </w:pPr>
      <w:hyperlink r:id="rId80" w:history="1">
        <w:r w:rsidR="007D72ED" w:rsidRPr="00897305">
          <w:rPr>
            <w:rStyle w:val="Hyperlink"/>
            <w:rFonts w:ascii="Cera PRO" w:eastAsia="Arial" w:hAnsi="Cera PRO" w:cs="Arial"/>
            <w:b/>
            <w:sz w:val="20"/>
            <w:szCs w:val="20"/>
          </w:rPr>
          <w:t>https://www.s-bb.nl/</w:t>
        </w:r>
      </w:hyperlink>
    </w:p>
    <w:p w14:paraId="1EAF0E6A" w14:textId="77777777" w:rsidR="007D72ED" w:rsidRDefault="00393E03" w:rsidP="007D72ED">
      <w:pPr>
        <w:rPr>
          <w:rFonts w:ascii="Cera PRO" w:eastAsia="Arial" w:hAnsi="Cera PRO" w:cs="Arial"/>
          <w:b/>
          <w:sz w:val="20"/>
          <w:szCs w:val="20"/>
        </w:rPr>
      </w:pPr>
      <w:hyperlink r:id="rId81" w:history="1">
        <w:r w:rsidR="007D72ED" w:rsidRPr="00897305">
          <w:rPr>
            <w:rStyle w:val="Hyperlink"/>
            <w:rFonts w:ascii="Cera PRO" w:eastAsia="Arial" w:hAnsi="Cera PRO" w:cs="Arial"/>
            <w:b/>
            <w:sz w:val="20"/>
            <w:szCs w:val="20"/>
          </w:rPr>
          <w:t>https://www.slo.nl/</w:t>
        </w:r>
      </w:hyperlink>
    </w:p>
    <w:p w14:paraId="3CC8BC65" w14:textId="77777777" w:rsidR="007D72ED" w:rsidRDefault="00393E03" w:rsidP="007D72ED">
      <w:pPr>
        <w:rPr>
          <w:rFonts w:ascii="Cera PRO" w:eastAsia="Arial" w:hAnsi="Cera PRO" w:cs="Arial"/>
          <w:b/>
          <w:sz w:val="20"/>
          <w:szCs w:val="20"/>
        </w:rPr>
      </w:pPr>
      <w:hyperlink r:id="rId82" w:history="1">
        <w:r w:rsidR="007D72ED" w:rsidRPr="00897305">
          <w:rPr>
            <w:rStyle w:val="Hyperlink"/>
            <w:rFonts w:ascii="Cera PRO" w:eastAsia="Arial" w:hAnsi="Cera PRO" w:cs="Arial"/>
            <w:b/>
            <w:sz w:val="20"/>
            <w:szCs w:val="20"/>
          </w:rPr>
          <w:t>https://www.onderwijsinspectie.nl/onderwijssectoren/middelbaar-beroepsonderwijs</w:t>
        </w:r>
      </w:hyperlink>
    </w:p>
    <w:p w14:paraId="7BF037E5" w14:textId="77777777" w:rsidR="007D72ED" w:rsidRDefault="00393E03" w:rsidP="007D72ED">
      <w:pPr>
        <w:rPr>
          <w:rFonts w:ascii="Cera PRO" w:eastAsia="Arial" w:hAnsi="Cera PRO" w:cs="Arial"/>
          <w:b/>
          <w:sz w:val="20"/>
          <w:szCs w:val="20"/>
        </w:rPr>
      </w:pPr>
      <w:hyperlink r:id="rId83" w:history="1">
        <w:r w:rsidR="007D72ED" w:rsidRPr="00897305">
          <w:rPr>
            <w:rStyle w:val="Hyperlink"/>
            <w:rFonts w:ascii="Cera PRO" w:eastAsia="Arial" w:hAnsi="Cera PRO" w:cs="Arial"/>
            <w:b/>
            <w:sz w:val="20"/>
            <w:szCs w:val="20"/>
          </w:rPr>
          <w:t>https://www.mboraad.nl/</w:t>
        </w:r>
      </w:hyperlink>
    </w:p>
    <w:p w14:paraId="499D37CA" w14:textId="77777777" w:rsidR="007D72ED" w:rsidRDefault="00393E03" w:rsidP="007D72ED">
      <w:pPr>
        <w:rPr>
          <w:rFonts w:ascii="Cera PRO" w:eastAsia="Arial" w:hAnsi="Cera PRO" w:cs="Arial"/>
          <w:b/>
          <w:sz w:val="20"/>
          <w:szCs w:val="20"/>
        </w:rPr>
      </w:pPr>
      <w:hyperlink r:id="rId84" w:history="1">
        <w:r w:rsidR="007D72ED" w:rsidRPr="00897305">
          <w:rPr>
            <w:rStyle w:val="Hyperlink"/>
            <w:rFonts w:ascii="Cera PRO" w:eastAsia="Arial" w:hAnsi="Cera PRO" w:cs="Arial"/>
            <w:b/>
            <w:sz w:val="20"/>
            <w:szCs w:val="20"/>
          </w:rPr>
          <w:t>https://www.schooldomein.nl/</w:t>
        </w:r>
      </w:hyperlink>
    </w:p>
    <w:p w14:paraId="2F7213EE" w14:textId="77777777" w:rsidR="007D72ED" w:rsidRDefault="00393E03" w:rsidP="007D72ED">
      <w:pPr>
        <w:rPr>
          <w:rFonts w:ascii="Cera PRO" w:eastAsia="Arial" w:hAnsi="Cera PRO" w:cs="Arial"/>
          <w:b/>
          <w:sz w:val="20"/>
          <w:szCs w:val="20"/>
        </w:rPr>
      </w:pPr>
      <w:hyperlink r:id="rId85" w:history="1">
        <w:r w:rsidR="007D72ED" w:rsidRPr="00897305">
          <w:rPr>
            <w:rStyle w:val="Hyperlink"/>
            <w:rFonts w:ascii="Cera PRO" w:eastAsia="Arial" w:hAnsi="Cera PRO" w:cs="Arial"/>
            <w:b/>
            <w:sz w:val="20"/>
            <w:szCs w:val="20"/>
          </w:rPr>
          <w:t>https://didactiefonline.nl/</w:t>
        </w:r>
      </w:hyperlink>
    </w:p>
    <w:p w14:paraId="4673593E" w14:textId="77777777" w:rsidR="007D72ED" w:rsidRDefault="00393E03" w:rsidP="007D72ED">
      <w:pPr>
        <w:rPr>
          <w:rFonts w:ascii="Cera PRO" w:eastAsia="Arial" w:hAnsi="Cera PRO" w:cs="Arial"/>
          <w:b/>
          <w:sz w:val="20"/>
          <w:szCs w:val="20"/>
        </w:rPr>
      </w:pPr>
      <w:hyperlink r:id="rId86" w:history="1">
        <w:r w:rsidR="007D72ED" w:rsidRPr="00897305">
          <w:rPr>
            <w:rStyle w:val="Hyperlink"/>
            <w:rFonts w:ascii="Cera PRO" w:eastAsia="Arial" w:hAnsi="Cera PRO" w:cs="Arial"/>
            <w:b/>
            <w:sz w:val="20"/>
            <w:szCs w:val="20"/>
          </w:rPr>
          <w:t>https://www.nro.nl/kennisrotonde/</w:t>
        </w:r>
      </w:hyperlink>
    </w:p>
    <w:p w14:paraId="523379D0" w14:textId="77777777" w:rsidR="007D72ED" w:rsidRDefault="00393E03" w:rsidP="007D72ED">
      <w:pPr>
        <w:rPr>
          <w:rFonts w:ascii="Cera PRO" w:eastAsia="Arial" w:hAnsi="Cera PRO" w:cs="Arial"/>
          <w:b/>
          <w:sz w:val="20"/>
          <w:szCs w:val="20"/>
        </w:rPr>
      </w:pPr>
      <w:hyperlink r:id="rId87" w:history="1">
        <w:r w:rsidR="007D72ED" w:rsidRPr="00897305">
          <w:rPr>
            <w:rStyle w:val="Hyperlink"/>
            <w:rFonts w:ascii="Cera PRO" w:eastAsia="Arial" w:hAnsi="Cera PRO" w:cs="Arial"/>
            <w:b/>
            <w:sz w:val="20"/>
            <w:szCs w:val="20"/>
          </w:rPr>
          <w:t>https://wij-leren.nl/activerend-onderwijs.php</w:t>
        </w:r>
      </w:hyperlink>
    </w:p>
    <w:p w14:paraId="1BD4F5AF" w14:textId="77777777" w:rsidR="007D72ED" w:rsidRDefault="00393E03" w:rsidP="007D72ED">
      <w:pPr>
        <w:rPr>
          <w:rFonts w:ascii="Cera PRO" w:eastAsia="Arial" w:hAnsi="Cera PRO" w:cs="Arial"/>
          <w:b/>
          <w:sz w:val="20"/>
          <w:szCs w:val="20"/>
        </w:rPr>
      </w:pPr>
      <w:hyperlink r:id="rId88" w:history="1">
        <w:r w:rsidR="007D72ED" w:rsidRPr="00897305">
          <w:rPr>
            <w:rStyle w:val="Hyperlink"/>
            <w:rFonts w:ascii="Cera PRO" w:eastAsia="Arial" w:hAnsi="Cera PRO" w:cs="Arial"/>
            <w:b/>
            <w:sz w:val="20"/>
            <w:szCs w:val="20"/>
          </w:rPr>
          <w:t>https://oabdekkers.nl/</w:t>
        </w:r>
      </w:hyperlink>
    </w:p>
    <w:p w14:paraId="53E1FB3D" w14:textId="77777777" w:rsidR="007D72ED" w:rsidRDefault="00393E03" w:rsidP="007D72ED">
      <w:pPr>
        <w:rPr>
          <w:rFonts w:ascii="Cera PRO" w:eastAsia="Arial" w:hAnsi="Cera PRO" w:cs="Arial"/>
          <w:b/>
          <w:sz w:val="20"/>
          <w:szCs w:val="20"/>
        </w:rPr>
      </w:pPr>
      <w:hyperlink r:id="rId89" w:history="1">
        <w:r w:rsidR="007D72ED" w:rsidRPr="00897305">
          <w:rPr>
            <w:rStyle w:val="Hyperlink"/>
            <w:rFonts w:ascii="Cera PRO" w:eastAsia="Arial" w:hAnsi="Cera PRO" w:cs="Arial"/>
            <w:b/>
            <w:sz w:val="20"/>
            <w:szCs w:val="20"/>
          </w:rPr>
          <w:t>https://mbo-today.nl/</w:t>
        </w:r>
      </w:hyperlink>
    </w:p>
    <w:p w14:paraId="1F7023A3" w14:textId="77777777" w:rsidR="007D72ED" w:rsidRDefault="00393E03" w:rsidP="007D72ED">
      <w:pPr>
        <w:rPr>
          <w:rFonts w:ascii="Cera PRO" w:eastAsia="Arial" w:hAnsi="Cera PRO" w:cs="Arial"/>
          <w:b/>
          <w:sz w:val="20"/>
          <w:szCs w:val="20"/>
        </w:rPr>
      </w:pPr>
      <w:hyperlink r:id="rId90" w:history="1">
        <w:r w:rsidR="007D72ED" w:rsidRPr="00897305">
          <w:rPr>
            <w:rStyle w:val="Hyperlink"/>
            <w:rFonts w:ascii="Cera PRO" w:eastAsia="Arial" w:hAnsi="Cera PRO" w:cs="Arial"/>
            <w:b/>
            <w:sz w:val="20"/>
            <w:szCs w:val="20"/>
          </w:rPr>
          <w:t>https://ecbo.nl/</w:t>
        </w:r>
      </w:hyperlink>
    </w:p>
    <w:p w14:paraId="2C13DAD7" w14:textId="77777777" w:rsidR="007D72ED" w:rsidRPr="00810177" w:rsidRDefault="007D72ED" w:rsidP="007D72ED">
      <w:pPr>
        <w:rPr>
          <w:rFonts w:ascii="Cera PRO" w:eastAsia="Arial" w:hAnsi="Cera PRO" w:cs="Arial"/>
          <w:b/>
          <w:sz w:val="20"/>
          <w:szCs w:val="20"/>
        </w:rPr>
      </w:pPr>
    </w:p>
    <w:p w14:paraId="157B1E52" w14:textId="77777777" w:rsidR="001C5203" w:rsidRDefault="001C5203" w:rsidP="0063246D">
      <w:pPr>
        <w:rPr>
          <w:rFonts w:ascii="Cera PRO" w:eastAsia="Arial" w:hAnsi="Cera PRO" w:cs="Arial"/>
          <w:b/>
          <w:sz w:val="20"/>
          <w:szCs w:val="20"/>
        </w:rPr>
      </w:pPr>
    </w:p>
    <w:p w14:paraId="348C3E70" w14:textId="77777777" w:rsidR="005C4180" w:rsidRDefault="005C4180">
      <w:pPr>
        <w:spacing w:line="288" w:lineRule="auto"/>
        <w:rPr>
          <w:rFonts w:ascii="Arial" w:eastAsia="Arial" w:hAnsi="Arial" w:cs="Arial"/>
          <w:b/>
          <w:sz w:val="22"/>
          <w:szCs w:val="20"/>
        </w:rPr>
        <w:sectPr w:rsidR="005C4180" w:rsidSect="00823F37">
          <w:pgSz w:w="16838" w:h="11906" w:orient="landscape"/>
          <w:pgMar w:top="1440" w:right="1418" w:bottom="1440" w:left="851" w:header="0" w:footer="708" w:gutter="0"/>
          <w:cols w:space="708"/>
          <w:docGrid w:linePitch="326"/>
        </w:sectPr>
      </w:pPr>
    </w:p>
    <w:p w14:paraId="52C886CC" w14:textId="4E20BD70" w:rsidR="00BE5C4A" w:rsidRDefault="00DE4AFA" w:rsidP="003059E7">
      <w:pPr>
        <w:spacing w:after="120"/>
        <w:rPr>
          <w:rFonts w:ascii="Arial" w:eastAsia="Arial" w:hAnsi="Arial" w:cs="Arial"/>
          <w:b/>
          <w:sz w:val="22"/>
        </w:rPr>
      </w:pPr>
      <w:r>
        <w:rPr>
          <w:rFonts w:ascii="Arial" w:eastAsia="Arial" w:hAnsi="Arial" w:cs="Arial"/>
          <w:b/>
          <w:noProof/>
        </w:rPr>
        <w:lastRenderedPageBreak/>
        <w:drawing>
          <wp:anchor distT="0" distB="0" distL="114300" distR="114300" simplePos="0" relativeHeight="251765760" behindDoc="0" locked="0" layoutInCell="1" allowOverlap="1" wp14:anchorId="077DB367" wp14:editId="7C5821DF">
            <wp:simplePos x="0" y="0"/>
            <wp:positionH relativeFrom="margin">
              <wp:posOffset>0</wp:posOffset>
            </wp:positionH>
            <wp:positionV relativeFrom="paragraph">
              <wp:posOffset>44450</wp:posOffset>
            </wp:positionV>
            <wp:extent cx="1499870" cy="1164590"/>
            <wp:effectExtent l="0" t="0" r="5080" b="0"/>
            <wp:wrapSquare wrapText="bothSides"/>
            <wp:docPr id="45" name="Afbeelding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499870" cy="1164590"/>
                    </a:xfrm>
                    <a:prstGeom prst="rect">
                      <a:avLst/>
                    </a:prstGeom>
                    <a:noFill/>
                  </pic:spPr>
                </pic:pic>
              </a:graphicData>
            </a:graphic>
          </wp:anchor>
        </w:drawing>
      </w:r>
    </w:p>
    <w:p w14:paraId="71E82D6D" w14:textId="77777777" w:rsidR="00BE5C4A" w:rsidRPr="00A71D94" w:rsidRDefault="00BE5C4A" w:rsidP="003059E7">
      <w:pPr>
        <w:spacing w:after="120"/>
        <w:jc w:val="right"/>
        <w:rPr>
          <w:rFonts w:ascii="Arial" w:eastAsia="Arial" w:hAnsi="Arial" w:cs="Arial"/>
          <w:b/>
          <w:sz w:val="22"/>
        </w:rPr>
      </w:pPr>
      <w:r w:rsidRPr="00A71D94">
        <w:rPr>
          <w:rFonts w:ascii="Arial" w:eastAsia="Arial" w:hAnsi="Arial" w:cs="Arial"/>
          <w:b/>
          <w:sz w:val="22"/>
        </w:rPr>
        <w:t>BIJLAGE D</w:t>
      </w:r>
      <w:r>
        <w:rPr>
          <w:rFonts w:ascii="Arial" w:eastAsia="Arial" w:hAnsi="Arial" w:cs="Arial"/>
          <w:b/>
          <w:sz w:val="22"/>
        </w:rPr>
        <w:t>:</w:t>
      </w:r>
      <w:r w:rsidRPr="00A71D94">
        <w:rPr>
          <w:rFonts w:ascii="Arial" w:eastAsia="Arial" w:hAnsi="Arial" w:cs="Arial"/>
          <w:b/>
          <w:sz w:val="22"/>
        </w:rPr>
        <w:br/>
      </w:r>
    </w:p>
    <w:p w14:paraId="7323AF52" w14:textId="77777777" w:rsidR="00BE5C4A" w:rsidRDefault="00BE5C4A" w:rsidP="003059E7">
      <w:pPr>
        <w:spacing w:after="120"/>
        <w:jc w:val="right"/>
        <w:rPr>
          <w:rFonts w:ascii="Arial" w:eastAsia="Arial" w:hAnsi="Arial" w:cs="Arial"/>
          <w:b/>
        </w:rPr>
      </w:pPr>
      <w:r>
        <w:rPr>
          <w:rFonts w:ascii="Arial" w:eastAsia="Arial" w:hAnsi="Arial" w:cs="Arial"/>
          <w:b/>
        </w:rPr>
        <w:t xml:space="preserve">BEOORDELINGSFORMULIEREN </w:t>
      </w:r>
    </w:p>
    <w:p w14:paraId="3B09DF64" w14:textId="77777777" w:rsidR="00BE5C4A" w:rsidRDefault="00BE5C4A" w:rsidP="003059E7">
      <w:pPr>
        <w:spacing w:after="120"/>
        <w:jc w:val="right"/>
        <w:rPr>
          <w:rFonts w:ascii="Arial" w:eastAsia="Arial" w:hAnsi="Arial" w:cs="Arial"/>
          <w:b/>
        </w:rPr>
      </w:pPr>
      <w:r>
        <w:rPr>
          <w:rFonts w:ascii="Arial" w:eastAsia="Arial" w:hAnsi="Arial" w:cs="Arial"/>
          <w:b/>
        </w:rPr>
        <w:t>BEROEPSPRODUCTEN</w:t>
      </w:r>
    </w:p>
    <w:p w14:paraId="04CBC9E3" w14:textId="77777777" w:rsidR="00BE5C4A" w:rsidRDefault="00BE5C4A" w:rsidP="003059E7">
      <w:pPr>
        <w:spacing w:after="120"/>
        <w:rPr>
          <w:rFonts w:ascii="Arial" w:eastAsia="Arial" w:hAnsi="Arial" w:cs="Arial"/>
          <w:b/>
        </w:rPr>
      </w:pPr>
    </w:p>
    <w:p w14:paraId="190CB2AE" w14:textId="77777777" w:rsidR="00BE5C4A" w:rsidRDefault="00BE5C4A" w:rsidP="003059E7">
      <w:pPr>
        <w:rPr>
          <w:rFonts w:ascii="Arial" w:eastAsia="Arial" w:hAnsi="Arial" w:cs="Arial"/>
          <w:sz w:val="20"/>
          <w:szCs w:val="20"/>
        </w:rPr>
      </w:pPr>
    </w:p>
    <w:p w14:paraId="172F6CF1" w14:textId="77777777" w:rsidR="00BE5C4A" w:rsidRDefault="00BE5C4A" w:rsidP="003059E7">
      <w:pPr>
        <w:rPr>
          <w:rFonts w:ascii="Arial" w:eastAsia="Arial" w:hAnsi="Arial" w:cs="Arial"/>
          <w:sz w:val="20"/>
          <w:szCs w:val="20"/>
        </w:rPr>
      </w:pPr>
      <w:r>
        <w:rPr>
          <w:rFonts w:ascii="Arial" w:eastAsia="Arial" w:hAnsi="Arial" w:cs="Arial"/>
          <w:sz w:val="20"/>
          <w:szCs w:val="20"/>
        </w:rPr>
        <w:t>Bij de beroepsproducten wordt steeds een variant op onderstaand formulier gebruikt. De nadere invulling van de variant is afhankelijk van de geselecteerde criteria voor de beoordeling, zoals die door de deelnemer zelf is ingevuld.</w:t>
      </w:r>
    </w:p>
    <w:p w14:paraId="11732814" w14:textId="77777777" w:rsidR="00BE5C4A" w:rsidRDefault="00BE5C4A" w:rsidP="003059E7">
      <w:pPr>
        <w:rPr>
          <w:rFonts w:ascii="Arial" w:eastAsia="Arial" w:hAnsi="Arial" w:cs="Arial"/>
          <w:b/>
        </w:rPr>
      </w:pPr>
    </w:p>
    <w:p w14:paraId="09D54888" w14:textId="77777777" w:rsidR="00BE5C4A" w:rsidRDefault="00BE5C4A" w:rsidP="003059E7">
      <w:pPr>
        <w:spacing w:after="120"/>
        <w:rPr>
          <w:rFonts w:ascii="Arial" w:eastAsia="Arial" w:hAnsi="Arial" w:cs="Arial"/>
          <w:b/>
        </w:rPr>
      </w:pPr>
      <w:r>
        <w:rPr>
          <w:rFonts w:ascii="Arial" w:eastAsia="Arial" w:hAnsi="Arial" w:cs="Arial"/>
          <w:b/>
        </w:rPr>
        <w:t>BEOORDELINGSFORMULIER EINDPRODUCT PDG</w:t>
      </w:r>
    </w:p>
    <w:tbl>
      <w:tblPr>
        <w:tblW w:w="96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029"/>
        <w:gridCol w:w="2182"/>
        <w:gridCol w:w="4395"/>
      </w:tblGrid>
      <w:tr w:rsidR="00BE5C4A" w14:paraId="365EBCEE" w14:textId="77777777" w:rsidTr="003059E7">
        <w:tc>
          <w:tcPr>
            <w:tcW w:w="3029" w:type="dxa"/>
            <w:shd w:val="clear" w:color="auto" w:fill="FFFFFF"/>
          </w:tcPr>
          <w:p w14:paraId="564C44E6" w14:textId="77777777" w:rsidR="00BE5C4A" w:rsidRDefault="00BE5C4A" w:rsidP="003059E7">
            <w:pPr>
              <w:rPr>
                <w:rFonts w:ascii="Arial" w:eastAsia="Arial" w:hAnsi="Arial" w:cs="Arial"/>
                <w:b/>
                <w:sz w:val="20"/>
                <w:szCs w:val="20"/>
              </w:rPr>
            </w:pPr>
            <w:r>
              <w:rPr>
                <w:rFonts w:ascii="Arial" w:eastAsia="Arial" w:hAnsi="Arial" w:cs="Arial"/>
                <w:b/>
                <w:sz w:val="20"/>
                <w:szCs w:val="20"/>
              </w:rPr>
              <w:t>Naam deelnemer:</w:t>
            </w:r>
          </w:p>
          <w:p w14:paraId="46FC0DEF" w14:textId="77777777" w:rsidR="00BE5C4A" w:rsidRDefault="00BE5C4A" w:rsidP="003059E7">
            <w:pPr>
              <w:rPr>
                <w:rFonts w:ascii="Arial" w:eastAsia="Arial" w:hAnsi="Arial" w:cs="Arial"/>
                <w:b/>
                <w:sz w:val="20"/>
                <w:szCs w:val="20"/>
              </w:rPr>
            </w:pPr>
          </w:p>
          <w:p w14:paraId="4EAF769F" w14:textId="77777777" w:rsidR="00BE5C4A" w:rsidRDefault="00BE5C4A" w:rsidP="003059E7">
            <w:pPr>
              <w:rPr>
                <w:rFonts w:ascii="Arial" w:eastAsia="Arial" w:hAnsi="Arial" w:cs="Arial"/>
                <w:b/>
                <w:sz w:val="20"/>
                <w:szCs w:val="20"/>
              </w:rPr>
            </w:pPr>
          </w:p>
        </w:tc>
        <w:tc>
          <w:tcPr>
            <w:tcW w:w="2182" w:type="dxa"/>
            <w:shd w:val="clear" w:color="auto" w:fill="FFFFFF"/>
          </w:tcPr>
          <w:p w14:paraId="3C6681B6" w14:textId="77777777" w:rsidR="00BE5C4A" w:rsidRDefault="00BE5C4A" w:rsidP="003059E7">
            <w:pPr>
              <w:rPr>
                <w:rFonts w:ascii="Arial" w:eastAsia="Arial" w:hAnsi="Arial" w:cs="Arial"/>
                <w:b/>
                <w:sz w:val="20"/>
                <w:szCs w:val="20"/>
              </w:rPr>
            </w:pPr>
            <w:r>
              <w:rPr>
                <w:rFonts w:ascii="Arial" w:eastAsia="Arial" w:hAnsi="Arial" w:cs="Arial"/>
                <w:b/>
                <w:sz w:val="20"/>
                <w:szCs w:val="20"/>
              </w:rPr>
              <w:t>ROC/AOC:</w:t>
            </w:r>
          </w:p>
        </w:tc>
        <w:tc>
          <w:tcPr>
            <w:tcW w:w="4395" w:type="dxa"/>
            <w:shd w:val="clear" w:color="auto" w:fill="FFFFFF"/>
          </w:tcPr>
          <w:p w14:paraId="438AF5B0" w14:textId="77777777" w:rsidR="00BE5C4A" w:rsidRDefault="00BE5C4A" w:rsidP="003059E7">
            <w:pPr>
              <w:spacing w:after="60"/>
              <w:rPr>
                <w:rFonts w:ascii="Arial" w:eastAsia="Arial" w:hAnsi="Arial" w:cs="Arial"/>
                <w:b/>
                <w:sz w:val="20"/>
                <w:szCs w:val="20"/>
              </w:rPr>
            </w:pPr>
            <w:r>
              <w:rPr>
                <w:rFonts w:ascii="Arial" w:eastAsia="Arial" w:hAnsi="Arial" w:cs="Arial"/>
                <w:b/>
                <w:sz w:val="20"/>
                <w:szCs w:val="20"/>
              </w:rPr>
              <w:t>Eindproduct (aankruisen)</w:t>
            </w:r>
          </w:p>
          <w:p w14:paraId="45004138" w14:textId="77777777" w:rsidR="00BE5C4A" w:rsidRDefault="00BE5C4A" w:rsidP="003059E7">
            <w:pPr>
              <w:spacing w:after="60"/>
              <w:rPr>
                <w:rFonts w:ascii="Arial" w:eastAsia="Arial" w:hAnsi="Arial" w:cs="Arial"/>
                <w:sz w:val="18"/>
                <w:szCs w:val="18"/>
              </w:rPr>
            </w:pPr>
            <w:r>
              <w:rPr>
                <w:rFonts w:ascii="Noto Sans Symbols" w:eastAsia="Noto Sans Symbols" w:hAnsi="Noto Sans Symbols" w:cs="Noto Sans Symbols"/>
                <w:sz w:val="18"/>
                <w:szCs w:val="18"/>
              </w:rPr>
              <w:t>•</w:t>
            </w:r>
            <w:r>
              <w:rPr>
                <w:rFonts w:ascii="Arial" w:eastAsia="Arial" w:hAnsi="Arial" w:cs="Arial"/>
                <w:sz w:val="18"/>
                <w:szCs w:val="18"/>
              </w:rPr>
              <w:t xml:space="preserve"> in beeld/lesgeven    </w:t>
            </w:r>
          </w:p>
          <w:p w14:paraId="35D2EAD8" w14:textId="77777777" w:rsidR="00BE5C4A" w:rsidRDefault="00BE5C4A" w:rsidP="003059E7">
            <w:pPr>
              <w:spacing w:after="60"/>
              <w:rPr>
                <w:rFonts w:ascii="Arial" w:eastAsia="Arial" w:hAnsi="Arial" w:cs="Arial"/>
                <w:sz w:val="18"/>
                <w:szCs w:val="18"/>
              </w:rPr>
            </w:pPr>
            <w:r>
              <w:rPr>
                <w:rFonts w:ascii="Noto Sans Symbols" w:eastAsia="Noto Sans Symbols" w:hAnsi="Noto Sans Symbols" w:cs="Noto Sans Symbols"/>
                <w:sz w:val="18"/>
                <w:szCs w:val="18"/>
              </w:rPr>
              <w:t>•</w:t>
            </w:r>
            <w:r>
              <w:rPr>
                <w:rFonts w:ascii="Arial" w:eastAsia="Arial" w:hAnsi="Arial" w:cs="Arial"/>
                <w:sz w:val="18"/>
                <w:szCs w:val="18"/>
              </w:rPr>
              <w:t xml:space="preserve"> aan de slag/workshop </w:t>
            </w:r>
          </w:p>
          <w:p w14:paraId="778830B7" w14:textId="77777777" w:rsidR="00BE5C4A" w:rsidRDefault="00BE5C4A" w:rsidP="003059E7">
            <w:pPr>
              <w:spacing w:after="60"/>
              <w:rPr>
                <w:rFonts w:ascii="Arial" w:eastAsia="Arial" w:hAnsi="Arial" w:cs="Arial"/>
                <w:sz w:val="18"/>
                <w:szCs w:val="18"/>
              </w:rPr>
            </w:pPr>
            <w:r>
              <w:rPr>
                <w:rFonts w:ascii="Noto Sans Symbols" w:eastAsia="Noto Sans Symbols" w:hAnsi="Noto Sans Symbols" w:cs="Noto Sans Symbols"/>
                <w:sz w:val="18"/>
                <w:szCs w:val="18"/>
              </w:rPr>
              <w:t>•</w:t>
            </w:r>
            <w:r>
              <w:rPr>
                <w:rFonts w:ascii="Arial" w:eastAsia="Arial" w:hAnsi="Arial" w:cs="Arial"/>
                <w:sz w:val="18"/>
                <w:szCs w:val="18"/>
              </w:rPr>
              <w:t xml:space="preserve"> diepte in/onderzoek</w:t>
            </w:r>
          </w:p>
          <w:p w14:paraId="3EC1CAED" w14:textId="77777777" w:rsidR="00BE5C4A" w:rsidRDefault="00BE5C4A" w:rsidP="003059E7">
            <w:pPr>
              <w:spacing w:after="60"/>
              <w:rPr>
                <w:rFonts w:ascii="Arial" w:eastAsia="Arial" w:hAnsi="Arial" w:cs="Arial"/>
                <w:sz w:val="18"/>
                <w:szCs w:val="18"/>
              </w:rPr>
            </w:pPr>
            <w:r>
              <w:rPr>
                <w:rFonts w:ascii="Noto Sans Symbols" w:eastAsia="Noto Sans Symbols" w:hAnsi="Noto Sans Symbols" w:cs="Noto Sans Symbols"/>
                <w:sz w:val="18"/>
                <w:szCs w:val="18"/>
              </w:rPr>
              <w:t>•</w:t>
            </w:r>
            <w:r>
              <w:rPr>
                <w:rFonts w:ascii="Arial" w:eastAsia="Arial" w:hAnsi="Arial" w:cs="Arial"/>
                <w:sz w:val="18"/>
                <w:szCs w:val="18"/>
              </w:rPr>
              <w:t xml:space="preserve"> in digitale vorm /ict-didactiekportfolio </w:t>
            </w:r>
          </w:p>
          <w:p w14:paraId="2B92B60C" w14:textId="77777777" w:rsidR="00BE5C4A" w:rsidRDefault="00BE5C4A" w:rsidP="003059E7">
            <w:pPr>
              <w:spacing w:after="60"/>
              <w:rPr>
                <w:rFonts w:ascii="Arial" w:eastAsia="Arial" w:hAnsi="Arial" w:cs="Arial"/>
                <w:sz w:val="18"/>
                <w:szCs w:val="18"/>
              </w:rPr>
            </w:pPr>
            <w:r>
              <w:rPr>
                <w:rFonts w:ascii="Noto Sans Symbols" w:eastAsia="Noto Sans Symbols" w:hAnsi="Noto Sans Symbols" w:cs="Noto Sans Symbols"/>
                <w:sz w:val="18"/>
                <w:szCs w:val="18"/>
              </w:rPr>
              <w:t>•</w:t>
            </w:r>
            <w:r>
              <w:rPr>
                <w:rFonts w:ascii="Arial" w:eastAsia="Arial" w:hAnsi="Arial" w:cs="Arial"/>
                <w:sz w:val="18"/>
                <w:szCs w:val="18"/>
              </w:rPr>
              <w:t xml:space="preserve"> naar keuze</w:t>
            </w:r>
          </w:p>
        </w:tc>
      </w:tr>
      <w:tr w:rsidR="00BE5C4A" w14:paraId="61D17D0C" w14:textId="77777777" w:rsidTr="003059E7">
        <w:tc>
          <w:tcPr>
            <w:tcW w:w="3029" w:type="dxa"/>
            <w:shd w:val="clear" w:color="auto" w:fill="FFFFFF"/>
          </w:tcPr>
          <w:p w14:paraId="6B82D6BE" w14:textId="77777777" w:rsidR="00BE5C4A" w:rsidRDefault="00BE5C4A" w:rsidP="003059E7">
            <w:pPr>
              <w:rPr>
                <w:rFonts w:ascii="Arial" w:eastAsia="Arial" w:hAnsi="Arial" w:cs="Arial"/>
                <w:b/>
                <w:sz w:val="20"/>
                <w:szCs w:val="20"/>
              </w:rPr>
            </w:pPr>
            <w:r>
              <w:rPr>
                <w:rFonts w:ascii="Arial" w:eastAsia="Arial" w:hAnsi="Arial" w:cs="Arial"/>
                <w:b/>
                <w:sz w:val="20"/>
                <w:szCs w:val="20"/>
              </w:rPr>
              <w:t>Beoordelaar:</w:t>
            </w:r>
          </w:p>
          <w:p w14:paraId="15752087" w14:textId="77777777" w:rsidR="00BE5C4A" w:rsidRDefault="00BE5C4A" w:rsidP="003059E7">
            <w:pPr>
              <w:rPr>
                <w:rFonts w:ascii="Arial" w:eastAsia="Arial" w:hAnsi="Arial" w:cs="Arial"/>
                <w:b/>
                <w:sz w:val="20"/>
                <w:szCs w:val="20"/>
              </w:rPr>
            </w:pPr>
          </w:p>
          <w:p w14:paraId="496D84ED" w14:textId="77777777" w:rsidR="00BE5C4A" w:rsidRDefault="00BE5C4A" w:rsidP="003059E7">
            <w:pPr>
              <w:rPr>
                <w:rFonts w:ascii="Arial" w:eastAsia="Arial" w:hAnsi="Arial" w:cs="Arial"/>
                <w:b/>
                <w:sz w:val="20"/>
                <w:szCs w:val="20"/>
              </w:rPr>
            </w:pPr>
          </w:p>
          <w:p w14:paraId="0991668C" w14:textId="77777777" w:rsidR="00BE5C4A" w:rsidRDefault="00BE5C4A" w:rsidP="003059E7">
            <w:pPr>
              <w:rPr>
                <w:rFonts w:ascii="Arial" w:eastAsia="Arial" w:hAnsi="Arial" w:cs="Arial"/>
                <w:b/>
                <w:sz w:val="20"/>
                <w:szCs w:val="20"/>
              </w:rPr>
            </w:pPr>
          </w:p>
        </w:tc>
        <w:tc>
          <w:tcPr>
            <w:tcW w:w="2182" w:type="dxa"/>
            <w:shd w:val="clear" w:color="auto" w:fill="FFFFFF"/>
          </w:tcPr>
          <w:p w14:paraId="2A17B24C" w14:textId="77777777" w:rsidR="00BE5C4A" w:rsidRDefault="00BE5C4A" w:rsidP="003059E7">
            <w:pPr>
              <w:rPr>
                <w:rFonts w:ascii="Arial" w:eastAsia="Arial" w:hAnsi="Arial" w:cs="Arial"/>
                <w:b/>
                <w:sz w:val="20"/>
                <w:szCs w:val="20"/>
              </w:rPr>
            </w:pPr>
            <w:r>
              <w:rPr>
                <w:rFonts w:ascii="Arial" w:eastAsia="Arial" w:hAnsi="Arial" w:cs="Arial"/>
                <w:b/>
                <w:sz w:val="20"/>
                <w:szCs w:val="20"/>
              </w:rPr>
              <w:t>Paraaf beoordelaar:</w:t>
            </w:r>
          </w:p>
        </w:tc>
        <w:tc>
          <w:tcPr>
            <w:tcW w:w="4395" w:type="dxa"/>
            <w:shd w:val="clear" w:color="auto" w:fill="FFFFFF"/>
          </w:tcPr>
          <w:p w14:paraId="6A1FD23E" w14:textId="77777777" w:rsidR="00BE5C4A" w:rsidRDefault="00BE5C4A" w:rsidP="003059E7">
            <w:pPr>
              <w:rPr>
                <w:rFonts w:ascii="Arial" w:eastAsia="Arial" w:hAnsi="Arial" w:cs="Arial"/>
                <w:b/>
                <w:sz w:val="20"/>
                <w:szCs w:val="20"/>
              </w:rPr>
            </w:pPr>
            <w:r>
              <w:rPr>
                <w:rFonts w:ascii="Arial" w:eastAsia="Arial" w:hAnsi="Arial" w:cs="Arial"/>
                <w:b/>
                <w:sz w:val="20"/>
                <w:szCs w:val="20"/>
              </w:rPr>
              <w:t>Datum:</w:t>
            </w:r>
          </w:p>
        </w:tc>
      </w:tr>
    </w:tbl>
    <w:p w14:paraId="3CB71E1C" w14:textId="77777777" w:rsidR="00BE5C4A" w:rsidRDefault="00BE5C4A" w:rsidP="003059E7">
      <w:pPr>
        <w:rPr>
          <w:rFonts w:ascii="Arial" w:eastAsia="Arial" w:hAnsi="Arial" w:cs="Arial"/>
        </w:rPr>
      </w:pPr>
    </w:p>
    <w:p w14:paraId="580AEF76" w14:textId="77777777" w:rsidR="00BE5C4A" w:rsidRDefault="00BE5C4A" w:rsidP="003059E7">
      <w:pPr>
        <w:rPr>
          <w:rFonts w:ascii="Arial" w:eastAsia="Arial" w:hAnsi="Arial" w:cs="Arial"/>
        </w:rPr>
      </w:pPr>
    </w:p>
    <w:p w14:paraId="36917329" w14:textId="77777777" w:rsidR="00BE5C4A" w:rsidRDefault="00BE5C4A" w:rsidP="003059E7">
      <w:pPr>
        <w:pBdr>
          <w:top w:val="single" w:sz="4" w:space="1" w:color="000000"/>
          <w:left w:val="single" w:sz="4" w:space="5" w:color="000000"/>
          <w:bottom w:val="single" w:sz="4" w:space="0" w:color="000000"/>
          <w:right w:val="single" w:sz="4" w:space="20" w:color="000000"/>
        </w:pBdr>
        <w:rPr>
          <w:rFonts w:ascii="Arial" w:eastAsia="Arial" w:hAnsi="Arial" w:cs="Arial"/>
          <w:b/>
          <w:sz w:val="20"/>
          <w:szCs w:val="20"/>
        </w:rPr>
      </w:pPr>
      <w:r>
        <w:rPr>
          <w:rFonts w:ascii="Arial" w:eastAsia="Arial" w:hAnsi="Arial" w:cs="Arial"/>
          <w:b/>
          <w:sz w:val="20"/>
          <w:szCs w:val="20"/>
          <w:u w:val="single"/>
        </w:rPr>
        <w:t>Beoordeling van het eindproduct:</w:t>
      </w:r>
      <w:r>
        <w:rPr>
          <w:rFonts w:ascii="Arial" w:eastAsia="Arial" w:hAnsi="Arial" w:cs="Arial"/>
          <w:b/>
          <w:sz w:val="20"/>
          <w:szCs w:val="20"/>
        </w:rPr>
        <w:t xml:space="preserve"> </w:t>
      </w:r>
    </w:p>
    <w:p w14:paraId="04FBB7F3" w14:textId="77777777" w:rsidR="00BE5C4A" w:rsidRDefault="00BE5C4A" w:rsidP="003059E7">
      <w:pPr>
        <w:pBdr>
          <w:top w:val="single" w:sz="4" w:space="1" w:color="000000"/>
          <w:left w:val="single" w:sz="4" w:space="5" w:color="000000"/>
          <w:bottom w:val="single" w:sz="4" w:space="0" w:color="000000"/>
          <w:right w:val="single" w:sz="4" w:space="20" w:color="000000"/>
        </w:pBdr>
        <w:rPr>
          <w:rFonts w:ascii="Arial" w:eastAsia="Arial" w:hAnsi="Arial" w:cs="Arial"/>
          <w:b/>
          <w:sz w:val="20"/>
          <w:szCs w:val="20"/>
        </w:rPr>
      </w:pPr>
    </w:p>
    <w:p w14:paraId="47CCA6C4" w14:textId="77777777" w:rsidR="00BE5C4A" w:rsidRDefault="00BE5C4A" w:rsidP="003059E7">
      <w:pPr>
        <w:pBdr>
          <w:top w:val="single" w:sz="4" w:space="1" w:color="000000"/>
          <w:left w:val="single" w:sz="4" w:space="5" w:color="000000"/>
          <w:bottom w:val="single" w:sz="4" w:space="0" w:color="000000"/>
          <w:right w:val="single" w:sz="4" w:space="20" w:color="000000"/>
        </w:pBdr>
        <w:ind w:firstLine="708"/>
        <w:rPr>
          <w:rFonts w:ascii="Arial" w:eastAsia="Arial" w:hAnsi="Arial" w:cs="Arial"/>
          <w:b/>
          <w:sz w:val="20"/>
          <w:szCs w:val="20"/>
        </w:rPr>
      </w:pPr>
      <w:r>
        <w:rPr>
          <w:rFonts w:ascii="Arial" w:eastAsia="Arial" w:hAnsi="Arial" w:cs="Arial"/>
          <w:sz w:val="20"/>
          <w:szCs w:val="20"/>
        </w:rPr>
        <w:t xml:space="preserve">☐  </w:t>
      </w:r>
      <w:r>
        <w:rPr>
          <w:rFonts w:ascii="Arial" w:eastAsia="Arial" w:hAnsi="Arial" w:cs="Arial"/>
          <w:b/>
          <w:sz w:val="20"/>
          <w:szCs w:val="20"/>
        </w:rPr>
        <w:t xml:space="preserve">VOLDAAN </w:t>
      </w:r>
      <w:r>
        <w:rPr>
          <w:rFonts w:ascii="Arial" w:eastAsia="Arial" w:hAnsi="Arial" w:cs="Arial"/>
          <w:b/>
          <w:sz w:val="20"/>
          <w:szCs w:val="20"/>
        </w:rPr>
        <w:tab/>
      </w:r>
      <w:r>
        <w:rPr>
          <w:rFonts w:ascii="Arial" w:eastAsia="Arial" w:hAnsi="Arial" w:cs="Arial"/>
          <w:b/>
          <w:sz w:val="20"/>
          <w:szCs w:val="20"/>
        </w:rPr>
        <w:tab/>
      </w:r>
      <w:r>
        <w:rPr>
          <w:rFonts w:ascii="Arial" w:eastAsia="Arial" w:hAnsi="Arial" w:cs="Arial"/>
          <w:sz w:val="20"/>
          <w:szCs w:val="20"/>
        </w:rPr>
        <w:t xml:space="preserve">☐ </w:t>
      </w:r>
      <w:r>
        <w:rPr>
          <w:rFonts w:ascii="Arial" w:eastAsia="Arial" w:hAnsi="Arial" w:cs="Arial"/>
          <w:b/>
          <w:sz w:val="20"/>
          <w:szCs w:val="20"/>
        </w:rPr>
        <w:t xml:space="preserve"> NOG NIET VOLDAAN</w:t>
      </w:r>
    </w:p>
    <w:p w14:paraId="11267D9B" w14:textId="77777777" w:rsidR="00BE5C4A" w:rsidRDefault="00BE5C4A" w:rsidP="003059E7">
      <w:pPr>
        <w:pBdr>
          <w:top w:val="single" w:sz="4" w:space="1" w:color="000000"/>
          <w:left w:val="single" w:sz="4" w:space="5" w:color="000000"/>
          <w:bottom w:val="single" w:sz="4" w:space="0" w:color="000000"/>
          <w:right w:val="single" w:sz="4" w:space="20" w:color="000000"/>
        </w:pBdr>
        <w:ind w:firstLine="708"/>
        <w:rPr>
          <w:rFonts w:ascii="Arial" w:eastAsia="Arial" w:hAnsi="Arial" w:cs="Arial"/>
          <w:b/>
          <w:sz w:val="20"/>
          <w:szCs w:val="20"/>
        </w:rPr>
      </w:pPr>
    </w:p>
    <w:p w14:paraId="0CAD52F7" w14:textId="77777777" w:rsidR="00BE5C4A" w:rsidRDefault="00BE5C4A" w:rsidP="003059E7">
      <w:pPr>
        <w:pBdr>
          <w:top w:val="single" w:sz="4" w:space="1" w:color="000000"/>
          <w:left w:val="single" w:sz="4" w:space="5" w:color="000000"/>
          <w:bottom w:val="single" w:sz="4" w:space="0" w:color="000000"/>
          <w:right w:val="single" w:sz="4" w:space="20" w:color="000000"/>
        </w:pBdr>
        <w:rPr>
          <w:rFonts w:ascii="Arial" w:eastAsia="Arial" w:hAnsi="Arial" w:cs="Arial"/>
          <w:b/>
          <w:sz w:val="18"/>
          <w:szCs w:val="18"/>
        </w:rPr>
      </w:pPr>
      <w:r>
        <w:rPr>
          <w:rFonts w:ascii="Arial" w:eastAsia="Arial" w:hAnsi="Arial" w:cs="Arial"/>
          <w:b/>
          <w:sz w:val="18"/>
          <w:szCs w:val="18"/>
        </w:rPr>
        <w:t>Als er een criterium met ‘nog niet voldaan’ beoordeeld wordt, volgt er overleg tussen student en begeleider hoe dit criterium alsnog wordt aangetoond. Deelnemer maakt een verslag van deze afspraken en laat deze ondertekenen door begeleider.</w:t>
      </w:r>
    </w:p>
    <w:p w14:paraId="70549549" w14:textId="77777777" w:rsidR="00BE5C4A" w:rsidRDefault="00BE5C4A" w:rsidP="003059E7">
      <w:pPr>
        <w:pBdr>
          <w:top w:val="single" w:sz="4" w:space="1" w:color="000000"/>
          <w:left w:val="single" w:sz="4" w:space="5" w:color="000000"/>
          <w:bottom w:val="single" w:sz="4" w:space="0" w:color="000000"/>
          <w:right w:val="single" w:sz="4" w:space="20" w:color="000000"/>
        </w:pBdr>
        <w:rPr>
          <w:rFonts w:ascii="Arial" w:eastAsia="Arial" w:hAnsi="Arial" w:cs="Arial"/>
          <w:sz w:val="18"/>
          <w:szCs w:val="18"/>
        </w:rPr>
      </w:pPr>
    </w:p>
    <w:p w14:paraId="77EFFD43" w14:textId="77777777" w:rsidR="00BE5C4A" w:rsidRDefault="00BE5C4A" w:rsidP="003059E7">
      <w:pPr>
        <w:ind w:left="360"/>
        <w:rPr>
          <w:rFonts w:ascii="Arial" w:eastAsia="Arial" w:hAnsi="Arial" w:cs="Arial"/>
        </w:rPr>
      </w:pPr>
    </w:p>
    <w:p w14:paraId="4CD3FB56" w14:textId="77777777" w:rsidR="00BE5C4A" w:rsidRDefault="00BE5C4A" w:rsidP="003059E7">
      <w:pPr>
        <w:ind w:left="360"/>
        <w:rPr>
          <w:rFonts w:ascii="Arial" w:eastAsia="Arial" w:hAnsi="Arial" w:cs="Arial"/>
        </w:rPr>
      </w:pPr>
    </w:p>
    <w:tbl>
      <w:tblPr>
        <w:tblW w:w="9640" w:type="dxa"/>
        <w:tblInd w:w="-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345"/>
        <w:gridCol w:w="4326"/>
        <w:gridCol w:w="567"/>
        <w:gridCol w:w="708"/>
        <w:gridCol w:w="2694"/>
      </w:tblGrid>
      <w:tr w:rsidR="00BE5C4A" w14:paraId="7D1073EF" w14:textId="77777777" w:rsidTr="003059E7">
        <w:trPr>
          <w:trHeight w:val="440"/>
        </w:trPr>
        <w:tc>
          <w:tcPr>
            <w:tcW w:w="1345" w:type="dxa"/>
          </w:tcPr>
          <w:p w14:paraId="7B5DDFCA" w14:textId="77777777" w:rsidR="00BE5C4A" w:rsidRDefault="00BE5C4A" w:rsidP="003059E7">
            <w:pPr>
              <w:jc w:val="center"/>
              <w:rPr>
                <w:rFonts w:ascii="Arial" w:eastAsia="Arial" w:hAnsi="Arial" w:cs="Arial"/>
                <w:b/>
                <w:sz w:val="18"/>
                <w:szCs w:val="18"/>
              </w:rPr>
            </w:pPr>
            <w:r>
              <w:rPr>
                <w:rFonts w:ascii="Arial" w:eastAsia="Arial" w:hAnsi="Arial" w:cs="Arial"/>
                <w:b/>
                <w:sz w:val="18"/>
                <w:szCs w:val="18"/>
              </w:rPr>
              <w:t>Voor-waardelijke eisen</w:t>
            </w:r>
          </w:p>
        </w:tc>
        <w:tc>
          <w:tcPr>
            <w:tcW w:w="4326" w:type="dxa"/>
            <w:vAlign w:val="center"/>
          </w:tcPr>
          <w:p w14:paraId="5B5F4882" w14:textId="77777777" w:rsidR="00BE5C4A" w:rsidRDefault="00BE5C4A" w:rsidP="003059E7">
            <w:pPr>
              <w:rPr>
                <w:rFonts w:ascii="Arial" w:eastAsia="Arial" w:hAnsi="Arial" w:cs="Arial"/>
                <w:i/>
                <w:sz w:val="18"/>
                <w:szCs w:val="18"/>
              </w:rPr>
            </w:pPr>
            <w:r>
              <w:rPr>
                <w:rFonts w:ascii="Arial" w:eastAsia="Arial" w:hAnsi="Arial" w:cs="Arial"/>
                <w:i/>
                <w:sz w:val="18"/>
                <w:szCs w:val="18"/>
              </w:rPr>
              <w:t>Het eindproduct</w:t>
            </w:r>
          </w:p>
        </w:tc>
        <w:tc>
          <w:tcPr>
            <w:tcW w:w="567" w:type="dxa"/>
            <w:vAlign w:val="center"/>
          </w:tcPr>
          <w:p w14:paraId="716D9471" w14:textId="77777777" w:rsidR="00BE5C4A" w:rsidRDefault="00BE5C4A" w:rsidP="003059E7">
            <w:pPr>
              <w:rPr>
                <w:rFonts w:ascii="Arial" w:eastAsia="Arial" w:hAnsi="Arial" w:cs="Arial"/>
                <w:b/>
                <w:i/>
                <w:sz w:val="18"/>
                <w:szCs w:val="18"/>
              </w:rPr>
            </w:pPr>
            <w:r>
              <w:rPr>
                <w:rFonts w:ascii="Arial" w:eastAsia="Arial" w:hAnsi="Arial" w:cs="Arial"/>
                <w:b/>
                <w:i/>
                <w:sz w:val="18"/>
                <w:szCs w:val="18"/>
              </w:rPr>
              <w:t>ja</w:t>
            </w:r>
          </w:p>
        </w:tc>
        <w:tc>
          <w:tcPr>
            <w:tcW w:w="708" w:type="dxa"/>
            <w:vAlign w:val="center"/>
          </w:tcPr>
          <w:p w14:paraId="13E49E80" w14:textId="77777777" w:rsidR="00BE5C4A" w:rsidRDefault="00BE5C4A" w:rsidP="003059E7">
            <w:pPr>
              <w:rPr>
                <w:rFonts w:ascii="Arial" w:eastAsia="Arial" w:hAnsi="Arial" w:cs="Arial"/>
                <w:b/>
                <w:i/>
                <w:sz w:val="18"/>
                <w:szCs w:val="18"/>
              </w:rPr>
            </w:pPr>
            <w:r>
              <w:rPr>
                <w:rFonts w:ascii="Arial" w:eastAsia="Arial" w:hAnsi="Arial" w:cs="Arial"/>
                <w:b/>
                <w:i/>
                <w:sz w:val="18"/>
                <w:szCs w:val="18"/>
              </w:rPr>
              <w:t>nee</w:t>
            </w:r>
          </w:p>
        </w:tc>
        <w:tc>
          <w:tcPr>
            <w:tcW w:w="2694" w:type="dxa"/>
            <w:vAlign w:val="center"/>
          </w:tcPr>
          <w:p w14:paraId="44A15A42" w14:textId="77777777" w:rsidR="00BE5C4A" w:rsidRDefault="00BE5C4A" w:rsidP="003059E7">
            <w:pPr>
              <w:rPr>
                <w:rFonts w:ascii="Arial" w:eastAsia="Arial" w:hAnsi="Arial" w:cs="Arial"/>
                <w:b/>
                <w:i/>
              </w:rPr>
            </w:pPr>
            <w:r>
              <w:rPr>
                <w:rFonts w:ascii="Arial" w:eastAsia="Arial" w:hAnsi="Arial" w:cs="Arial"/>
                <w:b/>
                <w:i/>
                <w:sz w:val="18"/>
                <w:szCs w:val="18"/>
              </w:rPr>
              <w:t>Toelichting als er ‘nee’ aangekruist is</w:t>
            </w:r>
          </w:p>
        </w:tc>
      </w:tr>
      <w:tr w:rsidR="00BE5C4A" w14:paraId="5C3F33B9" w14:textId="77777777" w:rsidTr="003059E7">
        <w:trPr>
          <w:trHeight w:val="240"/>
        </w:trPr>
        <w:tc>
          <w:tcPr>
            <w:tcW w:w="1345" w:type="dxa"/>
            <w:vMerge w:val="restart"/>
          </w:tcPr>
          <w:p w14:paraId="7B3C8F7B" w14:textId="77777777" w:rsidR="00BE5C4A" w:rsidRDefault="00BE5C4A" w:rsidP="003059E7">
            <w:pPr>
              <w:spacing w:before="60"/>
              <w:rPr>
                <w:rFonts w:ascii="Arial" w:eastAsia="Arial" w:hAnsi="Arial" w:cs="Arial"/>
                <w:b/>
                <w:i/>
                <w:sz w:val="18"/>
                <w:szCs w:val="18"/>
              </w:rPr>
            </w:pPr>
            <w:r>
              <w:rPr>
                <w:rFonts w:ascii="Arial" w:eastAsia="Arial" w:hAnsi="Arial" w:cs="Arial"/>
                <w:sz w:val="18"/>
                <w:szCs w:val="18"/>
              </w:rPr>
              <w:t>(bij het niet voldoen aan deze voor-waarden kan het eind-product niet beoordeeld worden)</w:t>
            </w:r>
          </w:p>
        </w:tc>
        <w:tc>
          <w:tcPr>
            <w:tcW w:w="4326" w:type="dxa"/>
          </w:tcPr>
          <w:p w14:paraId="5D596508" w14:textId="77777777" w:rsidR="00BE5C4A" w:rsidRDefault="00BE5C4A" w:rsidP="003059E7">
            <w:pPr>
              <w:spacing w:after="120"/>
              <w:rPr>
                <w:rFonts w:ascii="Arial" w:eastAsia="Arial" w:hAnsi="Arial" w:cs="Arial"/>
                <w:i/>
                <w:sz w:val="18"/>
                <w:szCs w:val="18"/>
              </w:rPr>
            </w:pPr>
            <w:r>
              <w:rPr>
                <w:rFonts w:ascii="Arial" w:eastAsia="Arial" w:hAnsi="Arial" w:cs="Arial"/>
                <w:i/>
                <w:sz w:val="18"/>
                <w:szCs w:val="18"/>
              </w:rPr>
              <w:t>is authentiek</w:t>
            </w:r>
          </w:p>
        </w:tc>
        <w:tc>
          <w:tcPr>
            <w:tcW w:w="567" w:type="dxa"/>
          </w:tcPr>
          <w:p w14:paraId="4985CDC8" w14:textId="20A0F7F6" w:rsidR="00BE5C4A" w:rsidRDefault="00BE5C4A" w:rsidP="003059E7">
            <w:pPr>
              <w:spacing w:after="120"/>
              <w:jc w:val="center"/>
              <w:rPr>
                <w:rFonts w:ascii="Arial" w:eastAsia="Arial" w:hAnsi="Arial" w:cs="Arial"/>
              </w:rPr>
            </w:pPr>
          </w:p>
        </w:tc>
        <w:tc>
          <w:tcPr>
            <w:tcW w:w="708" w:type="dxa"/>
          </w:tcPr>
          <w:p w14:paraId="2D343E62" w14:textId="66F0029C" w:rsidR="00BE5C4A" w:rsidRDefault="00BE5C4A" w:rsidP="003059E7">
            <w:pPr>
              <w:jc w:val="center"/>
              <w:rPr>
                <w:rFonts w:ascii="Arial" w:eastAsia="Arial" w:hAnsi="Arial" w:cs="Arial"/>
              </w:rPr>
            </w:pPr>
          </w:p>
        </w:tc>
        <w:tc>
          <w:tcPr>
            <w:tcW w:w="2694" w:type="dxa"/>
          </w:tcPr>
          <w:p w14:paraId="484A0F71" w14:textId="77777777" w:rsidR="00BE5C4A" w:rsidRDefault="00BE5C4A" w:rsidP="003059E7">
            <w:pPr>
              <w:rPr>
                <w:rFonts w:ascii="Arial" w:eastAsia="Arial" w:hAnsi="Arial" w:cs="Arial"/>
                <w:sz w:val="16"/>
                <w:szCs w:val="16"/>
              </w:rPr>
            </w:pPr>
          </w:p>
        </w:tc>
      </w:tr>
      <w:tr w:rsidR="00BE5C4A" w14:paraId="744750AC" w14:textId="77777777" w:rsidTr="003059E7">
        <w:trPr>
          <w:trHeight w:val="540"/>
        </w:trPr>
        <w:tc>
          <w:tcPr>
            <w:tcW w:w="1345" w:type="dxa"/>
            <w:vMerge/>
          </w:tcPr>
          <w:p w14:paraId="7FB01998" w14:textId="77777777" w:rsidR="00BE5C4A" w:rsidRDefault="00BE5C4A" w:rsidP="003059E7">
            <w:pPr>
              <w:jc w:val="center"/>
              <w:rPr>
                <w:rFonts w:ascii="Arial" w:eastAsia="Arial" w:hAnsi="Arial" w:cs="Arial"/>
                <w:b/>
                <w:i/>
              </w:rPr>
            </w:pPr>
          </w:p>
        </w:tc>
        <w:tc>
          <w:tcPr>
            <w:tcW w:w="4326" w:type="dxa"/>
          </w:tcPr>
          <w:p w14:paraId="21D2D0CF" w14:textId="77777777" w:rsidR="00BE5C4A" w:rsidRDefault="00BE5C4A" w:rsidP="003059E7">
            <w:pPr>
              <w:rPr>
                <w:rFonts w:ascii="Arial" w:eastAsia="Arial" w:hAnsi="Arial" w:cs="Arial"/>
                <w:i/>
                <w:sz w:val="18"/>
                <w:szCs w:val="18"/>
              </w:rPr>
            </w:pPr>
            <w:r>
              <w:rPr>
                <w:rFonts w:ascii="Arial" w:eastAsia="Arial" w:hAnsi="Arial" w:cs="Arial"/>
                <w:i/>
                <w:sz w:val="18"/>
                <w:szCs w:val="18"/>
              </w:rPr>
              <w:t>is tijdens het PDG-traject uitgevoerd of tijdens PDG-traject verder ontwikkeld</w:t>
            </w:r>
          </w:p>
        </w:tc>
        <w:tc>
          <w:tcPr>
            <w:tcW w:w="567" w:type="dxa"/>
          </w:tcPr>
          <w:p w14:paraId="2FA160F4" w14:textId="161D45B4" w:rsidR="00BE5C4A" w:rsidRDefault="00BE5C4A" w:rsidP="003059E7">
            <w:pPr>
              <w:jc w:val="center"/>
              <w:rPr>
                <w:rFonts w:ascii="Arial" w:eastAsia="Arial" w:hAnsi="Arial" w:cs="Arial"/>
              </w:rPr>
            </w:pPr>
          </w:p>
        </w:tc>
        <w:tc>
          <w:tcPr>
            <w:tcW w:w="708" w:type="dxa"/>
          </w:tcPr>
          <w:p w14:paraId="5D113C9E" w14:textId="5A555150" w:rsidR="00BE5C4A" w:rsidRDefault="00BE5C4A" w:rsidP="003059E7">
            <w:pPr>
              <w:jc w:val="center"/>
              <w:rPr>
                <w:rFonts w:ascii="Arial" w:eastAsia="Arial" w:hAnsi="Arial" w:cs="Arial"/>
              </w:rPr>
            </w:pPr>
          </w:p>
        </w:tc>
        <w:tc>
          <w:tcPr>
            <w:tcW w:w="2694" w:type="dxa"/>
          </w:tcPr>
          <w:p w14:paraId="794F5A47" w14:textId="77777777" w:rsidR="00BE5C4A" w:rsidRDefault="00BE5C4A" w:rsidP="003059E7">
            <w:pPr>
              <w:rPr>
                <w:rFonts w:ascii="Arial" w:eastAsia="Arial" w:hAnsi="Arial" w:cs="Arial"/>
                <w:i/>
              </w:rPr>
            </w:pPr>
          </w:p>
        </w:tc>
      </w:tr>
      <w:tr w:rsidR="00BE5C4A" w14:paraId="45507AC1" w14:textId="77777777" w:rsidTr="003059E7">
        <w:trPr>
          <w:trHeight w:val="540"/>
        </w:trPr>
        <w:tc>
          <w:tcPr>
            <w:tcW w:w="1345" w:type="dxa"/>
            <w:vMerge/>
          </w:tcPr>
          <w:p w14:paraId="6EEED27D" w14:textId="77777777" w:rsidR="00BE5C4A" w:rsidRDefault="00BE5C4A" w:rsidP="003059E7">
            <w:pPr>
              <w:jc w:val="center"/>
              <w:rPr>
                <w:rFonts w:ascii="Arial" w:eastAsia="Arial" w:hAnsi="Arial" w:cs="Arial"/>
                <w:b/>
                <w:i/>
              </w:rPr>
            </w:pPr>
          </w:p>
        </w:tc>
        <w:tc>
          <w:tcPr>
            <w:tcW w:w="4326" w:type="dxa"/>
          </w:tcPr>
          <w:p w14:paraId="5B0DF6ED" w14:textId="77777777" w:rsidR="00BE5C4A" w:rsidRDefault="00BE5C4A" w:rsidP="003059E7">
            <w:pPr>
              <w:rPr>
                <w:rFonts w:ascii="Arial" w:eastAsia="Arial" w:hAnsi="Arial" w:cs="Arial"/>
                <w:i/>
                <w:sz w:val="18"/>
                <w:szCs w:val="18"/>
              </w:rPr>
            </w:pPr>
            <w:r>
              <w:rPr>
                <w:rFonts w:ascii="Arial" w:eastAsia="Arial" w:hAnsi="Arial" w:cs="Arial"/>
                <w:i/>
                <w:sz w:val="18"/>
                <w:szCs w:val="18"/>
              </w:rPr>
              <w:t xml:space="preserve">heeft een eigen passende vorm, voorzien van naam, datum, werkplek, PDG-begeleider </w:t>
            </w:r>
          </w:p>
        </w:tc>
        <w:tc>
          <w:tcPr>
            <w:tcW w:w="567" w:type="dxa"/>
          </w:tcPr>
          <w:p w14:paraId="41C6C321" w14:textId="50E3559F" w:rsidR="00BE5C4A" w:rsidRDefault="00BE5C4A" w:rsidP="003059E7">
            <w:pPr>
              <w:jc w:val="center"/>
              <w:rPr>
                <w:rFonts w:ascii="Arial" w:eastAsia="Arial" w:hAnsi="Arial" w:cs="Arial"/>
              </w:rPr>
            </w:pPr>
          </w:p>
        </w:tc>
        <w:tc>
          <w:tcPr>
            <w:tcW w:w="708" w:type="dxa"/>
          </w:tcPr>
          <w:p w14:paraId="0138AB73" w14:textId="7C07C37C" w:rsidR="00BE5C4A" w:rsidRDefault="00BE5C4A" w:rsidP="003059E7">
            <w:pPr>
              <w:jc w:val="center"/>
              <w:rPr>
                <w:rFonts w:ascii="Arial" w:eastAsia="Arial" w:hAnsi="Arial" w:cs="Arial"/>
              </w:rPr>
            </w:pPr>
          </w:p>
        </w:tc>
        <w:tc>
          <w:tcPr>
            <w:tcW w:w="2694" w:type="dxa"/>
          </w:tcPr>
          <w:p w14:paraId="761601D0" w14:textId="77777777" w:rsidR="00BE5C4A" w:rsidRDefault="00BE5C4A" w:rsidP="003059E7">
            <w:pPr>
              <w:rPr>
                <w:rFonts w:ascii="Arial" w:eastAsia="Arial" w:hAnsi="Arial" w:cs="Arial"/>
                <w:sz w:val="16"/>
                <w:szCs w:val="16"/>
              </w:rPr>
            </w:pPr>
          </w:p>
        </w:tc>
      </w:tr>
      <w:tr w:rsidR="00BE5C4A" w14:paraId="430545D6" w14:textId="77777777" w:rsidTr="003059E7">
        <w:trPr>
          <w:trHeight w:val="560"/>
        </w:trPr>
        <w:tc>
          <w:tcPr>
            <w:tcW w:w="1345" w:type="dxa"/>
            <w:vMerge/>
          </w:tcPr>
          <w:p w14:paraId="3B821C99" w14:textId="77777777" w:rsidR="00BE5C4A" w:rsidRDefault="00BE5C4A" w:rsidP="003059E7">
            <w:pPr>
              <w:jc w:val="center"/>
              <w:rPr>
                <w:rFonts w:ascii="Arial" w:eastAsia="Arial" w:hAnsi="Arial" w:cs="Arial"/>
                <w:b/>
                <w:i/>
              </w:rPr>
            </w:pPr>
          </w:p>
        </w:tc>
        <w:tc>
          <w:tcPr>
            <w:tcW w:w="4326" w:type="dxa"/>
            <w:tcBorders>
              <w:top w:val="single" w:sz="4" w:space="0" w:color="000000"/>
              <w:left w:val="single" w:sz="4" w:space="0" w:color="000000"/>
              <w:bottom w:val="single" w:sz="4" w:space="0" w:color="000000"/>
              <w:right w:val="single" w:sz="4" w:space="0" w:color="000000"/>
            </w:tcBorders>
          </w:tcPr>
          <w:p w14:paraId="098FF54C" w14:textId="77777777" w:rsidR="00BE5C4A" w:rsidRDefault="00BE5C4A" w:rsidP="003059E7">
            <w:pPr>
              <w:spacing w:before="60"/>
              <w:rPr>
                <w:rFonts w:ascii="Arial" w:eastAsia="Arial" w:hAnsi="Arial" w:cs="Arial"/>
                <w:i/>
                <w:sz w:val="18"/>
                <w:szCs w:val="18"/>
              </w:rPr>
            </w:pPr>
            <w:r>
              <w:rPr>
                <w:rFonts w:ascii="Arial" w:eastAsia="Arial" w:hAnsi="Arial" w:cs="Arial"/>
                <w:i/>
                <w:sz w:val="18"/>
                <w:szCs w:val="18"/>
              </w:rPr>
              <w:t>heeft een rapportage in schriftelijke, audiovisuele en/of digitale vorm volgens de richtlijnen</w:t>
            </w:r>
          </w:p>
        </w:tc>
        <w:tc>
          <w:tcPr>
            <w:tcW w:w="567" w:type="dxa"/>
            <w:tcBorders>
              <w:top w:val="single" w:sz="4" w:space="0" w:color="000000"/>
              <w:left w:val="single" w:sz="4" w:space="0" w:color="000000"/>
              <w:bottom w:val="single" w:sz="4" w:space="0" w:color="000000"/>
              <w:right w:val="single" w:sz="4" w:space="0" w:color="000000"/>
            </w:tcBorders>
          </w:tcPr>
          <w:p w14:paraId="72C224AC" w14:textId="2C01C004" w:rsidR="00BE5C4A" w:rsidRDefault="00BE5C4A" w:rsidP="003059E7">
            <w:pPr>
              <w:spacing w:after="120"/>
              <w:jc w:val="center"/>
              <w:rPr>
                <w:rFonts w:ascii="Arial" w:eastAsia="Arial" w:hAnsi="Arial" w:cs="Arial"/>
                <w:i/>
                <w:sz w:val="18"/>
                <w:szCs w:val="18"/>
              </w:rPr>
            </w:pPr>
          </w:p>
        </w:tc>
        <w:tc>
          <w:tcPr>
            <w:tcW w:w="708" w:type="dxa"/>
            <w:tcBorders>
              <w:top w:val="single" w:sz="4" w:space="0" w:color="000000"/>
              <w:left w:val="single" w:sz="4" w:space="0" w:color="000000"/>
              <w:bottom w:val="single" w:sz="4" w:space="0" w:color="000000"/>
              <w:right w:val="single" w:sz="4" w:space="0" w:color="000000"/>
            </w:tcBorders>
          </w:tcPr>
          <w:p w14:paraId="1D05BFF1" w14:textId="3C588C0E" w:rsidR="00BE5C4A" w:rsidRDefault="00BE5C4A" w:rsidP="003059E7">
            <w:pPr>
              <w:spacing w:after="120"/>
              <w:jc w:val="center"/>
              <w:rPr>
                <w:rFonts w:ascii="Arial" w:eastAsia="Arial" w:hAnsi="Arial" w:cs="Arial"/>
              </w:rPr>
            </w:pPr>
          </w:p>
        </w:tc>
        <w:tc>
          <w:tcPr>
            <w:tcW w:w="2694" w:type="dxa"/>
            <w:tcBorders>
              <w:top w:val="single" w:sz="4" w:space="0" w:color="000000"/>
              <w:left w:val="single" w:sz="4" w:space="0" w:color="000000"/>
              <w:bottom w:val="single" w:sz="4" w:space="0" w:color="000000"/>
              <w:right w:val="single" w:sz="4" w:space="0" w:color="000000"/>
            </w:tcBorders>
          </w:tcPr>
          <w:p w14:paraId="00A131EF" w14:textId="77777777" w:rsidR="00BE5C4A" w:rsidRDefault="00BE5C4A" w:rsidP="003059E7">
            <w:pPr>
              <w:jc w:val="center"/>
              <w:rPr>
                <w:rFonts w:ascii="Arial" w:eastAsia="Arial" w:hAnsi="Arial" w:cs="Arial"/>
              </w:rPr>
            </w:pPr>
          </w:p>
        </w:tc>
      </w:tr>
      <w:tr w:rsidR="00BE5C4A" w14:paraId="0924488A" w14:textId="77777777" w:rsidTr="003059E7">
        <w:trPr>
          <w:trHeight w:val="820"/>
        </w:trPr>
        <w:tc>
          <w:tcPr>
            <w:tcW w:w="1345" w:type="dxa"/>
            <w:vMerge/>
          </w:tcPr>
          <w:p w14:paraId="3C54FC6F" w14:textId="77777777" w:rsidR="00BE5C4A" w:rsidRDefault="00BE5C4A" w:rsidP="003059E7">
            <w:pPr>
              <w:jc w:val="center"/>
              <w:rPr>
                <w:rFonts w:ascii="Arial" w:eastAsia="Arial" w:hAnsi="Arial" w:cs="Arial"/>
                <w:b/>
                <w:i/>
              </w:rPr>
            </w:pPr>
          </w:p>
        </w:tc>
        <w:tc>
          <w:tcPr>
            <w:tcW w:w="4326" w:type="dxa"/>
            <w:tcBorders>
              <w:top w:val="single" w:sz="4" w:space="0" w:color="000000"/>
              <w:left w:val="single" w:sz="4" w:space="0" w:color="000000"/>
              <w:bottom w:val="single" w:sz="4" w:space="0" w:color="000000"/>
              <w:right w:val="single" w:sz="4" w:space="0" w:color="000000"/>
            </w:tcBorders>
          </w:tcPr>
          <w:p w14:paraId="2364FD87" w14:textId="77777777" w:rsidR="00BE5C4A" w:rsidRDefault="00BE5C4A" w:rsidP="003059E7">
            <w:pPr>
              <w:spacing w:before="60"/>
              <w:rPr>
                <w:rFonts w:ascii="Arial" w:eastAsia="Arial" w:hAnsi="Arial" w:cs="Arial"/>
                <w:i/>
                <w:sz w:val="18"/>
                <w:szCs w:val="18"/>
              </w:rPr>
            </w:pPr>
            <w:r>
              <w:rPr>
                <w:rFonts w:ascii="Arial" w:eastAsia="Arial" w:hAnsi="Arial" w:cs="Arial"/>
                <w:i/>
                <w:sz w:val="18"/>
                <w:szCs w:val="18"/>
              </w:rPr>
              <w:t>voldoet voor 90% aan de APA-norm wat betreft bronnenlijst en literatuurverwijzingen. Criterium: bronnen zijn herleidbaar</w:t>
            </w:r>
          </w:p>
        </w:tc>
        <w:tc>
          <w:tcPr>
            <w:tcW w:w="567" w:type="dxa"/>
            <w:tcBorders>
              <w:top w:val="single" w:sz="4" w:space="0" w:color="000000"/>
              <w:left w:val="single" w:sz="4" w:space="0" w:color="000000"/>
              <w:bottom w:val="single" w:sz="4" w:space="0" w:color="000000"/>
              <w:right w:val="single" w:sz="4" w:space="0" w:color="000000"/>
            </w:tcBorders>
          </w:tcPr>
          <w:p w14:paraId="745ED74B" w14:textId="041BADB8" w:rsidR="00BE5C4A" w:rsidRDefault="00BE5C4A" w:rsidP="003059E7">
            <w:pPr>
              <w:spacing w:after="120"/>
              <w:jc w:val="center"/>
              <w:rPr>
                <w:rFonts w:ascii="Arial" w:eastAsia="Arial" w:hAnsi="Arial" w:cs="Arial"/>
                <w:i/>
                <w:sz w:val="18"/>
                <w:szCs w:val="18"/>
              </w:rPr>
            </w:pPr>
          </w:p>
        </w:tc>
        <w:tc>
          <w:tcPr>
            <w:tcW w:w="708" w:type="dxa"/>
            <w:tcBorders>
              <w:top w:val="single" w:sz="4" w:space="0" w:color="000000"/>
              <w:left w:val="single" w:sz="4" w:space="0" w:color="000000"/>
              <w:bottom w:val="single" w:sz="4" w:space="0" w:color="000000"/>
              <w:right w:val="single" w:sz="4" w:space="0" w:color="000000"/>
            </w:tcBorders>
          </w:tcPr>
          <w:p w14:paraId="75763B60" w14:textId="5A302581" w:rsidR="00BE5C4A" w:rsidRDefault="00BE5C4A" w:rsidP="003059E7">
            <w:pPr>
              <w:spacing w:after="120"/>
              <w:jc w:val="center"/>
              <w:rPr>
                <w:rFonts w:ascii="Arial" w:eastAsia="Arial" w:hAnsi="Arial" w:cs="Arial"/>
              </w:rPr>
            </w:pPr>
          </w:p>
        </w:tc>
        <w:tc>
          <w:tcPr>
            <w:tcW w:w="2694" w:type="dxa"/>
            <w:tcBorders>
              <w:top w:val="single" w:sz="4" w:space="0" w:color="000000"/>
              <w:left w:val="single" w:sz="4" w:space="0" w:color="000000"/>
              <w:bottom w:val="single" w:sz="4" w:space="0" w:color="000000"/>
              <w:right w:val="single" w:sz="4" w:space="0" w:color="000000"/>
            </w:tcBorders>
          </w:tcPr>
          <w:p w14:paraId="53D0B7B4" w14:textId="77777777" w:rsidR="00BE5C4A" w:rsidRDefault="00BE5C4A" w:rsidP="003059E7">
            <w:pPr>
              <w:jc w:val="center"/>
              <w:rPr>
                <w:rFonts w:ascii="Arial" w:eastAsia="Arial" w:hAnsi="Arial" w:cs="Arial"/>
              </w:rPr>
            </w:pPr>
          </w:p>
        </w:tc>
      </w:tr>
    </w:tbl>
    <w:p w14:paraId="4FFF88EF" w14:textId="77777777" w:rsidR="00BE5C4A" w:rsidRDefault="00BE5C4A" w:rsidP="003059E7">
      <w:pPr>
        <w:rPr>
          <w:rFonts w:ascii="Arial" w:eastAsia="Arial" w:hAnsi="Arial" w:cs="Arial"/>
        </w:rPr>
      </w:pPr>
      <w:r>
        <w:br w:type="page"/>
      </w:r>
    </w:p>
    <w:p w14:paraId="19351883" w14:textId="77777777" w:rsidR="00BE5C4A" w:rsidRDefault="00BE5C4A" w:rsidP="003059E7">
      <w:pPr>
        <w:rPr>
          <w:rFonts w:ascii="Arial" w:eastAsia="Arial" w:hAnsi="Arial" w:cs="Arial"/>
          <w:b/>
          <w:sz w:val="18"/>
          <w:szCs w:val="18"/>
        </w:rPr>
      </w:pPr>
    </w:p>
    <w:p w14:paraId="24FA0B58" w14:textId="77777777" w:rsidR="00BE5C4A" w:rsidRDefault="00BE5C4A" w:rsidP="003059E7">
      <w:pPr>
        <w:rPr>
          <w:rFonts w:ascii="Arial" w:eastAsia="Arial" w:hAnsi="Arial" w:cs="Arial"/>
          <w:b/>
          <w:sz w:val="20"/>
          <w:szCs w:val="20"/>
        </w:rPr>
      </w:pPr>
    </w:p>
    <w:p w14:paraId="2791F9D3" w14:textId="77777777" w:rsidR="00BE5C4A" w:rsidRPr="002C6CD2" w:rsidRDefault="00BE5C4A" w:rsidP="003059E7">
      <w:pPr>
        <w:tabs>
          <w:tab w:val="left" w:pos="567"/>
        </w:tabs>
        <w:spacing w:line="269" w:lineRule="auto"/>
        <w:rPr>
          <w:rFonts w:ascii="Cera PRO" w:eastAsia="Arial" w:hAnsi="Cera PRO" w:cs="Arial"/>
          <w:b/>
          <w:sz w:val="22"/>
          <w:szCs w:val="22"/>
          <w:u w:val="single"/>
        </w:rPr>
      </w:pPr>
      <w:r w:rsidRPr="002C6CD2">
        <w:rPr>
          <w:rFonts w:ascii="Cera PRO" w:eastAsia="Arial" w:hAnsi="Cera PRO" w:cs="Arial"/>
          <w:b/>
          <w:sz w:val="22"/>
          <w:szCs w:val="22"/>
          <w:u w:val="single"/>
        </w:rPr>
        <w:t>Taak 1 _De docent draagt er zorg voor dat hij professional is en blijft</w:t>
      </w:r>
    </w:p>
    <w:p w14:paraId="2629D8BD" w14:textId="77777777" w:rsidR="00BE5C4A" w:rsidRDefault="00BE5C4A" w:rsidP="003059E7">
      <w:pPr>
        <w:rPr>
          <w:rFonts w:ascii="Arial" w:eastAsia="Arial" w:hAnsi="Arial" w:cs="Arial"/>
          <w:b/>
          <w:sz w:val="20"/>
          <w:szCs w:val="20"/>
        </w:rPr>
      </w:pPr>
    </w:p>
    <w:tbl>
      <w:tblPr>
        <w:tblW w:w="964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8"/>
        <w:gridCol w:w="567"/>
        <w:gridCol w:w="6520"/>
        <w:gridCol w:w="992"/>
        <w:gridCol w:w="993"/>
      </w:tblGrid>
      <w:tr w:rsidR="00BE5C4A" w14:paraId="0F92F5B9" w14:textId="77777777" w:rsidTr="003059E7">
        <w:tc>
          <w:tcPr>
            <w:tcW w:w="1135" w:type="dxa"/>
            <w:gridSpan w:val="2"/>
            <w:shd w:val="clear" w:color="auto" w:fill="D9D9D9"/>
          </w:tcPr>
          <w:p w14:paraId="2E6C9045" w14:textId="77777777" w:rsidR="00BE5C4A" w:rsidRPr="0068209C" w:rsidRDefault="00BE5C4A" w:rsidP="003059E7">
            <w:pPr>
              <w:jc w:val="center"/>
              <w:rPr>
                <w:rFonts w:ascii="Arial" w:eastAsia="Arial" w:hAnsi="Arial" w:cs="Arial"/>
                <w:sz w:val="15"/>
                <w:szCs w:val="15"/>
              </w:rPr>
            </w:pPr>
            <w:r w:rsidRPr="0068209C">
              <w:rPr>
                <w:rFonts w:ascii="Arial" w:eastAsia="Arial" w:hAnsi="Arial" w:cs="Arial"/>
                <w:sz w:val="15"/>
                <w:szCs w:val="15"/>
              </w:rPr>
              <w:t>Geselecteerd voor beoordeling</w:t>
            </w:r>
          </w:p>
        </w:tc>
        <w:tc>
          <w:tcPr>
            <w:tcW w:w="6520" w:type="dxa"/>
            <w:shd w:val="clear" w:color="auto" w:fill="D9D9D9"/>
          </w:tcPr>
          <w:p w14:paraId="15E77718" w14:textId="77777777" w:rsidR="00BE5C4A" w:rsidRDefault="00BE5C4A" w:rsidP="003059E7">
            <w:pPr>
              <w:rPr>
                <w:rFonts w:ascii="Arial" w:eastAsia="Arial" w:hAnsi="Arial" w:cs="Arial"/>
                <w:sz w:val="18"/>
                <w:szCs w:val="18"/>
              </w:rPr>
            </w:pPr>
          </w:p>
          <w:p w14:paraId="6BD086E4" w14:textId="77777777" w:rsidR="00BE5C4A" w:rsidRDefault="00BE5C4A" w:rsidP="003059E7">
            <w:pPr>
              <w:rPr>
                <w:rFonts w:ascii="Arial" w:eastAsia="Arial" w:hAnsi="Arial" w:cs="Arial"/>
                <w:sz w:val="18"/>
                <w:szCs w:val="18"/>
              </w:rPr>
            </w:pPr>
            <w:r>
              <w:rPr>
                <w:rFonts w:ascii="Arial" w:eastAsia="Arial" w:hAnsi="Arial" w:cs="Arial"/>
                <w:sz w:val="18"/>
                <w:szCs w:val="18"/>
              </w:rPr>
              <w:t>INDICATOREN TAAK 1</w:t>
            </w:r>
          </w:p>
        </w:tc>
        <w:tc>
          <w:tcPr>
            <w:tcW w:w="1985" w:type="dxa"/>
            <w:gridSpan w:val="2"/>
            <w:shd w:val="clear" w:color="auto" w:fill="D9D9D9"/>
            <w:vAlign w:val="center"/>
          </w:tcPr>
          <w:p w14:paraId="39D3DB5B" w14:textId="77777777" w:rsidR="00BE5C4A" w:rsidRDefault="00BE5C4A" w:rsidP="003059E7">
            <w:pPr>
              <w:jc w:val="center"/>
              <w:rPr>
                <w:rFonts w:ascii="Arial" w:eastAsia="Arial" w:hAnsi="Arial" w:cs="Arial"/>
                <w:b/>
                <w:sz w:val="20"/>
                <w:szCs w:val="20"/>
              </w:rPr>
            </w:pPr>
            <w:r>
              <w:rPr>
                <w:rFonts w:ascii="Arial" w:eastAsia="Arial" w:hAnsi="Arial" w:cs="Arial"/>
                <w:b/>
                <w:sz w:val="20"/>
                <w:szCs w:val="20"/>
              </w:rPr>
              <w:t>BEOORDELING</w:t>
            </w:r>
          </w:p>
        </w:tc>
      </w:tr>
      <w:tr w:rsidR="00BE5C4A" w14:paraId="5159E3FD" w14:textId="77777777" w:rsidTr="003059E7">
        <w:tc>
          <w:tcPr>
            <w:tcW w:w="568" w:type="dxa"/>
            <w:shd w:val="clear" w:color="auto" w:fill="D9D9D9"/>
            <w:vAlign w:val="center"/>
          </w:tcPr>
          <w:p w14:paraId="13E96E83" w14:textId="77777777" w:rsidR="00BE5C4A" w:rsidRDefault="00BE5C4A" w:rsidP="003059E7">
            <w:pPr>
              <w:jc w:val="center"/>
              <w:rPr>
                <w:rFonts w:ascii="Arial" w:eastAsia="Arial" w:hAnsi="Arial" w:cs="Arial"/>
                <w:sz w:val="18"/>
                <w:szCs w:val="18"/>
              </w:rPr>
            </w:pPr>
            <w:r>
              <w:rPr>
                <w:rFonts w:ascii="Arial" w:eastAsia="Arial" w:hAnsi="Arial" w:cs="Arial"/>
                <w:sz w:val="18"/>
                <w:szCs w:val="18"/>
              </w:rPr>
              <w:t>nee</w:t>
            </w:r>
          </w:p>
        </w:tc>
        <w:tc>
          <w:tcPr>
            <w:tcW w:w="567" w:type="dxa"/>
            <w:shd w:val="clear" w:color="auto" w:fill="D9D9D9"/>
            <w:vAlign w:val="center"/>
          </w:tcPr>
          <w:p w14:paraId="7D4142D2" w14:textId="77777777" w:rsidR="00BE5C4A" w:rsidRDefault="00BE5C4A" w:rsidP="003059E7">
            <w:pPr>
              <w:jc w:val="center"/>
              <w:rPr>
                <w:rFonts w:ascii="Arial" w:eastAsia="Arial" w:hAnsi="Arial" w:cs="Arial"/>
                <w:sz w:val="18"/>
                <w:szCs w:val="18"/>
              </w:rPr>
            </w:pPr>
            <w:r>
              <w:rPr>
                <w:rFonts w:ascii="Arial" w:eastAsia="Arial" w:hAnsi="Arial" w:cs="Arial"/>
                <w:sz w:val="18"/>
                <w:szCs w:val="18"/>
              </w:rPr>
              <w:t>ja</w:t>
            </w:r>
          </w:p>
        </w:tc>
        <w:tc>
          <w:tcPr>
            <w:tcW w:w="6520" w:type="dxa"/>
            <w:shd w:val="clear" w:color="auto" w:fill="D9D9D9"/>
            <w:vAlign w:val="center"/>
          </w:tcPr>
          <w:p w14:paraId="4BAD6B13" w14:textId="77777777" w:rsidR="00BE5C4A" w:rsidRDefault="00BE5C4A" w:rsidP="003059E7">
            <w:pPr>
              <w:rPr>
                <w:rFonts w:ascii="Arial" w:eastAsia="Arial" w:hAnsi="Arial" w:cs="Arial"/>
                <w:sz w:val="18"/>
                <w:szCs w:val="18"/>
              </w:rPr>
            </w:pPr>
            <w:r>
              <w:rPr>
                <w:rFonts w:ascii="Arial" w:eastAsia="Arial" w:hAnsi="Arial" w:cs="Arial"/>
                <w:sz w:val="18"/>
                <w:szCs w:val="18"/>
              </w:rPr>
              <w:t>Hij/zij:</w:t>
            </w:r>
          </w:p>
        </w:tc>
        <w:tc>
          <w:tcPr>
            <w:tcW w:w="992" w:type="dxa"/>
            <w:shd w:val="clear" w:color="auto" w:fill="D9D9D9"/>
            <w:vAlign w:val="center"/>
          </w:tcPr>
          <w:p w14:paraId="56F18A3F" w14:textId="77777777" w:rsidR="00BE5C4A" w:rsidRDefault="00BE5C4A" w:rsidP="003059E7">
            <w:pPr>
              <w:rPr>
                <w:rFonts w:ascii="Arial" w:eastAsia="Arial" w:hAnsi="Arial" w:cs="Arial"/>
                <w:b/>
                <w:sz w:val="16"/>
                <w:szCs w:val="16"/>
              </w:rPr>
            </w:pPr>
            <w:r>
              <w:rPr>
                <w:rFonts w:ascii="Arial" w:eastAsia="Arial" w:hAnsi="Arial" w:cs="Arial"/>
                <w:b/>
                <w:sz w:val="16"/>
                <w:szCs w:val="16"/>
              </w:rPr>
              <w:t>voldaan</w:t>
            </w:r>
          </w:p>
        </w:tc>
        <w:tc>
          <w:tcPr>
            <w:tcW w:w="993" w:type="dxa"/>
            <w:shd w:val="clear" w:color="auto" w:fill="D9D9D9"/>
            <w:vAlign w:val="center"/>
          </w:tcPr>
          <w:p w14:paraId="0B5184A2" w14:textId="77777777" w:rsidR="00BE5C4A" w:rsidRDefault="00BE5C4A" w:rsidP="003059E7">
            <w:pPr>
              <w:rPr>
                <w:rFonts w:ascii="Arial" w:eastAsia="Arial" w:hAnsi="Arial" w:cs="Arial"/>
                <w:b/>
                <w:sz w:val="16"/>
                <w:szCs w:val="16"/>
              </w:rPr>
            </w:pPr>
            <w:r>
              <w:rPr>
                <w:rFonts w:ascii="Arial" w:eastAsia="Arial" w:hAnsi="Arial" w:cs="Arial"/>
                <w:b/>
                <w:sz w:val="16"/>
                <w:szCs w:val="16"/>
              </w:rPr>
              <w:t>nog niet voldaan</w:t>
            </w:r>
          </w:p>
        </w:tc>
      </w:tr>
      <w:tr w:rsidR="00BE5C4A" w14:paraId="5FCEBAFA" w14:textId="77777777" w:rsidTr="003059E7">
        <w:tc>
          <w:tcPr>
            <w:tcW w:w="568" w:type="dxa"/>
            <w:shd w:val="clear" w:color="auto" w:fill="FFFFFF"/>
          </w:tcPr>
          <w:p w14:paraId="008C300A" w14:textId="77777777" w:rsidR="00BE5C4A" w:rsidRDefault="00BE5C4A" w:rsidP="003059E7">
            <w:pPr>
              <w:jc w:val="center"/>
              <w:rPr>
                <w:rFonts w:ascii="Arial" w:eastAsia="Arial" w:hAnsi="Arial" w:cs="Arial"/>
              </w:rPr>
            </w:pPr>
            <w:r>
              <w:rPr>
                <w:rFonts w:ascii="Noto Sans Symbols" w:eastAsia="Noto Sans Symbols" w:hAnsi="Noto Sans Symbols" w:cs="Noto Sans Symbols"/>
                <w:b/>
              </w:rPr>
              <w:t>•</w:t>
            </w:r>
          </w:p>
        </w:tc>
        <w:tc>
          <w:tcPr>
            <w:tcW w:w="567" w:type="dxa"/>
            <w:shd w:val="clear" w:color="auto" w:fill="FFFFFF"/>
          </w:tcPr>
          <w:p w14:paraId="1D1B9BEB" w14:textId="77777777" w:rsidR="00BE5C4A" w:rsidRDefault="00BE5C4A" w:rsidP="003059E7">
            <w:pPr>
              <w:jc w:val="center"/>
              <w:rPr>
                <w:rFonts w:ascii="Arial" w:eastAsia="Arial" w:hAnsi="Arial" w:cs="Arial"/>
              </w:rPr>
            </w:pPr>
            <w:r>
              <w:rPr>
                <w:rFonts w:ascii="Noto Sans Symbols" w:eastAsia="Noto Sans Symbols" w:hAnsi="Noto Sans Symbols" w:cs="Noto Sans Symbols"/>
                <w:b/>
              </w:rPr>
              <w:t>•</w:t>
            </w:r>
          </w:p>
        </w:tc>
        <w:tc>
          <w:tcPr>
            <w:tcW w:w="6520" w:type="dxa"/>
            <w:shd w:val="clear" w:color="auto" w:fill="FFFFFF"/>
          </w:tcPr>
          <w:p w14:paraId="0F6F6292" w14:textId="4B472029" w:rsidR="00575B7B" w:rsidRPr="00575B7B" w:rsidRDefault="00575B7B" w:rsidP="00575B7B">
            <w:pPr>
              <w:pStyle w:val="Lijstalinea"/>
              <w:pBdr>
                <w:top w:val="none" w:sz="0" w:space="0" w:color="auto"/>
                <w:left w:val="none" w:sz="0" w:space="0" w:color="auto"/>
                <w:bottom w:val="none" w:sz="0" w:space="0" w:color="auto"/>
                <w:right w:val="none" w:sz="0" w:space="0" w:color="auto"/>
                <w:between w:val="none" w:sz="0" w:space="0" w:color="auto"/>
              </w:pBdr>
              <w:tabs>
                <w:tab w:val="left" w:pos="426"/>
              </w:tabs>
              <w:autoSpaceDE w:val="0"/>
              <w:autoSpaceDN w:val="0"/>
              <w:adjustRightInd w:val="0"/>
              <w:spacing w:line="269" w:lineRule="auto"/>
              <w:ind w:left="420"/>
              <w:rPr>
                <w:rFonts w:ascii="Cera PRO" w:eastAsiaTheme="minorHAnsi" w:hAnsi="Cera PRO" w:cs="FranklinGothic-Book"/>
                <w:color w:val="auto"/>
                <w:sz w:val="19"/>
                <w:szCs w:val="19"/>
                <w:lang w:eastAsia="en-US"/>
              </w:rPr>
            </w:pPr>
            <w:r>
              <w:rPr>
                <w:rFonts w:ascii="Cera PRO" w:eastAsiaTheme="minorHAnsi" w:hAnsi="Cera PRO" w:cs="FranklinGothic-Demi"/>
                <w:color w:val="auto"/>
                <w:sz w:val="19"/>
                <w:szCs w:val="19"/>
                <w:lang w:eastAsia="en-US"/>
              </w:rPr>
              <w:t>1.1</w:t>
            </w:r>
            <w:r w:rsidR="00BE5C4A" w:rsidRPr="00575B7B">
              <w:rPr>
                <w:rFonts w:ascii="Cera PRO" w:eastAsiaTheme="minorHAnsi" w:hAnsi="Cera PRO" w:cs="FranklinGothic-Demi"/>
                <w:color w:val="auto"/>
                <w:sz w:val="19"/>
                <w:szCs w:val="19"/>
                <w:lang w:eastAsia="en-US"/>
              </w:rPr>
              <w:tab/>
            </w:r>
            <w:r w:rsidRPr="00575B7B">
              <w:rPr>
                <w:rFonts w:ascii="Cera PRO" w:eastAsiaTheme="minorHAnsi" w:hAnsi="Cera PRO" w:cs="FranklinGothic-Demi"/>
                <w:color w:val="auto"/>
                <w:sz w:val="19"/>
                <w:szCs w:val="19"/>
                <w:lang w:eastAsia="en-US"/>
              </w:rPr>
              <w:t xml:space="preserve">De docent draagt bij aan de onderwijsontwikkeling, innovatie en kwaliteitszorg vanuit een onderzoekende houding. </w:t>
            </w:r>
          </w:p>
          <w:p w14:paraId="3F254299" w14:textId="77777777" w:rsidR="00575B7B" w:rsidRPr="009B10F2" w:rsidRDefault="00575B7B" w:rsidP="00575B7B">
            <w:pPr>
              <w:pStyle w:val="Lijstalinea"/>
              <w:pBdr>
                <w:top w:val="none" w:sz="0" w:space="0" w:color="auto"/>
                <w:left w:val="none" w:sz="0" w:space="0" w:color="auto"/>
                <w:bottom w:val="none" w:sz="0" w:space="0" w:color="auto"/>
                <w:right w:val="none" w:sz="0" w:space="0" w:color="auto"/>
                <w:between w:val="none" w:sz="0" w:space="0" w:color="auto"/>
              </w:pBdr>
              <w:tabs>
                <w:tab w:val="left" w:pos="426"/>
              </w:tabs>
              <w:autoSpaceDE w:val="0"/>
              <w:autoSpaceDN w:val="0"/>
              <w:adjustRightInd w:val="0"/>
              <w:spacing w:line="269" w:lineRule="auto"/>
              <w:ind w:left="420"/>
              <w:rPr>
                <w:rFonts w:ascii="Cera PRO" w:eastAsiaTheme="minorHAnsi" w:hAnsi="Cera PRO" w:cs="FranklinGothic-Book"/>
                <w:color w:val="auto"/>
                <w:sz w:val="19"/>
                <w:szCs w:val="19"/>
                <w:lang w:eastAsia="en-US"/>
              </w:rPr>
            </w:pPr>
            <w:r w:rsidRPr="009B10F2">
              <w:rPr>
                <w:rFonts w:ascii="Cera PRO" w:eastAsiaTheme="minorHAnsi" w:hAnsi="Cera PRO" w:cs="FranklinGothic-Demi"/>
                <w:b/>
                <w:color w:val="auto"/>
                <w:sz w:val="19"/>
                <w:szCs w:val="19"/>
                <w:lang w:eastAsia="en-US"/>
              </w:rPr>
              <w:t>Resultaat:</w:t>
            </w:r>
            <w:r w:rsidRPr="009B10F2">
              <w:rPr>
                <w:rFonts w:ascii="Cera PRO" w:eastAsiaTheme="minorHAnsi" w:hAnsi="Cera PRO" w:cs="FranklinGothic-Demi"/>
                <w:color w:val="auto"/>
                <w:sz w:val="19"/>
                <w:szCs w:val="19"/>
                <w:lang w:eastAsia="en-US"/>
              </w:rPr>
              <w:t xml:space="preserve"> </w:t>
            </w:r>
            <w:r w:rsidRPr="009B10F2">
              <w:rPr>
                <w:rFonts w:ascii="Cera PRO" w:eastAsiaTheme="minorHAnsi" w:hAnsi="Cera PRO" w:cs="FranklinGothic-Book"/>
                <w:color w:val="auto"/>
                <w:sz w:val="19"/>
                <w:szCs w:val="19"/>
                <w:lang w:eastAsia="en-US"/>
              </w:rPr>
              <w:t>De docent denkt als teamlid mee hoe instellingsbeleid, wettelijke kaders en actuele vak- en beroepsinhoudelijke ontwikkelingen kunnen worden vertaald naar het onderwijs(= professionele ruimte van de docent).</w:t>
            </w:r>
          </w:p>
          <w:p w14:paraId="47394743" w14:textId="6E3F5A12" w:rsidR="00BE5C4A" w:rsidRPr="00BE5C4A" w:rsidRDefault="00BE5C4A" w:rsidP="003059E7">
            <w:pPr>
              <w:pBdr>
                <w:top w:val="none" w:sz="0" w:space="0" w:color="auto"/>
                <w:left w:val="none" w:sz="0" w:space="0" w:color="auto"/>
                <w:bottom w:val="none" w:sz="0" w:space="0" w:color="auto"/>
                <w:right w:val="none" w:sz="0" w:space="0" w:color="auto"/>
                <w:between w:val="none" w:sz="0" w:space="0" w:color="auto"/>
              </w:pBdr>
              <w:tabs>
                <w:tab w:val="left" w:pos="426"/>
              </w:tabs>
              <w:autoSpaceDE w:val="0"/>
              <w:autoSpaceDN w:val="0"/>
              <w:adjustRightInd w:val="0"/>
              <w:spacing w:line="269" w:lineRule="auto"/>
              <w:ind w:left="426" w:hanging="426"/>
              <w:rPr>
                <w:rFonts w:ascii="Cera PRO" w:eastAsiaTheme="minorHAnsi" w:hAnsi="Cera PRO" w:cs="FranklinGothic-Book"/>
                <w:color w:val="auto"/>
                <w:sz w:val="19"/>
                <w:szCs w:val="19"/>
                <w:lang w:eastAsia="en-US"/>
              </w:rPr>
            </w:pPr>
          </w:p>
          <w:p w14:paraId="7B6F9FDA" w14:textId="77777777" w:rsidR="00BE5C4A" w:rsidRPr="00BE5C4A" w:rsidRDefault="00BE5C4A" w:rsidP="003059E7">
            <w:pPr>
              <w:rPr>
                <w:rFonts w:ascii="Arial" w:eastAsia="Arial" w:hAnsi="Arial" w:cs="Arial"/>
                <w:color w:val="auto"/>
                <w:sz w:val="18"/>
                <w:szCs w:val="18"/>
              </w:rPr>
            </w:pPr>
          </w:p>
        </w:tc>
        <w:tc>
          <w:tcPr>
            <w:tcW w:w="992" w:type="dxa"/>
            <w:shd w:val="clear" w:color="auto" w:fill="FFFFFF"/>
          </w:tcPr>
          <w:p w14:paraId="045473DF" w14:textId="59D0C299" w:rsidR="00BE5C4A" w:rsidRDefault="00BE5C4A" w:rsidP="003059E7">
            <w:pPr>
              <w:jc w:val="center"/>
            </w:pPr>
          </w:p>
        </w:tc>
        <w:tc>
          <w:tcPr>
            <w:tcW w:w="993" w:type="dxa"/>
            <w:shd w:val="clear" w:color="auto" w:fill="FFFFFF"/>
          </w:tcPr>
          <w:p w14:paraId="36EDE749" w14:textId="1720A118" w:rsidR="00BE5C4A" w:rsidRDefault="00BE5C4A" w:rsidP="003059E7">
            <w:pPr>
              <w:jc w:val="center"/>
            </w:pPr>
          </w:p>
        </w:tc>
      </w:tr>
      <w:tr w:rsidR="00BE5C4A" w14:paraId="7F1DDF66" w14:textId="77777777" w:rsidTr="003059E7">
        <w:tc>
          <w:tcPr>
            <w:tcW w:w="568" w:type="dxa"/>
            <w:shd w:val="clear" w:color="auto" w:fill="FFFFFF"/>
          </w:tcPr>
          <w:p w14:paraId="18E7F266" w14:textId="77777777" w:rsidR="00BE5C4A" w:rsidRDefault="00BE5C4A" w:rsidP="003059E7">
            <w:pPr>
              <w:jc w:val="center"/>
              <w:rPr>
                <w:rFonts w:ascii="Arial" w:eastAsia="Arial" w:hAnsi="Arial" w:cs="Arial"/>
              </w:rPr>
            </w:pPr>
            <w:r>
              <w:rPr>
                <w:rFonts w:ascii="Noto Sans Symbols" w:eastAsia="Noto Sans Symbols" w:hAnsi="Noto Sans Symbols" w:cs="Noto Sans Symbols"/>
                <w:b/>
              </w:rPr>
              <w:t>•</w:t>
            </w:r>
          </w:p>
        </w:tc>
        <w:tc>
          <w:tcPr>
            <w:tcW w:w="567" w:type="dxa"/>
            <w:shd w:val="clear" w:color="auto" w:fill="FFFFFF"/>
          </w:tcPr>
          <w:p w14:paraId="154AE3E9" w14:textId="77777777" w:rsidR="00BE5C4A" w:rsidRDefault="00BE5C4A" w:rsidP="003059E7">
            <w:pPr>
              <w:jc w:val="center"/>
              <w:rPr>
                <w:rFonts w:ascii="Arial" w:eastAsia="Arial" w:hAnsi="Arial" w:cs="Arial"/>
              </w:rPr>
            </w:pPr>
            <w:r>
              <w:rPr>
                <w:rFonts w:ascii="Noto Sans Symbols" w:eastAsia="Noto Sans Symbols" w:hAnsi="Noto Sans Symbols" w:cs="Noto Sans Symbols"/>
                <w:b/>
              </w:rPr>
              <w:t>•</w:t>
            </w:r>
          </w:p>
        </w:tc>
        <w:tc>
          <w:tcPr>
            <w:tcW w:w="6520" w:type="dxa"/>
            <w:shd w:val="clear" w:color="auto" w:fill="FFFFFF"/>
          </w:tcPr>
          <w:p w14:paraId="3535BF4E" w14:textId="617FDE32" w:rsidR="00575B7B" w:rsidRPr="009B10F2" w:rsidRDefault="00575B7B" w:rsidP="00575B7B">
            <w:pPr>
              <w:pStyle w:val="Lijstalinea"/>
              <w:numPr>
                <w:ilvl w:val="1"/>
                <w:numId w:val="78"/>
              </w:numPr>
              <w:pBdr>
                <w:top w:val="none" w:sz="0" w:space="0" w:color="auto"/>
                <w:left w:val="none" w:sz="0" w:space="0" w:color="auto"/>
                <w:bottom w:val="none" w:sz="0" w:space="0" w:color="auto"/>
                <w:right w:val="none" w:sz="0" w:space="0" w:color="auto"/>
                <w:between w:val="none" w:sz="0" w:space="0" w:color="auto"/>
              </w:pBdr>
              <w:tabs>
                <w:tab w:val="left" w:pos="284"/>
              </w:tabs>
              <w:autoSpaceDE w:val="0"/>
              <w:autoSpaceDN w:val="0"/>
              <w:adjustRightInd w:val="0"/>
              <w:spacing w:line="269" w:lineRule="auto"/>
              <w:rPr>
                <w:rFonts w:ascii="Cera PRO" w:eastAsiaTheme="minorHAnsi" w:hAnsi="Cera PRO" w:cs="FranklinGothic-Demi"/>
                <w:color w:val="auto"/>
                <w:sz w:val="19"/>
                <w:szCs w:val="19"/>
                <w:lang w:eastAsia="en-US"/>
              </w:rPr>
            </w:pPr>
            <w:r w:rsidRPr="009B10F2">
              <w:rPr>
                <w:rFonts w:ascii="Cera PRO" w:eastAsiaTheme="minorHAnsi" w:hAnsi="Cera PRO" w:cs="FranklinGothic-Demi"/>
                <w:color w:val="auto"/>
                <w:sz w:val="19"/>
                <w:szCs w:val="19"/>
                <w:lang w:eastAsia="en-US"/>
              </w:rPr>
              <w:t>De docent</w:t>
            </w:r>
            <w:r>
              <w:rPr>
                <w:rFonts w:ascii="Cera PRO" w:eastAsiaTheme="minorHAnsi" w:hAnsi="Cera PRO" w:cs="FranklinGothic-Demi"/>
                <w:color w:val="auto"/>
                <w:sz w:val="19"/>
                <w:szCs w:val="19"/>
                <w:lang w:eastAsia="en-US"/>
              </w:rPr>
              <w:t xml:space="preserve"> is </w:t>
            </w:r>
            <w:r w:rsidRPr="009B10F2">
              <w:rPr>
                <w:rFonts w:ascii="Cera PRO" w:eastAsiaTheme="minorHAnsi" w:hAnsi="Cera PRO" w:cs="FranklinGothic-Demi"/>
                <w:color w:val="auto"/>
                <w:sz w:val="19"/>
                <w:szCs w:val="19"/>
                <w:lang w:eastAsia="en-US"/>
              </w:rPr>
              <w:t xml:space="preserve">zich bewust van zijn eigen beperkingen, werkt planmatig aan zijn eigen vakinhoudelijke) ontwikkeling in relatie tot het beroepenveld en in afstemming </w:t>
            </w:r>
            <w:r>
              <w:rPr>
                <w:rFonts w:ascii="Cera PRO" w:eastAsiaTheme="minorHAnsi" w:hAnsi="Cera PRO" w:cs="FranklinGothic-Demi"/>
                <w:color w:val="auto"/>
                <w:sz w:val="19"/>
                <w:szCs w:val="19"/>
                <w:lang w:eastAsia="en-US"/>
              </w:rPr>
              <w:t>met</w:t>
            </w:r>
            <w:r w:rsidRPr="009B10F2">
              <w:rPr>
                <w:rFonts w:ascii="Cera PRO" w:eastAsiaTheme="minorHAnsi" w:hAnsi="Cera PRO" w:cs="FranklinGothic-Demi"/>
                <w:color w:val="auto"/>
                <w:sz w:val="19"/>
                <w:szCs w:val="19"/>
                <w:lang w:eastAsia="en-US"/>
              </w:rPr>
              <w:t xml:space="preserve"> het team.</w:t>
            </w:r>
          </w:p>
          <w:p w14:paraId="69F8ED53" w14:textId="77777777" w:rsidR="00575B7B" w:rsidRPr="009B10F2" w:rsidRDefault="00575B7B" w:rsidP="00575B7B">
            <w:pPr>
              <w:pStyle w:val="Lijstalinea"/>
              <w:pBdr>
                <w:top w:val="none" w:sz="0" w:space="0" w:color="auto"/>
                <w:left w:val="none" w:sz="0" w:space="0" w:color="auto"/>
                <w:bottom w:val="none" w:sz="0" w:space="0" w:color="auto"/>
                <w:right w:val="none" w:sz="0" w:space="0" w:color="auto"/>
                <w:between w:val="none" w:sz="0" w:space="0" w:color="auto"/>
              </w:pBdr>
              <w:tabs>
                <w:tab w:val="left" w:pos="284"/>
              </w:tabs>
              <w:autoSpaceDE w:val="0"/>
              <w:autoSpaceDN w:val="0"/>
              <w:adjustRightInd w:val="0"/>
              <w:spacing w:line="269" w:lineRule="auto"/>
              <w:ind w:left="420"/>
              <w:rPr>
                <w:rFonts w:ascii="Cera PRO" w:eastAsiaTheme="minorHAnsi" w:hAnsi="Cera PRO" w:cs="FranklinGothic-Demi"/>
                <w:color w:val="auto"/>
                <w:sz w:val="19"/>
                <w:szCs w:val="19"/>
                <w:lang w:eastAsia="en-US"/>
              </w:rPr>
            </w:pPr>
            <w:r w:rsidRPr="009B10F2">
              <w:rPr>
                <w:rFonts w:ascii="Cera PRO" w:eastAsiaTheme="minorHAnsi" w:hAnsi="Cera PRO" w:cs="FranklinGothic-Demi"/>
                <w:color w:val="auto"/>
                <w:sz w:val="19"/>
                <w:szCs w:val="19"/>
                <w:lang w:eastAsia="en-US"/>
              </w:rPr>
              <w:t xml:space="preserve"> </w:t>
            </w:r>
            <w:r w:rsidRPr="009B10F2">
              <w:rPr>
                <w:rFonts w:ascii="Cera PRO" w:eastAsiaTheme="minorHAnsi" w:hAnsi="Cera PRO" w:cs="FranklinGothic-Demi"/>
                <w:b/>
                <w:color w:val="auto"/>
                <w:sz w:val="19"/>
                <w:szCs w:val="19"/>
                <w:lang w:eastAsia="en-US"/>
              </w:rPr>
              <w:t>Resultaten:</w:t>
            </w:r>
          </w:p>
          <w:p w14:paraId="0DB568C4" w14:textId="77777777" w:rsidR="00575B7B" w:rsidRPr="009B10F2" w:rsidRDefault="00575B7B" w:rsidP="00575B7B">
            <w:pPr>
              <w:pStyle w:val="Lijstalinea"/>
              <w:numPr>
                <w:ilvl w:val="0"/>
                <w:numId w:val="60"/>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eastAsiaTheme="minorHAnsi" w:hAnsi="Cera PRO" w:cs="FranklinGothic-Book"/>
                <w:color w:val="auto"/>
                <w:sz w:val="19"/>
                <w:szCs w:val="19"/>
                <w:lang w:eastAsia="en-US"/>
              </w:rPr>
            </w:pPr>
            <w:r w:rsidRPr="009B10F2">
              <w:rPr>
                <w:rFonts w:ascii="Cera PRO" w:eastAsiaTheme="minorHAnsi" w:hAnsi="Cera PRO" w:cs="FranklinGothic-Book"/>
                <w:color w:val="auto"/>
                <w:sz w:val="19"/>
                <w:szCs w:val="19"/>
                <w:lang w:eastAsia="en-US"/>
              </w:rPr>
              <w:t>De docent maakt jaarlijks concrete afspraken met zijn leidinggevende over zijn persoonlijke ontwikkeling, in afstemming met het teamontwikkelingsplan, voert die afspraken uit, checkt en stelt bij (PDCA).</w:t>
            </w:r>
          </w:p>
          <w:p w14:paraId="0380D1FE" w14:textId="77777777" w:rsidR="00575B7B" w:rsidRPr="009B10F2" w:rsidRDefault="00575B7B" w:rsidP="00575B7B">
            <w:pPr>
              <w:pStyle w:val="Lijstalinea"/>
              <w:numPr>
                <w:ilvl w:val="0"/>
                <w:numId w:val="60"/>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eastAsiaTheme="minorHAnsi" w:hAnsi="Cera PRO" w:cs="FranklinGothic-Book"/>
                <w:color w:val="auto"/>
                <w:sz w:val="19"/>
                <w:szCs w:val="19"/>
                <w:lang w:eastAsia="en-US"/>
              </w:rPr>
            </w:pPr>
            <w:r w:rsidRPr="009B10F2">
              <w:rPr>
                <w:rFonts w:ascii="Cera PRO" w:eastAsiaTheme="minorHAnsi" w:hAnsi="Cera PRO" w:cs="FranklinGothic-Book"/>
                <w:color w:val="auto"/>
                <w:sz w:val="19"/>
                <w:szCs w:val="19"/>
                <w:lang w:eastAsia="en-US"/>
              </w:rPr>
              <w:t xml:space="preserve">De docent maakt keuzes op basis van reflectie op en (systematisch) onderzoek naar eigen handelen en in afstemming </w:t>
            </w:r>
            <w:r>
              <w:rPr>
                <w:rFonts w:ascii="Cera PRO" w:eastAsiaTheme="minorHAnsi" w:hAnsi="Cera PRO" w:cs="FranklinGothic-Book"/>
                <w:color w:val="auto"/>
                <w:sz w:val="19"/>
                <w:szCs w:val="19"/>
                <w:lang w:eastAsia="en-US"/>
              </w:rPr>
              <w:t>met</w:t>
            </w:r>
            <w:r w:rsidRPr="009B10F2">
              <w:rPr>
                <w:rFonts w:ascii="Cera PRO" w:eastAsiaTheme="minorHAnsi" w:hAnsi="Cera PRO" w:cs="FranklinGothic-Book"/>
                <w:color w:val="auto"/>
                <w:sz w:val="19"/>
                <w:szCs w:val="19"/>
                <w:lang w:eastAsia="en-US"/>
              </w:rPr>
              <w:t xml:space="preserve"> het team.</w:t>
            </w:r>
          </w:p>
          <w:p w14:paraId="0004A5E4" w14:textId="77777777" w:rsidR="00575B7B" w:rsidRPr="009B10F2" w:rsidRDefault="00575B7B" w:rsidP="00575B7B">
            <w:pPr>
              <w:pStyle w:val="Lijstalinea"/>
              <w:numPr>
                <w:ilvl w:val="0"/>
                <w:numId w:val="60"/>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eastAsiaTheme="minorHAnsi" w:hAnsi="Cera PRO" w:cs="FranklinGothic-Book"/>
                <w:color w:val="auto"/>
                <w:sz w:val="19"/>
                <w:szCs w:val="19"/>
                <w:lang w:eastAsia="en-US"/>
              </w:rPr>
            </w:pPr>
            <w:r w:rsidRPr="009B10F2">
              <w:rPr>
                <w:rFonts w:ascii="Cera PRO" w:eastAsiaTheme="minorHAnsi" w:hAnsi="Cera PRO" w:cs="FranklinGothic-Book"/>
                <w:color w:val="auto"/>
                <w:sz w:val="19"/>
                <w:szCs w:val="19"/>
                <w:lang w:eastAsia="en-US"/>
              </w:rPr>
              <w:t>De docent staat open voor andere ideeën en werkwijzen en probeert die van tijd tot tijd uit.</w:t>
            </w:r>
          </w:p>
          <w:p w14:paraId="4D5CBA2C" w14:textId="77777777" w:rsidR="00575B7B" w:rsidRPr="009B10F2" w:rsidRDefault="00575B7B" w:rsidP="00575B7B">
            <w:pPr>
              <w:pStyle w:val="Lijstalinea"/>
              <w:numPr>
                <w:ilvl w:val="0"/>
                <w:numId w:val="60"/>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hAnsi="Cera PRO" w:cs="Arial"/>
                <w:bCs/>
                <w:color w:val="auto"/>
                <w:sz w:val="18"/>
                <w:szCs w:val="18"/>
              </w:rPr>
            </w:pPr>
            <w:r w:rsidRPr="009B10F2">
              <w:rPr>
                <w:rFonts w:ascii="Cera PRO" w:eastAsiaTheme="minorHAnsi" w:hAnsi="Cera PRO" w:cs="FranklinGothic-Book"/>
                <w:color w:val="auto"/>
                <w:sz w:val="19"/>
                <w:szCs w:val="19"/>
                <w:lang w:eastAsia="en-US"/>
              </w:rPr>
              <w:t>De docent houdt zijn ontwikkeling, leerrendement, bij in een bekwaam</w:t>
            </w:r>
            <w:r>
              <w:rPr>
                <w:rFonts w:ascii="Cera PRO" w:eastAsiaTheme="minorHAnsi" w:hAnsi="Cera PRO" w:cs="FranklinGothic-Book"/>
                <w:color w:val="auto"/>
                <w:sz w:val="19"/>
                <w:szCs w:val="19"/>
                <w:lang w:eastAsia="en-US"/>
              </w:rPr>
              <w:t>heidsdossier volgens de richtlijnen van zijn of haar school.</w:t>
            </w:r>
          </w:p>
          <w:p w14:paraId="0FA26933" w14:textId="77777777" w:rsidR="00BE5C4A" w:rsidRPr="00BE5C4A" w:rsidRDefault="00BE5C4A" w:rsidP="003059E7">
            <w:pPr>
              <w:rPr>
                <w:rFonts w:ascii="Arial" w:eastAsia="Arial" w:hAnsi="Arial" w:cs="Arial"/>
                <w:color w:val="auto"/>
                <w:sz w:val="18"/>
                <w:szCs w:val="18"/>
              </w:rPr>
            </w:pPr>
          </w:p>
        </w:tc>
        <w:tc>
          <w:tcPr>
            <w:tcW w:w="992" w:type="dxa"/>
            <w:shd w:val="clear" w:color="auto" w:fill="FFFFFF"/>
          </w:tcPr>
          <w:p w14:paraId="64AA7236" w14:textId="2D6608C1" w:rsidR="00BE5C4A" w:rsidRDefault="00BE5C4A" w:rsidP="003059E7">
            <w:pPr>
              <w:jc w:val="center"/>
            </w:pPr>
          </w:p>
        </w:tc>
        <w:tc>
          <w:tcPr>
            <w:tcW w:w="993" w:type="dxa"/>
            <w:shd w:val="clear" w:color="auto" w:fill="FFFFFF"/>
          </w:tcPr>
          <w:p w14:paraId="79EC73A8" w14:textId="38C66038" w:rsidR="00BE5C4A" w:rsidRDefault="00BE5C4A" w:rsidP="003059E7">
            <w:pPr>
              <w:jc w:val="center"/>
            </w:pPr>
          </w:p>
        </w:tc>
      </w:tr>
      <w:tr w:rsidR="00BE5C4A" w14:paraId="003EB483" w14:textId="77777777" w:rsidTr="003059E7">
        <w:tc>
          <w:tcPr>
            <w:tcW w:w="568" w:type="dxa"/>
            <w:shd w:val="clear" w:color="auto" w:fill="FFFFFF"/>
          </w:tcPr>
          <w:p w14:paraId="3810577F" w14:textId="77777777" w:rsidR="00BE5C4A" w:rsidRDefault="00BE5C4A" w:rsidP="003059E7">
            <w:pPr>
              <w:jc w:val="center"/>
              <w:rPr>
                <w:rFonts w:ascii="Arial" w:eastAsia="Arial" w:hAnsi="Arial" w:cs="Arial"/>
              </w:rPr>
            </w:pPr>
            <w:r>
              <w:rPr>
                <w:rFonts w:ascii="Noto Sans Symbols" w:eastAsia="Noto Sans Symbols" w:hAnsi="Noto Sans Symbols" w:cs="Noto Sans Symbols"/>
                <w:b/>
              </w:rPr>
              <w:t>•</w:t>
            </w:r>
          </w:p>
        </w:tc>
        <w:tc>
          <w:tcPr>
            <w:tcW w:w="567" w:type="dxa"/>
            <w:shd w:val="clear" w:color="auto" w:fill="FFFFFF"/>
          </w:tcPr>
          <w:p w14:paraId="65F97E53" w14:textId="77777777" w:rsidR="00BE5C4A" w:rsidRDefault="00BE5C4A" w:rsidP="003059E7">
            <w:pPr>
              <w:jc w:val="center"/>
              <w:rPr>
                <w:rFonts w:ascii="Arial" w:eastAsia="Arial" w:hAnsi="Arial" w:cs="Arial"/>
              </w:rPr>
            </w:pPr>
            <w:r>
              <w:rPr>
                <w:rFonts w:ascii="Noto Sans Symbols" w:eastAsia="Noto Sans Symbols" w:hAnsi="Noto Sans Symbols" w:cs="Noto Sans Symbols"/>
                <w:b/>
              </w:rPr>
              <w:t>•</w:t>
            </w:r>
          </w:p>
        </w:tc>
        <w:tc>
          <w:tcPr>
            <w:tcW w:w="6520" w:type="dxa"/>
            <w:shd w:val="clear" w:color="auto" w:fill="FFFFFF"/>
          </w:tcPr>
          <w:p w14:paraId="6E77866C" w14:textId="5C86BC5A" w:rsidR="00575B7B" w:rsidRPr="00575B7B" w:rsidRDefault="00575B7B" w:rsidP="00575B7B">
            <w:pPr>
              <w:pStyle w:val="Lijstalinea"/>
              <w:numPr>
                <w:ilvl w:val="1"/>
                <w:numId w:val="78"/>
              </w:numPr>
              <w:pBdr>
                <w:top w:val="none" w:sz="0" w:space="0" w:color="auto"/>
                <w:left w:val="none" w:sz="0" w:space="0" w:color="auto"/>
                <w:bottom w:val="none" w:sz="0" w:space="0" w:color="auto"/>
                <w:right w:val="none" w:sz="0" w:space="0" w:color="auto"/>
                <w:between w:val="none" w:sz="0" w:space="0" w:color="auto"/>
              </w:pBdr>
              <w:tabs>
                <w:tab w:val="left" w:pos="426"/>
              </w:tabs>
              <w:autoSpaceDE w:val="0"/>
              <w:autoSpaceDN w:val="0"/>
              <w:adjustRightInd w:val="0"/>
              <w:spacing w:line="269" w:lineRule="auto"/>
              <w:rPr>
                <w:rFonts w:ascii="Cera PRO" w:eastAsiaTheme="minorHAnsi" w:hAnsi="Cera PRO" w:cs="FranklinGothic-Demi"/>
                <w:color w:val="1D1D1B"/>
                <w:sz w:val="19"/>
                <w:szCs w:val="19"/>
                <w:lang w:eastAsia="en-US"/>
              </w:rPr>
            </w:pPr>
            <w:r w:rsidRPr="00575B7B">
              <w:rPr>
                <w:rFonts w:ascii="Cera PRO" w:eastAsiaTheme="minorHAnsi" w:hAnsi="Cera PRO" w:cs="FranklinGothic-Demi"/>
                <w:color w:val="1D1D1B"/>
                <w:sz w:val="19"/>
                <w:szCs w:val="19"/>
                <w:lang w:eastAsia="en-US"/>
              </w:rPr>
              <w:t xml:space="preserve">De docent houdt de ontwikkelingen rondom taal en rekenen bij in de context van het beroep. </w:t>
            </w:r>
          </w:p>
          <w:p w14:paraId="7A6CBD4A" w14:textId="77777777" w:rsidR="00575B7B" w:rsidRDefault="00575B7B" w:rsidP="00575B7B">
            <w:pPr>
              <w:pStyle w:val="Lijstalinea"/>
              <w:pBdr>
                <w:top w:val="none" w:sz="0" w:space="0" w:color="auto"/>
                <w:left w:val="none" w:sz="0" w:space="0" w:color="auto"/>
                <w:bottom w:val="none" w:sz="0" w:space="0" w:color="auto"/>
                <w:right w:val="none" w:sz="0" w:space="0" w:color="auto"/>
                <w:between w:val="none" w:sz="0" w:space="0" w:color="auto"/>
              </w:pBdr>
              <w:tabs>
                <w:tab w:val="left" w:pos="426"/>
              </w:tabs>
              <w:autoSpaceDE w:val="0"/>
              <w:autoSpaceDN w:val="0"/>
              <w:adjustRightInd w:val="0"/>
              <w:spacing w:line="269" w:lineRule="auto"/>
              <w:ind w:left="420"/>
              <w:rPr>
                <w:rFonts w:ascii="Cera PRO" w:eastAsiaTheme="minorHAnsi" w:hAnsi="Cera PRO" w:cs="FranklinGothic-Demi"/>
                <w:color w:val="1D1D1B"/>
                <w:sz w:val="19"/>
                <w:szCs w:val="19"/>
                <w:lang w:eastAsia="en-US"/>
              </w:rPr>
            </w:pPr>
            <w:r w:rsidRPr="000670A5">
              <w:rPr>
                <w:rFonts w:ascii="Cera PRO" w:eastAsiaTheme="minorHAnsi" w:hAnsi="Cera PRO" w:cs="FranklinGothic-Demi"/>
                <w:b/>
                <w:color w:val="1D1D1B"/>
                <w:sz w:val="19"/>
                <w:szCs w:val="19"/>
                <w:lang w:eastAsia="en-US"/>
              </w:rPr>
              <w:t>Resultaat</w:t>
            </w:r>
            <w:r w:rsidRPr="000670A5">
              <w:rPr>
                <w:rFonts w:ascii="Cera PRO" w:eastAsiaTheme="minorHAnsi" w:hAnsi="Cera PRO" w:cs="FranklinGothic-Demi"/>
                <w:color w:val="1D1D1B"/>
                <w:sz w:val="19"/>
                <w:szCs w:val="19"/>
                <w:lang w:eastAsia="en-US"/>
              </w:rPr>
              <w:t xml:space="preserve">: </w:t>
            </w:r>
          </w:p>
          <w:p w14:paraId="38A6BAFE" w14:textId="77777777" w:rsidR="00575B7B" w:rsidRPr="000670A5" w:rsidRDefault="00575B7B" w:rsidP="00575B7B">
            <w:pPr>
              <w:pStyle w:val="Lijstalinea"/>
              <w:pBdr>
                <w:top w:val="none" w:sz="0" w:space="0" w:color="auto"/>
                <w:left w:val="none" w:sz="0" w:space="0" w:color="auto"/>
                <w:bottom w:val="none" w:sz="0" w:space="0" w:color="auto"/>
                <w:right w:val="none" w:sz="0" w:space="0" w:color="auto"/>
                <w:between w:val="none" w:sz="0" w:space="0" w:color="auto"/>
              </w:pBdr>
              <w:tabs>
                <w:tab w:val="left" w:pos="426"/>
              </w:tabs>
              <w:autoSpaceDE w:val="0"/>
              <w:autoSpaceDN w:val="0"/>
              <w:adjustRightInd w:val="0"/>
              <w:spacing w:line="269" w:lineRule="auto"/>
              <w:ind w:left="420"/>
              <w:rPr>
                <w:rFonts w:ascii="Cera PRO" w:eastAsiaTheme="minorHAnsi" w:hAnsi="Cera PRO" w:cs="FranklinGothic-Book"/>
                <w:color w:val="1D1D1B"/>
                <w:sz w:val="19"/>
                <w:szCs w:val="19"/>
                <w:lang w:eastAsia="en-US"/>
              </w:rPr>
            </w:pPr>
            <w:r w:rsidRPr="000670A5">
              <w:rPr>
                <w:rFonts w:ascii="Cera PRO" w:eastAsiaTheme="minorHAnsi" w:hAnsi="Cera PRO" w:cs="FranklinGothic-Book"/>
                <w:color w:val="1D1D1B"/>
                <w:sz w:val="19"/>
                <w:szCs w:val="19"/>
                <w:lang w:eastAsia="en-US"/>
              </w:rPr>
              <w:t xml:space="preserve">De docent </w:t>
            </w:r>
            <w:r>
              <w:rPr>
                <w:rFonts w:ascii="Cera PRO" w:eastAsiaTheme="minorHAnsi" w:hAnsi="Cera PRO" w:cs="FranklinGothic-Book"/>
                <w:color w:val="1D1D1B"/>
                <w:sz w:val="19"/>
                <w:szCs w:val="19"/>
                <w:lang w:eastAsia="en-US"/>
              </w:rPr>
              <w:t xml:space="preserve">vertaalt de ontwikkelingen op </w:t>
            </w:r>
            <w:r w:rsidRPr="000670A5">
              <w:rPr>
                <w:rFonts w:ascii="Cera PRO" w:eastAsiaTheme="minorHAnsi" w:hAnsi="Cera PRO" w:cs="FranklinGothic-Book"/>
                <w:color w:val="1D1D1B"/>
                <w:sz w:val="19"/>
                <w:szCs w:val="19"/>
                <w:lang w:eastAsia="en-US"/>
              </w:rPr>
              <w:t xml:space="preserve"> taal- en reken</w:t>
            </w:r>
            <w:r>
              <w:rPr>
                <w:rFonts w:ascii="Cera PRO" w:eastAsiaTheme="minorHAnsi" w:hAnsi="Cera PRO" w:cs="FranklinGothic-Book"/>
                <w:color w:val="1D1D1B"/>
                <w:sz w:val="19"/>
                <w:szCs w:val="19"/>
                <w:lang w:eastAsia="en-US"/>
              </w:rPr>
              <w:t>gebied in een of meerdere beroepsproducten, waarin hij of zij bijvoorbeeld een toets maakt waarin rekening wordt gehouden het taal- of rekenniveau van de student(2F/3F)</w:t>
            </w:r>
          </w:p>
          <w:p w14:paraId="7975B131" w14:textId="77777777" w:rsidR="00BE5C4A" w:rsidRPr="00BE5C4A" w:rsidRDefault="00BE5C4A" w:rsidP="003059E7">
            <w:pPr>
              <w:rPr>
                <w:rFonts w:ascii="Arial" w:eastAsia="Arial" w:hAnsi="Arial" w:cs="Arial"/>
                <w:color w:val="auto"/>
                <w:sz w:val="18"/>
                <w:szCs w:val="18"/>
              </w:rPr>
            </w:pPr>
          </w:p>
        </w:tc>
        <w:tc>
          <w:tcPr>
            <w:tcW w:w="992" w:type="dxa"/>
            <w:shd w:val="clear" w:color="auto" w:fill="FFFFFF"/>
          </w:tcPr>
          <w:p w14:paraId="331BA022" w14:textId="1CB1A60D" w:rsidR="00BE5C4A" w:rsidRDefault="00BE5C4A" w:rsidP="003059E7">
            <w:pPr>
              <w:jc w:val="center"/>
            </w:pPr>
          </w:p>
        </w:tc>
        <w:tc>
          <w:tcPr>
            <w:tcW w:w="993" w:type="dxa"/>
            <w:shd w:val="clear" w:color="auto" w:fill="FFFFFF"/>
          </w:tcPr>
          <w:p w14:paraId="45DB1197" w14:textId="3E6AA7BC" w:rsidR="00BE5C4A" w:rsidRDefault="00BE5C4A" w:rsidP="003059E7">
            <w:pPr>
              <w:jc w:val="center"/>
            </w:pPr>
          </w:p>
        </w:tc>
      </w:tr>
      <w:tr w:rsidR="00BE5C4A" w14:paraId="00D2BFC0" w14:textId="77777777" w:rsidTr="003059E7">
        <w:tc>
          <w:tcPr>
            <w:tcW w:w="568" w:type="dxa"/>
            <w:shd w:val="clear" w:color="auto" w:fill="FFFFFF"/>
          </w:tcPr>
          <w:p w14:paraId="009FB33A" w14:textId="77777777" w:rsidR="00BE5C4A" w:rsidRDefault="00BE5C4A" w:rsidP="003059E7">
            <w:pPr>
              <w:jc w:val="center"/>
              <w:rPr>
                <w:rFonts w:ascii="Arial" w:eastAsia="Arial" w:hAnsi="Arial" w:cs="Arial"/>
              </w:rPr>
            </w:pPr>
            <w:r>
              <w:rPr>
                <w:rFonts w:ascii="Noto Sans Symbols" w:eastAsia="Noto Sans Symbols" w:hAnsi="Noto Sans Symbols" w:cs="Noto Sans Symbols"/>
                <w:b/>
              </w:rPr>
              <w:t>•</w:t>
            </w:r>
          </w:p>
        </w:tc>
        <w:tc>
          <w:tcPr>
            <w:tcW w:w="567" w:type="dxa"/>
            <w:shd w:val="clear" w:color="auto" w:fill="FFFFFF"/>
          </w:tcPr>
          <w:p w14:paraId="09AB5CF1" w14:textId="77777777" w:rsidR="00BE5C4A" w:rsidRDefault="00BE5C4A" w:rsidP="003059E7">
            <w:pPr>
              <w:jc w:val="center"/>
              <w:rPr>
                <w:rFonts w:ascii="Arial" w:eastAsia="Arial" w:hAnsi="Arial" w:cs="Arial"/>
              </w:rPr>
            </w:pPr>
            <w:r>
              <w:rPr>
                <w:rFonts w:ascii="Noto Sans Symbols" w:eastAsia="Noto Sans Symbols" w:hAnsi="Noto Sans Symbols" w:cs="Noto Sans Symbols"/>
                <w:b/>
              </w:rPr>
              <w:t>•</w:t>
            </w:r>
          </w:p>
        </w:tc>
        <w:tc>
          <w:tcPr>
            <w:tcW w:w="6520" w:type="dxa"/>
            <w:shd w:val="clear" w:color="auto" w:fill="FFFFFF"/>
          </w:tcPr>
          <w:p w14:paraId="37E21AA4" w14:textId="00724D77" w:rsidR="00575B7B" w:rsidRPr="00575B7B" w:rsidRDefault="00575B7B" w:rsidP="00575B7B">
            <w:pPr>
              <w:pStyle w:val="Lijstalinea"/>
              <w:numPr>
                <w:ilvl w:val="1"/>
                <w:numId w:val="78"/>
              </w:numPr>
              <w:pBdr>
                <w:top w:val="none" w:sz="0" w:space="0" w:color="auto"/>
                <w:left w:val="none" w:sz="0" w:space="0" w:color="auto"/>
                <w:bottom w:val="none" w:sz="0" w:space="0" w:color="auto"/>
                <w:right w:val="none" w:sz="0" w:space="0" w:color="auto"/>
                <w:between w:val="none" w:sz="0" w:space="0" w:color="auto"/>
              </w:pBdr>
              <w:tabs>
                <w:tab w:val="left" w:pos="426"/>
              </w:tabs>
              <w:autoSpaceDE w:val="0"/>
              <w:autoSpaceDN w:val="0"/>
              <w:adjustRightInd w:val="0"/>
              <w:spacing w:line="269" w:lineRule="auto"/>
              <w:rPr>
                <w:rFonts w:ascii="Cera PRO" w:eastAsiaTheme="minorHAnsi" w:hAnsi="Cera PRO" w:cs="FranklinGothic-Demi"/>
                <w:color w:val="1D1D1B"/>
                <w:sz w:val="19"/>
                <w:szCs w:val="19"/>
                <w:lang w:eastAsia="en-US"/>
              </w:rPr>
            </w:pPr>
            <w:r w:rsidRPr="00575B7B">
              <w:rPr>
                <w:rFonts w:ascii="Cera PRO" w:eastAsiaTheme="minorHAnsi" w:hAnsi="Cera PRO" w:cs="FranklinGothic-Demi"/>
                <w:color w:val="1D1D1B"/>
                <w:sz w:val="19"/>
                <w:szCs w:val="19"/>
                <w:lang w:eastAsia="en-US"/>
              </w:rPr>
              <w:t>De docent werkt samen met andere docenten in opleiding.</w:t>
            </w:r>
          </w:p>
          <w:p w14:paraId="7824E5B5" w14:textId="77777777" w:rsidR="00575B7B" w:rsidRPr="000670A5" w:rsidRDefault="00575B7B" w:rsidP="00575B7B">
            <w:pPr>
              <w:pStyle w:val="Lijstalinea"/>
              <w:pBdr>
                <w:top w:val="none" w:sz="0" w:space="0" w:color="auto"/>
                <w:left w:val="none" w:sz="0" w:space="0" w:color="auto"/>
                <w:bottom w:val="none" w:sz="0" w:space="0" w:color="auto"/>
                <w:right w:val="none" w:sz="0" w:space="0" w:color="auto"/>
                <w:between w:val="none" w:sz="0" w:space="0" w:color="auto"/>
              </w:pBdr>
              <w:tabs>
                <w:tab w:val="left" w:pos="426"/>
              </w:tabs>
              <w:autoSpaceDE w:val="0"/>
              <w:autoSpaceDN w:val="0"/>
              <w:adjustRightInd w:val="0"/>
              <w:spacing w:line="269" w:lineRule="auto"/>
              <w:ind w:left="420"/>
              <w:rPr>
                <w:rFonts w:ascii="Cera PRO" w:eastAsiaTheme="minorHAnsi" w:hAnsi="Cera PRO" w:cs="FranklinGothic-Book"/>
                <w:b/>
                <w:color w:val="1D1D1B"/>
                <w:sz w:val="19"/>
                <w:szCs w:val="19"/>
                <w:lang w:eastAsia="en-US"/>
              </w:rPr>
            </w:pPr>
            <w:r w:rsidRPr="000670A5">
              <w:rPr>
                <w:rFonts w:ascii="Cera PRO" w:eastAsiaTheme="minorHAnsi" w:hAnsi="Cera PRO" w:cs="FranklinGothic-Demi"/>
                <w:color w:val="1D1D1B"/>
                <w:sz w:val="19"/>
                <w:szCs w:val="19"/>
                <w:lang w:eastAsia="en-US"/>
              </w:rPr>
              <w:t xml:space="preserve"> </w:t>
            </w:r>
            <w:r w:rsidRPr="000670A5">
              <w:rPr>
                <w:rFonts w:ascii="Cera PRO" w:eastAsiaTheme="minorHAnsi" w:hAnsi="Cera PRO" w:cs="FranklinGothic-Demi"/>
                <w:b/>
                <w:color w:val="1D1D1B"/>
                <w:sz w:val="19"/>
                <w:szCs w:val="19"/>
                <w:lang w:eastAsia="en-US"/>
              </w:rPr>
              <w:t>Resultaten:</w:t>
            </w:r>
          </w:p>
          <w:p w14:paraId="3A8D52AE" w14:textId="77777777" w:rsidR="00575B7B" w:rsidRPr="00950EE3" w:rsidRDefault="00575B7B" w:rsidP="0026134C">
            <w:pPr>
              <w:pStyle w:val="Lijstalinea"/>
              <w:numPr>
                <w:ilvl w:val="0"/>
                <w:numId w:val="99"/>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De docent </w:t>
            </w:r>
            <w:r>
              <w:rPr>
                <w:rFonts w:ascii="Cera PRO" w:eastAsiaTheme="minorHAnsi" w:hAnsi="Cera PRO" w:cs="FranklinGothic-Book"/>
                <w:color w:val="1D1D1B"/>
                <w:sz w:val="19"/>
                <w:szCs w:val="19"/>
                <w:lang w:eastAsia="en-US"/>
              </w:rPr>
              <w:t>ontvangt en geeft feedback en forward van en aan</w:t>
            </w:r>
            <w:r w:rsidRPr="00950EE3">
              <w:rPr>
                <w:rFonts w:ascii="Cera PRO" w:eastAsiaTheme="minorHAnsi" w:hAnsi="Cera PRO" w:cs="FranklinGothic-Book"/>
                <w:color w:val="1D1D1B"/>
                <w:sz w:val="19"/>
                <w:szCs w:val="19"/>
                <w:lang w:eastAsia="en-US"/>
              </w:rPr>
              <w:t xml:space="preserve"> leraren in opleiding, rekening houdend met </w:t>
            </w:r>
            <w:r>
              <w:rPr>
                <w:rFonts w:ascii="Cera PRO" w:eastAsiaTheme="minorHAnsi" w:hAnsi="Cera PRO" w:cs="FranklinGothic-Book"/>
                <w:color w:val="1D1D1B"/>
                <w:sz w:val="19"/>
                <w:szCs w:val="19"/>
                <w:lang w:eastAsia="en-US"/>
              </w:rPr>
              <w:t>het ontwikkelplan en de taken van de mbo docent</w:t>
            </w:r>
          </w:p>
          <w:p w14:paraId="09833139" w14:textId="77777777" w:rsidR="0026134C" w:rsidRPr="0026134C" w:rsidRDefault="0026134C" w:rsidP="0026134C">
            <w:pPr>
              <w:pStyle w:val="Lijstalinea"/>
              <w:numPr>
                <w:ilvl w:val="0"/>
                <w:numId w:val="99"/>
              </w:numPr>
              <w:rPr>
                <w:rFonts w:ascii="Cera PRO" w:eastAsiaTheme="minorHAnsi" w:hAnsi="Cera PRO" w:cs="FranklinGothic-Book"/>
                <w:color w:val="1D1D1B"/>
                <w:sz w:val="19"/>
                <w:szCs w:val="19"/>
                <w:lang w:eastAsia="en-US"/>
              </w:rPr>
            </w:pPr>
            <w:r w:rsidRPr="0026134C">
              <w:rPr>
                <w:rFonts w:ascii="Cera PRO" w:eastAsiaTheme="minorHAnsi" w:hAnsi="Cera PRO" w:cs="FranklinGothic-Book"/>
                <w:color w:val="1D1D1B"/>
                <w:sz w:val="19"/>
                <w:szCs w:val="19"/>
                <w:lang w:eastAsia="en-US"/>
              </w:rPr>
              <w:t>De docent in opleiding maakt zijn eigen leren zichtbaar in verbinding met anderen, bijvoorbeeld door het samen verzorgen van een workshop voor of in het werkveld.</w:t>
            </w:r>
          </w:p>
          <w:p w14:paraId="5AA9B5DA" w14:textId="1901F909" w:rsidR="00575B7B" w:rsidRPr="0026134C" w:rsidRDefault="00575B7B" w:rsidP="0026134C">
            <w:pPr>
              <w:pBdr>
                <w:top w:val="none" w:sz="0" w:space="0" w:color="auto"/>
                <w:left w:val="none" w:sz="0" w:space="0" w:color="auto"/>
                <w:bottom w:val="none" w:sz="0" w:space="0" w:color="auto"/>
                <w:right w:val="none" w:sz="0" w:space="0" w:color="auto"/>
                <w:between w:val="none" w:sz="0" w:space="0" w:color="auto"/>
              </w:pBdr>
              <w:tabs>
                <w:tab w:val="left" w:pos="426"/>
              </w:tabs>
              <w:autoSpaceDE w:val="0"/>
              <w:autoSpaceDN w:val="0"/>
              <w:adjustRightInd w:val="0"/>
              <w:spacing w:line="269" w:lineRule="auto"/>
              <w:rPr>
                <w:rFonts w:ascii="Cera PRO" w:eastAsiaTheme="minorHAnsi" w:hAnsi="Cera PRO" w:cs="FranklinGothic-Book"/>
                <w:color w:val="1D1D1B"/>
                <w:sz w:val="19"/>
                <w:szCs w:val="19"/>
                <w:lang w:eastAsia="en-US"/>
              </w:rPr>
            </w:pPr>
          </w:p>
          <w:p w14:paraId="45A9E31B" w14:textId="56460618" w:rsidR="00BE5C4A" w:rsidRPr="00BE5C4A" w:rsidRDefault="00BE5C4A" w:rsidP="00575B7B">
            <w:pPr>
              <w:pStyle w:val="Lijstalinea"/>
              <w:pBdr>
                <w:top w:val="none" w:sz="0" w:space="0" w:color="auto"/>
                <w:left w:val="none" w:sz="0" w:space="0" w:color="auto"/>
                <w:bottom w:val="none" w:sz="0" w:space="0" w:color="auto"/>
                <w:right w:val="none" w:sz="0" w:space="0" w:color="auto"/>
                <w:between w:val="none" w:sz="0" w:space="0" w:color="auto"/>
              </w:pBdr>
              <w:tabs>
                <w:tab w:val="left" w:pos="426"/>
              </w:tabs>
              <w:autoSpaceDE w:val="0"/>
              <w:autoSpaceDN w:val="0"/>
              <w:adjustRightInd w:val="0"/>
              <w:spacing w:line="269" w:lineRule="auto"/>
              <w:ind w:left="709"/>
              <w:rPr>
                <w:rFonts w:ascii="Cera PRO" w:eastAsiaTheme="minorHAnsi" w:hAnsi="Cera PRO" w:cs="FranklinGothic-Book"/>
                <w:color w:val="auto"/>
                <w:sz w:val="19"/>
                <w:szCs w:val="19"/>
                <w:lang w:eastAsia="en-US"/>
              </w:rPr>
            </w:pPr>
          </w:p>
          <w:p w14:paraId="217A529C" w14:textId="77777777" w:rsidR="00BE5C4A" w:rsidRPr="00BE5C4A" w:rsidRDefault="00BE5C4A" w:rsidP="003059E7">
            <w:pPr>
              <w:rPr>
                <w:rFonts w:ascii="Arial" w:eastAsia="Arial" w:hAnsi="Arial" w:cs="Arial"/>
                <w:color w:val="auto"/>
                <w:sz w:val="18"/>
                <w:szCs w:val="18"/>
              </w:rPr>
            </w:pPr>
          </w:p>
        </w:tc>
        <w:tc>
          <w:tcPr>
            <w:tcW w:w="992" w:type="dxa"/>
            <w:shd w:val="clear" w:color="auto" w:fill="FFFFFF"/>
          </w:tcPr>
          <w:p w14:paraId="6CBFEF4E" w14:textId="2487408A" w:rsidR="00BE5C4A" w:rsidRDefault="00BE5C4A" w:rsidP="003059E7">
            <w:pPr>
              <w:jc w:val="center"/>
            </w:pPr>
          </w:p>
        </w:tc>
        <w:tc>
          <w:tcPr>
            <w:tcW w:w="993" w:type="dxa"/>
            <w:shd w:val="clear" w:color="auto" w:fill="FFFFFF"/>
          </w:tcPr>
          <w:p w14:paraId="1A4C6BDD" w14:textId="663BF086" w:rsidR="00BE5C4A" w:rsidRDefault="00BE5C4A" w:rsidP="003059E7">
            <w:pPr>
              <w:jc w:val="center"/>
            </w:pPr>
          </w:p>
        </w:tc>
      </w:tr>
      <w:tr w:rsidR="00765620" w14:paraId="099E00B1" w14:textId="77777777" w:rsidTr="003059E7">
        <w:tc>
          <w:tcPr>
            <w:tcW w:w="568" w:type="dxa"/>
            <w:shd w:val="clear" w:color="auto" w:fill="FFFFFF"/>
          </w:tcPr>
          <w:p w14:paraId="009E5A92" w14:textId="77777777" w:rsidR="00765620" w:rsidRDefault="00765620" w:rsidP="003059E7">
            <w:pPr>
              <w:jc w:val="center"/>
              <w:rPr>
                <w:rFonts w:ascii="Noto Sans Symbols" w:eastAsia="Noto Sans Symbols" w:hAnsi="Noto Sans Symbols" w:cs="Noto Sans Symbols"/>
                <w:b/>
              </w:rPr>
            </w:pPr>
          </w:p>
        </w:tc>
        <w:tc>
          <w:tcPr>
            <w:tcW w:w="567" w:type="dxa"/>
            <w:shd w:val="clear" w:color="auto" w:fill="FFFFFF"/>
          </w:tcPr>
          <w:p w14:paraId="5605471D" w14:textId="77777777" w:rsidR="00765620" w:rsidRDefault="00765620" w:rsidP="003059E7">
            <w:pPr>
              <w:jc w:val="center"/>
              <w:rPr>
                <w:rFonts w:ascii="Noto Sans Symbols" w:eastAsia="Noto Sans Symbols" w:hAnsi="Noto Sans Symbols" w:cs="Noto Sans Symbols"/>
                <w:b/>
              </w:rPr>
            </w:pPr>
          </w:p>
        </w:tc>
        <w:tc>
          <w:tcPr>
            <w:tcW w:w="6520" w:type="dxa"/>
            <w:shd w:val="clear" w:color="auto" w:fill="FFFFFF"/>
          </w:tcPr>
          <w:p w14:paraId="23860698" w14:textId="77777777" w:rsidR="00765620" w:rsidRPr="00765620" w:rsidRDefault="00765620" w:rsidP="00765620">
            <w:pPr>
              <w:numPr>
                <w:ilvl w:val="0"/>
                <w:numId w:val="62"/>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contextualSpacing/>
              <w:rPr>
                <w:rFonts w:ascii="Cera PRO" w:eastAsiaTheme="minorHAnsi" w:hAnsi="Cera PRO" w:cs="FranklinGothic-Demi"/>
                <w:color w:val="1D1D1B"/>
                <w:sz w:val="19"/>
                <w:szCs w:val="19"/>
                <w:lang w:eastAsia="en-US"/>
              </w:rPr>
            </w:pPr>
          </w:p>
        </w:tc>
        <w:tc>
          <w:tcPr>
            <w:tcW w:w="992" w:type="dxa"/>
            <w:shd w:val="clear" w:color="auto" w:fill="FFFFFF"/>
          </w:tcPr>
          <w:p w14:paraId="67B7B91A" w14:textId="77777777" w:rsidR="00765620" w:rsidRDefault="00765620" w:rsidP="003059E7">
            <w:pPr>
              <w:jc w:val="center"/>
            </w:pPr>
          </w:p>
        </w:tc>
        <w:tc>
          <w:tcPr>
            <w:tcW w:w="993" w:type="dxa"/>
            <w:shd w:val="clear" w:color="auto" w:fill="FFFFFF"/>
          </w:tcPr>
          <w:p w14:paraId="0E450A04" w14:textId="77777777" w:rsidR="00765620" w:rsidRDefault="00765620" w:rsidP="003059E7">
            <w:pPr>
              <w:jc w:val="center"/>
            </w:pPr>
          </w:p>
        </w:tc>
      </w:tr>
      <w:tr w:rsidR="00BE5C4A" w14:paraId="2E7A3DAA" w14:textId="77777777" w:rsidTr="003059E7">
        <w:tc>
          <w:tcPr>
            <w:tcW w:w="568" w:type="dxa"/>
            <w:shd w:val="clear" w:color="auto" w:fill="FFFFFF"/>
          </w:tcPr>
          <w:p w14:paraId="3012E0A6" w14:textId="77777777" w:rsidR="00BE5C4A" w:rsidRDefault="00BE5C4A" w:rsidP="003059E7">
            <w:pPr>
              <w:jc w:val="center"/>
              <w:rPr>
                <w:rFonts w:ascii="Arial" w:eastAsia="Arial" w:hAnsi="Arial" w:cs="Arial"/>
              </w:rPr>
            </w:pPr>
            <w:r>
              <w:rPr>
                <w:rFonts w:ascii="Noto Sans Symbols" w:eastAsia="Noto Sans Symbols" w:hAnsi="Noto Sans Symbols" w:cs="Noto Sans Symbols"/>
                <w:b/>
              </w:rPr>
              <w:lastRenderedPageBreak/>
              <w:t>•</w:t>
            </w:r>
          </w:p>
        </w:tc>
        <w:tc>
          <w:tcPr>
            <w:tcW w:w="567" w:type="dxa"/>
            <w:shd w:val="clear" w:color="auto" w:fill="FFFFFF"/>
          </w:tcPr>
          <w:p w14:paraId="5F41071D" w14:textId="77777777" w:rsidR="00BE5C4A" w:rsidRDefault="00BE5C4A" w:rsidP="003059E7">
            <w:pPr>
              <w:jc w:val="center"/>
              <w:rPr>
                <w:rFonts w:ascii="Arial" w:eastAsia="Arial" w:hAnsi="Arial" w:cs="Arial"/>
              </w:rPr>
            </w:pPr>
            <w:r>
              <w:rPr>
                <w:rFonts w:ascii="Noto Sans Symbols" w:eastAsia="Noto Sans Symbols" w:hAnsi="Noto Sans Symbols" w:cs="Noto Sans Symbols"/>
                <w:b/>
              </w:rPr>
              <w:t>•</w:t>
            </w:r>
          </w:p>
        </w:tc>
        <w:tc>
          <w:tcPr>
            <w:tcW w:w="6520" w:type="dxa"/>
            <w:shd w:val="clear" w:color="auto" w:fill="FFFFFF"/>
          </w:tcPr>
          <w:p w14:paraId="1E43D319" w14:textId="77777777" w:rsidR="00575B7B" w:rsidRPr="000670A5" w:rsidRDefault="00575B7B" w:rsidP="00765620">
            <w:pPr>
              <w:pStyle w:val="Lijstalinea"/>
              <w:numPr>
                <w:ilvl w:val="1"/>
                <w:numId w:val="78"/>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rPr>
                <w:rFonts w:ascii="Cera PRO" w:eastAsiaTheme="minorHAnsi" w:hAnsi="Cera PRO" w:cs="FranklinGothic-Demi"/>
                <w:color w:val="1D1D1B"/>
                <w:sz w:val="19"/>
                <w:szCs w:val="19"/>
                <w:lang w:eastAsia="en-US"/>
              </w:rPr>
            </w:pPr>
            <w:r w:rsidRPr="000670A5">
              <w:rPr>
                <w:rFonts w:ascii="Cera PRO" w:eastAsiaTheme="minorHAnsi" w:hAnsi="Cera PRO" w:cs="FranklinGothic-Demi"/>
                <w:color w:val="1D1D1B"/>
                <w:sz w:val="19"/>
                <w:szCs w:val="19"/>
                <w:lang w:eastAsia="en-US"/>
              </w:rPr>
              <w:t xml:space="preserve">De docent </w:t>
            </w:r>
            <w:r>
              <w:rPr>
                <w:rFonts w:ascii="Cera PRO" w:eastAsiaTheme="minorHAnsi" w:hAnsi="Cera PRO" w:cs="FranklinGothic-Demi"/>
                <w:color w:val="1D1D1B"/>
                <w:sz w:val="19"/>
                <w:szCs w:val="19"/>
                <w:lang w:eastAsia="en-US"/>
              </w:rPr>
              <w:t xml:space="preserve">werkt samen </w:t>
            </w:r>
            <w:r w:rsidRPr="000670A5">
              <w:rPr>
                <w:rFonts w:ascii="Cera PRO" w:eastAsiaTheme="minorHAnsi" w:hAnsi="Cera PRO" w:cs="FranklinGothic-Demi"/>
                <w:color w:val="1D1D1B"/>
                <w:sz w:val="19"/>
                <w:szCs w:val="19"/>
                <w:lang w:eastAsia="en-US"/>
              </w:rPr>
              <w:t xml:space="preserve"> met onderwijsondersteuners</w:t>
            </w:r>
            <w:r>
              <w:rPr>
                <w:rFonts w:ascii="Cera PRO" w:eastAsiaTheme="minorHAnsi" w:hAnsi="Cera PRO" w:cs="FranklinGothic-Demi"/>
                <w:color w:val="1D1D1B"/>
                <w:sz w:val="19"/>
                <w:szCs w:val="19"/>
                <w:lang w:eastAsia="en-US"/>
              </w:rPr>
              <w:t xml:space="preserve">, zoals  instructeurs en </w:t>
            </w:r>
            <w:r w:rsidRPr="000670A5">
              <w:rPr>
                <w:rFonts w:ascii="Cera PRO" w:eastAsiaTheme="minorHAnsi" w:hAnsi="Cera PRO" w:cs="FranklinGothic-Demi"/>
                <w:color w:val="1D1D1B"/>
                <w:sz w:val="19"/>
                <w:szCs w:val="19"/>
                <w:lang w:eastAsia="en-US"/>
              </w:rPr>
              <w:t xml:space="preserve">onderwijsassistenten op basis van het onderwijsprogramma en neemt verantwoordelijkheid voor het leerproces. </w:t>
            </w:r>
          </w:p>
          <w:p w14:paraId="2B06186F" w14:textId="77777777" w:rsidR="00575B7B" w:rsidRPr="000670A5" w:rsidRDefault="00575B7B" w:rsidP="00575B7B">
            <w:pPr>
              <w:pStyle w:val="Lijstalinea"/>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0"/>
              <w:rPr>
                <w:rFonts w:ascii="Cera PRO" w:eastAsiaTheme="minorHAnsi" w:hAnsi="Cera PRO" w:cs="FranklinGothic-Book"/>
                <w:b/>
                <w:color w:val="1D1D1B"/>
                <w:sz w:val="19"/>
                <w:szCs w:val="19"/>
                <w:lang w:eastAsia="en-US"/>
              </w:rPr>
            </w:pPr>
            <w:r w:rsidRPr="000670A5">
              <w:rPr>
                <w:rFonts w:ascii="Cera PRO" w:eastAsiaTheme="minorHAnsi" w:hAnsi="Cera PRO" w:cs="FranklinGothic-Demi"/>
                <w:b/>
                <w:color w:val="1D1D1B"/>
                <w:sz w:val="19"/>
                <w:szCs w:val="19"/>
                <w:lang w:eastAsia="en-US"/>
              </w:rPr>
              <w:t>Resultaten:</w:t>
            </w:r>
            <w:r w:rsidRPr="000670A5">
              <w:rPr>
                <w:rFonts w:ascii="Cera PRO" w:eastAsiaTheme="minorHAnsi" w:hAnsi="Cera PRO" w:cs="FranklinGothic-Book"/>
                <w:b/>
                <w:color w:val="1D1D1B"/>
                <w:sz w:val="19"/>
                <w:szCs w:val="19"/>
                <w:lang w:eastAsia="en-US"/>
              </w:rPr>
              <w:t xml:space="preserve"> </w:t>
            </w:r>
          </w:p>
          <w:p w14:paraId="23E43690" w14:textId="77777777" w:rsidR="00575B7B" w:rsidRPr="00950EE3" w:rsidRDefault="00575B7B" w:rsidP="00575B7B">
            <w:pPr>
              <w:pStyle w:val="Lijstalinea"/>
              <w:numPr>
                <w:ilvl w:val="0"/>
                <w:numId w:val="62"/>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hanging="294"/>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De docent is (mede) verantwoordelijk voor een duidelijke taaktoedeling aan een instructeur of ondersteuner en is eindverantwoordelijk voor het onderwijs.</w:t>
            </w:r>
          </w:p>
          <w:p w14:paraId="050DFCCC" w14:textId="77777777" w:rsidR="00575B7B" w:rsidRPr="00950EE3" w:rsidRDefault="00575B7B" w:rsidP="00575B7B">
            <w:pPr>
              <w:pStyle w:val="Lijstalinea"/>
              <w:numPr>
                <w:ilvl w:val="0"/>
                <w:numId w:val="62"/>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De docent werkt samen met onderwijsondersteuners vanuit kwaliteitscriteria en wettelijke kaders.</w:t>
            </w:r>
          </w:p>
          <w:p w14:paraId="54A8BC5C" w14:textId="77777777" w:rsidR="00BE5C4A" w:rsidRPr="00BE5C4A" w:rsidRDefault="00BE5C4A" w:rsidP="003059E7">
            <w:pPr>
              <w:rPr>
                <w:rFonts w:ascii="Arial" w:eastAsia="Arial" w:hAnsi="Arial" w:cs="Arial"/>
                <w:color w:val="auto"/>
                <w:sz w:val="18"/>
                <w:szCs w:val="18"/>
              </w:rPr>
            </w:pPr>
          </w:p>
        </w:tc>
        <w:tc>
          <w:tcPr>
            <w:tcW w:w="992" w:type="dxa"/>
            <w:shd w:val="clear" w:color="auto" w:fill="FFFFFF"/>
          </w:tcPr>
          <w:p w14:paraId="684F0510" w14:textId="348E7EA9" w:rsidR="00BE5C4A" w:rsidRDefault="00BE5C4A" w:rsidP="003059E7">
            <w:pPr>
              <w:jc w:val="center"/>
            </w:pPr>
          </w:p>
        </w:tc>
        <w:tc>
          <w:tcPr>
            <w:tcW w:w="993" w:type="dxa"/>
            <w:shd w:val="clear" w:color="auto" w:fill="FFFFFF"/>
          </w:tcPr>
          <w:p w14:paraId="3A822961" w14:textId="73C3AB45" w:rsidR="00BE5C4A" w:rsidRDefault="00BE5C4A" w:rsidP="003059E7">
            <w:pPr>
              <w:jc w:val="center"/>
            </w:pPr>
          </w:p>
        </w:tc>
      </w:tr>
      <w:tr w:rsidR="00BE5C4A" w14:paraId="4AE46587" w14:textId="77777777" w:rsidTr="003059E7">
        <w:tc>
          <w:tcPr>
            <w:tcW w:w="9640" w:type="dxa"/>
            <w:gridSpan w:val="5"/>
            <w:shd w:val="clear" w:color="auto" w:fill="FFFFFF"/>
          </w:tcPr>
          <w:p w14:paraId="56085D0F" w14:textId="77777777" w:rsidR="00BE5C4A" w:rsidRDefault="00BE5C4A" w:rsidP="003059E7">
            <w:pPr>
              <w:spacing w:after="120"/>
              <w:rPr>
                <w:rFonts w:ascii="Arial" w:eastAsia="Arial" w:hAnsi="Arial" w:cs="Arial"/>
                <w:i/>
                <w:sz w:val="18"/>
                <w:szCs w:val="18"/>
              </w:rPr>
            </w:pPr>
          </w:p>
          <w:p w14:paraId="19E6FEFD" w14:textId="77777777" w:rsidR="00BE5C4A" w:rsidRDefault="00BE5C4A" w:rsidP="003059E7">
            <w:pPr>
              <w:spacing w:after="120"/>
              <w:rPr>
                <w:rFonts w:ascii="Arial" w:eastAsia="Arial" w:hAnsi="Arial" w:cs="Arial"/>
                <w:i/>
                <w:sz w:val="18"/>
                <w:szCs w:val="18"/>
              </w:rPr>
            </w:pPr>
            <w:r w:rsidRPr="001018F9">
              <w:rPr>
                <w:rFonts w:ascii="Arial" w:eastAsia="Arial" w:hAnsi="Arial" w:cs="Arial"/>
                <w:i/>
                <w:sz w:val="18"/>
                <w:szCs w:val="18"/>
              </w:rPr>
              <w:t>Toelichting op de gegeven boordeling(en):</w:t>
            </w:r>
          </w:p>
          <w:p w14:paraId="4DD0F106" w14:textId="77777777" w:rsidR="00BE5C4A" w:rsidRDefault="00BE5C4A" w:rsidP="003059E7">
            <w:pPr>
              <w:rPr>
                <w:rFonts w:ascii="Arial" w:eastAsia="Arial" w:hAnsi="Arial" w:cs="Arial"/>
                <w:i/>
                <w:sz w:val="18"/>
                <w:szCs w:val="18"/>
              </w:rPr>
            </w:pPr>
          </w:p>
          <w:p w14:paraId="63BB4719" w14:textId="77777777" w:rsidR="00BE5C4A" w:rsidRDefault="00BE5C4A" w:rsidP="003059E7">
            <w:pPr>
              <w:rPr>
                <w:rFonts w:ascii="Arial" w:eastAsia="Arial" w:hAnsi="Arial" w:cs="Arial"/>
                <w:i/>
                <w:sz w:val="18"/>
                <w:szCs w:val="18"/>
              </w:rPr>
            </w:pPr>
          </w:p>
          <w:p w14:paraId="22A374B5" w14:textId="77777777" w:rsidR="00BE5C4A" w:rsidRDefault="00BE5C4A" w:rsidP="003059E7">
            <w:pPr>
              <w:rPr>
                <w:rFonts w:ascii="Arial" w:eastAsia="Arial" w:hAnsi="Arial" w:cs="Arial"/>
                <w:i/>
                <w:sz w:val="18"/>
                <w:szCs w:val="18"/>
              </w:rPr>
            </w:pPr>
          </w:p>
          <w:p w14:paraId="73C1096F" w14:textId="77777777" w:rsidR="00BE5C4A" w:rsidRDefault="00BE5C4A" w:rsidP="003059E7">
            <w:pPr>
              <w:rPr>
                <w:rFonts w:ascii="Arial" w:eastAsia="Arial" w:hAnsi="Arial" w:cs="Arial"/>
                <w:i/>
                <w:sz w:val="18"/>
                <w:szCs w:val="18"/>
              </w:rPr>
            </w:pPr>
            <w:r>
              <w:rPr>
                <w:rFonts w:ascii="Arial" w:eastAsia="Arial" w:hAnsi="Arial" w:cs="Arial"/>
                <w:i/>
                <w:sz w:val="18"/>
                <w:szCs w:val="18"/>
              </w:rPr>
              <w:t>Feedback op houding:</w:t>
            </w:r>
          </w:p>
          <w:p w14:paraId="4F93E4AE" w14:textId="77777777" w:rsidR="00BE5C4A" w:rsidRDefault="00BE5C4A" w:rsidP="003059E7">
            <w:pPr>
              <w:rPr>
                <w:rFonts w:ascii="Arial" w:eastAsia="Arial" w:hAnsi="Arial" w:cs="Arial"/>
                <w:i/>
                <w:sz w:val="18"/>
                <w:szCs w:val="18"/>
              </w:rPr>
            </w:pPr>
          </w:p>
          <w:p w14:paraId="77B8BCB3" w14:textId="77777777" w:rsidR="00BE5C4A" w:rsidRDefault="00BE5C4A" w:rsidP="003059E7">
            <w:pPr>
              <w:rPr>
                <w:rFonts w:ascii="Arial" w:eastAsia="Arial" w:hAnsi="Arial" w:cs="Arial"/>
                <w:i/>
                <w:sz w:val="18"/>
                <w:szCs w:val="18"/>
              </w:rPr>
            </w:pPr>
          </w:p>
          <w:p w14:paraId="052C28E6" w14:textId="77777777" w:rsidR="00BE5C4A" w:rsidRDefault="00BE5C4A" w:rsidP="003059E7">
            <w:pPr>
              <w:rPr>
                <w:rFonts w:ascii="Arial" w:eastAsia="Arial" w:hAnsi="Arial" w:cs="Arial"/>
                <w:i/>
                <w:sz w:val="18"/>
                <w:szCs w:val="18"/>
              </w:rPr>
            </w:pPr>
          </w:p>
          <w:p w14:paraId="0A29BB6D" w14:textId="77777777" w:rsidR="00BE5C4A" w:rsidRDefault="00BE5C4A" w:rsidP="003059E7">
            <w:pPr>
              <w:rPr>
                <w:rFonts w:ascii="Arial" w:eastAsia="Arial" w:hAnsi="Arial" w:cs="Arial"/>
                <w:i/>
                <w:sz w:val="18"/>
                <w:szCs w:val="18"/>
              </w:rPr>
            </w:pPr>
          </w:p>
          <w:p w14:paraId="7E07FD17" w14:textId="77777777" w:rsidR="00BE5C4A" w:rsidRDefault="00BE5C4A" w:rsidP="003059E7">
            <w:pPr>
              <w:rPr>
                <w:rFonts w:ascii="Arial" w:eastAsia="Arial" w:hAnsi="Arial" w:cs="Arial"/>
                <w:i/>
                <w:sz w:val="18"/>
                <w:szCs w:val="18"/>
              </w:rPr>
            </w:pPr>
            <w:r>
              <w:rPr>
                <w:rFonts w:ascii="Arial" w:eastAsia="Arial" w:hAnsi="Arial" w:cs="Arial"/>
                <w:i/>
                <w:sz w:val="18"/>
                <w:szCs w:val="18"/>
              </w:rPr>
              <w:t>Eventueel advies:</w:t>
            </w:r>
          </w:p>
          <w:p w14:paraId="138559EA" w14:textId="77777777" w:rsidR="00BE5C4A" w:rsidRDefault="00BE5C4A" w:rsidP="003059E7">
            <w:pPr>
              <w:rPr>
                <w:rFonts w:ascii="Arial" w:eastAsia="Arial" w:hAnsi="Arial" w:cs="Arial"/>
                <w:i/>
                <w:sz w:val="18"/>
                <w:szCs w:val="18"/>
              </w:rPr>
            </w:pPr>
          </w:p>
          <w:p w14:paraId="7DD7118A" w14:textId="77777777" w:rsidR="00BE5C4A" w:rsidRDefault="00BE5C4A" w:rsidP="003059E7">
            <w:pPr>
              <w:rPr>
                <w:rFonts w:ascii="Arial" w:eastAsia="Arial" w:hAnsi="Arial" w:cs="Arial"/>
                <w:i/>
                <w:sz w:val="18"/>
                <w:szCs w:val="18"/>
              </w:rPr>
            </w:pPr>
          </w:p>
          <w:p w14:paraId="3EC8C96D" w14:textId="77777777" w:rsidR="00BE5C4A" w:rsidRDefault="00BE5C4A" w:rsidP="003059E7">
            <w:pPr>
              <w:rPr>
                <w:rFonts w:ascii="Arial" w:eastAsia="Arial" w:hAnsi="Arial" w:cs="Arial"/>
                <w:i/>
                <w:sz w:val="18"/>
                <w:szCs w:val="18"/>
              </w:rPr>
            </w:pPr>
          </w:p>
          <w:p w14:paraId="37E442D3" w14:textId="77777777" w:rsidR="00BE5C4A" w:rsidRDefault="00BE5C4A" w:rsidP="003059E7">
            <w:pPr>
              <w:rPr>
                <w:rFonts w:ascii="Arial" w:eastAsia="Arial" w:hAnsi="Arial" w:cs="Arial"/>
                <w:b/>
              </w:rPr>
            </w:pPr>
          </w:p>
        </w:tc>
      </w:tr>
    </w:tbl>
    <w:p w14:paraId="3717D3D2" w14:textId="77777777" w:rsidR="00BE5C4A" w:rsidRDefault="00BE5C4A" w:rsidP="003059E7">
      <w:pPr>
        <w:rPr>
          <w:rFonts w:ascii="Arial" w:eastAsia="Arial" w:hAnsi="Arial" w:cs="Arial"/>
          <w:b/>
          <w:sz w:val="18"/>
          <w:szCs w:val="18"/>
        </w:rPr>
      </w:pPr>
      <w:r>
        <w:br w:type="page"/>
      </w:r>
    </w:p>
    <w:p w14:paraId="2825E8B8" w14:textId="7E7A74A4" w:rsidR="00BE5C4A" w:rsidRPr="002C6CD2" w:rsidRDefault="00BE5C4A" w:rsidP="003059E7">
      <w:pPr>
        <w:spacing w:line="269" w:lineRule="auto"/>
        <w:rPr>
          <w:rFonts w:ascii="Cera PRO" w:eastAsia="Arial" w:hAnsi="Cera PRO" w:cs="Arial"/>
          <w:b/>
          <w:u w:val="single"/>
        </w:rPr>
      </w:pPr>
      <w:r w:rsidRPr="002C6CD2">
        <w:rPr>
          <w:rFonts w:ascii="Cera PRO" w:eastAsia="Arial" w:hAnsi="Cera PRO" w:cs="Arial"/>
          <w:b/>
          <w:u w:val="single"/>
        </w:rPr>
        <w:lastRenderedPageBreak/>
        <w:t>Taak 2 _De docent ontwikkel</w:t>
      </w:r>
      <w:r w:rsidR="009A6473">
        <w:rPr>
          <w:rFonts w:ascii="Cera PRO" w:eastAsia="Arial" w:hAnsi="Cera PRO" w:cs="Arial"/>
          <w:b/>
          <w:u w:val="single"/>
        </w:rPr>
        <w:t>t</w:t>
      </w:r>
      <w:r w:rsidRPr="002C6CD2">
        <w:rPr>
          <w:rFonts w:ascii="Cera PRO" w:eastAsia="Arial" w:hAnsi="Cera PRO" w:cs="Arial"/>
          <w:b/>
          <w:u w:val="single"/>
        </w:rPr>
        <w:t xml:space="preserve"> een onderwijsprogramma </w:t>
      </w:r>
    </w:p>
    <w:p w14:paraId="515DB4FB" w14:textId="77777777" w:rsidR="00BE5C4A" w:rsidRPr="002C6CD2" w:rsidRDefault="00BE5C4A" w:rsidP="003059E7">
      <w:pPr>
        <w:rPr>
          <w:rFonts w:ascii="Arial" w:eastAsia="Arial" w:hAnsi="Arial" w:cs="Arial"/>
          <w:b/>
        </w:rPr>
      </w:pPr>
    </w:p>
    <w:tbl>
      <w:tblPr>
        <w:tblW w:w="964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8"/>
        <w:gridCol w:w="737"/>
        <w:gridCol w:w="6492"/>
        <w:gridCol w:w="850"/>
        <w:gridCol w:w="993"/>
      </w:tblGrid>
      <w:tr w:rsidR="00BE5C4A" w14:paraId="6157CAA4" w14:textId="77777777" w:rsidTr="00575B7B">
        <w:tc>
          <w:tcPr>
            <w:tcW w:w="1305" w:type="dxa"/>
            <w:gridSpan w:val="2"/>
            <w:shd w:val="clear" w:color="auto" w:fill="D9D9D9"/>
          </w:tcPr>
          <w:p w14:paraId="12F4EEBB" w14:textId="77777777" w:rsidR="00BE5C4A" w:rsidRPr="0068209C" w:rsidRDefault="00BE5C4A" w:rsidP="003059E7">
            <w:pPr>
              <w:jc w:val="center"/>
              <w:rPr>
                <w:rFonts w:ascii="Arial" w:eastAsia="Arial" w:hAnsi="Arial" w:cs="Arial"/>
                <w:sz w:val="15"/>
                <w:szCs w:val="15"/>
              </w:rPr>
            </w:pPr>
            <w:r w:rsidRPr="0068209C">
              <w:rPr>
                <w:rFonts w:ascii="Arial" w:eastAsia="Arial" w:hAnsi="Arial" w:cs="Arial"/>
                <w:sz w:val="15"/>
                <w:szCs w:val="15"/>
              </w:rPr>
              <w:t>Geselecteerd voor beoordeling</w:t>
            </w:r>
          </w:p>
        </w:tc>
        <w:tc>
          <w:tcPr>
            <w:tcW w:w="6492" w:type="dxa"/>
            <w:shd w:val="clear" w:color="auto" w:fill="D9D9D9"/>
          </w:tcPr>
          <w:p w14:paraId="597744D6" w14:textId="77777777" w:rsidR="00BE5C4A" w:rsidRDefault="00BE5C4A" w:rsidP="003059E7">
            <w:pPr>
              <w:rPr>
                <w:rFonts w:ascii="Arial" w:eastAsia="Arial" w:hAnsi="Arial" w:cs="Arial"/>
                <w:sz w:val="18"/>
                <w:szCs w:val="18"/>
              </w:rPr>
            </w:pPr>
          </w:p>
          <w:p w14:paraId="4F98BBD4" w14:textId="77777777" w:rsidR="00BE5C4A" w:rsidRDefault="00BE5C4A" w:rsidP="003059E7">
            <w:pPr>
              <w:rPr>
                <w:rFonts w:ascii="Arial" w:eastAsia="Arial" w:hAnsi="Arial" w:cs="Arial"/>
                <w:sz w:val="18"/>
                <w:szCs w:val="18"/>
              </w:rPr>
            </w:pPr>
            <w:r>
              <w:rPr>
                <w:rFonts w:ascii="Arial" w:eastAsia="Arial" w:hAnsi="Arial" w:cs="Arial"/>
                <w:sz w:val="18"/>
                <w:szCs w:val="18"/>
              </w:rPr>
              <w:t>INDICATOREN TAAK 2</w:t>
            </w:r>
          </w:p>
        </w:tc>
        <w:tc>
          <w:tcPr>
            <w:tcW w:w="1843" w:type="dxa"/>
            <w:gridSpan w:val="2"/>
            <w:shd w:val="clear" w:color="auto" w:fill="D9D9D9"/>
            <w:vAlign w:val="center"/>
          </w:tcPr>
          <w:p w14:paraId="316A980C" w14:textId="77777777" w:rsidR="00BE5C4A" w:rsidRDefault="00BE5C4A" w:rsidP="003059E7">
            <w:pPr>
              <w:jc w:val="center"/>
              <w:rPr>
                <w:rFonts w:ascii="Arial" w:eastAsia="Arial" w:hAnsi="Arial" w:cs="Arial"/>
                <w:b/>
                <w:sz w:val="20"/>
                <w:szCs w:val="20"/>
              </w:rPr>
            </w:pPr>
            <w:r>
              <w:rPr>
                <w:rFonts w:ascii="Arial" w:eastAsia="Arial" w:hAnsi="Arial" w:cs="Arial"/>
                <w:b/>
                <w:sz w:val="20"/>
                <w:szCs w:val="20"/>
              </w:rPr>
              <w:t>BEOORDELING</w:t>
            </w:r>
          </w:p>
        </w:tc>
      </w:tr>
      <w:tr w:rsidR="00BE5C4A" w14:paraId="5B2AC8AF" w14:textId="77777777" w:rsidTr="00575B7B">
        <w:tc>
          <w:tcPr>
            <w:tcW w:w="568" w:type="dxa"/>
            <w:shd w:val="clear" w:color="auto" w:fill="D9D9D9"/>
            <w:vAlign w:val="center"/>
          </w:tcPr>
          <w:p w14:paraId="0005DDF5" w14:textId="77777777" w:rsidR="00BE5C4A" w:rsidRDefault="00BE5C4A" w:rsidP="003059E7">
            <w:pPr>
              <w:jc w:val="center"/>
              <w:rPr>
                <w:rFonts w:ascii="Arial" w:eastAsia="Arial" w:hAnsi="Arial" w:cs="Arial"/>
                <w:sz w:val="18"/>
                <w:szCs w:val="18"/>
              </w:rPr>
            </w:pPr>
            <w:r>
              <w:rPr>
                <w:rFonts w:ascii="Arial" w:eastAsia="Arial" w:hAnsi="Arial" w:cs="Arial"/>
                <w:sz w:val="18"/>
                <w:szCs w:val="18"/>
              </w:rPr>
              <w:t>nee</w:t>
            </w:r>
          </w:p>
        </w:tc>
        <w:tc>
          <w:tcPr>
            <w:tcW w:w="737" w:type="dxa"/>
            <w:shd w:val="clear" w:color="auto" w:fill="D9D9D9"/>
            <w:vAlign w:val="center"/>
          </w:tcPr>
          <w:p w14:paraId="7C20B473" w14:textId="77777777" w:rsidR="00BE5C4A" w:rsidRDefault="00BE5C4A" w:rsidP="003059E7">
            <w:pPr>
              <w:jc w:val="center"/>
              <w:rPr>
                <w:rFonts w:ascii="Arial" w:eastAsia="Arial" w:hAnsi="Arial" w:cs="Arial"/>
                <w:sz w:val="18"/>
                <w:szCs w:val="18"/>
              </w:rPr>
            </w:pPr>
            <w:r>
              <w:rPr>
                <w:rFonts w:ascii="Arial" w:eastAsia="Arial" w:hAnsi="Arial" w:cs="Arial"/>
                <w:sz w:val="18"/>
                <w:szCs w:val="18"/>
              </w:rPr>
              <w:t>ja</w:t>
            </w:r>
          </w:p>
        </w:tc>
        <w:tc>
          <w:tcPr>
            <w:tcW w:w="6492" w:type="dxa"/>
            <w:shd w:val="clear" w:color="auto" w:fill="D9D9D9"/>
            <w:vAlign w:val="center"/>
          </w:tcPr>
          <w:p w14:paraId="0DB7A5AE" w14:textId="77777777" w:rsidR="00BE5C4A" w:rsidRDefault="00BE5C4A" w:rsidP="003059E7">
            <w:pPr>
              <w:rPr>
                <w:rFonts w:ascii="Arial" w:eastAsia="Arial" w:hAnsi="Arial" w:cs="Arial"/>
                <w:sz w:val="18"/>
                <w:szCs w:val="18"/>
              </w:rPr>
            </w:pPr>
            <w:r>
              <w:rPr>
                <w:rFonts w:ascii="Arial" w:eastAsia="Arial" w:hAnsi="Arial" w:cs="Arial"/>
                <w:sz w:val="18"/>
                <w:szCs w:val="18"/>
              </w:rPr>
              <w:t>Hij/zij:</w:t>
            </w:r>
          </w:p>
        </w:tc>
        <w:tc>
          <w:tcPr>
            <w:tcW w:w="850" w:type="dxa"/>
            <w:shd w:val="clear" w:color="auto" w:fill="D9D9D9"/>
            <w:vAlign w:val="center"/>
          </w:tcPr>
          <w:p w14:paraId="595BB5E3" w14:textId="77777777" w:rsidR="00BE5C4A" w:rsidRDefault="00BE5C4A" w:rsidP="003059E7">
            <w:pPr>
              <w:rPr>
                <w:rFonts w:ascii="Arial" w:eastAsia="Arial" w:hAnsi="Arial" w:cs="Arial"/>
                <w:b/>
                <w:sz w:val="16"/>
                <w:szCs w:val="16"/>
              </w:rPr>
            </w:pPr>
            <w:r>
              <w:rPr>
                <w:rFonts w:ascii="Arial" w:eastAsia="Arial" w:hAnsi="Arial" w:cs="Arial"/>
                <w:b/>
                <w:sz w:val="16"/>
                <w:szCs w:val="16"/>
              </w:rPr>
              <w:t>voldaan</w:t>
            </w:r>
          </w:p>
        </w:tc>
        <w:tc>
          <w:tcPr>
            <w:tcW w:w="993" w:type="dxa"/>
            <w:shd w:val="clear" w:color="auto" w:fill="D9D9D9"/>
            <w:vAlign w:val="center"/>
          </w:tcPr>
          <w:p w14:paraId="2E5DAFB7" w14:textId="77777777" w:rsidR="00BE5C4A" w:rsidRDefault="00BE5C4A" w:rsidP="003059E7">
            <w:pPr>
              <w:rPr>
                <w:rFonts w:ascii="Arial" w:eastAsia="Arial" w:hAnsi="Arial" w:cs="Arial"/>
                <w:b/>
                <w:sz w:val="16"/>
                <w:szCs w:val="16"/>
              </w:rPr>
            </w:pPr>
            <w:r>
              <w:rPr>
                <w:rFonts w:ascii="Arial" w:eastAsia="Arial" w:hAnsi="Arial" w:cs="Arial"/>
                <w:b/>
                <w:sz w:val="16"/>
                <w:szCs w:val="16"/>
              </w:rPr>
              <w:t>nog niet voldaan</w:t>
            </w:r>
          </w:p>
        </w:tc>
      </w:tr>
      <w:tr w:rsidR="00BE5C4A" w14:paraId="089C4E81" w14:textId="77777777" w:rsidTr="00575B7B">
        <w:tc>
          <w:tcPr>
            <w:tcW w:w="568" w:type="dxa"/>
            <w:shd w:val="clear" w:color="auto" w:fill="FFFFFF"/>
          </w:tcPr>
          <w:p w14:paraId="1361CD2D" w14:textId="77777777" w:rsidR="00BE5C4A" w:rsidRDefault="00BE5C4A" w:rsidP="003059E7">
            <w:pPr>
              <w:jc w:val="center"/>
            </w:pPr>
            <w:r>
              <w:rPr>
                <w:rFonts w:ascii="Noto Sans Symbols" w:eastAsia="Noto Sans Symbols" w:hAnsi="Noto Sans Symbols" w:cs="Noto Sans Symbols"/>
                <w:b/>
              </w:rPr>
              <w:t>•</w:t>
            </w:r>
          </w:p>
        </w:tc>
        <w:tc>
          <w:tcPr>
            <w:tcW w:w="737" w:type="dxa"/>
            <w:shd w:val="clear" w:color="auto" w:fill="FFFFFF"/>
          </w:tcPr>
          <w:p w14:paraId="2A08E488" w14:textId="77777777" w:rsidR="00BE5C4A" w:rsidRDefault="00BE5C4A" w:rsidP="003059E7">
            <w:pPr>
              <w:jc w:val="center"/>
              <w:rPr>
                <w:rFonts w:ascii="Arial" w:eastAsia="Arial" w:hAnsi="Arial" w:cs="Arial"/>
                <w:sz w:val="18"/>
                <w:szCs w:val="18"/>
              </w:rPr>
            </w:pPr>
            <w:r>
              <w:rPr>
                <w:rFonts w:ascii="Noto Sans Symbols" w:eastAsia="Noto Sans Symbols" w:hAnsi="Noto Sans Symbols" w:cs="Noto Sans Symbols"/>
                <w:b/>
              </w:rPr>
              <w:t>•</w:t>
            </w:r>
          </w:p>
        </w:tc>
        <w:tc>
          <w:tcPr>
            <w:tcW w:w="6492" w:type="dxa"/>
            <w:shd w:val="clear" w:color="auto" w:fill="FFFFFF"/>
          </w:tcPr>
          <w:p w14:paraId="3233FD30" w14:textId="77777777" w:rsidR="00BE5C4A" w:rsidRPr="00BE5C4A" w:rsidRDefault="00BE5C4A" w:rsidP="003059E7">
            <w:pPr>
              <w:pBdr>
                <w:top w:val="none" w:sz="0" w:space="0" w:color="auto"/>
                <w:left w:val="none" w:sz="0" w:space="0" w:color="auto"/>
                <w:bottom w:val="none" w:sz="0" w:space="0" w:color="auto"/>
                <w:right w:val="none" w:sz="0" w:space="0" w:color="auto"/>
                <w:between w:val="none" w:sz="0" w:space="0" w:color="auto"/>
              </w:pBdr>
              <w:tabs>
                <w:tab w:val="left" w:pos="322"/>
              </w:tabs>
              <w:autoSpaceDE w:val="0"/>
              <w:autoSpaceDN w:val="0"/>
              <w:adjustRightInd w:val="0"/>
              <w:spacing w:line="269" w:lineRule="auto"/>
              <w:ind w:left="284" w:hanging="284"/>
              <w:rPr>
                <w:rFonts w:ascii="Cera PRO" w:eastAsiaTheme="minorHAnsi" w:hAnsi="Cera PRO" w:cs="FranklinGothic-Demi"/>
                <w:color w:val="auto"/>
                <w:sz w:val="19"/>
                <w:szCs w:val="19"/>
                <w:lang w:eastAsia="en-US"/>
              </w:rPr>
            </w:pPr>
            <w:r w:rsidRPr="00BE5C4A">
              <w:rPr>
                <w:rFonts w:ascii="Cera PRO" w:eastAsiaTheme="minorHAnsi" w:hAnsi="Cera PRO" w:cs="FranklinGothic-Demi"/>
                <w:color w:val="auto"/>
                <w:sz w:val="19"/>
                <w:szCs w:val="19"/>
                <w:lang w:eastAsia="en-US"/>
              </w:rPr>
              <w:t xml:space="preserve">2.1 </w:t>
            </w:r>
            <w:r w:rsidRPr="00BE5C4A">
              <w:rPr>
                <w:rFonts w:ascii="Cera PRO" w:eastAsiaTheme="minorHAnsi" w:hAnsi="Cera PRO" w:cs="FranklinGothic-Demi"/>
                <w:color w:val="auto"/>
                <w:sz w:val="19"/>
                <w:szCs w:val="19"/>
                <w:lang w:eastAsia="en-US"/>
              </w:rPr>
              <w:tab/>
              <w:t>De docent (een onderdeel van) het onderwijsprogramma ontwikkelt, op basis van de wettelijke kaders, in samenspraak met het onderwijsteam en binnen de beleidskaders van de school. Resultaten:</w:t>
            </w:r>
          </w:p>
          <w:p w14:paraId="0F84F4BB" w14:textId="77777777" w:rsidR="00BE5C4A" w:rsidRPr="00BE5C4A" w:rsidRDefault="00BE5C4A" w:rsidP="003059E7">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567" w:hanging="283"/>
              <w:rPr>
                <w:rFonts w:ascii="Cera PRO" w:eastAsiaTheme="minorHAnsi" w:hAnsi="Cera PRO" w:cs="FranklinGothic-Book"/>
                <w:color w:val="auto"/>
                <w:sz w:val="19"/>
                <w:szCs w:val="19"/>
                <w:lang w:eastAsia="en-US"/>
              </w:rPr>
            </w:pPr>
            <w:r w:rsidRPr="00BE5C4A">
              <w:rPr>
                <w:rFonts w:ascii="Cera PRO" w:eastAsiaTheme="minorHAnsi" w:hAnsi="Cera PRO" w:cs="FranklinGothic-Book"/>
                <w:color w:val="auto"/>
                <w:sz w:val="19"/>
                <w:szCs w:val="19"/>
                <w:lang w:eastAsia="en-US"/>
              </w:rPr>
              <w:t xml:space="preserve">• </w:t>
            </w:r>
            <w:r w:rsidRPr="00BE5C4A">
              <w:rPr>
                <w:rFonts w:ascii="Cera PRO" w:eastAsiaTheme="minorHAnsi" w:hAnsi="Cera PRO" w:cs="FranklinGothic-Book"/>
                <w:color w:val="auto"/>
                <w:sz w:val="19"/>
                <w:szCs w:val="19"/>
                <w:lang w:eastAsia="en-US"/>
              </w:rPr>
              <w:tab/>
              <w:t>Een vanuit de wettelijke kaders vormgegeven onderwijsprogramma met leerinhouden, gerelateerd aan de eindkwalificaties.</w:t>
            </w:r>
          </w:p>
          <w:p w14:paraId="7AAD58B0" w14:textId="77777777" w:rsidR="00BE5C4A" w:rsidRPr="00BE5C4A" w:rsidRDefault="00BE5C4A" w:rsidP="003059E7">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567" w:hanging="245"/>
              <w:rPr>
                <w:rFonts w:ascii="Cera PRO" w:eastAsiaTheme="minorHAnsi" w:hAnsi="Cera PRO" w:cs="FranklinGothic-Book"/>
                <w:color w:val="auto"/>
                <w:sz w:val="19"/>
                <w:szCs w:val="19"/>
                <w:lang w:eastAsia="en-US"/>
              </w:rPr>
            </w:pPr>
            <w:r w:rsidRPr="00BE5C4A">
              <w:rPr>
                <w:rFonts w:ascii="Cera PRO" w:eastAsiaTheme="minorHAnsi" w:hAnsi="Cera PRO" w:cs="FranklinGothic-Book"/>
                <w:color w:val="auto"/>
                <w:sz w:val="19"/>
                <w:szCs w:val="19"/>
                <w:lang w:eastAsia="en-US"/>
              </w:rPr>
              <w:t xml:space="preserve">• </w:t>
            </w:r>
            <w:r w:rsidRPr="00BE5C4A">
              <w:rPr>
                <w:rFonts w:ascii="Cera PRO" w:eastAsiaTheme="minorHAnsi" w:hAnsi="Cera PRO" w:cs="FranklinGothic-Book"/>
                <w:color w:val="auto"/>
                <w:sz w:val="19"/>
                <w:szCs w:val="19"/>
                <w:lang w:eastAsia="en-US"/>
              </w:rPr>
              <w:tab/>
              <w:t>Een onderwijsprogramma waarin de onderwijsvisie van de school herkenbaar is uitgewerkt.</w:t>
            </w:r>
          </w:p>
          <w:p w14:paraId="67303EF6" w14:textId="77777777" w:rsidR="00BE5C4A" w:rsidRPr="00BE5C4A" w:rsidRDefault="00BE5C4A" w:rsidP="003059E7">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567" w:hanging="245"/>
              <w:rPr>
                <w:rFonts w:ascii="Cera PRO" w:eastAsiaTheme="minorHAnsi" w:hAnsi="Cera PRO" w:cs="FranklinGothic-Book"/>
                <w:color w:val="auto"/>
                <w:sz w:val="19"/>
                <w:szCs w:val="19"/>
                <w:lang w:eastAsia="en-US"/>
              </w:rPr>
            </w:pPr>
            <w:r w:rsidRPr="00BE5C4A">
              <w:rPr>
                <w:rFonts w:ascii="Cera PRO" w:eastAsiaTheme="minorHAnsi" w:hAnsi="Cera PRO" w:cs="FranklinGothic-Book"/>
                <w:color w:val="auto"/>
                <w:sz w:val="19"/>
                <w:szCs w:val="19"/>
                <w:lang w:eastAsia="en-US"/>
              </w:rPr>
              <w:t xml:space="preserve">• </w:t>
            </w:r>
            <w:r w:rsidRPr="00BE5C4A">
              <w:rPr>
                <w:rFonts w:ascii="Cera PRO" w:eastAsiaTheme="minorHAnsi" w:hAnsi="Cera PRO" w:cs="FranklinGothic-Book"/>
                <w:color w:val="auto"/>
                <w:sz w:val="19"/>
                <w:szCs w:val="19"/>
                <w:lang w:eastAsia="en-US"/>
              </w:rPr>
              <w:tab/>
              <w:t>Een door het team gedragen onderwijsprogramma, waarin zichtbaar is wie wat doet, wie waarvoor verantwoordelijk is en hoe onderlinge afstemming plaatsvindt.</w:t>
            </w:r>
          </w:p>
          <w:p w14:paraId="40EC5A47" w14:textId="77777777" w:rsidR="00BE5C4A" w:rsidRPr="00BE5C4A" w:rsidRDefault="00BE5C4A" w:rsidP="003059E7">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567" w:hanging="245"/>
              <w:rPr>
                <w:rFonts w:ascii="Cera PRO" w:eastAsiaTheme="minorHAnsi" w:hAnsi="Cera PRO" w:cs="FranklinGothic-Book"/>
                <w:color w:val="auto"/>
                <w:sz w:val="19"/>
                <w:szCs w:val="19"/>
                <w:lang w:eastAsia="en-US"/>
              </w:rPr>
            </w:pPr>
            <w:r w:rsidRPr="00BE5C4A">
              <w:rPr>
                <w:rFonts w:ascii="Cera PRO" w:eastAsiaTheme="minorHAnsi" w:hAnsi="Cera PRO" w:cs="FranklinGothic-Book"/>
                <w:color w:val="auto"/>
                <w:sz w:val="19"/>
                <w:szCs w:val="19"/>
                <w:lang w:eastAsia="en-US"/>
              </w:rPr>
              <w:t xml:space="preserve">• </w:t>
            </w:r>
            <w:r w:rsidRPr="00BE5C4A">
              <w:rPr>
                <w:rFonts w:ascii="Cera PRO" w:eastAsiaTheme="minorHAnsi" w:hAnsi="Cera PRO" w:cs="FranklinGothic-Book"/>
                <w:color w:val="auto"/>
                <w:sz w:val="19"/>
                <w:szCs w:val="19"/>
                <w:lang w:eastAsia="en-US"/>
              </w:rPr>
              <w:tab/>
              <w:t>Een onderwijsprogramma, waarin ruimte is voor actualisering aan de hand van ontwikkelingen in het beroepenveld.</w:t>
            </w:r>
          </w:p>
          <w:p w14:paraId="465039BF" w14:textId="77777777" w:rsidR="00BE5C4A" w:rsidRPr="00BE5C4A" w:rsidRDefault="00BE5C4A" w:rsidP="003059E7">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567" w:hanging="245"/>
              <w:rPr>
                <w:rFonts w:ascii="Cera PRO" w:eastAsiaTheme="minorHAnsi" w:hAnsi="Cera PRO" w:cs="FranklinGothic-Book"/>
                <w:color w:val="auto"/>
                <w:sz w:val="19"/>
                <w:szCs w:val="19"/>
                <w:lang w:eastAsia="en-US"/>
              </w:rPr>
            </w:pPr>
            <w:r w:rsidRPr="00BE5C4A">
              <w:rPr>
                <w:rFonts w:ascii="Cera PRO" w:eastAsiaTheme="minorHAnsi" w:hAnsi="Cera PRO" w:cs="FranklinGothic-Book"/>
                <w:color w:val="auto"/>
                <w:sz w:val="19"/>
                <w:szCs w:val="19"/>
                <w:lang w:eastAsia="en-US"/>
              </w:rPr>
              <w:t xml:space="preserve">• </w:t>
            </w:r>
            <w:r w:rsidRPr="00BE5C4A">
              <w:rPr>
                <w:rFonts w:ascii="Cera PRO" w:eastAsiaTheme="minorHAnsi" w:hAnsi="Cera PRO" w:cs="FranklinGothic-Book"/>
                <w:color w:val="auto"/>
                <w:sz w:val="19"/>
                <w:szCs w:val="19"/>
                <w:lang w:eastAsia="en-US"/>
              </w:rPr>
              <w:tab/>
              <w:t>Een programma met structurele aandacht voor taal- en rekengericht vakonderwijs, vakgericht taal- en rekenonderwijs en remediërend taal- en rekenonderwijs, in afstemming op de studenten en gekoppeld aan de ontwikkeling van beroeps-, loopbaan- en burgerschapscompetenties.</w:t>
            </w:r>
          </w:p>
          <w:p w14:paraId="0EC43A11" w14:textId="77777777" w:rsidR="00BE5C4A" w:rsidRPr="00BE5C4A" w:rsidRDefault="00BE5C4A" w:rsidP="003059E7">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567" w:hanging="245"/>
              <w:rPr>
                <w:rFonts w:ascii="Cera PRO" w:eastAsiaTheme="minorHAnsi" w:hAnsi="Cera PRO" w:cs="FranklinGothic-Book"/>
                <w:color w:val="auto"/>
                <w:sz w:val="19"/>
                <w:szCs w:val="19"/>
                <w:lang w:eastAsia="en-US"/>
              </w:rPr>
            </w:pPr>
            <w:r w:rsidRPr="00BE5C4A">
              <w:rPr>
                <w:rFonts w:ascii="Cera PRO" w:eastAsiaTheme="minorHAnsi" w:hAnsi="Cera PRO" w:cs="FranklinGothic-Book"/>
                <w:color w:val="auto"/>
                <w:sz w:val="19"/>
                <w:szCs w:val="19"/>
                <w:lang w:eastAsia="en-US"/>
              </w:rPr>
              <w:t xml:space="preserve">• </w:t>
            </w:r>
            <w:r w:rsidRPr="00BE5C4A">
              <w:rPr>
                <w:rFonts w:ascii="Cera PRO" w:eastAsiaTheme="minorHAnsi" w:hAnsi="Cera PRO" w:cs="FranklinGothic-Book"/>
                <w:color w:val="auto"/>
                <w:sz w:val="19"/>
                <w:szCs w:val="19"/>
                <w:lang w:eastAsia="en-US"/>
              </w:rPr>
              <w:tab/>
              <w:t>Een programma, waarin vakonderwijs, vakgericht taal- en rekenonderwijs, en moderne vreemde talen in het programma op zo’n manier verwerkt zijn, dat er een natuurlijke eenheid ontstaat in het beroepsgericht opleiden.</w:t>
            </w:r>
          </w:p>
          <w:p w14:paraId="18F46450" w14:textId="77777777" w:rsidR="00BE5C4A" w:rsidRPr="00BE5C4A" w:rsidRDefault="00BE5C4A" w:rsidP="003059E7">
            <w:pPr>
              <w:rPr>
                <w:rFonts w:ascii="Arial" w:eastAsia="Arial" w:hAnsi="Arial" w:cs="Arial"/>
                <w:color w:val="auto"/>
                <w:sz w:val="18"/>
                <w:szCs w:val="18"/>
              </w:rPr>
            </w:pPr>
          </w:p>
        </w:tc>
        <w:tc>
          <w:tcPr>
            <w:tcW w:w="850" w:type="dxa"/>
            <w:shd w:val="clear" w:color="auto" w:fill="FFFFFF"/>
          </w:tcPr>
          <w:p w14:paraId="72B90523" w14:textId="7BB8DF13" w:rsidR="00BE5C4A" w:rsidRDefault="00BE5C4A" w:rsidP="003059E7">
            <w:pPr>
              <w:jc w:val="center"/>
            </w:pPr>
          </w:p>
        </w:tc>
        <w:tc>
          <w:tcPr>
            <w:tcW w:w="993" w:type="dxa"/>
            <w:shd w:val="clear" w:color="auto" w:fill="FFFFFF"/>
          </w:tcPr>
          <w:p w14:paraId="3F06F2C5" w14:textId="36ABE68F" w:rsidR="00BE5C4A" w:rsidRDefault="00BE5C4A" w:rsidP="003059E7">
            <w:pPr>
              <w:jc w:val="center"/>
            </w:pPr>
          </w:p>
        </w:tc>
      </w:tr>
      <w:tr w:rsidR="00BE5C4A" w14:paraId="06405015" w14:textId="77777777" w:rsidTr="00575B7B">
        <w:tc>
          <w:tcPr>
            <w:tcW w:w="568" w:type="dxa"/>
            <w:shd w:val="clear" w:color="auto" w:fill="FFFFFF"/>
          </w:tcPr>
          <w:p w14:paraId="6F7C63A8" w14:textId="77777777" w:rsidR="00BE5C4A" w:rsidRDefault="00BE5C4A" w:rsidP="003059E7">
            <w:pPr>
              <w:jc w:val="center"/>
            </w:pPr>
            <w:r>
              <w:rPr>
                <w:rFonts w:ascii="Noto Sans Symbols" w:eastAsia="Noto Sans Symbols" w:hAnsi="Noto Sans Symbols" w:cs="Noto Sans Symbols"/>
                <w:b/>
              </w:rPr>
              <w:t>•</w:t>
            </w:r>
          </w:p>
        </w:tc>
        <w:tc>
          <w:tcPr>
            <w:tcW w:w="737" w:type="dxa"/>
            <w:shd w:val="clear" w:color="auto" w:fill="FFFFFF"/>
          </w:tcPr>
          <w:p w14:paraId="12081819" w14:textId="77777777" w:rsidR="00BE5C4A" w:rsidRDefault="00BE5C4A" w:rsidP="003059E7">
            <w:pPr>
              <w:jc w:val="center"/>
            </w:pPr>
            <w:r>
              <w:rPr>
                <w:rFonts w:ascii="Noto Sans Symbols" w:eastAsia="Noto Sans Symbols" w:hAnsi="Noto Sans Symbols" w:cs="Noto Sans Symbols"/>
                <w:b/>
              </w:rPr>
              <w:t>•</w:t>
            </w:r>
          </w:p>
        </w:tc>
        <w:tc>
          <w:tcPr>
            <w:tcW w:w="6492" w:type="dxa"/>
            <w:shd w:val="clear" w:color="auto" w:fill="FFFFFF"/>
          </w:tcPr>
          <w:p w14:paraId="5B91387E" w14:textId="77777777" w:rsidR="00BE5C4A" w:rsidRPr="00BE5C4A" w:rsidRDefault="00BE5C4A" w:rsidP="003059E7">
            <w:pPr>
              <w:pBdr>
                <w:top w:val="none" w:sz="0" w:space="0" w:color="auto"/>
                <w:left w:val="none" w:sz="0" w:space="0" w:color="auto"/>
                <w:bottom w:val="none" w:sz="0" w:space="0" w:color="auto"/>
                <w:right w:val="none" w:sz="0" w:space="0" w:color="auto"/>
                <w:between w:val="none" w:sz="0" w:space="0" w:color="auto"/>
              </w:pBdr>
              <w:tabs>
                <w:tab w:val="left" w:pos="426"/>
              </w:tabs>
              <w:autoSpaceDE w:val="0"/>
              <w:autoSpaceDN w:val="0"/>
              <w:adjustRightInd w:val="0"/>
              <w:spacing w:line="269" w:lineRule="auto"/>
              <w:ind w:left="426" w:hanging="426"/>
              <w:rPr>
                <w:rFonts w:ascii="Cera PRO" w:eastAsiaTheme="minorHAnsi" w:hAnsi="Cera PRO" w:cs="FranklinGothic-Demi"/>
                <w:color w:val="auto"/>
                <w:sz w:val="19"/>
                <w:szCs w:val="19"/>
                <w:lang w:eastAsia="en-US"/>
              </w:rPr>
            </w:pPr>
            <w:r w:rsidRPr="00BE5C4A">
              <w:rPr>
                <w:rFonts w:ascii="Cera PRO" w:eastAsiaTheme="minorHAnsi" w:hAnsi="Cera PRO" w:cs="FranklinGothic-Demi"/>
                <w:color w:val="auto"/>
                <w:sz w:val="19"/>
                <w:szCs w:val="19"/>
                <w:lang w:eastAsia="en-US"/>
              </w:rPr>
              <w:t xml:space="preserve">2.2 </w:t>
            </w:r>
            <w:r w:rsidRPr="00BE5C4A">
              <w:rPr>
                <w:rFonts w:ascii="Cera PRO" w:eastAsiaTheme="minorHAnsi" w:hAnsi="Cera PRO" w:cs="FranklinGothic-Demi"/>
                <w:color w:val="auto"/>
                <w:sz w:val="19"/>
                <w:szCs w:val="19"/>
                <w:lang w:eastAsia="en-US"/>
              </w:rPr>
              <w:tab/>
              <w:t xml:space="preserve">De docent vanuit zijn individuele opdracht, in afstemming met het team, leer-arrangementen ontwerpt vanuit het beroepsprofiel van de toekomstige beroepsbeoefenaar in een daartoe passende (krachtige, beroeps-contextrijke) leeromgeving en daarbij actuele kennis en ervaring uit de hele breedte van het werkveld gebruikt en de daarbij benodigde algemene kennis beschrijft. </w:t>
            </w:r>
          </w:p>
          <w:p w14:paraId="6D312990" w14:textId="77777777" w:rsidR="00BE5C4A" w:rsidRPr="00BE5C4A" w:rsidRDefault="00BE5C4A" w:rsidP="003059E7">
            <w:pPr>
              <w:pBdr>
                <w:top w:val="none" w:sz="0" w:space="0" w:color="auto"/>
                <w:left w:val="none" w:sz="0" w:space="0" w:color="auto"/>
                <w:bottom w:val="none" w:sz="0" w:space="0" w:color="auto"/>
                <w:right w:val="none" w:sz="0" w:space="0" w:color="auto"/>
                <w:between w:val="none" w:sz="0" w:space="0" w:color="auto"/>
              </w:pBdr>
              <w:tabs>
                <w:tab w:val="left" w:pos="913"/>
              </w:tabs>
              <w:autoSpaceDE w:val="0"/>
              <w:autoSpaceDN w:val="0"/>
              <w:adjustRightInd w:val="0"/>
              <w:spacing w:line="269" w:lineRule="auto"/>
              <w:ind w:left="487" w:hanging="141"/>
              <w:rPr>
                <w:rFonts w:ascii="Cera PRO" w:eastAsiaTheme="minorHAnsi" w:hAnsi="Cera PRO" w:cs="FranklinGothic-Demi"/>
                <w:color w:val="auto"/>
                <w:sz w:val="19"/>
                <w:szCs w:val="19"/>
                <w:lang w:eastAsia="en-US"/>
              </w:rPr>
            </w:pPr>
            <w:r w:rsidRPr="00BE5C4A">
              <w:rPr>
                <w:rFonts w:ascii="Cera PRO" w:eastAsiaTheme="minorHAnsi" w:hAnsi="Cera PRO" w:cs="FranklinGothic-Demi"/>
                <w:color w:val="auto"/>
                <w:sz w:val="19"/>
                <w:szCs w:val="19"/>
                <w:lang w:eastAsia="en-US"/>
              </w:rPr>
              <w:t>Resultaten:</w:t>
            </w:r>
          </w:p>
          <w:p w14:paraId="121479D1" w14:textId="77777777" w:rsidR="00BE5C4A" w:rsidRPr="00BE5C4A" w:rsidRDefault="00BE5C4A" w:rsidP="003059E7">
            <w:pPr>
              <w:pBdr>
                <w:top w:val="none" w:sz="0" w:space="0" w:color="auto"/>
                <w:left w:val="none" w:sz="0" w:space="0" w:color="auto"/>
                <w:bottom w:val="none" w:sz="0" w:space="0" w:color="auto"/>
                <w:right w:val="none" w:sz="0" w:space="0" w:color="auto"/>
                <w:between w:val="none" w:sz="0" w:space="0" w:color="auto"/>
              </w:pBdr>
              <w:tabs>
                <w:tab w:val="left" w:pos="709"/>
                <w:tab w:val="left" w:pos="913"/>
              </w:tabs>
              <w:autoSpaceDE w:val="0"/>
              <w:autoSpaceDN w:val="0"/>
              <w:adjustRightInd w:val="0"/>
              <w:spacing w:line="269" w:lineRule="auto"/>
              <w:ind w:left="487" w:hanging="141"/>
              <w:rPr>
                <w:rFonts w:ascii="Cera PRO" w:eastAsiaTheme="minorHAnsi" w:hAnsi="Cera PRO" w:cs="FranklinGothic-Book"/>
                <w:color w:val="auto"/>
                <w:sz w:val="19"/>
                <w:szCs w:val="19"/>
                <w:lang w:eastAsia="en-US"/>
              </w:rPr>
            </w:pPr>
            <w:r w:rsidRPr="00BE5C4A">
              <w:rPr>
                <w:rFonts w:ascii="Cera PRO" w:eastAsiaTheme="minorHAnsi" w:hAnsi="Cera PRO" w:cs="FranklinGothic-Book"/>
                <w:color w:val="auto"/>
                <w:sz w:val="19"/>
                <w:szCs w:val="19"/>
                <w:lang w:eastAsia="en-US"/>
              </w:rPr>
              <w:t xml:space="preserve">• </w:t>
            </w:r>
            <w:r w:rsidRPr="00BE5C4A">
              <w:rPr>
                <w:rFonts w:ascii="Cera PRO" w:eastAsiaTheme="minorHAnsi" w:hAnsi="Cera PRO" w:cs="FranklinGothic-Book"/>
                <w:color w:val="auto"/>
                <w:sz w:val="19"/>
                <w:szCs w:val="19"/>
                <w:lang w:eastAsia="en-US"/>
              </w:rPr>
              <w:tab/>
              <w:t>Leerarrangementen in het perspectief van het beroepsprofiel van de toekomstige beroepsbeoefenaar.</w:t>
            </w:r>
          </w:p>
          <w:p w14:paraId="36920E2F" w14:textId="77777777" w:rsidR="00BE5C4A" w:rsidRPr="00BE5C4A" w:rsidRDefault="00BE5C4A" w:rsidP="003059E7">
            <w:pPr>
              <w:pBdr>
                <w:top w:val="none" w:sz="0" w:space="0" w:color="auto"/>
                <w:left w:val="none" w:sz="0" w:space="0" w:color="auto"/>
                <w:bottom w:val="none" w:sz="0" w:space="0" w:color="auto"/>
                <w:right w:val="none" w:sz="0" w:space="0" w:color="auto"/>
                <w:between w:val="none" w:sz="0" w:space="0" w:color="auto"/>
              </w:pBdr>
              <w:tabs>
                <w:tab w:val="left" w:pos="709"/>
                <w:tab w:val="left" w:pos="913"/>
              </w:tabs>
              <w:autoSpaceDE w:val="0"/>
              <w:autoSpaceDN w:val="0"/>
              <w:adjustRightInd w:val="0"/>
              <w:spacing w:line="269" w:lineRule="auto"/>
              <w:ind w:left="487" w:hanging="141"/>
              <w:rPr>
                <w:rFonts w:ascii="Cera PRO" w:eastAsiaTheme="minorHAnsi" w:hAnsi="Cera PRO" w:cs="FranklinGothic-Book"/>
                <w:color w:val="auto"/>
                <w:sz w:val="19"/>
                <w:szCs w:val="19"/>
                <w:lang w:eastAsia="en-US"/>
              </w:rPr>
            </w:pPr>
            <w:r w:rsidRPr="00BE5C4A">
              <w:rPr>
                <w:rFonts w:ascii="Cera PRO" w:eastAsiaTheme="minorHAnsi" w:hAnsi="Cera PRO" w:cs="FranklinGothic-Book"/>
                <w:color w:val="auto"/>
                <w:sz w:val="19"/>
                <w:szCs w:val="19"/>
                <w:lang w:eastAsia="en-US"/>
              </w:rPr>
              <w:t xml:space="preserve">• </w:t>
            </w:r>
            <w:r w:rsidRPr="00BE5C4A">
              <w:rPr>
                <w:rFonts w:ascii="Cera PRO" w:eastAsiaTheme="minorHAnsi" w:hAnsi="Cera PRO" w:cs="FranklinGothic-Book"/>
                <w:color w:val="auto"/>
                <w:sz w:val="19"/>
                <w:szCs w:val="19"/>
                <w:lang w:eastAsia="en-US"/>
              </w:rPr>
              <w:tab/>
              <w:t>Leerarrangementen waarin theorie en praktijk met elkaar verbonden worden (theoretische leren en werkplekleren).</w:t>
            </w:r>
          </w:p>
          <w:p w14:paraId="1C36F0F3" w14:textId="77777777" w:rsidR="00BE5C4A" w:rsidRPr="00BE5C4A" w:rsidRDefault="00BE5C4A" w:rsidP="003059E7">
            <w:pPr>
              <w:pBdr>
                <w:top w:val="none" w:sz="0" w:space="0" w:color="auto"/>
                <w:left w:val="none" w:sz="0" w:space="0" w:color="auto"/>
                <w:bottom w:val="none" w:sz="0" w:space="0" w:color="auto"/>
                <w:right w:val="none" w:sz="0" w:space="0" w:color="auto"/>
                <w:between w:val="none" w:sz="0" w:space="0" w:color="auto"/>
              </w:pBdr>
              <w:tabs>
                <w:tab w:val="left" w:pos="756"/>
                <w:tab w:val="left" w:pos="913"/>
                <w:tab w:val="left" w:pos="993"/>
              </w:tabs>
              <w:autoSpaceDE w:val="0"/>
              <w:autoSpaceDN w:val="0"/>
              <w:adjustRightInd w:val="0"/>
              <w:spacing w:line="269" w:lineRule="auto"/>
              <w:ind w:left="487" w:hanging="141"/>
              <w:rPr>
                <w:rFonts w:ascii="Cera PRO" w:eastAsiaTheme="minorHAnsi" w:hAnsi="Cera PRO" w:cs="FranklinGothic-Book"/>
                <w:color w:val="auto"/>
                <w:sz w:val="19"/>
                <w:szCs w:val="19"/>
                <w:lang w:eastAsia="en-US"/>
              </w:rPr>
            </w:pPr>
            <w:r w:rsidRPr="00BE5C4A">
              <w:rPr>
                <w:rFonts w:ascii="Cera PRO" w:eastAsiaTheme="minorHAnsi" w:hAnsi="Cera PRO" w:cs="FranklinGothic-Book"/>
                <w:color w:val="auto"/>
                <w:sz w:val="19"/>
                <w:szCs w:val="19"/>
                <w:lang w:eastAsia="en-US"/>
              </w:rPr>
              <w:t xml:space="preserve">• </w:t>
            </w:r>
            <w:r w:rsidRPr="00BE5C4A">
              <w:rPr>
                <w:rFonts w:ascii="Cera PRO" w:eastAsiaTheme="minorHAnsi" w:hAnsi="Cera PRO" w:cs="FranklinGothic-Book"/>
                <w:color w:val="auto"/>
                <w:sz w:val="19"/>
                <w:szCs w:val="19"/>
                <w:lang w:eastAsia="en-US"/>
              </w:rPr>
              <w:tab/>
              <w:t>Leeractiviteiten (lessen, trainingen, workshops) waarbij de studenten:</w:t>
            </w:r>
          </w:p>
          <w:p w14:paraId="02C665E2" w14:textId="77777777" w:rsidR="00BE5C4A" w:rsidRPr="00BE5C4A" w:rsidRDefault="00BE5C4A" w:rsidP="003059E7">
            <w:pPr>
              <w:pBdr>
                <w:top w:val="none" w:sz="0" w:space="0" w:color="auto"/>
                <w:left w:val="none" w:sz="0" w:space="0" w:color="auto"/>
                <w:bottom w:val="none" w:sz="0" w:space="0" w:color="auto"/>
                <w:right w:val="none" w:sz="0" w:space="0" w:color="auto"/>
                <w:between w:val="none" w:sz="0" w:space="0" w:color="auto"/>
              </w:pBdr>
              <w:tabs>
                <w:tab w:val="left" w:pos="756"/>
                <w:tab w:val="left" w:pos="913"/>
                <w:tab w:val="left" w:pos="993"/>
              </w:tabs>
              <w:autoSpaceDE w:val="0"/>
              <w:autoSpaceDN w:val="0"/>
              <w:adjustRightInd w:val="0"/>
              <w:spacing w:line="269" w:lineRule="auto"/>
              <w:ind w:left="487" w:hanging="141"/>
              <w:rPr>
                <w:rFonts w:ascii="Cera PRO" w:eastAsiaTheme="minorHAnsi" w:hAnsi="Cera PRO" w:cs="FranklinGothic-Book"/>
                <w:color w:val="auto"/>
                <w:sz w:val="19"/>
                <w:szCs w:val="19"/>
                <w:lang w:eastAsia="en-US"/>
              </w:rPr>
            </w:pPr>
            <w:r w:rsidRPr="00BE5C4A">
              <w:rPr>
                <w:rFonts w:ascii="Cera PRO" w:eastAsiaTheme="minorHAnsi" w:hAnsi="Cera PRO" w:cs="FranklinGothic-Book"/>
                <w:color w:val="auto"/>
                <w:sz w:val="19"/>
                <w:szCs w:val="19"/>
                <w:lang w:eastAsia="en-US"/>
              </w:rPr>
              <w:tab/>
              <w:t>- theoretische concepten in concrete taken toepassen;</w:t>
            </w:r>
          </w:p>
          <w:p w14:paraId="103F4D25" w14:textId="77777777" w:rsidR="00BE5C4A" w:rsidRPr="00BE5C4A" w:rsidRDefault="00BE5C4A" w:rsidP="003059E7">
            <w:pPr>
              <w:pBdr>
                <w:top w:val="none" w:sz="0" w:space="0" w:color="auto"/>
                <w:left w:val="none" w:sz="0" w:space="0" w:color="auto"/>
                <w:bottom w:val="none" w:sz="0" w:space="0" w:color="auto"/>
                <w:right w:val="none" w:sz="0" w:space="0" w:color="auto"/>
                <w:between w:val="none" w:sz="0" w:space="0" w:color="auto"/>
              </w:pBdr>
              <w:tabs>
                <w:tab w:val="left" w:pos="756"/>
                <w:tab w:val="left" w:pos="913"/>
                <w:tab w:val="left" w:pos="993"/>
              </w:tabs>
              <w:autoSpaceDE w:val="0"/>
              <w:autoSpaceDN w:val="0"/>
              <w:adjustRightInd w:val="0"/>
              <w:spacing w:line="269" w:lineRule="auto"/>
              <w:ind w:left="487" w:hanging="141"/>
              <w:rPr>
                <w:rFonts w:ascii="Cera PRO" w:eastAsiaTheme="minorHAnsi" w:hAnsi="Cera PRO" w:cs="FranklinGothic-Book"/>
                <w:color w:val="auto"/>
                <w:sz w:val="19"/>
                <w:szCs w:val="19"/>
                <w:lang w:eastAsia="en-US"/>
              </w:rPr>
            </w:pPr>
            <w:r w:rsidRPr="00BE5C4A">
              <w:rPr>
                <w:rFonts w:ascii="Cera PRO" w:eastAsiaTheme="minorHAnsi" w:hAnsi="Cera PRO" w:cs="FranklinGothic-Book"/>
                <w:color w:val="auto"/>
                <w:sz w:val="19"/>
                <w:szCs w:val="19"/>
                <w:lang w:eastAsia="en-US"/>
              </w:rPr>
              <w:tab/>
              <w:t>- specifieke (beroeps)ervaringen koppelen aan theoretische concepten;</w:t>
            </w:r>
          </w:p>
          <w:p w14:paraId="677F4734" w14:textId="77777777" w:rsidR="00BE5C4A" w:rsidRPr="00BE5C4A" w:rsidRDefault="00BE5C4A" w:rsidP="003059E7">
            <w:pPr>
              <w:pBdr>
                <w:top w:val="none" w:sz="0" w:space="0" w:color="auto"/>
                <w:left w:val="none" w:sz="0" w:space="0" w:color="auto"/>
                <w:bottom w:val="none" w:sz="0" w:space="0" w:color="auto"/>
                <w:right w:val="none" w:sz="0" w:space="0" w:color="auto"/>
                <w:between w:val="none" w:sz="0" w:space="0" w:color="auto"/>
              </w:pBdr>
              <w:tabs>
                <w:tab w:val="left" w:pos="756"/>
                <w:tab w:val="left" w:pos="913"/>
                <w:tab w:val="left" w:pos="993"/>
              </w:tabs>
              <w:autoSpaceDE w:val="0"/>
              <w:autoSpaceDN w:val="0"/>
              <w:adjustRightInd w:val="0"/>
              <w:spacing w:line="269" w:lineRule="auto"/>
              <w:ind w:left="487" w:hanging="141"/>
              <w:rPr>
                <w:rFonts w:ascii="Cera PRO" w:eastAsiaTheme="minorHAnsi" w:hAnsi="Cera PRO" w:cs="FranklinGothic-Book"/>
                <w:color w:val="auto"/>
                <w:sz w:val="19"/>
                <w:szCs w:val="19"/>
                <w:lang w:eastAsia="en-US"/>
              </w:rPr>
            </w:pPr>
            <w:r w:rsidRPr="00BE5C4A">
              <w:rPr>
                <w:rFonts w:ascii="Cera PRO" w:eastAsiaTheme="minorHAnsi" w:hAnsi="Cera PRO" w:cs="FranklinGothic-Book"/>
                <w:color w:val="auto"/>
                <w:sz w:val="19"/>
                <w:szCs w:val="19"/>
                <w:lang w:eastAsia="en-US"/>
              </w:rPr>
              <w:tab/>
              <w:t>- kennis, vaardigheden en attitudes aan beroepstaken verbinden;</w:t>
            </w:r>
          </w:p>
          <w:p w14:paraId="18DB80AB" w14:textId="77777777" w:rsidR="00BE5C4A" w:rsidRPr="00BE5C4A" w:rsidRDefault="00BE5C4A" w:rsidP="003059E7">
            <w:pPr>
              <w:tabs>
                <w:tab w:val="left" w:pos="913"/>
              </w:tabs>
              <w:ind w:left="487" w:hanging="141"/>
              <w:rPr>
                <w:rFonts w:ascii="Arial" w:eastAsia="Arial" w:hAnsi="Arial" w:cs="Arial"/>
                <w:color w:val="auto"/>
                <w:sz w:val="18"/>
                <w:szCs w:val="18"/>
              </w:rPr>
            </w:pPr>
            <w:r w:rsidRPr="00BE5C4A">
              <w:rPr>
                <w:rFonts w:ascii="Cera PRO" w:eastAsiaTheme="minorHAnsi" w:hAnsi="Cera PRO" w:cs="FranklinGothic-Book"/>
                <w:color w:val="auto"/>
                <w:sz w:val="19"/>
                <w:szCs w:val="19"/>
                <w:lang w:eastAsia="en-US"/>
              </w:rPr>
              <w:tab/>
              <w:t>- een relatie leren zien tussen het detail en het grotere geheel</w:t>
            </w:r>
            <w:r w:rsidRPr="00BE5C4A">
              <w:rPr>
                <w:rFonts w:ascii="Arial" w:eastAsia="Arial" w:hAnsi="Arial" w:cs="Arial"/>
                <w:color w:val="auto"/>
                <w:sz w:val="18"/>
                <w:szCs w:val="18"/>
              </w:rPr>
              <w:t xml:space="preserve"> </w:t>
            </w:r>
          </w:p>
        </w:tc>
        <w:tc>
          <w:tcPr>
            <w:tcW w:w="850" w:type="dxa"/>
            <w:shd w:val="clear" w:color="auto" w:fill="FFFFFF"/>
          </w:tcPr>
          <w:p w14:paraId="37E3CD61" w14:textId="4D9BD511" w:rsidR="00BE5C4A" w:rsidRDefault="00BE5C4A" w:rsidP="003059E7">
            <w:pPr>
              <w:jc w:val="center"/>
            </w:pPr>
          </w:p>
        </w:tc>
        <w:tc>
          <w:tcPr>
            <w:tcW w:w="993" w:type="dxa"/>
            <w:shd w:val="clear" w:color="auto" w:fill="FFFFFF"/>
          </w:tcPr>
          <w:p w14:paraId="394AD0FD" w14:textId="7E52E804" w:rsidR="00BE5C4A" w:rsidRDefault="00BE5C4A" w:rsidP="003059E7">
            <w:pPr>
              <w:jc w:val="center"/>
            </w:pPr>
          </w:p>
        </w:tc>
      </w:tr>
    </w:tbl>
    <w:p w14:paraId="56544FEB" w14:textId="77777777" w:rsidR="00BE5C4A" w:rsidRDefault="00BE5C4A">
      <w:r>
        <w:br w:type="page"/>
      </w:r>
    </w:p>
    <w:tbl>
      <w:tblPr>
        <w:tblW w:w="964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8"/>
        <w:gridCol w:w="567"/>
        <w:gridCol w:w="6662"/>
        <w:gridCol w:w="850"/>
        <w:gridCol w:w="993"/>
      </w:tblGrid>
      <w:tr w:rsidR="00BE5C4A" w14:paraId="790F32EC" w14:textId="77777777" w:rsidTr="003059E7">
        <w:tc>
          <w:tcPr>
            <w:tcW w:w="568" w:type="dxa"/>
            <w:shd w:val="clear" w:color="auto" w:fill="FFFFFF"/>
          </w:tcPr>
          <w:p w14:paraId="6C4CE4C2" w14:textId="540EC97B" w:rsidR="00BE5C4A" w:rsidRDefault="00BE5C4A" w:rsidP="003059E7">
            <w:pPr>
              <w:jc w:val="center"/>
            </w:pPr>
            <w:r>
              <w:rPr>
                <w:rFonts w:ascii="Noto Sans Symbols" w:eastAsia="Noto Sans Symbols" w:hAnsi="Noto Sans Symbols" w:cs="Noto Sans Symbols"/>
                <w:b/>
              </w:rPr>
              <w:lastRenderedPageBreak/>
              <w:t>•</w:t>
            </w:r>
          </w:p>
        </w:tc>
        <w:tc>
          <w:tcPr>
            <w:tcW w:w="567" w:type="dxa"/>
            <w:shd w:val="clear" w:color="auto" w:fill="FFFFFF"/>
          </w:tcPr>
          <w:p w14:paraId="5CF0C9FB" w14:textId="77777777" w:rsidR="00BE5C4A" w:rsidRDefault="00BE5C4A" w:rsidP="003059E7">
            <w:pPr>
              <w:jc w:val="center"/>
            </w:pPr>
            <w:r>
              <w:rPr>
                <w:rFonts w:ascii="Noto Sans Symbols" w:eastAsia="Noto Sans Symbols" w:hAnsi="Noto Sans Symbols" w:cs="Noto Sans Symbols"/>
                <w:b/>
              </w:rPr>
              <w:t>•</w:t>
            </w:r>
          </w:p>
        </w:tc>
        <w:tc>
          <w:tcPr>
            <w:tcW w:w="6662" w:type="dxa"/>
            <w:shd w:val="clear" w:color="auto" w:fill="FFFFFF"/>
          </w:tcPr>
          <w:p w14:paraId="61F32EC6" w14:textId="77777777" w:rsidR="00E23E61" w:rsidRDefault="00BE5C4A" w:rsidP="00E23E61">
            <w:pPr>
              <w:pBdr>
                <w:top w:val="none" w:sz="0" w:space="0" w:color="auto"/>
                <w:left w:val="none" w:sz="0" w:space="0" w:color="auto"/>
                <w:bottom w:val="none" w:sz="0" w:space="0" w:color="auto"/>
                <w:right w:val="none" w:sz="0" w:space="0" w:color="auto"/>
                <w:between w:val="none" w:sz="0" w:space="0" w:color="auto"/>
              </w:pBdr>
              <w:tabs>
                <w:tab w:val="left" w:pos="426"/>
              </w:tabs>
              <w:autoSpaceDE w:val="0"/>
              <w:autoSpaceDN w:val="0"/>
              <w:adjustRightInd w:val="0"/>
              <w:spacing w:line="269" w:lineRule="auto"/>
              <w:ind w:left="426" w:hanging="426"/>
              <w:rPr>
                <w:rFonts w:ascii="Cera PRO" w:eastAsiaTheme="minorHAnsi" w:hAnsi="Cera PRO" w:cs="FranklinGothic-Demi"/>
                <w:b/>
                <w:color w:val="1D1D1B"/>
                <w:sz w:val="19"/>
                <w:szCs w:val="19"/>
                <w:lang w:eastAsia="en-US"/>
              </w:rPr>
            </w:pPr>
            <w:r w:rsidRPr="00BE5C4A">
              <w:rPr>
                <w:rFonts w:ascii="Cera PRO" w:eastAsiaTheme="minorHAnsi" w:hAnsi="Cera PRO" w:cs="FranklinGothic-Demi"/>
                <w:color w:val="auto"/>
                <w:sz w:val="19"/>
                <w:szCs w:val="19"/>
                <w:lang w:eastAsia="en-US"/>
              </w:rPr>
              <w:t>2.3</w:t>
            </w:r>
            <w:r w:rsidRPr="00BE5C4A">
              <w:rPr>
                <w:rFonts w:ascii="Cera PRO" w:eastAsiaTheme="minorHAnsi" w:hAnsi="Cera PRO" w:cs="FranklinGothic-Demi"/>
                <w:color w:val="auto"/>
                <w:sz w:val="19"/>
                <w:szCs w:val="19"/>
                <w:lang w:eastAsia="en-US"/>
              </w:rPr>
              <w:tab/>
            </w:r>
            <w:r w:rsidR="00E23E61" w:rsidRPr="001705BB">
              <w:rPr>
                <w:rFonts w:ascii="Cera PRO" w:eastAsiaTheme="minorHAnsi" w:hAnsi="Cera PRO" w:cs="FranklinGothic-Demi"/>
                <w:color w:val="1D1D1B"/>
                <w:sz w:val="19"/>
                <w:szCs w:val="19"/>
                <w:lang w:eastAsia="en-US"/>
              </w:rPr>
              <w:t>De docent</w:t>
            </w:r>
            <w:r w:rsidR="00E23E61">
              <w:rPr>
                <w:rFonts w:ascii="Cera PRO" w:eastAsiaTheme="minorHAnsi" w:hAnsi="Cera PRO" w:cs="FranklinGothic-Demi"/>
                <w:color w:val="1D1D1B"/>
                <w:sz w:val="19"/>
                <w:szCs w:val="19"/>
                <w:lang w:eastAsia="en-US"/>
              </w:rPr>
              <w:t xml:space="preserve"> stelt</w:t>
            </w:r>
            <w:r w:rsidR="00E23E61" w:rsidRPr="001705BB">
              <w:rPr>
                <w:rFonts w:ascii="Cera PRO" w:eastAsiaTheme="minorHAnsi" w:hAnsi="Cera PRO" w:cs="FranklinGothic-Demi"/>
                <w:color w:val="1D1D1B"/>
                <w:sz w:val="19"/>
                <w:szCs w:val="19"/>
                <w:lang w:eastAsia="en-US"/>
              </w:rPr>
              <w:t xml:space="preserve"> het ontwikkelde </w:t>
            </w:r>
            <w:r w:rsidR="00E23E61">
              <w:rPr>
                <w:rFonts w:ascii="Cera PRO" w:eastAsiaTheme="minorHAnsi" w:hAnsi="Cera PRO" w:cs="FranklinGothic-Demi"/>
                <w:color w:val="1D1D1B"/>
                <w:sz w:val="19"/>
                <w:szCs w:val="19"/>
                <w:lang w:eastAsia="en-US"/>
              </w:rPr>
              <w:t>programma van tijd tot tijd bij</w:t>
            </w:r>
            <w:r w:rsidR="00E23E61" w:rsidRPr="001705BB">
              <w:rPr>
                <w:rFonts w:ascii="Cera PRO" w:eastAsiaTheme="minorHAnsi" w:hAnsi="Cera PRO" w:cs="FranklinGothic-Demi"/>
                <w:color w:val="1D1D1B"/>
                <w:sz w:val="19"/>
                <w:szCs w:val="19"/>
                <w:lang w:eastAsia="en-US"/>
              </w:rPr>
              <w:t>, op basis van de gestelde doelen, feedback</w:t>
            </w:r>
            <w:r w:rsidR="00E23E61">
              <w:rPr>
                <w:rFonts w:ascii="Cera PRO" w:eastAsiaTheme="minorHAnsi" w:hAnsi="Cera PRO" w:cs="FranklinGothic-Demi"/>
                <w:color w:val="1D1D1B"/>
                <w:sz w:val="19"/>
                <w:szCs w:val="19"/>
                <w:lang w:eastAsia="en-US"/>
              </w:rPr>
              <w:t>-</w:t>
            </w:r>
            <w:r w:rsidR="00E23E61" w:rsidRPr="001705BB">
              <w:rPr>
                <w:rFonts w:ascii="Cera PRO" w:eastAsiaTheme="minorHAnsi" w:hAnsi="Cera PRO" w:cs="FranklinGothic-Demi"/>
                <w:color w:val="1D1D1B"/>
                <w:sz w:val="19"/>
                <w:szCs w:val="19"/>
                <w:lang w:eastAsia="en-US"/>
              </w:rPr>
              <w:t>instrumenten, ervaringen en resultaten</w:t>
            </w:r>
            <w:r w:rsidR="00E23E61" w:rsidRPr="000670A5">
              <w:rPr>
                <w:rFonts w:ascii="Cera PRO" w:eastAsiaTheme="minorHAnsi" w:hAnsi="Cera PRO" w:cs="FranklinGothic-Demi"/>
                <w:b/>
                <w:color w:val="1D1D1B"/>
                <w:sz w:val="19"/>
                <w:szCs w:val="19"/>
                <w:lang w:eastAsia="en-US"/>
              </w:rPr>
              <w:t>.</w:t>
            </w:r>
          </w:p>
          <w:p w14:paraId="4956570B" w14:textId="77777777" w:rsidR="00E23E61" w:rsidRDefault="00E23E61" w:rsidP="00E23E61">
            <w:pPr>
              <w:pBdr>
                <w:top w:val="none" w:sz="0" w:space="0" w:color="auto"/>
                <w:left w:val="none" w:sz="0" w:space="0" w:color="auto"/>
                <w:bottom w:val="none" w:sz="0" w:space="0" w:color="auto"/>
                <w:right w:val="none" w:sz="0" w:space="0" w:color="auto"/>
                <w:between w:val="none" w:sz="0" w:space="0" w:color="auto"/>
              </w:pBdr>
              <w:tabs>
                <w:tab w:val="left" w:pos="426"/>
              </w:tabs>
              <w:autoSpaceDE w:val="0"/>
              <w:autoSpaceDN w:val="0"/>
              <w:adjustRightInd w:val="0"/>
              <w:spacing w:line="269" w:lineRule="auto"/>
              <w:ind w:left="426" w:hanging="426"/>
              <w:rPr>
                <w:rFonts w:ascii="Cera PRO" w:eastAsiaTheme="minorHAnsi" w:hAnsi="Cera PRO" w:cs="FranklinGothic-Book"/>
                <w:color w:val="1D1D1B"/>
                <w:sz w:val="19"/>
                <w:szCs w:val="19"/>
                <w:lang w:eastAsia="en-US"/>
              </w:rPr>
            </w:pPr>
            <w:r w:rsidRPr="000670A5">
              <w:rPr>
                <w:rFonts w:ascii="Cera PRO" w:eastAsiaTheme="minorHAnsi" w:hAnsi="Cera PRO" w:cs="FranklinGothic-Book"/>
                <w:b/>
                <w:color w:val="1D1D1B"/>
                <w:sz w:val="19"/>
                <w:szCs w:val="19"/>
                <w:lang w:eastAsia="en-US"/>
              </w:rPr>
              <w:t xml:space="preserve"> Resultaat</w:t>
            </w:r>
            <w:r w:rsidRPr="001705BB">
              <w:rPr>
                <w:rFonts w:ascii="Cera PRO" w:eastAsiaTheme="minorHAnsi" w:hAnsi="Cera PRO" w:cs="FranklinGothic-Book"/>
                <w:color w:val="1D1D1B"/>
                <w:sz w:val="19"/>
                <w:szCs w:val="19"/>
                <w:lang w:eastAsia="en-US"/>
              </w:rPr>
              <w:t>:</w:t>
            </w:r>
          </w:p>
          <w:p w14:paraId="1056172B" w14:textId="77777777" w:rsidR="00E23E61" w:rsidRPr="001705BB" w:rsidRDefault="00E23E61" w:rsidP="00E23E61">
            <w:pPr>
              <w:pBdr>
                <w:top w:val="none" w:sz="0" w:space="0" w:color="auto"/>
                <w:left w:val="none" w:sz="0" w:space="0" w:color="auto"/>
                <w:bottom w:val="none" w:sz="0" w:space="0" w:color="auto"/>
                <w:right w:val="none" w:sz="0" w:space="0" w:color="auto"/>
                <w:between w:val="none" w:sz="0" w:space="0" w:color="auto"/>
              </w:pBdr>
              <w:tabs>
                <w:tab w:val="left" w:pos="426"/>
              </w:tabs>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1705BB">
              <w:rPr>
                <w:rFonts w:ascii="Cera PRO" w:eastAsiaTheme="minorHAnsi" w:hAnsi="Cera PRO" w:cs="FranklinGothic-Book"/>
                <w:color w:val="1D1D1B"/>
                <w:sz w:val="19"/>
                <w:szCs w:val="19"/>
                <w:lang w:eastAsia="en-US"/>
              </w:rPr>
              <w:t xml:space="preserve"> </w:t>
            </w:r>
            <w:r>
              <w:rPr>
                <w:rFonts w:ascii="Cera PRO" w:eastAsiaTheme="minorHAnsi" w:hAnsi="Cera PRO" w:cs="FranklinGothic-Book"/>
                <w:color w:val="1D1D1B"/>
                <w:sz w:val="19"/>
                <w:szCs w:val="19"/>
                <w:lang w:eastAsia="en-US"/>
              </w:rPr>
              <w:t xml:space="preserve">      </w:t>
            </w:r>
            <w:r w:rsidRPr="001705BB">
              <w:rPr>
                <w:rFonts w:ascii="Cera PRO" w:eastAsiaTheme="minorHAnsi" w:hAnsi="Cera PRO" w:cs="FranklinGothic-Book"/>
                <w:color w:val="1D1D1B"/>
                <w:sz w:val="19"/>
                <w:szCs w:val="19"/>
                <w:lang w:eastAsia="en-US"/>
              </w:rPr>
              <w:t>Een onderwijsprogramma dat structureel is ingebed in een PDCA-cyclus</w:t>
            </w:r>
            <w:r>
              <w:rPr>
                <w:rFonts w:ascii="Cera PRO" w:eastAsiaTheme="minorHAnsi" w:hAnsi="Cera PRO" w:cs="FranklinGothic-Book"/>
                <w:color w:val="1D1D1B"/>
                <w:sz w:val="19"/>
                <w:szCs w:val="19"/>
                <w:lang w:eastAsia="en-US"/>
              </w:rPr>
              <w:t xml:space="preserve"> of ander passend kwaliteitssysteem</w:t>
            </w:r>
            <w:r w:rsidRPr="001705BB">
              <w:rPr>
                <w:rFonts w:ascii="Cera PRO" w:eastAsiaTheme="minorHAnsi" w:hAnsi="Cera PRO" w:cs="FranklinGothic-Book"/>
                <w:color w:val="1D1D1B"/>
                <w:sz w:val="19"/>
                <w:szCs w:val="19"/>
                <w:lang w:eastAsia="en-US"/>
              </w:rPr>
              <w:t xml:space="preserve"> om de effectiviteit van het onderwijs in kaart te brengen en om desgewenst (didactische) keuzes te heroverwegen ter verbetering van de leeropbrengst van de studenten.</w:t>
            </w:r>
          </w:p>
          <w:p w14:paraId="1C81846B" w14:textId="738A0753" w:rsidR="00BE5C4A" w:rsidRPr="00BE5C4A" w:rsidRDefault="00BE5C4A" w:rsidP="003059E7">
            <w:pPr>
              <w:pBdr>
                <w:top w:val="none" w:sz="0" w:space="0" w:color="auto"/>
                <w:left w:val="none" w:sz="0" w:space="0" w:color="auto"/>
                <w:bottom w:val="none" w:sz="0" w:space="0" w:color="auto"/>
                <w:right w:val="none" w:sz="0" w:space="0" w:color="auto"/>
                <w:between w:val="none" w:sz="0" w:space="0" w:color="auto"/>
              </w:pBdr>
              <w:tabs>
                <w:tab w:val="left" w:pos="426"/>
              </w:tabs>
              <w:autoSpaceDE w:val="0"/>
              <w:autoSpaceDN w:val="0"/>
              <w:adjustRightInd w:val="0"/>
              <w:spacing w:line="269" w:lineRule="auto"/>
              <w:ind w:left="426" w:hanging="426"/>
              <w:rPr>
                <w:rFonts w:ascii="Cera PRO" w:eastAsiaTheme="minorHAnsi" w:hAnsi="Cera PRO" w:cs="FranklinGothic-Book"/>
                <w:color w:val="auto"/>
                <w:sz w:val="19"/>
                <w:szCs w:val="19"/>
                <w:lang w:eastAsia="en-US"/>
              </w:rPr>
            </w:pPr>
          </w:p>
          <w:p w14:paraId="2FC1B55E" w14:textId="77777777" w:rsidR="00BE5C4A" w:rsidRPr="00BE5C4A" w:rsidRDefault="00BE5C4A" w:rsidP="003059E7">
            <w:pPr>
              <w:rPr>
                <w:rFonts w:ascii="Arial" w:eastAsia="Arial" w:hAnsi="Arial" w:cs="Arial"/>
                <w:color w:val="auto"/>
                <w:sz w:val="18"/>
                <w:szCs w:val="18"/>
              </w:rPr>
            </w:pPr>
          </w:p>
        </w:tc>
        <w:tc>
          <w:tcPr>
            <w:tcW w:w="850" w:type="dxa"/>
            <w:shd w:val="clear" w:color="auto" w:fill="FFFFFF"/>
          </w:tcPr>
          <w:p w14:paraId="3557AF57" w14:textId="543403AB" w:rsidR="00BE5C4A" w:rsidRDefault="00BE5C4A" w:rsidP="003059E7">
            <w:pPr>
              <w:jc w:val="center"/>
            </w:pPr>
          </w:p>
        </w:tc>
        <w:tc>
          <w:tcPr>
            <w:tcW w:w="993" w:type="dxa"/>
            <w:shd w:val="clear" w:color="auto" w:fill="FFFFFF"/>
          </w:tcPr>
          <w:p w14:paraId="7FEE6E6C" w14:textId="3783BE9B" w:rsidR="00BE5C4A" w:rsidRDefault="00BE5C4A" w:rsidP="003059E7">
            <w:pPr>
              <w:jc w:val="center"/>
            </w:pPr>
          </w:p>
        </w:tc>
      </w:tr>
      <w:tr w:rsidR="00BE5C4A" w14:paraId="538DD08C" w14:textId="77777777" w:rsidTr="003059E7">
        <w:tc>
          <w:tcPr>
            <w:tcW w:w="568" w:type="dxa"/>
            <w:shd w:val="clear" w:color="auto" w:fill="FFFFFF"/>
          </w:tcPr>
          <w:p w14:paraId="57217428" w14:textId="77777777" w:rsidR="00BE5C4A" w:rsidRDefault="00BE5C4A" w:rsidP="003059E7">
            <w:pPr>
              <w:jc w:val="center"/>
            </w:pPr>
            <w:r>
              <w:rPr>
                <w:rFonts w:ascii="Noto Sans Symbols" w:eastAsia="Noto Sans Symbols" w:hAnsi="Noto Sans Symbols" w:cs="Noto Sans Symbols"/>
                <w:b/>
              </w:rPr>
              <w:t>•</w:t>
            </w:r>
          </w:p>
        </w:tc>
        <w:tc>
          <w:tcPr>
            <w:tcW w:w="567" w:type="dxa"/>
            <w:shd w:val="clear" w:color="auto" w:fill="FFFFFF"/>
          </w:tcPr>
          <w:p w14:paraId="3971F614" w14:textId="77777777" w:rsidR="00BE5C4A" w:rsidRDefault="00BE5C4A" w:rsidP="003059E7">
            <w:pPr>
              <w:jc w:val="center"/>
            </w:pPr>
            <w:r>
              <w:rPr>
                <w:rFonts w:ascii="Noto Sans Symbols" w:eastAsia="Noto Sans Symbols" w:hAnsi="Noto Sans Symbols" w:cs="Noto Sans Symbols"/>
                <w:b/>
              </w:rPr>
              <w:t>•</w:t>
            </w:r>
          </w:p>
        </w:tc>
        <w:tc>
          <w:tcPr>
            <w:tcW w:w="6662" w:type="dxa"/>
            <w:shd w:val="clear" w:color="auto" w:fill="FFFFFF"/>
          </w:tcPr>
          <w:p w14:paraId="63FA250C" w14:textId="37663B85" w:rsidR="00BE5C4A" w:rsidRPr="00BE5C4A" w:rsidRDefault="00BE5C4A" w:rsidP="00BE5C4A">
            <w:pPr>
              <w:pBdr>
                <w:top w:val="none" w:sz="0" w:space="0" w:color="auto"/>
                <w:left w:val="none" w:sz="0" w:space="0" w:color="auto"/>
                <w:bottom w:val="none" w:sz="0" w:space="0" w:color="auto"/>
                <w:right w:val="none" w:sz="0" w:space="0" w:color="auto"/>
                <w:between w:val="none" w:sz="0" w:space="0" w:color="auto"/>
              </w:pBdr>
              <w:tabs>
                <w:tab w:val="left" w:pos="348"/>
              </w:tabs>
              <w:autoSpaceDE w:val="0"/>
              <w:autoSpaceDN w:val="0"/>
              <w:adjustRightInd w:val="0"/>
              <w:spacing w:line="269" w:lineRule="auto"/>
              <w:ind w:left="348" w:hanging="348"/>
              <w:rPr>
                <w:rFonts w:ascii="Cera PRO" w:eastAsiaTheme="minorHAnsi" w:hAnsi="Cera PRO" w:cs="FranklinGothic-Demi"/>
                <w:color w:val="auto"/>
                <w:sz w:val="19"/>
                <w:szCs w:val="19"/>
                <w:lang w:eastAsia="en-US"/>
              </w:rPr>
            </w:pPr>
            <w:r>
              <w:rPr>
                <w:rFonts w:ascii="Cera PRO" w:hAnsi="Cera PRO" w:cs="Arial"/>
                <w:color w:val="auto"/>
                <w:sz w:val="19"/>
                <w:szCs w:val="19"/>
              </w:rPr>
              <w:t>2.4</w:t>
            </w:r>
            <w:r>
              <w:rPr>
                <w:rFonts w:ascii="Cera PRO" w:hAnsi="Cera PRO" w:cs="Arial"/>
                <w:color w:val="auto"/>
                <w:sz w:val="19"/>
                <w:szCs w:val="19"/>
              </w:rPr>
              <w:tab/>
            </w:r>
            <w:r w:rsidRPr="00BE5C4A">
              <w:rPr>
                <w:rFonts w:ascii="Cera PRO" w:hAnsi="Cera PRO" w:cs="Arial"/>
                <w:color w:val="auto"/>
                <w:sz w:val="19"/>
                <w:szCs w:val="19"/>
              </w:rPr>
              <w:t>De docent beschikt over de digitale basisvaardigheden om ICT in het onderwijs effectief te</w:t>
            </w:r>
            <w:r w:rsidRPr="00BE5C4A">
              <w:rPr>
                <w:color w:val="auto"/>
                <w:sz w:val="19"/>
                <w:szCs w:val="19"/>
              </w:rPr>
              <w:t> </w:t>
            </w:r>
            <w:r w:rsidRPr="00BE5C4A">
              <w:rPr>
                <w:rFonts w:ascii="Cera PRO" w:hAnsi="Cera PRO" w:cs="Arial"/>
                <w:color w:val="auto"/>
                <w:sz w:val="19"/>
                <w:szCs w:val="19"/>
              </w:rPr>
              <w:t xml:space="preserve">kunnen inzetten in lessituaties </w:t>
            </w:r>
            <w:r w:rsidRPr="00BE5C4A">
              <w:rPr>
                <w:rFonts w:ascii="Cera PRO" w:hAnsi="Cera PRO" w:cs="Cera PRO"/>
                <w:color w:val="auto"/>
                <w:sz w:val="19"/>
                <w:szCs w:val="19"/>
              </w:rPr>
              <w:t>é</w:t>
            </w:r>
            <w:r w:rsidRPr="00BE5C4A">
              <w:rPr>
                <w:rFonts w:ascii="Cera PRO" w:hAnsi="Cera PRO" w:cs="Arial"/>
                <w:color w:val="auto"/>
                <w:sz w:val="19"/>
                <w:szCs w:val="19"/>
              </w:rPr>
              <w:t>n in de onderwijsorganisatie. Deze vaardigheden zijn gebaseerd</w:t>
            </w:r>
            <w:r w:rsidRPr="00BE5C4A">
              <w:rPr>
                <w:color w:val="auto"/>
                <w:sz w:val="19"/>
                <w:szCs w:val="19"/>
              </w:rPr>
              <w:t> </w:t>
            </w:r>
            <w:r w:rsidRPr="00BE5C4A">
              <w:rPr>
                <w:rFonts w:ascii="Cera PRO" w:hAnsi="Cera PRO" w:cs="Arial"/>
                <w:color w:val="auto"/>
                <w:sz w:val="19"/>
                <w:szCs w:val="19"/>
              </w:rPr>
              <w:t>op de digitale basisvaardigheden</w:t>
            </w:r>
            <w:r w:rsidRPr="00BE5C4A">
              <w:rPr>
                <w:color w:val="auto"/>
                <w:sz w:val="19"/>
                <w:szCs w:val="19"/>
              </w:rPr>
              <w:t> </w:t>
            </w:r>
            <w:r w:rsidRPr="00BE5C4A">
              <w:rPr>
                <w:rFonts w:ascii="Cera PRO" w:hAnsi="Cera PRO" w:cs="Arial"/>
                <w:color w:val="auto"/>
                <w:sz w:val="19"/>
                <w:szCs w:val="19"/>
              </w:rPr>
              <w:t>die voor de hele Nederlandse beroepsbevolking van</w:t>
            </w:r>
            <w:r w:rsidRPr="00BE5C4A">
              <w:rPr>
                <w:color w:val="auto"/>
                <w:sz w:val="19"/>
                <w:szCs w:val="19"/>
              </w:rPr>
              <w:t> </w:t>
            </w:r>
            <w:r w:rsidRPr="00BE5C4A">
              <w:rPr>
                <w:rFonts w:ascii="Cera PRO" w:hAnsi="Cera PRO" w:cs="Arial"/>
                <w:color w:val="auto"/>
                <w:sz w:val="19"/>
                <w:szCs w:val="19"/>
              </w:rPr>
              <w:t>toepassing zijn.</w:t>
            </w:r>
            <w:r w:rsidRPr="00BE5C4A">
              <w:rPr>
                <w:color w:val="auto"/>
                <w:sz w:val="19"/>
                <w:szCs w:val="19"/>
              </w:rPr>
              <w:t xml:space="preserve"> </w:t>
            </w:r>
            <w:r w:rsidRPr="00BE5C4A">
              <w:rPr>
                <w:rFonts w:ascii="Cera PRO" w:hAnsi="Cera PRO" w:cs="Arial"/>
                <w:color w:val="auto"/>
                <w:sz w:val="19"/>
                <w:szCs w:val="19"/>
              </w:rPr>
              <w:t>Deze basisvaardigheden zijn voorwaardelijk om ICT effectief in te</w:t>
            </w:r>
            <w:r w:rsidRPr="00BE5C4A">
              <w:rPr>
                <w:color w:val="auto"/>
                <w:sz w:val="19"/>
                <w:szCs w:val="19"/>
              </w:rPr>
              <w:t> </w:t>
            </w:r>
            <w:r w:rsidRPr="00BE5C4A">
              <w:rPr>
                <w:rFonts w:ascii="Cera PRO" w:hAnsi="Cera PRO" w:cs="Arial"/>
                <w:color w:val="auto"/>
                <w:sz w:val="19"/>
                <w:szCs w:val="19"/>
              </w:rPr>
              <w:t>kunnen zetten in het leren, lesgeven en organiseren van onderwijs</w:t>
            </w:r>
          </w:p>
          <w:p w14:paraId="63D4106C" w14:textId="7B4E4FAE" w:rsidR="00BE5C4A" w:rsidRPr="00BE5C4A" w:rsidRDefault="00BE5C4A" w:rsidP="00BE5C4A">
            <w:pPr>
              <w:rPr>
                <w:rFonts w:ascii="Arial" w:eastAsia="Arial" w:hAnsi="Arial" w:cs="Arial"/>
                <w:color w:val="auto"/>
                <w:sz w:val="18"/>
                <w:szCs w:val="18"/>
              </w:rPr>
            </w:pPr>
            <w:r w:rsidRPr="00BE5C4A">
              <w:rPr>
                <w:rFonts w:ascii="Arial" w:eastAsia="Arial" w:hAnsi="Arial" w:cs="Arial"/>
                <w:color w:val="auto"/>
                <w:sz w:val="18"/>
                <w:szCs w:val="18"/>
              </w:rPr>
              <w:t>.</w:t>
            </w:r>
          </w:p>
        </w:tc>
        <w:tc>
          <w:tcPr>
            <w:tcW w:w="850" w:type="dxa"/>
            <w:shd w:val="clear" w:color="auto" w:fill="FFFFFF"/>
          </w:tcPr>
          <w:p w14:paraId="5986E642" w14:textId="6FE10B82" w:rsidR="00BE5C4A" w:rsidRDefault="00BE5C4A" w:rsidP="003059E7">
            <w:pPr>
              <w:jc w:val="center"/>
            </w:pPr>
          </w:p>
        </w:tc>
        <w:tc>
          <w:tcPr>
            <w:tcW w:w="993" w:type="dxa"/>
            <w:shd w:val="clear" w:color="auto" w:fill="FFFFFF"/>
          </w:tcPr>
          <w:p w14:paraId="273C68D1" w14:textId="6A7D9C46" w:rsidR="00BE5C4A" w:rsidRDefault="00BE5C4A" w:rsidP="003059E7">
            <w:pPr>
              <w:jc w:val="center"/>
            </w:pPr>
          </w:p>
        </w:tc>
      </w:tr>
      <w:tr w:rsidR="00BE5C4A" w14:paraId="0F6E1EE1" w14:textId="77777777" w:rsidTr="003059E7">
        <w:tc>
          <w:tcPr>
            <w:tcW w:w="9640" w:type="dxa"/>
            <w:gridSpan w:val="5"/>
            <w:shd w:val="clear" w:color="auto" w:fill="FFFFFF"/>
          </w:tcPr>
          <w:p w14:paraId="433DF2A3" w14:textId="77777777" w:rsidR="00BE5C4A" w:rsidRDefault="00BE5C4A" w:rsidP="003059E7">
            <w:pPr>
              <w:spacing w:after="120"/>
              <w:rPr>
                <w:rFonts w:ascii="Arial" w:eastAsia="Arial" w:hAnsi="Arial" w:cs="Arial"/>
                <w:i/>
                <w:sz w:val="18"/>
                <w:szCs w:val="18"/>
              </w:rPr>
            </w:pPr>
          </w:p>
          <w:p w14:paraId="3A922E82" w14:textId="100D068A" w:rsidR="00BE5C4A" w:rsidRDefault="00BE5C4A" w:rsidP="003059E7">
            <w:pPr>
              <w:spacing w:after="120"/>
              <w:rPr>
                <w:rFonts w:ascii="Arial" w:eastAsia="Arial" w:hAnsi="Arial" w:cs="Arial"/>
                <w:i/>
                <w:sz w:val="18"/>
                <w:szCs w:val="18"/>
              </w:rPr>
            </w:pPr>
            <w:r>
              <w:rPr>
                <w:rFonts w:ascii="Arial" w:eastAsia="Arial" w:hAnsi="Arial" w:cs="Arial"/>
                <w:i/>
                <w:sz w:val="18"/>
                <w:szCs w:val="18"/>
              </w:rPr>
              <w:t xml:space="preserve">Toelichting op de gegeven </w:t>
            </w:r>
            <w:r w:rsidRPr="001018F9">
              <w:rPr>
                <w:rFonts w:ascii="Arial" w:eastAsia="Arial" w:hAnsi="Arial" w:cs="Arial"/>
                <w:i/>
                <w:sz w:val="18"/>
                <w:szCs w:val="18"/>
              </w:rPr>
              <w:t>b</w:t>
            </w:r>
            <w:r w:rsidR="006F1F50" w:rsidRPr="001018F9">
              <w:rPr>
                <w:rFonts w:ascii="Arial" w:eastAsia="Arial" w:hAnsi="Arial" w:cs="Arial"/>
                <w:i/>
                <w:sz w:val="18"/>
                <w:szCs w:val="18"/>
              </w:rPr>
              <w:t>e</w:t>
            </w:r>
            <w:r w:rsidRPr="001018F9">
              <w:rPr>
                <w:rFonts w:ascii="Arial" w:eastAsia="Arial" w:hAnsi="Arial" w:cs="Arial"/>
                <w:i/>
                <w:sz w:val="18"/>
                <w:szCs w:val="18"/>
              </w:rPr>
              <w:t>oordeling(en):</w:t>
            </w:r>
          </w:p>
          <w:p w14:paraId="150EFC28" w14:textId="77777777" w:rsidR="00BE5C4A" w:rsidRDefault="00BE5C4A" w:rsidP="003059E7">
            <w:pPr>
              <w:rPr>
                <w:rFonts w:ascii="Arial" w:eastAsia="Arial" w:hAnsi="Arial" w:cs="Arial"/>
                <w:i/>
                <w:sz w:val="18"/>
                <w:szCs w:val="18"/>
              </w:rPr>
            </w:pPr>
          </w:p>
          <w:p w14:paraId="7AEC5695" w14:textId="77777777" w:rsidR="00BE5C4A" w:rsidRDefault="00BE5C4A" w:rsidP="003059E7">
            <w:pPr>
              <w:rPr>
                <w:rFonts w:ascii="Arial" w:eastAsia="Arial" w:hAnsi="Arial" w:cs="Arial"/>
                <w:i/>
                <w:sz w:val="18"/>
                <w:szCs w:val="18"/>
              </w:rPr>
            </w:pPr>
          </w:p>
          <w:p w14:paraId="57C279FA" w14:textId="77777777" w:rsidR="00BE5C4A" w:rsidRDefault="00BE5C4A" w:rsidP="003059E7">
            <w:pPr>
              <w:rPr>
                <w:rFonts w:ascii="Arial" w:eastAsia="Arial" w:hAnsi="Arial" w:cs="Arial"/>
                <w:i/>
                <w:sz w:val="18"/>
                <w:szCs w:val="18"/>
              </w:rPr>
            </w:pPr>
          </w:p>
          <w:p w14:paraId="5ACE62BB" w14:textId="77777777" w:rsidR="00BE5C4A" w:rsidRDefault="00BE5C4A" w:rsidP="003059E7">
            <w:pPr>
              <w:rPr>
                <w:rFonts w:ascii="Arial" w:eastAsia="Arial" w:hAnsi="Arial" w:cs="Arial"/>
                <w:i/>
                <w:sz w:val="18"/>
                <w:szCs w:val="18"/>
              </w:rPr>
            </w:pPr>
            <w:r>
              <w:rPr>
                <w:rFonts w:ascii="Arial" w:eastAsia="Arial" w:hAnsi="Arial" w:cs="Arial"/>
                <w:i/>
                <w:sz w:val="18"/>
                <w:szCs w:val="18"/>
              </w:rPr>
              <w:t>Feedback op houding:</w:t>
            </w:r>
          </w:p>
          <w:p w14:paraId="3AAE83E3" w14:textId="77777777" w:rsidR="00BE5C4A" w:rsidRDefault="00BE5C4A" w:rsidP="003059E7">
            <w:pPr>
              <w:rPr>
                <w:rFonts w:ascii="Arial" w:eastAsia="Arial" w:hAnsi="Arial" w:cs="Arial"/>
                <w:i/>
                <w:sz w:val="18"/>
                <w:szCs w:val="18"/>
              </w:rPr>
            </w:pPr>
          </w:p>
          <w:p w14:paraId="54068124" w14:textId="77777777" w:rsidR="00BE5C4A" w:rsidRDefault="00BE5C4A" w:rsidP="003059E7">
            <w:pPr>
              <w:rPr>
                <w:rFonts w:ascii="Arial" w:eastAsia="Arial" w:hAnsi="Arial" w:cs="Arial"/>
                <w:i/>
                <w:sz w:val="18"/>
                <w:szCs w:val="18"/>
              </w:rPr>
            </w:pPr>
          </w:p>
          <w:p w14:paraId="18952E94" w14:textId="77777777" w:rsidR="00BE5C4A" w:rsidRDefault="00BE5C4A" w:rsidP="003059E7">
            <w:pPr>
              <w:rPr>
                <w:rFonts w:ascii="Arial" w:eastAsia="Arial" w:hAnsi="Arial" w:cs="Arial"/>
                <w:i/>
                <w:sz w:val="18"/>
                <w:szCs w:val="18"/>
              </w:rPr>
            </w:pPr>
          </w:p>
          <w:p w14:paraId="2E2897D8" w14:textId="77777777" w:rsidR="00BE5C4A" w:rsidRDefault="00BE5C4A" w:rsidP="003059E7">
            <w:pPr>
              <w:rPr>
                <w:rFonts w:ascii="Arial" w:eastAsia="Arial" w:hAnsi="Arial" w:cs="Arial"/>
                <w:i/>
                <w:sz w:val="18"/>
                <w:szCs w:val="18"/>
              </w:rPr>
            </w:pPr>
          </w:p>
          <w:p w14:paraId="6655F629" w14:textId="77777777" w:rsidR="00BE5C4A" w:rsidRDefault="00BE5C4A" w:rsidP="003059E7">
            <w:pPr>
              <w:rPr>
                <w:rFonts w:ascii="Arial" w:eastAsia="Arial" w:hAnsi="Arial" w:cs="Arial"/>
                <w:i/>
                <w:sz w:val="18"/>
                <w:szCs w:val="18"/>
              </w:rPr>
            </w:pPr>
            <w:r>
              <w:rPr>
                <w:rFonts w:ascii="Arial" w:eastAsia="Arial" w:hAnsi="Arial" w:cs="Arial"/>
                <w:i/>
                <w:sz w:val="18"/>
                <w:szCs w:val="18"/>
              </w:rPr>
              <w:t>Eventueel advies:</w:t>
            </w:r>
          </w:p>
          <w:p w14:paraId="0AD161AF" w14:textId="77777777" w:rsidR="00BE5C4A" w:rsidRDefault="00BE5C4A" w:rsidP="003059E7">
            <w:pPr>
              <w:rPr>
                <w:rFonts w:ascii="Arial" w:eastAsia="Arial" w:hAnsi="Arial" w:cs="Arial"/>
                <w:i/>
                <w:sz w:val="18"/>
                <w:szCs w:val="18"/>
              </w:rPr>
            </w:pPr>
          </w:p>
          <w:p w14:paraId="1D9D2170" w14:textId="77777777" w:rsidR="00BE5C4A" w:rsidRDefault="00BE5C4A" w:rsidP="003059E7">
            <w:pPr>
              <w:rPr>
                <w:rFonts w:ascii="Arial" w:eastAsia="Arial" w:hAnsi="Arial" w:cs="Arial"/>
                <w:i/>
                <w:sz w:val="18"/>
                <w:szCs w:val="18"/>
              </w:rPr>
            </w:pPr>
          </w:p>
          <w:p w14:paraId="30187545" w14:textId="77777777" w:rsidR="00BE5C4A" w:rsidRDefault="00BE5C4A" w:rsidP="003059E7">
            <w:pPr>
              <w:rPr>
                <w:rFonts w:ascii="Arial" w:eastAsia="Arial" w:hAnsi="Arial" w:cs="Arial"/>
                <w:i/>
                <w:sz w:val="18"/>
                <w:szCs w:val="18"/>
              </w:rPr>
            </w:pPr>
          </w:p>
          <w:p w14:paraId="355798A8" w14:textId="77777777" w:rsidR="00BE5C4A" w:rsidRDefault="00BE5C4A" w:rsidP="003059E7">
            <w:pPr>
              <w:rPr>
                <w:rFonts w:ascii="Arial" w:eastAsia="Arial" w:hAnsi="Arial" w:cs="Arial"/>
                <w:i/>
                <w:sz w:val="18"/>
                <w:szCs w:val="18"/>
              </w:rPr>
            </w:pPr>
          </w:p>
          <w:p w14:paraId="7C882E88" w14:textId="77777777" w:rsidR="00BE5C4A" w:rsidRDefault="00BE5C4A" w:rsidP="003059E7">
            <w:pPr>
              <w:rPr>
                <w:rFonts w:ascii="Arial" w:eastAsia="Arial" w:hAnsi="Arial" w:cs="Arial"/>
                <w:b/>
              </w:rPr>
            </w:pPr>
          </w:p>
        </w:tc>
      </w:tr>
    </w:tbl>
    <w:p w14:paraId="0EA360CD" w14:textId="77777777" w:rsidR="00BE5C4A" w:rsidRDefault="00BE5C4A" w:rsidP="003059E7">
      <w:pPr>
        <w:rPr>
          <w:rFonts w:ascii="Arial" w:eastAsia="Arial" w:hAnsi="Arial" w:cs="Arial"/>
          <w:b/>
          <w:sz w:val="18"/>
          <w:szCs w:val="18"/>
        </w:rPr>
      </w:pPr>
    </w:p>
    <w:p w14:paraId="2CC561C1" w14:textId="77777777" w:rsidR="00BE5C4A" w:rsidRDefault="00BE5C4A" w:rsidP="003059E7">
      <w:pPr>
        <w:rPr>
          <w:rFonts w:ascii="Arial" w:eastAsia="Arial" w:hAnsi="Arial" w:cs="Arial"/>
          <w:b/>
          <w:sz w:val="18"/>
          <w:szCs w:val="18"/>
        </w:rPr>
      </w:pPr>
    </w:p>
    <w:p w14:paraId="2B43F551" w14:textId="77777777" w:rsidR="00BE5C4A" w:rsidRDefault="00BE5C4A" w:rsidP="003059E7">
      <w:pPr>
        <w:rPr>
          <w:rFonts w:ascii="Arial" w:eastAsia="Arial" w:hAnsi="Arial" w:cs="Arial"/>
          <w:b/>
          <w:sz w:val="20"/>
          <w:szCs w:val="20"/>
        </w:rPr>
      </w:pPr>
      <w:r>
        <w:br w:type="page"/>
      </w:r>
    </w:p>
    <w:p w14:paraId="6926F3D9" w14:textId="77777777" w:rsidR="00BE5C4A" w:rsidRPr="002C6CD2" w:rsidRDefault="00BE5C4A" w:rsidP="003059E7">
      <w:pPr>
        <w:tabs>
          <w:tab w:val="left" w:pos="284"/>
        </w:tabs>
        <w:spacing w:line="269" w:lineRule="auto"/>
        <w:rPr>
          <w:rFonts w:ascii="Cera PRO" w:eastAsia="Arial" w:hAnsi="Cera PRO" w:cs="Arial"/>
          <w:b/>
          <w:u w:val="single"/>
        </w:rPr>
      </w:pPr>
      <w:r w:rsidRPr="002C6CD2">
        <w:rPr>
          <w:rFonts w:ascii="Cera PRO" w:eastAsia="Arial" w:hAnsi="Cera PRO" w:cs="Arial"/>
          <w:b/>
          <w:u w:val="single"/>
        </w:rPr>
        <w:lastRenderedPageBreak/>
        <w:t>Taak 3 _De docent voert een onderwijsprogramma uit</w:t>
      </w:r>
    </w:p>
    <w:p w14:paraId="1665BA5B" w14:textId="77777777" w:rsidR="00BE5C4A" w:rsidRPr="002C6CD2" w:rsidRDefault="00BE5C4A" w:rsidP="003059E7">
      <w:pPr>
        <w:rPr>
          <w:rFonts w:ascii="Arial" w:eastAsia="Arial" w:hAnsi="Arial" w:cs="Arial"/>
          <w:b/>
        </w:rPr>
      </w:pPr>
    </w:p>
    <w:tbl>
      <w:tblPr>
        <w:tblW w:w="964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7"/>
        <w:gridCol w:w="568"/>
        <w:gridCol w:w="6660"/>
        <w:gridCol w:w="851"/>
        <w:gridCol w:w="994"/>
      </w:tblGrid>
      <w:tr w:rsidR="00BE5C4A" w14:paraId="1448C76B" w14:textId="77777777" w:rsidTr="003059E7">
        <w:tc>
          <w:tcPr>
            <w:tcW w:w="1135" w:type="dxa"/>
            <w:gridSpan w:val="2"/>
            <w:shd w:val="clear" w:color="auto" w:fill="D9D9D9"/>
          </w:tcPr>
          <w:p w14:paraId="57AAE576" w14:textId="77777777" w:rsidR="00BE5C4A" w:rsidRPr="0068209C" w:rsidRDefault="00BE5C4A" w:rsidP="003059E7">
            <w:pPr>
              <w:jc w:val="center"/>
              <w:rPr>
                <w:rFonts w:ascii="Arial" w:eastAsia="Arial" w:hAnsi="Arial" w:cs="Arial"/>
                <w:sz w:val="15"/>
                <w:szCs w:val="15"/>
              </w:rPr>
            </w:pPr>
            <w:r w:rsidRPr="0068209C">
              <w:rPr>
                <w:rFonts w:ascii="Arial" w:eastAsia="Arial" w:hAnsi="Arial" w:cs="Arial"/>
                <w:sz w:val="15"/>
                <w:szCs w:val="15"/>
              </w:rPr>
              <w:t>Geselecteerd voor beoordeling</w:t>
            </w:r>
          </w:p>
        </w:tc>
        <w:tc>
          <w:tcPr>
            <w:tcW w:w="6660" w:type="dxa"/>
            <w:shd w:val="clear" w:color="auto" w:fill="D9D9D9"/>
          </w:tcPr>
          <w:p w14:paraId="5231C6BE" w14:textId="77777777" w:rsidR="00BE5C4A" w:rsidRDefault="00BE5C4A" w:rsidP="003059E7">
            <w:pPr>
              <w:rPr>
                <w:rFonts w:ascii="Arial" w:eastAsia="Arial" w:hAnsi="Arial" w:cs="Arial"/>
                <w:sz w:val="18"/>
                <w:szCs w:val="18"/>
              </w:rPr>
            </w:pPr>
          </w:p>
          <w:p w14:paraId="5AA24FEC" w14:textId="77777777" w:rsidR="00BE5C4A" w:rsidRDefault="00BE5C4A" w:rsidP="003059E7">
            <w:pPr>
              <w:rPr>
                <w:rFonts w:ascii="Arial" w:eastAsia="Arial" w:hAnsi="Arial" w:cs="Arial"/>
                <w:sz w:val="18"/>
                <w:szCs w:val="18"/>
              </w:rPr>
            </w:pPr>
            <w:r>
              <w:rPr>
                <w:rFonts w:ascii="Arial" w:eastAsia="Arial" w:hAnsi="Arial" w:cs="Arial"/>
                <w:sz w:val="18"/>
                <w:szCs w:val="18"/>
              </w:rPr>
              <w:t>INDICATOREN TAAK 3</w:t>
            </w:r>
          </w:p>
        </w:tc>
        <w:tc>
          <w:tcPr>
            <w:tcW w:w="1845" w:type="dxa"/>
            <w:gridSpan w:val="2"/>
            <w:shd w:val="clear" w:color="auto" w:fill="D9D9D9"/>
            <w:vAlign w:val="center"/>
          </w:tcPr>
          <w:p w14:paraId="1FE0F5F7" w14:textId="77777777" w:rsidR="00BE5C4A" w:rsidRDefault="00BE5C4A" w:rsidP="003059E7">
            <w:pPr>
              <w:jc w:val="center"/>
              <w:rPr>
                <w:rFonts w:ascii="Arial" w:eastAsia="Arial" w:hAnsi="Arial" w:cs="Arial"/>
                <w:b/>
                <w:sz w:val="20"/>
                <w:szCs w:val="20"/>
              </w:rPr>
            </w:pPr>
            <w:r>
              <w:rPr>
                <w:rFonts w:ascii="Arial" w:eastAsia="Arial" w:hAnsi="Arial" w:cs="Arial"/>
                <w:b/>
                <w:sz w:val="20"/>
                <w:szCs w:val="20"/>
              </w:rPr>
              <w:t>BEOORDELING</w:t>
            </w:r>
          </w:p>
        </w:tc>
      </w:tr>
      <w:tr w:rsidR="00BE5C4A" w14:paraId="459B3484" w14:textId="77777777" w:rsidTr="003059E7">
        <w:tc>
          <w:tcPr>
            <w:tcW w:w="567" w:type="dxa"/>
            <w:shd w:val="clear" w:color="auto" w:fill="D9D9D9"/>
            <w:vAlign w:val="center"/>
          </w:tcPr>
          <w:p w14:paraId="471720AC" w14:textId="77777777" w:rsidR="00BE5C4A" w:rsidRDefault="00BE5C4A" w:rsidP="003059E7">
            <w:pPr>
              <w:jc w:val="center"/>
              <w:rPr>
                <w:rFonts w:ascii="Arial" w:eastAsia="Arial" w:hAnsi="Arial" w:cs="Arial"/>
                <w:sz w:val="18"/>
                <w:szCs w:val="18"/>
              </w:rPr>
            </w:pPr>
            <w:r>
              <w:rPr>
                <w:rFonts w:ascii="Arial" w:eastAsia="Arial" w:hAnsi="Arial" w:cs="Arial"/>
                <w:sz w:val="18"/>
                <w:szCs w:val="18"/>
              </w:rPr>
              <w:t>nee</w:t>
            </w:r>
          </w:p>
        </w:tc>
        <w:tc>
          <w:tcPr>
            <w:tcW w:w="568" w:type="dxa"/>
            <w:shd w:val="clear" w:color="auto" w:fill="D9D9D9"/>
            <w:vAlign w:val="center"/>
          </w:tcPr>
          <w:p w14:paraId="5D4D474A" w14:textId="77777777" w:rsidR="00BE5C4A" w:rsidRDefault="00BE5C4A" w:rsidP="003059E7">
            <w:pPr>
              <w:jc w:val="center"/>
              <w:rPr>
                <w:rFonts w:ascii="Arial" w:eastAsia="Arial" w:hAnsi="Arial" w:cs="Arial"/>
                <w:sz w:val="18"/>
                <w:szCs w:val="18"/>
              </w:rPr>
            </w:pPr>
            <w:r>
              <w:rPr>
                <w:rFonts w:ascii="Arial" w:eastAsia="Arial" w:hAnsi="Arial" w:cs="Arial"/>
                <w:sz w:val="18"/>
                <w:szCs w:val="18"/>
              </w:rPr>
              <w:t>ja</w:t>
            </w:r>
          </w:p>
        </w:tc>
        <w:tc>
          <w:tcPr>
            <w:tcW w:w="6660" w:type="dxa"/>
            <w:shd w:val="clear" w:color="auto" w:fill="D9D9D9"/>
            <w:vAlign w:val="center"/>
          </w:tcPr>
          <w:p w14:paraId="78B4D5CB" w14:textId="77777777" w:rsidR="00BE5C4A" w:rsidRDefault="00BE5C4A" w:rsidP="003059E7">
            <w:pPr>
              <w:rPr>
                <w:rFonts w:ascii="Arial" w:eastAsia="Arial" w:hAnsi="Arial" w:cs="Arial"/>
                <w:sz w:val="18"/>
                <w:szCs w:val="18"/>
              </w:rPr>
            </w:pPr>
            <w:r>
              <w:rPr>
                <w:rFonts w:ascii="Arial" w:eastAsia="Arial" w:hAnsi="Arial" w:cs="Arial"/>
                <w:sz w:val="18"/>
                <w:szCs w:val="18"/>
              </w:rPr>
              <w:t>Hij/zij:</w:t>
            </w:r>
          </w:p>
        </w:tc>
        <w:tc>
          <w:tcPr>
            <w:tcW w:w="851" w:type="dxa"/>
            <w:shd w:val="clear" w:color="auto" w:fill="D9D9D9"/>
            <w:vAlign w:val="center"/>
          </w:tcPr>
          <w:p w14:paraId="4C7ACCE0" w14:textId="77777777" w:rsidR="00BE5C4A" w:rsidRDefault="00BE5C4A" w:rsidP="003059E7">
            <w:pPr>
              <w:rPr>
                <w:rFonts w:ascii="Arial" w:eastAsia="Arial" w:hAnsi="Arial" w:cs="Arial"/>
                <w:b/>
                <w:sz w:val="16"/>
                <w:szCs w:val="16"/>
              </w:rPr>
            </w:pPr>
            <w:r>
              <w:rPr>
                <w:rFonts w:ascii="Arial" w:eastAsia="Arial" w:hAnsi="Arial" w:cs="Arial"/>
                <w:b/>
                <w:sz w:val="16"/>
                <w:szCs w:val="16"/>
              </w:rPr>
              <w:t>voldaan</w:t>
            </w:r>
          </w:p>
        </w:tc>
        <w:tc>
          <w:tcPr>
            <w:tcW w:w="994" w:type="dxa"/>
            <w:shd w:val="clear" w:color="auto" w:fill="D9D9D9"/>
            <w:vAlign w:val="center"/>
          </w:tcPr>
          <w:p w14:paraId="1E12783B" w14:textId="77777777" w:rsidR="00BE5C4A" w:rsidRDefault="00BE5C4A" w:rsidP="003059E7">
            <w:pPr>
              <w:rPr>
                <w:rFonts w:ascii="Arial" w:eastAsia="Arial" w:hAnsi="Arial" w:cs="Arial"/>
                <w:b/>
                <w:sz w:val="16"/>
                <w:szCs w:val="16"/>
              </w:rPr>
            </w:pPr>
            <w:r>
              <w:rPr>
                <w:rFonts w:ascii="Arial" w:eastAsia="Arial" w:hAnsi="Arial" w:cs="Arial"/>
                <w:b/>
                <w:sz w:val="16"/>
                <w:szCs w:val="16"/>
              </w:rPr>
              <w:t>nog niet voldaan</w:t>
            </w:r>
          </w:p>
        </w:tc>
      </w:tr>
      <w:tr w:rsidR="00BE5C4A" w14:paraId="42206C2B" w14:textId="77777777" w:rsidTr="003059E7">
        <w:tc>
          <w:tcPr>
            <w:tcW w:w="567" w:type="dxa"/>
            <w:shd w:val="clear" w:color="auto" w:fill="FFFFFF"/>
          </w:tcPr>
          <w:p w14:paraId="6E3A97EC" w14:textId="77777777" w:rsidR="00BE5C4A" w:rsidRDefault="00BE5C4A" w:rsidP="003059E7">
            <w:pPr>
              <w:jc w:val="center"/>
            </w:pPr>
            <w:r>
              <w:rPr>
                <w:rFonts w:ascii="Noto Sans Symbols" w:eastAsia="Noto Sans Symbols" w:hAnsi="Noto Sans Symbols" w:cs="Noto Sans Symbols"/>
                <w:b/>
              </w:rPr>
              <w:t>•</w:t>
            </w:r>
          </w:p>
        </w:tc>
        <w:tc>
          <w:tcPr>
            <w:tcW w:w="568" w:type="dxa"/>
            <w:shd w:val="clear" w:color="auto" w:fill="FFFFFF"/>
          </w:tcPr>
          <w:p w14:paraId="58E32F1F" w14:textId="77777777" w:rsidR="00BE5C4A" w:rsidRDefault="00BE5C4A" w:rsidP="003059E7">
            <w:pPr>
              <w:jc w:val="center"/>
            </w:pPr>
            <w:r>
              <w:rPr>
                <w:rFonts w:ascii="Noto Sans Symbols" w:eastAsia="Noto Sans Symbols" w:hAnsi="Noto Sans Symbols" w:cs="Noto Sans Symbols"/>
                <w:b/>
              </w:rPr>
              <w:t>•</w:t>
            </w:r>
          </w:p>
        </w:tc>
        <w:tc>
          <w:tcPr>
            <w:tcW w:w="6660" w:type="dxa"/>
            <w:shd w:val="clear" w:color="auto" w:fill="FFFFFF"/>
          </w:tcPr>
          <w:p w14:paraId="1E9391CE" w14:textId="77777777" w:rsidR="00BE5C4A" w:rsidRPr="00BE5C4A" w:rsidRDefault="00BE5C4A" w:rsidP="003059E7">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color w:val="auto"/>
                <w:sz w:val="19"/>
                <w:szCs w:val="19"/>
                <w:lang w:eastAsia="en-US"/>
              </w:rPr>
            </w:pPr>
            <w:r w:rsidRPr="00BE5C4A">
              <w:rPr>
                <w:rFonts w:ascii="Cera PRO" w:eastAsiaTheme="minorHAnsi" w:hAnsi="Cera PRO" w:cs="FranklinGothic-Demi"/>
                <w:color w:val="auto"/>
                <w:sz w:val="19"/>
                <w:szCs w:val="19"/>
                <w:lang w:eastAsia="en-US"/>
              </w:rPr>
              <w:t xml:space="preserve">3.1 </w:t>
            </w:r>
            <w:r w:rsidRPr="00BE5C4A">
              <w:rPr>
                <w:rFonts w:ascii="Cera PRO" w:eastAsiaTheme="minorHAnsi" w:hAnsi="Cera PRO" w:cs="FranklinGothic-Demi"/>
                <w:color w:val="auto"/>
                <w:sz w:val="19"/>
                <w:szCs w:val="19"/>
                <w:lang w:eastAsia="en-US"/>
              </w:rPr>
              <w:tab/>
              <w:t>De docent de beroepspraktijkervaringen benut als leerervaringen en verbindt deze aan kennis, vaardigheden en houdingen die in schoolse situaties worden geleerd. De docent stimuleert dat de student deze kennis, vaardigheden en houdingen toepast in de praktijk. Resultaten:</w:t>
            </w:r>
          </w:p>
          <w:p w14:paraId="1E4D41A3" w14:textId="77777777" w:rsidR="00BE5C4A" w:rsidRPr="00BE5C4A" w:rsidRDefault="00BE5C4A" w:rsidP="003059E7">
            <w:pPr>
              <w:pBdr>
                <w:top w:val="none" w:sz="0" w:space="0" w:color="auto"/>
                <w:left w:val="none" w:sz="0" w:space="0" w:color="auto"/>
                <w:bottom w:val="none" w:sz="0" w:space="0" w:color="auto"/>
                <w:right w:val="none" w:sz="0" w:space="0" w:color="auto"/>
                <w:between w:val="none" w:sz="0" w:space="0" w:color="auto"/>
              </w:pBdr>
              <w:tabs>
                <w:tab w:val="left" w:pos="709"/>
                <w:tab w:val="left" w:pos="993"/>
              </w:tabs>
              <w:autoSpaceDE w:val="0"/>
              <w:autoSpaceDN w:val="0"/>
              <w:adjustRightInd w:val="0"/>
              <w:spacing w:line="269" w:lineRule="auto"/>
              <w:ind w:left="709" w:hanging="283"/>
              <w:rPr>
                <w:rFonts w:ascii="Cera PRO" w:eastAsiaTheme="minorHAnsi" w:hAnsi="Cera PRO" w:cs="FranklinGothic-Book"/>
                <w:color w:val="auto"/>
                <w:sz w:val="19"/>
                <w:szCs w:val="19"/>
                <w:lang w:eastAsia="en-US"/>
              </w:rPr>
            </w:pPr>
            <w:r w:rsidRPr="00BE5C4A">
              <w:rPr>
                <w:rFonts w:ascii="Cera PRO" w:eastAsiaTheme="minorHAnsi" w:hAnsi="Cera PRO" w:cs="FranklinGothic-Book"/>
                <w:color w:val="auto"/>
                <w:sz w:val="19"/>
                <w:szCs w:val="19"/>
                <w:lang w:eastAsia="en-US"/>
              </w:rPr>
              <w:t xml:space="preserve">• </w:t>
            </w:r>
            <w:r w:rsidRPr="00BE5C4A">
              <w:rPr>
                <w:rFonts w:ascii="Cera PRO" w:eastAsiaTheme="minorHAnsi" w:hAnsi="Cera PRO" w:cs="FranklinGothic-Book"/>
                <w:color w:val="auto"/>
                <w:sz w:val="19"/>
                <w:szCs w:val="19"/>
                <w:lang w:eastAsia="en-US"/>
              </w:rPr>
              <w:tab/>
              <w:t>Een integrale onderwijspraktijk waarbij de vakken dienend zijn aan het beroep waarvoor wordt opgeleid, waarbij studenten voortdurend worden uitgenodigd hun beroepservaringen te verbinden met het leren in de school en het in school geleerde met de praktijk te verbinden.</w:t>
            </w:r>
          </w:p>
          <w:p w14:paraId="14DBCDBA" w14:textId="77777777" w:rsidR="00BE5C4A" w:rsidRPr="00BE5C4A" w:rsidRDefault="00BE5C4A" w:rsidP="003059E7">
            <w:pPr>
              <w:pBdr>
                <w:top w:val="none" w:sz="0" w:space="0" w:color="auto"/>
                <w:left w:val="none" w:sz="0" w:space="0" w:color="auto"/>
                <w:bottom w:val="none" w:sz="0" w:space="0" w:color="auto"/>
                <w:right w:val="none" w:sz="0" w:space="0" w:color="auto"/>
                <w:between w:val="none" w:sz="0" w:space="0" w:color="auto"/>
              </w:pBdr>
              <w:tabs>
                <w:tab w:val="left" w:pos="709"/>
                <w:tab w:val="left" w:pos="993"/>
              </w:tabs>
              <w:autoSpaceDE w:val="0"/>
              <w:autoSpaceDN w:val="0"/>
              <w:adjustRightInd w:val="0"/>
              <w:spacing w:line="269" w:lineRule="auto"/>
              <w:ind w:left="709" w:hanging="283"/>
              <w:rPr>
                <w:rFonts w:ascii="Cera PRO" w:eastAsiaTheme="minorHAnsi" w:hAnsi="Cera PRO" w:cs="FranklinGothic-Book"/>
                <w:color w:val="auto"/>
                <w:sz w:val="19"/>
                <w:szCs w:val="19"/>
                <w:lang w:eastAsia="en-US"/>
              </w:rPr>
            </w:pPr>
            <w:r w:rsidRPr="00BE5C4A">
              <w:rPr>
                <w:rFonts w:ascii="Cera PRO" w:eastAsiaTheme="minorHAnsi" w:hAnsi="Cera PRO" w:cs="FranklinGothic-Book"/>
                <w:color w:val="auto"/>
                <w:sz w:val="19"/>
                <w:szCs w:val="19"/>
                <w:lang w:eastAsia="en-US"/>
              </w:rPr>
              <w:t xml:space="preserve">• </w:t>
            </w:r>
            <w:r w:rsidRPr="00BE5C4A">
              <w:rPr>
                <w:rFonts w:ascii="Cera PRO" w:eastAsiaTheme="minorHAnsi" w:hAnsi="Cera PRO" w:cs="FranklinGothic-Book"/>
                <w:color w:val="auto"/>
                <w:sz w:val="19"/>
                <w:szCs w:val="19"/>
                <w:lang w:eastAsia="en-US"/>
              </w:rPr>
              <w:tab/>
              <w:t>Een onderwijspraktijk, waarbij een integrale manier van begeleiding wordt gepraktiseerd: begeleiding naar een beroepsidentiteit die parallel loopt met persoonlijke begeleiding en begeleiding bij de (studie)loopbaan-stappen</w:t>
            </w:r>
          </w:p>
          <w:p w14:paraId="4F70254C" w14:textId="77777777" w:rsidR="00BE5C4A" w:rsidRPr="00BE5C4A" w:rsidRDefault="00BE5C4A" w:rsidP="003059E7">
            <w:pPr>
              <w:rPr>
                <w:rFonts w:ascii="Arial" w:eastAsia="Arial" w:hAnsi="Arial" w:cs="Arial"/>
                <w:color w:val="auto"/>
                <w:sz w:val="18"/>
                <w:szCs w:val="18"/>
              </w:rPr>
            </w:pPr>
          </w:p>
        </w:tc>
        <w:tc>
          <w:tcPr>
            <w:tcW w:w="851" w:type="dxa"/>
            <w:shd w:val="clear" w:color="auto" w:fill="FFFFFF"/>
          </w:tcPr>
          <w:p w14:paraId="1C53AE73" w14:textId="6910228F" w:rsidR="00BE5C4A" w:rsidRDefault="00BE5C4A" w:rsidP="003059E7">
            <w:pPr>
              <w:jc w:val="center"/>
            </w:pPr>
          </w:p>
        </w:tc>
        <w:tc>
          <w:tcPr>
            <w:tcW w:w="994" w:type="dxa"/>
            <w:shd w:val="clear" w:color="auto" w:fill="FFFFFF"/>
          </w:tcPr>
          <w:p w14:paraId="51584373" w14:textId="1896B7A6" w:rsidR="00BE5C4A" w:rsidRDefault="00BE5C4A" w:rsidP="003059E7">
            <w:pPr>
              <w:jc w:val="center"/>
            </w:pPr>
          </w:p>
        </w:tc>
      </w:tr>
      <w:tr w:rsidR="00BE5C4A" w14:paraId="2BAC0300" w14:textId="77777777" w:rsidTr="003059E7">
        <w:tc>
          <w:tcPr>
            <w:tcW w:w="567" w:type="dxa"/>
            <w:shd w:val="clear" w:color="auto" w:fill="FFFFFF"/>
          </w:tcPr>
          <w:p w14:paraId="70E27BD8" w14:textId="77777777" w:rsidR="00BE5C4A" w:rsidRDefault="00BE5C4A" w:rsidP="003059E7">
            <w:pPr>
              <w:jc w:val="center"/>
            </w:pPr>
            <w:r>
              <w:rPr>
                <w:rFonts w:ascii="Noto Sans Symbols" w:eastAsia="Noto Sans Symbols" w:hAnsi="Noto Sans Symbols" w:cs="Noto Sans Symbols"/>
                <w:b/>
              </w:rPr>
              <w:t>•</w:t>
            </w:r>
          </w:p>
        </w:tc>
        <w:tc>
          <w:tcPr>
            <w:tcW w:w="568" w:type="dxa"/>
            <w:shd w:val="clear" w:color="auto" w:fill="FFFFFF"/>
          </w:tcPr>
          <w:p w14:paraId="3BB5FF96" w14:textId="77777777" w:rsidR="00BE5C4A" w:rsidRDefault="00BE5C4A" w:rsidP="003059E7">
            <w:pPr>
              <w:jc w:val="center"/>
            </w:pPr>
            <w:r>
              <w:rPr>
                <w:rFonts w:ascii="Noto Sans Symbols" w:eastAsia="Noto Sans Symbols" w:hAnsi="Noto Sans Symbols" w:cs="Noto Sans Symbols"/>
                <w:b/>
              </w:rPr>
              <w:t>•</w:t>
            </w:r>
          </w:p>
        </w:tc>
        <w:tc>
          <w:tcPr>
            <w:tcW w:w="6660" w:type="dxa"/>
            <w:shd w:val="clear" w:color="auto" w:fill="FFFFFF"/>
          </w:tcPr>
          <w:p w14:paraId="5F552E0B" w14:textId="77777777" w:rsidR="00E23E61" w:rsidRDefault="00BE5C4A" w:rsidP="00E23E61">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BE5C4A">
              <w:rPr>
                <w:rFonts w:ascii="Cera PRO" w:eastAsiaTheme="minorHAnsi" w:hAnsi="Cera PRO" w:cs="FranklinGothic-Demi"/>
                <w:color w:val="auto"/>
                <w:sz w:val="19"/>
                <w:szCs w:val="19"/>
                <w:lang w:eastAsia="en-US"/>
              </w:rPr>
              <w:t xml:space="preserve">3.2 </w:t>
            </w:r>
            <w:r w:rsidRPr="00BE5C4A">
              <w:rPr>
                <w:rFonts w:ascii="Cera PRO" w:eastAsiaTheme="minorHAnsi" w:hAnsi="Cera PRO" w:cs="FranklinGothic-Demi"/>
                <w:color w:val="auto"/>
                <w:sz w:val="19"/>
                <w:szCs w:val="19"/>
                <w:lang w:eastAsia="en-US"/>
              </w:rPr>
              <w:tab/>
            </w:r>
            <w:r w:rsidR="00E23E61" w:rsidRPr="00950EE3">
              <w:rPr>
                <w:rFonts w:ascii="Cera PRO" w:eastAsiaTheme="minorHAnsi" w:hAnsi="Cera PRO" w:cs="FranklinGothic-Demi"/>
                <w:color w:val="1D1D1B"/>
                <w:sz w:val="19"/>
                <w:szCs w:val="19"/>
                <w:lang w:eastAsia="en-US"/>
              </w:rPr>
              <w:t>De docent</w:t>
            </w:r>
            <w:r w:rsidR="00E23E61">
              <w:rPr>
                <w:rFonts w:ascii="Cera PRO" w:eastAsiaTheme="minorHAnsi" w:hAnsi="Cera PRO" w:cs="FranklinGothic-Demi"/>
                <w:color w:val="1D1D1B"/>
                <w:sz w:val="19"/>
                <w:szCs w:val="19"/>
                <w:lang w:eastAsia="en-US"/>
              </w:rPr>
              <w:t xml:space="preserve"> biedt </w:t>
            </w:r>
            <w:r w:rsidR="00E23E61" w:rsidRPr="00950EE3">
              <w:rPr>
                <w:rFonts w:ascii="Cera PRO" w:eastAsiaTheme="minorHAnsi" w:hAnsi="Cera PRO" w:cs="FranklinGothic-Demi"/>
                <w:color w:val="1D1D1B"/>
                <w:sz w:val="19"/>
                <w:szCs w:val="19"/>
                <w:lang w:eastAsia="en-US"/>
              </w:rPr>
              <w:t>het onderwijsprogramm</w:t>
            </w:r>
            <w:r w:rsidR="00E23E61">
              <w:rPr>
                <w:rFonts w:ascii="Cera PRO" w:eastAsiaTheme="minorHAnsi" w:hAnsi="Cera PRO" w:cs="FranklinGothic-Demi"/>
                <w:color w:val="1D1D1B"/>
                <w:sz w:val="19"/>
                <w:szCs w:val="19"/>
                <w:lang w:eastAsia="en-US"/>
              </w:rPr>
              <w:t>a op verschillende manieren aan</w:t>
            </w:r>
            <w:r w:rsidR="00E23E61" w:rsidRPr="00950EE3">
              <w:rPr>
                <w:rFonts w:ascii="Cera PRO" w:eastAsiaTheme="minorHAnsi" w:hAnsi="Cera PRO" w:cs="FranklinGothic-Demi"/>
                <w:color w:val="1D1D1B"/>
                <w:sz w:val="19"/>
                <w:szCs w:val="19"/>
                <w:lang w:eastAsia="en-US"/>
              </w:rPr>
              <w:t xml:space="preserve"> (waaronder bijvoorbeeld afstandsleren</w:t>
            </w:r>
            <w:r w:rsidR="00E23E61">
              <w:rPr>
                <w:rFonts w:ascii="Cera PRO" w:eastAsiaTheme="minorHAnsi" w:hAnsi="Cera PRO" w:cs="FranklinGothic-Demi"/>
                <w:color w:val="1D1D1B"/>
                <w:sz w:val="19"/>
                <w:szCs w:val="19"/>
                <w:lang w:eastAsia="en-US"/>
              </w:rPr>
              <w:t xml:space="preserve"> of blended learning</w:t>
            </w:r>
            <w:r w:rsidR="00E23E61" w:rsidRPr="00950EE3">
              <w:rPr>
                <w:rFonts w:ascii="Cera PRO" w:eastAsiaTheme="minorHAnsi" w:hAnsi="Cera PRO" w:cs="FranklinGothic-Demi"/>
                <w:color w:val="1D1D1B"/>
                <w:sz w:val="19"/>
                <w:szCs w:val="19"/>
                <w:lang w:eastAsia="en-US"/>
              </w:rPr>
              <w:t>).</w:t>
            </w:r>
          </w:p>
          <w:p w14:paraId="61D44CC3" w14:textId="77777777" w:rsidR="00E23E61" w:rsidRPr="000670A5" w:rsidRDefault="00E23E61" w:rsidP="00E23E61">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b/>
                <w:color w:val="1D1D1B"/>
                <w:sz w:val="19"/>
                <w:szCs w:val="19"/>
                <w:lang w:eastAsia="en-US"/>
              </w:rPr>
            </w:pPr>
            <w:r>
              <w:rPr>
                <w:rFonts w:ascii="Cera PRO" w:eastAsiaTheme="minorHAnsi" w:hAnsi="Cera PRO" w:cs="FranklinGothic-Demi"/>
                <w:color w:val="1D1D1B"/>
                <w:sz w:val="19"/>
                <w:szCs w:val="19"/>
                <w:lang w:eastAsia="en-US"/>
              </w:rPr>
              <w:t xml:space="preserve">        </w:t>
            </w:r>
            <w:r>
              <w:rPr>
                <w:rFonts w:ascii="Cera PRO" w:eastAsiaTheme="minorHAnsi" w:hAnsi="Cera PRO" w:cs="FranklinGothic-Demi"/>
                <w:b/>
                <w:color w:val="1D1D1B"/>
                <w:sz w:val="19"/>
                <w:szCs w:val="19"/>
                <w:lang w:eastAsia="en-US"/>
              </w:rPr>
              <w:t>Resultaten:</w:t>
            </w:r>
          </w:p>
          <w:p w14:paraId="2891BCD8" w14:textId="77777777" w:rsidR="00E23E61" w:rsidRPr="00950EE3" w:rsidRDefault="00E23E61" w:rsidP="00E23E61">
            <w:pPr>
              <w:pBdr>
                <w:top w:val="none" w:sz="0" w:space="0" w:color="auto"/>
                <w:left w:val="none" w:sz="0" w:space="0" w:color="auto"/>
                <w:bottom w:val="none" w:sz="0" w:space="0" w:color="auto"/>
                <w:right w:val="none" w:sz="0" w:space="0" w:color="auto"/>
                <w:between w:val="none" w:sz="0" w:space="0" w:color="auto"/>
              </w:pBdr>
              <w:tabs>
                <w:tab w:val="left" w:pos="709"/>
                <w:tab w:val="left" w:pos="851"/>
              </w:tabs>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 xml:space="preserve">Een uitvoeringspraktijk met mogelijkheden voor flexibilisering en maatwerk naar doel, doelgroep, </w:t>
            </w:r>
            <w:r>
              <w:rPr>
                <w:rFonts w:ascii="Cera PRO" w:eastAsiaTheme="minorHAnsi" w:hAnsi="Cera PRO" w:cs="FranklinGothic-Book"/>
                <w:color w:val="1D1D1B"/>
                <w:sz w:val="19"/>
                <w:szCs w:val="19"/>
                <w:lang w:eastAsia="en-US"/>
              </w:rPr>
              <w:t>werk</w:t>
            </w:r>
            <w:r w:rsidRPr="00950EE3">
              <w:rPr>
                <w:rFonts w:ascii="Cera PRO" w:eastAsiaTheme="minorHAnsi" w:hAnsi="Cera PRO" w:cs="FranklinGothic-Book"/>
                <w:color w:val="1D1D1B"/>
                <w:sz w:val="19"/>
                <w:szCs w:val="19"/>
                <w:lang w:eastAsia="en-US"/>
              </w:rPr>
              <w:t>stijlen, vorm en context.</w:t>
            </w:r>
          </w:p>
          <w:p w14:paraId="7A066270" w14:textId="77777777" w:rsidR="00E23E61" w:rsidRPr="00950EE3" w:rsidRDefault="00E23E61" w:rsidP="00E23E61">
            <w:pPr>
              <w:pBdr>
                <w:top w:val="none" w:sz="0" w:space="0" w:color="auto"/>
                <w:left w:val="none" w:sz="0" w:space="0" w:color="auto"/>
                <w:bottom w:val="none" w:sz="0" w:space="0" w:color="auto"/>
                <w:right w:val="none" w:sz="0" w:space="0" w:color="auto"/>
                <w:between w:val="none" w:sz="0" w:space="0" w:color="auto"/>
              </w:pBdr>
              <w:tabs>
                <w:tab w:val="left" w:pos="709"/>
                <w:tab w:val="left" w:pos="851"/>
              </w:tabs>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Een uitvoeringspraktijk waarin – afhankelijk van doel en doelgroep – een balans gevonden is tussen theoretisch, methodisch en praktisch leren, waarbij de hiervoor benodigde kennis expliciet is gemaakt.</w:t>
            </w:r>
          </w:p>
          <w:p w14:paraId="7023D2F3" w14:textId="289B0D2D" w:rsidR="00BE5C4A" w:rsidRPr="00BE5C4A" w:rsidRDefault="00BE5C4A" w:rsidP="003059E7">
            <w:pPr>
              <w:rPr>
                <w:rFonts w:ascii="Arial" w:eastAsia="Arial" w:hAnsi="Arial" w:cs="Arial"/>
                <w:color w:val="auto"/>
                <w:sz w:val="18"/>
                <w:szCs w:val="18"/>
              </w:rPr>
            </w:pPr>
          </w:p>
        </w:tc>
        <w:tc>
          <w:tcPr>
            <w:tcW w:w="851" w:type="dxa"/>
            <w:shd w:val="clear" w:color="auto" w:fill="FFFFFF"/>
          </w:tcPr>
          <w:p w14:paraId="2960A233" w14:textId="562F030A" w:rsidR="00BE5C4A" w:rsidRDefault="00BE5C4A" w:rsidP="003059E7">
            <w:pPr>
              <w:jc w:val="center"/>
            </w:pPr>
          </w:p>
        </w:tc>
        <w:tc>
          <w:tcPr>
            <w:tcW w:w="994" w:type="dxa"/>
            <w:shd w:val="clear" w:color="auto" w:fill="FFFFFF"/>
          </w:tcPr>
          <w:p w14:paraId="7B3B43FC" w14:textId="2B0ABE30" w:rsidR="00BE5C4A" w:rsidRDefault="00BE5C4A" w:rsidP="003059E7">
            <w:pPr>
              <w:jc w:val="center"/>
            </w:pPr>
          </w:p>
        </w:tc>
      </w:tr>
      <w:tr w:rsidR="00E23E61" w14:paraId="01EFBFC3" w14:textId="77777777" w:rsidTr="003059E7">
        <w:tc>
          <w:tcPr>
            <w:tcW w:w="567" w:type="dxa"/>
            <w:shd w:val="clear" w:color="auto" w:fill="FFFFFF"/>
          </w:tcPr>
          <w:p w14:paraId="39D4F002" w14:textId="77777777" w:rsidR="00E23E61" w:rsidRDefault="00E23E61" w:rsidP="003059E7">
            <w:pPr>
              <w:jc w:val="center"/>
              <w:rPr>
                <w:rFonts w:ascii="Noto Sans Symbols" w:eastAsia="Noto Sans Symbols" w:hAnsi="Noto Sans Symbols" w:cs="Noto Sans Symbols"/>
                <w:b/>
              </w:rPr>
            </w:pPr>
          </w:p>
        </w:tc>
        <w:tc>
          <w:tcPr>
            <w:tcW w:w="568" w:type="dxa"/>
            <w:shd w:val="clear" w:color="auto" w:fill="FFFFFF"/>
          </w:tcPr>
          <w:p w14:paraId="390855E4" w14:textId="77777777" w:rsidR="00E23E61" w:rsidRDefault="00E23E61" w:rsidP="003059E7">
            <w:pPr>
              <w:jc w:val="center"/>
              <w:rPr>
                <w:rFonts w:ascii="Noto Sans Symbols" w:eastAsia="Noto Sans Symbols" w:hAnsi="Noto Sans Symbols" w:cs="Noto Sans Symbols"/>
                <w:b/>
              </w:rPr>
            </w:pPr>
          </w:p>
        </w:tc>
        <w:tc>
          <w:tcPr>
            <w:tcW w:w="6660" w:type="dxa"/>
            <w:shd w:val="clear" w:color="auto" w:fill="FFFFFF"/>
          </w:tcPr>
          <w:p w14:paraId="227A6E01" w14:textId="2971FBEA" w:rsidR="00E23E61" w:rsidRPr="00E23E61" w:rsidRDefault="00E23E61" w:rsidP="00E23E61">
            <w:pPr>
              <w:pStyle w:val="Lijstalinea"/>
              <w:numPr>
                <w:ilvl w:val="1"/>
                <w:numId w:val="96"/>
              </w:num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rPr>
                <w:rFonts w:ascii="Cera PRO" w:eastAsiaTheme="minorHAnsi" w:hAnsi="Cera PRO" w:cs="FranklinGothic-Demi"/>
                <w:color w:val="1D1D1B"/>
                <w:sz w:val="19"/>
                <w:szCs w:val="19"/>
                <w:lang w:eastAsia="en-US"/>
              </w:rPr>
            </w:pPr>
            <w:r w:rsidRPr="00E23E61">
              <w:rPr>
                <w:rFonts w:ascii="Cera PRO" w:eastAsiaTheme="minorHAnsi" w:hAnsi="Cera PRO" w:cs="FranklinGothic-Demi"/>
                <w:color w:val="1D1D1B"/>
                <w:sz w:val="19"/>
                <w:szCs w:val="19"/>
                <w:lang w:eastAsia="en-US"/>
              </w:rPr>
              <w:t xml:space="preserve">De docent houdt rekening houdt met verschillen tussen studenten en voorziet in een gerichte aanpak bij leerstoornissen of weet daarbij ondersteuning te vragen. </w:t>
            </w:r>
          </w:p>
          <w:p w14:paraId="4DDAE9EA" w14:textId="77777777" w:rsidR="00E23E61" w:rsidRPr="00950EE3" w:rsidRDefault="00E23E61" w:rsidP="00E23E61">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Pr>
                <w:rFonts w:ascii="Cera PRO" w:eastAsiaTheme="minorHAnsi" w:hAnsi="Cera PRO" w:cs="FranklinGothic-Demi"/>
                <w:color w:val="1D1D1B"/>
                <w:sz w:val="19"/>
                <w:szCs w:val="19"/>
                <w:lang w:eastAsia="en-US"/>
              </w:rPr>
              <w:t xml:space="preserve">        </w:t>
            </w:r>
            <w:r w:rsidRPr="00804690">
              <w:rPr>
                <w:rFonts w:ascii="Cera PRO" w:eastAsiaTheme="minorHAnsi" w:hAnsi="Cera PRO" w:cs="FranklinGothic-Demi"/>
                <w:b/>
                <w:color w:val="1D1D1B"/>
                <w:sz w:val="19"/>
                <w:szCs w:val="19"/>
                <w:lang w:eastAsia="en-US"/>
              </w:rPr>
              <w:t>Resultaat:</w:t>
            </w:r>
            <w:r w:rsidRPr="00950EE3">
              <w:rPr>
                <w:rFonts w:ascii="Cera PRO" w:eastAsiaTheme="minorHAnsi" w:hAnsi="Cera PRO" w:cs="FranklinGothic-Demi"/>
                <w:color w:val="1D1D1B"/>
                <w:sz w:val="19"/>
                <w:szCs w:val="19"/>
                <w:lang w:eastAsia="en-US"/>
              </w:rPr>
              <w:t xml:space="preserve"> </w:t>
            </w:r>
            <w:r w:rsidRPr="00950EE3">
              <w:rPr>
                <w:rFonts w:ascii="Cera PRO" w:eastAsiaTheme="minorHAnsi" w:hAnsi="Cera PRO" w:cs="FranklinGothic-Book"/>
                <w:color w:val="1D1D1B"/>
                <w:sz w:val="19"/>
                <w:szCs w:val="19"/>
                <w:lang w:eastAsia="en-US"/>
              </w:rPr>
              <w:t>Een evenwichtig aanbod van verschillende leeractiviteiten (theorielessen, trainingen en workshops), met theoretische, praktische en integrale opdrachten.</w:t>
            </w:r>
          </w:p>
          <w:p w14:paraId="0FD3EB84" w14:textId="77777777" w:rsidR="00E23E61" w:rsidRPr="00BE5C4A" w:rsidRDefault="00E23E61" w:rsidP="00E23E61">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color w:val="auto"/>
                <w:sz w:val="19"/>
                <w:szCs w:val="19"/>
                <w:lang w:eastAsia="en-US"/>
              </w:rPr>
            </w:pPr>
          </w:p>
        </w:tc>
        <w:tc>
          <w:tcPr>
            <w:tcW w:w="851" w:type="dxa"/>
            <w:shd w:val="clear" w:color="auto" w:fill="FFFFFF"/>
          </w:tcPr>
          <w:p w14:paraId="4FFED8B4" w14:textId="77777777" w:rsidR="00E23E61" w:rsidRDefault="00E23E61" w:rsidP="003059E7">
            <w:pPr>
              <w:jc w:val="center"/>
            </w:pPr>
          </w:p>
        </w:tc>
        <w:tc>
          <w:tcPr>
            <w:tcW w:w="994" w:type="dxa"/>
            <w:shd w:val="clear" w:color="auto" w:fill="FFFFFF"/>
          </w:tcPr>
          <w:p w14:paraId="7ECC629B" w14:textId="77777777" w:rsidR="00E23E61" w:rsidRDefault="00E23E61" w:rsidP="003059E7">
            <w:pPr>
              <w:jc w:val="center"/>
            </w:pPr>
          </w:p>
        </w:tc>
      </w:tr>
      <w:tr w:rsidR="00BE5C4A" w14:paraId="15F257C2" w14:textId="77777777" w:rsidTr="003059E7">
        <w:tc>
          <w:tcPr>
            <w:tcW w:w="567" w:type="dxa"/>
            <w:shd w:val="clear" w:color="auto" w:fill="FFFFFF"/>
          </w:tcPr>
          <w:p w14:paraId="00FBD292" w14:textId="77777777" w:rsidR="00BE5C4A" w:rsidRDefault="00BE5C4A" w:rsidP="003059E7">
            <w:pPr>
              <w:jc w:val="center"/>
            </w:pPr>
            <w:r>
              <w:rPr>
                <w:rFonts w:ascii="Noto Sans Symbols" w:eastAsia="Noto Sans Symbols" w:hAnsi="Noto Sans Symbols" w:cs="Noto Sans Symbols"/>
                <w:b/>
              </w:rPr>
              <w:t>•</w:t>
            </w:r>
          </w:p>
        </w:tc>
        <w:tc>
          <w:tcPr>
            <w:tcW w:w="568" w:type="dxa"/>
            <w:shd w:val="clear" w:color="auto" w:fill="FFFFFF"/>
          </w:tcPr>
          <w:p w14:paraId="57C9EE06" w14:textId="77777777" w:rsidR="00BE5C4A" w:rsidRDefault="00BE5C4A" w:rsidP="003059E7">
            <w:pPr>
              <w:jc w:val="center"/>
            </w:pPr>
            <w:r>
              <w:rPr>
                <w:rFonts w:ascii="Noto Sans Symbols" w:eastAsia="Noto Sans Symbols" w:hAnsi="Noto Sans Symbols" w:cs="Noto Sans Symbols"/>
                <w:b/>
              </w:rPr>
              <w:t>•</w:t>
            </w:r>
          </w:p>
        </w:tc>
        <w:tc>
          <w:tcPr>
            <w:tcW w:w="6660" w:type="dxa"/>
            <w:shd w:val="clear" w:color="auto" w:fill="FFFFFF"/>
          </w:tcPr>
          <w:p w14:paraId="308B751D" w14:textId="77777777" w:rsidR="00E23E61" w:rsidRDefault="00BE5C4A" w:rsidP="00E23E61">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BE5C4A">
              <w:rPr>
                <w:rFonts w:ascii="Cera PRO" w:eastAsiaTheme="minorHAnsi" w:hAnsi="Cera PRO" w:cs="FranklinGothic-Demi"/>
                <w:color w:val="auto"/>
                <w:sz w:val="19"/>
                <w:szCs w:val="19"/>
                <w:lang w:eastAsia="en-US"/>
              </w:rPr>
              <w:t xml:space="preserve">3.3 </w:t>
            </w:r>
            <w:r w:rsidRPr="00BE5C4A">
              <w:rPr>
                <w:rFonts w:ascii="Cera PRO" w:eastAsiaTheme="minorHAnsi" w:hAnsi="Cera PRO" w:cs="FranklinGothic-Demi"/>
                <w:color w:val="auto"/>
                <w:sz w:val="19"/>
                <w:szCs w:val="19"/>
                <w:lang w:eastAsia="en-US"/>
              </w:rPr>
              <w:tab/>
            </w:r>
            <w:r w:rsidR="00E23E61" w:rsidRPr="00950EE3">
              <w:rPr>
                <w:rFonts w:ascii="Cera PRO" w:eastAsiaTheme="minorHAnsi" w:hAnsi="Cera PRO" w:cs="FranklinGothic-Demi"/>
                <w:color w:val="1D1D1B"/>
                <w:sz w:val="19"/>
                <w:szCs w:val="19"/>
                <w:lang w:eastAsia="en-US"/>
              </w:rPr>
              <w:t xml:space="preserve">De docent </w:t>
            </w:r>
            <w:r w:rsidR="00E23E61">
              <w:rPr>
                <w:rFonts w:ascii="Cera PRO" w:eastAsiaTheme="minorHAnsi" w:hAnsi="Cera PRO" w:cs="FranklinGothic-Demi"/>
                <w:color w:val="1D1D1B"/>
                <w:sz w:val="19"/>
                <w:szCs w:val="19"/>
                <w:lang w:eastAsia="en-US"/>
              </w:rPr>
              <w:t xml:space="preserve">kiest </w:t>
            </w:r>
            <w:r w:rsidR="00E23E61" w:rsidRPr="00950EE3">
              <w:rPr>
                <w:rFonts w:ascii="Cera PRO" w:eastAsiaTheme="minorHAnsi" w:hAnsi="Cera PRO" w:cs="FranklinGothic-Demi"/>
                <w:color w:val="1D1D1B"/>
                <w:sz w:val="19"/>
                <w:szCs w:val="19"/>
                <w:lang w:eastAsia="en-US"/>
              </w:rPr>
              <w:t xml:space="preserve">– conform teamafspraken – werkvormen die passen bij doel, doelgroep, </w:t>
            </w:r>
            <w:r w:rsidR="00E23E61">
              <w:rPr>
                <w:rFonts w:ascii="Cera PRO" w:eastAsiaTheme="minorHAnsi" w:hAnsi="Cera PRO" w:cs="FranklinGothic-Demi"/>
                <w:color w:val="1D1D1B"/>
                <w:sz w:val="19"/>
                <w:szCs w:val="19"/>
                <w:lang w:eastAsia="en-US"/>
              </w:rPr>
              <w:t>werk</w:t>
            </w:r>
            <w:r w:rsidR="00E23E61" w:rsidRPr="00950EE3">
              <w:rPr>
                <w:rFonts w:ascii="Cera PRO" w:eastAsiaTheme="minorHAnsi" w:hAnsi="Cera PRO" w:cs="FranklinGothic-Demi"/>
                <w:color w:val="1D1D1B"/>
                <w:sz w:val="19"/>
                <w:szCs w:val="19"/>
                <w:lang w:eastAsia="en-US"/>
              </w:rPr>
              <w:t xml:space="preserve">stijlen van studenten en context van de leeractiviteit. </w:t>
            </w:r>
          </w:p>
          <w:p w14:paraId="7118AB21" w14:textId="77777777" w:rsidR="00E23E61" w:rsidRDefault="00E23E61" w:rsidP="00E23E61">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Book"/>
                <w:color w:val="1D1D1B"/>
                <w:sz w:val="19"/>
                <w:szCs w:val="19"/>
                <w:lang w:eastAsia="en-US"/>
              </w:rPr>
            </w:pPr>
            <w:r>
              <w:rPr>
                <w:rFonts w:ascii="Cera PRO" w:eastAsiaTheme="minorHAnsi" w:hAnsi="Cera PRO" w:cs="FranklinGothic-Demi"/>
                <w:b/>
                <w:color w:val="1D1D1B"/>
                <w:sz w:val="19"/>
                <w:szCs w:val="19"/>
                <w:lang w:eastAsia="en-US"/>
              </w:rPr>
              <w:t xml:space="preserve">       </w:t>
            </w:r>
            <w:r w:rsidRPr="00804690">
              <w:rPr>
                <w:rFonts w:ascii="Cera PRO" w:eastAsiaTheme="minorHAnsi" w:hAnsi="Cera PRO" w:cs="FranklinGothic-Demi"/>
                <w:b/>
                <w:color w:val="1D1D1B"/>
                <w:sz w:val="19"/>
                <w:szCs w:val="19"/>
                <w:lang w:eastAsia="en-US"/>
              </w:rPr>
              <w:t>Resultaat:</w:t>
            </w:r>
            <w:r w:rsidRPr="00950EE3">
              <w:rPr>
                <w:rFonts w:ascii="Cera PRO" w:eastAsiaTheme="minorHAnsi" w:hAnsi="Cera PRO" w:cs="FranklinGothic-Demi"/>
                <w:color w:val="1D1D1B"/>
                <w:sz w:val="19"/>
                <w:szCs w:val="19"/>
                <w:lang w:eastAsia="en-US"/>
              </w:rPr>
              <w:t xml:space="preserve"> </w:t>
            </w:r>
          </w:p>
          <w:p w14:paraId="78BD44DA" w14:textId="699A489B" w:rsidR="00BE5C4A" w:rsidRPr="00BE5C4A" w:rsidRDefault="00E23E61" w:rsidP="003059E7">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color w:val="auto"/>
                <w:sz w:val="19"/>
                <w:szCs w:val="19"/>
                <w:lang w:eastAsia="en-US"/>
              </w:rPr>
            </w:pPr>
            <w:r>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Een uitvoeringspraktijk waarin de docent kan signaleren welke student een aangepaste aanpak nodig heeft, ondersteuning kan vragen of kan doorverwijzen naar specialisten.</w:t>
            </w:r>
          </w:p>
          <w:p w14:paraId="10076159" w14:textId="77777777" w:rsidR="00BE5C4A" w:rsidRPr="00BE5C4A" w:rsidRDefault="00BE5C4A" w:rsidP="003059E7">
            <w:pPr>
              <w:rPr>
                <w:rFonts w:ascii="Arial" w:eastAsia="Arial" w:hAnsi="Arial" w:cs="Arial"/>
                <w:color w:val="auto"/>
                <w:sz w:val="18"/>
                <w:szCs w:val="18"/>
              </w:rPr>
            </w:pPr>
          </w:p>
        </w:tc>
        <w:tc>
          <w:tcPr>
            <w:tcW w:w="851" w:type="dxa"/>
            <w:shd w:val="clear" w:color="auto" w:fill="FFFFFF"/>
          </w:tcPr>
          <w:p w14:paraId="062E5A71" w14:textId="2F40F165" w:rsidR="00BE5C4A" w:rsidRDefault="00BE5C4A" w:rsidP="003059E7">
            <w:pPr>
              <w:jc w:val="center"/>
            </w:pPr>
          </w:p>
        </w:tc>
        <w:tc>
          <w:tcPr>
            <w:tcW w:w="994" w:type="dxa"/>
            <w:shd w:val="clear" w:color="auto" w:fill="FFFFFF"/>
          </w:tcPr>
          <w:p w14:paraId="3B5062FD" w14:textId="64947B09" w:rsidR="00BE5C4A" w:rsidRDefault="00BE5C4A" w:rsidP="003059E7">
            <w:pPr>
              <w:jc w:val="center"/>
            </w:pPr>
          </w:p>
        </w:tc>
      </w:tr>
      <w:tr w:rsidR="00BE5C4A" w14:paraId="1CDA144F" w14:textId="77777777" w:rsidTr="003059E7">
        <w:tc>
          <w:tcPr>
            <w:tcW w:w="567" w:type="dxa"/>
            <w:shd w:val="clear" w:color="auto" w:fill="FFFFFF"/>
          </w:tcPr>
          <w:p w14:paraId="0D1D6AC5" w14:textId="77777777" w:rsidR="00BE5C4A" w:rsidRDefault="00BE5C4A" w:rsidP="003059E7">
            <w:pPr>
              <w:jc w:val="center"/>
            </w:pPr>
            <w:r>
              <w:rPr>
                <w:rFonts w:ascii="Noto Sans Symbols" w:eastAsia="Noto Sans Symbols" w:hAnsi="Noto Sans Symbols" w:cs="Noto Sans Symbols"/>
                <w:b/>
              </w:rPr>
              <w:t>•</w:t>
            </w:r>
          </w:p>
        </w:tc>
        <w:tc>
          <w:tcPr>
            <w:tcW w:w="568" w:type="dxa"/>
            <w:shd w:val="clear" w:color="auto" w:fill="FFFFFF"/>
          </w:tcPr>
          <w:p w14:paraId="3C95D15F" w14:textId="77777777" w:rsidR="00BE5C4A" w:rsidRDefault="00BE5C4A" w:rsidP="003059E7">
            <w:pPr>
              <w:jc w:val="center"/>
            </w:pPr>
            <w:r>
              <w:rPr>
                <w:rFonts w:ascii="Noto Sans Symbols" w:eastAsia="Noto Sans Symbols" w:hAnsi="Noto Sans Symbols" w:cs="Noto Sans Symbols"/>
                <w:b/>
              </w:rPr>
              <w:t>•</w:t>
            </w:r>
          </w:p>
        </w:tc>
        <w:tc>
          <w:tcPr>
            <w:tcW w:w="6660" w:type="dxa"/>
            <w:shd w:val="clear" w:color="auto" w:fill="FFFFFF"/>
          </w:tcPr>
          <w:p w14:paraId="7B8DEFC2" w14:textId="77777777" w:rsidR="00E23E61" w:rsidRDefault="00BE5C4A" w:rsidP="00E23E61">
            <w:pPr>
              <w:tabs>
                <w:tab w:val="left" w:pos="567"/>
                <w:tab w:val="left" w:pos="709"/>
              </w:tabs>
              <w:autoSpaceDE w:val="0"/>
              <w:autoSpaceDN w:val="0"/>
              <w:adjustRightInd w:val="0"/>
              <w:spacing w:line="268" w:lineRule="auto"/>
              <w:ind w:left="426" w:hanging="426"/>
              <w:rPr>
                <w:rFonts w:ascii="Cera PRO" w:eastAsiaTheme="minorHAnsi" w:hAnsi="Cera PRO" w:cs="FranklinGothic-Demi"/>
                <w:color w:val="1D1D1B"/>
                <w:sz w:val="19"/>
                <w:szCs w:val="19"/>
                <w:lang w:eastAsia="en-US"/>
              </w:rPr>
            </w:pPr>
            <w:r w:rsidRPr="00BE5C4A">
              <w:rPr>
                <w:rFonts w:ascii="Cera PRO" w:eastAsiaTheme="minorHAnsi" w:hAnsi="Cera PRO" w:cs="FranklinGothic-Demi"/>
                <w:color w:val="auto"/>
                <w:sz w:val="19"/>
                <w:szCs w:val="19"/>
                <w:lang w:eastAsia="en-US"/>
              </w:rPr>
              <w:t xml:space="preserve">3.5 </w:t>
            </w:r>
            <w:r w:rsidRPr="00BE5C4A">
              <w:rPr>
                <w:rFonts w:ascii="Cera PRO" w:eastAsiaTheme="minorHAnsi" w:hAnsi="Cera PRO" w:cs="FranklinGothic-Demi"/>
                <w:color w:val="auto"/>
                <w:sz w:val="19"/>
                <w:szCs w:val="19"/>
                <w:lang w:eastAsia="en-US"/>
              </w:rPr>
              <w:tab/>
            </w:r>
            <w:r w:rsidR="00E23E61">
              <w:rPr>
                <w:rFonts w:ascii="Cera PRO" w:eastAsiaTheme="minorHAnsi" w:hAnsi="Cera PRO" w:cs="FranklinGothic-Demi"/>
                <w:color w:val="1D1D1B"/>
                <w:sz w:val="19"/>
                <w:szCs w:val="19"/>
                <w:lang w:eastAsia="en-US"/>
              </w:rPr>
              <w:t xml:space="preserve">De docent herkent de taal- en rekenaspecten in zijn onderwijs, deficiënties bij zijn studenten kan signaleren en zo nodig experts kan inschakelen. </w:t>
            </w:r>
          </w:p>
          <w:p w14:paraId="0F33E130" w14:textId="77777777" w:rsidR="00E23E61" w:rsidRDefault="00E23E61" w:rsidP="00E23E61">
            <w:pPr>
              <w:tabs>
                <w:tab w:val="left" w:pos="567"/>
                <w:tab w:val="left" w:pos="709"/>
              </w:tabs>
              <w:autoSpaceDE w:val="0"/>
              <w:autoSpaceDN w:val="0"/>
              <w:adjustRightInd w:val="0"/>
              <w:spacing w:line="268" w:lineRule="auto"/>
              <w:ind w:left="426" w:hanging="426"/>
              <w:rPr>
                <w:rFonts w:ascii="Cera PRO" w:eastAsiaTheme="minorHAnsi" w:hAnsi="Cera PRO" w:cs="FranklinGothic-Demi"/>
                <w:color w:val="1D1D1B"/>
                <w:sz w:val="19"/>
                <w:szCs w:val="19"/>
                <w:lang w:eastAsia="en-US"/>
              </w:rPr>
            </w:pPr>
            <w:r>
              <w:rPr>
                <w:rFonts w:ascii="Cera PRO" w:eastAsiaTheme="minorHAnsi" w:hAnsi="Cera PRO" w:cs="FranklinGothic-Demi"/>
                <w:color w:val="1D1D1B"/>
                <w:sz w:val="19"/>
                <w:szCs w:val="19"/>
                <w:lang w:eastAsia="en-US"/>
              </w:rPr>
              <w:t xml:space="preserve">       </w:t>
            </w:r>
            <w:r w:rsidRPr="00804690">
              <w:rPr>
                <w:rFonts w:ascii="Cera PRO" w:eastAsiaTheme="minorHAnsi" w:hAnsi="Cera PRO" w:cs="FranklinGothic-Demi"/>
                <w:b/>
                <w:color w:val="1D1D1B"/>
                <w:sz w:val="19"/>
                <w:szCs w:val="19"/>
                <w:lang w:eastAsia="en-US"/>
              </w:rPr>
              <w:t>Resultaat:</w:t>
            </w:r>
            <w:r>
              <w:rPr>
                <w:rFonts w:ascii="Cera PRO" w:eastAsiaTheme="minorHAnsi" w:hAnsi="Cera PRO" w:cs="FranklinGothic-Demi"/>
                <w:color w:val="1D1D1B"/>
                <w:sz w:val="19"/>
                <w:szCs w:val="19"/>
                <w:lang w:eastAsia="en-US"/>
              </w:rPr>
              <w:t xml:space="preserve"> </w:t>
            </w:r>
            <w:r>
              <w:rPr>
                <w:rFonts w:ascii="Cera PRO" w:eastAsiaTheme="minorHAnsi" w:hAnsi="Cera PRO" w:cs="FranklinGothic-Book"/>
                <w:color w:val="1D1D1B"/>
                <w:sz w:val="19"/>
                <w:szCs w:val="19"/>
                <w:lang w:eastAsia="en-US"/>
              </w:rPr>
              <w:t>De docent weet wat zijn collega taal of rekenen kan bijdragen en maakt daar efficiënt gebruik van.</w:t>
            </w:r>
          </w:p>
          <w:p w14:paraId="14A7CAEE" w14:textId="4EE9D49A" w:rsidR="00BE5C4A" w:rsidRPr="00BE5C4A" w:rsidRDefault="00BE5C4A" w:rsidP="003059E7">
            <w:pPr>
              <w:rPr>
                <w:rFonts w:ascii="Arial" w:eastAsia="Arial" w:hAnsi="Arial" w:cs="Arial"/>
                <w:color w:val="auto"/>
                <w:sz w:val="18"/>
                <w:szCs w:val="18"/>
              </w:rPr>
            </w:pPr>
          </w:p>
        </w:tc>
        <w:tc>
          <w:tcPr>
            <w:tcW w:w="851" w:type="dxa"/>
            <w:shd w:val="clear" w:color="auto" w:fill="FFFFFF"/>
          </w:tcPr>
          <w:p w14:paraId="0420D73E" w14:textId="02B6EE49" w:rsidR="00BE5C4A" w:rsidRDefault="00BE5C4A" w:rsidP="003059E7">
            <w:pPr>
              <w:jc w:val="center"/>
            </w:pPr>
          </w:p>
        </w:tc>
        <w:tc>
          <w:tcPr>
            <w:tcW w:w="994" w:type="dxa"/>
            <w:shd w:val="clear" w:color="auto" w:fill="FFFFFF"/>
          </w:tcPr>
          <w:p w14:paraId="7AEE23A3" w14:textId="062CE0C1" w:rsidR="00BE5C4A" w:rsidRDefault="00BE5C4A" w:rsidP="003059E7">
            <w:pPr>
              <w:jc w:val="center"/>
            </w:pPr>
          </w:p>
        </w:tc>
      </w:tr>
      <w:tr w:rsidR="00BE5C4A" w14:paraId="46BEB25D" w14:textId="77777777" w:rsidTr="003059E7">
        <w:tc>
          <w:tcPr>
            <w:tcW w:w="567" w:type="dxa"/>
            <w:shd w:val="clear" w:color="auto" w:fill="FFFFFF"/>
          </w:tcPr>
          <w:p w14:paraId="7549EA58" w14:textId="77777777" w:rsidR="00BE5C4A" w:rsidRDefault="00BE5C4A" w:rsidP="003059E7">
            <w:pPr>
              <w:jc w:val="center"/>
            </w:pPr>
            <w:r>
              <w:rPr>
                <w:rFonts w:ascii="Noto Sans Symbols" w:eastAsia="Noto Sans Symbols" w:hAnsi="Noto Sans Symbols" w:cs="Noto Sans Symbols"/>
                <w:b/>
              </w:rPr>
              <w:lastRenderedPageBreak/>
              <w:t>•</w:t>
            </w:r>
          </w:p>
        </w:tc>
        <w:tc>
          <w:tcPr>
            <w:tcW w:w="568" w:type="dxa"/>
            <w:shd w:val="clear" w:color="auto" w:fill="FFFFFF"/>
          </w:tcPr>
          <w:p w14:paraId="2FB03565" w14:textId="77777777" w:rsidR="00BE5C4A" w:rsidRDefault="00BE5C4A" w:rsidP="003059E7">
            <w:pPr>
              <w:jc w:val="center"/>
            </w:pPr>
            <w:r>
              <w:rPr>
                <w:rFonts w:ascii="Noto Sans Symbols" w:eastAsia="Noto Sans Symbols" w:hAnsi="Noto Sans Symbols" w:cs="Noto Sans Symbols"/>
                <w:b/>
              </w:rPr>
              <w:t>•</w:t>
            </w:r>
          </w:p>
        </w:tc>
        <w:tc>
          <w:tcPr>
            <w:tcW w:w="6660" w:type="dxa"/>
            <w:shd w:val="clear" w:color="auto" w:fill="FFFFFF"/>
          </w:tcPr>
          <w:p w14:paraId="15FD2E3F" w14:textId="77777777" w:rsidR="00BE5C4A" w:rsidRPr="00BE5C4A" w:rsidRDefault="00BE5C4A" w:rsidP="003059E7">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color w:val="auto"/>
                <w:sz w:val="19"/>
                <w:szCs w:val="19"/>
                <w:lang w:eastAsia="en-US"/>
              </w:rPr>
            </w:pPr>
            <w:r w:rsidRPr="00BE5C4A">
              <w:rPr>
                <w:rFonts w:ascii="Cera PRO" w:eastAsiaTheme="minorHAnsi" w:hAnsi="Cera PRO" w:cs="FranklinGothic-Demi"/>
                <w:color w:val="auto"/>
                <w:sz w:val="19"/>
                <w:szCs w:val="19"/>
                <w:lang w:eastAsia="en-US"/>
              </w:rPr>
              <w:t xml:space="preserve">3.6 </w:t>
            </w:r>
            <w:r w:rsidRPr="00BE5C4A">
              <w:rPr>
                <w:rFonts w:ascii="Cera PRO" w:eastAsiaTheme="minorHAnsi" w:hAnsi="Cera PRO" w:cs="FranklinGothic-Demi"/>
                <w:color w:val="auto"/>
                <w:sz w:val="19"/>
                <w:szCs w:val="19"/>
                <w:lang w:eastAsia="en-US"/>
              </w:rPr>
              <w:tab/>
              <w:t>De docent de studenten begeleidt bij het uitvoeren van de leeractiviteiten, op basis van team- en instellingsafspraken. Resultaten:</w:t>
            </w:r>
          </w:p>
          <w:p w14:paraId="2CE3F676" w14:textId="77777777" w:rsidR="00BE5C4A" w:rsidRPr="00BE5C4A" w:rsidRDefault="00BE5C4A" w:rsidP="003059E7">
            <w:pPr>
              <w:pBdr>
                <w:top w:val="none" w:sz="0" w:space="0" w:color="auto"/>
                <w:left w:val="none" w:sz="0" w:space="0" w:color="auto"/>
                <w:bottom w:val="none" w:sz="0" w:space="0" w:color="auto"/>
                <w:right w:val="none" w:sz="0" w:space="0" w:color="auto"/>
                <w:between w:val="none" w:sz="0" w:space="0" w:color="auto"/>
              </w:pBdr>
              <w:tabs>
                <w:tab w:val="left" w:pos="709"/>
                <w:tab w:val="left" w:pos="993"/>
              </w:tabs>
              <w:autoSpaceDE w:val="0"/>
              <w:autoSpaceDN w:val="0"/>
              <w:adjustRightInd w:val="0"/>
              <w:spacing w:line="269" w:lineRule="auto"/>
              <w:ind w:left="709" w:hanging="283"/>
              <w:rPr>
                <w:rFonts w:ascii="Cera PRO" w:eastAsiaTheme="minorHAnsi" w:hAnsi="Cera PRO" w:cs="FranklinGothic-Book"/>
                <w:color w:val="auto"/>
                <w:sz w:val="19"/>
                <w:szCs w:val="19"/>
                <w:lang w:eastAsia="en-US"/>
              </w:rPr>
            </w:pPr>
            <w:r w:rsidRPr="00BE5C4A">
              <w:rPr>
                <w:rFonts w:ascii="Cera PRO" w:eastAsiaTheme="minorHAnsi" w:hAnsi="Cera PRO" w:cs="FranklinGothic-Book"/>
                <w:color w:val="auto"/>
                <w:sz w:val="19"/>
                <w:szCs w:val="19"/>
                <w:lang w:eastAsia="en-US"/>
              </w:rPr>
              <w:t xml:space="preserve">• </w:t>
            </w:r>
            <w:r w:rsidRPr="00BE5C4A">
              <w:rPr>
                <w:rFonts w:ascii="Cera PRO" w:eastAsiaTheme="minorHAnsi" w:hAnsi="Cera PRO" w:cs="FranklinGothic-Book"/>
                <w:color w:val="auto"/>
                <w:sz w:val="19"/>
                <w:szCs w:val="19"/>
                <w:lang w:eastAsia="en-US"/>
              </w:rPr>
              <w:tab/>
              <w:t>Een onlosmakelijk met de onderwijsuitvoering verbonden set van resultaatgerichte begeleidingshandelingen, bestaande uit:</w:t>
            </w:r>
          </w:p>
          <w:p w14:paraId="4072E2F6" w14:textId="77777777" w:rsidR="00BE5C4A" w:rsidRPr="00BE5C4A" w:rsidRDefault="00BE5C4A" w:rsidP="003059E7">
            <w:pPr>
              <w:pBdr>
                <w:top w:val="none" w:sz="0" w:space="0" w:color="auto"/>
                <w:left w:val="none" w:sz="0" w:space="0" w:color="auto"/>
                <w:bottom w:val="none" w:sz="0" w:space="0" w:color="auto"/>
                <w:right w:val="none" w:sz="0" w:space="0" w:color="auto"/>
                <w:between w:val="none" w:sz="0" w:space="0" w:color="auto"/>
              </w:pBdr>
              <w:tabs>
                <w:tab w:val="left" w:pos="567"/>
                <w:tab w:val="left" w:pos="993"/>
              </w:tabs>
              <w:autoSpaceDE w:val="0"/>
              <w:autoSpaceDN w:val="0"/>
              <w:adjustRightInd w:val="0"/>
              <w:spacing w:line="269" w:lineRule="auto"/>
              <w:ind w:left="851" w:hanging="142"/>
              <w:rPr>
                <w:rFonts w:ascii="Cera PRO" w:eastAsiaTheme="minorHAnsi" w:hAnsi="Cera PRO" w:cs="FranklinGothic-Book"/>
                <w:color w:val="auto"/>
                <w:sz w:val="19"/>
                <w:szCs w:val="19"/>
                <w:lang w:eastAsia="en-US"/>
              </w:rPr>
            </w:pPr>
            <w:r w:rsidRPr="00BE5C4A">
              <w:rPr>
                <w:rFonts w:ascii="Cera PRO" w:eastAsiaTheme="minorHAnsi" w:hAnsi="Cera PRO" w:cs="FranklinGothic-Book"/>
                <w:color w:val="auto"/>
                <w:sz w:val="19"/>
                <w:szCs w:val="19"/>
                <w:lang w:eastAsia="en-US"/>
              </w:rPr>
              <w:t>- observeren van studenten tijdens hun leeractiviteiten;</w:t>
            </w:r>
          </w:p>
          <w:p w14:paraId="1279C5E5" w14:textId="77777777" w:rsidR="00BE5C4A" w:rsidRPr="00BE5C4A" w:rsidRDefault="00BE5C4A" w:rsidP="003059E7">
            <w:pPr>
              <w:pBdr>
                <w:top w:val="none" w:sz="0" w:space="0" w:color="auto"/>
                <w:left w:val="none" w:sz="0" w:space="0" w:color="auto"/>
                <w:bottom w:val="none" w:sz="0" w:space="0" w:color="auto"/>
                <w:right w:val="none" w:sz="0" w:space="0" w:color="auto"/>
                <w:between w:val="none" w:sz="0" w:space="0" w:color="auto"/>
              </w:pBdr>
              <w:tabs>
                <w:tab w:val="left" w:pos="567"/>
                <w:tab w:val="left" w:pos="993"/>
              </w:tabs>
              <w:autoSpaceDE w:val="0"/>
              <w:autoSpaceDN w:val="0"/>
              <w:adjustRightInd w:val="0"/>
              <w:spacing w:line="269" w:lineRule="auto"/>
              <w:ind w:left="851" w:hanging="142"/>
              <w:rPr>
                <w:rFonts w:ascii="Cera PRO" w:eastAsiaTheme="minorHAnsi" w:hAnsi="Cera PRO" w:cs="FranklinGothic-Book"/>
                <w:color w:val="auto"/>
                <w:sz w:val="19"/>
                <w:szCs w:val="19"/>
                <w:lang w:eastAsia="en-US"/>
              </w:rPr>
            </w:pPr>
            <w:r w:rsidRPr="00BE5C4A">
              <w:rPr>
                <w:rFonts w:ascii="Cera PRO" w:eastAsiaTheme="minorHAnsi" w:hAnsi="Cera PRO" w:cs="FranklinGothic-Book"/>
                <w:color w:val="auto"/>
                <w:sz w:val="19"/>
                <w:szCs w:val="19"/>
                <w:lang w:eastAsia="en-US"/>
              </w:rPr>
              <w:t>- handelen en interventies afstemmen op het leerproces (leren leren, leren attribueren, leren reguleren) en leerresultaten van de studenten;</w:t>
            </w:r>
          </w:p>
          <w:p w14:paraId="64A9A374" w14:textId="77777777" w:rsidR="00BE5C4A" w:rsidRPr="00BE5C4A" w:rsidRDefault="00BE5C4A" w:rsidP="003059E7">
            <w:pPr>
              <w:pBdr>
                <w:top w:val="none" w:sz="0" w:space="0" w:color="auto"/>
                <w:left w:val="none" w:sz="0" w:space="0" w:color="auto"/>
                <w:bottom w:val="none" w:sz="0" w:space="0" w:color="auto"/>
                <w:right w:val="none" w:sz="0" w:space="0" w:color="auto"/>
                <w:between w:val="none" w:sz="0" w:space="0" w:color="auto"/>
              </w:pBdr>
              <w:tabs>
                <w:tab w:val="left" w:pos="567"/>
                <w:tab w:val="left" w:pos="993"/>
              </w:tabs>
              <w:autoSpaceDE w:val="0"/>
              <w:autoSpaceDN w:val="0"/>
              <w:adjustRightInd w:val="0"/>
              <w:spacing w:line="269" w:lineRule="auto"/>
              <w:ind w:left="851" w:hanging="142"/>
              <w:rPr>
                <w:rFonts w:ascii="Cera PRO" w:eastAsiaTheme="minorHAnsi" w:hAnsi="Cera PRO" w:cs="FranklinGothic-Book"/>
                <w:color w:val="auto"/>
                <w:sz w:val="19"/>
                <w:szCs w:val="19"/>
                <w:lang w:eastAsia="en-US"/>
              </w:rPr>
            </w:pPr>
            <w:r w:rsidRPr="00BE5C4A">
              <w:rPr>
                <w:rFonts w:ascii="Cera PRO" w:eastAsiaTheme="minorHAnsi" w:hAnsi="Cera PRO" w:cs="FranklinGothic-Book"/>
                <w:color w:val="auto"/>
                <w:sz w:val="19"/>
                <w:szCs w:val="19"/>
                <w:lang w:eastAsia="en-US"/>
              </w:rPr>
              <w:t>- met de student registreren van de voortgang;</w:t>
            </w:r>
          </w:p>
          <w:p w14:paraId="5AF07AFF" w14:textId="77777777" w:rsidR="00BE5C4A" w:rsidRPr="00BE5C4A" w:rsidRDefault="00BE5C4A" w:rsidP="003059E7">
            <w:pPr>
              <w:pBdr>
                <w:top w:val="none" w:sz="0" w:space="0" w:color="auto"/>
                <w:left w:val="none" w:sz="0" w:space="0" w:color="auto"/>
                <w:bottom w:val="none" w:sz="0" w:space="0" w:color="auto"/>
                <w:right w:val="none" w:sz="0" w:space="0" w:color="auto"/>
                <w:between w:val="none" w:sz="0" w:space="0" w:color="auto"/>
              </w:pBdr>
              <w:tabs>
                <w:tab w:val="left" w:pos="567"/>
                <w:tab w:val="left" w:pos="993"/>
              </w:tabs>
              <w:autoSpaceDE w:val="0"/>
              <w:autoSpaceDN w:val="0"/>
              <w:adjustRightInd w:val="0"/>
              <w:spacing w:line="269" w:lineRule="auto"/>
              <w:ind w:left="851" w:hanging="142"/>
              <w:rPr>
                <w:rFonts w:ascii="Cera PRO" w:eastAsiaTheme="minorHAnsi" w:hAnsi="Cera PRO" w:cs="FranklinGothic-Book"/>
                <w:color w:val="auto"/>
                <w:sz w:val="19"/>
                <w:szCs w:val="19"/>
                <w:lang w:eastAsia="en-US"/>
              </w:rPr>
            </w:pPr>
            <w:r w:rsidRPr="00BE5C4A">
              <w:rPr>
                <w:rFonts w:ascii="Cera PRO" w:eastAsiaTheme="minorHAnsi" w:hAnsi="Cera PRO" w:cs="FranklinGothic-Book"/>
                <w:color w:val="auto"/>
                <w:sz w:val="19"/>
                <w:szCs w:val="19"/>
                <w:lang w:eastAsia="en-US"/>
              </w:rPr>
              <w:t>- met collega’s de voortgang en gewenste interventies en communicatie bespreken.</w:t>
            </w:r>
          </w:p>
          <w:p w14:paraId="56AB6B04" w14:textId="77777777" w:rsidR="00BE5C4A" w:rsidRPr="00BE5C4A" w:rsidRDefault="00BE5C4A" w:rsidP="003059E7">
            <w:pPr>
              <w:pBdr>
                <w:top w:val="none" w:sz="0" w:space="0" w:color="auto"/>
                <w:left w:val="none" w:sz="0" w:space="0" w:color="auto"/>
                <w:bottom w:val="none" w:sz="0" w:space="0" w:color="auto"/>
                <w:right w:val="none" w:sz="0" w:space="0" w:color="auto"/>
                <w:between w:val="none" w:sz="0" w:space="0" w:color="auto"/>
              </w:pBdr>
              <w:tabs>
                <w:tab w:val="left" w:pos="709"/>
                <w:tab w:val="left" w:pos="993"/>
              </w:tabs>
              <w:autoSpaceDE w:val="0"/>
              <w:autoSpaceDN w:val="0"/>
              <w:adjustRightInd w:val="0"/>
              <w:spacing w:line="269" w:lineRule="auto"/>
              <w:ind w:left="709" w:hanging="283"/>
              <w:rPr>
                <w:rFonts w:ascii="Cera PRO" w:eastAsiaTheme="minorHAnsi" w:hAnsi="Cera PRO" w:cs="FranklinGothic-Demi"/>
                <w:color w:val="auto"/>
                <w:sz w:val="19"/>
                <w:szCs w:val="19"/>
                <w:lang w:eastAsia="en-US"/>
              </w:rPr>
            </w:pPr>
            <w:r w:rsidRPr="00BE5C4A">
              <w:rPr>
                <w:rFonts w:ascii="Cera PRO" w:eastAsiaTheme="minorHAnsi" w:hAnsi="Cera PRO" w:cs="FranklinGothic-Book"/>
                <w:color w:val="auto"/>
                <w:sz w:val="19"/>
                <w:szCs w:val="19"/>
                <w:lang w:eastAsia="en-US"/>
              </w:rPr>
              <w:t xml:space="preserve">• </w:t>
            </w:r>
            <w:r w:rsidRPr="00BE5C4A">
              <w:rPr>
                <w:rFonts w:ascii="Cera PRO" w:eastAsiaTheme="minorHAnsi" w:hAnsi="Cera PRO" w:cs="FranklinGothic-Book"/>
                <w:color w:val="auto"/>
                <w:sz w:val="19"/>
                <w:szCs w:val="19"/>
                <w:lang w:eastAsia="en-US"/>
              </w:rPr>
              <w:tab/>
              <w:t>Het leerproces evalueren om vast te stellen of het tot de gewenste resultaten leidt.</w:t>
            </w:r>
          </w:p>
          <w:p w14:paraId="09356541" w14:textId="77777777" w:rsidR="00BE5C4A" w:rsidRPr="00BE5C4A" w:rsidRDefault="00BE5C4A" w:rsidP="003059E7">
            <w:pPr>
              <w:rPr>
                <w:rFonts w:ascii="Arial" w:eastAsia="Arial" w:hAnsi="Arial" w:cs="Arial"/>
                <w:color w:val="auto"/>
                <w:sz w:val="18"/>
                <w:szCs w:val="18"/>
              </w:rPr>
            </w:pPr>
          </w:p>
        </w:tc>
        <w:tc>
          <w:tcPr>
            <w:tcW w:w="851" w:type="dxa"/>
            <w:shd w:val="clear" w:color="auto" w:fill="FFFFFF"/>
          </w:tcPr>
          <w:p w14:paraId="607A1832" w14:textId="355528B1" w:rsidR="00BE5C4A" w:rsidRDefault="00BE5C4A" w:rsidP="003059E7">
            <w:pPr>
              <w:jc w:val="center"/>
            </w:pPr>
          </w:p>
        </w:tc>
        <w:tc>
          <w:tcPr>
            <w:tcW w:w="994" w:type="dxa"/>
            <w:shd w:val="clear" w:color="auto" w:fill="FFFFFF"/>
          </w:tcPr>
          <w:p w14:paraId="46FF2F19" w14:textId="3EE01367" w:rsidR="00BE5C4A" w:rsidRDefault="00BE5C4A" w:rsidP="003059E7">
            <w:pPr>
              <w:jc w:val="center"/>
            </w:pPr>
          </w:p>
        </w:tc>
      </w:tr>
      <w:tr w:rsidR="00BE5C4A" w14:paraId="506CBFEE" w14:textId="77777777" w:rsidTr="003059E7">
        <w:tc>
          <w:tcPr>
            <w:tcW w:w="567" w:type="dxa"/>
            <w:shd w:val="clear" w:color="auto" w:fill="FFFFFF"/>
          </w:tcPr>
          <w:p w14:paraId="1CCD8349" w14:textId="77777777" w:rsidR="00BE5C4A" w:rsidRDefault="00BE5C4A" w:rsidP="003059E7">
            <w:pPr>
              <w:jc w:val="center"/>
            </w:pPr>
            <w:r>
              <w:rPr>
                <w:rFonts w:ascii="Noto Sans Symbols" w:eastAsia="Noto Sans Symbols" w:hAnsi="Noto Sans Symbols" w:cs="Noto Sans Symbols"/>
                <w:b/>
              </w:rPr>
              <w:t>•</w:t>
            </w:r>
          </w:p>
        </w:tc>
        <w:tc>
          <w:tcPr>
            <w:tcW w:w="568" w:type="dxa"/>
            <w:shd w:val="clear" w:color="auto" w:fill="FFFFFF"/>
          </w:tcPr>
          <w:p w14:paraId="133257C5" w14:textId="77777777" w:rsidR="00BE5C4A" w:rsidRDefault="00BE5C4A" w:rsidP="003059E7">
            <w:pPr>
              <w:jc w:val="center"/>
            </w:pPr>
            <w:r>
              <w:rPr>
                <w:rFonts w:ascii="Noto Sans Symbols" w:eastAsia="Noto Sans Symbols" w:hAnsi="Noto Sans Symbols" w:cs="Noto Sans Symbols"/>
                <w:b/>
              </w:rPr>
              <w:t>•</w:t>
            </w:r>
          </w:p>
        </w:tc>
        <w:tc>
          <w:tcPr>
            <w:tcW w:w="6660" w:type="dxa"/>
            <w:shd w:val="clear" w:color="auto" w:fill="FFFFFF"/>
          </w:tcPr>
          <w:p w14:paraId="3B4E1824" w14:textId="5A4DD701" w:rsidR="00E23E61" w:rsidRDefault="00E23E61" w:rsidP="00E23E61">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Pr>
                <w:rFonts w:ascii="Cera PRO" w:eastAsiaTheme="minorHAnsi" w:hAnsi="Cera PRO" w:cs="FranklinGothic-Demi"/>
                <w:color w:val="1D1D1B"/>
                <w:sz w:val="19"/>
                <w:szCs w:val="19"/>
                <w:lang w:eastAsia="en-US"/>
              </w:rPr>
              <w:t xml:space="preserve">3.7 </w:t>
            </w:r>
            <w:r w:rsidRPr="00950EE3">
              <w:rPr>
                <w:rFonts w:ascii="Cera PRO" w:eastAsiaTheme="minorHAnsi" w:hAnsi="Cera PRO" w:cs="FranklinGothic-Demi"/>
                <w:color w:val="1D1D1B"/>
                <w:sz w:val="19"/>
                <w:szCs w:val="19"/>
                <w:lang w:eastAsia="en-US"/>
              </w:rPr>
              <w:t>De docent</w:t>
            </w:r>
            <w:r>
              <w:rPr>
                <w:rFonts w:ascii="Cera PRO" w:eastAsiaTheme="minorHAnsi" w:hAnsi="Cera PRO" w:cs="FranklinGothic-Demi"/>
                <w:color w:val="1D1D1B"/>
                <w:sz w:val="19"/>
                <w:szCs w:val="19"/>
                <w:lang w:eastAsia="en-US"/>
              </w:rPr>
              <w:t xml:space="preserve"> evalueert</w:t>
            </w:r>
            <w:r w:rsidRPr="00950EE3">
              <w:rPr>
                <w:rFonts w:ascii="Cera PRO" w:eastAsiaTheme="minorHAnsi" w:hAnsi="Cera PRO" w:cs="FranklinGothic-Demi"/>
                <w:color w:val="1D1D1B"/>
                <w:sz w:val="19"/>
                <w:szCs w:val="19"/>
                <w:lang w:eastAsia="en-US"/>
              </w:rPr>
              <w:t xml:space="preserve"> de uitvoering van het programma en de effectiviteit van de ingezette activiteiten en begeleidingsvormen met de direct betrokkenen (in samenwerking met het team) en trekt daaruit lessen voor verbetering. </w:t>
            </w:r>
          </w:p>
          <w:p w14:paraId="3E00E456" w14:textId="77777777" w:rsidR="00E23E61" w:rsidRPr="00804690" w:rsidRDefault="00E23E61" w:rsidP="00E23E61">
            <w:pPr>
              <w:pBdr>
                <w:top w:val="none" w:sz="0" w:space="0" w:color="auto"/>
                <w:left w:val="none" w:sz="0" w:space="0" w:color="auto"/>
                <w:bottom w:val="none" w:sz="0" w:space="0" w:color="auto"/>
                <w:right w:val="none" w:sz="0" w:space="0" w:color="auto"/>
                <w:between w:val="none" w:sz="0" w:space="0" w:color="auto"/>
              </w:pBdr>
              <w:tabs>
                <w:tab w:val="left" w:pos="567"/>
                <w:tab w:val="left" w:pos="709"/>
              </w:tabs>
              <w:autoSpaceDE w:val="0"/>
              <w:autoSpaceDN w:val="0"/>
              <w:adjustRightInd w:val="0"/>
              <w:spacing w:line="269" w:lineRule="auto"/>
              <w:ind w:left="426" w:hanging="426"/>
              <w:rPr>
                <w:rFonts w:ascii="Cera PRO" w:eastAsiaTheme="minorHAnsi" w:hAnsi="Cera PRO" w:cs="FranklinGothic-Demi"/>
                <w:b/>
                <w:color w:val="1D1D1B"/>
                <w:sz w:val="19"/>
                <w:szCs w:val="19"/>
                <w:lang w:eastAsia="en-US"/>
              </w:rPr>
            </w:pPr>
            <w:r>
              <w:rPr>
                <w:rFonts w:ascii="Cera PRO" w:eastAsiaTheme="minorHAnsi" w:hAnsi="Cera PRO" w:cs="FranklinGothic-Demi"/>
                <w:b/>
                <w:color w:val="1D1D1B"/>
                <w:sz w:val="19"/>
                <w:szCs w:val="19"/>
                <w:lang w:eastAsia="en-US"/>
              </w:rPr>
              <w:t xml:space="preserve">       </w:t>
            </w:r>
            <w:r w:rsidRPr="00804690">
              <w:rPr>
                <w:rFonts w:ascii="Cera PRO" w:eastAsiaTheme="minorHAnsi" w:hAnsi="Cera PRO" w:cs="FranklinGothic-Demi"/>
                <w:b/>
                <w:color w:val="1D1D1B"/>
                <w:sz w:val="19"/>
                <w:szCs w:val="19"/>
                <w:lang w:eastAsia="en-US"/>
              </w:rPr>
              <w:t>Resultaten:</w:t>
            </w:r>
          </w:p>
          <w:p w14:paraId="4344871E" w14:textId="77777777" w:rsidR="00E23E61" w:rsidRPr="00950EE3" w:rsidRDefault="00E23E61" w:rsidP="00E23E61">
            <w:pPr>
              <w:pBdr>
                <w:top w:val="none" w:sz="0" w:space="0" w:color="auto"/>
                <w:left w:val="none" w:sz="0" w:space="0" w:color="auto"/>
                <w:bottom w:val="none" w:sz="0" w:space="0" w:color="auto"/>
                <w:right w:val="none" w:sz="0" w:space="0" w:color="auto"/>
                <w:between w:val="none" w:sz="0" w:space="0" w:color="auto"/>
              </w:pBdr>
              <w:tabs>
                <w:tab w:val="left" w:pos="709"/>
                <w:tab w:val="left" w:pos="1276"/>
              </w:tabs>
              <w:autoSpaceDE w:val="0"/>
              <w:autoSpaceDN w:val="0"/>
              <w:adjustRightInd w:val="0"/>
              <w:spacing w:line="269" w:lineRule="auto"/>
              <w:ind w:left="709" w:hanging="283"/>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Een kwaliteitscyclus waarin leeractiviteiten worden geëvalueerd (ook door studenten) en bijgesteld. Richtinggevend bij de evaluatie zijn:</w:t>
            </w:r>
          </w:p>
          <w:p w14:paraId="37005581" w14:textId="77777777" w:rsidR="00E23E61" w:rsidRPr="00950EE3" w:rsidRDefault="00E23E61" w:rsidP="00E23E61">
            <w:pPr>
              <w:pBdr>
                <w:top w:val="none" w:sz="0" w:space="0" w:color="auto"/>
                <w:left w:val="none" w:sz="0" w:space="0" w:color="auto"/>
                <w:bottom w:val="none" w:sz="0" w:space="0" w:color="auto"/>
                <w:right w:val="none" w:sz="0" w:space="0" w:color="auto"/>
                <w:between w:val="none" w:sz="0" w:space="0" w:color="auto"/>
              </w:pBdr>
              <w:tabs>
                <w:tab w:val="left" w:pos="709"/>
                <w:tab w:val="left" w:pos="1276"/>
              </w:tabs>
              <w:autoSpaceDE w:val="0"/>
              <w:autoSpaceDN w:val="0"/>
              <w:adjustRightInd w:val="0"/>
              <w:spacing w:line="269" w:lineRule="auto"/>
              <w:ind w:left="709"/>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leerbaarheid;</w:t>
            </w:r>
          </w:p>
          <w:p w14:paraId="22DCF3E8" w14:textId="77777777" w:rsidR="00E23E61" w:rsidRPr="00950EE3" w:rsidRDefault="00E23E61" w:rsidP="00E23E61">
            <w:pPr>
              <w:pBdr>
                <w:top w:val="none" w:sz="0" w:space="0" w:color="auto"/>
                <w:left w:val="none" w:sz="0" w:space="0" w:color="auto"/>
                <w:bottom w:val="none" w:sz="0" w:space="0" w:color="auto"/>
                <w:right w:val="none" w:sz="0" w:space="0" w:color="auto"/>
                <w:between w:val="none" w:sz="0" w:space="0" w:color="auto"/>
              </w:pBdr>
              <w:tabs>
                <w:tab w:val="left" w:pos="709"/>
                <w:tab w:val="left" w:pos="1276"/>
              </w:tabs>
              <w:autoSpaceDE w:val="0"/>
              <w:autoSpaceDN w:val="0"/>
              <w:adjustRightInd w:val="0"/>
              <w:spacing w:line="269" w:lineRule="auto"/>
              <w:ind w:left="709"/>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verbetering van de leerresultaten;</w:t>
            </w:r>
          </w:p>
          <w:p w14:paraId="1185CE0C" w14:textId="77777777" w:rsidR="00E23E61" w:rsidRPr="00950EE3" w:rsidRDefault="00E23E61" w:rsidP="00E23E61">
            <w:pPr>
              <w:pBdr>
                <w:top w:val="none" w:sz="0" w:space="0" w:color="auto"/>
                <w:left w:val="none" w:sz="0" w:space="0" w:color="auto"/>
                <w:bottom w:val="none" w:sz="0" w:space="0" w:color="auto"/>
                <w:right w:val="none" w:sz="0" w:space="0" w:color="auto"/>
                <w:between w:val="none" w:sz="0" w:space="0" w:color="auto"/>
              </w:pBdr>
              <w:tabs>
                <w:tab w:val="left" w:pos="709"/>
                <w:tab w:val="left" w:pos="1276"/>
              </w:tabs>
              <w:autoSpaceDE w:val="0"/>
              <w:autoSpaceDN w:val="0"/>
              <w:adjustRightInd w:val="0"/>
              <w:spacing w:line="269" w:lineRule="auto"/>
              <w:ind w:left="709"/>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relevantie voor de beroepspraktijk;</w:t>
            </w:r>
          </w:p>
          <w:p w14:paraId="553E4FC4" w14:textId="77777777" w:rsidR="00E23E61" w:rsidRPr="00950EE3" w:rsidRDefault="00E23E61" w:rsidP="00E23E61">
            <w:pPr>
              <w:pBdr>
                <w:top w:val="none" w:sz="0" w:space="0" w:color="auto"/>
                <w:left w:val="none" w:sz="0" w:space="0" w:color="auto"/>
                <w:bottom w:val="none" w:sz="0" w:space="0" w:color="auto"/>
                <w:right w:val="none" w:sz="0" w:space="0" w:color="auto"/>
                <w:between w:val="none" w:sz="0" w:space="0" w:color="auto"/>
              </w:pBdr>
              <w:tabs>
                <w:tab w:val="left" w:pos="709"/>
                <w:tab w:val="left" w:pos="1276"/>
              </w:tabs>
              <w:autoSpaceDE w:val="0"/>
              <w:autoSpaceDN w:val="0"/>
              <w:adjustRightInd w:val="0"/>
              <w:spacing w:line="269" w:lineRule="auto"/>
              <w:ind w:left="709"/>
              <w:rPr>
                <w:rFonts w:ascii="Cera PRO" w:eastAsiaTheme="minorHAnsi" w:hAnsi="Cera PRO" w:cs="FranklinGothic-Book"/>
                <w:color w:val="1D1D1B"/>
                <w:sz w:val="19"/>
                <w:szCs w:val="19"/>
                <w:lang w:eastAsia="en-US"/>
              </w:rPr>
            </w:pPr>
            <w:r w:rsidRPr="00950EE3">
              <w:rPr>
                <w:rFonts w:ascii="Cera PRO" w:eastAsiaTheme="minorHAnsi" w:hAnsi="Cera PRO" w:cs="FranklinGothic-Book"/>
                <w:color w:val="1D1D1B"/>
                <w:sz w:val="19"/>
                <w:szCs w:val="19"/>
                <w:lang w:eastAsia="en-US"/>
              </w:rPr>
              <w:t>- performance docenten.</w:t>
            </w:r>
          </w:p>
          <w:p w14:paraId="54BAC91B" w14:textId="0F1F7E8E" w:rsidR="00BE5C4A" w:rsidRPr="00BE5C4A" w:rsidRDefault="00E23E61" w:rsidP="00E23E61">
            <w:pPr>
              <w:pBdr>
                <w:top w:val="none" w:sz="0" w:space="0" w:color="auto"/>
                <w:left w:val="none" w:sz="0" w:space="0" w:color="auto"/>
                <w:bottom w:val="none" w:sz="0" w:space="0" w:color="auto"/>
                <w:right w:val="none" w:sz="0" w:space="0" w:color="auto"/>
                <w:between w:val="none" w:sz="0" w:space="0" w:color="auto"/>
              </w:pBdr>
              <w:tabs>
                <w:tab w:val="left" w:pos="709"/>
                <w:tab w:val="left" w:pos="993"/>
              </w:tabs>
              <w:autoSpaceDE w:val="0"/>
              <w:autoSpaceDN w:val="0"/>
              <w:adjustRightInd w:val="0"/>
              <w:spacing w:line="269" w:lineRule="auto"/>
              <w:ind w:left="709" w:hanging="283"/>
              <w:rPr>
                <w:rFonts w:ascii="Arial" w:eastAsia="Arial" w:hAnsi="Arial" w:cs="Arial"/>
                <w:color w:val="auto"/>
                <w:sz w:val="18"/>
                <w:szCs w:val="18"/>
              </w:rPr>
            </w:pPr>
            <w:r w:rsidRPr="00950EE3">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b/>
              <w:t>Een jaarlijkse evaluatie in relatie tot het instrumentarium voor kwaliteitszorg en rendementsgegevens.</w:t>
            </w:r>
          </w:p>
        </w:tc>
        <w:tc>
          <w:tcPr>
            <w:tcW w:w="851" w:type="dxa"/>
            <w:shd w:val="clear" w:color="auto" w:fill="FFFFFF"/>
          </w:tcPr>
          <w:p w14:paraId="1CC1ECE6" w14:textId="27422D49" w:rsidR="00BE5C4A" w:rsidRDefault="00BE5C4A" w:rsidP="003059E7">
            <w:pPr>
              <w:jc w:val="center"/>
            </w:pPr>
          </w:p>
        </w:tc>
        <w:tc>
          <w:tcPr>
            <w:tcW w:w="994" w:type="dxa"/>
            <w:shd w:val="clear" w:color="auto" w:fill="FFFFFF"/>
          </w:tcPr>
          <w:p w14:paraId="56A9F018" w14:textId="66716525" w:rsidR="00BE5C4A" w:rsidRDefault="00BE5C4A" w:rsidP="003059E7">
            <w:pPr>
              <w:jc w:val="center"/>
            </w:pPr>
          </w:p>
        </w:tc>
      </w:tr>
      <w:tr w:rsidR="00BE5C4A" w14:paraId="1E25455D" w14:textId="77777777" w:rsidTr="003059E7">
        <w:tc>
          <w:tcPr>
            <w:tcW w:w="567" w:type="dxa"/>
            <w:shd w:val="clear" w:color="auto" w:fill="FFFFFF"/>
          </w:tcPr>
          <w:p w14:paraId="770BE6EC" w14:textId="77777777" w:rsidR="00BE5C4A" w:rsidRDefault="00BE5C4A" w:rsidP="003059E7">
            <w:pPr>
              <w:jc w:val="center"/>
            </w:pPr>
            <w:r>
              <w:rPr>
                <w:rFonts w:ascii="Noto Sans Symbols" w:eastAsia="Noto Sans Symbols" w:hAnsi="Noto Sans Symbols" w:cs="Noto Sans Symbols"/>
                <w:b/>
              </w:rPr>
              <w:t>•</w:t>
            </w:r>
          </w:p>
        </w:tc>
        <w:tc>
          <w:tcPr>
            <w:tcW w:w="568" w:type="dxa"/>
            <w:shd w:val="clear" w:color="auto" w:fill="FFFFFF"/>
          </w:tcPr>
          <w:p w14:paraId="1EA6E74B" w14:textId="77777777" w:rsidR="00BE5C4A" w:rsidRDefault="00BE5C4A" w:rsidP="003059E7">
            <w:pPr>
              <w:jc w:val="center"/>
            </w:pPr>
            <w:r>
              <w:rPr>
                <w:rFonts w:ascii="Noto Sans Symbols" w:eastAsia="Noto Sans Symbols" w:hAnsi="Noto Sans Symbols" w:cs="Noto Sans Symbols"/>
                <w:b/>
              </w:rPr>
              <w:t>•</w:t>
            </w:r>
          </w:p>
        </w:tc>
        <w:tc>
          <w:tcPr>
            <w:tcW w:w="6660" w:type="dxa"/>
            <w:shd w:val="clear" w:color="auto" w:fill="FFFFFF"/>
          </w:tcPr>
          <w:p w14:paraId="0403EFF5" w14:textId="0F1CC43D" w:rsidR="00BE5C4A" w:rsidRPr="00BE5C4A" w:rsidRDefault="00BE5C4A" w:rsidP="009D3686">
            <w:pPr>
              <w:pStyle w:val="Lijstalinea"/>
              <w:numPr>
                <w:ilvl w:val="1"/>
                <w:numId w:val="85"/>
              </w:numPr>
              <w:pBdr>
                <w:top w:val="none" w:sz="0" w:space="0" w:color="auto"/>
                <w:left w:val="none" w:sz="0" w:space="0" w:color="auto"/>
                <w:bottom w:val="none" w:sz="0" w:space="0" w:color="auto"/>
                <w:right w:val="none" w:sz="0" w:space="0" w:color="auto"/>
                <w:between w:val="none" w:sz="0" w:space="0" w:color="auto"/>
              </w:pBdr>
              <w:tabs>
                <w:tab w:val="left" w:pos="426"/>
                <w:tab w:val="left" w:pos="1276"/>
              </w:tabs>
              <w:autoSpaceDE w:val="0"/>
              <w:autoSpaceDN w:val="0"/>
              <w:adjustRightInd w:val="0"/>
              <w:spacing w:line="269" w:lineRule="auto"/>
              <w:rPr>
                <w:rFonts w:ascii="Cera PRO" w:eastAsiaTheme="minorHAnsi" w:hAnsi="Cera PRO" w:cs="FranklinGothic-Demi"/>
                <w:color w:val="auto"/>
                <w:sz w:val="19"/>
                <w:szCs w:val="19"/>
                <w:lang w:eastAsia="en-US"/>
              </w:rPr>
            </w:pPr>
            <w:r w:rsidRPr="00BE5C4A">
              <w:rPr>
                <w:rFonts w:ascii="Cera PRO" w:hAnsi="Cera PRO" w:cs="Arial"/>
                <w:color w:val="auto"/>
                <w:sz w:val="19"/>
                <w:szCs w:val="19"/>
              </w:rPr>
              <w:t>Wij leven in een maatschappij waar technologie, en met name de</w:t>
            </w:r>
            <w:r w:rsidRPr="00BE5C4A">
              <w:rPr>
                <w:color w:val="auto"/>
                <w:sz w:val="19"/>
                <w:szCs w:val="19"/>
              </w:rPr>
              <w:t> </w:t>
            </w:r>
            <w:r w:rsidRPr="00BE5C4A">
              <w:rPr>
                <w:rFonts w:ascii="Cera PRO" w:hAnsi="Cera PRO" w:cs="Arial"/>
                <w:color w:val="auto"/>
                <w:sz w:val="19"/>
                <w:szCs w:val="19"/>
              </w:rPr>
              <w:t>ontwikkeling van het internet en sociale media, de wijze waarop</w:t>
            </w:r>
            <w:r w:rsidRPr="00BE5C4A">
              <w:rPr>
                <w:color w:val="auto"/>
                <w:sz w:val="19"/>
                <w:szCs w:val="19"/>
              </w:rPr>
              <w:t> </w:t>
            </w:r>
            <w:r w:rsidRPr="00BE5C4A">
              <w:rPr>
                <w:rFonts w:ascii="Cera PRO" w:hAnsi="Cera PRO" w:cs="Arial"/>
                <w:color w:val="auto"/>
                <w:sz w:val="19"/>
                <w:szCs w:val="19"/>
              </w:rPr>
              <w:t>wij met informatie omgaan, leren en samenwerken fundamenteel</w:t>
            </w:r>
            <w:r w:rsidRPr="00BE5C4A">
              <w:rPr>
                <w:color w:val="auto"/>
                <w:sz w:val="19"/>
                <w:szCs w:val="19"/>
              </w:rPr>
              <w:t> </w:t>
            </w:r>
            <w:r w:rsidRPr="00BE5C4A">
              <w:rPr>
                <w:rFonts w:ascii="Cera PRO" w:hAnsi="Cera PRO" w:cs="Arial"/>
                <w:color w:val="auto"/>
                <w:sz w:val="19"/>
                <w:szCs w:val="19"/>
              </w:rPr>
              <w:t>verandert. Voor het onderwijs ligt de taak om leerlingen hierop voor te bereiden. De docent is hierin rolmodel en begeleidt zijn leerlingen in het opdoen van kennis en vaardigheden om op een veilige manier gebruik te maken</w:t>
            </w:r>
            <w:r w:rsidRPr="00BE5C4A">
              <w:rPr>
                <w:color w:val="auto"/>
                <w:sz w:val="19"/>
                <w:szCs w:val="19"/>
              </w:rPr>
              <w:t> </w:t>
            </w:r>
            <w:r w:rsidRPr="00BE5C4A">
              <w:rPr>
                <w:rFonts w:ascii="Cera PRO" w:hAnsi="Cera PRO" w:cs="Arial"/>
                <w:color w:val="auto"/>
                <w:sz w:val="19"/>
                <w:szCs w:val="19"/>
              </w:rPr>
              <w:t>van de verworvenheden van het internet en om deze effectief in te zetten</w:t>
            </w:r>
            <w:r w:rsidRPr="00BE5C4A">
              <w:rPr>
                <w:color w:val="auto"/>
                <w:sz w:val="19"/>
                <w:szCs w:val="19"/>
              </w:rPr>
              <w:t> </w:t>
            </w:r>
            <w:r w:rsidRPr="00BE5C4A">
              <w:rPr>
                <w:rFonts w:ascii="Cera PRO" w:hAnsi="Cera PRO" w:cs="Arial"/>
                <w:color w:val="auto"/>
                <w:sz w:val="19"/>
                <w:szCs w:val="19"/>
              </w:rPr>
              <w:t>voor het eigen leren van de leerling.</w:t>
            </w:r>
            <w:r w:rsidRPr="00BE5C4A">
              <w:rPr>
                <w:rFonts w:ascii="Cera PRO" w:hAnsi="Cera PRO" w:cs="Arial"/>
                <w:color w:val="auto"/>
                <w:sz w:val="19"/>
                <w:szCs w:val="19"/>
              </w:rPr>
              <w:br/>
              <w:t>De docent is mediawijs en informatievaardig en beschikt over vaardigheden op het terrein van digitaal kennismanagement. De docent begeleidt leerlingen</w:t>
            </w:r>
            <w:r w:rsidRPr="00BE5C4A">
              <w:rPr>
                <w:color w:val="auto"/>
                <w:sz w:val="19"/>
                <w:szCs w:val="19"/>
              </w:rPr>
              <w:t> </w:t>
            </w:r>
            <w:r w:rsidRPr="00BE5C4A">
              <w:rPr>
                <w:rFonts w:ascii="Cera PRO" w:hAnsi="Cera PRO" w:cs="Arial"/>
                <w:color w:val="auto"/>
                <w:sz w:val="19"/>
                <w:szCs w:val="19"/>
              </w:rPr>
              <w:t>in het adequaat gebruik maken van digitale bronnen en communicatie.</w:t>
            </w:r>
          </w:p>
          <w:p w14:paraId="261936F6" w14:textId="77777777" w:rsidR="00BE5C4A" w:rsidRPr="00BE5C4A" w:rsidRDefault="00BE5C4A" w:rsidP="003059E7">
            <w:pPr>
              <w:rPr>
                <w:rFonts w:ascii="Arial" w:eastAsia="Arial" w:hAnsi="Arial" w:cs="Arial"/>
                <w:color w:val="auto"/>
                <w:sz w:val="18"/>
                <w:szCs w:val="18"/>
              </w:rPr>
            </w:pPr>
          </w:p>
        </w:tc>
        <w:tc>
          <w:tcPr>
            <w:tcW w:w="851" w:type="dxa"/>
            <w:shd w:val="clear" w:color="auto" w:fill="FFFFFF"/>
          </w:tcPr>
          <w:p w14:paraId="305E549C" w14:textId="39542FD7" w:rsidR="00BE5C4A" w:rsidRDefault="00BE5C4A" w:rsidP="003059E7">
            <w:pPr>
              <w:jc w:val="center"/>
            </w:pPr>
          </w:p>
        </w:tc>
        <w:tc>
          <w:tcPr>
            <w:tcW w:w="994" w:type="dxa"/>
            <w:shd w:val="clear" w:color="auto" w:fill="FFFFFF"/>
          </w:tcPr>
          <w:p w14:paraId="2DE0A4F6" w14:textId="30D01220" w:rsidR="00BE5C4A" w:rsidRDefault="00BE5C4A" w:rsidP="003059E7">
            <w:pPr>
              <w:jc w:val="center"/>
            </w:pPr>
          </w:p>
        </w:tc>
      </w:tr>
      <w:tr w:rsidR="00BE5C4A" w14:paraId="0DEE03C1" w14:textId="77777777" w:rsidTr="003059E7">
        <w:tc>
          <w:tcPr>
            <w:tcW w:w="567" w:type="dxa"/>
            <w:shd w:val="clear" w:color="auto" w:fill="FFFFFF"/>
          </w:tcPr>
          <w:p w14:paraId="16E2CC04" w14:textId="77777777" w:rsidR="00BE5C4A" w:rsidRDefault="00BE5C4A" w:rsidP="003059E7">
            <w:pPr>
              <w:jc w:val="center"/>
            </w:pPr>
            <w:r>
              <w:rPr>
                <w:rFonts w:ascii="Noto Sans Symbols" w:eastAsia="Noto Sans Symbols" w:hAnsi="Noto Sans Symbols" w:cs="Noto Sans Symbols"/>
                <w:b/>
              </w:rPr>
              <w:t>•</w:t>
            </w:r>
          </w:p>
        </w:tc>
        <w:tc>
          <w:tcPr>
            <w:tcW w:w="568" w:type="dxa"/>
            <w:shd w:val="clear" w:color="auto" w:fill="FFFFFF"/>
          </w:tcPr>
          <w:p w14:paraId="15B97705" w14:textId="77777777" w:rsidR="00BE5C4A" w:rsidRDefault="00BE5C4A" w:rsidP="003059E7">
            <w:pPr>
              <w:jc w:val="center"/>
            </w:pPr>
            <w:r>
              <w:rPr>
                <w:rFonts w:ascii="Noto Sans Symbols" w:eastAsia="Noto Sans Symbols" w:hAnsi="Noto Sans Symbols" w:cs="Noto Sans Symbols"/>
                <w:b/>
              </w:rPr>
              <w:t>•</w:t>
            </w:r>
          </w:p>
        </w:tc>
        <w:tc>
          <w:tcPr>
            <w:tcW w:w="6660" w:type="dxa"/>
            <w:shd w:val="clear" w:color="auto" w:fill="FFFFFF"/>
          </w:tcPr>
          <w:p w14:paraId="0717ABD3" w14:textId="496E9BBB" w:rsidR="00BE5C4A" w:rsidRPr="00DA3425" w:rsidRDefault="00BE5C4A" w:rsidP="009D3686">
            <w:pPr>
              <w:pStyle w:val="Lijstalinea"/>
              <w:numPr>
                <w:ilvl w:val="1"/>
                <w:numId w:val="85"/>
              </w:numPr>
              <w:pBdr>
                <w:top w:val="none" w:sz="0" w:space="0" w:color="auto"/>
                <w:left w:val="none" w:sz="0" w:space="0" w:color="auto"/>
                <w:bottom w:val="none" w:sz="0" w:space="0" w:color="auto"/>
                <w:right w:val="none" w:sz="0" w:space="0" w:color="auto"/>
                <w:between w:val="none" w:sz="0" w:space="0" w:color="auto"/>
              </w:pBdr>
              <w:tabs>
                <w:tab w:val="left" w:pos="426"/>
                <w:tab w:val="left" w:pos="1276"/>
              </w:tabs>
              <w:autoSpaceDE w:val="0"/>
              <w:autoSpaceDN w:val="0"/>
              <w:adjustRightInd w:val="0"/>
              <w:spacing w:line="269" w:lineRule="auto"/>
              <w:rPr>
                <w:rFonts w:ascii="Cera PRO" w:eastAsiaTheme="minorHAnsi" w:hAnsi="Cera PRO" w:cs="FranklinGothic-Demi"/>
                <w:color w:val="auto"/>
                <w:sz w:val="19"/>
                <w:szCs w:val="19"/>
                <w:lang w:eastAsia="en-US"/>
              </w:rPr>
            </w:pPr>
            <w:r w:rsidRPr="00DA3425">
              <w:rPr>
                <w:rFonts w:ascii="Cera PRO" w:hAnsi="Cera PRO" w:cs="Arial"/>
                <w:color w:val="auto"/>
                <w:sz w:val="19"/>
                <w:szCs w:val="19"/>
              </w:rPr>
              <w:t>De docent maakt in onderwijssituaties die daarvoor geschikt zijn weloverwogen en doelmatig gebruik van ICT. Hierbij legt de docent verbinding tussen leerdoelen, didactische werkvormen</w:t>
            </w:r>
            <w:r w:rsidRPr="00DA3425">
              <w:rPr>
                <w:color w:val="auto"/>
                <w:sz w:val="19"/>
                <w:szCs w:val="19"/>
              </w:rPr>
              <w:t> </w:t>
            </w:r>
            <w:r w:rsidRPr="00DA3425">
              <w:rPr>
                <w:rFonts w:ascii="Cera PRO" w:hAnsi="Cera PRO" w:cs="Arial"/>
                <w:color w:val="auto"/>
                <w:sz w:val="19"/>
                <w:szCs w:val="19"/>
              </w:rPr>
              <w:t>en de inzet van ICT. De docent maakt keuzes ten aanzien van het type leerpraktijk, didactische</w:t>
            </w:r>
            <w:r w:rsidRPr="00DA3425">
              <w:rPr>
                <w:color w:val="auto"/>
                <w:sz w:val="19"/>
                <w:szCs w:val="19"/>
              </w:rPr>
              <w:t> </w:t>
            </w:r>
            <w:r w:rsidRPr="00DA3425">
              <w:rPr>
                <w:rFonts w:ascii="Cera PRO" w:hAnsi="Cera PRO" w:cs="Arial"/>
                <w:color w:val="auto"/>
                <w:sz w:val="19"/>
                <w:szCs w:val="19"/>
              </w:rPr>
              <w:t>strategie en de inrichting van de (digitale-) leeromgeving.</w:t>
            </w:r>
          </w:p>
          <w:p w14:paraId="32276930" w14:textId="77777777" w:rsidR="00BE5C4A" w:rsidRPr="00BE5C4A" w:rsidRDefault="00BE5C4A" w:rsidP="003059E7">
            <w:pPr>
              <w:rPr>
                <w:rFonts w:ascii="Arial" w:eastAsia="Arial" w:hAnsi="Arial" w:cs="Arial"/>
                <w:color w:val="auto"/>
                <w:sz w:val="18"/>
                <w:szCs w:val="18"/>
              </w:rPr>
            </w:pPr>
          </w:p>
        </w:tc>
        <w:tc>
          <w:tcPr>
            <w:tcW w:w="851" w:type="dxa"/>
            <w:shd w:val="clear" w:color="auto" w:fill="FFFFFF"/>
          </w:tcPr>
          <w:p w14:paraId="2CFB1E5F" w14:textId="6421BDC2" w:rsidR="00BE5C4A" w:rsidRDefault="00BE5C4A" w:rsidP="003059E7">
            <w:pPr>
              <w:jc w:val="center"/>
            </w:pPr>
          </w:p>
        </w:tc>
        <w:tc>
          <w:tcPr>
            <w:tcW w:w="994" w:type="dxa"/>
            <w:shd w:val="clear" w:color="auto" w:fill="FFFFFF"/>
          </w:tcPr>
          <w:p w14:paraId="38C8E460" w14:textId="6DBC1941" w:rsidR="00BE5C4A" w:rsidRDefault="00BE5C4A" w:rsidP="003059E7">
            <w:pPr>
              <w:jc w:val="center"/>
            </w:pPr>
          </w:p>
        </w:tc>
      </w:tr>
      <w:tr w:rsidR="00BE5C4A" w14:paraId="3C17FE1F" w14:textId="77777777" w:rsidTr="003059E7">
        <w:tc>
          <w:tcPr>
            <w:tcW w:w="9640" w:type="dxa"/>
            <w:gridSpan w:val="5"/>
            <w:shd w:val="clear" w:color="auto" w:fill="FFFFFF"/>
          </w:tcPr>
          <w:p w14:paraId="0B9EF9FF" w14:textId="77777777" w:rsidR="00BE5C4A" w:rsidRDefault="00BE5C4A" w:rsidP="003059E7">
            <w:pPr>
              <w:spacing w:after="120"/>
              <w:rPr>
                <w:rFonts w:ascii="Arial" w:eastAsia="Arial" w:hAnsi="Arial" w:cs="Arial"/>
                <w:i/>
                <w:sz w:val="18"/>
                <w:szCs w:val="18"/>
              </w:rPr>
            </w:pPr>
          </w:p>
          <w:p w14:paraId="6CE9573E" w14:textId="29A05353" w:rsidR="00BE5C4A" w:rsidRDefault="00BE5C4A" w:rsidP="003059E7">
            <w:pPr>
              <w:spacing w:after="120"/>
              <w:rPr>
                <w:rFonts w:ascii="Arial" w:eastAsia="Arial" w:hAnsi="Arial" w:cs="Arial"/>
                <w:i/>
                <w:sz w:val="18"/>
                <w:szCs w:val="18"/>
              </w:rPr>
            </w:pPr>
            <w:r>
              <w:rPr>
                <w:rFonts w:ascii="Arial" w:eastAsia="Arial" w:hAnsi="Arial" w:cs="Arial"/>
                <w:i/>
                <w:sz w:val="18"/>
                <w:szCs w:val="18"/>
              </w:rPr>
              <w:t xml:space="preserve">Toelichting op de </w:t>
            </w:r>
            <w:r w:rsidRPr="001018F9">
              <w:rPr>
                <w:rFonts w:ascii="Arial" w:eastAsia="Arial" w:hAnsi="Arial" w:cs="Arial"/>
                <w:i/>
                <w:sz w:val="18"/>
                <w:szCs w:val="18"/>
              </w:rPr>
              <w:t>gegeven b</w:t>
            </w:r>
            <w:r w:rsidR="001018F9" w:rsidRPr="001018F9">
              <w:rPr>
                <w:rFonts w:ascii="Arial" w:eastAsia="Arial" w:hAnsi="Arial" w:cs="Arial"/>
                <w:i/>
                <w:sz w:val="18"/>
                <w:szCs w:val="18"/>
              </w:rPr>
              <w:t>e</w:t>
            </w:r>
            <w:r w:rsidRPr="001018F9">
              <w:rPr>
                <w:rFonts w:ascii="Arial" w:eastAsia="Arial" w:hAnsi="Arial" w:cs="Arial"/>
                <w:i/>
                <w:sz w:val="18"/>
                <w:szCs w:val="18"/>
              </w:rPr>
              <w:t>oordeling(en):</w:t>
            </w:r>
          </w:p>
          <w:p w14:paraId="4EC4DAC9" w14:textId="77777777" w:rsidR="00BE5C4A" w:rsidRDefault="00BE5C4A" w:rsidP="003059E7">
            <w:pPr>
              <w:spacing w:after="120"/>
              <w:rPr>
                <w:rFonts w:ascii="Arial" w:eastAsia="Arial" w:hAnsi="Arial" w:cs="Arial"/>
                <w:i/>
                <w:sz w:val="18"/>
                <w:szCs w:val="18"/>
              </w:rPr>
            </w:pPr>
          </w:p>
          <w:p w14:paraId="710A3532" w14:textId="77777777" w:rsidR="00BE5C4A" w:rsidRDefault="00BE5C4A" w:rsidP="003059E7">
            <w:pPr>
              <w:spacing w:after="120"/>
              <w:rPr>
                <w:rFonts w:ascii="Arial" w:eastAsia="Arial" w:hAnsi="Arial" w:cs="Arial"/>
                <w:i/>
                <w:sz w:val="18"/>
                <w:szCs w:val="18"/>
              </w:rPr>
            </w:pPr>
          </w:p>
          <w:p w14:paraId="2FA7B9C0" w14:textId="77777777" w:rsidR="00BE5C4A" w:rsidRDefault="00BE5C4A" w:rsidP="003059E7">
            <w:pPr>
              <w:spacing w:after="120"/>
              <w:rPr>
                <w:rFonts w:ascii="Arial" w:eastAsia="Arial" w:hAnsi="Arial" w:cs="Arial"/>
                <w:i/>
                <w:sz w:val="18"/>
                <w:szCs w:val="18"/>
              </w:rPr>
            </w:pPr>
            <w:r>
              <w:rPr>
                <w:rFonts w:ascii="Arial" w:eastAsia="Arial" w:hAnsi="Arial" w:cs="Arial"/>
                <w:i/>
                <w:sz w:val="18"/>
                <w:szCs w:val="18"/>
              </w:rPr>
              <w:t>Feedback op houding:</w:t>
            </w:r>
          </w:p>
          <w:p w14:paraId="508DB485" w14:textId="77777777" w:rsidR="00BE5C4A" w:rsidRDefault="00BE5C4A" w:rsidP="003059E7">
            <w:pPr>
              <w:rPr>
                <w:rFonts w:ascii="Arial" w:eastAsia="Arial" w:hAnsi="Arial" w:cs="Arial"/>
                <w:i/>
                <w:sz w:val="18"/>
                <w:szCs w:val="18"/>
              </w:rPr>
            </w:pPr>
          </w:p>
          <w:p w14:paraId="67532DE0" w14:textId="77777777" w:rsidR="00BE5C4A" w:rsidRDefault="00BE5C4A" w:rsidP="003059E7">
            <w:pPr>
              <w:rPr>
                <w:rFonts w:ascii="Arial" w:eastAsia="Arial" w:hAnsi="Arial" w:cs="Arial"/>
                <w:i/>
                <w:sz w:val="18"/>
                <w:szCs w:val="18"/>
              </w:rPr>
            </w:pPr>
          </w:p>
          <w:p w14:paraId="7D13E93A" w14:textId="77777777" w:rsidR="00BE5C4A" w:rsidRDefault="00BE5C4A" w:rsidP="003059E7">
            <w:pPr>
              <w:rPr>
                <w:rFonts w:ascii="Arial" w:eastAsia="Arial" w:hAnsi="Arial" w:cs="Arial"/>
                <w:i/>
                <w:sz w:val="18"/>
                <w:szCs w:val="18"/>
              </w:rPr>
            </w:pPr>
          </w:p>
          <w:p w14:paraId="7FE743C3" w14:textId="77777777" w:rsidR="00BE5C4A" w:rsidRDefault="00BE5C4A" w:rsidP="003059E7">
            <w:pPr>
              <w:rPr>
                <w:rFonts w:ascii="Arial" w:eastAsia="Arial" w:hAnsi="Arial" w:cs="Arial"/>
                <w:i/>
                <w:sz w:val="18"/>
                <w:szCs w:val="18"/>
              </w:rPr>
            </w:pPr>
            <w:r>
              <w:rPr>
                <w:rFonts w:ascii="Arial" w:eastAsia="Arial" w:hAnsi="Arial" w:cs="Arial"/>
                <w:i/>
                <w:sz w:val="18"/>
                <w:szCs w:val="18"/>
              </w:rPr>
              <w:t>Eventueel advies:</w:t>
            </w:r>
          </w:p>
          <w:p w14:paraId="6372CCEA" w14:textId="77777777" w:rsidR="00BE5C4A" w:rsidRDefault="00BE5C4A" w:rsidP="003059E7">
            <w:pPr>
              <w:jc w:val="center"/>
              <w:rPr>
                <w:rFonts w:ascii="Arial" w:eastAsia="Arial" w:hAnsi="Arial" w:cs="Arial"/>
                <w:b/>
              </w:rPr>
            </w:pPr>
          </w:p>
          <w:p w14:paraId="24BE8599" w14:textId="77777777" w:rsidR="00BE5C4A" w:rsidRDefault="00BE5C4A" w:rsidP="003059E7">
            <w:pPr>
              <w:jc w:val="center"/>
              <w:rPr>
                <w:rFonts w:ascii="Arial" w:eastAsia="Arial" w:hAnsi="Arial" w:cs="Arial"/>
                <w:b/>
              </w:rPr>
            </w:pPr>
          </w:p>
        </w:tc>
      </w:tr>
    </w:tbl>
    <w:p w14:paraId="7F7CC64C" w14:textId="77777777" w:rsidR="00BE5C4A" w:rsidRPr="002C6CD2" w:rsidRDefault="00BE5C4A" w:rsidP="003059E7">
      <w:pPr>
        <w:tabs>
          <w:tab w:val="left" w:pos="284"/>
        </w:tabs>
        <w:spacing w:line="269" w:lineRule="auto"/>
        <w:rPr>
          <w:rFonts w:ascii="Cera PRO" w:eastAsia="Arial" w:hAnsi="Cera PRO" w:cs="Arial"/>
          <w:b/>
          <w:u w:val="single"/>
        </w:rPr>
      </w:pPr>
      <w:r>
        <w:lastRenderedPageBreak/>
        <w:br w:type="page"/>
      </w:r>
      <w:r w:rsidRPr="002C6CD2">
        <w:rPr>
          <w:rFonts w:ascii="Cera PRO" w:eastAsia="Arial" w:hAnsi="Cera PRO" w:cs="Arial"/>
          <w:b/>
          <w:u w:val="single"/>
        </w:rPr>
        <w:lastRenderedPageBreak/>
        <w:t>Taak 4 _De docent begeleidt de studenten tijdens de leerbaan</w:t>
      </w:r>
    </w:p>
    <w:p w14:paraId="70D0460C" w14:textId="77777777" w:rsidR="00BE5C4A" w:rsidRDefault="00BE5C4A" w:rsidP="003059E7">
      <w:pPr>
        <w:rPr>
          <w:rFonts w:ascii="Arial" w:eastAsia="Arial" w:hAnsi="Arial" w:cs="Arial"/>
          <w:b/>
          <w:sz w:val="20"/>
          <w:szCs w:val="20"/>
        </w:rPr>
      </w:pPr>
    </w:p>
    <w:p w14:paraId="011C1EB1" w14:textId="77777777" w:rsidR="00BE5C4A" w:rsidRDefault="00BE5C4A" w:rsidP="003059E7">
      <w:pPr>
        <w:rPr>
          <w:rFonts w:ascii="Arial" w:eastAsia="Arial" w:hAnsi="Arial" w:cs="Arial"/>
          <w:b/>
          <w:sz w:val="20"/>
          <w:szCs w:val="20"/>
        </w:rPr>
      </w:pPr>
    </w:p>
    <w:tbl>
      <w:tblPr>
        <w:tblW w:w="964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6"/>
        <w:gridCol w:w="569"/>
        <w:gridCol w:w="6656"/>
        <w:gridCol w:w="852"/>
        <w:gridCol w:w="997"/>
      </w:tblGrid>
      <w:tr w:rsidR="00BE5C4A" w14:paraId="6EA178A4" w14:textId="77777777" w:rsidTr="003059E7">
        <w:tc>
          <w:tcPr>
            <w:tcW w:w="1135" w:type="dxa"/>
            <w:gridSpan w:val="2"/>
            <w:shd w:val="clear" w:color="auto" w:fill="D9D9D9"/>
          </w:tcPr>
          <w:p w14:paraId="2ED2282B" w14:textId="77777777" w:rsidR="00BE5C4A" w:rsidRPr="0068209C" w:rsidRDefault="00BE5C4A" w:rsidP="003059E7">
            <w:pPr>
              <w:jc w:val="center"/>
              <w:rPr>
                <w:rFonts w:ascii="Arial" w:eastAsia="Arial" w:hAnsi="Arial" w:cs="Arial"/>
                <w:sz w:val="15"/>
                <w:szCs w:val="15"/>
              </w:rPr>
            </w:pPr>
            <w:r w:rsidRPr="0068209C">
              <w:rPr>
                <w:rFonts w:ascii="Arial" w:eastAsia="Arial" w:hAnsi="Arial" w:cs="Arial"/>
                <w:sz w:val="15"/>
                <w:szCs w:val="15"/>
              </w:rPr>
              <w:t>Geselecteerd voor beoordeling</w:t>
            </w:r>
          </w:p>
        </w:tc>
        <w:tc>
          <w:tcPr>
            <w:tcW w:w="6656" w:type="dxa"/>
            <w:shd w:val="clear" w:color="auto" w:fill="D9D9D9"/>
          </w:tcPr>
          <w:p w14:paraId="4F5BD87B" w14:textId="77777777" w:rsidR="00BE5C4A" w:rsidRDefault="00BE5C4A" w:rsidP="003059E7">
            <w:pPr>
              <w:rPr>
                <w:rFonts w:ascii="Arial" w:eastAsia="Arial" w:hAnsi="Arial" w:cs="Arial"/>
                <w:sz w:val="18"/>
                <w:szCs w:val="18"/>
              </w:rPr>
            </w:pPr>
          </w:p>
          <w:p w14:paraId="118CCA61" w14:textId="77777777" w:rsidR="00BE5C4A" w:rsidRDefault="00BE5C4A" w:rsidP="003059E7">
            <w:pPr>
              <w:rPr>
                <w:rFonts w:ascii="Arial" w:eastAsia="Arial" w:hAnsi="Arial" w:cs="Arial"/>
                <w:sz w:val="18"/>
                <w:szCs w:val="18"/>
              </w:rPr>
            </w:pPr>
            <w:r>
              <w:rPr>
                <w:rFonts w:ascii="Arial" w:eastAsia="Arial" w:hAnsi="Arial" w:cs="Arial"/>
                <w:sz w:val="18"/>
                <w:szCs w:val="18"/>
              </w:rPr>
              <w:t>INDICATOREN TAAK 4</w:t>
            </w:r>
          </w:p>
        </w:tc>
        <w:tc>
          <w:tcPr>
            <w:tcW w:w="1849" w:type="dxa"/>
            <w:gridSpan w:val="2"/>
            <w:shd w:val="clear" w:color="auto" w:fill="D9D9D9"/>
            <w:vAlign w:val="center"/>
          </w:tcPr>
          <w:p w14:paraId="613CA562" w14:textId="77777777" w:rsidR="00BE5C4A" w:rsidRDefault="00BE5C4A" w:rsidP="003059E7">
            <w:pPr>
              <w:jc w:val="center"/>
              <w:rPr>
                <w:rFonts w:ascii="Arial" w:eastAsia="Arial" w:hAnsi="Arial" w:cs="Arial"/>
                <w:b/>
                <w:sz w:val="20"/>
                <w:szCs w:val="20"/>
              </w:rPr>
            </w:pPr>
            <w:r>
              <w:rPr>
                <w:rFonts w:ascii="Arial" w:eastAsia="Arial" w:hAnsi="Arial" w:cs="Arial"/>
                <w:b/>
                <w:sz w:val="20"/>
                <w:szCs w:val="20"/>
              </w:rPr>
              <w:t>BEOORDELING</w:t>
            </w:r>
          </w:p>
        </w:tc>
      </w:tr>
      <w:tr w:rsidR="00BE5C4A" w14:paraId="5918784F" w14:textId="77777777" w:rsidTr="003059E7">
        <w:tc>
          <w:tcPr>
            <w:tcW w:w="566" w:type="dxa"/>
            <w:shd w:val="clear" w:color="auto" w:fill="D9D9D9"/>
            <w:vAlign w:val="center"/>
          </w:tcPr>
          <w:p w14:paraId="439E15D4" w14:textId="77777777" w:rsidR="00BE5C4A" w:rsidRDefault="00BE5C4A" w:rsidP="003059E7">
            <w:pPr>
              <w:jc w:val="center"/>
              <w:rPr>
                <w:rFonts w:ascii="Arial" w:eastAsia="Arial" w:hAnsi="Arial" w:cs="Arial"/>
                <w:sz w:val="18"/>
                <w:szCs w:val="18"/>
              </w:rPr>
            </w:pPr>
            <w:r>
              <w:rPr>
                <w:rFonts w:ascii="Arial" w:eastAsia="Arial" w:hAnsi="Arial" w:cs="Arial"/>
                <w:sz w:val="18"/>
                <w:szCs w:val="18"/>
              </w:rPr>
              <w:t>nee</w:t>
            </w:r>
          </w:p>
        </w:tc>
        <w:tc>
          <w:tcPr>
            <w:tcW w:w="569" w:type="dxa"/>
            <w:shd w:val="clear" w:color="auto" w:fill="D9D9D9"/>
            <w:vAlign w:val="center"/>
          </w:tcPr>
          <w:p w14:paraId="22B82F5F" w14:textId="77777777" w:rsidR="00BE5C4A" w:rsidRDefault="00BE5C4A" w:rsidP="003059E7">
            <w:pPr>
              <w:jc w:val="center"/>
              <w:rPr>
                <w:rFonts w:ascii="Arial" w:eastAsia="Arial" w:hAnsi="Arial" w:cs="Arial"/>
                <w:sz w:val="18"/>
                <w:szCs w:val="18"/>
              </w:rPr>
            </w:pPr>
            <w:r>
              <w:rPr>
                <w:rFonts w:ascii="Arial" w:eastAsia="Arial" w:hAnsi="Arial" w:cs="Arial"/>
                <w:sz w:val="18"/>
                <w:szCs w:val="18"/>
              </w:rPr>
              <w:t>ja</w:t>
            </w:r>
          </w:p>
        </w:tc>
        <w:tc>
          <w:tcPr>
            <w:tcW w:w="6656" w:type="dxa"/>
            <w:shd w:val="clear" w:color="auto" w:fill="D9D9D9"/>
            <w:vAlign w:val="center"/>
          </w:tcPr>
          <w:p w14:paraId="0EFE22AF" w14:textId="77777777" w:rsidR="00BE5C4A" w:rsidRDefault="00BE5C4A" w:rsidP="003059E7">
            <w:pPr>
              <w:rPr>
                <w:rFonts w:ascii="Arial" w:eastAsia="Arial" w:hAnsi="Arial" w:cs="Arial"/>
                <w:sz w:val="18"/>
                <w:szCs w:val="18"/>
              </w:rPr>
            </w:pPr>
            <w:r>
              <w:rPr>
                <w:rFonts w:ascii="Arial" w:eastAsia="Arial" w:hAnsi="Arial" w:cs="Arial"/>
                <w:sz w:val="18"/>
                <w:szCs w:val="18"/>
              </w:rPr>
              <w:t>Hij/zij:</w:t>
            </w:r>
          </w:p>
        </w:tc>
        <w:tc>
          <w:tcPr>
            <w:tcW w:w="852" w:type="dxa"/>
            <w:shd w:val="clear" w:color="auto" w:fill="D9D9D9"/>
            <w:vAlign w:val="center"/>
          </w:tcPr>
          <w:p w14:paraId="46855EE1" w14:textId="77777777" w:rsidR="00BE5C4A" w:rsidRDefault="00BE5C4A" w:rsidP="003059E7">
            <w:pPr>
              <w:rPr>
                <w:rFonts w:ascii="Arial" w:eastAsia="Arial" w:hAnsi="Arial" w:cs="Arial"/>
                <w:b/>
                <w:sz w:val="16"/>
                <w:szCs w:val="16"/>
              </w:rPr>
            </w:pPr>
            <w:r>
              <w:rPr>
                <w:rFonts w:ascii="Arial" w:eastAsia="Arial" w:hAnsi="Arial" w:cs="Arial"/>
                <w:b/>
                <w:sz w:val="16"/>
                <w:szCs w:val="16"/>
              </w:rPr>
              <w:t>voldaan</w:t>
            </w:r>
          </w:p>
        </w:tc>
        <w:tc>
          <w:tcPr>
            <w:tcW w:w="997" w:type="dxa"/>
            <w:shd w:val="clear" w:color="auto" w:fill="D9D9D9"/>
            <w:vAlign w:val="center"/>
          </w:tcPr>
          <w:p w14:paraId="0595A646" w14:textId="77777777" w:rsidR="00BE5C4A" w:rsidRDefault="00BE5C4A" w:rsidP="003059E7">
            <w:pPr>
              <w:rPr>
                <w:rFonts w:ascii="Arial" w:eastAsia="Arial" w:hAnsi="Arial" w:cs="Arial"/>
                <w:b/>
                <w:sz w:val="16"/>
                <w:szCs w:val="16"/>
              </w:rPr>
            </w:pPr>
            <w:r>
              <w:rPr>
                <w:rFonts w:ascii="Arial" w:eastAsia="Arial" w:hAnsi="Arial" w:cs="Arial"/>
                <w:b/>
                <w:sz w:val="16"/>
                <w:szCs w:val="16"/>
              </w:rPr>
              <w:t>nog niet voldaan</w:t>
            </w:r>
          </w:p>
        </w:tc>
      </w:tr>
      <w:tr w:rsidR="00BE5C4A" w14:paraId="06B8D436" w14:textId="77777777" w:rsidTr="003059E7">
        <w:tc>
          <w:tcPr>
            <w:tcW w:w="566" w:type="dxa"/>
            <w:shd w:val="clear" w:color="auto" w:fill="FFFFFF"/>
          </w:tcPr>
          <w:p w14:paraId="1ACC6756" w14:textId="77777777" w:rsidR="00BE5C4A" w:rsidRDefault="00BE5C4A" w:rsidP="003059E7">
            <w:pPr>
              <w:jc w:val="center"/>
            </w:pPr>
            <w:r>
              <w:rPr>
                <w:rFonts w:ascii="Noto Sans Symbols" w:eastAsia="Noto Sans Symbols" w:hAnsi="Noto Sans Symbols" w:cs="Noto Sans Symbols"/>
                <w:b/>
              </w:rPr>
              <w:t>•</w:t>
            </w:r>
          </w:p>
        </w:tc>
        <w:tc>
          <w:tcPr>
            <w:tcW w:w="569" w:type="dxa"/>
            <w:shd w:val="clear" w:color="auto" w:fill="FFFFFF"/>
          </w:tcPr>
          <w:p w14:paraId="2EA512A7" w14:textId="77777777" w:rsidR="00BE5C4A" w:rsidRDefault="00BE5C4A" w:rsidP="003059E7">
            <w:pPr>
              <w:jc w:val="center"/>
            </w:pPr>
            <w:r>
              <w:rPr>
                <w:rFonts w:ascii="Noto Sans Symbols" w:eastAsia="Noto Sans Symbols" w:hAnsi="Noto Sans Symbols" w:cs="Noto Sans Symbols"/>
                <w:b/>
              </w:rPr>
              <w:t>•</w:t>
            </w:r>
          </w:p>
        </w:tc>
        <w:tc>
          <w:tcPr>
            <w:tcW w:w="6656" w:type="dxa"/>
            <w:shd w:val="clear" w:color="auto" w:fill="FFFFFF"/>
          </w:tcPr>
          <w:p w14:paraId="501F0911" w14:textId="60B8752A" w:rsidR="00E23E61" w:rsidRDefault="00E23E61" w:rsidP="00E23E61">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Pr>
                <w:rFonts w:ascii="Cera PRO" w:eastAsiaTheme="minorHAnsi" w:hAnsi="Cera PRO" w:cs="FranklinGothic-Demi"/>
                <w:color w:val="1D1D1B"/>
                <w:sz w:val="19"/>
                <w:szCs w:val="19"/>
                <w:lang w:eastAsia="en-US"/>
              </w:rPr>
              <w:t xml:space="preserve">4.1 </w:t>
            </w:r>
            <w:r w:rsidRPr="00950EE3">
              <w:rPr>
                <w:rFonts w:ascii="Cera PRO" w:eastAsiaTheme="minorHAnsi" w:hAnsi="Cera PRO" w:cs="FranklinGothic-Demi"/>
                <w:color w:val="1D1D1B"/>
                <w:sz w:val="19"/>
                <w:szCs w:val="19"/>
                <w:lang w:eastAsia="en-US"/>
              </w:rPr>
              <w:t xml:space="preserve">De docent </w:t>
            </w:r>
            <w:r>
              <w:rPr>
                <w:rFonts w:ascii="Cera PRO" w:eastAsiaTheme="minorHAnsi" w:hAnsi="Cera PRO" w:cs="FranklinGothic-Demi"/>
                <w:color w:val="1D1D1B"/>
                <w:sz w:val="19"/>
                <w:szCs w:val="19"/>
                <w:lang w:eastAsia="en-US"/>
              </w:rPr>
              <w:t xml:space="preserve">begeleidt </w:t>
            </w:r>
            <w:r w:rsidRPr="00950EE3">
              <w:rPr>
                <w:rFonts w:ascii="Cera PRO" w:eastAsiaTheme="minorHAnsi" w:hAnsi="Cera PRO" w:cs="FranklinGothic-Demi"/>
                <w:color w:val="1D1D1B"/>
                <w:sz w:val="19"/>
                <w:szCs w:val="19"/>
                <w:lang w:eastAsia="en-US"/>
              </w:rPr>
              <w:t>de student in de ontwikkeling van zijn beroepsidentiteit en loopbaan</w:t>
            </w:r>
            <w:r>
              <w:rPr>
                <w:rFonts w:ascii="Cera PRO" w:eastAsiaTheme="minorHAnsi" w:hAnsi="Cera PRO" w:cs="FranklinGothic-Demi"/>
                <w:color w:val="1D1D1B"/>
                <w:sz w:val="19"/>
                <w:szCs w:val="19"/>
                <w:lang w:eastAsia="en-US"/>
              </w:rPr>
              <w:t>-</w:t>
            </w:r>
            <w:r w:rsidRPr="00950EE3">
              <w:rPr>
                <w:rFonts w:ascii="Cera PRO" w:eastAsiaTheme="minorHAnsi" w:hAnsi="Cera PRO" w:cs="FranklinGothic-Demi"/>
                <w:color w:val="1D1D1B"/>
                <w:sz w:val="19"/>
                <w:szCs w:val="19"/>
                <w:lang w:eastAsia="en-US"/>
              </w:rPr>
              <w:t>competenties: wat wil ik, wat kan ik, wat doe ik en wat maak ik waar? De student leert zelf richting te geven aan zijn reflectie op kwaliteiten en motieven, werkexploratie, loopbaan</w:t>
            </w:r>
            <w:r>
              <w:rPr>
                <w:rFonts w:ascii="Cera PRO" w:eastAsiaTheme="minorHAnsi" w:hAnsi="Cera PRO" w:cs="FranklinGothic-Demi"/>
                <w:color w:val="1D1D1B"/>
                <w:sz w:val="19"/>
                <w:szCs w:val="19"/>
                <w:lang w:eastAsia="en-US"/>
              </w:rPr>
              <w:t>-</w:t>
            </w:r>
            <w:r w:rsidRPr="00950EE3">
              <w:rPr>
                <w:rFonts w:ascii="Cera PRO" w:eastAsiaTheme="minorHAnsi" w:hAnsi="Cera PRO" w:cs="FranklinGothic-Demi"/>
                <w:color w:val="1D1D1B"/>
                <w:sz w:val="19"/>
                <w:szCs w:val="19"/>
                <w:lang w:eastAsia="en-US"/>
              </w:rPr>
              <w:t>sturing en netwerken (ook in een vervolgopleiding).</w:t>
            </w:r>
            <w:r>
              <w:rPr>
                <w:rFonts w:ascii="Cera PRO" w:eastAsiaTheme="minorHAnsi" w:hAnsi="Cera PRO" w:cs="FranklinGothic-Demi"/>
                <w:color w:val="1D1D1B"/>
                <w:sz w:val="19"/>
                <w:szCs w:val="19"/>
                <w:lang w:eastAsia="en-US"/>
              </w:rPr>
              <w:t xml:space="preserve"> </w:t>
            </w:r>
          </w:p>
          <w:p w14:paraId="51ABB0EF" w14:textId="77777777" w:rsidR="00E23E61" w:rsidRDefault="00E23E61" w:rsidP="00E23E61">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Book"/>
                <w:color w:val="1D1D1B"/>
                <w:sz w:val="19"/>
                <w:szCs w:val="19"/>
                <w:lang w:eastAsia="en-US"/>
              </w:rPr>
            </w:pPr>
            <w:r w:rsidRPr="00804690">
              <w:rPr>
                <w:rFonts w:ascii="Cera PRO" w:eastAsiaTheme="minorHAnsi" w:hAnsi="Cera PRO" w:cs="FranklinGothic-Demi"/>
                <w:b/>
                <w:color w:val="1D1D1B"/>
                <w:sz w:val="19"/>
                <w:szCs w:val="19"/>
                <w:lang w:eastAsia="en-US"/>
              </w:rPr>
              <w:t>Resultaat:</w:t>
            </w:r>
            <w:r w:rsidRPr="00950EE3">
              <w:rPr>
                <w:rFonts w:ascii="Cera PRO" w:eastAsiaTheme="minorHAnsi" w:hAnsi="Cera PRO" w:cs="FranklinGothic-Demi"/>
                <w:color w:val="1D1D1B"/>
                <w:sz w:val="19"/>
                <w:szCs w:val="19"/>
                <w:lang w:eastAsia="en-US"/>
              </w:rPr>
              <w:t xml:space="preserve"> </w:t>
            </w:r>
          </w:p>
          <w:p w14:paraId="42AF9FE9" w14:textId="77777777" w:rsidR="00E23E61" w:rsidRDefault="00E23E61" w:rsidP="00E23E61">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Book"/>
                <w:color w:val="1D1D1B"/>
                <w:sz w:val="19"/>
                <w:szCs w:val="19"/>
                <w:lang w:eastAsia="en-US"/>
              </w:rPr>
            </w:pPr>
            <w:r>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Een met het team afgestemd doorlopend en samenhangend begeleidingsproces, waarin de student zich ontwikkelt tot een zelfsturend persoon, waarbij hij functioneert als burger en als (aspirant) werknemer. Hierbij werkt hij aan zijn beroepsprofiel, eventuele doorstroom naar het hoger onderwijs en het verwerven van loopbaancompetenties.</w:t>
            </w:r>
          </w:p>
          <w:p w14:paraId="021939A3" w14:textId="1FF33403" w:rsidR="00BE5C4A" w:rsidRPr="00DA3425" w:rsidRDefault="00BE5C4A" w:rsidP="003059E7">
            <w:pPr>
              <w:ind w:left="410"/>
              <w:rPr>
                <w:rFonts w:ascii="Arial" w:eastAsia="Arial" w:hAnsi="Arial" w:cs="Arial"/>
                <w:color w:val="auto"/>
                <w:sz w:val="18"/>
                <w:szCs w:val="18"/>
              </w:rPr>
            </w:pPr>
          </w:p>
        </w:tc>
        <w:tc>
          <w:tcPr>
            <w:tcW w:w="852" w:type="dxa"/>
            <w:shd w:val="clear" w:color="auto" w:fill="FFFFFF"/>
          </w:tcPr>
          <w:p w14:paraId="1CC4D206" w14:textId="510FE4A2" w:rsidR="00BE5C4A" w:rsidRDefault="00BE5C4A" w:rsidP="003059E7">
            <w:pPr>
              <w:jc w:val="center"/>
            </w:pPr>
          </w:p>
        </w:tc>
        <w:tc>
          <w:tcPr>
            <w:tcW w:w="997" w:type="dxa"/>
            <w:shd w:val="clear" w:color="auto" w:fill="FFFFFF"/>
          </w:tcPr>
          <w:p w14:paraId="45B9DF50" w14:textId="49F181DD" w:rsidR="00BE5C4A" w:rsidRDefault="00BE5C4A" w:rsidP="003059E7">
            <w:pPr>
              <w:jc w:val="center"/>
            </w:pPr>
          </w:p>
        </w:tc>
      </w:tr>
      <w:tr w:rsidR="00BE5C4A" w14:paraId="261E27C6" w14:textId="77777777" w:rsidTr="003059E7">
        <w:tc>
          <w:tcPr>
            <w:tcW w:w="566" w:type="dxa"/>
            <w:shd w:val="clear" w:color="auto" w:fill="FFFFFF"/>
          </w:tcPr>
          <w:p w14:paraId="7BB1CE6A" w14:textId="77777777" w:rsidR="00BE5C4A" w:rsidRDefault="00BE5C4A" w:rsidP="003059E7">
            <w:pPr>
              <w:jc w:val="center"/>
            </w:pPr>
            <w:r>
              <w:rPr>
                <w:rFonts w:ascii="Noto Sans Symbols" w:eastAsia="Noto Sans Symbols" w:hAnsi="Noto Sans Symbols" w:cs="Noto Sans Symbols"/>
                <w:b/>
              </w:rPr>
              <w:t>•</w:t>
            </w:r>
          </w:p>
        </w:tc>
        <w:tc>
          <w:tcPr>
            <w:tcW w:w="569" w:type="dxa"/>
            <w:shd w:val="clear" w:color="auto" w:fill="FFFFFF"/>
          </w:tcPr>
          <w:p w14:paraId="6F48BE8D" w14:textId="77777777" w:rsidR="00BE5C4A" w:rsidRDefault="00BE5C4A" w:rsidP="003059E7">
            <w:pPr>
              <w:jc w:val="center"/>
            </w:pPr>
            <w:r>
              <w:rPr>
                <w:rFonts w:ascii="Noto Sans Symbols" w:eastAsia="Noto Sans Symbols" w:hAnsi="Noto Sans Symbols" w:cs="Noto Sans Symbols"/>
                <w:b/>
              </w:rPr>
              <w:t>•</w:t>
            </w:r>
          </w:p>
        </w:tc>
        <w:tc>
          <w:tcPr>
            <w:tcW w:w="6656" w:type="dxa"/>
            <w:shd w:val="clear" w:color="auto" w:fill="FFFFFF"/>
          </w:tcPr>
          <w:p w14:paraId="2BB4FD83" w14:textId="4C869797" w:rsidR="00FB72E4" w:rsidRDefault="00FB72E4" w:rsidP="00FB72E4">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Pr>
                <w:rFonts w:ascii="Cera PRO" w:eastAsiaTheme="minorHAnsi" w:hAnsi="Cera PRO" w:cs="FranklinGothic-Demi"/>
                <w:color w:val="1D1D1B"/>
                <w:sz w:val="19"/>
                <w:szCs w:val="19"/>
                <w:lang w:eastAsia="en-US"/>
              </w:rPr>
              <w:t xml:space="preserve">4.2 </w:t>
            </w:r>
            <w:r w:rsidRPr="00950EE3">
              <w:rPr>
                <w:rFonts w:ascii="Cera PRO" w:eastAsiaTheme="minorHAnsi" w:hAnsi="Cera PRO" w:cs="FranklinGothic-Demi"/>
                <w:color w:val="1D1D1B"/>
                <w:sz w:val="19"/>
                <w:szCs w:val="19"/>
                <w:lang w:eastAsia="en-US"/>
              </w:rPr>
              <w:t>De docent</w:t>
            </w:r>
            <w:r>
              <w:rPr>
                <w:rFonts w:ascii="Cera PRO" w:eastAsiaTheme="minorHAnsi" w:hAnsi="Cera PRO" w:cs="FranklinGothic-Demi"/>
                <w:color w:val="1D1D1B"/>
                <w:sz w:val="19"/>
                <w:szCs w:val="19"/>
                <w:lang w:eastAsia="en-US"/>
              </w:rPr>
              <w:t xml:space="preserve"> ondersteunt</w:t>
            </w:r>
            <w:r w:rsidRPr="00950EE3">
              <w:rPr>
                <w:rFonts w:ascii="Cera PRO" w:eastAsiaTheme="minorHAnsi" w:hAnsi="Cera PRO" w:cs="FranklinGothic-Demi"/>
                <w:color w:val="1D1D1B"/>
                <w:sz w:val="19"/>
                <w:szCs w:val="19"/>
                <w:lang w:eastAsia="en-US"/>
              </w:rPr>
              <w:t xml:space="preserve"> de student en stimuleert bij het reflecteren op zijn studievoortgang, beroeps- en loopbaanvaardigheden en zijn beroepsidentiteit. </w:t>
            </w:r>
          </w:p>
          <w:p w14:paraId="596E585D" w14:textId="77777777" w:rsidR="00FB72E4" w:rsidRDefault="00FB72E4" w:rsidP="00FB72E4">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Pr>
                <w:rFonts w:ascii="Cera PRO" w:eastAsiaTheme="minorHAnsi" w:hAnsi="Cera PRO" w:cs="FranklinGothic-Demi"/>
                <w:color w:val="1D1D1B"/>
                <w:sz w:val="19"/>
                <w:szCs w:val="19"/>
                <w:lang w:eastAsia="en-US"/>
              </w:rPr>
              <w:t xml:space="preserve">       </w:t>
            </w:r>
            <w:r w:rsidRPr="00804690">
              <w:rPr>
                <w:rFonts w:ascii="Cera PRO" w:eastAsiaTheme="minorHAnsi" w:hAnsi="Cera PRO" w:cs="FranklinGothic-Demi"/>
                <w:b/>
                <w:color w:val="1D1D1B"/>
                <w:sz w:val="19"/>
                <w:szCs w:val="19"/>
                <w:lang w:eastAsia="en-US"/>
              </w:rPr>
              <w:t>Resultaat:</w:t>
            </w:r>
            <w:r w:rsidRPr="00950EE3">
              <w:rPr>
                <w:rFonts w:ascii="Cera PRO" w:eastAsiaTheme="minorHAnsi" w:hAnsi="Cera PRO" w:cs="FranklinGothic-Demi"/>
                <w:color w:val="1D1D1B"/>
                <w:sz w:val="19"/>
                <w:szCs w:val="19"/>
                <w:lang w:eastAsia="en-US"/>
              </w:rPr>
              <w:t xml:space="preserve"> </w:t>
            </w:r>
          </w:p>
          <w:p w14:paraId="7940D673" w14:textId="77777777" w:rsidR="00FB72E4" w:rsidRPr="00950EE3" w:rsidRDefault="00FB72E4" w:rsidP="00FB72E4">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950EE3">
              <w:rPr>
                <w:rFonts w:ascii="Cera PRO" w:eastAsiaTheme="minorHAnsi" w:hAnsi="Cera PRO" w:cs="FranklinGothic-Book"/>
                <w:color w:val="1D1D1B"/>
                <w:sz w:val="19"/>
                <w:szCs w:val="19"/>
                <w:lang w:eastAsia="en-US"/>
              </w:rPr>
              <w:t>Een met het team afgestemd begeleidingsproces met</w:t>
            </w:r>
            <w:r>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vaste gespreksmomenten, waarbij de student kritisch naar zichzelf leert kijken en zijn mogelijkheden leert kennen</w:t>
            </w:r>
            <w:r>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in directe relatie tot zijn (nabije) toekomst in onderwijs en/of werkveld.</w:t>
            </w:r>
          </w:p>
          <w:p w14:paraId="5D8D1530" w14:textId="77777777" w:rsidR="00BE5C4A" w:rsidRPr="00DA3425" w:rsidRDefault="00BE5C4A" w:rsidP="003059E7">
            <w:pPr>
              <w:rPr>
                <w:rFonts w:ascii="Arial" w:eastAsia="Arial" w:hAnsi="Arial" w:cs="Arial"/>
                <w:color w:val="auto"/>
                <w:sz w:val="18"/>
                <w:szCs w:val="18"/>
              </w:rPr>
            </w:pPr>
          </w:p>
        </w:tc>
        <w:tc>
          <w:tcPr>
            <w:tcW w:w="852" w:type="dxa"/>
            <w:shd w:val="clear" w:color="auto" w:fill="FFFFFF"/>
          </w:tcPr>
          <w:p w14:paraId="0872C0BC" w14:textId="796B225D" w:rsidR="00BE5C4A" w:rsidRDefault="00BE5C4A" w:rsidP="003059E7">
            <w:pPr>
              <w:jc w:val="center"/>
            </w:pPr>
          </w:p>
        </w:tc>
        <w:tc>
          <w:tcPr>
            <w:tcW w:w="997" w:type="dxa"/>
            <w:shd w:val="clear" w:color="auto" w:fill="FFFFFF"/>
          </w:tcPr>
          <w:p w14:paraId="3558AE29" w14:textId="69C30386" w:rsidR="00BE5C4A" w:rsidRDefault="00BE5C4A" w:rsidP="003059E7">
            <w:pPr>
              <w:jc w:val="center"/>
            </w:pPr>
          </w:p>
        </w:tc>
      </w:tr>
      <w:tr w:rsidR="00BE5C4A" w14:paraId="0D18B4AC" w14:textId="77777777" w:rsidTr="003059E7">
        <w:tc>
          <w:tcPr>
            <w:tcW w:w="566" w:type="dxa"/>
            <w:shd w:val="clear" w:color="auto" w:fill="FFFFFF"/>
          </w:tcPr>
          <w:p w14:paraId="6DE89857" w14:textId="77777777" w:rsidR="00BE5C4A" w:rsidRDefault="00BE5C4A" w:rsidP="003059E7">
            <w:pPr>
              <w:jc w:val="center"/>
            </w:pPr>
            <w:r>
              <w:rPr>
                <w:rFonts w:ascii="Noto Sans Symbols" w:eastAsia="Noto Sans Symbols" w:hAnsi="Noto Sans Symbols" w:cs="Noto Sans Symbols"/>
                <w:b/>
              </w:rPr>
              <w:t>•</w:t>
            </w:r>
          </w:p>
        </w:tc>
        <w:tc>
          <w:tcPr>
            <w:tcW w:w="569" w:type="dxa"/>
            <w:shd w:val="clear" w:color="auto" w:fill="FFFFFF"/>
          </w:tcPr>
          <w:p w14:paraId="0F293167" w14:textId="77777777" w:rsidR="00BE5C4A" w:rsidRDefault="00BE5C4A" w:rsidP="003059E7">
            <w:pPr>
              <w:jc w:val="center"/>
            </w:pPr>
            <w:r>
              <w:rPr>
                <w:rFonts w:ascii="Noto Sans Symbols" w:eastAsia="Noto Sans Symbols" w:hAnsi="Noto Sans Symbols" w:cs="Noto Sans Symbols"/>
                <w:b/>
              </w:rPr>
              <w:t>•</w:t>
            </w:r>
          </w:p>
        </w:tc>
        <w:tc>
          <w:tcPr>
            <w:tcW w:w="6656" w:type="dxa"/>
            <w:shd w:val="clear" w:color="auto" w:fill="FFFFFF"/>
          </w:tcPr>
          <w:p w14:paraId="5C431F74" w14:textId="023AFDA6" w:rsidR="00FB72E4" w:rsidRDefault="00BE5C4A" w:rsidP="00FB72E4">
            <w:pPr>
              <w:ind w:left="401" w:hanging="401"/>
              <w:rPr>
                <w:rFonts w:ascii="Cera PRO" w:eastAsiaTheme="minorHAnsi" w:hAnsi="Cera PRO" w:cs="FranklinGothic-Demi"/>
                <w:color w:val="1D1D1B"/>
                <w:sz w:val="19"/>
                <w:szCs w:val="19"/>
                <w:lang w:eastAsia="en-US"/>
              </w:rPr>
            </w:pPr>
            <w:r w:rsidRPr="00DA3425">
              <w:rPr>
                <w:rFonts w:ascii="Cera PRO" w:eastAsiaTheme="minorHAnsi" w:hAnsi="Cera PRO" w:cs="FranklinGothic-Demi"/>
                <w:color w:val="auto"/>
                <w:sz w:val="19"/>
                <w:szCs w:val="19"/>
                <w:lang w:eastAsia="en-US"/>
              </w:rPr>
              <w:t>4.3</w:t>
            </w:r>
            <w:r w:rsidRPr="00DA3425">
              <w:rPr>
                <w:rFonts w:ascii="Cera PRO" w:eastAsiaTheme="minorHAnsi" w:hAnsi="Cera PRO" w:cs="FranklinGothic-Demi"/>
                <w:color w:val="auto"/>
                <w:sz w:val="19"/>
                <w:szCs w:val="19"/>
                <w:lang w:eastAsia="en-US"/>
              </w:rPr>
              <w:tab/>
            </w:r>
            <w:r w:rsidR="00FB72E4" w:rsidRPr="00950EE3">
              <w:rPr>
                <w:rFonts w:ascii="Cera PRO" w:eastAsiaTheme="minorHAnsi" w:hAnsi="Cera PRO" w:cs="FranklinGothic-Demi"/>
                <w:color w:val="1D1D1B"/>
                <w:sz w:val="19"/>
                <w:szCs w:val="19"/>
                <w:lang w:eastAsia="en-US"/>
              </w:rPr>
              <w:t xml:space="preserve">De docent </w:t>
            </w:r>
            <w:r w:rsidR="00FB72E4">
              <w:rPr>
                <w:rFonts w:ascii="Cera PRO" w:eastAsiaTheme="minorHAnsi" w:hAnsi="Cera PRO" w:cs="FranklinGothic-Demi"/>
                <w:color w:val="1D1D1B"/>
                <w:sz w:val="19"/>
                <w:szCs w:val="19"/>
                <w:lang w:eastAsia="en-US"/>
              </w:rPr>
              <w:t xml:space="preserve">begeleidt </w:t>
            </w:r>
            <w:r w:rsidR="00FB72E4" w:rsidRPr="00950EE3">
              <w:rPr>
                <w:rFonts w:ascii="Cera PRO" w:eastAsiaTheme="minorHAnsi" w:hAnsi="Cera PRO" w:cs="FranklinGothic-Demi"/>
                <w:color w:val="1D1D1B"/>
                <w:sz w:val="19"/>
                <w:szCs w:val="19"/>
                <w:lang w:eastAsia="en-US"/>
              </w:rPr>
              <w:t xml:space="preserve">de student in keuzes wat waar (school of praktijk) wanneer geleerd wordt (in afnemende sturing). </w:t>
            </w:r>
          </w:p>
          <w:p w14:paraId="5712DB86" w14:textId="77777777" w:rsidR="00FB72E4" w:rsidRDefault="00FB72E4" w:rsidP="00FB72E4">
            <w:pPr>
              <w:ind w:left="401" w:hanging="401"/>
              <w:rPr>
                <w:rFonts w:ascii="Cera PRO" w:eastAsiaTheme="minorHAnsi" w:hAnsi="Cera PRO" w:cs="FranklinGothic-Book"/>
                <w:color w:val="1D1D1B"/>
                <w:sz w:val="19"/>
                <w:szCs w:val="19"/>
                <w:lang w:eastAsia="en-US"/>
              </w:rPr>
            </w:pPr>
            <w:r>
              <w:rPr>
                <w:rFonts w:ascii="Cera PRO" w:eastAsiaTheme="minorHAnsi" w:hAnsi="Cera PRO" w:cs="FranklinGothic-Demi"/>
                <w:color w:val="1D1D1B"/>
                <w:sz w:val="19"/>
                <w:szCs w:val="19"/>
                <w:lang w:eastAsia="en-US"/>
              </w:rPr>
              <w:t xml:space="preserve">       </w:t>
            </w:r>
            <w:r w:rsidRPr="00804690">
              <w:rPr>
                <w:rFonts w:ascii="Cera PRO" w:eastAsiaTheme="minorHAnsi" w:hAnsi="Cera PRO" w:cs="FranklinGothic-Demi"/>
                <w:b/>
                <w:color w:val="1D1D1B"/>
                <w:sz w:val="19"/>
                <w:szCs w:val="19"/>
                <w:lang w:eastAsia="en-US"/>
              </w:rPr>
              <w:t>Resultaat:</w:t>
            </w:r>
            <w:r w:rsidRPr="00950EE3">
              <w:rPr>
                <w:rFonts w:ascii="Cera PRO" w:eastAsiaTheme="minorHAnsi" w:hAnsi="Cera PRO" w:cs="FranklinGothic-Demi"/>
                <w:color w:val="1D1D1B"/>
                <w:sz w:val="19"/>
                <w:szCs w:val="19"/>
                <w:lang w:eastAsia="en-US"/>
              </w:rPr>
              <w:t xml:space="preserve"> </w:t>
            </w:r>
            <w:r w:rsidRPr="00950EE3">
              <w:rPr>
                <w:rFonts w:ascii="Cera PRO" w:eastAsiaTheme="minorHAnsi" w:hAnsi="Cera PRO" w:cs="FranklinGothic-Book"/>
                <w:color w:val="1D1D1B"/>
                <w:sz w:val="19"/>
                <w:szCs w:val="19"/>
                <w:lang w:eastAsia="en-US"/>
              </w:rPr>
              <w:t>Een met het team afgestemd begeleidingsproces waarin de student stap-voor-stap de samenhang leert zien tussen wat hij waar kan leren</w:t>
            </w:r>
            <w:r>
              <w:rPr>
                <w:rFonts w:ascii="Cera PRO" w:eastAsiaTheme="minorHAnsi" w:hAnsi="Cera PRO" w:cs="FranklinGothic-Book"/>
                <w:color w:val="1D1D1B"/>
                <w:sz w:val="19"/>
                <w:szCs w:val="19"/>
                <w:lang w:eastAsia="en-US"/>
              </w:rPr>
              <w:t>.</w:t>
            </w:r>
          </w:p>
          <w:p w14:paraId="3A58F032" w14:textId="01892062" w:rsidR="00BE5C4A" w:rsidRPr="00DA3425" w:rsidRDefault="00BE5C4A" w:rsidP="003059E7">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Book"/>
                <w:color w:val="auto"/>
                <w:sz w:val="19"/>
                <w:szCs w:val="19"/>
                <w:lang w:eastAsia="en-US"/>
              </w:rPr>
            </w:pPr>
            <w:r w:rsidRPr="00DA3425">
              <w:rPr>
                <w:rFonts w:ascii="Cera PRO" w:eastAsiaTheme="minorHAnsi" w:hAnsi="Cera PRO" w:cs="FranklinGothic-Book"/>
                <w:color w:val="auto"/>
                <w:sz w:val="19"/>
                <w:szCs w:val="19"/>
                <w:lang w:eastAsia="en-US"/>
              </w:rPr>
              <w:t>.</w:t>
            </w:r>
          </w:p>
          <w:p w14:paraId="0103755A" w14:textId="77777777" w:rsidR="00BE5C4A" w:rsidRPr="00DA3425" w:rsidRDefault="00BE5C4A" w:rsidP="003059E7">
            <w:pPr>
              <w:rPr>
                <w:rFonts w:ascii="Arial" w:eastAsia="Arial" w:hAnsi="Arial" w:cs="Arial"/>
                <w:color w:val="auto"/>
                <w:sz w:val="18"/>
                <w:szCs w:val="18"/>
              </w:rPr>
            </w:pPr>
          </w:p>
        </w:tc>
        <w:tc>
          <w:tcPr>
            <w:tcW w:w="852" w:type="dxa"/>
            <w:shd w:val="clear" w:color="auto" w:fill="FFFFFF"/>
          </w:tcPr>
          <w:p w14:paraId="7CB9A03C" w14:textId="3D0F5348" w:rsidR="00BE5C4A" w:rsidRDefault="00BE5C4A" w:rsidP="003059E7">
            <w:pPr>
              <w:jc w:val="center"/>
            </w:pPr>
          </w:p>
        </w:tc>
        <w:tc>
          <w:tcPr>
            <w:tcW w:w="997" w:type="dxa"/>
            <w:shd w:val="clear" w:color="auto" w:fill="FFFFFF"/>
          </w:tcPr>
          <w:p w14:paraId="784513E2" w14:textId="1E123F33" w:rsidR="00BE5C4A" w:rsidRDefault="00BE5C4A" w:rsidP="003059E7">
            <w:pPr>
              <w:jc w:val="center"/>
            </w:pPr>
          </w:p>
        </w:tc>
      </w:tr>
      <w:tr w:rsidR="00BE5C4A" w14:paraId="58C93676" w14:textId="77777777" w:rsidTr="003059E7">
        <w:tc>
          <w:tcPr>
            <w:tcW w:w="566" w:type="dxa"/>
            <w:shd w:val="clear" w:color="auto" w:fill="FFFFFF"/>
          </w:tcPr>
          <w:p w14:paraId="07D7EFCC" w14:textId="77777777" w:rsidR="00BE5C4A" w:rsidRDefault="00BE5C4A" w:rsidP="003059E7">
            <w:pPr>
              <w:jc w:val="center"/>
            </w:pPr>
            <w:r>
              <w:rPr>
                <w:rFonts w:ascii="Noto Sans Symbols" w:eastAsia="Noto Sans Symbols" w:hAnsi="Noto Sans Symbols" w:cs="Noto Sans Symbols"/>
                <w:b/>
              </w:rPr>
              <w:t>•</w:t>
            </w:r>
          </w:p>
        </w:tc>
        <w:tc>
          <w:tcPr>
            <w:tcW w:w="569" w:type="dxa"/>
            <w:shd w:val="clear" w:color="auto" w:fill="FFFFFF"/>
          </w:tcPr>
          <w:p w14:paraId="02171943" w14:textId="77777777" w:rsidR="00BE5C4A" w:rsidRDefault="00BE5C4A" w:rsidP="003059E7">
            <w:pPr>
              <w:jc w:val="center"/>
            </w:pPr>
            <w:r>
              <w:rPr>
                <w:rFonts w:ascii="Noto Sans Symbols" w:eastAsia="Noto Sans Symbols" w:hAnsi="Noto Sans Symbols" w:cs="Noto Sans Symbols"/>
                <w:b/>
              </w:rPr>
              <w:t>•</w:t>
            </w:r>
          </w:p>
        </w:tc>
        <w:tc>
          <w:tcPr>
            <w:tcW w:w="6656" w:type="dxa"/>
            <w:shd w:val="clear" w:color="auto" w:fill="FFFFFF"/>
          </w:tcPr>
          <w:p w14:paraId="78FC05CB" w14:textId="77777777" w:rsidR="00FB72E4" w:rsidRDefault="00BE5C4A" w:rsidP="00FB72E4">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DA3425">
              <w:rPr>
                <w:rFonts w:ascii="Cera PRO" w:eastAsiaTheme="minorHAnsi" w:hAnsi="Cera PRO" w:cs="FranklinGothic-Demi"/>
                <w:color w:val="auto"/>
                <w:sz w:val="19"/>
                <w:szCs w:val="19"/>
                <w:lang w:eastAsia="en-US"/>
              </w:rPr>
              <w:t>4.4</w:t>
            </w:r>
            <w:r w:rsidRPr="00DA3425">
              <w:rPr>
                <w:rFonts w:ascii="Cera PRO" w:eastAsiaTheme="minorHAnsi" w:hAnsi="Cera PRO" w:cs="FranklinGothic-Demi"/>
                <w:color w:val="auto"/>
                <w:sz w:val="19"/>
                <w:szCs w:val="19"/>
                <w:lang w:eastAsia="en-US"/>
              </w:rPr>
              <w:tab/>
            </w:r>
            <w:r w:rsidR="00FB72E4" w:rsidRPr="00950EE3">
              <w:rPr>
                <w:rFonts w:ascii="Cera PRO" w:eastAsiaTheme="minorHAnsi" w:hAnsi="Cera PRO" w:cs="FranklinGothic-Demi"/>
                <w:color w:val="1D1D1B"/>
                <w:sz w:val="19"/>
                <w:szCs w:val="19"/>
                <w:lang w:eastAsia="en-US"/>
              </w:rPr>
              <w:t>De docent</w:t>
            </w:r>
            <w:r w:rsidR="00FB72E4">
              <w:rPr>
                <w:rFonts w:ascii="Cera PRO" w:eastAsiaTheme="minorHAnsi" w:hAnsi="Cera PRO" w:cs="FranklinGothic-Demi"/>
                <w:color w:val="1D1D1B"/>
                <w:sz w:val="19"/>
                <w:szCs w:val="19"/>
                <w:lang w:eastAsia="en-US"/>
              </w:rPr>
              <w:t xml:space="preserve"> brengt </w:t>
            </w:r>
            <w:r w:rsidR="00FB72E4" w:rsidRPr="00950EE3">
              <w:rPr>
                <w:rFonts w:ascii="Cera PRO" w:eastAsiaTheme="minorHAnsi" w:hAnsi="Cera PRO" w:cs="FranklinGothic-Demi"/>
                <w:color w:val="1D1D1B"/>
                <w:sz w:val="19"/>
                <w:szCs w:val="19"/>
                <w:lang w:eastAsia="en-US"/>
              </w:rPr>
              <w:t xml:space="preserve"> met de student gedurende het leerproces de voortgang in beeld brengt en </w:t>
            </w:r>
            <w:r w:rsidR="00FB72E4">
              <w:rPr>
                <w:rFonts w:ascii="Cera PRO" w:eastAsiaTheme="minorHAnsi" w:hAnsi="Cera PRO" w:cs="FranklinGothic-Demi"/>
                <w:color w:val="1D1D1B"/>
                <w:sz w:val="19"/>
                <w:szCs w:val="19"/>
                <w:lang w:eastAsia="en-US"/>
              </w:rPr>
              <w:t xml:space="preserve">ondersteunt </w:t>
            </w:r>
            <w:r w:rsidR="00FB72E4" w:rsidRPr="00950EE3">
              <w:rPr>
                <w:rFonts w:ascii="Cera PRO" w:eastAsiaTheme="minorHAnsi" w:hAnsi="Cera PRO" w:cs="FranklinGothic-Demi"/>
                <w:color w:val="1D1D1B"/>
                <w:sz w:val="19"/>
                <w:szCs w:val="19"/>
                <w:lang w:eastAsia="en-US"/>
              </w:rPr>
              <w:t>de student in het opbouwen van een portfolio.</w:t>
            </w:r>
          </w:p>
          <w:p w14:paraId="77772964" w14:textId="77777777" w:rsidR="00FB72E4" w:rsidRPr="00950EE3" w:rsidRDefault="00FB72E4" w:rsidP="00FB72E4">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Pr>
                <w:rFonts w:ascii="Cera PRO" w:eastAsiaTheme="minorHAnsi" w:hAnsi="Cera PRO" w:cs="FranklinGothic-Demi"/>
                <w:color w:val="1D1D1B"/>
                <w:sz w:val="19"/>
                <w:szCs w:val="19"/>
                <w:lang w:eastAsia="en-US"/>
              </w:rPr>
              <w:t xml:space="preserve">      </w:t>
            </w:r>
            <w:r w:rsidRPr="00950EE3">
              <w:rPr>
                <w:rFonts w:ascii="Cera PRO" w:eastAsiaTheme="minorHAnsi" w:hAnsi="Cera PRO" w:cs="FranklinGothic-Demi"/>
                <w:color w:val="1D1D1B"/>
                <w:sz w:val="19"/>
                <w:szCs w:val="19"/>
                <w:lang w:eastAsia="en-US"/>
              </w:rPr>
              <w:t xml:space="preserve"> </w:t>
            </w:r>
            <w:r w:rsidRPr="00804690">
              <w:rPr>
                <w:rFonts w:ascii="Cera PRO" w:eastAsiaTheme="minorHAnsi" w:hAnsi="Cera PRO" w:cs="FranklinGothic-Demi"/>
                <w:b/>
                <w:color w:val="1D1D1B"/>
                <w:sz w:val="19"/>
                <w:szCs w:val="19"/>
                <w:lang w:eastAsia="en-US"/>
              </w:rPr>
              <w:t>Resultaat:</w:t>
            </w:r>
            <w:r w:rsidRPr="00950EE3">
              <w:rPr>
                <w:rFonts w:ascii="Cera PRO" w:eastAsiaTheme="minorHAnsi" w:hAnsi="Cera PRO" w:cs="FranklinGothic-Demi"/>
                <w:color w:val="1D1D1B"/>
                <w:sz w:val="19"/>
                <w:szCs w:val="19"/>
                <w:lang w:eastAsia="en-US"/>
              </w:rPr>
              <w:t xml:space="preserve"> </w:t>
            </w:r>
            <w:r w:rsidRPr="00950EE3">
              <w:rPr>
                <w:rFonts w:ascii="Cera PRO" w:eastAsiaTheme="minorHAnsi" w:hAnsi="Cera PRO" w:cs="FranklinGothic-Book"/>
                <w:color w:val="1D1D1B"/>
                <w:sz w:val="19"/>
                <w:szCs w:val="19"/>
                <w:lang w:eastAsia="en-US"/>
              </w:rPr>
              <w:t>Een met het team afgestemde systematiek voor het vastleggen</w:t>
            </w:r>
            <w:r>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van de studievoortgang. De student, de loopbaanbegeleider en examinatoren/</w:t>
            </w:r>
            <w:r>
              <w:rPr>
                <w:rFonts w:ascii="Cera PRO" w:eastAsiaTheme="minorHAnsi" w:hAnsi="Cera PRO" w:cs="FranklinGothic-Book"/>
                <w:color w:val="1D1D1B"/>
                <w:sz w:val="19"/>
                <w:szCs w:val="19"/>
                <w:lang w:eastAsia="en-US"/>
              </w:rPr>
              <w:t xml:space="preserve"> </w:t>
            </w:r>
            <w:r w:rsidRPr="00950EE3">
              <w:rPr>
                <w:rFonts w:ascii="Cera PRO" w:eastAsiaTheme="minorHAnsi" w:hAnsi="Cera PRO" w:cs="FranklinGothic-Book"/>
                <w:color w:val="1D1D1B"/>
                <w:sz w:val="19"/>
                <w:szCs w:val="19"/>
                <w:lang w:eastAsia="en-US"/>
              </w:rPr>
              <w:t>assessoren kunnen deze systematiek gebruiken.</w:t>
            </w:r>
          </w:p>
          <w:p w14:paraId="2D8151AB" w14:textId="0F458495" w:rsidR="00BE5C4A" w:rsidRPr="00DA3425" w:rsidRDefault="00BE5C4A" w:rsidP="003059E7">
            <w:pPr>
              <w:rPr>
                <w:rFonts w:ascii="Arial" w:eastAsia="Arial" w:hAnsi="Arial" w:cs="Arial"/>
                <w:color w:val="auto"/>
                <w:sz w:val="18"/>
                <w:szCs w:val="18"/>
              </w:rPr>
            </w:pPr>
          </w:p>
        </w:tc>
        <w:tc>
          <w:tcPr>
            <w:tcW w:w="852" w:type="dxa"/>
            <w:shd w:val="clear" w:color="auto" w:fill="FFFFFF"/>
          </w:tcPr>
          <w:p w14:paraId="5526CF5B" w14:textId="2136A23C" w:rsidR="00BE5C4A" w:rsidRDefault="00BE5C4A" w:rsidP="003059E7">
            <w:pPr>
              <w:jc w:val="center"/>
            </w:pPr>
          </w:p>
        </w:tc>
        <w:tc>
          <w:tcPr>
            <w:tcW w:w="997" w:type="dxa"/>
            <w:shd w:val="clear" w:color="auto" w:fill="FFFFFF"/>
          </w:tcPr>
          <w:p w14:paraId="4CEDC5C7" w14:textId="0FFABD23" w:rsidR="00BE5C4A" w:rsidRDefault="00BE5C4A" w:rsidP="003059E7">
            <w:pPr>
              <w:jc w:val="center"/>
            </w:pPr>
          </w:p>
        </w:tc>
      </w:tr>
      <w:tr w:rsidR="00BE5C4A" w14:paraId="26DC910A" w14:textId="77777777" w:rsidTr="003059E7">
        <w:tc>
          <w:tcPr>
            <w:tcW w:w="566" w:type="dxa"/>
            <w:shd w:val="clear" w:color="auto" w:fill="FFFFFF"/>
          </w:tcPr>
          <w:p w14:paraId="3A3B3E89" w14:textId="77777777" w:rsidR="00BE5C4A" w:rsidRDefault="00BE5C4A" w:rsidP="003059E7">
            <w:pPr>
              <w:jc w:val="center"/>
            </w:pPr>
            <w:r>
              <w:rPr>
                <w:rFonts w:ascii="Noto Sans Symbols" w:eastAsia="Noto Sans Symbols" w:hAnsi="Noto Sans Symbols" w:cs="Noto Sans Symbols"/>
                <w:b/>
              </w:rPr>
              <w:t>•</w:t>
            </w:r>
          </w:p>
        </w:tc>
        <w:tc>
          <w:tcPr>
            <w:tcW w:w="569" w:type="dxa"/>
            <w:shd w:val="clear" w:color="auto" w:fill="FFFFFF"/>
          </w:tcPr>
          <w:p w14:paraId="0DDAD64E" w14:textId="77777777" w:rsidR="00BE5C4A" w:rsidRDefault="00BE5C4A" w:rsidP="003059E7">
            <w:pPr>
              <w:jc w:val="center"/>
            </w:pPr>
            <w:r>
              <w:rPr>
                <w:rFonts w:ascii="Noto Sans Symbols" w:eastAsia="Noto Sans Symbols" w:hAnsi="Noto Sans Symbols" w:cs="Noto Sans Symbols"/>
                <w:b/>
              </w:rPr>
              <w:t>•</w:t>
            </w:r>
          </w:p>
        </w:tc>
        <w:tc>
          <w:tcPr>
            <w:tcW w:w="6656" w:type="dxa"/>
            <w:shd w:val="clear" w:color="auto" w:fill="FFFFFF"/>
          </w:tcPr>
          <w:p w14:paraId="7E7808C4" w14:textId="06120545" w:rsidR="00FB72E4" w:rsidRDefault="00FB72E4" w:rsidP="00FB72E4">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Pr>
                <w:rFonts w:ascii="Cera PRO" w:eastAsiaTheme="minorHAnsi" w:hAnsi="Cera PRO" w:cs="FranklinGothic-Demi"/>
                <w:color w:val="1D1D1B"/>
                <w:sz w:val="19"/>
                <w:szCs w:val="19"/>
                <w:lang w:eastAsia="en-US"/>
              </w:rPr>
              <w:t xml:space="preserve">4.5 </w:t>
            </w:r>
            <w:r w:rsidRPr="00950EE3">
              <w:rPr>
                <w:rFonts w:ascii="Cera PRO" w:eastAsiaTheme="minorHAnsi" w:hAnsi="Cera PRO" w:cs="FranklinGothic-Demi"/>
                <w:color w:val="1D1D1B"/>
                <w:sz w:val="19"/>
                <w:szCs w:val="19"/>
                <w:lang w:eastAsia="en-US"/>
              </w:rPr>
              <w:t>De docent</w:t>
            </w:r>
            <w:r>
              <w:rPr>
                <w:rFonts w:ascii="Cera PRO" w:eastAsiaTheme="minorHAnsi" w:hAnsi="Cera PRO" w:cs="FranklinGothic-Demi"/>
                <w:color w:val="1D1D1B"/>
                <w:sz w:val="19"/>
                <w:szCs w:val="19"/>
                <w:lang w:eastAsia="en-US"/>
              </w:rPr>
              <w:t xml:space="preserve"> onderhoudt</w:t>
            </w:r>
            <w:r w:rsidRPr="00950EE3">
              <w:rPr>
                <w:rFonts w:ascii="Cera PRO" w:eastAsiaTheme="minorHAnsi" w:hAnsi="Cera PRO" w:cs="FranklinGothic-Demi"/>
                <w:color w:val="1D1D1B"/>
                <w:sz w:val="19"/>
                <w:szCs w:val="19"/>
                <w:lang w:eastAsia="en-US"/>
              </w:rPr>
              <w:t xml:space="preserve"> contacten met alle functionarissen (binnen en buiten de school) die bij het leerproces van de student een rol spelen (inclusief netwerken). </w:t>
            </w:r>
          </w:p>
          <w:p w14:paraId="5DF554D1" w14:textId="77777777" w:rsidR="00FB72E4" w:rsidRPr="00950EE3" w:rsidRDefault="00FB72E4" w:rsidP="00FB72E4">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Pr>
                <w:rFonts w:ascii="Cera PRO" w:eastAsiaTheme="minorHAnsi" w:hAnsi="Cera PRO" w:cs="FranklinGothic-Demi"/>
                <w:color w:val="1D1D1B"/>
                <w:sz w:val="19"/>
                <w:szCs w:val="19"/>
                <w:lang w:eastAsia="en-US"/>
              </w:rPr>
              <w:t xml:space="preserve">        </w:t>
            </w:r>
            <w:r w:rsidRPr="00804690">
              <w:rPr>
                <w:rFonts w:ascii="Cera PRO" w:eastAsiaTheme="minorHAnsi" w:hAnsi="Cera PRO" w:cs="FranklinGothic-Demi"/>
                <w:b/>
                <w:color w:val="1D1D1B"/>
                <w:sz w:val="19"/>
                <w:szCs w:val="19"/>
                <w:lang w:eastAsia="en-US"/>
              </w:rPr>
              <w:t>Resultaat:</w:t>
            </w:r>
            <w:r w:rsidRPr="00950EE3">
              <w:rPr>
                <w:rFonts w:ascii="Cera PRO" w:eastAsiaTheme="minorHAnsi" w:hAnsi="Cera PRO" w:cs="FranklinGothic-Demi"/>
                <w:color w:val="1D1D1B"/>
                <w:sz w:val="19"/>
                <w:szCs w:val="19"/>
                <w:lang w:eastAsia="en-US"/>
              </w:rPr>
              <w:t xml:space="preserve"> </w:t>
            </w:r>
            <w:r w:rsidRPr="00950EE3">
              <w:rPr>
                <w:rFonts w:ascii="Cera PRO" w:eastAsiaTheme="minorHAnsi" w:hAnsi="Cera PRO" w:cs="FranklinGothic-Book"/>
                <w:color w:val="1D1D1B"/>
                <w:sz w:val="19"/>
                <w:szCs w:val="19"/>
                <w:lang w:eastAsia="en-US"/>
              </w:rPr>
              <w:t>Een systeem waarin de contacten met anderen worden vastgelegd: wie communiceert met wie over het leerproces van studenten en hoe wordt er teruggekoppeld?</w:t>
            </w:r>
          </w:p>
          <w:p w14:paraId="2B8D059E" w14:textId="77777777" w:rsidR="00BE5C4A" w:rsidRPr="00DA3425" w:rsidRDefault="00BE5C4A" w:rsidP="003059E7">
            <w:pPr>
              <w:rPr>
                <w:rFonts w:ascii="Arial" w:eastAsia="Arial" w:hAnsi="Arial" w:cs="Arial"/>
                <w:color w:val="auto"/>
                <w:sz w:val="18"/>
                <w:szCs w:val="18"/>
              </w:rPr>
            </w:pPr>
          </w:p>
        </w:tc>
        <w:tc>
          <w:tcPr>
            <w:tcW w:w="852" w:type="dxa"/>
            <w:shd w:val="clear" w:color="auto" w:fill="FFFFFF"/>
          </w:tcPr>
          <w:p w14:paraId="5C1D42CE" w14:textId="4385C2CD" w:rsidR="00BE5C4A" w:rsidRDefault="00BE5C4A" w:rsidP="003059E7">
            <w:pPr>
              <w:jc w:val="center"/>
            </w:pPr>
          </w:p>
        </w:tc>
        <w:tc>
          <w:tcPr>
            <w:tcW w:w="997" w:type="dxa"/>
            <w:shd w:val="clear" w:color="auto" w:fill="FFFFFF"/>
          </w:tcPr>
          <w:p w14:paraId="6998D2D1" w14:textId="5B3CB8AE" w:rsidR="00BE5C4A" w:rsidRDefault="00BE5C4A" w:rsidP="003059E7">
            <w:pPr>
              <w:jc w:val="center"/>
            </w:pPr>
          </w:p>
        </w:tc>
      </w:tr>
      <w:tr w:rsidR="00BE5C4A" w14:paraId="69F87FD7" w14:textId="77777777" w:rsidTr="003059E7">
        <w:tc>
          <w:tcPr>
            <w:tcW w:w="566" w:type="dxa"/>
            <w:shd w:val="clear" w:color="auto" w:fill="FFFFFF"/>
          </w:tcPr>
          <w:p w14:paraId="76B502CC" w14:textId="77777777" w:rsidR="00BE5C4A" w:rsidRDefault="00BE5C4A" w:rsidP="003059E7">
            <w:pPr>
              <w:jc w:val="center"/>
              <w:rPr>
                <w:rFonts w:ascii="Arial" w:eastAsia="Arial" w:hAnsi="Arial" w:cs="Arial"/>
                <w:b/>
              </w:rPr>
            </w:pPr>
            <w:r>
              <w:rPr>
                <w:rFonts w:ascii="Noto Sans Symbols" w:eastAsia="Noto Sans Symbols" w:hAnsi="Noto Sans Symbols" w:cs="Noto Sans Symbols"/>
                <w:b/>
              </w:rPr>
              <w:t>•</w:t>
            </w:r>
          </w:p>
        </w:tc>
        <w:tc>
          <w:tcPr>
            <w:tcW w:w="569" w:type="dxa"/>
            <w:shd w:val="clear" w:color="auto" w:fill="FFFFFF"/>
          </w:tcPr>
          <w:p w14:paraId="193947F8" w14:textId="77777777" w:rsidR="00BE5C4A" w:rsidRDefault="00BE5C4A" w:rsidP="003059E7">
            <w:pPr>
              <w:jc w:val="center"/>
              <w:rPr>
                <w:rFonts w:ascii="Arial" w:eastAsia="Arial" w:hAnsi="Arial" w:cs="Arial"/>
                <w:b/>
              </w:rPr>
            </w:pPr>
            <w:r>
              <w:rPr>
                <w:rFonts w:ascii="Noto Sans Symbols" w:eastAsia="Noto Sans Symbols" w:hAnsi="Noto Sans Symbols" w:cs="Noto Sans Symbols"/>
                <w:b/>
              </w:rPr>
              <w:t>•</w:t>
            </w:r>
          </w:p>
        </w:tc>
        <w:tc>
          <w:tcPr>
            <w:tcW w:w="6656" w:type="dxa"/>
            <w:shd w:val="clear" w:color="auto" w:fill="FFFFFF"/>
          </w:tcPr>
          <w:p w14:paraId="2DF1B42C" w14:textId="77777777" w:rsidR="00FB72E4" w:rsidRDefault="00BE5C4A" w:rsidP="00FB72E4">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b/>
                <w:color w:val="1D1D1B"/>
                <w:sz w:val="19"/>
                <w:szCs w:val="19"/>
                <w:lang w:eastAsia="en-US"/>
              </w:rPr>
            </w:pPr>
            <w:r w:rsidRPr="00DA3425">
              <w:rPr>
                <w:rFonts w:ascii="Cera PRO" w:eastAsiaTheme="minorHAnsi" w:hAnsi="Cera PRO" w:cs="FranklinGothic-Demi"/>
                <w:color w:val="auto"/>
                <w:sz w:val="19"/>
                <w:szCs w:val="19"/>
                <w:lang w:eastAsia="en-US"/>
              </w:rPr>
              <w:t>4.6</w:t>
            </w:r>
            <w:r w:rsidRPr="00DA3425">
              <w:rPr>
                <w:rFonts w:ascii="Cera PRO" w:eastAsiaTheme="minorHAnsi" w:hAnsi="Cera PRO" w:cs="FranklinGothic-Demi"/>
                <w:color w:val="auto"/>
                <w:sz w:val="19"/>
                <w:szCs w:val="19"/>
                <w:lang w:eastAsia="en-US"/>
              </w:rPr>
              <w:tab/>
            </w:r>
            <w:r w:rsidR="00FB72E4" w:rsidRPr="00950EE3">
              <w:rPr>
                <w:rFonts w:ascii="Cera PRO" w:eastAsiaTheme="minorHAnsi" w:hAnsi="Cera PRO" w:cs="FranklinGothic-Demi"/>
                <w:color w:val="1D1D1B"/>
                <w:sz w:val="19"/>
                <w:szCs w:val="19"/>
                <w:lang w:eastAsia="en-US"/>
              </w:rPr>
              <w:t>De docent</w:t>
            </w:r>
            <w:r w:rsidR="00FB72E4">
              <w:rPr>
                <w:rFonts w:ascii="Cera PRO" w:eastAsiaTheme="minorHAnsi" w:hAnsi="Cera PRO" w:cs="FranklinGothic-Demi"/>
                <w:color w:val="1D1D1B"/>
                <w:sz w:val="19"/>
                <w:szCs w:val="19"/>
                <w:lang w:eastAsia="en-US"/>
              </w:rPr>
              <w:t xml:space="preserve"> signaleert</w:t>
            </w:r>
            <w:r w:rsidR="00FB72E4" w:rsidRPr="00950EE3">
              <w:rPr>
                <w:rFonts w:ascii="Cera PRO" w:eastAsiaTheme="minorHAnsi" w:hAnsi="Cera PRO" w:cs="FranklinGothic-Demi"/>
                <w:color w:val="1D1D1B"/>
                <w:sz w:val="19"/>
                <w:szCs w:val="19"/>
                <w:lang w:eastAsia="en-US"/>
              </w:rPr>
              <w:t xml:space="preserve"> verzuim en andere factoren die de studievoortgang belemmeren en</w:t>
            </w:r>
            <w:r w:rsidR="00FB72E4">
              <w:rPr>
                <w:rFonts w:ascii="Cera PRO" w:eastAsiaTheme="minorHAnsi" w:hAnsi="Cera PRO" w:cs="FranklinGothic-Demi"/>
                <w:color w:val="1D1D1B"/>
                <w:sz w:val="19"/>
                <w:szCs w:val="19"/>
                <w:lang w:eastAsia="en-US"/>
              </w:rPr>
              <w:t xml:space="preserve"> onderneemt </w:t>
            </w:r>
            <w:r w:rsidR="00FB72E4" w:rsidRPr="00950EE3">
              <w:rPr>
                <w:rFonts w:ascii="Cera PRO" w:eastAsiaTheme="minorHAnsi" w:hAnsi="Cera PRO" w:cs="FranklinGothic-Demi"/>
                <w:color w:val="1D1D1B"/>
                <w:sz w:val="19"/>
                <w:szCs w:val="19"/>
                <w:lang w:eastAsia="en-US"/>
              </w:rPr>
              <w:t>zo nodig actie</w:t>
            </w:r>
            <w:r w:rsidR="00FB72E4" w:rsidRPr="00882A09">
              <w:rPr>
                <w:rFonts w:ascii="Cera PRO" w:eastAsiaTheme="minorHAnsi" w:hAnsi="Cera PRO" w:cs="FranklinGothic-Demi"/>
                <w:color w:val="1D1D1B"/>
                <w:sz w:val="19"/>
                <w:szCs w:val="19"/>
                <w:lang w:eastAsia="en-US"/>
              </w:rPr>
              <w:t xml:space="preserve"> </w:t>
            </w:r>
            <w:r w:rsidR="00FB72E4" w:rsidRPr="00950EE3">
              <w:rPr>
                <w:rFonts w:ascii="Cera PRO" w:eastAsiaTheme="minorHAnsi" w:hAnsi="Cera PRO" w:cs="FranklinGothic-Demi"/>
                <w:color w:val="1D1D1B"/>
                <w:sz w:val="19"/>
                <w:szCs w:val="19"/>
                <w:lang w:eastAsia="en-US"/>
              </w:rPr>
              <w:t>onderneemt</w:t>
            </w:r>
            <w:r w:rsidR="00FB72E4" w:rsidRPr="00804690">
              <w:rPr>
                <w:rFonts w:ascii="Cera PRO" w:eastAsiaTheme="minorHAnsi" w:hAnsi="Cera PRO" w:cs="FranklinGothic-Demi"/>
                <w:b/>
                <w:color w:val="1D1D1B"/>
                <w:sz w:val="19"/>
                <w:szCs w:val="19"/>
                <w:lang w:eastAsia="en-US"/>
              </w:rPr>
              <w:t xml:space="preserve">. </w:t>
            </w:r>
          </w:p>
          <w:p w14:paraId="0349BCA7" w14:textId="77777777" w:rsidR="00FB72E4" w:rsidRDefault="00FB72E4" w:rsidP="00FB72E4">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b/>
                <w:color w:val="1D1D1B"/>
                <w:sz w:val="19"/>
                <w:szCs w:val="19"/>
                <w:lang w:eastAsia="en-US"/>
              </w:rPr>
            </w:pPr>
          </w:p>
          <w:p w14:paraId="2C99C9D6" w14:textId="0B9C392A" w:rsidR="00FB72E4" w:rsidRDefault="00FB72E4" w:rsidP="00FB72E4">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1D1D1B"/>
                <w:sz w:val="19"/>
                <w:szCs w:val="19"/>
                <w:lang w:eastAsia="en-US"/>
              </w:rPr>
            </w:pPr>
            <w:r w:rsidRPr="00804690">
              <w:rPr>
                <w:rFonts w:ascii="Cera PRO" w:eastAsiaTheme="minorHAnsi" w:hAnsi="Cera PRO" w:cs="FranklinGothic-Demi"/>
                <w:b/>
                <w:color w:val="1D1D1B"/>
                <w:sz w:val="19"/>
                <w:szCs w:val="19"/>
                <w:lang w:eastAsia="en-US"/>
              </w:rPr>
              <w:lastRenderedPageBreak/>
              <w:t>Resultaat</w:t>
            </w:r>
            <w:r w:rsidRPr="00950EE3">
              <w:rPr>
                <w:rFonts w:ascii="Cera PRO" w:eastAsiaTheme="minorHAnsi" w:hAnsi="Cera PRO" w:cs="FranklinGothic-Demi"/>
                <w:color w:val="1D1D1B"/>
                <w:sz w:val="19"/>
                <w:szCs w:val="19"/>
                <w:lang w:eastAsia="en-US"/>
              </w:rPr>
              <w:t xml:space="preserve">: </w:t>
            </w:r>
          </w:p>
          <w:p w14:paraId="22E0E605" w14:textId="77777777" w:rsidR="00FB72E4" w:rsidRPr="00950EE3" w:rsidRDefault="00FB72E4" w:rsidP="00FB72E4">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Arial" w:hAnsi="Cera PRO" w:cs="Arial"/>
                <w:sz w:val="19"/>
                <w:szCs w:val="19"/>
              </w:rPr>
            </w:pPr>
            <w:r>
              <w:rPr>
                <w:rFonts w:ascii="Cera PRO" w:eastAsiaTheme="minorHAnsi" w:hAnsi="Cera PRO" w:cs="FranklinGothic-Demi"/>
                <w:color w:val="1D1D1B"/>
                <w:sz w:val="19"/>
                <w:szCs w:val="19"/>
                <w:lang w:eastAsia="en-US"/>
              </w:rPr>
              <w:t xml:space="preserve">       </w:t>
            </w:r>
            <w:r w:rsidRPr="00950EE3">
              <w:rPr>
                <w:rFonts w:ascii="Cera PRO" w:eastAsiaTheme="minorHAnsi" w:hAnsi="Cera PRO" w:cs="FranklinGothic-Book"/>
                <w:color w:val="1D1D1B"/>
                <w:sz w:val="19"/>
                <w:szCs w:val="19"/>
                <w:lang w:eastAsia="en-US"/>
              </w:rPr>
              <w:t>Een systeem waarin informatie over factoren die de studievoortgang belemmeren wordt vastgelegd. Het systeem kan ook gebruikt worden voor de verzuimregistratie.</w:t>
            </w:r>
          </w:p>
          <w:p w14:paraId="458AB24F" w14:textId="17DA54BE" w:rsidR="00BE5C4A" w:rsidRPr="00DA3425" w:rsidRDefault="00BE5C4A" w:rsidP="003059E7">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Arial" w:hAnsi="Cera PRO" w:cs="Arial"/>
                <w:color w:val="auto"/>
                <w:sz w:val="19"/>
                <w:szCs w:val="19"/>
              </w:rPr>
            </w:pPr>
            <w:r w:rsidRPr="00DA3425">
              <w:rPr>
                <w:rFonts w:ascii="Cera PRO" w:eastAsiaTheme="minorHAnsi" w:hAnsi="Cera PRO" w:cs="FranklinGothic-Book"/>
                <w:color w:val="auto"/>
                <w:sz w:val="19"/>
                <w:szCs w:val="19"/>
                <w:lang w:eastAsia="en-US"/>
              </w:rPr>
              <w:t>.</w:t>
            </w:r>
          </w:p>
          <w:p w14:paraId="74E769E5" w14:textId="77777777" w:rsidR="00BE5C4A" w:rsidRPr="00DA3425" w:rsidRDefault="00BE5C4A" w:rsidP="003059E7">
            <w:pPr>
              <w:rPr>
                <w:rFonts w:ascii="Arial" w:eastAsia="Arial" w:hAnsi="Arial" w:cs="Arial"/>
                <w:color w:val="auto"/>
                <w:sz w:val="18"/>
                <w:szCs w:val="18"/>
              </w:rPr>
            </w:pPr>
          </w:p>
          <w:p w14:paraId="6CD6774A" w14:textId="77777777" w:rsidR="00BE5C4A" w:rsidRPr="00DA3425" w:rsidRDefault="00BE5C4A" w:rsidP="003059E7">
            <w:pPr>
              <w:rPr>
                <w:rFonts w:ascii="Arial" w:eastAsia="Arial" w:hAnsi="Arial" w:cs="Arial"/>
                <w:color w:val="auto"/>
                <w:sz w:val="18"/>
                <w:szCs w:val="18"/>
              </w:rPr>
            </w:pPr>
          </w:p>
        </w:tc>
        <w:tc>
          <w:tcPr>
            <w:tcW w:w="852" w:type="dxa"/>
            <w:shd w:val="clear" w:color="auto" w:fill="FFFFFF"/>
          </w:tcPr>
          <w:p w14:paraId="7AAB50E2" w14:textId="75C9745C" w:rsidR="00BE5C4A" w:rsidRDefault="00BE5C4A" w:rsidP="003059E7">
            <w:pPr>
              <w:jc w:val="center"/>
              <w:rPr>
                <w:rFonts w:ascii="Arial" w:eastAsia="Arial" w:hAnsi="Arial" w:cs="Arial"/>
                <w:b/>
              </w:rPr>
            </w:pPr>
          </w:p>
        </w:tc>
        <w:tc>
          <w:tcPr>
            <w:tcW w:w="997" w:type="dxa"/>
            <w:shd w:val="clear" w:color="auto" w:fill="FFFFFF"/>
          </w:tcPr>
          <w:p w14:paraId="194AE9D0" w14:textId="7D8F1945" w:rsidR="00BE5C4A" w:rsidRDefault="00BE5C4A" w:rsidP="003059E7">
            <w:pPr>
              <w:jc w:val="center"/>
              <w:rPr>
                <w:rFonts w:ascii="Arial" w:eastAsia="Arial" w:hAnsi="Arial" w:cs="Arial"/>
                <w:b/>
              </w:rPr>
            </w:pPr>
          </w:p>
        </w:tc>
      </w:tr>
    </w:tbl>
    <w:p w14:paraId="7A0D8FCC" w14:textId="7E99E50C" w:rsidR="00DA3425" w:rsidRDefault="00DA3425"/>
    <w:tbl>
      <w:tblPr>
        <w:tblW w:w="964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640"/>
      </w:tblGrid>
      <w:tr w:rsidR="00BE5C4A" w14:paraId="619EA38E" w14:textId="77777777" w:rsidTr="003059E7">
        <w:tc>
          <w:tcPr>
            <w:tcW w:w="9640" w:type="dxa"/>
            <w:shd w:val="clear" w:color="auto" w:fill="FFFFFF"/>
          </w:tcPr>
          <w:p w14:paraId="5E22B207" w14:textId="1BF3FBBF" w:rsidR="00BE5C4A" w:rsidRDefault="00BE5C4A" w:rsidP="003059E7">
            <w:pPr>
              <w:spacing w:after="120"/>
              <w:rPr>
                <w:rFonts w:ascii="Arial" w:eastAsia="Arial" w:hAnsi="Arial" w:cs="Arial"/>
                <w:i/>
                <w:sz w:val="18"/>
                <w:szCs w:val="18"/>
              </w:rPr>
            </w:pPr>
          </w:p>
          <w:p w14:paraId="7414AAC1" w14:textId="28D6EC2A" w:rsidR="00BE5C4A" w:rsidRDefault="00BE5C4A" w:rsidP="003059E7">
            <w:pPr>
              <w:spacing w:after="120"/>
              <w:rPr>
                <w:rFonts w:ascii="Arial" w:eastAsia="Arial" w:hAnsi="Arial" w:cs="Arial"/>
                <w:i/>
                <w:sz w:val="18"/>
                <w:szCs w:val="18"/>
              </w:rPr>
            </w:pPr>
            <w:r>
              <w:rPr>
                <w:rFonts w:ascii="Arial" w:eastAsia="Arial" w:hAnsi="Arial" w:cs="Arial"/>
                <w:i/>
                <w:sz w:val="18"/>
                <w:szCs w:val="18"/>
              </w:rPr>
              <w:t xml:space="preserve">Toelichting op de </w:t>
            </w:r>
            <w:r w:rsidRPr="001018F9">
              <w:rPr>
                <w:rFonts w:ascii="Arial" w:eastAsia="Arial" w:hAnsi="Arial" w:cs="Arial"/>
                <w:i/>
                <w:sz w:val="18"/>
                <w:szCs w:val="18"/>
              </w:rPr>
              <w:t>gegeven b</w:t>
            </w:r>
            <w:r w:rsidR="001018F9" w:rsidRPr="001018F9">
              <w:rPr>
                <w:rFonts w:ascii="Arial" w:eastAsia="Arial" w:hAnsi="Arial" w:cs="Arial"/>
                <w:i/>
                <w:sz w:val="18"/>
                <w:szCs w:val="18"/>
              </w:rPr>
              <w:t>e</w:t>
            </w:r>
            <w:r w:rsidRPr="001018F9">
              <w:rPr>
                <w:rFonts w:ascii="Arial" w:eastAsia="Arial" w:hAnsi="Arial" w:cs="Arial"/>
                <w:i/>
                <w:sz w:val="18"/>
                <w:szCs w:val="18"/>
              </w:rPr>
              <w:t>oordeling(en):</w:t>
            </w:r>
          </w:p>
          <w:p w14:paraId="57E7A3C0" w14:textId="77777777" w:rsidR="00BE5C4A" w:rsidRDefault="00BE5C4A" w:rsidP="003059E7">
            <w:pPr>
              <w:rPr>
                <w:rFonts w:ascii="Arial" w:eastAsia="Arial" w:hAnsi="Arial" w:cs="Arial"/>
                <w:i/>
                <w:sz w:val="18"/>
                <w:szCs w:val="18"/>
              </w:rPr>
            </w:pPr>
          </w:p>
          <w:p w14:paraId="6C81DD7B" w14:textId="77777777" w:rsidR="00BE5C4A" w:rsidRDefault="00BE5C4A" w:rsidP="003059E7">
            <w:pPr>
              <w:rPr>
                <w:rFonts w:ascii="Arial" w:eastAsia="Arial" w:hAnsi="Arial" w:cs="Arial"/>
                <w:i/>
                <w:sz w:val="18"/>
                <w:szCs w:val="18"/>
              </w:rPr>
            </w:pPr>
          </w:p>
          <w:p w14:paraId="4D1AA4A1" w14:textId="77777777" w:rsidR="00BE5C4A" w:rsidRDefault="00BE5C4A" w:rsidP="003059E7">
            <w:pPr>
              <w:rPr>
                <w:rFonts w:ascii="Arial" w:eastAsia="Arial" w:hAnsi="Arial" w:cs="Arial"/>
                <w:i/>
                <w:sz w:val="18"/>
                <w:szCs w:val="18"/>
              </w:rPr>
            </w:pPr>
          </w:p>
          <w:p w14:paraId="122A9287" w14:textId="77777777" w:rsidR="00BE5C4A" w:rsidRDefault="00BE5C4A" w:rsidP="003059E7">
            <w:pPr>
              <w:rPr>
                <w:rFonts w:ascii="Arial" w:eastAsia="Arial" w:hAnsi="Arial" w:cs="Arial"/>
                <w:i/>
                <w:sz w:val="18"/>
                <w:szCs w:val="18"/>
              </w:rPr>
            </w:pPr>
            <w:r>
              <w:rPr>
                <w:rFonts w:ascii="Arial" w:eastAsia="Arial" w:hAnsi="Arial" w:cs="Arial"/>
                <w:i/>
                <w:sz w:val="18"/>
                <w:szCs w:val="18"/>
              </w:rPr>
              <w:t>Feedback op houding:</w:t>
            </w:r>
          </w:p>
          <w:p w14:paraId="0643F6F3" w14:textId="77777777" w:rsidR="00BE5C4A" w:rsidRDefault="00BE5C4A" w:rsidP="003059E7">
            <w:pPr>
              <w:rPr>
                <w:rFonts w:ascii="Arial" w:eastAsia="Arial" w:hAnsi="Arial" w:cs="Arial"/>
                <w:i/>
                <w:sz w:val="18"/>
                <w:szCs w:val="18"/>
              </w:rPr>
            </w:pPr>
          </w:p>
          <w:p w14:paraId="78657AB3" w14:textId="77777777" w:rsidR="00BE5C4A" w:rsidRDefault="00BE5C4A" w:rsidP="003059E7">
            <w:pPr>
              <w:rPr>
                <w:rFonts w:ascii="Arial" w:eastAsia="Arial" w:hAnsi="Arial" w:cs="Arial"/>
                <w:i/>
                <w:sz w:val="18"/>
                <w:szCs w:val="18"/>
              </w:rPr>
            </w:pPr>
          </w:p>
          <w:p w14:paraId="68212E98" w14:textId="77777777" w:rsidR="00BE5C4A" w:rsidRDefault="00BE5C4A" w:rsidP="003059E7">
            <w:pPr>
              <w:rPr>
                <w:rFonts w:ascii="Arial" w:eastAsia="Arial" w:hAnsi="Arial" w:cs="Arial"/>
                <w:i/>
                <w:sz w:val="18"/>
                <w:szCs w:val="18"/>
              </w:rPr>
            </w:pPr>
          </w:p>
          <w:p w14:paraId="5C0569F0" w14:textId="77777777" w:rsidR="00BE5C4A" w:rsidRDefault="00BE5C4A" w:rsidP="003059E7">
            <w:pPr>
              <w:rPr>
                <w:rFonts w:ascii="Arial" w:eastAsia="Arial" w:hAnsi="Arial" w:cs="Arial"/>
                <w:i/>
                <w:sz w:val="18"/>
                <w:szCs w:val="18"/>
              </w:rPr>
            </w:pPr>
          </w:p>
          <w:p w14:paraId="56BE0B88" w14:textId="77777777" w:rsidR="00BE5C4A" w:rsidRDefault="00BE5C4A" w:rsidP="003059E7">
            <w:pPr>
              <w:rPr>
                <w:rFonts w:ascii="Arial" w:eastAsia="Arial" w:hAnsi="Arial" w:cs="Arial"/>
                <w:i/>
                <w:sz w:val="18"/>
                <w:szCs w:val="18"/>
              </w:rPr>
            </w:pPr>
            <w:r>
              <w:rPr>
                <w:rFonts w:ascii="Arial" w:eastAsia="Arial" w:hAnsi="Arial" w:cs="Arial"/>
                <w:i/>
                <w:sz w:val="18"/>
                <w:szCs w:val="18"/>
              </w:rPr>
              <w:t>Eventueel advies:</w:t>
            </w:r>
          </w:p>
          <w:p w14:paraId="53CD3719" w14:textId="77777777" w:rsidR="00BE5C4A" w:rsidRDefault="00BE5C4A" w:rsidP="003059E7">
            <w:pPr>
              <w:rPr>
                <w:rFonts w:ascii="Arial" w:eastAsia="Arial" w:hAnsi="Arial" w:cs="Arial"/>
                <w:i/>
                <w:sz w:val="18"/>
                <w:szCs w:val="18"/>
              </w:rPr>
            </w:pPr>
          </w:p>
          <w:p w14:paraId="02C799FF" w14:textId="77777777" w:rsidR="00BE5C4A" w:rsidRDefault="00BE5C4A" w:rsidP="003059E7">
            <w:pPr>
              <w:jc w:val="center"/>
              <w:rPr>
                <w:rFonts w:ascii="Arial" w:eastAsia="Arial" w:hAnsi="Arial" w:cs="Arial"/>
                <w:sz w:val="18"/>
                <w:szCs w:val="18"/>
              </w:rPr>
            </w:pPr>
          </w:p>
          <w:p w14:paraId="3E6B6BEE" w14:textId="77777777" w:rsidR="00BE5C4A" w:rsidRDefault="00BE5C4A" w:rsidP="003059E7">
            <w:pPr>
              <w:jc w:val="center"/>
              <w:rPr>
                <w:rFonts w:ascii="Arial" w:eastAsia="Arial" w:hAnsi="Arial" w:cs="Arial"/>
                <w:sz w:val="18"/>
                <w:szCs w:val="18"/>
              </w:rPr>
            </w:pPr>
          </w:p>
          <w:p w14:paraId="3A186E51" w14:textId="77777777" w:rsidR="00BE5C4A" w:rsidRDefault="00BE5C4A" w:rsidP="003059E7">
            <w:pPr>
              <w:jc w:val="center"/>
              <w:rPr>
                <w:rFonts w:ascii="Arial" w:eastAsia="Arial" w:hAnsi="Arial" w:cs="Arial"/>
                <w:sz w:val="18"/>
                <w:szCs w:val="18"/>
              </w:rPr>
            </w:pPr>
          </w:p>
          <w:p w14:paraId="564CF6A3" w14:textId="77777777" w:rsidR="00BE5C4A" w:rsidRDefault="00BE5C4A" w:rsidP="003059E7">
            <w:pPr>
              <w:jc w:val="center"/>
              <w:rPr>
                <w:rFonts w:ascii="Arial" w:eastAsia="Arial" w:hAnsi="Arial" w:cs="Arial"/>
                <w:sz w:val="18"/>
                <w:szCs w:val="18"/>
              </w:rPr>
            </w:pPr>
          </w:p>
        </w:tc>
      </w:tr>
    </w:tbl>
    <w:p w14:paraId="1DF55E59" w14:textId="77777777" w:rsidR="00BE5C4A" w:rsidRDefault="00BE5C4A" w:rsidP="003059E7">
      <w:pPr>
        <w:rPr>
          <w:rFonts w:ascii="Arial" w:eastAsia="Arial" w:hAnsi="Arial" w:cs="Arial"/>
          <w:b/>
          <w:sz w:val="18"/>
          <w:szCs w:val="18"/>
        </w:rPr>
      </w:pPr>
    </w:p>
    <w:p w14:paraId="6931350D" w14:textId="77777777" w:rsidR="00BE5C4A" w:rsidRDefault="00BE5C4A" w:rsidP="003059E7">
      <w:pPr>
        <w:rPr>
          <w:rFonts w:ascii="Arial" w:eastAsia="Arial" w:hAnsi="Arial" w:cs="Arial"/>
          <w:b/>
          <w:sz w:val="18"/>
          <w:szCs w:val="18"/>
        </w:rPr>
      </w:pPr>
    </w:p>
    <w:p w14:paraId="1FCD20D2" w14:textId="77777777" w:rsidR="00BE5C4A" w:rsidRDefault="00BE5C4A" w:rsidP="003059E7">
      <w:pPr>
        <w:rPr>
          <w:rFonts w:ascii="Arial" w:eastAsia="Arial" w:hAnsi="Arial" w:cs="Arial"/>
          <w:b/>
          <w:sz w:val="20"/>
          <w:szCs w:val="20"/>
        </w:rPr>
      </w:pPr>
      <w:r>
        <w:br w:type="page"/>
      </w:r>
    </w:p>
    <w:p w14:paraId="1B70DDC0" w14:textId="77777777" w:rsidR="00BE5C4A" w:rsidRPr="002C6CD2" w:rsidRDefault="00BE5C4A" w:rsidP="003059E7">
      <w:pPr>
        <w:tabs>
          <w:tab w:val="left" w:pos="284"/>
        </w:tabs>
        <w:spacing w:line="269" w:lineRule="auto"/>
        <w:rPr>
          <w:rFonts w:ascii="Cera PRO" w:eastAsia="Arial" w:hAnsi="Cera PRO" w:cs="Arial"/>
          <w:b/>
          <w:u w:val="single"/>
        </w:rPr>
      </w:pPr>
      <w:r w:rsidRPr="002C6CD2">
        <w:rPr>
          <w:rFonts w:ascii="Cera PRO" w:eastAsia="Arial" w:hAnsi="Cera PRO" w:cs="Arial"/>
          <w:b/>
          <w:u w:val="single"/>
        </w:rPr>
        <w:lastRenderedPageBreak/>
        <w:t>Taak 5 _De docent is actief betrokken bij de beroepspraktijkvorming</w:t>
      </w:r>
    </w:p>
    <w:p w14:paraId="53F7D0D6" w14:textId="77777777" w:rsidR="00BE5C4A" w:rsidRDefault="00BE5C4A" w:rsidP="003059E7">
      <w:pPr>
        <w:rPr>
          <w:rFonts w:ascii="Arial" w:eastAsia="Arial" w:hAnsi="Arial" w:cs="Arial"/>
          <w:b/>
          <w:sz w:val="20"/>
          <w:szCs w:val="20"/>
        </w:rPr>
      </w:pPr>
    </w:p>
    <w:tbl>
      <w:tblPr>
        <w:tblW w:w="96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5"/>
        <w:gridCol w:w="570"/>
        <w:gridCol w:w="6648"/>
        <w:gridCol w:w="9"/>
        <w:gridCol w:w="844"/>
        <w:gridCol w:w="9"/>
        <w:gridCol w:w="993"/>
      </w:tblGrid>
      <w:tr w:rsidR="00BE5C4A" w14:paraId="6FAE5374" w14:textId="77777777" w:rsidTr="00DA3425">
        <w:tc>
          <w:tcPr>
            <w:tcW w:w="1135" w:type="dxa"/>
            <w:gridSpan w:val="2"/>
            <w:shd w:val="clear" w:color="auto" w:fill="D9D9D9"/>
          </w:tcPr>
          <w:p w14:paraId="65138386" w14:textId="77777777" w:rsidR="00BE5C4A" w:rsidRPr="0068209C" w:rsidRDefault="00BE5C4A" w:rsidP="003059E7">
            <w:pPr>
              <w:jc w:val="center"/>
              <w:rPr>
                <w:rFonts w:ascii="Arial" w:eastAsia="Arial" w:hAnsi="Arial" w:cs="Arial"/>
                <w:sz w:val="15"/>
                <w:szCs w:val="15"/>
              </w:rPr>
            </w:pPr>
            <w:r w:rsidRPr="0068209C">
              <w:rPr>
                <w:rFonts w:ascii="Arial" w:eastAsia="Arial" w:hAnsi="Arial" w:cs="Arial"/>
                <w:sz w:val="15"/>
                <w:szCs w:val="15"/>
              </w:rPr>
              <w:t>Geselecteerd voor beoordeling</w:t>
            </w:r>
          </w:p>
        </w:tc>
        <w:tc>
          <w:tcPr>
            <w:tcW w:w="6648" w:type="dxa"/>
            <w:shd w:val="clear" w:color="auto" w:fill="D9D9D9"/>
          </w:tcPr>
          <w:p w14:paraId="38A98718" w14:textId="77777777" w:rsidR="00BE5C4A" w:rsidRDefault="00BE5C4A" w:rsidP="003059E7">
            <w:pPr>
              <w:rPr>
                <w:rFonts w:ascii="Arial" w:eastAsia="Arial" w:hAnsi="Arial" w:cs="Arial"/>
                <w:sz w:val="18"/>
                <w:szCs w:val="18"/>
              </w:rPr>
            </w:pPr>
          </w:p>
          <w:p w14:paraId="5AB06E45" w14:textId="77777777" w:rsidR="00BE5C4A" w:rsidRDefault="00BE5C4A" w:rsidP="003059E7">
            <w:pPr>
              <w:rPr>
                <w:rFonts w:ascii="Arial" w:eastAsia="Arial" w:hAnsi="Arial" w:cs="Arial"/>
                <w:sz w:val="18"/>
                <w:szCs w:val="18"/>
              </w:rPr>
            </w:pPr>
            <w:r>
              <w:rPr>
                <w:rFonts w:ascii="Arial" w:eastAsia="Arial" w:hAnsi="Arial" w:cs="Arial"/>
                <w:sz w:val="18"/>
                <w:szCs w:val="18"/>
              </w:rPr>
              <w:t>INDICATOREN TAAK 5</w:t>
            </w:r>
          </w:p>
        </w:tc>
        <w:tc>
          <w:tcPr>
            <w:tcW w:w="1855" w:type="dxa"/>
            <w:gridSpan w:val="4"/>
            <w:shd w:val="clear" w:color="auto" w:fill="D9D9D9"/>
            <w:vAlign w:val="center"/>
          </w:tcPr>
          <w:p w14:paraId="3D834301" w14:textId="77777777" w:rsidR="00BE5C4A" w:rsidRDefault="00BE5C4A" w:rsidP="003059E7">
            <w:pPr>
              <w:jc w:val="center"/>
              <w:rPr>
                <w:rFonts w:ascii="Arial" w:eastAsia="Arial" w:hAnsi="Arial" w:cs="Arial"/>
                <w:b/>
                <w:sz w:val="20"/>
                <w:szCs w:val="20"/>
              </w:rPr>
            </w:pPr>
            <w:r>
              <w:rPr>
                <w:rFonts w:ascii="Arial" w:eastAsia="Arial" w:hAnsi="Arial" w:cs="Arial"/>
                <w:b/>
                <w:sz w:val="20"/>
                <w:szCs w:val="20"/>
              </w:rPr>
              <w:t>BEOORDELING</w:t>
            </w:r>
          </w:p>
        </w:tc>
      </w:tr>
      <w:tr w:rsidR="00BE5C4A" w14:paraId="6EAA4499" w14:textId="77777777" w:rsidTr="00DA3425">
        <w:tc>
          <w:tcPr>
            <w:tcW w:w="565" w:type="dxa"/>
            <w:shd w:val="clear" w:color="auto" w:fill="D9D9D9"/>
            <w:vAlign w:val="center"/>
          </w:tcPr>
          <w:p w14:paraId="0DC47E08" w14:textId="77777777" w:rsidR="00BE5C4A" w:rsidRDefault="00BE5C4A" w:rsidP="003059E7">
            <w:pPr>
              <w:jc w:val="center"/>
              <w:rPr>
                <w:rFonts w:ascii="Arial" w:eastAsia="Arial" w:hAnsi="Arial" w:cs="Arial"/>
                <w:sz w:val="18"/>
                <w:szCs w:val="18"/>
              </w:rPr>
            </w:pPr>
            <w:r>
              <w:rPr>
                <w:rFonts w:ascii="Arial" w:eastAsia="Arial" w:hAnsi="Arial" w:cs="Arial"/>
                <w:sz w:val="18"/>
                <w:szCs w:val="18"/>
              </w:rPr>
              <w:t>nee</w:t>
            </w:r>
          </w:p>
        </w:tc>
        <w:tc>
          <w:tcPr>
            <w:tcW w:w="570" w:type="dxa"/>
            <w:shd w:val="clear" w:color="auto" w:fill="D9D9D9"/>
            <w:vAlign w:val="center"/>
          </w:tcPr>
          <w:p w14:paraId="4623BA2B" w14:textId="77777777" w:rsidR="00BE5C4A" w:rsidRDefault="00BE5C4A" w:rsidP="003059E7">
            <w:pPr>
              <w:jc w:val="center"/>
              <w:rPr>
                <w:rFonts w:ascii="Arial" w:eastAsia="Arial" w:hAnsi="Arial" w:cs="Arial"/>
                <w:sz w:val="18"/>
                <w:szCs w:val="18"/>
              </w:rPr>
            </w:pPr>
            <w:r>
              <w:rPr>
                <w:rFonts w:ascii="Arial" w:eastAsia="Arial" w:hAnsi="Arial" w:cs="Arial"/>
                <w:sz w:val="18"/>
                <w:szCs w:val="18"/>
              </w:rPr>
              <w:t>ja</w:t>
            </w:r>
          </w:p>
        </w:tc>
        <w:tc>
          <w:tcPr>
            <w:tcW w:w="6648" w:type="dxa"/>
            <w:shd w:val="clear" w:color="auto" w:fill="D9D9D9"/>
            <w:vAlign w:val="center"/>
          </w:tcPr>
          <w:p w14:paraId="63A9E57A" w14:textId="77777777" w:rsidR="00BE5C4A" w:rsidRDefault="00BE5C4A" w:rsidP="003059E7">
            <w:pPr>
              <w:rPr>
                <w:rFonts w:ascii="Arial" w:eastAsia="Arial" w:hAnsi="Arial" w:cs="Arial"/>
                <w:sz w:val="18"/>
                <w:szCs w:val="18"/>
              </w:rPr>
            </w:pPr>
            <w:r>
              <w:rPr>
                <w:rFonts w:ascii="Arial" w:eastAsia="Arial" w:hAnsi="Arial" w:cs="Arial"/>
                <w:sz w:val="18"/>
                <w:szCs w:val="18"/>
              </w:rPr>
              <w:t>Hij/zij:</w:t>
            </w:r>
          </w:p>
        </w:tc>
        <w:tc>
          <w:tcPr>
            <w:tcW w:w="853" w:type="dxa"/>
            <w:gridSpan w:val="2"/>
            <w:shd w:val="clear" w:color="auto" w:fill="D9D9D9"/>
            <w:vAlign w:val="center"/>
          </w:tcPr>
          <w:p w14:paraId="07D55BB4" w14:textId="77777777" w:rsidR="00BE5C4A" w:rsidRDefault="00BE5C4A" w:rsidP="003059E7">
            <w:pPr>
              <w:rPr>
                <w:rFonts w:ascii="Arial" w:eastAsia="Arial" w:hAnsi="Arial" w:cs="Arial"/>
                <w:b/>
                <w:sz w:val="16"/>
                <w:szCs w:val="16"/>
              </w:rPr>
            </w:pPr>
            <w:r>
              <w:rPr>
                <w:rFonts w:ascii="Arial" w:eastAsia="Arial" w:hAnsi="Arial" w:cs="Arial"/>
                <w:b/>
                <w:sz w:val="16"/>
                <w:szCs w:val="16"/>
              </w:rPr>
              <w:t>voldaan</w:t>
            </w:r>
          </w:p>
        </w:tc>
        <w:tc>
          <w:tcPr>
            <w:tcW w:w="1002" w:type="dxa"/>
            <w:gridSpan w:val="2"/>
            <w:shd w:val="clear" w:color="auto" w:fill="D9D9D9"/>
            <w:vAlign w:val="center"/>
          </w:tcPr>
          <w:p w14:paraId="1F2BCED3" w14:textId="77777777" w:rsidR="00BE5C4A" w:rsidRDefault="00BE5C4A" w:rsidP="003059E7">
            <w:pPr>
              <w:rPr>
                <w:rFonts w:ascii="Arial" w:eastAsia="Arial" w:hAnsi="Arial" w:cs="Arial"/>
                <w:b/>
                <w:sz w:val="16"/>
                <w:szCs w:val="16"/>
              </w:rPr>
            </w:pPr>
            <w:r>
              <w:rPr>
                <w:rFonts w:ascii="Arial" w:eastAsia="Arial" w:hAnsi="Arial" w:cs="Arial"/>
                <w:b/>
                <w:sz w:val="16"/>
                <w:szCs w:val="16"/>
              </w:rPr>
              <w:t>nog niet voldaan</w:t>
            </w:r>
          </w:p>
        </w:tc>
      </w:tr>
      <w:tr w:rsidR="00BE5C4A" w14:paraId="41363AA9" w14:textId="77777777" w:rsidTr="00DA3425">
        <w:tc>
          <w:tcPr>
            <w:tcW w:w="565" w:type="dxa"/>
            <w:shd w:val="clear" w:color="auto" w:fill="FFFFFF"/>
          </w:tcPr>
          <w:p w14:paraId="15169A85" w14:textId="77777777" w:rsidR="00BE5C4A" w:rsidRDefault="00BE5C4A" w:rsidP="003059E7">
            <w:pPr>
              <w:jc w:val="center"/>
            </w:pPr>
            <w:r>
              <w:rPr>
                <w:rFonts w:ascii="Noto Sans Symbols" w:eastAsia="Noto Sans Symbols" w:hAnsi="Noto Sans Symbols" w:cs="Noto Sans Symbols"/>
                <w:b/>
              </w:rPr>
              <w:t>•</w:t>
            </w:r>
          </w:p>
        </w:tc>
        <w:tc>
          <w:tcPr>
            <w:tcW w:w="570" w:type="dxa"/>
            <w:shd w:val="clear" w:color="auto" w:fill="FFFFFF"/>
          </w:tcPr>
          <w:p w14:paraId="1F329A63" w14:textId="77777777" w:rsidR="00BE5C4A" w:rsidRDefault="00BE5C4A" w:rsidP="003059E7">
            <w:pPr>
              <w:jc w:val="center"/>
            </w:pPr>
            <w:r>
              <w:rPr>
                <w:rFonts w:ascii="Noto Sans Symbols" w:eastAsia="Noto Sans Symbols" w:hAnsi="Noto Sans Symbols" w:cs="Noto Sans Symbols"/>
                <w:b/>
              </w:rPr>
              <w:t>•</w:t>
            </w:r>
          </w:p>
        </w:tc>
        <w:tc>
          <w:tcPr>
            <w:tcW w:w="6657" w:type="dxa"/>
            <w:gridSpan w:val="2"/>
            <w:shd w:val="clear" w:color="auto" w:fill="FFFFFF"/>
          </w:tcPr>
          <w:p w14:paraId="73599909" w14:textId="77777777" w:rsidR="00BE5C4A" w:rsidRPr="00DA3425" w:rsidRDefault="00BE5C4A" w:rsidP="003059E7">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auto"/>
                <w:sz w:val="19"/>
                <w:szCs w:val="19"/>
                <w:lang w:eastAsia="en-US"/>
              </w:rPr>
            </w:pPr>
            <w:r w:rsidRPr="00DA3425">
              <w:rPr>
                <w:rFonts w:ascii="Cera PRO" w:eastAsiaTheme="minorHAnsi" w:hAnsi="Cera PRO" w:cs="FranklinGothic-Demi"/>
                <w:color w:val="auto"/>
                <w:sz w:val="19"/>
                <w:szCs w:val="19"/>
                <w:lang w:eastAsia="en-US"/>
              </w:rPr>
              <w:t xml:space="preserve">5.1 </w:t>
            </w:r>
            <w:r w:rsidRPr="00DA3425">
              <w:rPr>
                <w:rFonts w:ascii="Cera PRO" w:eastAsiaTheme="minorHAnsi" w:hAnsi="Cera PRO" w:cs="FranklinGothic-Demi"/>
                <w:color w:val="auto"/>
                <w:sz w:val="19"/>
                <w:szCs w:val="19"/>
                <w:lang w:eastAsia="en-US"/>
              </w:rPr>
              <w:tab/>
              <w:t>De docent met studenten de beroepspraktijkvorming voorbereidt. Resultaten:</w:t>
            </w:r>
          </w:p>
          <w:p w14:paraId="4F50DCA3" w14:textId="77777777" w:rsidR="00BE5C4A" w:rsidRPr="00DA3425" w:rsidRDefault="00BE5C4A" w:rsidP="003059E7">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eastAsiaTheme="minorHAnsi" w:hAnsi="Cera PRO" w:cs="FranklinGothic-Book"/>
                <w:color w:val="auto"/>
                <w:sz w:val="19"/>
                <w:szCs w:val="19"/>
                <w:lang w:eastAsia="en-US"/>
              </w:rPr>
            </w:pPr>
            <w:r w:rsidRPr="00DA3425">
              <w:rPr>
                <w:rFonts w:ascii="Cera PRO" w:eastAsiaTheme="minorHAnsi" w:hAnsi="Cera PRO" w:cs="FranklinGothic-Book"/>
                <w:color w:val="auto"/>
                <w:sz w:val="19"/>
                <w:szCs w:val="19"/>
                <w:lang w:eastAsia="en-US"/>
              </w:rPr>
              <w:t xml:space="preserve">• </w:t>
            </w:r>
            <w:r w:rsidRPr="00DA3425">
              <w:rPr>
                <w:rFonts w:ascii="Cera PRO" w:eastAsiaTheme="minorHAnsi" w:hAnsi="Cera PRO" w:cs="FranklinGothic-Book"/>
                <w:color w:val="auto"/>
                <w:sz w:val="19"/>
                <w:szCs w:val="19"/>
                <w:lang w:eastAsia="en-US"/>
              </w:rPr>
              <w:tab/>
              <w:t>Een met het team afgestemd onderwijsprogramma voor ‘solliciteren’, kennismaken met en gedragsregels in het leerbedrijf.</w:t>
            </w:r>
          </w:p>
          <w:p w14:paraId="6C2D487B" w14:textId="77777777" w:rsidR="00BE5C4A" w:rsidRPr="00DA3425" w:rsidRDefault="00BE5C4A" w:rsidP="003059E7">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eastAsiaTheme="minorHAnsi" w:hAnsi="Cera PRO" w:cs="FranklinGothic-Demi"/>
                <w:color w:val="auto"/>
                <w:sz w:val="19"/>
                <w:szCs w:val="19"/>
                <w:lang w:eastAsia="en-US"/>
              </w:rPr>
            </w:pPr>
            <w:r w:rsidRPr="00DA3425">
              <w:rPr>
                <w:rFonts w:ascii="Cera PRO" w:eastAsiaTheme="minorHAnsi" w:hAnsi="Cera PRO" w:cs="FranklinGothic-Book"/>
                <w:color w:val="auto"/>
                <w:sz w:val="19"/>
                <w:szCs w:val="19"/>
                <w:lang w:eastAsia="en-US"/>
              </w:rPr>
              <w:t xml:space="preserve">• </w:t>
            </w:r>
            <w:r w:rsidRPr="00DA3425">
              <w:rPr>
                <w:rFonts w:ascii="Cera PRO" w:eastAsiaTheme="minorHAnsi" w:hAnsi="Cera PRO" w:cs="FranklinGothic-Book"/>
                <w:color w:val="auto"/>
                <w:sz w:val="19"/>
                <w:szCs w:val="19"/>
                <w:lang w:eastAsia="en-US"/>
              </w:rPr>
              <w:tab/>
              <w:t>De student is in grote lijnen op de hoogte van wat hij in het leerbedrijf kan leren, wat hij van zijn begeleider kan verwachten en hoe hij in het bedrijf zijn leerresultaten kan bijhouden.</w:t>
            </w:r>
          </w:p>
          <w:p w14:paraId="20428CC6" w14:textId="77777777" w:rsidR="00BE5C4A" w:rsidRPr="00DA3425" w:rsidRDefault="00BE5C4A" w:rsidP="003059E7">
            <w:pPr>
              <w:rPr>
                <w:rFonts w:ascii="Arial" w:eastAsia="Arial" w:hAnsi="Arial" w:cs="Arial"/>
                <w:color w:val="auto"/>
                <w:sz w:val="18"/>
                <w:szCs w:val="18"/>
              </w:rPr>
            </w:pPr>
          </w:p>
        </w:tc>
        <w:tc>
          <w:tcPr>
            <w:tcW w:w="853" w:type="dxa"/>
            <w:gridSpan w:val="2"/>
            <w:shd w:val="clear" w:color="auto" w:fill="FFFFFF"/>
          </w:tcPr>
          <w:p w14:paraId="341F4599" w14:textId="0957A5DC" w:rsidR="00BE5C4A" w:rsidRDefault="00BE5C4A" w:rsidP="003059E7">
            <w:pPr>
              <w:jc w:val="center"/>
            </w:pPr>
          </w:p>
        </w:tc>
        <w:tc>
          <w:tcPr>
            <w:tcW w:w="993" w:type="dxa"/>
            <w:shd w:val="clear" w:color="auto" w:fill="FFFFFF"/>
          </w:tcPr>
          <w:p w14:paraId="2EBDC4DE" w14:textId="6B0A687E" w:rsidR="00BE5C4A" w:rsidRDefault="00BE5C4A" w:rsidP="003059E7">
            <w:pPr>
              <w:jc w:val="center"/>
            </w:pPr>
          </w:p>
        </w:tc>
      </w:tr>
      <w:tr w:rsidR="00BE5C4A" w14:paraId="04798209" w14:textId="77777777" w:rsidTr="00DA3425">
        <w:tc>
          <w:tcPr>
            <w:tcW w:w="565" w:type="dxa"/>
            <w:shd w:val="clear" w:color="auto" w:fill="FFFFFF"/>
          </w:tcPr>
          <w:p w14:paraId="58754035" w14:textId="77777777" w:rsidR="00BE5C4A" w:rsidRDefault="00BE5C4A" w:rsidP="003059E7">
            <w:pPr>
              <w:jc w:val="center"/>
            </w:pPr>
            <w:r>
              <w:rPr>
                <w:rFonts w:ascii="Noto Sans Symbols" w:eastAsia="Noto Sans Symbols" w:hAnsi="Noto Sans Symbols" w:cs="Noto Sans Symbols"/>
                <w:b/>
              </w:rPr>
              <w:t>•</w:t>
            </w:r>
          </w:p>
        </w:tc>
        <w:tc>
          <w:tcPr>
            <w:tcW w:w="570" w:type="dxa"/>
            <w:shd w:val="clear" w:color="auto" w:fill="FFFFFF"/>
          </w:tcPr>
          <w:p w14:paraId="252D10CA" w14:textId="77777777" w:rsidR="00BE5C4A" w:rsidRDefault="00BE5C4A" w:rsidP="003059E7">
            <w:pPr>
              <w:jc w:val="center"/>
            </w:pPr>
            <w:r>
              <w:rPr>
                <w:rFonts w:ascii="Noto Sans Symbols" w:eastAsia="Noto Sans Symbols" w:hAnsi="Noto Sans Symbols" w:cs="Noto Sans Symbols"/>
                <w:b/>
              </w:rPr>
              <w:t>•</w:t>
            </w:r>
          </w:p>
        </w:tc>
        <w:tc>
          <w:tcPr>
            <w:tcW w:w="6657" w:type="dxa"/>
            <w:gridSpan w:val="2"/>
            <w:shd w:val="clear" w:color="auto" w:fill="FFFFFF"/>
          </w:tcPr>
          <w:p w14:paraId="4CE9DF90" w14:textId="77777777" w:rsidR="00BE5C4A" w:rsidRPr="00DA3425" w:rsidRDefault="00BE5C4A" w:rsidP="003059E7">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auto"/>
                <w:sz w:val="19"/>
                <w:szCs w:val="19"/>
                <w:lang w:eastAsia="en-US"/>
              </w:rPr>
            </w:pPr>
            <w:r w:rsidRPr="00DA3425">
              <w:rPr>
                <w:rFonts w:ascii="Cera PRO" w:eastAsiaTheme="minorHAnsi" w:hAnsi="Cera PRO" w:cs="FranklinGothic-Demi"/>
                <w:color w:val="auto"/>
                <w:sz w:val="19"/>
                <w:szCs w:val="19"/>
                <w:lang w:eastAsia="en-US"/>
              </w:rPr>
              <w:t xml:space="preserve">5.2 </w:t>
            </w:r>
            <w:r w:rsidRPr="00DA3425">
              <w:rPr>
                <w:rFonts w:ascii="Cera PRO" w:eastAsiaTheme="minorHAnsi" w:hAnsi="Cera PRO" w:cs="FranklinGothic-Demi"/>
                <w:color w:val="auto"/>
                <w:sz w:val="19"/>
                <w:szCs w:val="19"/>
                <w:lang w:eastAsia="en-US"/>
              </w:rPr>
              <w:tab/>
              <w:t>De docent studenten begeleidt bij de beroepspraktijkvorming in en buiten de school. Resultaten:</w:t>
            </w:r>
          </w:p>
          <w:p w14:paraId="43326A68" w14:textId="77777777" w:rsidR="00BE5C4A" w:rsidRPr="00DA3425" w:rsidRDefault="00BE5C4A" w:rsidP="003059E7">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eastAsiaTheme="minorHAnsi" w:hAnsi="Cera PRO" w:cs="FranklinGothic-Book"/>
                <w:color w:val="auto"/>
                <w:sz w:val="19"/>
                <w:szCs w:val="19"/>
                <w:lang w:eastAsia="en-US"/>
              </w:rPr>
            </w:pPr>
            <w:r w:rsidRPr="00DA3425">
              <w:rPr>
                <w:rFonts w:ascii="Cera PRO" w:eastAsiaTheme="minorHAnsi" w:hAnsi="Cera PRO" w:cs="FranklinGothic-Book"/>
                <w:color w:val="auto"/>
                <w:sz w:val="19"/>
                <w:szCs w:val="19"/>
                <w:lang w:eastAsia="en-US"/>
              </w:rPr>
              <w:t>•</w:t>
            </w:r>
            <w:r w:rsidRPr="00DA3425">
              <w:rPr>
                <w:rFonts w:ascii="Cera PRO" w:eastAsiaTheme="minorHAnsi" w:hAnsi="Cera PRO" w:cs="FranklinGothic-Book"/>
                <w:color w:val="auto"/>
                <w:sz w:val="19"/>
                <w:szCs w:val="19"/>
                <w:lang w:eastAsia="en-US"/>
              </w:rPr>
              <w:tab/>
              <w:t>Een bijdrage aan de praktijk van de beroepspraktijkvorming waarin helder is wat in en buiten school geleerd kan worden en hoe dit met het team en de praktijkopleider is afgestemd.</w:t>
            </w:r>
          </w:p>
          <w:p w14:paraId="0029027C" w14:textId="77777777" w:rsidR="00BE5C4A" w:rsidRPr="00DA3425" w:rsidRDefault="00BE5C4A" w:rsidP="003059E7">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eastAsiaTheme="minorHAnsi" w:hAnsi="Cera PRO" w:cs="FranklinGothic-Book"/>
                <w:color w:val="auto"/>
                <w:sz w:val="19"/>
                <w:szCs w:val="19"/>
                <w:lang w:eastAsia="en-US"/>
              </w:rPr>
            </w:pPr>
            <w:r w:rsidRPr="00DA3425">
              <w:rPr>
                <w:rFonts w:ascii="Cera PRO" w:eastAsiaTheme="minorHAnsi" w:hAnsi="Cera PRO" w:cs="FranklinGothic-Book"/>
                <w:color w:val="auto"/>
                <w:sz w:val="19"/>
                <w:szCs w:val="19"/>
                <w:lang w:eastAsia="en-US"/>
              </w:rPr>
              <w:t xml:space="preserve">• </w:t>
            </w:r>
            <w:r w:rsidRPr="00DA3425">
              <w:rPr>
                <w:rFonts w:ascii="Cera PRO" w:eastAsiaTheme="minorHAnsi" w:hAnsi="Cera PRO" w:cs="FranklinGothic-Book"/>
                <w:color w:val="auto"/>
                <w:sz w:val="19"/>
                <w:szCs w:val="19"/>
                <w:lang w:eastAsia="en-US"/>
              </w:rPr>
              <w:tab/>
              <w:t>Een bijdrage aan de praktijk van de beroepspraktijkvorming met opdrachten die op basis van actuele kennis van het beroepenveld ontworpen zijn. De opdrachten zijn afgestemd met het team en met de praktijkopleider. Hierbinnen kan specifieke aandacht zijn voor het functioneel gebruik van taal en rekenen in de context van het beroep.</w:t>
            </w:r>
          </w:p>
          <w:p w14:paraId="4050F556" w14:textId="77777777" w:rsidR="00BE5C4A" w:rsidRPr="00DA3425" w:rsidRDefault="00BE5C4A" w:rsidP="003059E7">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eastAsiaTheme="minorHAnsi" w:hAnsi="Cera PRO" w:cs="FranklinGothic-Demi"/>
                <w:color w:val="auto"/>
                <w:sz w:val="19"/>
                <w:szCs w:val="19"/>
                <w:lang w:eastAsia="en-US"/>
              </w:rPr>
            </w:pPr>
            <w:r w:rsidRPr="00DA3425">
              <w:rPr>
                <w:rFonts w:ascii="Cera PRO" w:eastAsiaTheme="minorHAnsi" w:hAnsi="Cera PRO" w:cs="FranklinGothic-Book"/>
                <w:color w:val="auto"/>
                <w:sz w:val="19"/>
                <w:szCs w:val="19"/>
                <w:lang w:eastAsia="en-US"/>
              </w:rPr>
              <w:t xml:space="preserve">• </w:t>
            </w:r>
            <w:r w:rsidRPr="00DA3425">
              <w:rPr>
                <w:rFonts w:ascii="Cera PRO" w:eastAsiaTheme="minorHAnsi" w:hAnsi="Cera PRO" w:cs="FranklinGothic-Book"/>
                <w:color w:val="auto"/>
                <w:sz w:val="19"/>
                <w:szCs w:val="19"/>
                <w:lang w:eastAsia="en-US"/>
              </w:rPr>
              <w:tab/>
              <w:t>Een met de praktijkopleider afgestemde begeleiding (binnen teamafspraken).</w:t>
            </w:r>
          </w:p>
          <w:p w14:paraId="7CE0B71C" w14:textId="77777777" w:rsidR="00BE5C4A" w:rsidRPr="00DA3425" w:rsidRDefault="00BE5C4A" w:rsidP="003059E7">
            <w:pPr>
              <w:rPr>
                <w:rFonts w:ascii="Arial" w:eastAsia="Arial" w:hAnsi="Arial" w:cs="Arial"/>
                <w:color w:val="auto"/>
                <w:sz w:val="18"/>
                <w:szCs w:val="18"/>
              </w:rPr>
            </w:pPr>
          </w:p>
        </w:tc>
        <w:tc>
          <w:tcPr>
            <w:tcW w:w="853" w:type="dxa"/>
            <w:gridSpan w:val="2"/>
            <w:shd w:val="clear" w:color="auto" w:fill="FFFFFF"/>
          </w:tcPr>
          <w:p w14:paraId="53DDB7B7" w14:textId="668BD42D" w:rsidR="00BE5C4A" w:rsidRDefault="00BE5C4A" w:rsidP="003059E7">
            <w:pPr>
              <w:jc w:val="center"/>
            </w:pPr>
          </w:p>
        </w:tc>
        <w:tc>
          <w:tcPr>
            <w:tcW w:w="993" w:type="dxa"/>
            <w:shd w:val="clear" w:color="auto" w:fill="FFFFFF"/>
          </w:tcPr>
          <w:p w14:paraId="7BDDBBC5" w14:textId="0282949C" w:rsidR="00BE5C4A" w:rsidRDefault="00BE5C4A" w:rsidP="003059E7">
            <w:pPr>
              <w:jc w:val="center"/>
            </w:pPr>
          </w:p>
        </w:tc>
      </w:tr>
      <w:tr w:rsidR="00BE5C4A" w14:paraId="08461BF6" w14:textId="77777777" w:rsidTr="00DA3425">
        <w:tc>
          <w:tcPr>
            <w:tcW w:w="565" w:type="dxa"/>
            <w:shd w:val="clear" w:color="auto" w:fill="FFFFFF"/>
          </w:tcPr>
          <w:p w14:paraId="447E4459" w14:textId="77777777" w:rsidR="00BE5C4A" w:rsidRDefault="00BE5C4A" w:rsidP="003059E7">
            <w:pPr>
              <w:jc w:val="center"/>
            </w:pPr>
            <w:r>
              <w:rPr>
                <w:rFonts w:ascii="Noto Sans Symbols" w:eastAsia="Noto Sans Symbols" w:hAnsi="Noto Sans Symbols" w:cs="Noto Sans Symbols"/>
                <w:b/>
              </w:rPr>
              <w:t>•</w:t>
            </w:r>
          </w:p>
        </w:tc>
        <w:tc>
          <w:tcPr>
            <w:tcW w:w="570" w:type="dxa"/>
            <w:shd w:val="clear" w:color="auto" w:fill="FFFFFF"/>
          </w:tcPr>
          <w:p w14:paraId="3B10E333" w14:textId="77777777" w:rsidR="00BE5C4A" w:rsidRDefault="00BE5C4A" w:rsidP="003059E7">
            <w:pPr>
              <w:jc w:val="center"/>
            </w:pPr>
            <w:r>
              <w:rPr>
                <w:rFonts w:ascii="Noto Sans Symbols" w:eastAsia="Noto Sans Symbols" w:hAnsi="Noto Sans Symbols" w:cs="Noto Sans Symbols"/>
                <w:b/>
              </w:rPr>
              <w:t>•</w:t>
            </w:r>
          </w:p>
        </w:tc>
        <w:tc>
          <w:tcPr>
            <w:tcW w:w="6657" w:type="dxa"/>
            <w:gridSpan w:val="2"/>
            <w:shd w:val="clear" w:color="auto" w:fill="FFFFFF"/>
          </w:tcPr>
          <w:p w14:paraId="11E8DF57" w14:textId="77777777" w:rsidR="00BE5C4A" w:rsidRPr="00DA3425" w:rsidRDefault="00BE5C4A" w:rsidP="003059E7">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auto"/>
                <w:sz w:val="19"/>
                <w:szCs w:val="19"/>
                <w:lang w:eastAsia="en-US"/>
              </w:rPr>
            </w:pPr>
            <w:r w:rsidRPr="00DA3425">
              <w:rPr>
                <w:rFonts w:ascii="Cera PRO" w:eastAsiaTheme="minorHAnsi" w:hAnsi="Cera PRO" w:cs="FranklinGothic-Demi"/>
                <w:color w:val="auto"/>
                <w:sz w:val="19"/>
                <w:szCs w:val="19"/>
                <w:lang w:eastAsia="en-US"/>
              </w:rPr>
              <w:t xml:space="preserve">5.3 </w:t>
            </w:r>
            <w:r w:rsidRPr="00DA3425">
              <w:rPr>
                <w:rFonts w:ascii="Cera PRO" w:eastAsiaTheme="minorHAnsi" w:hAnsi="Cera PRO" w:cs="FranklinGothic-Demi"/>
                <w:color w:val="auto"/>
                <w:sz w:val="19"/>
                <w:szCs w:val="19"/>
                <w:lang w:eastAsia="en-US"/>
              </w:rPr>
              <w:tab/>
              <w:t xml:space="preserve">De docent via praktijkbezoeken zijn kennis van het beroepenveld onderhoudt. Resultaat: </w:t>
            </w:r>
            <w:r w:rsidRPr="00DA3425">
              <w:rPr>
                <w:rFonts w:ascii="Cera PRO" w:eastAsiaTheme="minorHAnsi" w:hAnsi="Cera PRO" w:cs="FranklinGothic-Book"/>
                <w:color w:val="auto"/>
                <w:sz w:val="19"/>
                <w:szCs w:val="19"/>
                <w:lang w:eastAsia="en-US"/>
              </w:rPr>
              <w:t>Een manier van werken waarbij docenten voortdurend de ontwikkelingen in het beroep volgen en waarbij zij inzichten met het team delen.</w:t>
            </w:r>
          </w:p>
          <w:p w14:paraId="2DCCCED8" w14:textId="77777777" w:rsidR="00BE5C4A" w:rsidRPr="00DA3425" w:rsidRDefault="00BE5C4A" w:rsidP="003059E7">
            <w:pPr>
              <w:rPr>
                <w:rFonts w:ascii="Arial" w:eastAsia="Arial" w:hAnsi="Arial" w:cs="Arial"/>
                <w:color w:val="auto"/>
                <w:sz w:val="18"/>
                <w:szCs w:val="18"/>
              </w:rPr>
            </w:pPr>
          </w:p>
        </w:tc>
        <w:tc>
          <w:tcPr>
            <w:tcW w:w="853" w:type="dxa"/>
            <w:gridSpan w:val="2"/>
            <w:shd w:val="clear" w:color="auto" w:fill="FFFFFF"/>
          </w:tcPr>
          <w:p w14:paraId="2527FDD3" w14:textId="45FB7B82" w:rsidR="00BE5C4A" w:rsidRDefault="00BE5C4A" w:rsidP="003059E7">
            <w:pPr>
              <w:jc w:val="center"/>
            </w:pPr>
          </w:p>
        </w:tc>
        <w:tc>
          <w:tcPr>
            <w:tcW w:w="993" w:type="dxa"/>
            <w:shd w:val="clear" w:color="auto" w:fill="FFFFFF"/>
          </w:tcPr>
          <w:p w14:paraId="0A415AD4" w14:textId="1D57A256" w:rsidR="00BE5C4A" w:rsidRDefault="00BE5C4A" w:rsidP="003059E7">
            <w:pPr>
              <w:jc w:val="center"/>
            </w:pPr>
          </w:p>
        </w:tc>
      </w:tr>
      <w:tr w:rsidR="00BE5C4A" w14:paraId="331EB179" w14:textId="77777777" w:rsidTr="00DA3425">
        <w:tc>
          <w:tcPr>
            <w:tcW w:w="9638" w:type="dxa"/>
            <w:gridSpan w:val="7"/>
            <w:shd w:val="clear" w:color="auto" w:fill="FFFFFF"/>
          </w:tcPr>
          <w:p w14:paraId="1ADDEA34" w14:textId="77777777" w:rsidR="00BE5C4A" w:rsidRDefault="00BE5C4A" w:rsidP="003059E7">
            <w:pPr>
              <w:spacing w:after="120"/>
              <w:rPr>
                <w:rFonts w:ascii="Arial" w:eastAsia="Arial" w:hAnsi="Arial" w:cs="Arial"/>
                <w:i/>
                <w:sz w:val="18"/>
                <w:szCs w:val="18"/>
              </w:rPr>
            </w:pPr>
          </w:p>
          <w:p w14:paraId="4E6E98CB" w14:textId="5239D125" w:rsidR="00BE5C4A" w:rsidRDefault="00BE5C4A" w:rsidP="003059E7">
            <w:pPr>
              <w:spacing w:after="120"/>
              <w:rPr>
                <w:rFonts w:ascii="Arial" w:eastAsia="Arial" w:hAnsi="Arial" w:cs="Arial"/>
                <w:i/>
                <w:sz w:val="18"/>
                <w:szCs w:val="18"/>
              </w:rPr>
            </w:pPr>
            <w:r>
              <w:rPr>
                <w:rFonts w:ascii="Arial" w:eastAsia="Arial" w:hAnsi="Arial" w:cs="Arial"/>
                <w:i/>
                <w:sz w:val="18"/>
                <w:szCs w:val="18"/>
              </w:rPr>
              <w:t xml:space="preserve">Toelichting op de gegeven </w:t>
            </w:r>
            <w:r w:rsidRPr="001018F9">
              <w:rPr>
                <w:rFonts w:ascii="Arial" w:eastAsia="Arial" w:hAnsi="Arial" w:cs="Arial"/>
                <w:i/>
                <w:sz w:val="18"/>
                <w:szCs w:val="18"/>
              </w:rPr>
              <w:t>b</w:t>
            </w:r>
            <w:r w:rsidR="001018F9" w:rsidRPr="001018F9">
              <w:rPr>
                <w:rFonts w:ascii="Arial" w:eastAsia="Arial" w:hAnsi="Arial" w:cs="Arial"/>
                <w:i/>
                <w:sz w:val="18"/>
                <w:szCs w:val="18"/>
              </w:rPr>
              <w:t>e</w:t>
            </w:r>
            <w:r w:rsidRPr="001018F9">
              <w:rPr>
                <w:rFonts w:ascii="Arial" w:eastAsia="Arial" w:hAnsi="Arial" w:cs="Arial"/>
                <w:i/>
                <w:sz w:val="18"/>
                <w:szCs w:val="18"/>
              </w:rPr>
              <w:t>oordeling(en):</w:t>
            </w:r>
          </w:p>
          <w:p w14:paraId="03E87DAA" w14:textId="77777777" w:rsidR="00BE5C4A" w:rsidRDefault="00BE5C4A" w:rsidP="003059E7">
            <w:pPr>
              <w:rPr>
                <w:rFonts w:ascii="Arial" w:eastAsia="Arial" w:hAnsi="Arial" w:cs="Arial"/>
                <w:i/>
                <w:sz w:val="18"/>
                <w:szCs w:val="18"/>
              </w:rPr>
            </w:pPr>
          </w:p>
          <w:p w14:paraId="0929950A" w14:textId="77777777" w:rsidR="00BE5C4A" w:rsidRDefault="00BE5C4A" w:rsidP="003059E7">
            <w:pPr>
              <w:rPr>
                <w:rFonts w:ascii="Arial" w:eastAsia="Arial" w:hAnsi="Arial" w:cs="Arial"/>
                <w:i/>
                <w:sz w:val="18"/>
                <w:szCs w:val="18"/>
              </w:rPr>
            </w:pPr>
          </w:p>
          <w:p w14:paraId="1B474F8A" w14:textId="77777777" w:rsidR="00BE5C4A" w:rsidRDefault="00BE5C4A" w:rsidP="003059E7">
            <w:pPr>
              <w:rPr>
                <w:rFonts w:ascii="Arial" w:eastAsia="Arial" w:hAnsi="Arial" w:cs="Arial"/>
                <w:i/>
                <w:sz w:val="18"/>
                <w:szCs w:val="18"/>
              </w:rPr>
            </w:pPr>
          </w:p>
          <w:p w14:paraId="19C32FBC" w14:textId="77777777" w:rsidR="00BE5C4A" w:rsidRDefault="00BE5C4A" w:rsidP="003059E7">
            <w:pPr>
              <w:rPr>
                <w:rFonts w:ascii="Arial" w:eastAsia="Arial" w:hAnsi="Arial" w:cs="Arial"/>
                <w:i/>
                <w:sz w:val="18"/>
                <w:szCs w:val="18"/>
              </w:rPr>
            </w:pPr>
            <w:r>
              <w:rPr>
                <w:rFonts w:ascii="Arial" w:eastAsia="Arial" w:hAnsi="Arial" w:cs="Arial"/>
                <w:i/>
                <w:sz w:val="18"/>
                <w:szCs w:val="18"/>
              </w:rPr>
              <w:t>Feedback op houding:</w:t>
            </w:r>
          </w:p>
          <w:p w14:paraId="700B0786" w14:textId="77777777" w:rsidR="00BE5C4A" w:rsidRDefault="00BE5C4A" w:rsidP="003059E7">
            <w:pPr>
              <w:rPr>
                <w:rFonts w:ascii="Arial" w:eastAsia="Arial" w:hAnsi="Arial" w:cs="Arial"/>
                <w:i/>
                <w:sz w:val="18"/>
                <w:szCs w:val="18"/>
              </w:rPr>
            </w:pPr>
          </w:p>
          <w:p w14:paraId="722CA3C7" w14:textId="77777777" w:rsidR="00BE5C4A" w:rsidRDefault="00BE5C4A" w:rsidP="003059E7">
            <w:pPr>
              <w:rPr>
                <w:rFonts w:ascii="Arial" w:eastAsia="Arial" w:hAnsi="Arial" w:cs="Arial"/>
                <w:i/>
                <w:sz w:val="18"/>
                <w:szCs w:val="18"/>
              </w:rPr>
            </w:pPr>
          </w:p>
          <w:p w14:paraId="3593EC20" w14:textId="77777777" w:rsidR="00BE5C4A" w:rsidRDefault="00BE5C4A" w:rsidP="003059E7">
            <w:pPr>
              <w:rPr>
                <w:rFonts w:ascii="Arial" w:eastAsia="Arial" w:hAnsi="Arial" w:cs="Arial"/>
                <w:i/>
                <w:sz w:val="18"/>
                <w:szCs w:val="18"/>
              </w:rPr>
            </w:pPr>
          </w:p>
          <w:p w14:paraId="06D65195" w14:textId="77777777" w:rsidR="00BE5C4A" w:rsidRDefault="00BE5C4A" w:rsidP="003059E7">
            <w:pPr>
              <w:rPr>
                <w:rFonts w:ascii="Arial" w:eastAsia="Arial" w:hAnsi="Arial" w:cs="Arial"/>
                <w:i/>
                <w:sz w:val="18"/>
                <w:szCs w:val="18"/>
              </w:rPr>
            </w:pPr>
          </w:p>
          <w:p w14:paraId="67047F51" w14:textId="77777777" w:rsidR="00BE5C4A" w:rsidRDefault="00BE5C4A" w:rsidP="003059E7">
            <w:pPr>
              <w:rPr>
                <w:rFonts w:ascii="Arial" w:eastAsia="Arial" w:hAnsi="Arial" w:cs="Arial"/>
                <w:i/>
                <w:sz w:val="18"/>
                <w:szCs w:val="18"/>
              </w:rPr>
            </w:pPr>
            <w:r>
              <w:rPr>
                <w:rFonts w:ascii="Arial" w:eastAsia="Arial" w:hAnsi="Arial" w:cs="Arial"/>
                <w:i/>
                <w:sz w:val="18"/>
                <w:szCs w:val="18"/>
              </w:rPr>
              <w:t>Eventueel advies:</w:t>
            </w:r>
          </w:p>
          <w:p w14:paraId="32953D7D" w14:textId="77777777" w:rsidR="00BE5C4A" w:rsidRDefault="00BE5C4A" w:rsidP="003059E7">
            <w:pPr>
              <w:rPr>
                <w:rFonts w:ascii="Arial" w:eastAsia="Arial" w:hAnsi="Arial" w:cs="Arial"/>
                <w:i/>
                <w:sz w:val="18"/>
                <w:szCs w:val="18"/>
              </w:rPr>
            </w:pPr>
          </w:p>
          <w:p w14:paraId="2264AFF1" w14:textId="77777777" w:rsidR="00BE5C4A" w:rsidRDefault="00BE5C4A" w:rsidP="003059E7">
            <w:pPr>
              <w:rPr>
                <w:rFonts w:ascii="Arial" w:eastAsia="Arial" w:hAnsi="Arial" w:cs="Arial"/>
                <w:i/>
                <w:sz w:val="18"/>
                <w:szCs w:val="18"/>
              </w:rPr>
            </w:pPr>
          </w:p>
          <w:p w14:paraId="0BBE67A0" w14:textId="77777777" w:rsidR="00BE5C4A" w:rsidRDefault="00BE5C4A" w:rsidP="003059E7">
            <w:pPr>
              <w:rPr>
                <w:rFonts w:ascii="Arial" w:eastAsia="Arial" w:hAnsi="Arial" w:cs="Arial"/>
                <w:i/>
                <w:sz w:val="18"/>
                <w:szCs w:val="18"/>
              </w:rPr>
            </w:pPr>
          </w:p>
          <w:p w14:paraId="229A2C02" w14:textId="77777777" w:rsidR="00BE5C4A" w:rsidRDefault="00BE5C4A" w:rsidP="003059E7">
            <w:pPr>
              <w:rPr>
                <w:rFonts w:ascii="Arial" w:eastAsia="Arial" w:hAnsi="Arial" w:cs="Arial"/>
                <w:i/>
                <w:sz w:val="18"/>
                <w:szCs w:val="18"/>
              </w:rPr>
            </w:pPr>
          </w:p>
          <w:p w14:paraId="0F971C20" w14:textId="77777777" w:rsidR="00BE5C4A" w:rsidRDefault="00BE5C4A" w:rsidP="003059E7">
            <w:pPr>
              <w:jc w:val="center"/>
              <w:rPr>
                <w:rFonts w:ascii="Arial" w:eastAsia="Arial" w:hAnsi="Arial" w:cs="Arial"/>
                <w:b/>
              </w:rPr>
            </w:pPr>
          </w:p>
        </w:tc>
      </w:tr>
    </w:tbl>
    <w:p w14:paraId="3B8B2B20" w14:textId="77777777" w:rsidR="00BE5C4A" w:rsidRDefault="00BE5C4A" w:rsidP="003059E7">
      <w:pPr>
        <w:rPr>
          <w:rFonts w:ascii="Arial" w:eastAsia="Arial" w:hAnsi="Arial" w:cs="Arial"/>
          <w:b/>
          <w:sz w:val="20"/>
          <w:szCs w:val="20"/>
        </w:rPr>
      </w:pPr>
      <w:r>
        <w:br w:type="page"/>
      </w:r>
    </w:p>
    <w:p w14:paraId="65023EFE" w14:textId="77777777" w:rsidR="00BE5C4A" w:rsidRPr="002C6CD2" w:rsidRDefault="00BE5C4A" w:rsidP="003059E7">
      <w:pPr>
        <w:tabs>
          <w:tab w:val="left" w:pos="284"/>
        </w:tabs>
        <w:spacing w:line="269" w:lineRule="auto"/>
        <w:rPr>
          <w:rFonts w:ascii="Cera PRO" w:eastAsia="Arial" w:hAnsi="Cera PRO" w:cs="Arial"/>
          <w:b/>
          <w:sz w:val="22"/>
          <w:szCs w:val="22"/>
          <w:u w:val="single"/>
        </w:rPr>
      </w:pPr>
      <w:r w:rsidRPr="002C6CD2">
        <w:rPr>
          <w:rFonts w:ascii="Cera PRO" w:eastAsia="Arial" w:hAnsi="Cera PRO" w:cs="Arial"/>
          <w:b/>
          <w:sz w:val="22"/>
          <w:szCs w:val="22"/>
          <w:u w:val="single"/>
        </w:rPr>
        <w:lastRenderedPageBreak/>
        <w:t>Taak 6</w:t>
      </w:r>
      <w:r w:rsidRPr="002C6CD2">
        <w:rPr>
          <w:rFonts w:ascii="Cera PRO" w:eastAsia="Arial" w:hAnsi="Cera PRO" w:cs="Arial"/>
          <w:b/>
          <w:sz w:val="22"/>
          <w:szCs w:val="22"/>
          <w:u w:val="single"/>
        </w:rPr>
        <w:tab/>
        <w:t xml:space="preserve"> De docent construeert, hanteert en evalueert beoordelingsinstrumenten</w:t>
      </w:r>
    </w:p>
    <w:p w14:paraId="22378458" w14:textId="77777777" w:rsidR="00BE5C4A" w:rsidRDefault="00BE5C4A" w:rsidP="003059E7">
      <w:pPr>
        <w:rPr>
          <w:rFonts w:ascii="Arial" w:eastAsia="Arial" w:hAnsi="Arial" w:cs="Arial"/>
          <w:b/>
          <w:sz w:val="20"/>
          <w:szCs w:val="20"/>
        </w:rPr>
      </w:pPr>
    </w:p>
    <w:tbl>
      <w:tblPr>
        <w:tblW w:w="963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5"/>
        <w:gridCol w:w="570"/>
        <w:gridCol w:w="6642"/>
        <w:gridCol w:w="14"/>
        <w:gridCol w:w="841"/>
        <w:gridCol w:w="14"/>
        <w:gridCol w:w="993"/>
      </w:tblGrid>
      <w:tr w:rsidR="00BE5C4A" w14:paraId="2D949C98" w14:textId="77777777" w:rsidTr="003059E7">
        <w:tc>
          <w:tcPr>
            <w:tcW w:w="1135" w:type="dxa"/>
            <w:gridSpan w:val="2"/>
            <w:shd w:val="clear" w:color="auto" w:fill="D9D9D9"/>
          </w:tcPr>
          <w:p w14:paraId="46DCF74A" w14:textId="77777777" w:rsidR="00BE5C4A" w:rsidRPr="002B0B30" w:rsidRDefault="00BE5C4A" w:rsidP="003059E7">
            <w:pPr>
              <w:jc w:val="center"/>
              <w:rPr>
                <w:rFonts w:ascii="Arial" w:eastAsia="Arial" w:hAnsi="Arial" w:cs="Arial"/>
                <w:sz w:val="15"/>
                <w:szCs w:val="15"/>
              </w:rPr>
            </w:pPr>
            <w:r w:rsidRPr="002B0B30">
              <w:rPr>
                <w:rFonts w:ascii="Arial" w:eastAsia="Arial" w:hAnsi="Arial" w:cs="Arial"/>
                <w:sz w:val="15"/>
                <w:szCs w:val="15"/>
              </w:rPr>
              <w:t>Geselecteerd voor beoordeling</w:t>
            </w:r>
          </w:p>
        </w:tc>
        <w:tc>
          <w:tcPr>
            <w:tcW w:w="6642" w:type="dxa"/>
            <w:shd w:val="clear" w:color="auto" w:fill="D9D9D9"/>
          </w:tcPr>
          <w:p w14:paraId="2607AB20" w14:textId="77777777" w:rsidR="00BE5C4A" w:rsidRDefault="00BE5C4A" w:rsidP="003059E7">
            <w:pPr>
              <w:rPr>
                <w:rFonts w:ascii="Arial" w:eastAsia="Arial" w:hAnsi="Arial" w:cs="Arial"/>
                <w:sz w:val="18"/>
                <w:szCs w:val="18"/>
              </w:rPr>
            </w:pPr>
          </w:p>
          <w:p w14:paraId="0F3CAAEB" w14:textId="77777777" w:rsidR="00BE5C4A" w:rsidRDefault="00BE5C4A" w:rsidP="003059E7">
            <w:pPr>
              <w:rPr>
                <w:rFonts w:ascii="Arial" w:eastAsia="Arial" w:hAnsi="Arial" w:cs="Arial"/>
                <w:sz w:val="18"/>
                <w:szCs w:val="18"/>
              </w:rPr>
            </w:pPr>
            <w:r>
              <w:rPr>
                <w:rFonts w:ascii="Arial" w:eastAsia="Arial" w:hAnsi="Arial" w:cs="Arial"/>
                <w:sz w:val="18"/>
                <w:szCs w:val="18"/>
              </w:rPr>
              <w:t>INDICATOREN TAAK 6</w:t>
            </w:r>
          </w:p>
        </w:tc>
        <w:tc>
          <w:tcPr>
            <w:tcW w:w="1862" w:type="dxa"/>
            <w:gridSpan w:val="4"/>
            <w:shd w:val="clear" w:color="auto" w:fill="D9D9D9"/>
            <w:vAlign w:val="center"/>
          </w:tcPr>
          <w:p w14:paraId="2575A701" w14:textId="77777777" w:rsidR="00BE5C4A" w:rsidRDefault="00BE5C4A" w:rsidP="003059E7">
            <w:pPr>
              <w:jc w:val="center"/>
              <w:rPr>
                <w:rFonts w:ascii="Arial" w:eastAsia="Arial" w:hAnsi="Arial" w:cs="Arial"/>
                <w:b/>
                <w:sz w:val="20"/>
                <w:szCs w:val="20"/>
              </w:rPr>
            </w:pPr>
            <w:r>
              <w:rPr>
                <w:rFonts w:ascii="Arial" w:eastAsia="Arial" w:hAnsi="Arial" w:cs="Arial"/>
                <w:b/>
                <w:sz w:val="20"/>
                <w:szCs w:val="20"/>
              </w:rPr>
              <w:t>BEOORDELING</w:t>
            </w:r>
          </w:p>
        </w:tc>
      </w:tr>
      <w:tr w:rsidR="00BE5C4A" w14:paraId="0BA7A248" w14:textId="77777777" w:rsidTr="00DA3425">
        <w:trPr>
          <w:trHeight w:val="58"/>
        </w:trPr>
        <w:tc>
          <w:tcPr>
            <w:tcW w:w="565" w:type="dxa"/>
            <w:shd w:val="clear" w:color="auto" w:fill="D9D9D9"/>
            <w:vAlign w:val="center"/>
          </w:tcPr>
          <w:p w14:paraId="394834C8" w14:textId="77777777" w:rsidR="00BE5C4A" w:rsidRDefault="00BE5C4A" w:rsidP="003059E7">
            <w:pPr>
              <w:jc w:val="center"/>
              <w:rPr>
                <w:rFonts w:ascii="Arial" w:eastAsia="Arial" w:hAnsi="Arial" w:cs="Arial"/>
                <w:sz w:val="18"/>
                <w:szCs w:val="18"/>
              </w:rPr>
            </w:pPr>
            <w:r>
              <w:rPr>
                <w:rFonts w:ascii="Arial" w:eastAsia="Arial" w:hAnsi="Arial" w:cs="Arial"/>
                <w:sz w:val="18"/>
                <w:szCs w:val="18"/>
              </w:rPr>
              <w:t>nee</w:t>
            </w:r>
          </w:p>
        </w:tc>
        <w:tc>
          <w:tcPr>
            <w:tcW w:w="570" w:type="dxa"/>
            <w:shd w:val="clear" w:color="auto" w:fill="D9D9D9"/>
            <w:vAlign w:val="center"/>
          </w:tcPr>
          <w:p w14:paraId="221DB406" w14:textId="77777777" w:rsidR="00BE5C4A" w:rsidRDefault="00BE5C4A" w:rsidP="003059E7">
            <w:pPr>
              <w:jc w:val="center"/>
              <w:rPr>
                <w:rFonts w:ascii="Arial" w:eastAsia="Arial" w:hAnsi="Arial" w:cs="Arial"/>
                <w:sz w:val="18"/>
                <w:szCs w:val="18"/>
              </w:rPr>
            </w:pPr>
            <w:r>
              <w:rPr>
                <w:rFonts w:ascii="Arial" w:eastAsia="Arial" w:hAnsi="Arial" w:cs="Arial"/>
                <w:sz w:val="18"/>
                <w:szCs w:val="18"/>
              </w:rPr>
              <w:t>ja</w:t>
            </w:r>
          </w:p>
        </w:tc>
        <w:tc>
          <w:tcPr>
            <w:tcW w:w="6642" w:type="dxa"/>
            <w:shd w:val="clear" w:color="auto" w:fill="D9D9D9"/>
            <w:vAlign w:val="center"/>
          </w:tcPr>
          <w:p w14:paraId="68901C13" w14:textId="77777777" w:rsidR="00BE5C4A" w:rsidRDefault="00BE5C4A" w:rsidP="003059E7">
            <w:pPr>
              <w:rPr>
                <w:rFonts w:ascii="Arial" w:eastAsia="Arial" w:hAnsi="Arial" w:cs="Arial"/>
                <w:sz w:val="18"/>
                <w:szCs w:val="18"/>
              </w:rPr>
            </w:pPr>
            <w:r>
              <w:rPr>
                <w:rFonts w:ascii="Arial" w:eastAsia="Arial" w:hAnsi="Arial" w:cs="Arial"/>
                <w:sz w:val="18"/>
                <w:szCs w:val="18"/>
              </w:rPr>
              <w:t>Hij/zij:</w:t>
            </w:r>
          </w:p>
        </w:tc>
        <w:tc>
          <w:tcPr>
            <w:tcW w:w="855" w:type="dxa"/>
            <w:gridSpan w:val="2"/>
            <w:shd w:val="clear" w:color="auto" w:fill="D9D9D9"/>
            <w:vAlign w:val="center"/>
          </w:tcPr>
          <w:p w14:paraId="7B91F332" w14:textId="77777777" w:rsidR="00BE5C4A" w:rsidRDefault="00BE5C4A" w:rsidP="003059E7">
            <w:pPr>
              <w:rPr>
                <w:rFonts w:ascii="Arial" w:eastAsia="Arial" w:hAnsi="Arial" w:cs="Arial"/>
                <w:b/>
                <w:sz w:val="16"/>
                <w:szCs w:val="16"/>
              </w:rPr>
            </w:pPr>
            <w:r>
              <w:rPr>
                <w:rFonts w:ascii="Arial" w:eastAsia="Arial" w:hAnsi="Arial" w:cs="Arial"/>
                <w:b/>
                <w:sz w:val="16"/>
                <w:szCs w:val="16"/>
              </w:rPr>
              <w:t>voldaan</w:t>
            </w:r>
          </w:p>
        </w:tc>
        <w:tc>
          <w:tcPr>
            <w:tcW w:w="1007" w:type="dxa"/>
            <w:gridSpan w:val="2"/>
            <w:shd w:val="clear" w:color="auto" w:fill="D9D9D9"/>
            <w:vAlign w:val="center"/>
          </w:tcPr>
          <w:p w14:paraId="292BAD64" w14:textId="77777777" w:rsidR="00BE5C4A" w:rsidRDefault="00BE5C4A" w:rsidP="003059E7">
            <w:pPr>
              <w:rPr>
                <w:rFonts w:ascii="Arial" w:eastAsia="Arial" w:hAnsi="Arial" w:cs="Arial"/>
                <w:b/>
                <w:sz w:val="16"/>
                <w:szCs w:val="16"/>
              </w:rPr>
            </w:pPr>
            <w:r>
              <w:rPr>
                <w:rFonts w:ascii="Arial" w:eastAsia="Arial" w:hAnsi="Arial" w:cs="Arial"/>
                <w:b/>
                <w:sz w:val="16"/>
                <w:szCs w:val="16"/>
              </w:rPr>
              <w:t>nog niet voldaan</w:t>
            </w:r>
          </w:p>
        </w:tc>
      </w:tr>
      <w:tr w:rsidR="00BE5C4A" w14:paraId="516C02E7" w14:textId="77777777" w:rsidTr="003059E7">
        <w:tc>
          <w:tcPr>
            <w:tcW w:w="565" w:type="dxa"/>
            <w:shd w:val="clear" w:color="auto" w:fill="FFFFFF"/>
          </w:tcPr>
          <w:p w14:paraId="39096C8A" w14:textId="77777777" w:rsidR="00BE5C4A" w:rsidRDefault="00BE5C4A" w:rsidP="003059E7">
            <w:pPr>
              <w:jc w:val="center"/>
            </w:pPr>
            <w:r>
              <w:rPr>
                <w:rFonts w:ascii="Noto Sans Symbols" w:eastAsia="Noto Sans Symbols" w:hAnsi="Noto Sans Symbols" w:cs="Noto Sans Symbols"/>
                <w:b/>
              </w:rPr>
              <w:t>•</w:t>
            </w:r>
          </w:p>
        </w:tc>
        <w:tc>
          <w:tcPr>
            <w:tcW w:w="570" w:type="dxa"/>
            <w:shd w:val="clear" w:color="auto" w:fill="FFFFFF"/>
          </w:tcPr>
          <w:p w14:paraId="3995AF71" w14:textId="77777777" w:rsidR="00BE5C4A" w:rsidRDefault="00BE5C4A" w:rsidP="003059E7">
            <w:pPr>
              <w:jc w:val="center"/>
            </w:pPr>
            <w:r>
              <w:rPr>
                <w:rFonts w:ascii="Noto Sans Symbols" w:eastAsia="Noto Sans Symbols" w:hAnsi="Noto Sans Symbols" w:cs="Noto Sans Symbols"/>
                <w:b/>
              </w:rPr>
              <w:t>•</w:t>
            </w:r>
          </w:p>
        </w:tc>
        <w:tc>
          <w:tcPr>
            <w:tcW w:w="6656" w:type="dxa"/>
            <w:gridSpan w:val="2"/>
            <w:shd w:val="clear" w:color="auto" w:fill="FFFFFF"/>
          </w:tcPr>
          <w:p w14:paraId="3E785C91" w14:textId="77777777" w:rsidR="00BE5C4A" w:rsidRPr="00DA3425" w:rsidRDefault="00BE5C4A" w:rsidP="003059E7">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auto"/>
                <w:sz w:val="19"/>
                <w:szCs w:val="19"/>
                <w:lang w:eastAsia="en-US"/>
              </w:rPr>
            </w:pPr>
            <w:r w:rsidRPr="00DA3425">
              <w:rPr>
                <w:rFonts w:ascii="Cera PRO" w:eastAsiaTheme="minorHAnsi" w:hAnsi="Cera PRO" w:cs="FranklinGothic-Demi"/>
                <w:color w:val="auto"/>
                <w:sz w:val="19"/>
                <w:szCs w:val="19"/>
                <w:lang w:eastAsia="en-US"/>
              </w:rPr>
              <w:t xml:space="preserve">6.1 </w:t>
            </w:r>
            <w:r w:rsidRPr="00DA3425">
              <w:rPr>
                <w:rFonts w:ascii="Cera PRO" w:eastAsiaTheme="minorHAnsi" w:hAnsi="Cera PRO" w:cs="FranklinGothic-Demi"/>
                <w:color w:val="auto"/>
                <w:sz w:val="19"/>
                <w:szCs w:val="19"/>
                <w:lang w:eastAsia="en-US"/>
              </w:rPr>
              <w:tab/>
              <w:t>De docent bereidt de student voor op zijn ontwikkelingsgerichte toetsing en examinering, op basis van de team- en instellingsafspraken. Resultaten:</w:t>
            </w:r>
          </w:p>
          <w:p w14:paraId="2A83EA56" w14:textId="77777777" w:rsidR="00BE5C4A" w:rsidRPr="00DA3425" w:rsidRDefault="00BE5C4A" w:rsidP="003059E7">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eastAsiaTheme="minorHAnsi" w:hAnsi="Cera PRO" w:cs="FranklinGothic-Book"/>
                <w:color w:val="auto"/>
                <w:sz w:val="19"/>
                <w:szCs w:val="19"/>
                <w:lang w:eastAsia="en-US"/>
              </w:rPr>
            </w:pPr>
            <w:r w:rsidRPr="00DA3425">
              <w:rPr>
                <w:rFonts w:ascii="Cera PRO" w:eastAsiaTheme="minorHAnsi" w:hAnsi="Cera PRO" w:cs="FranklinGothic-Book"/>
                <w:color w:val="auto"/>
                <w:sz w:val="19"/>
                <w:szCs w:val="19"/>
                <w:lang w:eastAsia="en-US"/>
              </w:rPr>
              <w:t xml:space="preserve">• </w:t>
            </w:r>
            <w:r w:rsidRPr="00DA3425">
              <w:rPr>
                <w:rFonts w:ascii="Cera PRO" w:eastAsiaTheme="minorHAnsi" w:hAnsi="Cera PRO" w:cs="FranklinGothic-Book"/>
                <w:color w:val="auto"/>
                <w:sz w:val="19"/>
                <w:szCs w:val="19"/>
                <w:lang w:eastAsia="en-US"/>
              </w:rPr>
              <w:tab/>
              <w:t>De student weet hoe hij beoordeeld wordt en hoe hij zich daarop moet voorbereiden. Onderwijs en examinering sluiten op elkaar aan.</w:t>
            </w:r>
          </w:p>
          <w:p w14:paraId="21C1BFE8" w14:textId="77777777" w:rsidR="00BE5C4A" w:rsidRPr="00DA3425" w:rsidRDefault="00BE5C4A" w:rsidP="003059E7">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firstLine="426"/>
              <w:rPr>
                <w:rFonts w:ascii="Cera PRO" w:eastAsiaTheme="minorHAnsi" w:hAnsi="Cera PRO" w:cs="FranklinGothic-Demi"/>
                <w:color w:val="auto"/>
                <w:sz w:val="19"/>
                <w:szCs w:val="19"/>
                <w:lang w:eastAsia="en-US"/>
              </w:rPr>
            </w:pPr>
            <w:r w:rsidRPr="00DA3425">
              <w:rPr>
                <w:rFonts w:ascii="Cera PRO" w:eastAsiaTheme="minorHAnsi" w:hAnsi="Cera PRO" w:cs="FranklinGothic-Book"/>
                <w:color w:val="auto"/>
                <w:sz w:val="19"/>
                <w:szCs w:val="19"/>
                <w:lang w:eastAsia="en-US"/>
              </w:rPr>
              <w:t xml:space="preserve">• </w:t>
            </w:r>
            <w:r w:rsidRPr="00DA3425">
              <w:rPr>
                <w:rFonts w:ascii="Cera PRO" w:eastAsiaTheme="minorHAnsi" w:hAnsi="Cera PRO" w:cs="FranklinGothic-Book"/>
                <w:color w:val="auto"/>
                <w:sz w:val="19"/>
                <w:szCs w:val="19"/>
                <w:lang w:eastAsia="en-US"/>
              </w:rPr>
              <w:tab/>
              <w:t>De student weet welke beoordelingen ontwikkelingsgericht en welke kwalificerend zijn.</w:t>
            </w:r>
          </w:p>
          <w:p w14:paraId="20EBF8E1" w14:textId="77777777" w:rsidR="00BE5C4A" w:rsidRPr="00DA3425" w:rsidRDefault="00BE5C4A" w:rsidP="003059E7">
            <w:pPr>
              <w:rPr>
                <w:rFonts w:ascii="Arial" w:eastAsia="Arial" w:hAnsi="Arial" w:cs="Arial"/>
                <w:color w:val="auto"/>
                <w:sz w:val="18"/>
                <w:szCs w:val="18"/>
              </w:rPr>
            </w:pPr>
          </w:p>
        </w:tc>
        <w:tc>
          <w:tcPr>
            <w:tcW w:w="855" w:type="dxa"/>
            <w:gridSpan w:val="2"/>
            <w:shd w:val="clear" w:color="auto" w:fill="FFFFFF"/>
          </w:tcPr>
          <w:p w14:paraId="17B7A22A" w14:textId="0EB74A03" w:rsidR="00BE5C4A" w:rsidRDefault="00BE5C4A" w:rsidP="003059E7">
            <w:pPr>
              <w:jc w:val="center"/>
            </w:pPr>
          </w:p>
        </w:tc>
        <w:tc>
          <w:tcPr>
            <w:tcW w:w="993" w:type="dxa"/>
            <w:shd w:val="clear" w:color="auto" w:fill="FFFFFF"/>
          </w:tcPr>
          <w:p w14:paraId="7AD4D13D" w14:textId="61582CB0" w:rsidR="00BE5C4A" w:rsidRDefault="00BE5C4A" w:rsidP="003059E7">
            <w:pPr>
              <w:jc w:val="center"/>
            </w:pPr>
          </w:p>
        </w:tc>
      </w:tr>
      <w:tr w:rsidR="00BE5C4A" w14:paraId="6143D026" w14:textId="77777777" w:rsidTr="003059E7">
        <w:tc>
          <w:tcPr>
            <w:tcW w:w="565" w:type="dxa"/>
            <w:shd w:val="clear" w:color="auto" w:fill="FFFFFF"/>
          </w:tcPr>
          <w:p w14:paraId="37B82791" w14:textId="77777777" w:rsidR="00BE5C4A" w:rsidRDefault="00BE5C4A" w:rsidP="003059E7">
            <w:pPr>
              <w:jc w:val="center"/>
            </w:pPr>
            <w:r>
              <w:rPr>
                <w:rFonts w:ascii="Noto Sans Symbols" w:eastAsia="Noto Sans Symbols" w:hAnsi="Noto Sans Symbols" w:cs="Noto Sans Symbols"/>
                <w:b/>
              </w:rPr>
              <w:t>•</w:t>
            </w:r>
          </w:p>
        </w:tc>
        <w:tc>
          <w:tcPr>
            <w:tcW w:w="570" w:type="dxa"/>
            <w:shd w:val="clear" w:color="auto" w:fill="FFFFFF"/>
          </w:tcPr>
          <w:p w14:paraId="2ED2C2BD" w14:textId="77777777" w:rsidR="00BE5C4A" w:rsidRDefault="00BE5C4A" w:rsidP="003059E7">
            <w:pPr>
              <w:jc w:val="center"/>
            </w:pPr>
            <w:r>
              <w:rPr>
                <w:rFonts w:ascii="Noto Sans Symbols" w:eastAsia="Noto Sans Symbols" w:hAnsi="Noto Sans Symbols" w:cs="Noto Sans Symbols"/>
                <w:b/>
              </w:rPr>
              <w:t>•</w:t>
            </w:r>
          </w:p>
        </w:tc>
        <w:tc>
          <w:tcPr>
            <w:tcW w:w="6656" w:type="dxa"/>
            <w:gridSpan w:val="2"/>
            <w:shd w:val="clear" w:color="auto" w:fill="FFFFFF"/>
          </w:tcPr>
          <w:p w14:paraId="66859710" w14:textId="77777777" w:rsidR="00BE5C4A" w:rsidRPr="00DA3425" w:rsidRDefault="00BE5C4A" w:rsidP="003059E7">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426" w:hanging="426"/>
              <w:rPr>
                <w:rFonts w:ascii="Cera PRO" w:eastAsiaTheme="minorHAnsi" w:hAnsi="Cera PRO" w:cs="FranklinGothic-Demi"/>
                <w:color w:val="auto"/>
                <w:sz w:val="19"/>
                <w:szCs w:val="19"/>
                <w:lang w:eastAsia="en-US"/>
              </w:rPr>
            </w:pPr>
            <w:r w:rsidRPr="00DA3425">
              <w:rPr>
                <w:rFonts w:ascii="Cera PRO" w:eastAsiaTheme="minorHAnsi" w:hAnsi="Cera PRO" w:cs="FranklinGothic-Demi"/>
                <w:color w:val="auto"/>
                <w:sz w:val="19"/>
                <w:szCs w:val="19"/>
                <w:lang w:eastAsia="en-US"/>
              </w:rPr>
              <w:t xml:space="preserve">6.2 </w:t>
            </w:r>
            <w:r w:rsidRPr="00DA3425">
              <w:rPr>
                <w:rFonts w:ascii="Cera PRO" w:eastAsiaTheme="minorHAnsi" w:hAnsi="Cera PRO" w:cs="FranklinGothic-Demi"/>
                <w:color w:val="auto"/>
                <w:sz w:val="19"/>
                <w:szCs w:val="19"/>
                <w:lang w:eastAsia="en-US"/>
              </w:rPr>
              <w:tab/>
              <w:t>De docent zorgt voor een passende organisatie van de ontwikkelingsgerichte toetsing en examinering, op basis van de team- en instellingsafspraken. Resultaten:</w:t>
            </w:r>
          </w:p>
          <w:p w14:paraId="2E0128D0" w14:textId="77777777" w:rsidR="00BE5C4A" w:rsidRPr="00DA3425" w:rsidRDefault="00BE5C4A" w:rsidP="003059E7">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eastAsiaTheme="minorHAnsi" w:hAnsi="Cera PRO" w:cs="FranklinGothic-Book"/>
                <w:color w:val="auto"/>
                <w:sz w:val="19"/>
                <w:szCs w:val="19"/>
                <w:lang w:eastAsia="en-US"/>
              </w:rPr>
            </w:pPr>
            <w:r w:rsidRPr="00DA3425">
              <w:rPr>
                <w:rFonts w:ascii="Cera PRO" w:eastAsiaTheme="minorHAnsi" w:hAnsi="Cera PRO" w:cs="FranklinGothic-Book"/>
                <w:color w:val="auto"/>
                <w:sz w:val="19"/>
                <w:szCs w:val="19"/>
                <w:lang w:eastAsia="en-US"/>
              </w:rPr>
              <w:t xml:space="preserve">• </w:t>
            </w:r>
            <w:r w:rsidRPr="00DA3425">
              <w:rPr>
                <w:rFonts w:ascii="Cera PRO" w:eastAsiaTheme="minorHAnsi" w:hAnsi="Cera PRO" w:cs="FranklinGothic-Book"/>
                <w:color w:val="auto"/>
                <w:sz w:val="19"/>
                <w:szCs w:val="19"/>
                <w:lang w:eastAsia="en-US"/>
              </w:rPr>
              <w:tab/>
              <w:t>De student voert de ontwikkelingsgerichte toets of het examen uit onder de juiste afnamecondities.</w:t>
            </w:r>
          </w:p>
          <w:p w14:paraId="7D8791E5" w14:textId="77777777" w:rsidR="00BE5C4A" w:rsidRPr="00DA3425" w:rsidRDefault="00BE5C4A" w:rsidP="003059E7">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firstLine="426"/>
              <w:rPr>
                <w:rFonts w:ascii="Cera PRO" w:eastAsiaTheme="minorHAnsi" w:hAnsi="Cera PRO" w:cs="FranklinGothic-Book"/>
                <w:color w:val="auto"/>
                <w:sz w:val="19"/>
                <w:szCs w:val="19"/>
                <w:lang w:eastAsia="en-US"/>
              </w:rPr>
            </w:pPr>
            <w:r w:rsidRPr="00DA3425">
              <w:rPr>
                <w:rFonts w:ascii="Cera PRO" w:eastAsiaTheme="minorHAnsi" w:hAnsi="Cera PRO" w:cs="FranklinGothic-Book"/>
                <w:color w:val="auto"/>
                <w:sz w:val="19"/>
                <w:szCs w:val="19"/>
                <w:lang w:eastAsia="en-US"/>
              </w:rPr>
              <w:t xml:space="preserve">• </w:t>
            </w:r>
            <w:r w:rsidRPr="00DA3425">
              <w:rPr>
                <w:rFonts w:ascii="Cera PRO" w:eastAsiaTheme="minorHAnsi" w:hAnsi="Cera PRO" w:cs="FranklinGothic-Book"/>
                <w:color w:val="auto"/>
                <w:sz w:val="19"/>
                <w:szCs w:val="19"/>
                <w:lang w:eastAsia="en-US"/>
              </w:rPr>
              <w:tab/>
              <w:t>De student weet wat hij kan verwachten.</w:t>
            </w:r>
          </w:p>
          <w:p w14:paraId="54F4F254" w14:textId="77777777" w:rsidR="00BE5C4A" w:rsidRPr="00DA3425" w:rsidRDefault="00BE5C4A" w:rsidP="003059E7">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69" w:lineRule="auto"/>
              <w:ind w:left="709" w:hanging="283"/>
              <w:rPr>
                <w:rFonts w:ascii="Cera PRO" w:eastAsiaTheme="minorHAnsi" w:hAnsi="Cera PRO" w:cs="FranklinGothic-Demi"/>
                <w:color w:val="auto"/>
                <w:sz w:val="19"/>
                <w:szCs w:val="19"/>
                <w:lang w:eastAsia="en-US"/>
              </w:rPr>
            </w:pPr>
            <w:r w:rsidRPr="00DA3425">
              <w:rPr>
                <w:rFonts w:ascii="Cera PRO" w:eastAsiaTheme="minorHAnsi" w:hAnsi="Cera PRO" w:cs="FranklinGothic-Book"/>
                <w:color w:val="auto"/>
                <w:sz w:val="19"/>
                <w:szCs w:val="19"/>
                <w:lang w:eastAsia="en-US"/>
              </w:rPr>
              <w:t xml:space="preserve">• </w:t>
            </w:r>
            <w:r w:rsidRPr="00DA3425">
              <w:rPr>
                <w:rFonts w:ascii="Cera PRO" w:eastAsiaTheme="minorHAnsi" w:hAnsi="Cera PRO" w:cs="FranklinGothic-Book"/>
                <w:color w:val="auto"/>
                <w:sz w:val="19"/>
                <w:szCs w:val="19"/>
                <w:lang w:eastAsia="en-US"/>
              </w:rPr>
              <w:tab/>
              <w:t>De beoordeling is correct en leidt tot verdere ontwikkeling of tot een valide en betrouwbaar examenresultaat.</w:t>
            </w:r>
          </w:p>
          <w:p w14:paraId="54016F55" w14:textId="77777777" w:rsidR="00BE5C4A" w:rsidRPr="00DA3425" w:rsidRDefault="00BE5C4A" w:rsidP="003059E7">
            <w:pPr>
              <w:rPr>
                <w:rFonts w:ascii="Arial" w:eastAsia="Arial" w:hAnsi="Arial" w:cs="Arial"/>
                <w:color w:val="auto"/>
                <w:sz w:val="18"/>
                <w:szCs w:val="18"/>
              </w:rPr>
            </w:pPr>
          </w:p>
        </w:tc>
        <w:tc>
          <w:tcPr>
            <w:tcW w:w="855" w:type="dxa"/>
            <w:gridSpan w:val="2"/>
            <w:shd w:val="clear" w:color="auto" w:fill="FFFFFF"/>
          </w:tcPr>
          <w:p w14:paraId="56190285" w14:textId="771E5F99" w:rsidR="00BE5C4A" w:rsidRDefault="00BE5C4A" w:rsidP="003059E7">
            <w:pPr>
              <w:jc w:val="center"/>
            </w:pPr>
          </w:p>
        </w:tc>
        <w:tc>
          <w:tcPr>
            <w:tcW w:w="993" w:type="dxa"/>
            <w:shd w:val="clear" w:color="auto" w:fill="FFFFFF"/>
          </w:tcPr>
          <w:p w14:paraId="18827EB6" w14:textId="289F020C" w:rsidR="00BE5C4A" w:rsidRDefault="00BE5C4A" w:rsidP="003059E7">
            <w:pPr>
              <w:jc w:val="center"/>
            </w:pPr>
          </w:p>
        </w:tc>
      </w:tr>
      <w:tr w:rsidR="00BE5C4A" w14:paraId="62B182DB" w14:textId="77777777" w:rsidTr="003059E7">
        <w:tc>
          <w:tcPr>
            <w:tcW w:w="9639" w:type="dxa"/>
            <w:gridSpan w:val="7"/>
            <w:shd w:val="clear" w:color="auto" w:fill="FFFFFF"/>
          </w:tcPr>
          <w:p w14:paraId="0E37DDA9" w14:textId="77777777" w:rsidR="00BE5C4A" w:rsidRDefault="00BE5C4A" w:rsidP="003059E7">
            <w:pPr>
              <w:spacing w:after="120"/>
              <w:rPr>
                <w:rFonts w:ascii="Arial" w:eastAsia="Arial" w:hAnsi="Arial" w:cs="Arial"/>
                <w:i/>
                <w:sz w:val="18"/>
                <w:szCs w:val="18"/>
              </w:rPr>
            </w:pPr>
          </w:p>
          <w:p w14:paraId="103F5C63" w14:textId="77777777" w:rsidR="00BE5C4A" w:rsidRDefault="00BE5C4A" w:rsidP="003059E7">
            <w:pPr>
              <w:spacing w:after="120"/>
              <w:rPr>
                <w:rFonts w:ascii="Arial" w:eastAsia="Arial" w:hAnsi="Arial" w:cs="Arial"/>
                <w:i/>
                <w:sz w:val="18"/>
                <w:szCs w:val="18"/>
              </w:rPr>
            </w:pPr>
            <w:r>
              <w:rPr>
                <w:rFonts w:ascii="Arial" w:eastAsia="Arial" w:hAnsi="Arial" w:cs="Arial"/>
                <w:i/>
                <w:sz w:val="18"/>
                <w:szCs w:val="18"/>
              </w:rPr>
              <w:t>Toelichting op de gegeven boordeling(en):</w:t>
            </w:r>
          </w:p>
          <w:p w14:paraId="69C7FA15" w14:textId="77777777" w:rsidR="00BE5C4A" w:rsidRDefault="00BE5C4A" w:rsidP="003059E7">
            <w:pPr>
              <w:rPr>
                <w:rFonts w:ascii="Arial" w:eastAsia="Arial" w:hAnsi="Arial" w:cs="Arial"/>
                <w:i/>
                <w:sz w:val="18"/>
                <w:szCs w:val="18"/>
              </w:rPr>
            </w:pPr>
          </w:p>
          <w:p w14:paraId="37D1F9B5" w14:textId="77777777" w:rsidR="00BE5C4A" w:rsidRDefault="00BE5C4A" w:rsidP="003059E7">
            <w:pPr>
              <w:rPr>
                <w:rFonts w:ascii="Arial" w:eastAsia="Arial" w:hAnsi="Arial" w:cs="Arial"/>
                <w:i/>
                <w:sz w:val="18"/>
                <w:szCs w:val="18"/>
              </w:rPr>
            </w:pPr>
          </w:p>
          <w:p w14:paraId="0D6554D2" w14:textId="77777777" w:rsidR="00BE5C4A" w:rsidRDefault="00BE5C4A" w:rsidP="003059E7">
            <w:pPr>
              <w:rPr>
                <w:rFonts w:ascii="Arial" w:eastAsia="Arial" w:hAnsi="Arial" w:cs="Arial"/>
                <w:i/>
                <w:sz w:val="18"/>
                <w:szCs w:val="18"/>
              </w:rPr>
            </w:pPr>
          </w:p>
          <w:p w14:paraId="0373BB62" w14:textId="77777777" w:rsidR="00BE5C4A" w:rsidRDefault="00BE5C4A" w:rsidP="003059E7">
            <w:pPr>
              <w:rPr>
                <w:rFonts w:ascii="Arial" w:eastAsia="Arial" w:hAnsi="Arial" w:cs="Arial"/>
                <w:i/>
                <w:sz w:val="18"/>
                <w:szCs w:val="18"/>
              </w:rPr>
            </w:pPr>
            <w:r>
              <w:rPr>
                <w:rFonts w:ascii="Arial" w:eastAsia="Arial" w:hAnsi="Arial" w:cs="Arial"/>
                <w:i/>
                <w:sz w:val="18"/>
                <w:szCs w:val="18"/>
              </w:rPr>
              <w:t>Feedback op houding:</w:t>
            </w:r>
          </w:p>
          <w:p w14:paraId="09E84FD5" w14:textId="77777777" w:rsidR="00BE5C4A" w:rsidRDefault="00BE5C4A" w:rsidP="003059E7">
            <w:pPr>
              <w:rPr>
                <w:rFonts w:ascii="Arial" w:eastAsia="Arial" w:hAnsi="Arial" w:cs="Arial"/>
                <w:i/>
                <w:sz w:val="18"/>
                <w:szCs w:val="18"/>
              </w:rPr>
            </w:pPr>
          </w:p>
          <w:p w14:paraId="304B5ED2" w14:textId="77777777" w:rsidR="00BE5C4A" w:rsidRDefault="00BE5C4A" w:rsidP="003059E7">
            <w:pPr>
              <w:rPr>
                <w:rFonts w:ascii="Arial" w:eastAsia="Arial" w:hAnsi="Arial" w:cs="Arial"/>
                <w:i/>
                <w:sz w:val="18"/>
                <w:szCs w:val="18"/>
              </w:rPr>
            </w:pPr>
          </w:p>
          <w:p w14:paraId="568159DB" w14:textId="77777777" w:rsidR="00BE5C4A" w:rsidRDefault="00BE5C4A" w:rsidP="003059E7">
            <w:pPr>
              <w:rPr>
                <w:rFonts w:ascii="Arial" w:eastAsia="Arial" w:hAnsi="Arial" w:cs="Arial"/>
                <w:i/>
                <w:sz w:val="18"/>
                <w:szCs w:val="18"/>
              </w:rPr>
            </w:pPr>
          </w:p>
          <w:p w14:paraId="3B610FE9" w14:textId="77777777" w:rsidR="00BE5C4A" w:rsidRDefault="00BE5C4A" w:rsidP="003059E7">
            <w:pPr>
              <w:rPr>
                <w:rFonts w:ascii="Arial" w:eastAsia="Arial" w:hAnsi="Arial" w:cs="Arial"/>
                <w:i/>
                <w:sz w:val="18"/>
                <w:szCs w:val="18"/>
              </w:rPr>
            </w:pPr>
          </w:p>
          <w:p w14:paraId="15AC1FF5" w14:textId="77777777" w:rsidR="00BE5C4A" w:rsidRDefault="00BE5C4A" w:rsidP="003059E7">
            <w:pPr>
              <w:rPr>
                <w:rFonts w:ascii="Arial" w:eastAsia="Arial" w:hAnsi="Arial" w:cs="Arial"/>
                <w:i/>
                <w:sz w:val="18"/>
                <w:szCs w:val="18"/>
              </w:rPr>
            </w:pPr>
            <w:r>
              <w:rPr>
                <w:rFonts w:ascii="Arial" w:eastAsia="Arial" w:hAnsi="Arial" w:cs="Arial"/>
                <w:i/>
                <w:sz w:val="18"/>
                <w:szCs w:val="18"/>
              </w:rPr>
              <w:t>Eventueel advies:</w:t>
            </w:r>
          </w:p>
          <w:p w14:paraId="0752CA55" w14:textId="77777777" w:rsidR="00BE5C4A" w:rsidRDefault="00BE5C4A" w:rsidP="003059E7">
            <w:pPr>
              <w:rPr>
                <w:rFonts w:ascii="Arial" w:eastAsia="Arial" w:hAnsi="Arial" w:cs="Arial"/>
                <w:i/>
                <w:sz w:val="18"/>
                <w:szCs w:val="18"/>
              </w:rPr>
            </w:pPr>
          </w:p>
          <w:p w14:paraId="0E28C791" w14:textId="77777777" w:rsidR="00BE5C4A" w:rsidRDefault="00BE5C4A" w:rsidP="003059E7">
            <w:pPr>
              <w:rPr>
                <w:rFonts w:ascii="Arial" w:eastAsia="Arial" w:hAnsi="Arial" w:cs="Arial"/>
                <w:i/>
                <w:sz w:val="18"/>
                <w:szCs w:val="18"/>
              </w:rPr>
            </w:pPr>
          </w:p>
          <w:p w14:paraId="4D7CD15A" w14:textId="77777777" w:rsidR="00BE5C4A" w:rsidRDefault="00BE5C4A" w:rsidP="003059E7">
            <w:pPr>
              <w:rPr>
                <w:rFonts w:ascii="Arial" w:eastAsia="Arial" w:hAnsi="Arial" w:cs="Arial"/>
                <w:i/>
                <w:sz w:val="18"/>
                <w:szCs w:val="18"/>
              </w:rPr>
            </w:pPr>
          </w:p>
          <w:p w14:paraId="48785511" w14:textId="77777777" w:rsidR="00BE5C4A" w:rsidRDefault="00BE5C4A" w:rsidP="003059E7">
            <w:pPr>
              <w:rPr>
                <w:rFonts w:ascii="Arial" w:eastAsia="Arial" w:hAnsi="Arial" w:cs="Arial"/>
                <w:i/>
                <w:sz w:val="18"/>
                <w:szCs w:val="18"/>
              </w:rPr>
            </w:pPr>
          </w:p>
          <w:p w14:paraId="4B64522E" w14:textId="77777777" w:rsidR="00BE5C4A" w:rsidRDefault="00BE5C4A" w:rsidP="003059E7">
            <w:pPr>
              <w:jc w:val="center"/>
              <w:rPr>
                <w:rFonts w:ascii="Arial" w:eastAsia="Arial" w:hAnsi="Arial" w:cs="Arial"/>
                <w:sz w:val="18"/>
                <w:szCs w:val="18"/>
              </w:rPr>
            </w:pPr>
          </w:p>
        </w:tc>
      </w:tr>
    </w:tbl>
    <w:p w14:paraId="4EF5E4B9" w14:textId="77777777" w:rsidR="00BE5C4A" w:rsidRDefault="00BE5C4A" w:rsidP="003059E7">
      <w:pPr>
        <w:rPr>
          <w:rFonts w:ascii="Arial" w:eastAsia="Arial" w:hAnsi="Arial" w:cs="Arial"/>
          <w:b/>
          <w:sz w:val="20"/>
          <w:szCs w:val="20"/>
        </w:rPr>
      </w:pPr>
    </w:p>
    <w:p w14:paraId="4A546CE4" w14:textId="77777777" w:rsidR="00BE5C4A" w:rsidRDefault="00BE5C4A" w:rsidP="003059E7">
      <w:pPr>
        <w:rPr>
          <w:rFonts w:ascii="Arial" w:eastAsia="Arial" w:hAnsi="Arial" w:cs="Arial"/>
          <w:b/>
          <w:sz w:val="20"/>
          <w:szCs w:val="20"/>
        </w:rPr>
      </w:pPr>
    </w:p>
    <w:p w14:paraId="769CFE84" w14:textId="77777777" w:rsidR="00BE5C4A" w:rsidRDefault="00BE5C4A">
      <w:pPr>
        <w:rPr>
          <w:rFonts w:ascii="Arial" w:eastAsia="Arial" w:hAnsi="Arial" w:cs="Arial"/>
          <w:b/>
          <w:sz w:val="22"/>
        </w:rPr>
      </w:pPr>
      <w:r>
        <w:rPr>
          <w:rFonts w:ascii="Arial" w:eastAsia="Arial" w:hAnsi="Arial" w:cs="Arial"/>
          <w:b/>
          <w:sz w:val="22"/>
        </w:rPr>
        <w:br w:type="page"/>
      </w:r>
    </w:p>
    <w:p w14:paraId="105A724C" w14:textId="2597B808" w:rsidR="00B4727E" w:rsidRPr="008E563D" w:rsidRDefault="00B4727E" w:rsidP="00DA3425">
      <w:pPr>
        <w:spacing w:after="120"/>
        <w:rPr>
          <w:rFonts w:ascii="Arial" w:eastAsia="Arial" w:hAnsi="Arial" w:cs="Arial"/>
          <w:b/>
          <w:sz w:val="22"/>
        </w:rPr>
      </w:pPr>
      <w:r w:rsidRPr="008E563D">
        <w:rPr>
          <w:rFonts w:ascii="Arial" w:eastAsia="Arial" w:hAnsi="Arial" w:cs="Arial"/>
          <w:b/>
          <w:sz w:val="22"/>
        </w:rPr>
        <w:lastRenderedPageBreak/>
        <w:t>BIJLAGE E</w:t>
      </w:r>
      <w:r w:rsidR="00CD2BF7">
        <w:rPr>
          <w:rFonts w:ascii="Arial" w:eastAsia="Arial" w:hAnsi="Arial" w:cs="Arial"/>
          <w:b/>
          <w:sz w:val="22"/>
        </w:rPr>
        <w:tab/>
      </w:r>
      <w:r w:rsidR="00CD2BF7">
        <w:rPr>
          <w:rFonts w:ascii="Arial" w:eastAsia="Arial" w:hAnsi="Arial" w:cs="Arial"/>
          <w:b/>
        </w:rPr>
        <w:t xml:space="preserve">Beoordelingsschema ”Ontwikkelingsplan tot mbo </w:t>
      </w:r>
      <w:commentRangeStart w:id="4"/>
      <w:r w:rsidR="00CD2BF7">
        <w:rPr>
          <w:rFonts w:ascii="Arial" w:eastAsia="Arial" w:hAnsi="Arial" w:cs="Arial"/>
          <w:b/>
        </w:rPr>
        <w:t>docent</w:t>
      </w:r>
      <w:commentRangeEnd w:id="4"/>
      <w:r w:rsidR="00216762">
        <w:rPr>
          <w:rStyle w:val="Verwijzingopmerking"/>
        </w:rPr>
        <w:commentReference w:id="4"/>
      </w:r>
      <w:r w:rsidR="00CD2BF7">
        <w:rPr>
          <w:rFonts w:ascii="Arial" w:eastAsia="Arial" w:hAnsi="Arial" w:cs="Arial"/>
          <w:b/>
        </w:rPr>
        <w:t>”</w:t>
      </w:r>
    </w:p>
    <w:p w14:paraId="23EBC240" w14:textId="5B8CECE3" w:rsidR="00B4727E" w:rsidRDefault="00CD2BF7" w:rsidP="00061E42">
      <w:pPr>
        <w:jc w:val="right"/>
        <w:rPr>
          <w:rFonts w:ascii="Arial" w:eastAsia="Arial" w:hAnsi="Arial" w:cs="Arial"/>
          <w:b/>
        </w:rPr>
      </w:pPr>
      <w:r>
        <w:rPr>
          <w:noProof/>
        </w:rPr>
        <w:drawing>
          <wp:anchor distT="114300" distB="114300" distL="114300" distR="114300" simplePos="0" relativeHeight="251747328" behindDoc="0" locked="0" layoutInCell="1" hidden="0" allowOverlap="1" wp14:anchorId="7750EBDB" wp14:editId="2BE34A63">
            <wp:simplePos x="0" y="0"/>
            <wp:positionH relativeFrom="page">
              <wp:posOffset>6073140</wp:posOffset>
            </wp:positionH>
            <wp:positionV relativeFrom="paragraph">
              <wp:posOffset>73660</wp:posOffset>
            </wp:positionV>
            <wp:extent cx="1498600" cy="1165860"/>
            <wp:effectExtent l="0" t="0" r="6350" b="0"/>
            <wp:wrapNone/>
            <wp:docPr id="28" name="image21.jpg"/>
            <wp:cNvGraphicFramePr/>
            <a:graphic xmlns:a="http://schemas.openxmlformats.org/drawingml/2006/main">
              <a:graphicData uri="http://schemas.openxmlformats.org/drawingml/2006/picture">
                <pic:pic xmlns:pic="http://schemas.openxmlformats.org/drawingml/2006/picture">
                  <pic:nvPicPr>
                    <pic:cNvPr id="0" name="image21.jpg"/>
                    <pic:cNvPicPr preferRelativeResize="0"/>
                  </pic:nvPicPr>
                  <pic:blipFill>
                    <a:blip r:embed="rId9"/>
                    <a:srcRect/>
                    <a:stretch>
                      <a:fillRect/>
                    </a:stretch>
                  </pic:blipFill>
                  <pic:spPr>
                    <a:xfrm>
                      <a:off x="0" y="0"/>
                      <a:ext cx="1498600" cy="1165860"/>
                    </a:xfrm>
                    <a:prstGeom prst="rect">
                      <a:avLst/>
                    </a:prstGeom>
                    <a:ln/>
                  </pic:spPr>
                </pic:pic>
              </a:graphicData>
            </a:graphic>
            <wp14:sizeRelH relativeFrom="margin">
              <wp14:pctWidth>0</wp14:pctWidth>
            </wp14:sizeRelH>
            <wp14:sizeRelV relativeFrom="margin">
              <wp14:pctHeight>0</wp14:pctHeight>
            </wp14:sizeRelV>
          </wp:anchor>
        </w:drawing>
      </w:r>
    </w:p>
    <w:tbl>
      <w:tblPr>
        <w:tblW w:w="793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547"/>
        <w:gridCol w:w="2693"/>
        <w:gridCol w:w="2693"/>
      </w:tblGrid>
      <w:tr w:rsidR="00B4727E" w14:paraId="60CEF715" w14:textId="77777777" w:rsidTr="00CD2BF7">
        <w:trPr>
          <w:trHeight w:val="700"/>
        </w:trPr>
        <w:tc>
          <w:tcPr>
            <w:tcW w:w="2547" w:type="dxa"/>
            <w:tcBorders>
              <w:top w:val="single" w:sz="4" w:space="0" w:color="000000"/>
              <w:bottom w:val="single" w:sz="4" w:space="0" w:color="000000"/>
              <w:right w:val="single" w:sz="4" w:space="0" w:color="000000"/>
            </w:tcBorders>
            <w:tcMar>
              <w:left w:w="57" w:type="dxa"/>
              <w:right w:w="57" w:type="dxa"/>
            </w:tcMar>
          </w:tcPr>
          <w:p w14:paraId="1A1243B2" w14:textId="77777777" w:rsidR="00B4727E" w:rsidRDefault="00B4727E" w:rsidP="00061E42">
            <w:pPr>
              <w:tabs>
                <w:tab w:val="center" w:pos="4536"/>
                <w:tab w:val="right" w:pos="9072"/>
              </w:tabs>
              <w:rPr>
                <w:rFonts w:ascii="Arial" w:eastAsia="Arial" w:hAnsi="Arial" w:cs="Arial"/>
                <w:b/>
                <w:sz w:val="20"/>
                <w:szCs w:val="20"/>
              </w:rPr>
            </w:pPr>
            <w:r>
              <w:rPr>
                <w:rFonts w:ascii="Arial" w:eastAsia="Arial" w:hAnsi="Arial" w:cs="Arial"/>
                <w:b/>
                <w:sz w:val="20"/>
                <w:szCs w:val="20"/>
              </w:rPr>
              <w:t>Naam student:</w:t>
            </w:r>
          </w:p>
          <w:p w14:paraId="49BBD1BD" w14:textId="77777777" w:rsidR="00B4727E" w:rsidRDefault="00B4727E" w:rsidP="00061E42">
            <w:pPr>
              <w:tabs>
                <w:tab w:val="center" w:pos="4536"/>
                <w:tab w:val="right" w:pos="9072"/>
              </w:tabs>
              <w:rPr>
                <w:rFonts w:ascii="Arial" w:eastAsia="Arial" w:hAnsi="Arial" w:cs="Arial"/>
                <w:b/>
                <w:sz w:val="20"/>
                <w:szCs w:val="20"/>
              </w:rPr>
            </w:pPr>
          </w:p>
          <w:p w14:paraId="456A23D7" w14:textId="77777777" w:rsidR="00B4727E" w:rsidRDefault="00B4727E" w:rsidP="00061E42">
            <w:pPr>
              <w:tabs>
                <w:tab w:val="center" w:pos="4536"/>
                <w:tab w:val="right" w:pos="9072"/>
              </w:tabs>
              <w:rPr>
                <w:rFonts w:ascii="Arial" w:eastAsia="Arial" w:hAnsi="Arial" w:cs="Arial"/>
                <w:b/>
                <w:sz w:val="20"/>
                <w:szCs w:val="20"/>
              </w:rPr>
            </w:pPr>
          </w:p>
        </w:tc>
        <w:tc>
          <w:tcPr>
            <w:tcW w:w="2693" w:type="dxa"/>
            <w:tcBorders>
              <w:top w:val="single" w:sz="4" w:space="0" w:color="000000"/>
              <w:left w:val="single" w:sz="4" w:space="0" w:color="000000"/>
              <w:bottom w:val="single" w:sz="4" w:space="0" w:color="000000"/>
              <w:right w:val="single" w:sz="4" w:space="0" w:color="000000"/>
            </w:tcBorders>
            <w:tcMar>
              <w:left w:w="57" w:type="dxa"/>
              <w:right w:w="57" w:type="dxa"/>
            </w:tcMar>
          </w:tcPr>
          <w:p w14:paraId="13EDC354" w14:textId="02E9C9B7" w:rsidR="00B4727E" w:rsidRDefault="00CD2BF7" w:rsidP="00CD2BF7">
            <w:pPr>
              <w:tabs>
                <w:tab w:val="center" w:pos="4536"/>
                <w:tab w:val="right" w:pos="9072"/>
              </w:tabs>
              <w:rPr>
                <w:rFonts w:ascii="Arial" w:eastAsia="Arial" w:hAnsi="Arial" w:cs="Arial"/>
                <w:b/>
                <w:sz w:val="20"/>
                <w:szCs w:val="20"/>
              </w:rPr>
            </w:pPr>
            <w:r>
              <w:rPr>
                <w:rFonts w:ascii="Arial" w:eastAsia="Arial" w:hAnsi="Arial" w:cs="Arial"/>
                <w:b/>
                <w:sz w:val="20"/>
                <w:szCs w:val="20"/>
              </w:rPr>
              <w:t>Projectn</w:t>
            </w:r>
            <w:r w:rsidR="00B4727E">
              <w:rPr>
                <w:rFonts w:ascii="Arial" w:eastAsia="Arial" w:hAnsi="Arial" w:cs="Arial"/>
                <w:b/>
                <w:sz w:val="20"/>
                <w:szCs w:val="20"/>
              </w:rPr>
              <w:t>ummer:</w:t>
            </w:r>
          </w:p>
        </w:tc>
        <w:tc>
          <w:tcPr>
            <w:tcW w:w="2693" w:type="dxa"/>
            <w:tcBorders>
              <w:top w:val="single" w:sz="4" w:space="0" w:color="000000"/>
              <w:left w:val="single" w:sz="4" w:space="0" w:color="000000"/>
              <w:bottom w:val="single" w:sz="4" w:space="0" w:color="000000"/>
              <w:right w:val="single" w:sz="4" w:space="0" w:color="000000"/>
            </w:tcBorders>
            <w:tcMar>
              <w:left w:w="57" w:type="dxa"/>
              <w:right w:w="57" w:type="dxa"/>
            </w:tcMar>
          </w:tcPr>
          <w:p w14:paraId="236B274A" w14:textId="55AFB52F" w:rsidR="00B4727E" w:rsidRDefault="00CD2BF7" w:rsidP="00061E42">
            <w:pPr>
              <w:tabs>
                <w:tab w:val="center" w:pos="4536"/>
                <w:tab w:val="right" w:pos="9072"/>
              </w:tabs>
              <w:rPr>
                <w:rFonts w:ascii="Arial" w:eastAsia="Arial" w:hAnsi="Arial" w:cs="Arial"/>
                <w:b/>
                <w:sz w:val="20"/>
                <w:szCs w:val="20"/>
              </w:rPr>
            </w:pPr>
            <w:r>
              <w:rPr>
                <w:rFonts w:ascii="Arial" w:eastAsia="Arial" w:hAnsi="Arial" w:cs="Arial"/>
                <w:b/>
                <w:sz w:val="20"/>
                <w:szCs w:val="20"/>
              </w:rPr>
              <w:t>MBO school</w:t>
            </w:r>
            <w:r w:rsidR="00B4727E">
              <w:rPr>
                <w:rFonts w:ascii="Arial" w:eastAsia="Arial" w:hAnsi="Arial" w:cs="Arial"/>
                <w:b/>
                <w:sz w:val="20"/>
                <w:szCs w:val="20"/>
              </w:rPr>
              <w:t>:</w:t>
            </w:r>
          </w:p>
        </w:tc>
      </w:tr>
      <w:tr w:rsidR="00B4727E" w14:paraId="034A183C" w14:textId="77777777" w:rsidTr="00CD2BF7">
        <w:trPr>
          <w:trHeight w:val="760"/>
        </w:trPr>
        <w:tc>
          <w:tcPr>
            <w:tcW w:w="2547" w:type="dxa"/>
            <w:tcBorders>
              <w:top w:val="single" w:sz="4" w:space="0" w:color="000000"/>
              <w:right w:val="single" w:sz="4" w:space="0" w:color="000000"/>
            </w:tcBorders>
            <w:tcMar>
              <w:left w:w="57" w:type="dxa"/>
              <w:right w:w="57" w:type="dxa"/>
            </w:tcMar>
          </w:tcPr>
          <w:p w14:paraId="7EE9B91E" w14:textId="77777777" w:rsidR="00B4727E" w:rsidRDefault="00B4727E" w:rsidP="00061E42">
            <w:pPr>
              <w:tabs>
                <w:tab w:val="center" w:pos="4536"/>
                <w:tab w:val="right" w:pos="9072"/>
              </w:tabs>
              <w:rPr>
                <w:rFonts w:ascii="Arial" w:eastAsia="Arial" w:hAnsi="Arial" w:cs="Arial"/>
                <w:b/>
                <w:sz w:val="20"/>
                <w:szCs w:val="20"/>
              </w:rPr>
            </w:pPr>
            <w:r>
              <w:rPr>
                <w:rFonts w:ascii="Arial" w:eastAsia="Arial" w:hAnsi="Arial" w:cs="Arial"/>
                <w:b/>
                <w:sz w:val="20"/>
                <w:szCs w:val="20"/>
              </w:rPr>
              <w:t>Naam beoordelaar:</w:t>
            </w:r>
          </w:p>
          <w:p w14:paraId="676FA197" w14:textId="77777777" w:rsidR="00B4727E" w:rsidRDefault="00B4727E" w:rsidP="00061E42">
            <w:pPr>
              <w:tabs>
                <w:tab w:val="center" w:pos="4536"/>
                <w:tab w:val="right" w:pos="9072"/>
              </w:tabs>
              <w:rPr>
                <w:rFonts w:ascii="Arial" w:eastAsia="Arial" w:hAnsi="Arial" w:cs="Arial"/>
                <w:b/>
                <w:sz w:val="20"/>
                <w:szCs w:val="20"/>
              </w:rPr>
            </w:pPr>
          </w:p>
          <w:p w14:paraId="40971B10" w14:textId="77777777" w:rsidR="00B4727E" w:rsidRDefault="00B4727E" w:rsidP="00061E42">
            <w:pPr>
              <w:tabs>
                <w:tab w:val="center" w:pos="4536"/>
                <w:tab w:val="right" w:pos="9072"/>
              </w:tabs>
              <w:rPr>
                <w:rFonts w:ascii="Arial" w:eastAsia="Arial" w:hAnsi="Arial" w:cs="Arial"/>
                <w:sz w:val="20"/>
                <w:szCs w:val="20"/>
              </w:rPr>
            </w:pPr>
          </w:p>
        </w:tc>
        <w:tc>
          <w:tcPr>
            <w:tcW w:w="2693" w:type="dxa"/>
            <w:tcBorders>
              <w:top w:val="single" w:sz="4" w:space="0" w:color="000000"/>
              <w:left w:val="single" w:sz="4" w:space="0" w:color="000000"/>
              <w:right w:val="single" w:sz="4" w:space="0" w:color="000000"/>
            </w:tcBorders>
            <w:tcMar>
              <w:left w:w="57" w:type="dxa"/>
              <w:right w:w="57" w:type="dxa"/>
            </w:tcMar>
          </w:tcPr>
          <w:p w14:paraId="7FF5FC4A" w14:textId="77777777" w:rsidR="00B4727E" w:rsidRDefault="00B4727E" w:rsidP="00061E42">
            <w:pPr>
              <w:tabs>
                <w:tab w:val="center" w:pos="4536"/>
                <w:tab w:val="right" w:pos="9072"/>
              </w:tabs>
              <w:rPr>
                <w:rFonts w:ascii="Arial" w:eastAsia="Arial" w:hAnsi="Arial" w:cs="Arial"/>
                <w:b/>
                <w:sz w:val="20"/>
                <w:szCs w:val="20"/>
              </w:rPr>
            </w:pPr>
            <w:r>
              <w:rPr>
                <w:rFonts w:ascii="Arial" w:eastAsia="Arial" w:hAnsi="Arial" w:cs="Arial"/>
                <w:b/>
                <w:sz w:val="20"/>
                <w:szCs w:val="20"/>
              </w:rPr>
              <w:t>Handtekening:</w:t>
            </w:r>
          </w:p>
          <w:p w14:paraId="1ADCAE07" w14:textId="77777777" w:rsidR="00B4727E" w:rsidRDefault="00B4727E" w:rsidP="00061E42">
            <w:pPr>
              <w:tabs>
                <w:tab w:val="center" w:pos="4536"/>
                <w:tab w:val="right" w:pos="9072"/>
              </w:tabs>
              <w:rPr>
                <w:rFonts w:ascii="Arial" w:eastAsia="Arial" w:hAnsi="Arial" w:cs="Arial"/>
                <w:b/>
                <w:sz w:val="20"/>
                <w:szCs w:val="20"/>
              </w:rPr>
            </w:pPr>
          </w:p>
          <w:p w14:paraId="1F0D01DC" w14:textId="77777777" w:rsidR="00B4727E" w:rsidRDefault="00B4727E" w:rsidP="00061E42">
            <w:pPr>
              <w:tabs>
                <w:tab w:val="center" w:pos="4536"/>
                <w:tab w:val="right" w:pos="9072"/>
              </w:tabs>
              <w:rPr>
                <w:rFonts w:ascii="Arial" w:eastAsia="Arial" w:hAnsi="Arial" w:cs="Arial"/>
                <w:sz w:val="20"/>
                <w:szCs w:val="20"/>
              </w:rPr>
            </w:pPr>
          </w:p>
        </w:tc>
        <w:tc>
          <w:tcPr>
            <w:tcW w:w="2693" w:type="dxa"/>
            <w:tcBorders>
              <w:top w:val="single" w:sz="4" w:space="0" w:color="000000"/>
              <w:left w:val="single" w:sz="4" w:space="0" w:color="000000"/>
              <w:right w:val="single" w:sz="4" w:space="0" w:color="000000"/>
            </w:tcBorders>
            <w:tcMar>
              <w:left w:w="57" w:type="dxa"/>
              <w:right w:w="57" w:type="dxa"/>
            </w:tcMar>
          </w:tcPr>
          <w:p w14:paraId="510D1B0E" w14:textId="77777777" w:rsidR="00B4727E" w:rsidRDefault="00B4727E" w:rsidP="00061E42">
            <w:pPr>
              <w:tabs>
                <w:tab w:val="center" w:pos="4536"/>
                <w:tab w:val="right" w:pos="9072"/>
              </w:tabs>
              <w:rPr>
                <w:rFonts w:ascii="Arial" w:eastAsia="Arial" w:hAnsi="Arial" w:cs="Arial"/>
                <w:b/>
                <w:sz w:val="20"/>
                <w:szCs w:val="20"/>
              </w:rPr>
            </w:pPr>
            <w:r>
              <w:rPr>
                <w:rFonts w:ascii="Arial" w:eastAsia="Arial" w:hAnsi="Arial" w:cs="Arial"/>
                <w:b/>
                <w:sz w:val="20"/>
                <w:szCs w:val="20"/>
              </w:rPr>
              <w:t>Datum:</w:t>
            </w:r>
          </w:p>
          <w:p w14:paraId="7ED3C285" w14:textId="77777777" w:rsidR="00B4727E" w:rsidRDefault="00B4727E" w:rsidP="00061E42">
            <w:pPr>
              <w:tabs>
                <w:tab w:val="center" w:pos="4536"/>
                <w:tab w:val="right" w:pos="9072"/>
              </w:tabs>
              <w:rPr>
                <w:rFonts w:ascii="Arial" w:eastAsia="Arial" w:hAnsi="Arial" w:cs="Arial"/>
                <w:b/>
                <w:sz w:val="20"/>
                <w:szCs w:val="20"/>
              </w:rPr>
            </w:pPr>
          </w:p>
          <w:p w14:paraId="1CDA71BD" w14:textId="77777777" w:rsidR="00B4727E" w:rsidRDefault="00B4727E" w:rsidP="00061E42">
            <w:pPr>
              <w:tabs>
                <w:tab w:val="center" w:pos="4536"/>
                <w:tab w:val="right" w:pos="9072"/>
              </w:tabs>
              <w:rPr>
                <w:rFonts w:ascii="Arial" w:eastAsia="Arial" w:hAnsi="Arial" w:cs="Arial"/>
                <w:b/>
                <w:sz w:val="20"/>
                <w:szCs w:val="20"/>
              </w:rPr>
            </w:pPr>
          </w:p>
        </w:tc>
      </w:tr>
    </w:tbl>
    <w:p w14:paraId="4C906E98" w14:textId="77777777" w:rsidR="00B4727E" w:rsidRDefault="00B4727E" w:rsidP="00061E42">
      <w:pPr>
        <w:spacing w:line="288" w:lineRule="auto"/>
        <w:ind w:left="426"/>
        <w:rPr>
          <w:rFonts w:ascii="Arial" w:eastAsia="Arial" w:hAnsi="Arial" w:cs="Arial"/>
          <w:sz w:val="20"/>
          <w:szCs w:val="20"/>
        </w:rPr>
      </w:pPr>
    </w:p>
    <w:p w14:paraId="5BEF8AEC" w14:textId="0B539563" w:rsidR="00B4727E" w:rsidRDefault="006C6E1B" w:rsidP="00340AC5">
      <w:pPr>
        <w:pBdr>
          <w:top w:val="none" w:sz="0" w:space="0" w:color="auto"/>
          <w:left w:val="none" w:sz="0" w:space="0" w:color="auto"/>
          <w:bottom w:val="none" w:sz="0" w:space="0" w:color="auto"/>
          <w:right w:val="none" w:sz="0" w:space="0" w:color="auto"/>
          <w:between w:val="none" w:sz="0" w:space="0" w:color="auto"/>
        </w:pBdr>
        <w:spacing w:after="120" w:line="276" w:lineRule="auto"/>
        <w:rPr>
          <w:rFonts w:ascii="Arial" w:eastAsia="Arial" w:hAnsi="Arial" w:cs="Arial"/>
          <w:sz w:val="20"/>
          <w:szCs w:val="20"/>
        </w:rPr>
      </w:pPr>
      <w:r>
        <w:rPr>
          <w:rFonts w:ascii="Arial" w:eastAsia="Arial" w:hAnsi="Arial" w:cs="Arial"/>
          <w:sz w:val="20"/>
          <w:szCs w:val="20"/>
        </w:rPr>
        <w:t>Je ontwikkelingsplan tot mbo-docent</w:t>
      </w:r>
      <w:r w:rsidR="00B4727E">
        <w:rPr>
          <w:rFonts w:ascii="Arial" w:eastAsia="Arial" w:hAnsi="Arial" w:cs="Arial"/>
          <w:sz w:val="20"/>
          <w:szCs w:val="20"/>
        </w:rPr>
        <w:t xml:space="preserve"> kan worden beoordeeld wanneer onderstaande onderdelen zijn opgenomen: </w:t>
      </w:r>
    </w:p>
    <w:p w14:paraId="2F409BF8" w14:textId="77777777" w:rsidR="00B4727E" w:rsidRDefault="00B4727E" w:rsidP="00340AC5">
      <w:pPr>
        <w:pBdr>
          <w:top w:val="none" w:sz="0" w:space="0" w:color="auto"/>
          <w:left w:val="none" w:sz="0" w:space="0" w:color="auto"/>
          <w:bottom w:val="none" w:sz="0" w:space="0" w:color="auto"/>
          <w:right w:val="none" w:sz="0" w:space="0" w:color="auto"/>
          <w:between w:val="none" w:sz="0" w:space="0" w:color="auto"/>
        </w:pBdr>
        <w:spacing w:line="276" w:lineRule="auto"/>
        <w:ind w:left="426"/>
        <w:rPr>
          <w:rFonts w:ascii="Arial" w:eastAsia="Arial" w:hAnsi="Arial" w:cs="Arial"/>
          <w:sz w:val="20"/>
          <w:szCs w:val="20"/>
        </w:rPr>
      </w:pPr>
    </w:p>
    <w:tbl>
      <w:tblPr>
        <w:tblW w:w="9957"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1246"/>
        <w:gridCol w:w="4293"/>
        <w:gridCol w:w="4418"/>
      </w:tblGrid>
      <w:tr w:rsidR="00B4727E" w14:paraId="1A4B5FF3" w14:textId="77777777" w:rsidTr="00340AC5">
        <w:trPr>
          <w:trHeight w:val="560"/>
        </w:trPr>
        <w:tc>
          <w:tcPr>
            <w:tcW w:w="1246" w:type="dxa"/>
          </w:tcPr>
          <w:p w14:paraId="5CAC3483" w14:textId="77777777" w:rsidR="00B4727E" w:rsidRDefault="00B4727E" w:rsidP="00340AC5">
            <w:pPr>
              <w:pBdr>
                <w:top w:val="none" w:sz="0" w:space="0" w:color="auto"/>
                <w:left w:val="none" w:sz="0" w:space="0" w:color="auto"/>
                <w:bottom w:val="none" w:sz="0" w:space="0" w:color="auto"/>
                <w:right w:val="none" w:sz="0" w:space="0" w:color="auto"/>
                <w:between w:val="none" w:sz="0" w:space="0" w:color="auto"/>
              </w:pBdr>
              <w:rPr>
                <w:rFonts w:ascii="Arial" w:eastAsia="Arial" w:hAnsi="Arial" w:cs="Arial"/>
                <w:sz w:val="20"/>
                <w:szCs w:val="20"/>
              </w:rPr>
            </w:pPr>
          </w:p>
        </w:tc>
        <w:tc>
          <w:tcPr>
            <w:tcW w:w="4293" w:type="dxa"/>
            <w:vAlign w:val="center"/>
          </w:tcPr>
          <w:p w14:paraId="55676100" w14:textId="77777777" w:rsidR="00B4727E" w:rsidRDefault="00B4727E" w:rsidP="00340AC5">
            <w:pPr>
              <w:pBdr>
                <w:top w:val="none" w:sz="0" w:space="0" w:color="auto"/>
                <w:left w:val="none" w:sz="0" w:space="0" w:color="auto"/>
                <w:bottom w:val="none" w:sz="0" w:space="0" w:color="auto"/>
                <w:right w:val="none" w:sz="0" w:space="0" w:color="auto"/>
                <w:between w:val="none" w:sz="0" w:space="0" w:color="auto"/>
              </w:pBdr>
              <w:rPr>
                <w:rFonts w:ascii="Arial" w:eastAsia="Arial" w:hAnsi="Arial" w:cs="Arial"/>
                <w:b/>
                <w:sz w:val="20"/>
                <w:szCs w:val="20"/>
              </w:rPr>
            </w:pPr>
            <w:r>
              <w:rPr>
                <w:rFonts w:ascii="Arial" w:eastAsia="Arial" w:hAnsi="Arial" w:cs="Arial"/>
                <w:b/>
                <w:sz w:val="20"/>
                <w:szCs w:val="20"/>
              </w:rPr>
              <w:t xml:space="preserve"> Minimale criteria</w:t>
            </w:r>
          </w:p>
        </w:tc>
        <w:tc>
          <w:tcPr>
            <w:tcW w:w="4418" w:type="dxa"/>
            <w:vAlign w:val="center"/>
          </w:tcPr>
          <w:p w14:paraId="7A012DEA" w14:textId="77777777" w:rsidR="00B4727E" w:rsidRDefault="00B4727E" w:rsidP="00340AC5">
            <w:pPr>
              <w:pBdr>
                <w:top w:val="none" w:sz="0" w:space="0" w:color="auto"/>
                <w:left w:val="none" w:sz="0" w:space="0" w:color="auto"/>
                <w:bottom w:val="none" w:sz="0" w:space="0" w:color="auto"/>
                <w:right w:val="none" w:sz="0" w:space="0" w:color="auto"/>
                <w:between w:val="none" w:sz="0" w:space="0" w:color="auto"/>
              </w:pBdr>
              <w:rPr>
                <w:rFonts w:ascii="Arial" w:eastAsia="Arial" w:hAnsi="Arial" w:cs="Arial"/>
                <w:b/>
                <w:sz w:val="20"/>
                <w:szCs w:val="20"/>
              </w:rPr>
            </w:pPr>
            <w:r>
              <w:rPr>
                <w:rFonts w:ascii="Arial" w:eastAsia="Arial" w:hAnsi="Arial" w:cs="Arial"/>
                <w:b/>
                <w:sz w:val="20"/>
                <w:szCs w:val="20"/>
              </w:rPr>
              <w:t xml:space="preserve"> Opmerkingen beoordelaar</w:t>
            </w:r>
          </w:p>
        </w:tc>
      </w:tr>
      <w:tr w:rsidR="00B4727E" w14:paraId="2631A781" w14:textId="77777777" w:rsidTr="00340AC5">
        <w:trPr>
          <w:trHeight w:val="1640"/>
        </w:trPr>
        <w:tc>
          <w:tcPr>
            <w:tcW w:w="1246" w:type="dxa"/>
            <w:vAlign w:val="center"/>
          </w:tcPr>
          <w:p w14:paraId="58AC9D28" w14:textId="77777777" w:rsidR="00B4727E" w:rsidRDefault="00B4727E" w:rsidP="00340AC5">
            <w:pPr>
              <w:pBdr>
                <w:top w:val="none" w:sz="0" w:space="0" w:color="auto"/>
                <w:left w:val="none" w:sz="0" w:space="0" w:color="auto"/>
                <w:bottom w:val="none" w:sz="0" w:space="0" w:color="auto"/>
                <w:right w:val="none" w:sz="0" w:space="0" w:color="auto"/>
                <w:between w:val="none" w:sz="0" w:space="0" w:color="auto"/>
              </w:pBdr>
              <w:jc w:val="center"/>
              <w:rPr>
                <w:rFonts w:ascii="Arial" w:eastAsia="Arial" w:hAnsi="Arial" w:cs="Arial"/>
                <w:b/>
                <w:sz w:val="20"/>
                <w:szCs w:val="20"/>
              </w:rPr>
            </w:pPr>
            <w:r>
              <w:rPr>
                <w:rFonts w:ascii="Arial" w:eastAsia="Arial" w:hAnsi="Arial" w:cs="Arial"/>
                <w:b/>
                <w:sz w:val="20"/>
                <w:szCs w:val="20"/>
              </w:rPr>
              <w:t>Oriënteren</w:t>
            </w:r>
          </w:p>
          <w:p w14:paraId="7115E3FD" w14:textId="77777777" w:rsidR="00B4727E" w:rsidRDefault="00B4727E" w:rsidP="00340AC5">
            <w:pPr>
              <w:pBdr>
                <w:top w:val="none" w:sz="0" w:space="0" w:color="auto"/>
                <w:left w:val="none" w:sz="0" w:space="0" w:color="auto"/>
                <w:bottom w:val="none" w:sz="0" w:space="0" w:color="auto"/>
                <w:right w:val="none" w:sz="0" w:space="0" w:color="auto"/>
                <w:between w:val="none" w:sz="0" w:space="0" w:color="auto"/>
              </w:pBdr>
              <w:jc w:val="center"/>
              <w:rPr>
                <w:rFonts w:ascii="Arial" w:eastAsia="Arial" w:hAnsi="Arial" w:cs="Arial"/>
                <w:sz w:val="20"/>
                <w:szCs w:val="20"/>
              </w:rPr>
            </w:pPr>
          </w:p>
        </w:tc>
        <w:tc>
          <w:tcPr>
            <w:tcW w:w="4293" w:type="dxa"/>
            <w:shd w:val="clear" w:color="auto" w:fill="F2F2F2"/>
            <w:vAlign w:val="center"/>
          </w:tcPr>
          <w:p w14:paraId="0DEF3208" w14:textId="77777777" w:rsidR="00CD2BF7" w:rsidRPr="00FD3C9A" w:rsidRDefault="00CD2BF7" w:rsidP="009D3686">
            <w:pPr>
              <w:numPr>
                <w:ilvl w:val="0"/>
                <w:numId w:val="21"/>
              </w:numPr>
              <w:pBdr>
                <w:top w:val="none" w:sz="0" w:space="0" w:color="auto"/>
                <w:left w:val="none" w:sz="0" w:space="0" w:color="auto"/>
                <w:bottom w:val="none" w:sz="0" w:space="0" w:color="auto"/>
                <w:right w:val="none" w:sz="0" w:space="0" w:color="auto"/>
                <w:between w:val="none" w:sz="0" w:space="0" w:color="auto"/>
              </w:pBdr>
              <w:spacing w:line="259" w:lineRule="auto"/>
              <w:ind w:left="357"/>
              <w:rPr>
                <w:rFonts w:ascii="Arial" w:eastAsia="Arial" w:hAnsi="Arial" w:cs="Arial"/>
                <w:sz w:val="18"/>
                <w:szCs w:val="18"/>
              </w:rPr>
            </w:pPr>
            <w:r w:rsidRPr="00FD3C9A">
              <w:rPr>
                <w:rFonts w:ascii="Arial" w:eastAsia="Arial" w:hAnsi="Arial" w:cs="Arial"/>
                <w:sz w:val="18"/>
                <w:szCs w:val="18"/>
              </w:rPr>
              <w:t>Je beschrijft de aanleiding van jouw deelname aan het PDG traject. Je neemt jouw reflectie van het verkenningsgesprek op.</w:t>
            </w:r>
          </w:p>
          <w:p w14:paraId="2C5F1D92" w14:textId="77777777" w:rsidR="00CD2BF7" w:rsidRPr="00FD3C9A" w:rsidRDefault="00CD2BF7" w:rsidP="009D3686">
            <w:pPr>
              <w:numPr>
                <w:ilvl w:val="0"/>
                <w:numId w:val="21"/>
              </w:numPr>
              <w:pBdr>
                <w:top w:val="none" w:sz="0" w:space="0" w:color="auto"/>
                <w:left w:val="none" w:sz="0" w:space="0" w:color="auto"/>
                <w:bottom w:val="none" w:sz="0" w:space="0" w:color="auto"/>
                <w:right w:val="none" w:sz="0" w:space="0" w:color="auto"/>
                <w:between w:val="none" w:sz="0" w:space="0" w:color="auto"/>
              </w:pBdr>
              <w:spacing w:line="259" w:lineRule="auto"/>
              <w:ind w:left="357"/>
              <w:rPr>
                <w:rFonts w:ascii="Arial" w:eastAsia="Arial" w:hAnsi="Arial" w:cs="Arial"/>
                <w:sz w:val="18"/>
                <w:szCs w:val="18"/>
              </w:rPr>
            </w:pPr>
            <w:r w:rsidRPr="00FD3C9A">
              <w:rPr>
                <w:rFonts w:ascii="Arial" w:eastAsia="Arial" w:hAnsi="Arial" w:cs="Arial"/>
                <w:sz w:val="18"/>
                <w:szCs w:val="18"/>
              </w:rPr>
              <w:t>In de verkenningsfase heb je gebruik gemaakt van verschillende bronnen, zoals: praktijkdeskundigen (collega’s; studenten) en publicaties.</w:t>
            </w:r>
          </w:p>
          <w:p w14:paraId="57FE3A83" w14:textId="77777777" w:rsidR="00CD2BF7" w:rsidRPr="00FD3C9A" w:rsidRDefault="00CD2BF7" w:rsidP="009D3686">
            <w:pPr>
              <w:numPr>
                <w:ilvl w:val="0"/>
                <w:numId w:val="21"/>
              </w:numPr>
              <w:pBdr>
                <w:top w:val="none" w:sz="0" w:space="0" w:color="auto"/>
                <w:left w:val="none" w:sz="0" w:space="0" w:color="auto"/>
                <w:bottom w:val="none" w:sz="0" w:space="0" w:color="auto"/>
                <w:right w:val="none" w:sz="0" w:space="0" w:color="auto"/>
                <w:between w:val="none" w:sz="0" w:space="0" w:color="auto"/>
              </w:pBdr>
              <w:spacing w:line="259" w:lineRule="auto"/>
              <w:ind w:left="357"/>
              <w:rPr>
                <w:rFonts w:ascii="Arial" w:eastAsia="Arial" w:hAnsi="Arial" w:cs="Arial"/>
                <w:sz w:val="18"/>
                <w:szCs w:val="18"/>
              </w:rPr>
            </w:pPr>
            <w:r w:rsidRPr="00FD3C9A">
              <w:rPr>
                <w:rFonts w:ascii="Arial" w:eastAsia="Arial" w:hAnsi="Arial" w:cs="Arial"/>
                <w:sz w:val="18"/>
                <w:szCs w:val="18"/>
              </w:rPr>
              <w:t>Je maakt je drijfveren, innerlijk vuur, persoonlijke leerdoelen zichtbaar uit de Roadmap (FC 2016)</w:t>
            </w:r>
          </w:p>
          <w:p w14:paraId="5A8541EE" w14:textId="4F179093" w:rsidR="00B4727E" w:rsidRPr="00FD3C9A" w:rsidRDefault="00CD2BF7" w:rsidP="00FD3C9A">
            <w:pPr>
              <w:pBdr>
                <w:top w:val="none" w:sz="0" w:space="0" w:color="auto"/>
                <w:left w:val="none" w:sz="0" w:space="0" w:color="auto"/>
                <w:bottom w:val="none" w:sz="0" w:space="0" w:color="auto"/>
                <w:right w:val="none" w:sz="0" w:space="0" w:color="auto"/>
                <w:between w:val="none" w:sz="0" w:space="0" w:color="auto"/>
              </w:pBdr>
              <w:spacing w:line="259" w:lineRule="auto"/>
              <w:ind w:left="357"/>
              <w:rPr>
                <w:sz w:val="18"/>
                <w:szCs w:val="18"/>
              </w:rPr>
            </w:pPr>
            <w:r w:rsidRPr="00FD3C9A">
              <w:rPr>
                <w:rFonts w:ascii="Arial" w:eastAsia="Arial" w:hAnsi="Arial" w:cs="Arial"/>
                <w:sz w:val="18"/>
                <w:szCs w:val="18"/>
              </w:rPr>
              <w:t>In het voorstel is verbinding gemaakt met de criteria van het PDG traject, zoals de 6 taken van de mbo docent</w:t>
            </w:r>
          </w:p>
        </w:tc>
        <w:tc>
          <w:tcPr>
            <w:tcW w:w="4418" w:type="dxa"/>
          </w:tcPr>
          <w:p w14:paraId="453F3DC6" w14:textId="77777777" w:rsidR="00B4727E" w:rsidRDefault="00B4727E" w:rsidP="009D3686">
            <w:pPr>
              <w:numPr>
                <w:ilvl w:val="0"/>
                <w:numId w:val="21"/>
              </w:numPr>
              <w:pBdr>
                <w:top w:val="none" w:sz="0" w:space="0" w:color="auto"/>
                <w:left w:val="none" w:sz="0" w:space="0" w:color="auto"/>
                <w:bottom w:val="none" w:sz="0" w:space="0" w:color="auto"/>
                <w:right w:val="none" w:sz="0" w:space="0" w:color="auto"/>
                <w:between w:val="none" w:sz="0" w:space="0" w:color="auto"/>
              </w:pBdr>
              <w:rPr>
                <w:sz w:val="20"/>
                <w:szCs w:val="20"/>
              </w:rPr>
            </w:pPr>
          </w:p>
        </w:tc>
      </w:tr>
      <w:tr w:rsidR="00B4727E" w14:paraId="5872A456" w14:textId="77777777" w:rsidTr="00340AC5">
        <w:trPr>
          <w:trHeight w:val="820"/>
        </w:trPr>
        <w:tc>
          <w:tcPr>
            <w:tcW w:w="1246" w:type="dxa"/>
            <w:vAlign w:val="center"/>
          </w:tcPr>
          <w:p w14:paraId="59F3B9C8" w14:textId="77777777" w:rsidR="00B4727E" w:rsidRDefault="00B4727E" w:rsidP="00340AC5">
            <w:pPr>
              <w:pBdr>
                <w:top w:val="none" w:sz="0" w:space="0" w:color="auto"/>
                <w:left w:val="none" w:sz="0" w:space="0" w:color="auto"/>
                <w:bottom w:val="none" w:sz="0" w:space="0" w:color="auto"/>
                <w:right w:val="none" w:sz="0" w:space="0" w:color="auto"/>
                <w:between w:val="none" w:sz="0" w:space="0" w:color="auto"/>
              </w:pBdr>
              <w:rPr>
                <w:rFonts w:ascii="Arial" w:eastAsia="Arial" w:hAnsi="Arial" w:cs="Arial"/>
                <w:b/>
                <w:sz w:val="20"/>
                <w:szCs w:val="20"/>
              </w:rPr>
            </w:pPr>
            <w:r>
              <w:rPr>
                <w:rFonts w:ascii="Arial" w:eastAsia="Arial" w:hAnsi="Arial" w:cs="Arial"/>
                <w:b/>
                <w:sz w:val="20"/>
                <w:szCs w:val="20"/>
              </w:rPr>
              <w:t xml:space="preserve"> Richten</w:t>
            </w:r>
          </w:p>
        </w:tc>
        <w:tc>
          <w:tcPr>
            <w:tcW w:w="4293" w:type="dxa"/>
            <w:shd w:val="clear" w:color="auto" w:fill="F2F2F2"/>
            <w:vAlign w:val="center"/>
          </w:tcPr>
          <w:p w14:paraId="569691EA" w14:textId="4AF4ED63" w:rsidR="00CD2BF7" w:rsidRPr="00FD3C9A" w:rsidRDefault="00CD2BF7" w:rsidP="009D3686">
            <w:pPr>
              <w:numPr>
                <w:ilvl w:val="0"/>
                <w:numId w:val="23"/>
              </w:numPr>
              <w:pBdr>
                <w:top w:val="none" w:sz="0" w:space="0" w:color="auto"/>
                <w:left w:val="none" w:sz="0" w:space="0" w:color="auto"/>
                <w:bottom w:val="none" w:sz="0" w:space="0" w:color="auto"/>
                <w:right w:val="none" w:sz="0" w:space="0" w:color="auto"/>
                <w:between w:val="none" w:sz="0" w:space="0" w:color="auto"/>
              </w:pBdr>
              <w:spacing w:line="259" w:lineRule="auto"/>
              <w:ind w:left="357"/>
              <w:rPr>
                <w:rFonts w:ascii="Arial" w:eastAsia="Arial" w:hAnsi="Arial" w:cs="Arial"/>
                <w:sz w:val="18"/>
                <w:szCs w:val="18"/>
              </w:rPr>
            </w:pPr>
            <w:r w:rsidRPr="00FD3C9A">
              <w:rPr>
                <w:rFonts w:ascii="Arial" w:eastAsia="Arial" w:hAnsi="Arial" w:cs="Arial"/>
                <w:sz w:val="18"/>
                <w:szCs w:val="18"/>
              </w:rPr>
              <w:t>Je motiveert jouw keuze route (A, B en C)</w:t>
            </w:r>
            <w:r w:rsidR="006C6E1B" w:rsidRPr="00FD3C9A">
              <w:rPr>
                <w:rFonts w:ascii="Arial" w:eastAsia="Arial" w:hAnsi="Arial" w:cs="Arial"/>
                <w:sz w:val="18"/>
                <w:szCs w:val="18"/>
              </w:rPr>
              <w:t xml:space="preserve"> </w:t>
            </w:r>
            <w:r w:rsidRPr="00FD3C9A">
              <w:rPr>
                <w:rFonts w:ascii="Arial" w:eastAsia="Arial" w:hAnsi="Arial" w:cs="Arial"/>
                <w:sz w:val="18"/>
                <w:szCs w:val="18"/>
              </w:rPr>
              <w:t xml:space="preserve">om mbo docent te worden. Hierin laat je zien dat je opmerkzaam, nieuwsgierig, bedachtzaam en kritisch bent. </w:t>
            </w:r>
          </w:p>
          <w:p w14:paraId="116528CF" w14:textId="4C6A145A" w:rsidR="00FD3C9A" w:rsidRDefault="00CD2BF7" w:rsidP="009D3686">
            <w:pPr>
              <w:numPr>
                <w:ilvl w:val="0"/>
                <w:numId w:val="23"/>
              </w:numPr>
              <w:pBdr>
                <w:top w:val="none" w:sz="0" w:space="0" w:color="auto"/>
                <w:left w:val="none" w:sz="0" w:space="0" w:color="auto"/>
                <w:bottom w:val="none" w:sz="0" w:space="0" w:color="auto"/>
                <w:right w:val="none" w:sz="0" w:space="0" w:color="auto"/>
                <w:between w:val="none" w:sz="0" w:space="0" w:color="auto"/>
              </w:pBdr>
              <w:spacing w:line="259" w:lineRule="auto"/>
              <w:ind w:left="357"/>
              <w:rPr>
                <w:rFonts w:ascii="Arial" w:eastAsia="Arial" w:hAnsi="Arial" w:cs="Arial"/>
                <w:sz w:val="18"/>
                <w:szCs w:val="18"/>
              </w:rPr>
            </w:pPr>
            <w:r w:rsidRPr="00FD3C9A">
              <w:rPr>
                <w:rFonts w:ascii="Arial" w:eastAsia="Arial" w:hAnsi="Arial" w:cs="Arial"/>
                <w:sz w:val="18"/>
                <w:szCs w:val="18"/>
              </w:rPr>
              <w:t>Afhankelijk van de route die je kiest, beschrijf je een of meerdere beroepsproducten</w:t>
            </w:r>
          </w:p>
          <w:p w14:paraId="7C63A5CF" w14:textId="5F8F7594" w:rsidR="00B4727E" w:rsidRPr="00FD3C9A" w:rsidRDefault="00FD3C9A" w:rsidP="009D3686">
            <w:pPr>
              <w:numPr>
                <w:ilvl w:val="0"/>
                <w:numId w:val="23"/>
              </w:numPr>
              <w:pBdr>
                <w:top w:val="none" w:sz="0" w:space="0" w:color="auto"/>
                <w:left w:val="none" w:sz="0" w:space="0" w:color="auto"/>
                <w:bottom w:val="none" w:sz="0" w:space="0" w:color="auto"/>
                <w:right w:val="none" w:sz="0" w:space="0" w:color="auto"/>
                <w:between w:val="none" w:sz="0" w:space="0" w:color="auto"/>
              </w:pBdr>
              <w:spacing w:line="259" w:lineRule="auto"/>
              <w:ind w:left="357"/>
              <w:rPr>
                <w:sz w:val="18"/>
                <w:szCs w:val="18"/>
              </w:rPr>
            </w:pPr>
            <w:r w:rsidRPr="00FD3C9A">
              <w:rPr>
                <w:rFonts w:ascii="Arial" w:eastAsia="Arial" w:hAnsi="Arial" w:cs="Arial"/>
                <w:sz w:val="18"/>
                <w:szCs w:val="18"/>
              </w:rPr>
              <w:t>Alle taken van de mbo-docent zijn herkenbaar aanwezig in jouw professioneel ontwikkelingsplan</w:t>
            </w:r>
          </w:p>
        </w:tc>
        <w:tc>
          <w:tcPr>
            <w:tcW w:w="4418" w:type="dxa"/>
          </w:tcPr>
          <w:p w14:paraId="15DCF368" w14:textId="77777777" w:rsidR="00B4727E" w:rsidRDefault="00B4727E" w:rsidP="00340AC5">
            <w:pPr>
              <w:pBdr>
                <w:top w:val="none" w:sz="0" w:space="0" w:color="auto"/>
                <w:left w:val="none" w:sz="0" w:space="0" w:color="auto"/>
                <w:bottom w:val="none" w:sz="0" w:space="0" w:color="auto"/>
                <w:right w:val="none" w:sz="0" w:space="0" w:color="auto"/>
                <w:between w:val="none" w:sz="0" w:space="0" w:color="auto"/>
              </w:pBdr>
              <w:rPr>
                <w:rFonts w:ascii="Arial" w:eastAsia="Arial" w:hAnsi="Arial" w:cs="Arial"/>
                <w:sz w:val="20"/>
                <w:szCs w:val="20"/>
              </w:rPr>
            </w:pPr>
          </w:p>
        </w:tc>
      </w:tr>
      <w:tr w:rsidR="00B4727E" w14:paraId="78336B6F" w14:textId="77777777" w:rsidTr="00340AC5">
        <w:trPr>
          <w:trHeight w:val="980"/>
        </w:trPr>
        <w:tc>
          <w:tcPr>
            <w:tcW w:w="1246" w:type="dxa"/>
            <w:vAlign w:val="center"/>
          </w:tcPr>
          <w:p w14:paraId="411762FD" w14:textId="77777777" w:rsidR="00B4727E" w:rsidRDefault="00B4727E" w:rsidP="00340AC5">
            <w:pPr>
              <w:pBdr>
                <w:top w:val="none" w:sz="0" w:space="0" w:color="auto"/>
                <w:left w:val="none" w:sz="0" w:space="0" w:color="auto"/>
                <w:bottom w:val="none" w:sz="0" w:space="0" w:color="auto"/>
                <w:right w:val="none" w:sz="0" w:space="0" w:color="auto"/>
                <w:between w:val="none" w:sz="0" w:space="0" w:color="auto"/>
              </w:pBdr>
              <w:rPr>
                <w:rFonts w:ascii="Arial" w:eastAsia="Arial" w:hAnsi="Arial" w:cs="Arial"/>
                <w:b/>
                <w:sz w:val="20"/>
                <w:szCs w:val="20"/>
              </w:rPr>
            </w:pPr>
            <w:r>
              <w:rPr>
                <w:rFonts w:ascii="Arial" w:eastAsia="Arial" w:hAnsi="Arial" w:cs="Arial"/>
                <w:b/>
                <w:sz w:val="20"/>
                <w:szCs w:val="20"/>
              </w:rPr>
              <w:t xml:space="preserve"> Plannen</w:t>
            </w:r>
          </w:p>
          <w:p w14:paraId="393D6565" w14:textId="77777777" w:rsidR="00B4727E" w:rsidRDefault="00B4727E" w:rsidP="00340AC5">
            <w:pPr>
              <w:pBdr>
                <w:top w:val="none" w:sz="0" w:space="0" w:color="auto"/>
                <w:left w:val="none" w:sz="0" w:space="0" w:color="auto"/>
                <w:bottom w:val="none" w:sz="0" w:space="0" w:color="auto"/>
                <w:right w:val="none" w:sz="0" w:space="0" w:color="auto"/>
                <w:between w:val="none" w:sz="0" w:space="0" w:color="auto"/>
              </w:pBdr>
              <w:jc w:val="center"/>
              <w:rPr>
                <w:rFonts w:ascii="Arial" w:eastAsia="Arial" w:hAnsi="Arial" w:cs="Arial"/>
                <w:sz w:val="20"/>
                <w:szCs w:val="20"/>
              </w:rPr>
            </w:pPr>
          </w:p>
        </w:tc>
        <w:tc>
          <w:tcPr>
            <w:tcW w:w="4293" w:type="dxa"/>
            <w:shd w:val="clear" w:color="auto" w:fill="F2F2F2"/>
            <w:vAlign w:val="center"/>
          </w:tcPr>
          <w:p w14:paraId="16E6CC7F" w14:textId="77777777" w:rsidR="006C6E1B" w:rsidRPr="00FD3C9A" w:rsidRDefault="006C6E1B" w:rsidP="009D3686">
            <w:pPr>
              <w:numPr>
                <w:ilvl w:val="0"/>
                <w:numId w:val="15"/>
              </w:numPr>
              <w:pBdr>
                <w:top w:val="none" w:sz="0" w:space="0" w:color="auto"/>
                <w:left w:val="none" w:sz="0" w:space="0" w:color="auto"/>
                <w:bottom w:val="none" w:sz="0" w:space="0" w:color="auto"/>
                <w:right w:val="none" w:sz="0" w:space="0" w:color="auto"/>
                <w:between w:val="none" w:sz="0" w:space="0" w:color="auto"/>
              </w:pBdr>
              <w:spacing w:line="259" w:lineRule="auto"/>
              <w:ind w:left="357"/>
              <w:rPr>
                <w:rFonts w:ascii="Arial" w:eastAsia="Arial" w:hAnsi="Arial" w:cs="Arial"/>
                <w:sz w:val="18"/>
                <w:szCs w:val="18"/>
              </w:rPr>
            </w:pPr>
            <w:r w:rsidRPr="00FD3C9A">
              <w:rPr>
                <w:rFonts w:ascii="Arial" w:eastAsia="Arial" w:hAnsi="Arial" w:cs="Arial"/>
                <w:sz w:val="18"/>
                <w:szCs w:val="18"/>
              </w:rPr>
              <w:t>Het beroepsproduct heeft een herkenbare aanpak en het is navolgbaar waar je nu staat en waar je ontwikkeling ligt.</w:t>
            </w:r>
            <w:r w:rsidRPr="00FD3C9A">
              <w:rPr>
                <w:rFonts w:ascii="MS Gothic" w:eastAsia="MS Gothic" w:hAnsi="MS Gothic" w:cs="MS Gothic" w:hint="eastAsia"/>
                <w:sz w:val="18"/>
                <w:szCs w:val="18"/>
              </w:rPr>
              <w:t> </w:t>
            </w:r>
          </w:p>
          <w:p w14:paraId="2F3FDFEE" w14:textId="78A36598" w:rsidR="006C6E1B" w:rsidRPr="00FD3C9A" w:rsidRDefault="006C6E1B" w:rsidP="009D3686">
            <w:pPr>
              <w:numPr>
                <w:ilvl w:val="0"/>
                <w:numId w:val="15"/>
              </w:numPr>
              <w:pBdr>
                <w:top w:val="none" w:sz="0" w:space="0" w:color="auto"/>
                <w:left w:val="none" w:sz="0" w:space="0" w:color="auto"/>
                <w:bottom w:val="none" w:sz="0" w:space="0" w:color="auto"/>
                <w:right w:val="none" w:sz="0" w:space="0" w:color="auto"/>
                <w:between w:val="none" w:sz="0" w:space="0" w:color="auto"/>
              </w:pBdr>
              <w:spacing w:line="259" w:lineRule="auto"/>
              <w:ind w:left="357"/>
              <w:rPr>
                <w:rFonts w:ascii="Arial" w:eastAsia="Arial" w:hAnsi="Arial" w:cs="Arial"/>
                <w:sz w:val="18"/>
                <w:szCs w:val="18"/>
              </w:rPr>
            </w:pPr>
            <w:r w:rsidRPr="00FD3C9A">
              <w:rPr>
                <w:rFonts w:ascii="Arial" w:eastAsia="Arial" w:hAnsi="Arial" w:cs="Arial"/>
                <w:sz w:val="18"/>
                <w:szCs w:val="18"/>
              </w:rPr>
              <w:t>In het voorstel wordt gebruik gemaakt van de OVUR</w:t>
            </w:r>
            <w:r w:rsidRPr="00FD3C9A">
              <w:rPr>
                <w:rStyle w:val="Voetnootmarkering"/>
                <w:rFonts w:ascii="Arial" w:hAnsi="Arial" w:cs="Arial"/>
                <w:sz w:val="18"/>
                <w:szCs w:val="18"/>
              </w:rPr>
              <w:footnoteReference w:id="1"/>
            </w:r>
            <w:r w:rsidRPr="00FD3C9A">
              <w:rPr>
                <w:rFonts w:ascii="Arial" w:hAnsi="Arial" w:cs="Arial"/>
                <w:sz w:val="18"/>
                <w:szCs w:val="18"/>
              </w:rPr>
              <w:t xml:space="preserve"> </w:t>
            </w:r>
            <w:r w:rsidRPr="00FD3C9A">
              <w:rPr>
                <w:rFonts w:ascii="Arial" w:eastAsia="Arial" w:hAnsi="Arial" w:cs="Arial"/>
                <w:sz w:val="18"/>
                <w:szCs w:val="18"/>
              </w:rPr>
              <w:t xml:space="preserve">  en/of PDCA</w:t>
            </w:r>
            <w:r w:rsidRPr="00FD3C9A">
              <w:rPr>
                <w:rStyle w:val="Voetnootmarkering"/>
                <w:rFonts w:ascii="Arial" w:hAnsi="Arial" w:cs="Arial"/>
                <w:sz w:val="18"/>
                <w:szCs w:val="18"/>
              </w:rPr>
              <w:footnoteReference w:id="2"/>
            </w:r>
            <w:r w:rsidRPr="00FD3C9A">
              <w:rPr>
                <w:rFonts w:ascii="Arial" w:eastAsia="Arial" w:hAnsi="Arial" w:cs="Arial"/>
                <w:sz w:val="18"/>
                <w:szCs w:val="18"/>
              </w:rPr>
              <w:t xml:space="preserve"> cyclus; </w:t>
            </w:r>
          </w:p>
          <w:p w14:paraId="407E855A" w14:textId="77777777" w:rsidR="006C6E1B" w:rsidRPr="00FD3C9A" w:rsidRDefault="006C6E1B" w:rsidP="009D3686">
            <w:pPr>
              <w:numPr>
                <w:ilvl w:val="0"/>
                <w:numId w:val="15"/>
              </w:numPr>
              <w:pBdr>
                <w:top w:val="none" w:sz="0" w:space="0" w:color="auto"/>
                <w:left w:val="none" w:sz="0" w:space="0" w:color="auto"/>
                <w:bottom w:val="none" w:sz="0" w:space="0" w:color="auto"/>
                <w:right w:val="none" w:sz="0" w:space="0" w:color="auto"/>
                <w:between w:val="none" w:sz="0" w:space="0" w:color="auto"/>
              </w:pBdr>
              <w:spacing w:line="259" w:lineRule="auto"/>
              <w:ind w:left="357"/>
              <w:rPr>
                <w:rFonts w:ascii="Arial" w:eastAsia="Arial" w:hAnsi="Arial" w:cs="Arial"/>
                <w:sz w:val="18"/>
                <w:szCs w:val="18"/>
              </w:rPr>
            </w:pPr>
            <w:r w:rsidRPr="00FD3C9A">
              <w:rPr>
                <w:rFonts w:ascii="Arial" w:eastAsia="Arial" w:hAnsi="Arial" w:cs="Arial"/>
                <w:sz w:val="18"/>
                <w:szCs w:val="18"/>
              </w:rPr>
              <w:t>Tijdsplanning: hier wordt beschreven wat er nodig is en wanneer het wordt uitgevoerd;</w:t>
            </w:r>
          </w:p>
          <w:p w14:paraId="726C6E33" w14:textId="580423CE" w:rsidR="00B4727E" w:rsidRPr="00FD3C9A" w:rsidRDefault="006C6E1B" w:rsidP="009D3686">
            <w:pPr>
              <w:numPr>
                <w:ilvl w:val="0"/>
                <w:numId w:val="15"/>
              </w:numPr>
              <w:pBdr>
                <w:top w:val="none" w:sz="0" w:space="0" w:color="auto"/>
                <w:left w:val="none" w:sz="0" w:space="0" w:color="auto"/>
                <w:bottom w:val="none" w:sz="0" w:space="0" w:color="auto"/>
                <w:right w:val="none" w:sz="0" w:space="0" w:color="auto"/>
                <w:between w:val="none" w:sz="0" w:space="0" w:color="auto"/>
              </w:pBdr>
              <w:spacing w:line="259" w:lineRule="auto"/>
              <w:ind w:left="357"/>
              <w:rPr>
                <w:sz w:val="18"/>
                <w:szCs w:val="18"/>
              </w:rPr>
            </w:pPr>
            <w:r w:rsidRPr="00FD3C9A">
              <w:rPr>
                <w:rFonts w:ascii="Arial" w:eastAsia="Arial" w:hAnsi="Arial" w:cs="Arial"/>
                <w:sz w:val="18"/>
                <w:szCs w:val="18"/>
              </w:rPr>
              <w:t>Concept bronnenlijst en je beschrijft in kern/steekwoorden wat maakt dat je deze bron kiest</w:t>
            </w:r>
          </w:p>
        </w:tc>
        <w:tc>
          <w:tcPr>
            <w:tcW w:w="4418" w:type="dxa"/>
          </w:tcPr>
          <w:p w14:paraId="44CC99C1" w14:textId="77777777" w:rsidR="00B4727E" w:rsidRDefault="00B4727E" w:rsidP="00340AC5">
            <w:pPr>
              <w:pBdr>
                <w:top w:val="none" w:sz="0" w:space="0" w:color="auto"/>
                <w:left w:val="none" w:sz="0" w:space="0" w:color="auto"/>
                <w:bottom w:val="none" w:sz="0" w:space="0" w:color="auto"/>
                <w:right w:val="none" w:sz="0" w:space="0" w:color="auto"/>
                <w:between w:val="none" w:sz="0" w:space="0" w:color="auto"/>
              </w:pBdr>
              <w:rPr>
                <w:rFonts w:ascii="Arial" w:eastAsia="Arial" w:hAnsi="Arial" w:cs="Arial"/>
                <w:sz w:val="20"/>
                <w:szCs w:val="20"/>
              </w:rPr>
            </w:pPr>
            <w:r>
              <w:rPr>
                <w:rFonts w:ascii="Arial" w:eastAsia="Arial" w:hAnsi="Arial" w:cs="Arial"/>
                <w:sz w:val="20"/>
                <w:szCs w:val="20"/>
              </w:rPr>
              <w:t>-</w:t>
            </w:r>
          </w:p>
        </w:tc>
      </w:tr>
    </w:tbl>
    <w:p w14:paraId="67AD77DC" w14:textId="77777777" w:rsidR="00B4727E" w:rsidRDefault="00B4727E" w:rsidP="00340AC5">
      <w:pPr>
        <w:pBdr>
          <w:top w:val="none" w:sz="0" w:space="0" w:color="auto"/>
          <w:left w:val="none" w:sz="0" w:space="0" w:color="auto"/>
          <w:bottom w:val="none" w:sz="0" w:space="0" w:color="auto"/>
          <w:right w:val="none" w:sz="0" w:space="0" w:color="auto"/>
          <w:between w:val="none" w:sz="0" w:space="0" w:color="auto"/>
        </w:pBdr>
        <w:rPr>
          <w:rFonts w:ascii="Arial" w:eastAsia="Arial" w:hAnsi="Arial" w:cs="Arial"/>
          <w:sz w:val="20"/>
          <w:szCs w:val="20"/>
        </w:rPr>
      </w:pPr>
    </w:p>
    <w:p w14:paraId="13B31A99" w14:textId="77777777" w:rsidR="00B4727E" w:rsidRDefault="00B4727E" w:rsidP="00340AC5">
      <w:pPr>
        <w:pBdr>
          <w:top w:val="none" w:sz="0" w:space="0" w:color="auto"/>
          <w:left w:val="none" w:sz="0" w:space="0" w:color="auto"/>
          <w:bottom w:val="none" w:sz="0" w:space="0" w:color="auto"/>
          <w:right w:val="none" w:sz="0" w:space="0" w:color="auto"/>
          <w:between w:val="none" w:sz="0" w:space="0" w:color="auto"/>
        </w:pBdr>
        <w:rPr>
          <w:rFonts w:ascii="Arial" w:eastAsia="Arial" w:hAnsi="Arial" w:cs="Arial"/>
          <w:b/>
          <w:sz w:val="20"/>
          <w:szCs w:val="20"/>
        </w:rPr>
      </w:pPr>
      <w:r>
        <w:rPr>
          <w:rFonts w:ascii="Arial" w:eastAsia="Arial" w:hAnsi="Arial" w:cs="Arial"/>
          <w:b/>
          <w:sz w:val="20"/>
          <w:szCs w:val="20"/>
        </w:rPr>
        <w:br w:type="page"/>
      </w:r>
    </w:p>
    <w:p w14:paraId="42A5A31F" w14:textId="37F97F0D" w:rsidR="00340AC5" w:rsidRPr="00340AC5" w:rsidRDefault="00340AC5" w:rsidP="00340AC5">
      <w:pPr>
        <w:widowControl w:val="0"/>
        <w:spacing w:line="276" w:lineRule="auto"/>
        <w:rPr>
          <w:rFonts w:ascii="Arial" w:eastAsia="Arial" w:hAnsi="Arial" w:cs="Arial"/>
          <w:b/>
          <w:sz w:val="20"/>
          <w:szCs w:val="20"/>
        </w:rPr>
      </w:pPr>
      <w:r w:rsidRPr="00340AC5">
        <w:rPr>
          <w:rFonts w:ascii="Arial" w:eastAsia="Arial" w:hAnsi="Arial" w:cs="Arial"/>
          <w:b/>
          <w:sz w:val="20"/>
          <w:szCs w:val="20"/>
        </w:rPr>
        <w:lastRenderedPageBreak/>
        <w:t>Beoordeling</w:t>
      </w:r>
    </w:p>
    <w:p w14:paraId="5C668B84" w14:textId="77777777" w:rsidR="00340AC5" w:rsidRDefault="00340AC5" w:rsidP="00340AC5">
      <w:pPr>
        <w:widowControl w:val="0"/>
        <w:spacing w:line="276" w:lineRule="auto"/>
        <w:rPr>
          <w:rFonts w:ascii="Arial" w:eastAsia="Arial" w:hAnsi="Arial" w:cs="Arial"/>
          <w:sz w:val="20"/>
          <w:szCs w:val="20"/>
        </w:rPr>
      </w:pPr>
    </w:p>
    <w:p w14:paraId="4B9A10DA" w14:textId="22ACDB52" w:rsidR="00340AC5" w:rsidRPr="00340AC5" w:rsidRDefault="00340AC5" w:rsidP="00340AC5">
      <w:pPr>
        <w:widowControl w:val="0"/>
        <w:spacing w:line="276" w:lineRule="auto"/>
        <w:rPr>
          <w:rFonts w:ascii="Arial" w:eastAsia="Arial" w:hAnsi="Arial" w:cs="Arial"/>
          <w:sz w:val="20"/>
          <w:szCs w:val="20"/>
        </w:rPr>
      </w:pPr>
      <w:r w:rsidRPr="00340AC5">
        <w:rPr>
          <w:rFonts w:ascii="Arial" w:eastAsia="Arial" w:hAnsi="Arial" w:cs="Arial"/>
          <w:sz w:val="20"/>
          <w:szCs w:val="20"/>
        </w:rPr>
        <w:t>De student kan:</w:t>
      </w:r>
      <w:r w:rsidRPr="00340AC5">
        <w:rPr>
          <w:rFonts w:ascii="MS Gothic" w:eastAsia="MS Gothic" w:hAnsi="MS Gothic" w:cs="MS Gothic" w:hint="eastAsia"/>
          <w:sz w:val="20"/>
          <w:szCs w:val="20"/>
        </w:rPr>
        <w:t> </w:t>
      </w:r>
    </w:p>
    <w:p w14:paraId="70856BBC" w14:textId="77777777" w:rsidR="00340AC5" w:rsidRPr="00340AC5" w:rsidRDefault="00340AC5" w:rsidP="00340AC5">
      <w:pPr>
        <w:widowControl w:val="0"/>
        <w:spacing w:line="276" w:lineRule="auto"/>
        <w:rPr>
          <w:rFonts w:ascii="Arial" w:eastAsia="Arial" w:hAnsi="Arial" w:cs="Arial"/>
          <w:sz w:val="20"/>
          <w:szCs w:val="20"/>
        </w:rPr>
      </w:pPr>
      <w:r w:rsidRPr="00340AC5">
        <w:rPr>
          <w:rFonts w:ascii="Arial" w:eastAsia="Arial" w:hAnsi="Arial" w:cs="Arial"/>
          <w:sz w:val="20"/>
          <w:szCs w:val="20"/>
        </w:rPr>
        <w:t>o Voorstel gaan uitvoeren</w:t>
      </w:r>
    </w:p>
    <w:p w14:paraId="498304C1" w14:textId="77777777" w:rsidR="00340AC5" w:rsidRPr="00340AC5" w:rsidRDefault="00340AC5" w:rsidP="00340AC5">
      <w:pPr>
        <w:widowControl w:val="0"/>
        <w:spacing w:line="276" w:lineRule="auto"/>
        <w:rPr>
          <w:rFonts w:ascii="Arial" w:eastAsia="Arial" w:hAnsi="Arial" w:cs="Arial"/>
          <w:sz w:val="20"/>
          <w:szCs w:val="20"/>
        </w:rPr>
      </w:pPr>
      <w:r w:rsidRPr="00340AC5">
        <w:rPr>
          <w:rFonts w:ascii="Arial" w:eastAsia="Arial" w:hAnsi="Arial" w:cs="Arial"/>
          <w:sz w:val="20"/>
          <w:szCs w:val="20"/>
        </w:rPr>
        <w:t>o Voorstel binnen een termijn van 3 maanden aanpassen en opnieuw ter beoordeling voorleggen.</w:t>
      </w:r>
      <w:r w:rsidRPr="00340AC5">
        <w:rPr>
          <w:rFonts w:ascii="MS Gothic" w:eastAsia="MS Gothic" w:hAnsi="MS Gothic" w:cs="MS Gothic" w:hint="eastAsia"/>
          <w:sz w:val="20"/>
          <w:szCs w:val="20"/>
        </w:rPr>
        <w:t> </w:t>
      </w:r>
    </w:p>
    <w:p w14:paraId="425A4AE3" w14:textId="77777777" w:rsidR="00340AC5" w:rsidRPr="00340AC5" w:rsidRDefault="00340AC5" w:rsidP="00340AC5">
      <w:pPr>
        <w:widowControl w:val="0"/>
        <w:spacing w:line="276" w:lineRule="auto"/>
        <w:rPr>
          <w:rFonts w:ascii="Arial" w:eastAsia="Arial" w:hAnsi="Arial" w:cs="Arial"/>
          <w:sz w:val="20"/>
          <w:szCs w:val="20"/>
        </w:rPr>
      </w:pPr>
      <w:r w:rsidRPr="00340AC5">
        <w:rPr>
          <w:rFonts w:ascii="Arial" w:eastAsia="Arial" w:hAnsi="Arial" w:cs="Arial"/>
          <w:sz w:val="20"/>
          <w:szCs w:val="20"/>
        </w:rPr>
        <w:t xml:space="preserve">o Anders, namelijk: </w:t>
      </w:r>
    </w:p>
    <w:p w14:paraId="1CF7BA16" w14:textId="675DE574" w:rsidR="00340AC5" w:rsidRDefault="00340AC5" w:rsidP="00340AC5">
      <w:pPr>
        <w:widowControl w:val="0"/>
        <w:spacing w:line="276" w:lineRule="auto"/>
        <w:rPr>
          <w:rFonts w:ascii="Arial" w:eastAsia="Arial" w:hAnsi="Arial" w:cs="Arial"/>
          <w:sz w:val="20"/>
          <w:szCs w:val="20"/>
        </w:rPr>
      </w:pPr>
    </w:p>
    <w:p w14:paraId="1838864F" w14:textId="77777777" w:rsidR="00340AC5" w:rsidRPr="00340AC5" w:rsidRDefault="00340AC5" w:rsidP="00340AC5">
      <w:pPr>
        <w:widowControl w:val="0"/>
        <w:spacing w:line="276" w:lineRule="auto"/>
        <w:rPr>
          <w:rFonts w:ascii="Arial" w:eastAsia="Arial" w:hAnsi="Arial" w:cs="Arial"/>
          <w:sz w:val="20"/>
          <w:szCs w:val="20"/>
        </w:rPr>
      </w:pPr>
    </w:p>
    <w:p w14:paraId="1994145B" w14:textId="3702059A" w:rsidR="008F05A2" w:rsidRDefault="008F05A2">
      <w:pPr>
        <w:widowControl w:val="0"/>
        <w:spacing w:line="276" w:lineRule="auto"/>
      </w:pPr>
    </w:p>
    <w:p w14:paraId="639DB258" w14:textId="77777777" w:rsidR="008F05A2" w:rsidRDefault="008F05A2">
      <w:pPr>
        <w:widowControl w:val="0"/>
        <w:spacing w:line="276" w:lineRule="auto"/>
        <w:rPr>
          <w:rFonts w:ascii="Arial" w:eastAsia="Arial" w:hAnsi="Arial" w:cs="Arial"/>
        </w:rPr>
        <w:sectPr w:rsidR="008F05A2" w:rsidSect="005C4180">
          <w:pgSz w:w="11906" w:h="16838"/>
          <w:pgMar w:top="1418" w:right="1440" w:bottom="851" w:left="1440" w:header="0" w:footer="708" w:gutter="0"/>
          <w:cols w:space="708"/>
          <w:docGrid w:linePitch="326"/>
        </w:sectPr>
      </w:pPr>
    </w:p>
    <w:p w14:paraId="17FC5DCA" w14:textId="4AD2F297" w:rsidR="003D5CD5" w:rsidRDefault="007B005B" w:rsidP="00061E42">
      <w:pPr>
        <w:widowControl w:val="0"/>
        <w:spacing w:line="276" w:lineRule="auto"/>
        <w:rPr>
          <w:rFonts w:ascii="Arial" w:eastAsia="Arial" w:hAnsi="Arial" w:cs="Arial"/>
          <w:b/>
        </w:rPr>
      </w:pPr>
      <w:r>
        <w:rPr>
          <w:rFonts w:ascii="Arial" w:eastAsia="Arial" w:hAnsi="Arial" w:cs="Arial"/>
          <w:b/>
          <w:noProof/>
        </w:rPr>
        <w:lastRenderedPageBreak/>
        <w:drawing>
          <wp:anchor distT="0" distB="0" distL="114300" distR="114300" simplePos="0" relativeHeight="251750400" behindDoc="0" locked="0" layoutInCell="1" allowOverlap="1" wp14:anchorId="4BA75884" wp14:editId="441A5609">
            <wp:simplePos x="0" y="0"/>
            <wp:positionH relativeFrom="column">
              <wp:posOffset>4495800</wp:posOffset>
            </wp:positionH>
            <wp:positionV relativeFrom="paragraph">
              <wp:posOffset>-146050</wp:posOffset>
            </wp:positionV>
            <wp:extent cx="1499870" cy="1164590"/>
            <wp:effectExtent l="0" t="0" r="5080" b="0"/>
            <wp:wrapNone/>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499870" cy="1164590"/>
                    </a:xfrm>
                    <a:prstGeom prst="rect">
                      <a:avLst/>
                    </a:prstGeom>
                    <a:noFill/>
                  </pic:spPr>
                </pic:pic>
              </a:graphicData>
            </a:graphic>
          </wp:anchor>
        </w:drawing>
      </w:r>
    </w:p>
    <w:p w14:paraId="47A6D33E" w14:textId="77777777" w:rsidR="003D5CD5" w:rsidRDefault="003D5CD5" w:rsidP="00061E42">
      <w:pPr>
        <w:widowControl w:val="0"/>
        <w:spacing w:line="276" w:lineRule="auto"/>
        <w:rPr>
          <w:rFonts w:ascii="Arial" w:eastAsia="Arial" w:hAnsi="Arial" w:cs="Arial"/>
          <w:b/>
        </w:rPr>
      </w:pPr>
      <w:r>
        <w:rPr>
          <w:rFonts w:ascii="Arial" w:eastAsia="Arial" w:hAnsi="Arial" w:cs="Arial"/>
          <w:b/>
        </w:rPr>
        <w:t>Bijlage F – I</w:t>
      </w:r>
      <w:r w:rsidRPr="00D819B3">
        <w:rPr>
          <w:rFonts w:ascii="Arial" w:eastAsia="Arial" w:hAnsi="Arial" w:cs="Arial"/>
          <w:b/>
        </w:rPr>
        <w:t xml:space="preserve">: </w:t>
      </w:r>
    </w:p>
    <w:p w14:paraId="6602C897" w14:textId="77777777" w:rsidR="003D5CD5" w:rsidRDefault="003D5CD5" w:rsidP="00061E42">
      <w:pPr>
        <w:widowControl w:val="0"/>
        <w:spacing w:line="276" w:lineRule="auto"/>
        <w:rPr>
          <w:rFonts w:ascii="Arial" w:eastAsia="Arial" w:hAnsi="Arial" w:cs="Arial"/>
          <w:b/>
        </w:rPr>
      </w:pPr>
    </w:p>
    <w:p w14:paraId="13D6253F" w14:textId="77777777" w:rsidR="003D5CD5" w:rsidRDefault="003D5CD5" w:rsidP="00061E42">
      <w:pPr>
        <w:widowControl w:val="0"/>
        <w:spacing w:line="276" w:lineRule="auto"/>
        <w:rPr>
          <w:rFonts w:ascii="Arial" w:eastAsia="Arial" w:hAnsi="Arial" w:cs="Arial"/>
          <w:b/>
        </w:rPr>
      </w:pPr>
      <w:r w:rsidRPr="00D819B3">
        <w:rPr>
          <w:rFonts w:ascii="Arial" w:eastAsia="Arial" w:hAnsi="Arial" w:cs="Arial"/>
          <w:b/>
        </w:rPr>
        <w:t xml:space="preserve">Beoordelingsschema onderzoeksplan </w:t>
      </w:r>
    </w:p>
    <w:p w14:paraId="195F93F1" w14:textId="77777777" w:rsidR="003D5CD5" w:rsidRDefault="003D5CD5" w:rsidP="00061E42">
      <w:pPr>
        <w:widowControl w:val="0"/>
        <w:spacing w:line="276" w:lineRule="auto"/>
        <w:rPr>
          <w:rFonts w:ascii="Arial" w:eastAsia="Arial" w:hAnsi="Arial" w:cs="Arial"/>
          <w:b/>
        </w:rPr>
      </w:pPr>
      <w:r w:rsidRPr="00D819B3">
        <w:rPr>
          <w:rFonts w:ascii="Arial" w:eastAsia="Arial" w:hAnsi="Arial" w:cs="Arial"/>
          <w:b/>
        </w:rPr>
        <w:t>‘Praktijkonderzoek in de school’</w:t>
      </w:r>
    </w:p>
    <w:p w14:paraId="02BB44EB" w14:textId="77777777" w:rsidR="003D5CD5" w:rsidRPr="00D819B3" w:rsidRDefault="003D5CD5" w:rsidP="00061E42">
      <w:pPr>
        <w:widowControl w:val="0"/>
        <w:spacing w:line="276" w:lineRule="auto"/>
        <w:rPr>
          <w:rFonts w:ascii="Arial" w:eastAsia="Arial" w:hAnsi="Arial" w:cs="Arial"/>
        </w:rPr>
      </w:pPr>
    </w:p>
    <w:tbl>
      <w:tblPr>
        <w:tblW w:w="90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599"/>
        <w:gridCol w:w="2923"/>
        <w:gridCol w:w="3488"/>
      </w:tblGrid>
      <w:tr w:rsidR="003D5CD5" w14:paraId="6D4D0D6C" w14:textId="77777777" w:rsidTr="00061E42">
        <w:trPr>
          <w:trHeight w:val="560"/>
        </w:trPr>
        <w:tc>
          <w:tcPr>
            <w:tcW w:w="2599" w:type="dxa"/>
            <w:tcBorders>
              <w:top w:val="single" w:sz="4" w:space="0" w:color="000000"/>
              <w:bottom w:val="nil"/>
              <w:right w:val="nil"/>
            </w:tcBorders>
            <w:vAlign w:val="center"/>
          </w:tcPr>
          <w:p w14:paraId="654F9FF8" w14:textId="77777777" w:rsidR="003D5CD5" w:rsidRDefault="003D5CD5" w:rsidP="00061E42">
            <w:pPr>
              <w:tabs>
                <w:tab w:val="center" w:pos="4536"/>
                <w:tab w:val="right" w:pos="9072"/>
              </w:tabs>
              <w:rPr>
                <w:rFonts w:ascii="Arial" w:eastAsia="Arial" w:hAnsi="Arial" w:cs="Arial"/>
                <w:b/>
                <w:sz w:val="20"/>
                <w:szCs w:val="20"/>
              </w:rPr>
            </w:pPr>
          </w:p>
          <w:p w14:paraId="3AB8DA91" w14:textId="77777777" w:rsidR="003D5CD5" w:rsidRDefault="003D5CD5" w:rsidP="00061E42">
            <w:pPr>
              <w:tabs>
                <w:tab w:val="center" w:pos="4536"/>
                <w:tab w:val="right" w:pos="9072"/>
              </w:tabs>
              <w:rPr>
                <w:rFonts w:ascii="Arial" w:eastAsia="Arial" w:hAnsi="Arial" w:cs="Arial"/>
                <w:b/>
                <w:sz w:val="20"/>
                <w:szCs w:val="20"/>
              </w:rPr>
            </w:pPr>
            <w:r>
              <w:rPr>
                <w:rFonts w:ascii="Arial" w:eastAsia="Arial" w:hAnsi="Arial" w:cs="Arial"/>
                <w:b/>
                <w:sz w:val="20"/>
                <w:szCs w:val="20"/>
              </w:rPr>
              <w:t>Naam student:</w:t>
            </w:r>
          </w:p>
          <w:p w14:paraId="60A5C59D" w14:textId="77777777" w:rsidR="003D5CD5" w:rsidRDefault="003D5CD5" w:rsidP="00061E42">
            <w:pPr>
              <w:tabs>
                <w:tab w:val="center" w:pos="4536"/>
                <w:tab w:val="right" w:pos="9072"/>
              </w:tabs>
              <w:rPr>
                <w:rFonts w:ascii="Arial" w:eastAsia="Arial" w:hAnsi="Arial" w:cs="Arial"/>
                <w:b/>
                <w:sz w:val="20"/>
                <w:szCs w:val="20"/>
              </w:rPr>
            </w:pPr>
          </w:p>
        </w:tc>
        <w:tc>
          <w:tcPr>
            <w:tcW w:w="2923" w:type="dxa"/>
            <w:tcBorders>
              <w:top w:val="single" w:sz="4" w:space="0" w:color="000000"/>
              <w:left w:val="nil"/>
              <w:bottom w:val="nil"/>
              <w:right w:val="nil"/>
            </w:tcBorders>
            <w:vAlign w:val="center"/>
          </w:tcPr>
          <w:p w14:paraId="529B092D" w14:textId="77777777" w:rsidR="003D5CD5" w:rsidRDefault="003D5CD5" w:rsidP="00061E42">
            <w:pPr>
              <w:tabs>
                <w:tab w:val="center" w:pos="4536"/>
                <w:tab w:val="right" w:pos="9072"/>
              </w:tabs>
              <w:rPr>
                <w:rFonts w:ascii="Arial" w:eastAsia="Arial" w:hAnsi="Arial" w:cs="Arial"/>
                <w:b/>
                <w:sz w:val="20"/>
                <w:szCs w:val="20"/>
              </w:rPr>
            </w:pPr>
          </w:p>
          <w:p w14:paraId="20BBE7D4" w14:textId="77777777" w:rsidR="003D5CD5" w:rsidRDefault="003D5CD5" w:rsidP="00061E42">
            <w:pPr>
              <w:tabs>
                <w:tab w:val="center" w:pos="4536"/>
                <w:tab w:val="right" w:pos="9072"/>
              </w:tabs>
              <w:rPr>
                <w:rFonts w:ascii="Arial" w:eastAsia="Arial" w:hAnsi="Arial" w:cs="Arial"/>
                <w:b/>
                <w:sz w:val="20"/>
                <w:szCs w:val="20"/>
              </w:rPr>
            </w:pPr>
            <w:r>
              <w:rPr>
                <w:rFonts w:ascii="Arial" w:eastAsia="Arial" w:hAnsi="Arial" w:cs="Arial"/>
                <w:b/>
                <w:sz w:val="20"/>
                <w:szCs w:val="20"/>
              </w:rPr>
              <w:t>Studentnummer:</w:t>
            </w:r>
          </w:p>
          <w:p w14:paraId="63B979BE" w14:textId="77777777" w:rsidR="003D5CD5" w:rsidRDefault="003D5CD5" w:rsidP="00061E42">
            <w:pPr>
              <w:tabs>
                <w:tab w:val="center" w:pos="4536"/>
                <w:tab w:val="right" w:pos="9072"/>
              </w:tabs>
              <w:rPr>
                <w:rFonts w:ascii="Arial" w:eastAsia="Arial" w:hAnsi="Arial" w:cs="Arial"/>
                <w:b/>
                <w:sz w:val="20"/>
                <w:szCs w:val="20"/>
              </w:rPr>
            </w:pPr>
          </w:p>
        </w:tc>
        <w:tc>
          <w:tcPr>
            <w:tcW w:w="3488" w:type="dxa"/>
            <w:vMerge w:val="restart"/>
            <w:tcBorders>
              <w:top w:val="single" w:sz="4" w:space="0" w:color="000000"/>
              <w:left w:val="nil"/>
            </w:tcBorders>
            <w:vAlign w:val="center"/>
          </w:tcPr>
          <w:p w14:paraId="5D806409" w14:textId="154A52C8" w:rsidR="003D5CD5" w:rsidRDefault="002B6920" w:rsidP="00061E42">
            <w:pPr>
              <w:tabs>
                <w:tab w:val="center" w:pos="4536"/>
                <w:tab w:val="right" w:pos="9072"/>
              </w:tabs>
              <w:rPr>
                <w:rFonts w:ascii="Arial" w:eastAsia="Arial" w:hAnsi="Arial" w:cs="Arial"/>
                <w:b/>
                <w:sz w:val="20"/>
                <w:szCs w:val="20"/>
              </w:rPr>
            </w:pPr>
            <w:r>
              <w:rPr>
                <w:rFonts w:ascii="Arial" w:eastAsia="Arial" w:hAnsi="Arial" w:cs="Arial"/>
                <w:b/>
                <w:sz w:val="20"/>
                <w:szCs w:val="20"/>
              </w:rPr>
              <w:t>projectnummer</w:t>
            </w:r>
            <w:r w:rsidR="003D5CD5">
              <w:rPr>
                <w:rFonts w:ascii="Arial" w:eastAsia="Arial" w:hAnsi="Arial" w:cs="Arial"/>
                <w:b/>
                <w:sz w:val="20"/>
                <w:szCs w:val="20"/>
              </w:rPr>
              <w:t>:</w:t>
            </w:r>
          </w:p>
          <w:p w14:paraId="218A8A55" w14:textId="77777777" w:rsidR="003D5CD5" w:rsidRDefault="003D5CD5" w:rsidP="00061E42">
            <w:pPr>
              <w:tabs>
                <w:tab w:val="center" w:pos="4536"/>
                <w:tab w:val="right" w:pos="9072"/>
              </w:tabs>
              <w:rPr>
                <w:rFonts w:ascii="Arial" w:eastAsia="Arial" w:hAnsi="Arial" w:cs="Arial"/>
                <w:b/>
                <w:sz w:val="20"/>
                <w:szCs w:val="20"/>
              </w:rPr>
            </w:pPr>
          </w:p>
          <w:p w14:paraId="5AE9A948" w14:textId="77777777" w:rsidR="003D5CD5" w:rsidRDefault="003D5CD5" w:rsidP="00061E42">
            <w:pPr>
              <w:tabs>
                <w:tab w:val="center" w:pos="4536"/>
                <w:tab w:val="right" w:pos="9072"/>
              </w:tabs>
              <w:rPr>
                <w:rFonts w:ascii="Arial" w:eastAsia="Arial" w:hAnsi="Arial" w:cs="Arial"/>
                <w:b/>
                <w:sz w:val="20"/>
                <w:szCs w:val="20"/>
              </w:rPr>
            </w:pPr>
          </w:p>
          <w:p w14:paraId="51101728" w14:textId="77777777" w:rsidR="003D5CD5" w:rsidRDefault="003D5CD5" w:rsidP="00061E42">
            <w:pPr>
              <w:tabs>
                <w:tab w:val="center" w:pos="4536"/>
                <w:tab w:val="right" w:pos="9072"/>
              </w:tabs>
              <w:rPr>
                <w:rFonts w:ascii="Arial" w:eastAsia="Arial" w:hAnsi="Arial" w:cs="Arial"/>
                <w:b/>
                <w:i/>
                <w:sz w:val="20"/>
                <w:szCs w:val="20"/>
              </w:rPr>
            </w:pPr>
            <w:r>
              <w:rPr>
                <w:rFonts w:ascii="Arial" w:eastAsia="Arial" w:hAnsi="Arial" w:cs="Arial"/>
                <w:b/>
                <w:sz w:val="20"/>
                <w:szCs w:val="20"/>
              </w:rPr>
              <w:t>Datum</w:t>
            </w:r>
            <w:r>
              <w:rPr>
                <w:rFonts w:ascii="Arial" w:eastAsia="Arial" w:hAnsi="Arial" w:cs="Arial"/>
                <w:b/>
                <w:i/>
                <w:sz w:val="20"/>
                <w:szCs w:val="20"/>
              </w:rPr>
              <w:t>:</w:t>
            </w:r>
          </w:p>
          <w:p w14:paraId="715537DD" w14:textId="77777777" w:rsidR="003D5CD5" w:rsidRDefault="003D5CD5" w:rsidP="00061E42">
            <w:pPr>
              <w:tabs>
                <w:tab w:val="center" w:pos="4536"/>
                <w:tab w:val="right" w:pos="9072"/>
              </w:tabs>
              <w:rPr>
                <w:rFonts w:ascii="Arial" w:eastAsia="Arial" w:hAnsi="Arial" w:cs="Arial"/>
                <w:b/>
                <w:i/>
                <w:sz w:val="20"/>
                <w:szCs w:val="20"/>
              </w:rPr>
            </w:pPr>
          </w:p>
        </w:tc>
      </w:tr>
      <w:tr w:rsidR="003D5CD5" w14:paraId="7745D896" w14:textId="77777777" w:rsidTr="00061E42">
        <w:trPr>
          <w:trHeight w:val="260"/>
        </w:trPr>
        <w:tc>
          <w:tcPr>
            <w:tcW w:w="2599" w:type="dxa"/>
            <w:tcBorders>
              <w:top w:val="nil"/>
              <w:right w:val="nil"/>
            </w:tcBorders>
            <w:vAlign w:val="center"/>
          </w:tcPr>
          <w:p w14:paraId="4008D70E" w14:textId="77777777" w:rsidR="003D5CD5" w:rsidRDefault="003D5CD5" w:rsidP="00061E42">
            <w:pPr>
              <w:tabs>
                <w:tab w:val="center" w:pos="4536"/>
                <w:tab w:val="right" w:pos="9072"/>
              </w:tabs>
              <w:rPr>
                <w:rFonts w:ascii="Arial" w:eastAsia="Arial" w:hAnsi="Arial" w:cs="Arial"/>
                <w:b/>
                <w:sz w:val="20"/>
                <w:szCs w:val="20"/>
              </w:rPr>
            </w:pPr>
            <w:r>
              <w:rPr>
                <w:rFonts w:ascii="Arial" w:eastAsia="Arial" w:hAnsi="Arial" w:cs="Arial"/>
                <w:b/>
                <w:sz w:val="20"/>
                <w:szCs w:val="20"/>
              </w:rPr>
              <w:t>Naam examinator:</w:t>
            </w:r>
          </w:p>
          <w:p w14:paraId="2E2F0070" w14:textId="77777777" w:rsidR="003D5CD5" w:rsidRDefault="003D5CD5" w:rsidP="00061E42">
            <w:pPr>
              <w:tabs>
                <w:tab w:val="center" w:pos="4536"/>
                <w:tab w:val="right" w:pos="9072"/>
              </w:tabs>
              <w:rPr>
                <w:rFonts w:ascii="Arial" w:eastAsia="Arial" w:hAnsi="Arial" w:cs="Arial"/>
                <w:b/>
                <w:sz w:val="20"/>
                <w:szCs w:val="20"/>
              </w:rPr>
            </w:pPr>
          </w:p>
        </w:tc>
        <w:tc>
          <w:tcPr>
            <w:tcW w:w="2923" w:type="dxa"/>
            <w:tcBorders>
              <w:top w:val="nil"/>
              <w:left w:val="nil"/>
              <w:right w:val="nil"/>
            </w:tcBorders>
            <w:vAlign w:val="center"/>
          </w:tcPr>
          <w:p w14:paraId="5C30A60C" w14:textId="77777777" w:rsidR="003D5CD5" w:rsidRDefault="003D5CD5" w:rsidP="00061E42">
            <w:pPr>
              <w:tabs>
                <w:tab w:val="center" w:pos="4536"/>
                <w:tab w:val="right" w:pos="9072"/>
              </w:tabs>
              <w:rPr>
                <w:rFonts w:ascii="Arial" w:eastAsia="Arial" w:hAnsi="Arial" w:cs="Arial"/>
                <w:b/>
                <w:sz w:val="20"/>
                <w:szCs w:val="20"/>
              </w:rPr>
            </w:pPr>
          </w:p>
          <w:p w14:paraId="515F00A3" w14:textId="77777777" w:rsidR="003D5CD5" w:rsidRDefault="003D5CD5" w:rsidP="00061E42">
            <w:pPr>
              <w:tabs>
                <w:tab w:val="center" w:pos="4536"/>
                <w:tab w:val="right" w:pos="9072"/>
              </w:tabs>
              <w:rPr>
                <w:rFonts w:ascii="Arial" w:eastAsia="Arial" w:hAnsi="Arial" w:cs="Arial"/>
                <w:b/>
                <w:sz w:val="20"/>
                <w:szCs w:val="20"/>
              </w:rPr>
            </w:pPr>
            <w:r>
              <w:rPr>
                <w:rFonts w:ascii="Arial" w:eastAsia="Arial" w:hAnsi="Arial" w:cs="Arial"/>
                <w:b/>
                <w:sz w:val="20"/>
                <w:szCs w:val="20"/>
              </w:rPr>
              <w:t>Handtekening examinator:</w:t>
            </w:r>
          </w:p>
          <w:p w14:paraId="44A844BB" w14:textId="77777777" w:rsidR="003D5CD5" w:rsidRDefault="003D5CD5" w:rsidP="00061E42">
            <w:pPr>
              <w:tabs>
                <w:tab w:val="center" w:pos="4536"/>
                <w:tab w:val="right" w:pos="9072"/>
              </w:tabs>
              <w:rPr>
                <w:rFonts w:ascii="Arial" w:eastAsia="Arial" w:hAnsi="Arial" w:cs="Arial"/>
                <w:b/>
                <w:sz w:val="20"/>
                <w:szCs w:val="20"/>
              </w:rPr>
            </w:pPr>
          </w:p>
          <w:p w14:paraId="066199C5" w14:textId="77777777" w:rsidR="003D5CD5" w:rsidRDefault="003D5CD5" w:rsidP="00061E42">
            <w:pPr>
              <w:tabs>
                <w:tab w:val="center" w:pos="4536"/>
                <w:tab w:val="right" w:pos="9072"/>
              </w:tabs>
              <w:rPr>
                <w:rFonts w:ascii="Arial" w:eastAsia="Arial" w:hAnsi="Arial" w:cs="Arial"/>
                <w:b/>
                <w:sz w:val="20"/>
                <w:szCs w:val="20"/>
              </w:rPr>
            </w:pPr>
          </w:p>
        </w:tc>
        <w:tc>
          <w:tcPr>
            <w:tcW w:w="3488" w:type="dxa"/>
            <w:vMerge/>
            <w:tcBorders>
              <w:top w:val="single" w:sz="4" w:space="0" w:color="000000"/>
              <w:left w:val="nil"/>
            </w:tcBorders>
            <w:vAlign w:val="center"/>
          </w:tcPr>
          <w:p w14:paraId="6954DA41" w14:textId="77777777" w:rsidR="003D5CD5" w:rsidRDefault="003D5CD5" w:rsidP="00061E42">
            <w:pPr>
              <w:tabs>
                <w:tab w:val="center" w:pos="4536"/>
                <w:tab w:val="right" w:pos="9072"/>
              </w:tabs>
              <w:jc w:val="center"/>
              <w:rPr>
                <w:rFonts w:ascii="Arial" w:eastAsia="Arial" w:hAnsi="Arial" w:cs="Arial"/>
                <w:b/>
                <w:sz w:val="20"/>
                <w:szCs w:val="20"/>
              </w:rPr>
            </w:pPr>
          </w:p>
        </w:tc>
      </w:tr>
    </w:tbl>
    <w:p w14:paraId="4D92DEB0" w14:textId="77777777" w:rsidR="003D5CD5" w:rsidRDefault="003D5CD5" w:rsidP="00061E42">
      <w:pPr>
        <w:rPr>
          <w:rFonts w:ascii="Arial" w:eastAsia="Arial" w:hAnsi="Arial" w:cs="Arial"/>
          <w:sz w:val="20"/>
          <w:szCs w:val="20"/>
        </w:rPr>
      </w:pPr>
    </w:p>
    <w:tbl>
      <w:tblPr>
        <w:tblW w:w="90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245"/>
        <w:gridCol w:w="4289"/>
        <w:gridCol w:w="3476"/>
      </w:tblGrid>
      <w:tr w:rsidR="003D5CD5" w14:paraId="0A717080" w14:textId="77777777" w:rsidTr="00061E42">
        <w:trPr>
          <w:trHeight w:val="560"/>
        </w:trPr>
        <w:tc>
          <w:tcPr>
            <w:tcW w:w="1245" w:type="dxa"/>
          </w:tcPr>
          <w:p w14:paraId="1675EADE" w14:textId="77777777" w:rsidR="003D5CD5" w:rsidRDefault="003D5CD5" w:rsidP="00061E42">
            <w:pPr>
              <w:rPr>
                <w:rFonts w:ascii="Arial" w:eastAsia="Arial" w:hAnsi="Arial" w:cs="Arial"/>
                <w:sz w:val="20"/>
                <w:szCs w:val="20"/>
              </w:rPr>
            </w:pPr>
          </w:p>
        </w:tc>
        <w:tc>
          <w:tcPr>
            <w:tcW w:w="4289" w:type="dxa"/>
            <w:vAlign w:val="center"/>
          </w:tcPr>
          <w:p w14:paraId="44C013D3" w14:textId="77777777" w:rsidR="003D5CD5" w:rsidRDefault="003D5CD5" w:rsidP="00061E42">
            <w:pPr>
              <w:rPr>
                <w:rFonts w:ascii="Arial" w:eastAsia="Arial" w:hAnsi="Arial" w:cs="Arial"/>
                <w:b/>
                <w:sz w:val="20"/>
                <w:szCs w:val="20"/>
              </w:rPr>
            </w:pPr>
            <w:r>
              <w:rPr>
                <w:rFonts w:ascii="Arial" w:eastAsia="Arial" w:hAnsi="Arial" w:cs="Arial"/>
                <w:b/>
                <w:sz w:val="20"/>
                <w:szCs w:val="20"/>
              </w:rPr>
              <w:t>Minimale criteria</w:t>
            </w:r>
          </w:p>
        </w:tc>
        <w:tc>
          <w:tcPr>
            <w:tcW w:w="3476" w:type="dxa"/>
            <w:vAlign w:val="center"/>
          </w:tcPr>
          <w:p w14:paraId="17C562F1" w14:textId="77777777" w:rsidR="003D5CD5" w:rsidRDefault="003D5CD5" w:rsidP="00061E42">
            <w:pPr>
              <w:rPr>
                <w:rFonts w:ascii="Arial" w:eastAsia="Arial" w:hAnsi="Arial" w:cs="Arial"/>
                <w:b/>
                <w:sz w:val="20"/>
                <w:szCs w:val="20"/>
              </w:rPr>
            </w:pPr>
            <w:r>
              <w:rPr>
                <w:rFonts w:ascii="Arial" w:eastAsia="Arial" w:hAnsi="Arial" w:cs="Arial"/>
                <w:b/>
                <w:sz w:val="20"/>
                <w:szCs w:val="20"/>
              </w:rPr>
              <w:t>Opmerkingen examinator</w:t>
            </w:r>
          </w:p>
        </w:tc>
      </w:tr>
      <w:tr w:rsidR="003D5CD5" w14:paraId="329F42D0" w14:textId="77777777" w:rsidTr="00061E42">
        <w:trPr>
          <w:trHeight w:val="960"/>
        </w:trPr>
        <w:tc>
          <w:tcPr>
            <w:tcW w:w="1245" w:type="dxa"/>
            <w:vAlign w:val="center"/>
          </w:tcPr>
          <w:p w14:paraId="3CF593C6" w14:textId="77777777" w:rsidR="003D5CD5" w:rsidRDefault="003D5CD5" w:rsidP="00061E42">
            <w:pPr>
              <w:jc w:val="center"/>
              <w:rPr>
                <w:rFonts w:ascii="Arial" w:eastAsia="Arial" w:hAnsi="Arial" w:cs="Arial"/>
                <w:b/>
                <w:sz w:val="20"/>
                <w:szCs w:val="20"/>
              </w:rPr>
            </w:pPr>
            <w:r>
              <w:rPr>
                <w:rFonts w:ascii="Arial" w:eastAsia="Arial" w:hAnsi="Arial" w:cs="Arial"/>
                <w:b/>
                <w:sz w:val="20"/>
                <w:szCs w:val="20"/>
              </w:rPr>
              <w:t>Oriënteren</w:t>
            </w:r>
          </w:p>
          <w:p w14:paraId="3432F264" w14:textId="77777777" w:rsidR="003D5CD5" w:rsidRDefault="003D5CD5" w:rsidP="00061E42">
            <w:pPr>
              <w:jc w:val="center"/>
              <w:rPr>
                <w:rFonts w:ascii="Arial" w:eastAsia="Arial" w:hAnsi="Arial" w:cs="Arial"/>
                <w:sz w:val="20"/>
                <w:szCs w:val="20"/>
              </w:rPr>
            </w:pPr>
          </w:p>
        </w:tc>
        <w:tc>
          <w:tcPr>
            <w:tcW w:w="4289" w:type="dxa"/>
            <w:shd w:val="clear" w:color="auto" w:fill="FFFFFF"/>
            <w:vAlign w:val="center"/>
          </w:tcPr>
          <w:p w14:paraId="2189A98A" w14:textId="77777777" w:rsidR="003D5CD5" w:rsidRDefault="003D5CD5" w:rsidP="009D3686">
            <w:pPr>
              <w:numPr>
                <w:ilvl w:val="0"/>
                <w:numId w:val="21"/>
              </w:numPr>
              <w:spacing w:before="60" w:line="288" w:lineRule="auto"/>
              <w:ind w:left="357" w:hanging="357"/>
              <w:rPr>
                <w:sz w:val="20"/>
                <w:szCs w:val="20"/>
              </w:rPr>
            </w:pPr>
            <w:r>
              <w:rPr>
                <w:rFonts w:ascii="Arial" w:eastAsia="Arial" w:hAnsi="Arial" w:cs="Arial"/>
                <w:sz w:val="20"/>
                <w:szCs w:val="20"/>
              </w:rPr>
              <w:t>De aanleiding is beschreven;</w:t>
            </w:r>
          </w:p>
          <w:p w14:paraId="3939EA5A" w14:textId="77777777" w:rsidR="003D5CD5" w:rsidRDefault="003D5CD5" w:rsidP="009D3686">
            <w:pPr>
              <w:numPr>
                <w:ilvl w:val="0"/>
                <w:numId w:val="21"/>
              </w:numPr>
              <w:spacing w:line="288" w:lineRule="auto"/>
              <w:rPr>
                <w:sz w:val="20"/>
                <w:szCs w:val="20"/>
              </w:rPr>
            </w:pPr>
            <w:r>
              <w:rPr>
                <w:rFonts w:ascii="Arial" w:eastAsia="Arial" w:hAnsi="Arial" w:cs="Arial"/>
                <w:sz w:val="20"/>
                <w:szCs w:val="20"/>
              </w:rPr>
              <w:t>Bij de verkenning van het praktijk-probleem is gebruik gemaakt van praktijkdeskundigen (bv. collega’s, leerlingen);</w:t>
            </w:r>
          </w:p>
          <w:p w14:paraId="7DE042A7" w14:textId="77777777" w:rsidR="003D5CD5" w:rsidRDefault="003D5CD5" w:rsidP="009D3686">
            <w:pPr>
              <w:numPr>
                <w:ilvl w:val="0"/>
                <w:numId w:val="21"/>
              </w:numPr>
              <w:spacing w:line="288" w:lineRule="auto"/>
              <w:rPr>
                <w:sz w:val="20"/>
                <w:szCs w:val="20"/>
              </w:rPr>
            </w:pPr>
            <w:r>
              <w:rPr>
                <w:rFonts w:ascii="Arial" w:eastAsia="Arial" w:hAnsi="Arial" w:cs="Arial"/>
                <w:sz w:val="20"/>
                <w:szCs w:val="20"/>
              </w:rPr>
              <w:t>Bij de verkenning is gebruik gemaakt van betrouwbare literatuur over het probleem;</w:t>
            </w:r>
          </w:p>
          <w:p w14:paraId="1F69F735" w14:textId="77777777" w:rsidR="003D5CD5" w:rsidRDefault="003D5CD5" w:rsidP="009D3686">
            <w:pPr>
              <w:numPr>
                <w:ilvl w:val="0"/>
                <w:numId w:val="21"/>
              </w:numPr>
              <w:spacing w:line="288" w:lineRule="auto"/>
              <w:rPr>
                <w:sz w:val="20"/>
                <w:szCs w:val="20"/>
              </w:rPr>
            </w:pPr>
            <w:r>
              <w:rPr>
                <w:rFonts w:ascii="Arial" w:eastAsia="Arial" w:hAnsi="Arial" w:cs="Arial"/>
                <w:sz w:val="20"/>
                <w:szCs w:val="20"/>
              </w:rPr>
              <w:t>In de beschrijving zijn de 5w-h delen herkenbaar (geen kopjes!).</w:t>
            </w:r>
          </w:p>
        </w:tc>
        <w:tc>
          <w:tcPr>
            <w:tcW w:w="3476" w:type="dxa"/>
          </w:tcPr>
          <w:p w14:paraId="3F3D6D84" w14:textId="77777777" w:rsidR="003D5CD5" w:rsidRDefault="003D5CD5" w:rsidP="009D3686">
            <w:pPr>
              <w:numPr>
                <w:ilvl w:val="0"/>
                <w:numId w:val="21"/>
              </w:numPr>
              <w:spacing w:before="60"/>
              <w:ind w:left="357" w:hanging="357"/>
              <w:rPr>
                <w:sz w:val="20"/>
                <w:szCs w:val="20"/>
              </w:rPr>
            </w:pPr>
          </w:p>
        </w:tc>
      </w:tr>
      <w:tr w:rsidR="003D5CD5" w14:paraId="3E480699" w14:textId="77777777" w:rsidTr="00061E42">
        <w:trPr>
          <w:trHeight w:val="1120"/>
        </w:trPr>
        <w:tc>
          <w:tcPr>
            <w:tcW w:w="1245" w:type="dxa"/>
            <w:vAlign w:val="center"/>
          </w:tcPr>
          <w:p w14:paraId="22D2E195" w14:textId="77777777" w:rsidR="003D5CD5" w:rsidRDefault="003D5CD5" w:rsidP="00061E42">
            <w:pPr>
              <w:jc w:val="center"/>
              <w:rPr>
                <w:rFonts w:ascii="Arial" w:eastAsia="Arial" w:hAnsi="Arial" w:cs="Arial"/>
                <w:b/>
                <w:sz w:val="20"/>
                <w:szCs w:val="20"/>
              </w:rPr>
            </w:pPr>
            <w:r>
              <w:rPr>
                <w:rFonts w:ascii="Arial" w:eastAsia="Arial" w:hAnsi="Arial" w:cs="Arial"/>
                <w:b/>
                <w:sz w:val="20"/>
                <w:szCs w:val="20"/>
              </w:rPr>
              <w:t>Richten</w:t>
            </w:r>
          </w:p>
          <w:p w14:paraId="0F24D791" w14:textId="77777777" w:rsidR="003D5CD5" w:rsidRDefault="003D5CD5" w:rsidP="00061E42">
            <w:pPr>
              <w:jc w:val="center"/>
              <w:rPr>
                <w:rFonts w:ascii="Arial" w:eastAsia="Arial" w:hAnsi="Arial" w:cs="Arial"/>
                <w:sz w:val="20"/>
                <w:szCs w:val="20"/>
              </w:rPr>
            </w:pPr>
          </w:p>
        </w:tc>
        <w:tc>
          <w:tcPr>
            <w:tcW w:w="4289" w:type="dxa"/>
            <w:shd w:val="clear" w:color="auto" w:fill="FFFFFF"/>
            <w:vAlign w:val="center"/>
          </w:tcPr>
          <w:p w14:paraId="136E7F44" w14:textId="77777777" w:rsidR="003D5CD5" w:rsidRDefault="003D5CD5" w:rsidP="009D3686">
            <w:pPr>
              <w:numPr>
                <w:ilvl w:val="0"/>
                <w:numId w:val="23"/>
              </w:numPr>
              <w:spacing w:before="60" w:line="288" w:lineRule="auto"/>
              <w:ind w:left="357" w:hanging="357"/>
              <w:rPr>
                <w:sz w:val="20"/>
                <w:szCs w:val="20"/>
              </w:rPr>
            </w:pPr>
            <w:r>
              <w:rPr>
                <w:rFonts w:ascii="Arial" w:eastAsia="Arial" w:hAnsi="Arial" w:cs="Arial"/>
                <w:sz w:val="20"/>
                <w:szCs w:val="20"/>
              </w:rPr>
              <w:t>Het onderzoeksdoel en de onderzoeks-vraag zijn passend bij het type onderzoek;</w:t>
            </w:r>
          </w:p>
          <w:p w14:paraId="1114FFEA" w14:textId="77777777" w:rsidR="003D5CD5" w:rsidRDefault="003D5CD5" w:rsidP="009D3686">
            <w:pPr>
              <w:numPr>
                <w:ilvl w:val="0"/>
                <w:numId w:val="23"/>
              </w:numPr>
              <w:spacing w:line="288" w:lineRule="auto"/>
              <w:rPr>
                <w:sz w:val="20"/>
                <w:szCs w:val="20"/>
              </w:rPr>
            </w:pPr>
            <w:r>
              <w:rPr>
                <w:rFonts w:ascii="Arial" w:eastAsia="Arial" w:hAnsi="Arial" w:cs="Arial"/>
                <w:sz w:val="20"/>
                <w:szCs w:val="20"/>
              </w:rPr>
              <w:t>De onderzoeksvraag voldoet aan de criteria (blz. 123, 124).</w:t>
            </w:r>
          </w:p>
        </w:tc>
        <w:tc>
          <w:tcPr>
            <w:tcW w:w="3476" w:type="dxa"/>
          </w:tcPr>
          <w:p w14:paraId="6DAA6DED" w14:textId="77777777" w:rsidR="003D5CD5" w:rsidRDefault="003D5CD5" w:rsidP="009D3686">
            <w:pPr>
              <w:numPr>
                <w:ilvl w:val="0"/>
                <w:numId w:val="23"/>
              </w:numPr>
              <w:spacing w:before="60"/>
              <w:ind w:left="357" w:hanging="357"/>
              <w:rPr>
                <w:sz w:val="20"/>
                <w:szCs w:val="20"/>
              </w:rPr>
            </w:pPr>
          </w:p>
        </w:tc>
      </w:tr>
      <w:tr w:rsidR="003D5CD5" w14:paraId="4ECBD788" w14:textId="77777777" w:rsidTr="00061E42">
        <w:trPr>
          <w:trHeight w:val="980"/>
        </w:trPr>
        <w:tc>
          <w:tcPr>
            <w:tcW w:w="1245" w:type="dxa"/>
            <w:vAlign w:val="center"/>
          </w:tcPr>
          <w:p w14:paraId="6C31EBD4" w14:textId="77777777" w:rsidR="003D5CD5" w:rsidRDefault="003D5CD5" w:rsidP="00061E42">
            <w:pPr>
              <w:jc w:val="center"/>
              <w:rPr>
                <w:rFonts w:ascii="Arial" w:eastAsia="Arial" w:hAnsi="Arial" w:cs="Arial"/>
                <w:b/>
                <w:sz w:val="20"/>
                <w:szCs w:val="20"/>
              </w:rPr>
            </w:pPr>
            <w:r>
              <w:rPr>
                <w:rFonts w:ascii="Arial" w:eastAsia="Arial" w:hAnsi="Arial" w:cs="Arial"/>
                <w:b/>
                <w:sz w:val="20"/>
                <w:szCs w:val="20"/>
              </w:rPr>
              <w:t>Plannen</w:t>
            </w:r>
          </w:p>
          <w:p w14:paraId="52311276" w14:textId="77777777" w:rsidR="003D5CD5" w:rsidRDefault="003D5CD5" w:rsidP="00061E42">
            <w:pPr>
              <w:jc w:val="center"/>
              <w:rPr>
                <w:rFonts w:ascii="Arial" w:eastAsia="Arial" w:hAnsi="Arial" w:cs="Arial"/>
                <w:sz w:val="20"/>
                <w:szCs w:val="20"/>
              </w:rPr>
            </w:pPr>
          </w:p>
        </w:tc>
        <w:tc>
          <w:tcPr>
            <w:tcW w:w="4289" w:type="dxa"/>
            <w:shd w:val="clear" w:color="auto" w:fill="FFFFFF"/>
            <w:vAlign w:val="center"/>
          </w:tcPr>
          <w:p w14:paraId="3F9E08D1" w14:textId="77777777" w:rsidR="003D5CD5" w:rsidRDefault="003D5CD5" w:rsidP="009D3686">
            <w:pPr>
              <w:numPr>
                <w:ilvl w:val="0"/>
                <w:numId w:val="15"/>
              </w:numPr>
              <w:spacing w:before="60" w:line="288" w:lineRule="auto"/>
              <w:ind w:left="357" w:hanging="357"/>
              <w:rPr>
                <w:sz w:val="20"/>
                <w:szCs w:val="20"/>
              </w:rPr>
            </w:pPr>
            <w:r>
              <w:rPr>
                <w:rFonts w:ascii="Arial" w:eastAsia="Arial" w:hAnsi="Arial" w:cs="Arial"/>
                <w:sz w:val="20"/>
                <w:szCs w:val="20"/>
              </w:rPr>
              <w:t xml:space="preserve">Het onderzoeksplan is een heldere </w:t>
            </w:r>
            <w:r>
              <w:rPr>
                <w:rFonts w:ascii="Arial" w:eastAsia="Arial" w:hAnsi="Arial" w:cs="Arial"/>
                <w:i/>
                <w:sz w:val="20"/>
                <w:szCs w:val="20"/>
              </w:rPr>
              <w:t>en beargumenteerde</w:t>
            </w:r>
            <w:r>
              <w:rPr>
                <w:rFonts w:ascii="Arial" w:eastAsia="Arial" w:hAnsi="Arial" w:cs="Arial"/>
                <w:sz w:val="20"/>
                <w:szCs w:val="20"/>
              </w:rPr>
              <w:t xml:space="preserve"> beschrijving van het praktijkprobleem, onderzoeksdoel, -vraag en – aanpak;</w:t>
            </w:r>
          </w:p>
          <w:p w14:paraId="2CC50C80" w14:textId="77777777" w:rsidR="003D5CD5" w:rsidRDefault="003D5CD5" w:rsidP="009D3686">
            <w:pPr>
              <w:numPr>
                <w:ilvl w:val="0"/>
                <w:numId w:val="15"/>
              </w:numPr>
              <w:spacing w:line="288" w:lineRule="auto"/>
              <w:rPr>
                <w:sz w:val="20"/>
                <w:szCs w:val="20"/>
              </w:rPr>
            </w:pPr>
            <w:r>
              <w:rPr>
                <w:rFonts w:ascii="Arial" w:eastAsia="Arial" w:hAnsi="Arial" w:cs="Arial"/>
                <w:sz w:val="20"/>
                <w:szCs w:val="20"/>
              </w:rPr>
              <w:t>Iedere deelvraag heeft een aanpak;</w:t>
            </w:r>
          </w:p>
          <w:p w14:paraId="1E7D446C" w14:textId="77777777" w:rsidR="003D5CD5" w:rsidRDefault="003D5CD5" w:rsidP="009D3686">
            <w:pPr>
              <w:numPr>
                <w:ilvl w:val="0"/>
                <w:numId w:val="15"/>
              </w:numPr>
              <w:spacing w:line="288" w:lineRule="auto"/>
              <w:rPr>
                <w:sz w:val="20"/>
                <w:szCs w:val="20"/>
              </w:rPr>
            </w:pPr>
            <w:r>
              <w:rPr>
                <w:rFonts w:ascii="Arial" w:eastAsia="Arial" w:hAnsi="Arial" w:cs="Arial"/>
                <w:sz w:val="20"/>
                <w:szCs w:val="20"/>
              </w:rPr>
              <w:t>Bij de aanpak wordt onderscheid gemaakt in selecteren, verzamelen en analyseren;</w:t>
            </w:r>
          </w:p>
          <w:p w14:paraId="46B6A65F" w14:textId="77777777" w:rsidR="003D5CD5" w:rsidRDefault="003D5CD5" w:rsidP="009D3686">
            <w:pPr>
              <w:numPr>
                <w:ilvl w:val="0"/>
                <w:numId w:val="15"/>
              </w:numPr>
              <w:spacing w:line="288" w:lineRule="auto"/>
              <w:rPr>
                <w:sz w:val="20"/>
                <w:szCs w:val="20"/>
              </w:rPr>
            </w:pPr>
            <w:r>
              <w:rPr>
                <w:rFonts w:ascii="Arial" w:eastAsia="Arial" w:hAnsi="Arial" w:cs="Arial"/>
                <w:sz w:val="20"/>
                <w:szCs w:val="20"/>
              </w:rPr>
              <w:t>Daarnaast is beschreven wat er nodig is en wanneer het wordt uitgevoerd;</w:t>
            </w:r>
          </w:p>
          <w:p w14:paraId="68195AC2" w14:textId="77777777" w:rsidR="003D5CD5" w:rsidRDefault="003D5CD5" w:rsidP="009D3686">
            <w:pPr>
              <w:numPr>
                <w:ilvl w:val="0"/>
                <w:numId w:val="15"/>
              </w:numPr>
              <w:spacing w:line="288" w:lineRule="auto"/>
              <w:rPr>
                <w:sz w:val="20"/>
                <w:szCs w:val="20"/>
              </w:rPr>
            </w:pPr>
            <w:r>
              <w:rPr>
                <w:rFonts w:ascii="Arial" w:eastAsia="Arial" w:hAnsi="Arial" w:cs="Arial"/>
                <w:sz w:val="20"/>
                <w:szCs w:val="20"/>
              </w:rPr>
              <w:t>Belangrijke randvoorwaarden zijn beschreven.</w:t>
            </w:r>
          </w:p>
        </w:tc>
        <w:tc>
          <w:tcPr>
            <w:tcW w:w="3476" w:type="dxa"/>
          </w:tcPr>
          <w:p w14:paraId="2FBBB2EC" w14:textId="77777777" w:rsidR="003D5CD5" w:rsidRDefault="003D5CD5" w:rsidP="00061E42">
            <w:pPr>
              <w:spacing w:before="60"/>
              <w:rPr>
                <w:rFonts w:ascii="Arial" w:eastAsia="Arial" w:hAnsi="Arial" w:cs="Arial"/>
                <w:sz w:val="20"/>
                <w:szCs w:val="20"/>
              </w:rPr>
            </w:pPr>
            <w:r>
              <w:rPr>
                <w:rFonts w:ascii="Arial" w:eastAsia="Arial" w:hAnsi="Arial" w:cs="Arial"/>
                <w:sz w:val="20"/>
                <w:szCs w:val="20"/>
              </w:rPr>
              <w:t>-</w:t>
            </w:r>
          </w:p>
        </w:tc>
      </w:tr>
    </w:tbl>
    <w:p w14:paraId="7D186767" w14:textId="77777777" w:rsidR="003D5CD5" w:rsidRDefault="003D5CD5" w:rsidP="00061E42">
      <w:pPr>
        <w:rPr>
          <w:rFonts w:ascii="Arial" w:eastAsia="Arial" w:hAnsi="Arial" w:cs="Arial"/>
          <w:sz w:val="20"/>
          <w:szCs w:val="20"/>
        </w:rPr>
      </w:pPr>
    </w:p>
    <w:p w14:paraId="2C43C2F2" w14:textId="77777777" w:rsidR="003D5CD5" w:rsidRDefault="003D5CD5" w:rsidP="00061E42">
      <w:pPr>
        <w:rPr>
          <w:rFonts w:ascii="Arial" w:eastAsia="Arial" w:hAnsi="Arial" w:cs="Arial"/>
          <w:sz w:val="20"/>
          <w:szCs w:val="20"/>
        </w:rPr>
      </w:pPr>
    </w:p>
    <w:p w14:paraId="3E9A8060" w14:textId="77777777" w:rsidR="003D5CD5" w:rsidRPr="00844080" w:rsidRDefault="003D5CD5" w:rsidP="00061E42">
      <w:pPr>
        <w:rPr>
          <w:rFonts w:ascii="Arial" w:eastAsia="Arial" w:hAnsi="Arial" w:cs="Arial"/>
          <w:b/>
          <w:sz w:val="20"/>
          <w:szCs w:val="20"/>
        </w:rPr>
      </w:pPr>
      <w:r w:rsidRPr="00844080">
        <w:rPr>
          <w:rFonts w:ascii="Arial" w:eastAsia="Arial" w:hAnsi="Arial" w:cs="Arial"/>
          <w:b/>
          <w:sz w:val="20"/>
          <w:szCs w:val="20"/>
        </w:rPr>
        <w:t>Beoordeling:</w:t>
      </w:r>
    </w:p>
    <w:p w14:paraId="483BC122" w14:textId="77777777" w:rsidR="003D5CD5" w:rsidRDefault="003D5CD5" w:rsidP="00061E42">
      <w:pPr>
        <w:spacing w:line="288" w:lineRule="auto"/>
        <w:rPr>
          <w:rFonts w:ascii="Arial" w:eastAsia="Arial" w:hAnsi="Arial" w:cs="Arial"/>
          <w:sz w:val="20"/>
          <w:szCs w:val="20"/>
        </w:rPr>
      </w:pPr>
      <w:r>
        <w:rPr>
          <w:rFonts w:ascii="Arial" w:eastAsia="Arial" w:hAnsi="Arial" w:cs="Arial"/>
          <w:sz w:val="20"/>
          <w:szCs w:val="20"/>
        </w:rPr>
        <w:t xml:space="preserve">De student kan op grond van het onderzoeksrapport </w:t>
      </w:r>
      <w:r>
        <w:rPr>
          <w:rFonts w:ascii="Arial" w:eastAsia="Arial" w:hAnsi="Arial" w:cs="Arial"/>
          <w:b/>
          <w:sz w:val="20"/>
          <w:szCs w:val="20"/>
        </w:rPr>
        <w:t>wel / niet</w:t>
      </w:r>
      <w:r>
        <w:rPr>
          <w:rFonts w:ascii="Arial" w:eastAsia="Arial" w:hAnsi="Arial" w:cs="Arial"/>
          <w:sz w:val="20"/>
          <w:szCs w:val="20"/>
        </w:rPr>
        <w:t xml:space="preserve"> starten met het onderzoek (doorhalen wat niet van toepassing is).</w:t>
      </w:r>
    </w:p>
    <w:p w14:paraId="376D2286" w14:textId="77777777" w:rsidR="003D5CD5" w:rsidRDefault="003D5CD5" w:rsidP="00061E42">
      <w:pPr>
        <w:rPr>
          <w:rFonts w:ascii="Arial" w:eastAsia="Arial" w:hAnsi="Arial" w:cs="Arial"/>
          <w:sz w:val="20"/>
          <w:szCs w:val="20"/>
        </w:rPr>
      </w:pPr>
    </w:p>
    <w:p w14:paraId="70D23B1B" w14:textId="77777777" w:rsidR="003D5CD5" w:rsidRDefault="003D5CD5" w:rsidP="00061E42">
      <w:pPr>
        <w:rPr>
          <w:rFonts w:ascii="Arial" w:eastAsia="Arial" w:hAnsi="Arial" w:cs="Arial"/>
          <w:sz w:val="20"/>
          <w:szCs w:val="20"/>
        </w:rPr>
      </w:pPr>
      <w:r>
        <w:rPr>
          <w:rFonts w:ascii="Arial" w:eastAsia="Arial" w:hAnsi="Arial" w:cs="Arial"/>
          <w:sz w:val="20"/>
          <w:szCs w:val="20"/>
        </w:rPr>
        <w:t>Opmerkingen:</w:t>
      </w:r>
    </w:p>
    <w:p w14:paraId="4C325F23" w14:textId="77777777" w:rsidR="003D5CD5" w:rsidRDefault="003D5CD5" w:rsidP="00061E42">
      <w:pPr>
        <w:widowControl w:val="0"/>
        <w:spacing w:line="276" w:lineRule="auto"/>
      </w:pPr>
    </w:p>
    <w:p w14:paraId="03286167" w14:textId="7EE0A075" w:rsidR="003D5CD5" w:rsidRDefault="003D5CD5">
      <w:pPr>
        <w:rPr>
          <w:rFonts w:ascii="Arial" w:eastAsia="Arial" w:hAnsi="Arial" w:cs="Arial"/>
        </w:rPr>
      </w:pPr>
      <w:r>
        <w:rPr>
          <w:rFonts w:ascii="Arial" w:eastAsia="Arial" w:hAnsi="Arial" w:cs="Arial"/>
        </w:rPr>
        <w:br w:type="page"/>
      </w:r>
    </w:p>
    <w:bookmarkStart w:id="5" w:name="_MON_1589795192"/>
    <w:bookmarkEnd w:id="5"/>
    <w:p w14:paraId="6637DA96" w14:textId="1A245DA3" w:rsidR="008F05A2" w:rsidRDefault="005F754E">
      <w:pPr>
        <w:rPr>
          <w:rFonts w:ascii="Arial" w:eastAsia="Arial" w:hAnsi="Arial" w:cs="Arial"/>
          <w:b/>
          <w:sz w:val="20"/>
          <w:szCs w:val="20"/>
        </w:rPr>
      </w:pPr>
      <w:r>
        <w:rPr>
          <w:noProof/>
        </w:rPr>
        <w:object w:dxaOrig="9132" w:dyaOrig="13481" w14:anchorId="30C6B1F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56.75pt;height:674.25pt;mso-width-percent:0;mso-height-percent:0;mso-width-percent:0;mso-height-percent:0" o:ole="">
            <v:imagedata r:id="rId93" o:title=""/>
          </v:shape>
          <o:OLEObject Type="Embed" ProgID="Word.Document.12" ShapeID="_x0000_i1025" DrawAspect="Content" ObjectID="_1628847018" r:id="rId94">
            <o:FieldCodes>\s</o:FieldCodes>
          </o:OLEObject>
        </w:object>
      </w:r>
    </w:p>
    <w:p w14:paraId="233FA53D" w14:textId="4D56F226" w:rsidR="008F05A2" w:rsidRDefault="008F05A2">
      <w:pPr>
        <w:rPr>
          <w:rFonts w:ascii="Arial" w:eastAsia="Arial" w:hAnsi="Arial" w:cs="Arial"/>
          <w:b/>
          <w:sz w:val="20"/>
          <w:szCs w:val="20"/>
        </w:rPr>
      </w:pPr>
    </w:p>
    <w:p w14:paraId="1B9473A0" w14:textId="77777777" w:rsidR="001C099E" w:rsidRDefault="001C099E">
      <w:pPr>
        <w:rPr>
          <w:rFonts w:ascii="Arial" w:eastAsia="Arial" w:hAnsi="Arial" w:cs="Arial"/>
          <w:b/>
          <w:sz w:val="20"/>
          <w:szCs w:val="20"/>
        </w:rPr>
      </w:pPr>
    </w:p>
    <w:p w14:paraId="76807CAD" w14:textId="5DB4D28B" w:rsidR="00752841" w:rsidRDefault="00632685">
      <w:pPr>
        <w:rPr>
          <w:rFonts w:ascii="Arial" w:eastAsia="Arial" w:hAnsi="Arial" w:cs="Arial"/>
          <w:sz w:val="20"/>
          <w:szCs w:val="20"/>
        </w:rPr>
      </w:pPr>
      <w:r>
        <w:br w:type="page"/>
      </w:r>
    </w:p>
    <w:p w14:paraId="3C8A031F" w14:textId="1705EC0A" w:rsidR="009F49D2" w:rsidRDefault="004930D4" w:rsidP="009D3686">
      <w:pPr>
        <w:jc w:val="right"/>
        <w:rPr>
          <w:rFonts w:ascii="Arial" w:eastAsia="Arial" w:hAnsi="Arial" w:cs="Arial"/>
          <w:b/>
        </w:rPr>
      </w:pPr>
      <w:r>
        <w:rPr>
          <w:rFonts w:ascii="Arial" w:eastAsia="Arial" w:hAnsi="Arial" w:cs="Arial"/>
          <w:b/>
          <w:noProof/>
        </w:rPr>
        <w:lastRenderedPageBreak/>
        <w:drawing>
          <wp:anchor distT="0" distB="0" distL="114300" distR="114300" simplePos="0" relativeHeight="251751424" behindDoc="0" locked="0" layoutInCell="1" allowOverlap="1" wp14:anchorId="36F57C44" wp14:editId="27B203C5">
            <wp:simplePos x="0" y="0"/>
            <wp:positionH relativeFrom="margin">
              <wp:posOffset>-86360</wp:posOffset>
            </wp:positionH>
            <wp:positionV relativeFrom="paragraph">
              <wp:posOffset>190500</wp:posOffset>
            </wp:positionV>
            <wp:extent cx="1499870" cy="1164590"/>
            <wp:effectExtent l="0" t="0" r="5080" b="0"/>
            <wp:wrapSquare wrapText="bothSides"/>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499870" cy="1164590"/>
                    </a:xfrm>
                    <a:prstGeom prst="rect">
                      <a:avLst/>
                    </a:prstGeom>
                    <a:noFill/>
                  </pic:spPr>
                </pic:pic>
              </a:graphicData>
            </a:graphic>
          </wp:anchor>
        </w:drawing>
      </w:r>
      <w:r>
        <w:rPr>
          <w:rFonts w:ascii="Arial" w:eastAsia="Arial" w:hAnsi="Arial" w:cs="Arial"/>
          <w:b/>
        </w:rPr>
        <w:br w:type="textWrapping" w:clear="all"/>
      </w:r>
      <w:r w:rsidR="009F49D2" w:rsidRPr="00AC3697">
        <w:rPr>
          <w:rFonts w:ascii="Arial" w:eastAsia="Arial" w:hAnsi="Arial" w:cs="Arial"/>
          <w:b/>
        </w:rPr>
        <w:t>Bijlage F – III</w:t>
      </w:r>
    </w:p>
    <w:p w14:paraId="15A68E63" w14:textId="77777777" w:rsidR="009F49D2" w:rsidRDefault="009F49D2" w:rsidP="009D3686">
      <w:pPr>
        <w:jc w:val="right"/>
        <w:rPr>
          <w:rFonts w:ascii="Arial" w:eastAsia="Arial" w:hAnsi="Arial" w:cs="Arial"/>
          <w:b/>
        </w:rPr>
      </w:pPr>
    </w:p>
    <w:p w14:paraId="31B12270" w14:textId="77777777" w:rsidR="009F49D2" w:rsidRDefault="009F49D2" w:rsidP="009D3686">
      <w:pPr>
        <w:jc w:val="right"/>
        <w:rPr>
          <w:rFonts w:ascii="Arial" w:eastAsia="Arial" w:hAnsi="Arial" w:cs="Arial"/>
          <w:b/>
        </w:rPr>
      </w:pPr>
      <w:r w:rsidRPr="00AC3697">
        <w:rPr>
          <w:rFonts w:ascii="Arial" w:eastAsia="Arial" w:hAnsi="Arial" w:cs="Arial"/>
          <w:b/>
        </w:rPr>
        <w:t>Beoordelingsformulier Participatief Actieonderzoek (hierna actieonderzoek)</w:t>
      </w:r>
    </w:p>
    <w:p w14:paraId="7382FE8C" w14:textId="77777777" w:rsidR="009F49D2" w:rsidRPr="00AC3697" w:rsidRDefault="009F49D2" w:rsidP="00061E42">
      <w:pPr>
        <w:rPr>
          <w:rFonts w:ascii="Arial" w:eastAsia="Arial" w:hAnsi="Arial" w:cs="Arial"/>
          <w:b/>
        </w:rPr>
      </w:pPr>
    </w:p>
    <w:p w14:paraId="036C353A" w14:textId="77777777" w:rsidR="009F49D2" w:rsidRDefault="009F49D2" w:rsidP="00061E42">
      <w:pPr>
        <w:spacing w:line="276" w:lineRule="auto"/>
        <w:rPr>
          <w:rFonts w:ascii="Arial" w:eastAsia="Arial" w:hAnsi="Arial" w:cs="Arial"/>
          <w:b/>
          <w:sz w:val="28"/>
          <w:szCs w:val="28"/>
        </w:rPr>
      </w:pPr>
      <w:r>
        <w:rPr>
          <w:rFonts w:ascii="Arial" w:eastAsia="Arial" w:hAnsi="Arial" w:cs="Arial"/>
          <w:b/>
          <w:sz w:val="28"/>
          <w:szCs w:val="28"/>
        </w:rPr>
        <w:t xml:space="preserve"> </w:t>
      </w:r>
    </w:p>
    <w:tbl>
      <w:tblPr>
        <w:tblW w:w="8945" w:type="dxa"/>
        <w:tblInd w:w="-1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2390"/>
        <w:gridCol w:w="2190"/>
        <w:gridCol w:w="1799"/>
        <w:gridCol w:w="2566"/>
      </w:tblGrid>
      <w:tr w:rsidR="009F49D2" w14:paraId="28BF7CF8" w14:textId="77777777" w:rsidTr="003D795D">
        <w:trPr>
          <w:trHeight w:val="500"/>
        </w:trPr>
        <w:tc>
          <w:tcPr>
            <w:tcW w:w="2390" w:type="dxa"/>
            <w:tcBorders>
              <w:top w:val="single" w:sz="8" w:space="0" w:color="000000"/>
              <w:left w:val="single" w:sz="8" w:space="0" w:color="000000"/>
              <w:bottom w:val="single" w:sz="8" w:space="0" w:color="000000"/>
              <w:right w:val="single" w:sz="8" w:space="0" w:color="000000"/>
            </w:tcBorders>
            <w:shd w:val="clear" w:color="auto" w:fill="CCFFCC"/>
            <w:tcMar>
              <w:top w:w="100" w:type="dxa"/>
              <w:left w:w="100" w:type="dxa"/>
              <w:bottom w:w="100" w:type="dxa"/>
              <w:right w:w="100" w:type="dxa"/>
            </w:tcMar>
          </w:tcPr>
          <w:p w14:paraId="6942A8FE" w14:textId="77777777" w:rsidR="009F49D2" w:rsidRDefault="009F49D2" w:rsidP="00061E42">
            <w:pPr>
              <w:spacing w:before="40" w:after="40" w:line="264" w:lineRule="auto"/>
              <w:rPr>
                <w:rFonts w:ascii="Arial" w:eastAsia="Arial" w:hAnsi="Arial" w:cs="Arial"/>
                <w:b/>
                <w:sz w:val="20"/>
                <w:szCs w:val="20"/>
              </w:rPr>
            </w:pPr>
            <w:r>
              <w:rPr>
                <w:rFonts w:ascii="Arial" w:eastAsia="Arial" w:hAnsi="Arial" w:cs="Arial"/>
                <w:b/>
                <w:sz w:val="20"/>
                <w:szCs w:val="20"/>
              </w:rPr>
              <w:t>Naam student:</w:t>
            </w:r>
          </w:p>
        </w:tc>
        <w:tc>
          <w:tcPr>
            <w:tcW w:w="2190" w:type="dxa"/>
            <w:tcBorders>
              <w:top w:val="single" w:sz="8" w:space="0" w:color="000000"/>
              <w:bottom w:val="single" w:sz="8" w:space="0" w:color="000000"/>
              <w:right w:val="single" w:sz="8" w:space="0" w:color="000000"/>
            </w:tcBorders>
            <w:shd w:val="clear" w:color="auto" w:fill="CCFFCC"/>
            <w:tcMar>
              <w:top w:w="100" w:type="dxa"/>
              <w:left w:w="100" w:type="dxa"/>
              <w:bottom w:w="100" w:type="dxa"/>
              <w:right w:w="100" w:type="dxa"/>
            </w:tcMar>
          </w:tcPr>
          <w:p w14:paraId="3D59F795" w14:textId="77777777" w:rsidR="009F49D2" w:rsidRDefault="009F49D2" w:rsidP="00061E42">
            <w:pPr>
              <w:rPr>
                <w:rFonts w:ascii="Arial" w:eastAsia="Arial" w:hAnsi="Arial" w:cs="Arial"/>
                <w:b/>
                <w:sz w:val="20"/>
                <w:szCs w:val="20"/>
              </w:rPr>
            </w:pPr>
            <w:r>
              <w:rPr>
                <w:rFonts w:ascii="Arial" w:eastAsia="Arial" w:hAnsi="Arial" w:cs="Arial"/>
                <w:b/>
                <w:sz w:val="20"/>
                <w:szCs w:val="20"/>
              </w:rPr>
              <w:t xml:space="preserve"> </w:t>
            </w:r>
          </w:p>
        </w:tc>
        <w:tc>
          <w:tcPr>
            <w:tcW w:w="1799" w:type="dxa"/>
            <w:tcBorders>
              <w:top w:val="single" w:sz="8" w:space="0" w:color="000000"/>
              <w:bottom w:val="single" w:sz="8" w:space="0" w:color="000000"/>
              <w:right w:val="single" w:sz="8" w:space="0" w:color="000000"/>
            </w:tcBorders>
            <w:shd w:val="clear" w:color="auto" w:fill="CCFFCC"/>
            <w:tcMar>
              <w:top w:w="100" w:type="dxa"/>
              <w:left w:w="100" w:type="dxa"/>
              <w:bottom w:w="100" w:type="dxa"/>
              <w:right w:w="100" w:type="dxa"/>
            </w:tcMar>
          </w:tcPr>
          <w:p w14:paraId="3F7BEAC4" w14:textId="160CAD2F" w:rsidR="009F49D2" w:rsidRDefault="004930D4" w:rsidP="004930D4">
            <w:pPr>
              <w:spacing w:before="40" w:after="40" w:line="264" w:lineRule="auto"/>
              <w:rPr>
                <w:rFonts w:ascii="Arial" w:eastAsia="Arial" w:hAnsi="Arial" w:cs="Arial"/>
                <w:b/>
                <w:sz w:val="20"/>
                <w:szCs w:val="20"/>
              </w:rPr>
            </w:pPr>
            <w:r>
              <w:rPr>
                <w:rFonts w:ascii="Arial" w:eastAsia="Arial" w:hAnsi="Arial" w:cs="Arial"/>
                <w:b/>
                <w:sz w:val="20"/>
                <w:szCs w:val="20"/>
              </w:rPr>
              <w:t>Project</w:t>
            </w:r>
            <w:r w:rsidR="009F49D2">
              <w:rPr>
                <w:rFonts w:ascii="Arial" w:eastAsia="Arial" w:hAnsi="Arial" w:cs="Arial"/>
                <w:b/>
                <w:sz w:val="20"/>
                <w:szCs w:val="20"/>
              </w:rPr>
              <w:t>nummer:</w:t>
            </w:r>
          </w:p>
        </w:tc>
        <w:tc>
          <w:tcPr>
            <w:tcW w:w="2566" w:type="dxa"/>
            <w:tcBorders>
              <w:top w:val="single" w:sz="8" w:space="0" w:color="000000"/>
              <w:bottom w:val="single" w:sz="8" w:space="0" w:color="000000"/>
              <w:right w:val="single" w:sz="8" w:space="0" w:color="000000"/>
            </w:tcBorders>
            <w:shd w:val="clear" w:color="auto" w:fill="CCFFCC"/>
            <w:tcMar>
              <w:top w:w="100" w:type="dxa"/>
              <w:left w:w="100" w:type="dxa"/>
              <w:bottom w:w="100" w:type="dxa"/>
              <w:right w:w="100" w:type="dxa"/>
            </w:tcMar>
          </w:tcPr>
          <w:p w14:paraId="0FEA40AA" w14:textId="77777777" w:rsidR="009F49D2" w:rsidRDefault="009F49D2" w:rsidP="00061E42">
            <w:pPr>
              <w:ind w:right="-2535"/>
              <w:rPr>
                <w:rFonts w:ascii="Arial" w:eastAsia="Arial" w:hAnsi="Arial" w:cs="Arial"/>
                <w:b/>
                <w:sz w:val="20"/>
                <w:szCs w:val="20"/>
              </w:rPr>
            </w:pPr>
            <w:r>
              <w:rPr>
                <w:rFonts w:ascii="Arial" w:eastAsia="Arial" w:hAnsi="Arial" w:cs="Arial"/>
                <w:b/>
                <w:sz w:val="20"/>
                <w:szCs w:val="20"/>
              </w:rPr>
              <w:t xml:space="preserve"> </w:t>
            </w:r>
          </w:p>
        </w:tc>
      </w:tr>
      <w:tr w:rsidR="009F49D2" w14:paraId="3C4F085A" w14:textId="77777777" w:rsidTr="00061E42">
        <w:trPr>
          <w:trHeight w:val="609"/>
        </w:trPr>
        <w:tc>
          <w:tcPr>
            <w:tcW w:w="2390" w:type="dxa"/>
            <w:tcBorders>
              <w:left w:val="single" w:sz="8" w:space="0" w:color="000000"/>
              <w:bottom w:val="single" w:sz="8" w:space="0" w:color="000000"/>
              <w:right w:val="single" w:sz="8" w:space="0" w:color="000000"/>
            </w:tcBorders>
            <w:shd w:val="clear" w:color="auto" w:fill="CCFFCC"/>
            <w:tcMar>
              <w:top w:w="100" w:type="dxa"/>
              <w:left w:w="100" w:type="dxa"/>
              <w:bottom w:w="100" w:type="dxa"/>
              <w:right w:w="100" w:type="dxa"/>
            </w:tcMar>
          </w:tcPr>
          <w:p w14:paraId="552A0D4F" w14:textId="77777777" w:rsidR="009F49D2" w:rsidRDefault="009F49D2" w:rsidP="00061E42">
            <w:pPr>
              <w:spacing w:before="40" w:after="40" w:line="264" w:lineRule="auto"/>
              <w:rPr>
                <w:rFonts w:ascii="Arial" w:eastAsia="Arial" w:hAnsi="Arial" w:cs="Arial"/>
                <w:b/>
                <w:sz w:val="20"/>
                <w:szCs w:val="20"/>
              </w:rPr>
            </w:pPr>
            <w:r>
              <w:rPr>
                <w:rFonts w:ascii="Arial" w:eastAsia="Arial" w:hAnsi="Arial" w:cs="Arial"/>
                <w:b/>
                <w:sz w:val="20"/>
                <w:szCs w:val="20"/>
              </w:rPr>
              <w:t>Titel onderzoeks-artikel:</w:t>
            </w:r>
          </w:p>
        </w:tc>
        <w:tc>
          <w:tcPr>
            <w:tcW w:w="6555" w:type="dxa"/>
            <w:gridSpan w:val="3"/>
            <w:tcBorders>
              <w:bottom w:val="single" w:sz="8" w:space="0" w:color="000000"/>
              <w:right w:val="single" w:sz="8" w:space="0" w:color="000000"/>
            </w:tcBorders>
            <w:shd w:val="clear" w:color="auto" w:fill="CCFFCC"/>
            <w:tcMar>
              <w:top w:w="100" w:type="dxa"/>
              <w:left w:w="100" w:type="dxa"/>
              <w:bottom w:w="100" w:type="dxa"/>
              <w:right w:w="100" w:type="dxa"/>
            </w:tcMar>
          </w:tcPr>
          <w:p w14:paraId="494D7A06" w14:textId="77777777" w:rsidR="009F49D2" w:rsidRDefault="009F49D2" w:rsidP="00061E42">
            <w:pPr>
              <w:spacing w:before="40" w:after="40" w:line="264" w:lineRule="auto"/>
              <w:rPr>
                <w:rFonts w:ascii="Arial" w:eastAsia="Arial" w:hAnsi="Arial" w:cs="Arial"/>
                <w:b/>
                <w:sz w:val="20"/>
                <w:szCs w:val="20"/>
              </w:rPr>
            </w:pPr>
            <w:r>
              <w:rPr>
                <w:rFonts w:ascii="Arial" w:eastAsia="Arial" w:hAnsi="Arial" w:cs="Arial"/>
                <w:b/>
                <w:sz w:val="20"/>
                <w:szCs w:val="20"/>
              </w:rPr>
              <w:t xml:space="preserve"> </w:t>
            </w:r>
          </w:p>
        </w:tc>
      </w:tr>
      <w:tr w:rsidR="009F49D2" w14:paraId="4CA998B4" w14:textId="77777777" w:rsidTr="003D795D">
        <w:trPr>
          <w:trHeight w:val="550"/>
        </w:trPr>
        <w:tc>
          <w:tcPr>
            <w:tcW w:w="2390" w:type="dxa"/>
            <w:tcBorders>
              <w:left w:val="single" w:sz="8" w:space="0" w:color="000000"/>
              <w:bottom w:val="single" w:sz="8" w:space="0" w:color="000000"/>
              <w:right w:val="single" w:sz="8" w:space="0" w:color="000000"/>
            </w:tcBorders>
            <w:shd w:val="clear" w:color="auto" w:fill="CCFFCC"/>
            <w:tcMar>
              <w:top w:w="100" w:type="dxa"/>
              <w:left w:w="100" w:type="dxa"/>
              <w:bottom w:w="100" w:type="dxa"/>
              <w:right w:w="100" w:type="dxa"/>
            </w:tcMar>
          </w:tcPr>
          <w:p w14:paraId="1948D785" w14:textId="77777777" w:rsidR="004930D4" w:rsidRDefault="004930D4" w:rsidP="004930D4">
            <w:pPr>
              <w:spacing w:before="40" w:after="40" w:line="264" w:lineRule="auto"/>
              <w:rPr>
                <w:rFonts w:ascii="Arial" w:eastAsia="Arial" w:hAnsi="Arial" w:cs="Arial"/>
                <w:b/>
                <w:sz w:val="20"/>
                <w:szCs w:val="20"/>
              </w:rPr>
            </w:pPr>
            <w:r>
              <w:rPr>
                <w:rFonts w:ascii="Arial" w:eastAsia="Arial" w:hAnsi="Arial" w:cs="Arial"/>
                <w:b/>
                <w:sz w:val="20"/>
                <w:szCs w:val="20"/>
              </w:rPr>
              <w:t>B</w:t>
            </w:r>
            <w:r w:rsidR="009F49D2">
              <w:rPr>
                <w:rFonts w:ascii="Arial" w:eastAsia="Arial" w:hAnsi="Arial" w:cs="Arial"/>
                <w:b/>
                <w:sz w:val="20"/>
                <w:szCs w:val="20"/>
              </w:rPr>
              <w:t>eoordelaar</w:t>
            </w:r>
            <w:r>
              <w:rPr>
                <w:rFonts w:ascii="Arial" w:eastAsia="Arial" w:hAnsi="Arial" w:cs="Arial"/>
                <w:b/>
                <w:sz w:val="20"/>
                <w:szCs w:val="20"/>
              </w:rPr>
              <w:t xml:space="preserve"> </w:t>
            </w:r>
          </w:p>
          <w:p w14:paraId="3F004C2C" w14:textId="34D2E285" w:rsidR="009F49D2" w:rsidRDefault="004930D4" w:rsidP="004930D4">
            <w:pPr>
              <w:spacing w:before="40" w:after="40" w:line="264" w:lineRule="auto"/>
              <w:rPr>
                <w:rFonts w:ascii="Arial" w:eastAsia="Arial" w:hAnsi="Arial" w:cs="Arial"/>
                <w:b/>
                <w:sz w:val="20"/>
                <w:szCs w:val="20"/>
              </w:rPr>
            </w:pPr>
            <w:r>
              <w:rPr>
                <w:rFonts w:ascii="Arial" w:eastAsia="Arial" w:hAnsi="Arial" w:cs="Arial"/>
                <w:b/>
                <w:sz w:val="20"/>
                <w:szCs w:val="20"/>
              </w:rPr>
              <w:t>NHL Stenden</w:t>
            </w:r>
          </w:p>
        </w:tc>
        <w:tc>
          <w:tcPr>
            <w:tcW w:w="2190" w:type="dxa"/>
            <w:tcBorders>
              <w:bottom w:val="single" w:sz="8" w:space="0" w:color="000000"/>
              <w:right w:val="single" w:sz="8" w:space="0" w:color="000000"/>
            </w:tcBorders>
            <w:shd w:val="clear" w:color="auto" w:fill="CCFFCC"/>
            <w:tcMar>
              <w:top w:w="100" w:type="dxa"/>
              <w:left w:w="100" w:type="dxa"/>
              <w:bottom w:w="100" w:type="dxa"/>
              <w:right w:w="100" w:type="dxa"/>
            </w:tcMar>
          </w:tcPr>
          <w:p w14:paraId="097707E8" w14:textId="77777777" w:rsidR="009F49D2" w:rsidRDefault="009F49D2" w:rsidP="00061E42">
            <w:pPr>
              <w:spacing w:before="40" w:after="40" w:line="264" w:lineRule="auto"/>
              <w:rPr>
                <w:rFonts w:ascii="Arial" w:eastAsia="Arial" w:hAnsi="Arial" w:cs="Arial"/>
                <w:b/>
                <w:sz w:val="20"/>
                <w:szCs w:val="20"/>
              </w:rPr>
            </w:pPr>
            <w:r>
              <w:rPr>
                <w:rFonts w:ascii="Arial" w:eastAsia="Arial" w:hAnsi="Arial" w:cs="Arial"/>
                <w:b/>
                <w:sz w:val="20"/>
                <w:szCs w:val="20"/>
              </w:rPr>
              <w:t xml:space="preserve"> </w:t>
            </w:r>
          </w:p>
        </w:tc>
        <w:tc>
          <w:tcPr>
            <w:tcW w:w="1799" w:type="dxa"/>
            <w:tcBorders>
              <w:bottom w:val="single" w:sz="8" w:space="0" w:color="000000"/>
              <w:right w:val="single" w:sz="8" w:space="0" w:color="000000"/>
            </w:tcBorders>
            <w:shd w:val="clear" w:color="auto" w:fill="CCFFCC"/>
            <w:tcMar>
              <w:top w:w="100" w:type="dxa"/>
              <w:left w:w="100" w:type="dxa"/>
              <w:bottom w:w="100" w:type="dxa"/>
              <w:right w:w="100" w:type="dxa"/>
            </w:tcMar>
          </w:tcPr>
          <w:p w14:paraId="3677138B" w14:textId="77777777" w:rsidR="009F49D2" w:rsidRDefault="009F49D2" w:rsidP="00061E42">
            <w:pPr>
              <w:spacing w:before="40" w:after="40" w:line="264" w:lineRule="auto"/>
              <w:rPr>
                <w:rFonts w:ascii="Arial" w:eastAsia="Arial" w:hAnsi="Arial" w:cs="Arial"/>
                <w:b/>
                <w:sz w:val="20"/>
                <w:szCs w:val="20"/>
              </w:rPr>
            </w:pPr>
            <w:r>
              <w:rPr>
                <w:rFonts w:ascii="Arial" w:eastAsia="Arial" w:hAnsi="Arial" w:cs="Arial"/>
                <w:b/>
                <w:sz w:val="20"/>
                <w:szCs w:val="20"/>
              </w:rPr>
              <w:t>Handtekening:</w:t>
            </w:r>
          </w:p>
        </w:tc>
        <w:tc>
          <w:tcPr>
            <w:tcW w:w="2566" w:type="dxa"/>
            <w:tcBorders>
              <w:bottom w:val="single" w:sz="8" w:space="0" w:color="000000"/>
              <w:right w:val="single" w:sz="8" w:space="0" w:color="000000"/>
            </w:tcBorders>
            <w:shd w:val="clear" w:color="auto" w:fill="CCFFCC"/>
            <w:tcMar>
              <w:top w:w="100" w:type="dxa"/>
              <w:left w:w="100" w:type="dxa"/>
              <w:bottom w:w="100" w:type="dxa"/>
              <w:right w:w="100" w:type="dxa"/>
            </w:tcMar>
          </w:tcPr>
          <w:p w14:paraId="1135812F" w14:textId="77777777" w:rsidR="009F49D2" w:rsidRDefault="009F49D2" w:rsidP="00061E42">
            <w:pPr>
              <w:spacing w:before="40" w:after="40" w:line="264" w:lineRule="auto"/>
              <w:rPr>
                <w:rFonts w:ascii="Arial" w:eastAsia="Arial" w:hAnsi="Arial" w:cs="Arial"/>
                <w:b/>
                <w:sz w:val="20"/>
                <w:szCs w:val="20"/>
              </w:rPr>
            </w:pPr>
            <w:r>
              <w:rPr>
                <w:rFonts w:ascii="Arial" w:eastAsia="Arial" w:hAnsi="Arial" w:cs="Arial"/>
                <w:b/>
                <w:sz w:val="20"/>
                <w:szCs w:val="20"/>
              </w:rPr>
              <w:t xml:space="preserve">  </w:t>
            </w:r>
          </w:p>
        </w:tc>
      </w:tr>
      <w:tr w:rsidR="009F49D2" w14:paraId="2C449419" w14:textId="77777777" w:rsidTr="003D795D">
        <w:trPr>
          <w:trHeight w:val="451"/>
        </w:trPr>
        <w:tc>
          <w:tcPr>
            <w:tcW w:w="2390" w:type="dxa"/>
            <w:tcBorders>
              <w:left w:val="single" w:sz="8" w:space="0" w:color="000000"/>
              <w:bottom w:val="single" w:sz="8" w:space="0" w:color="000000"/>
              <w:right w:val="single" w:sz="8" w:space="0" w:color="000000"/>
            </w:tcBorders>
            <w:shd w:val="clear" w:color="auto" w:fill="CCFFCC"/>
            <w:tcMar>
              <w:top w:w="100" w:type="dxa"/>
              <w:left w:w="100" w:type="dxa"/>
              <w:bottom w:w="100" w:type="dxa"/>
              <w:right w:w="100" w:type="dxa"/>
            </w:tcMar>
          </w:tcPr>
          <w:p w14:paraId="215406D0" w14:textId="65E23E37" w:rsidR="009F49D2" w:rsidRDefault="004930D4" w:rsidP="004930D4">
            <w:pPr>
              <w:spacing w:before="40" w:after="40" w:line="264" w:lineRule="auto"/>
              <w:rPr>
                <w:rFonts w:ascii="Arial" w:eastAsia="Arial" w:hAnsi="Arial" w:cs="Arial"/>
                <w:b/>
                <w:sz w:val="20"/>
                <w:szCs w:val="20"/>
              </w:rPr>
            </w:pPr>
            <w:r>
              <w:rPr>
                <w:rFonts w:ascii="Arial" w:eastAsia="Arial" w:hAnsi="Arial" w:cs="Arial"/>
                <w:b/>
                <w:sz w:val="20"/>
                <w:szCs w:val="20"/>
              </w:rPr>
              <w:t>B</w:t>
            </w:r>
            <w:r w:rsidR="009F49D2">
              <w:rPr>
                <w:rFonts w:ascii="Arial" w:eastAsia="Arial" w:hAnsi="Arial" w:cs="Arial"/>
                <w:b/>
                <w:sz w:val="20"/>
                <w:szCs w:val="20"/>
              </w:rPr>
              <w:t>eoordelaar</w:t>
            </w:r>
            <w:r>
              <w:rPr>
                <w:rFonts w:ascii="Arial" w:eastAsia="Arial" w:hAnsi="Arial" w:cs="Arial"/>
                <w:b/>
                <w:sz w:val="20"/>
                <w:szCs w:val="20"/>
              </w:rPr>
              <w:t xml:space="preserve"> praktijk</w:t>
            </w:r>
          </w:p>
        </w:tc>
        <w:tc>
          <w:tcPr>
            <w:tcW w:w="2190" w:type="dxa"/>
            <w:tcBorders>
              <w:bottom w:val="single" w:sz="8" w:space="0" w:color="000000"/>
              <w:right w:val="single" w:sz="8" w:space="0" w:color="000000"/>
            </w:tcBorders>
            <w:shd w:val="clear" w:color="auto" w:fill="CCFFCC"/>
            <w:tcMar>
              <w:top w:w="100" w:type="dxa"/>
              <w:left w:w="100" w:type="dxa"/>
              <w:bottom w:w="100" w:type="dxa"/>
              <w:right w:w="100" w:type="dxa"/>
            </w:tcMar>
          </w:tcPr>
          <w:p w14:paraId="2F960FBD" w14:textId="77777777" w:rsidR="009F49D2" w:rsidRDefault="009F49D2" w:rsidP="00061E42">
            <w:pPr>
              <w:spacing w:before="40" w:after="40" w:line="264" w:lineRule="auto"/>
              <w:rPr>
                <w:rFonts w:ascii="Arial" w:eastAsia="Arial" w:hAnsi="Arial" w:cs="Arial"/>
                <w:b/>
                <w:sz w:val="20"/>
                <w:szCs w:val="20"/>
              </w:rPr>
            </w:pPr>
            <w:r>
              <w:rPr>
                <w:rFonts w:ascii="Arial" w:eastAsia="Arial" w:hAnsi="Arial" w:cs="Arial"/>
                <w:b/>
                <w:sz w:val="20"/>
                <w:szCs w:val="20"/>
              </w:rPr>
              <w:t xml:space="preserve"> </w:t>
            </w:r>
          </w:p>
        </w:tc>
        <w:tc>
          <w:tcPr>
            <w:tcW w:w="1799" w:type="dxa"/>
            <w:tcBorders>
              <w:bottom w:val="single" w:sz="8" w:space="0" w:color="000000"/>
              <w:right w:val="single" w:sz="8" w:space="0" w:color="000000"/>
            </w:tcBorders>
            <w:shd w:val="clear" w:color="auto" w:fill="CCFFCC"/>
            <w:tcMar>
              <w:top w:w="100" w:type="dxa"/>
              <w:left w:w="100" w:type="dxa"/>
              <w:bottom w:w="100" w:type="dxa"/>
              <w:right w:w="100" w:type="dxa"/>
            </w:tcMar>
          </w:tcPr>
          <w:p w14:paraId="2AE685A7" w14:textId="77777777" w:rsidR="009F49D2" w:rsidRDefault="009F49D2" w:rsidP="00061E42">
            <w:pPr>
              <w:spacing w:before="40" w:after="40" w:line="264" w:lineRule="auto"/>
              <w:rPr>
                <w:rFonts w:ascii="Arial" w:eastAsia="Arial" w:hAnsi="Arial" w:cs="Arial"/>
                <w:b/>
                <w:sz w:val="20"/>
                <w:szCs w:val="20"/>
              </w:rPr>
            </w:pPr>
            <w:r>
              <w:rPr>
                <w:rFonts w:ascii="Arial" w:eastAsia="Arial" w:hAnsi="Arial" w:cs="Arial"/>
                <w:b/>
                <w:sz w:val="20"/>
                <w:szCs w:val="20"/>
              </w:rPr>
              <w:t>Handtekening:</w:t>
            </w:r>
          </w:p>
        </w:tc>
        <w:tc>
          <w:tcPr>
            <w:tcW w:w="2566" w:type="dxa"/>
            <w:tcBorders>
              <w:bottom w:val="single" w:sz="8" w:space="0" w:color="000000"/>
              <w:right w:val="single" w:sz="8" w:space="0" w:color="000000"/>
            </w:tcBorders>
            <w:shd w:val="clear" w:color="auto" w:fill="CCFFCC"/>
            <w:tcMar>
              <w:top w:w="100" w:type="dxa"/>
              <w:left w:w="100" w:type="dxa"/>
              <w:bottom w:w="100" w:type="dxa"/>
              <w:right w:w="100" w:type="dxa"/>
            </w:tcMar>
          </w:tcPr>
          <w:p w14:paraId="68A20FC9" w14:textId="77777777" w:rsidR="009F49D2" w:rsidRDefault="009F49D2" w:rsidP="00061E42">
            <w:pPr>
              <w:spacing w:before="40" w:after="40" w:line="264" w:lineRule="auto"/>
              <w:rPr>
                <w:rFonts w:ascii="Arial" w:eastAsia="Arial" w:hAnsi="Arial" w:cs="Arial"/>
                <w:b/>
                <w:sz w:val="20"/>
                <w:szCs w:val="20"/>
              </w:rPr>
            </w:pPr>
            <w:r>
              <w:rPr>
                <w:rFonts w:ascii="Arial" w:eastAsia="Arial" w:hAnsi="Arial" w:cs="Arial"/>
                <w:b/>
                <w:sz w:val="20"/>
                <w:szCs w:val="20"/>
              </w:rPr>
              <w:t xml:space="preserve">  </w:t>
            </w:r>
          </w:p>
        </w:tc>
      </w:tr>
      <w:tr w:rsidR="009F49D2" w14:paraId="492F73C8" w14:textId="77777777" w:rsidTr="00061E42">
        <w:trPr>
          <w:trHeight w:val="500"/>
        </w:trPr>
        <w:tc>
          <w:tcPr>
            <w:tcW w:w="2390" w:type="dxa"/>
            <w:tcBorders>
              <w:left w:val="single" w:sz="8" w:space="0" w:color="000000"/>
              <w:bottom w:val="single" w:sz="8" w:space="0" w:color="000000"/>
              <w:right w:val="single" w:sz="8" w:space="0" w:color="000000"/>
            </w:tcBorders>
            <w:shd w:val="clear" w:color="auto" w:fill="CCFFCC"/>
            <w:tcMar>
              <w:top w:w="100" w:type="dxa"/>
              <w:left w:w="100" w:type="dxa"/>
              <w:bottom w:w="100" w:type="dxa"/>
              <w:right w:w="100" w:type="dxa"/>
            </w:tcMar>
          </w:tcPr>
          <w:p w14:paraId="5DF24325" w14:textId="77777777" w:rsidR="009F49D2" w:rsidRDefault="009F49D2" w:rsidP="00061E42">
            <w:pPr>
              <w:spacing w:before="40" w:after="40" w:line="264" w:lineRule="auto"/>
              <w:rPr>
                <w:rFonts w:ascii="Arial" w:eastAsia="Arial" w:hAnsi="Arial" w:cs="Arial"/>
                <w:b/>
                <w:sz w:val="20"/>
                <w:szCs w:val="20"/>
              </w:rPr>
            </w:pPr>
            <w:r>
              <w:rPr>
                <w:rFonts w:ascii="Arial" w:eastAsia="Arial" w:hAnsi="Arial" w:cs="Arial"/>
                <w:b/>
                <w:sz w:val="20"/>
                <w:szCs w:val="20"/>
              </w:rPr>
              <w:t>Datum:</w:t>
            </w:r>
          </w:p>
        </w:tc>
        <w:tc>
          <w:tcPr>
            <w:tcW w:w="6555" w:type="dxa"/>
            <w:gridSpan w:val="3"/>
            <w:tcBorders>
              <w:bottom w:val="single" w:sz="8" w:space="0" w:color="000000"/>
              <w:right w:val="single" w:sz="8" w:space="0" w:color="000000"/>
            </w:tcBorders>
            <w:shd w:val="clear" w:color="auto" w:fill="CCFFCC"/>
            <w:tcMar>
              <w:top w:w="100" w:type="dxa"/>
              <w:left w:w="100" w:type="dxa"/>
              <w:bottom w:w="100" w:type="dxa"/>
              <w:right w:w="100" w:type="dxa"/>
            </w:tcMar>
          </w:tcPr>
          <w:p w14:paraId="3206C7E5" w14:textId="77777777" w:rsidR="009F49D2" w:rsidRDefault="009F49D2" w:rsidP="00061E42">
            <w:pPr>
              <w:spacing w:before="40" w:after="40" w:line="264" w:lineRule="auto"/>
              <w:rPr>
                <w:rFonts w:ascii="Arial" w:eastAsia="Arial" w:hAnsi="Arial" w:cs="Arial"/>
                <w:b/>
                <w:sz w:val="20"/>
                <w:szCs w:val="20"/>
              </w:rPr>
            </w:pPr>
            <w:r>
              <w:rPr>
                <w:rFonts w:ascii="Arial" w:eastAsia="Arial" w:hAnsi="Arial" w:cs="Arial"/>
                <w:b/>
                <w:sz w:val="20"/>
                <w:szCs w:val="20"/>
              </w:rPr>
              <w:t xml:space="preserve"> </w:t>
            </w:r>
          </w:p>
        </w:tc>
      </w:tr>
    </w:tbl>
    <w:p w14:paraId="74627A27" w14:textId="02EB8C04" w:rsidR="003D795D" w:rsidRPr="003D795D" w:rsidRDefault="009F49D2" w:rsidP="003D795D">
      <w:pPr>
        <w:spacing w:line="276" w:lineRule="auto"/>
        <w:rPr>
          <w:rFonts w:ascii="Arial" w:eastAsia="Arial" w:hAnsi="Arial" w:cs="Arial"/>
          <w:b/>
          <w:sz w:val="20"/>
          <w:szCs w:val="20"/>
        </w:rPr>
      </w:pPr>
      <w:r>
        <w:rPr>
          <w:rFonts w:ascii="Arial" w:eastAsia="Arial" w:hAnsi="Arial" w:cs="Arial"/>
          <w:b/>
          <w:sz w:val="28"/>
          <w:szCs w:val="28"/>
        </w:rPr>
        <w:t xml:space="preserve"> </w:t>
      </w:r>
    </w:p>
    <w:tbl>
      <w:tblPr>
        <w:tblW w:w="10065" w:type="dxa"/>
        <w:tblInd w:w="-1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560"/>
        <w:gridCol w:w="3969"/>
        <w:gridCol w:w="2409"/>
        <w:gridCol w:w="2127"/>
      </w:tblGrid>
      <w:tr w:rsidR="003D795D" w:rsidRPr="003D795D" w14:paraId="27531D40" w14:textId="77777777" w:rsidTr="009D3686">
        <w:trPr>
          <w:trHeight w:val="226"/>
        </w:trPr>
        <w:tc>
          <w:tcPr>
            <w:tcW w:w="1560" w:type="dxa"/>
            <w:tcBorders>
              <w:top w:val="single" w:sz="8" w:space="0" w:color="000000"/>
              <w:left w:val="single" w:sz="8" w:space="0" w:color="000000"/>
              <w:bottom w:val="single" w:sz="8" w:space="0" w:color="000000"/>
              <w:right w:val="single" w:sz="8" w:space="0" w:color="000000"/>
            </w:tcBorders>
            <w:shd w:val="clear" w:color="auto" w:fill="CCFFCC"/>
            <w:tcMar>
              <w:top w:w="100" w:type="dxa"/>
              <w:left w:w="100" w:type="dxa"/>
              <w:bottom w:w="100" w:type="dxa"/>
              <w:right w:w="100" w:type="dxa"/>
            </w:tcMar>
          </w:tcPr>
          <w:p w14:paraId="00F512EC" w14:textId="77777777" w:rsidR="003D795D" w:rsidRPr="003D795D" w:rsidRDefault="003D795D" w:rsidP="003D795D">
            <w:pPr>
              <w:spacing w:line="276" w:lineRule="auto"/>
              <w:rPr>
                <w:rFonts w:ascii="Arial" w:eastAsia="Arial" w:hAnsi="Arial" w:cs="Arial"/>
                <w:b/>
                <w:sz w:val="20"/>
                <w:szCs w:val="20"/>
              </w:rPr>
            </w:pPr>
            <w:r w:rsidRPr="003D795D">
              <w:rPr>
                <w:rFonts w:ascii="Arial" w:eastAsia="Arial" w:hAnsi="Arial" w:cs="Arial"/>
                <w:b/>
                <w:sz w:val="20"/>
                <w:szCs w:val="20"/>
              </w:rPr>
              <w:t>Rubrieken</w:t>
            </w:r>
          </w:p>
        </w:tc>
        <w:tc>
          <w:tcPr>
            <w:tcW w:w="3969" w:type="dxa"/>
            <w:tcBorders>
              <w:top w:val="single" w:sz="8" w:space="0" w:color="000000"/>
              <w:bottom w:val="single" w:sz="8" w:space="0" w:color="000000"/>
              <w:right w:val="single" w:sz="8" w:space="0" w:color="000000"/>
            </w:tcBorders>
            <w:shd w:val="clear" w:color="auto" w:fill="CCFFCC"/>
            <w:tcMar>
              <w:top w:w="100" w:type="dxa"/>
              <w:left w:w="100" w:type="dxa"/>
              <w:bottom w:w="100" w:type="dxa"/>
              <w:right w:w="100" w:type="dxa"/>
            </w:tcMar>
          </w:tcPr>
          <w:p w14:paraId="54E398D0" w14:textId="77777777" w:rsidR="003D795D" w:rsidRPr="003D795D" w:rsidRDefault="003D795D" w:rsidP="003D795D">
            <w:pPr>
              <w:spacing w:line="276" w:lineRule="auto"/>
              <w:rPr>
                <w:rFonts w:ascii="Arial" w:eastAsia="Arial" w:hAnsi="Arial" w:cs="Arial"/>
                <w:b/>
                <w:i/>
                <w:sz w:val="20"/>
                <w:szCs w:val="20"/>
              </w:rPr>
            </w:pPr>
            <w:r w:rsidRPr="003D795D">
              <w:rPr>
                <w:rFonts w:ascii="Arial" w:eastAsia="Arial" w:hAnsi="Arial" w:cs="Arial"/>
                <w:b/>
                <w:i/>
                <w:sz w:val="20"/>
                <w:szCs w:val="20"/>
              </w:rPr>
              <w:t>Toelichting</w:t>
            </w:r>
          </w:p>
        </w:tc>
        <w:tc>
          <w:tcPr>
            <w:tcW w:w="2409" w:type="dxa"/>
            <w:tcBorders>
              <w:top w:val="single" w:sz="8" w:space="0" w:color="000000"/>
              <w:bottom w:val="single" w:sz="8" w:space="0" w:color="000000"/>
              <w:right w:val="single" w:sz="8" w:space="0" w:color="000000"/>
            </w:tcBorders>
            <w:shd w:val="clear" w:color="auto" w:fill="CCFFCC"/>
            <w:tcMar>
              <w:top w:w="100" w:type="dxa"/>
              <w:left w:w="100" w:type="dxa"/>
              <w:bottom w:w="100" w:type="dxa"/>
              <w:right w:w="100" w:type="dxa"/>
            </w:tcMar>
          </w:tcPr>
          <w:p w14:paraId="3A6A3C6E" w14:textId="77777777" w:rsidR="003D795D" w:rsidRPr="003D795D" w:rsidRDefault="003D795D" w:rsidP="003D795D">
            <w:pPr>
              <w:spacing w:line="276" w:lineRule="auto"/>
              <w:rPr>
                <w:rFonts w:ascii="Arial" w:eastAsia="Arial" w:hAnsi="Arial" w:cs="Arial"/>
                <w:b/>
                <w:i/>
                <w:sz w:val="20"/>
                <w:szCs w:val="20"/>
              </w:rPr>
            </w:pPr>
            <w:r w:rsidRPr="003D795D">
              <w:rPr>
                <w:rFonts w:ascii="Arial" w:eastAsia="Arial" w:hAnsi="Arial" w:cs="Arial"/>
                <w:b/>
                <w:i/>
                <w:sz w:val="20"/>
                <w:szCs w:val="20"/>
              </w:rPr>
              <w:t>Onvoldoende zichtbaar</w:t>
            </w:r>
          </w:p>
          <w:p w14:paraId="189D173D" w14:textId="77777777" w:rsidR="003D795D" w:rsidRPr="003D795D" w:rsidRDefault="003D795D" w:rsidP="003D795D">
            <w:pPr>
              <w:spacing w:line="276" w:lineRule="auto"/>
              <w:rPr>
                <w:rFonts w:ascii="Arial" w:eastAsia="Arial" w:hAnsi="Arial" w:cs="Arial"/>
                <w:b/>
                <w:i/>
                <w:sz w:val="20"/>
                <w:szCs w:val="20"/>
              </w:rPr>
            </w:pPr>
            <w:r w:rsidRPr="003D795D">
              <w:rPr>
                <w:rFonts w:ascii="Arial" w:eastAsia="Arial" w:hAnsi="Arial" w:cs="Arial"/>
                <w:b/>
                <w:i/>
                <w:sz w:val="20"/>
                <w:szCs w:val="20"/>
              </w:rPr>
              <w:t>(toelichting)</w:t>
            </w:r>
          </w:p>
        </w:tc>
        <w:tc>
          <w:tcPr>
            <w:tcW w:w="2127" w:type="dxa"/>
            <w:tcBorders>
              <w:top w:val="single" w:sz="8" w:space="0" w:color="000000"/>
              <w:bottom w:val="single" w:sz="8" w:space="0" w:color="000000"/>
              <w:right w:val="single" w:sz="8" w:space="0" w:color="000000"/>
            </w:tcBorders>
            <w:shd w:val="clear" w:color="auto" w:fill="CCFFCC"/>
            <w:tcMar>
              <w:top w:w="100" w:type="dxa"/>
              <w:left w:w="100" w:type="dxa"/>
              <w:bottom w:w="100" w:type="dxa"/>
              <w:right w:w="100" w:type="dxa"/>
            </w:tcMar>
          </w:tcPr>
          <w:p w14:paraId="5D913961" w14:textId="77777777" w:rsidR="003D795D" w:rsidRPr="003D795D" w:rsidRDefault="003D795D" w:rsidP="003D795D">
            <w:pPr>
              <w:spacing w:line="276" w:lineRule="auto"/>
              <w:rPr>
                <w:rFonts w:ascii="Arial" w:eastAsia="Arial" w:hAnsi="Arial" w:cs="Arial"/>
                <w:b/>
                <w:i/>
                <w:sz w:val="20"/>
                <w:szCs w:val="20"/>
              </w:rPr>
            </w:pPr>
            <w:r w:rsidRPr="003D795D">
              <w:rPr>
                <w:rFonts w:ascii="Arial" w:eastAsia="Arial" w:hAnsi="Arial" w:cs="Arial"/>
                <w:b/>
                <w:i/>
                <w:sz w:val="20"/>
                <w:szCs w:val="20"/>
              </w:rPr>
              <w:t>Voldoende zichtbaar</w:t>
            </w:r>
          </w:p>
        </w:tc>
      </w:tr>
      <w:tr w:rsidR="003D795D" w:rsidRPr="003D795D" w14:paraId="3590E420" w14:textId="77777777" w:rsidTr="009D3686">
        <w:trPr>
          <w:trHeight w:val="947"/>
        </w:trPr>
        <w:tc>
          <w:tcPr>
            <w:tcW w:w="1560" w:type="dxa"/>
            <w:tcBorders>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3A95E004" w14:textId="77777777" w:rsidR="003D795D" w:rsidRPr="003D795D" w:rsidRDefault="003D795D" w:rsidP="003D795D">
            <w:pPr>
              <w:spacing w:line="276" w:lineRule="auto"/>
              <w:rPr>
                <w:rFonts w:ascii="Arial" w:eastAsia="Arial" w:hAnsi="Arial" w:cs="Arial"/>
                <w:b/>
                <w:sz w:val="20"/>
                <w:szCs w:val="20"/>
              </w:rPr>
            </w:pPr>
            <w:r w:rsidRPr="003D795D">
              <w:rPr>
                <w:rFonts w:ascii="Arial" w:eastAsia="Arial" w:hAnsi="Arial" w:cs="Arial"/>
                <w:b/>
                <w:sz w:val="20"/>
                <w:szCs w:val="20"/>
              </w:rPr>
              <w:t>1. Achtergrond en aanleiding van het onderzoek</w:t>
            </w:r>
          </w:p>
        </w:tc>
        <w:tc>
          <w:tcPr>
            <w:tcW w:w="3969" w:type="dxa"/>
            <w:tcBorders>
              <w:bottom w:val="single" w:sz="8" w:space="0" w:color="000000"/>
              <w:right w:val="single" w:sz="8" w:space="0" w:color="000000"/>
            </w:tcBorders>
            <w:shd w:val="clear" w:color="auto" w:fill="auto"/>
            <w:tcMar>
              <w:top w:w="100" w:type="dxa"/>
              <w:left w:w="100" w:type="dxa"/>
              <w:bottom w:w="100" w:type="dxa"/>
              <w:right w:w="100" w:type="dxa"/>
            </w:tcMar>
          </w:tcPr>
          <w:p w14:paraId="22BFC309" w14:textId="77777777" w:rsidR="003D795D" w:rsidRPr="003D795D" w:rsidRDefault="003D795D" w:rsidP="009D3686">
            <w:pPr>
              <w:numPr>
                <w:ilvl w:val="0"/>
                <w:numId w:val="89"/>
              </w:numPr>
              <w:spacing w:line="276" w:lineRule="auto"/>
              <w:ind w:left="322" w:hanging="283"/>
              <w:rPr>
                <w:rFonts w:ascii="Arial" w:eastAsia="Arial" w:hAnsi="Arial" w:cs="Arial"/>
                <w:sz w:val="20"/>
                <w:szCs w:val="20"/>
              </w:rPr>
            </w:pPr>
            <w:r w:rsidRPr="003D795D">
              <w:rPr>
                <w:rFonts w:ascii="Arial" w:eastAsia="Arial" w:hAnsi="Arial" w:cs="Arial"/>
                <w:sz w:val="20"/>
                <w:szCs w:val="20"/>
              </w:rPr>
              <w:t>Het onderwerp/kernconcept wordt geïntroduceerd.</w:t>
            </w:r>
          </w:p>
          <w:p w14:paraId="31A9F1FC" w14:textId="77777777" w:rsidR="003D795D" w:rsidRPr="003D795D" w:rsidRDefault="003D795D" w:rsidP="009D3686">
            <w:pPr>
              <w:numPr>
                <w:ilvl w:val="0"/>
                <w:numId w:val="89"/>
              </w:numPr>
              <w:spacing w:line="276" w:lineRule="auto"/>
              <w:ind w:left="322" w:hanging="283"/>
              <w:rPr>
                <w:rFonts w:ascii="Arial" w:eastAsia="Arial" w:hAnsi="Arial" w:cs="Arial"/>
                <w:sz w:val="20"/>
                <w:szCs w:val="20"/>
              </w:rPr>
            </w:pPr>
            <w:r w:rsidRPr="003D795D">
              <w:rPr>
                <w:rFonts w:ascii="Arial" w:eastAsia="Arial" w:hAnsi="Arial" w:cs="Arial"/>
                <w:sz w:val="20"/>
                <w:szCs w:val="20"/>
              </w:rPr>
              <w:t>Het onderwerp is gelinkt naar een verandering in handelen/gedrag van een (beperkte) groep mensen</w:t>
            </w:r>
          </w:p>
          <w:p w14:paraId="5FB50F7C" w14:textId="77777777" w:rsidR="003D795D" w:rsidRPr="003D795D" w:rsidRDefault="003D795D" w:rsidP="009D3686">
            <w:pPr>
              <w:numPr>
                <w:ilvl w:val="0"/>
                <w:numId w:val="89"/>
              </w:numPr>
              <w:spacing w:line="276" w:lineRule="auto"/>
              <w:ind w:left="322" w:hanging="283"/>
              <w:rPr>
                <w:rFonts w:ascii="Arial" w:eastAsia="Arial" w:hAnsi="Arial" w:cs="Arial"/>
                <w:sz w:val="20"/>
                <w:szCs w:val="20"/>
              </w:rPr>
            </w:pPr>
            <w:r w:rsidRPr="003D795D">
              <w:rPr>
                <w:rFonts w:ascii="Arial" w:eastAsia="Arial" w:hAnsi="Arial" w:cs="Arial"/>
                <w:sz w:val="20"/>
                <w:szCs w:val="20"/>
              </w:rPr>
              <w:t>De praktijksetting wordt beschreven.</w:t>
            </w:r>
          </w:p>
          <w:p w14:paraId="401FF811" w14:textId="77777777" w:rsidR="003D795D" w:rsidRPr="003D795D" w:rsidRDefault="003D795D" w:rsidP="009D3686">
            <w:pPr>
              <w:numPr>
                <w:ilvl w:val="0"/>
                <w:numId w:val="89"/>
              </w:numPr>
              <w:spacing w:line="276" w:lineRule="auto"/>
              <w:ind w:left="322" w:hanging="283"/>
              <w:rPr>
                <w:rFonts w:ascii="Arial" w:eastAsia="Arial" w:hAnsi="Arial" w:cs="Arial"/>
                <w:sz w:val="20"/>
                <w:szCs w:val="20"/>
              </w:rPr>
            </w:pPr>
            <w:r w:rsidRPr="003D795D">
              <w:rPr>
                <w:rFonts w:ascii="Arial" w:eastAsia="Arial" w:hAnsi="Arial" w:cs="Arial"/>
                <w:sz w:val="20"/>
                <w:szCs w:val="20"/>
              </w:rPr>
              <w:t>Je introduceert jezelf en laat zien welke affiniteit je hebt met je onderwerp.</w:t>
            </w:r>
          </w:p>
          <w:p w14:paraId="257C6CDC" w14:textId="77777777" w:rsidR="003D795D" w:rsidRPr="003D795D" w:rsidRDefault="003D795D" w:rsidP="009D3686">
            <w:pPr>
              <w:numPr>
                <w:ilvl w:val="0"/>
                <w:numId w:val="89"/>
              </w:numPr>
              <w:spacing w:line="276" w:lineRule="auto"/>
              <w:ind w:left="322" w:hanging="283"/>
              <w:rPr>
                <w:rFonts w:ascii="Arial" w:eastAsia="Arial" w:hAnsi="Arial" w:cs="Arial"/>
                <w:sz w:val="20"/>
                <w:szCs w:val="20"/>
              </w:rPr>
            </w:pPr>
            <w:r w:rsidRPr="003D795D">
              <w:rPr>
                <w:rFonts w:ascii="Arial" w:eastAsia="Arial" w:hAnsi="Arial" w:cs="Arial"/>
                <w:sz w:val="20"/>
                <w:szCs w:val="20"/>
              </w:rPr>
              <w:t>Beschrijft nauwkeurig hoe je als onderzoekende docent op het onderwerp bent gekomen</w:t>
            </w:r>
          </w:p>
          <w:p w14:paraId="3168EEBE" w14:textId="77777777" w:rsidR="003D795D" w:rsidRPr="003D795D" w:rsidRDefault="003D795D" w:rsidP="009D3686">
            <w:pPr>
              <w:numPr>
                <w:ilvl w:val="0"/>
                <w:numId w:val="89"/>
              </w:numPr>
              <w:spacing w:line="276" w:lineRule="auto"/>
              <w:ind w:left="322" w:hanging="283"/>
              <w:rPr>
                <w:rFonts w:ascii="Arial" w:eastAsia="Arial" w:hAnsi="Arial" w:cs="Arial"/>
                <w:sz w:val="20"/>
                <w:szCs w:val="20"/>
              </w:rPr>
            </w:pPr>
            <w:r w:rsidRPr="003D795D">
              <w:rPr>
                <w:rFonts w:ascii="Arial" w:eastAsia="Arial" w:hAnsi="Arial" w:cs="Arial"/>
                <w:sz w:val="20"/>
                <w:szCs w:val="20"/>
              </w:rPr>
              <w:t>Je beschrijft hoe het proces hiervan is verlopen(criteria en strategie)</w:t>
            </w:r>
          </w:p>
          <w:p w14:paraId="219BB90E" w14:textId="77777777" w:rsidR="003D795D" w:rsidRPr="003D795D" w:rsidRDefault="003D795D" w:rsidP="009D3686">
            <w:pPr>
              <w:numPr>
                <w:ilvl w:val="0"/>
                <w:numId w:val="89"/>
              </w:numPr>
              <w:spacing w:line="276" w:lineRule="auto"/>
              <w:ind w:left="322" w:hanging="283"/>
              <w:rPr>
                <w:rFonts w:ascii="Arial" w:eastAsia="Arial" w:hAnsi="Arial" w:cs="Arial"/>
                <w:sz w:val="20"/>
                <w:szCs w:val="20"/>
              </w:rPr>
            </w:pPr>
            <w:r w:rsidRPr="003D795D">
              <w:rPr>
                <w:rFonts w:ascii="Arial" w:eastAsia="Arial" w:hAnsi="Arial" w:cs="Arial"/>
                <w:sz w:val="20"/>
                <w:szCs w:val="20"/>
              </w:rPr>
              <w:t>Brengt contextuele factoren in kaart die het onderzoek kunnen bevorderen, dan wel belemmeren.</w:t>
            </w:r>
          </w:p>
          <w:p w14:paraId="6E17133E" w14:textId="77777777" w:rsidR="003D795D" w:rsidRPr="003D795D" w:rsidRDefault="003D795D" w:rsidP="009D3686">
            <w:pPr>
              <w:numPr>
                <w:ilvl w:val="0"/>
                <w:numId w:val="89"/>
              </w:numPr>
              <w:spacing w:line="276" w:lineRule="auto"/>
              <w:ind w:left="322" w:hanging="283"/>
              <w:rPr>
                <w:rFonts w:ascii="Arial" w:eastAsia="Arial" w:hAnsi="Arial" w:cs="Arial"/>
                <w:sz w:val="20"/>
                <w:szCs w:val="20"/>
              </w:rPr>
            </w:pPr>
            <w:r w:rsidRPr="003D795D">
              <w:rPr>
                <w:rFonts w:ascii="Arial" w:eastAsia="Arial" w:hAnsi="Arial" w:cs="Arial"/>
                <w:sz w:val="20"/>
                <w:szCs w:val="20"/>
              </w:rPr>
              <w:t>Een concluderende paragraaf, waarin de probleemstelling/ voorlopige hoofdonderzoeksvraag een logisch vervolg krijgt.</w:t>
            </w:r>
          </w:p>
          <w:p w14:paraId="064A2478" w14:textId="77777777" w:rsidR="003D795D" w:rsidRPr="003D795D" w:rsidRDefault="003D795D" w:rsidP="009D3686">
            <w:pPr>
              <w:numPr>
                <w:ilvl w:val="0"/>
                <w:numId w:val="89"/>
              </w:numPr>
              <w:spacing w:line="276" w:lineRule="auto"/>
              <w:ind w:left="322" w:hanging="283"/>
              <w:rPr>
                <w:rFonts w:ascii="Arial" w:eastAsia="Arial" w:hAnsi="Arial" w:cs="Arial"/>
                <w:sz w:val="20"/>
                <w:szCs w:val="20"/>
              </w:rPr>
            </w:pPr>
            <w:r w:rsidRPr="003D795D">
              <w:rPr>
                <w:rFonts w:ascii="Arial" w:eastAsia="Arial" w:hAnsi="Arial" w:cs="Arial"/>
                <w:sz w:val="20"/>
                <w:szCs w:val="20"/>
              </w:rPr>
              <w:t>In de tekst wordt volgens apa normen verwezen naar literatuurbronnen</w:t>
            </w:r>
          </w:p>
        </w:tc>
        <w:tc>
          <w:tcPr>
            <w:tcW w:w="2409" w:type="dxa"/>
            <w:tcBorders>
              <w:bottom w:val="single" w:sz="8" w:space="0" w:color="000000"/>
              <w:right w:val="single" w:sz="8" w:space="0" w:color="000000"/>
            </w:tcBorders>
            <w:shd w:val="clear" w:color="auto" w:fill="auto"/>
            <w:tcMar>
              <w:top w:w="100" w:type="dxa"/>
              <w:left w:w="100" w:type="dxa"/>
              <w:bottom w:w="100" w:type="dxa"/>
              <w:right w:w="100" w:type="dxa"/>
            </w:tcMar>
          </w:tcPr>
          <w:p w14:paraId="6565B548" w14:textId="77777777" w:rsidR="003D795D" w:rsidRPr="003D795D" w:rsidRDefault="003D795D" w:rsidP="003D795D">
            <w:pPr>
              <w:spacing w:line="276" w:lineRule="auto"/>
              <w:rPr>
                <w:rFonts w:ascii="Arial" w:eastAsia="Arial" w:hAnsi="Arial" w:cs="Arial"/>
                <w:b/>
                <w:sz w:val="20"/>
                <w:szCs w:val="20"/>
              </w:rPr>
            </w:pPr>
          </w:p>
        </w:tc>
        <w:tc>
          <w:tcPr>
            <w:tcW w:w="2127" w:type="dxa"/>
            <w:tcBorders>
              <w:bottom w:val="single" w:sz="8" w:space="0" w:color="000000"/>
              <w:right w:val="single" w:sz="8" w:space="0" w:color="000000"/>
            </w:tcBorders>
            <w:shd w:val="clear" w:color="auto" w:fill="auto"/>
            <w:tcMar>
              <w:top w:w="100" w:type="dxa"/>
              <w:left w:w="100" w:type="dxa"/>
              <w:bottom w:w="100" w:type="dxa"/>
              <w:right w:w="100" w:type="dxa"/>
            </w:tcMar>
          </w:tcPr>
          <w:p w14:paraId="09E87303" w14:textId="77777777" w:rsidR="003D795D" w:rsidRPr="003D795D" w:rsidRDefault="003D795D" w:rsidP="003D795D">
            <w:pPr>
              <w:spacing w:line="276" w:lineRule="auto"/>
              <w:rPr>
                <w:rFonts w:ascii="Arial" w:eastAsia="Arial" w:hAnsi="Arial" w:cs="Arial"/>
                <w:b/>
                <w:sz w:val="20"/>
                <w:szCs w:val="20"/>
              </w:rPr>
            </w:pPr>
            <w:r w:rsidRPr="003D795D">
              <w:rPr>
                <w:rFonts w:ascii="Arial" w:eastAsia="Arial" w:hAnsi="Arial" w:cs="Arial"/>
                <w:b/>
                <w:sz w:val="20"/>
                <w:szCs w:val="20"/>
              </w:rPr>
              <w:t xml:space="preserve"> </w:t>
            </w:r>
          </w:p>
        </w:tc>
      </w:tr>
      <w:tr w:rsidR="003D795D" w:rsidRPr="003D795D" w14:paraId="07EC4CFE" w14:textId="77777777" w:rsidTr="009D3686">
        <w:trPr>
          <w:trHeight w:val="779"/>
        </w:trPr>
        <w:tc>
          <w:tcPr>
            <w:tcW w:w="1560" w:type="dxa"/>
            <w:tcBorders>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5BD12BB3" w14:textId="77777777" w:rsidR="009D3686" w:rsidRDefault="003D795D" w:rsidP="003D795D">
            <w:pPr>
              <w:spacing w:line="276" w:lineRule="auto"/>
              <w:rPr>
                <w:rFonts w:ascii="Arial" w:eastAsia="Arial" w:hAnsi="Arial" w:cs="Arial"/>
                <w:b/>
                <w:sz w:val="20"/>
                <w:szCs w:val="20"/>
              </w:rPr>
            </w:pPr>
            <w:r w:rsidRPr="003D795D">
              <w:rPr>
                <w:rFonts w:ascii="Arial" w:eastAsia="Arial" w:hAnsi="Arial" w:cs="Arial"/>
                <w:b/>
                <w:sz w:val="20"/>
                <w:szCs w:val="20"/>
              </w:rPr>
              <w:lastRenderedPageBreak/>
              <w:t>2.</w:t>
            </w:r>
          </w:p>
          <w:p w14:paraId="128C75A5" w14:textId="0ED52C82" w:rsidR="003D795D" w:rsidRPr="003D795D" w:rsidRDefault="003D795D" w:rsidP="003D795D">
            <w:pPr>
              <w:spacing w:line="276" w:lineRule="auto"/>
              <w:rPr>
                <w:rFonts w:ascii="Arial" w:eastAsia="Arial" w:hAnsi="Arial" w:cs="Arial"/>
                <w:b/>
                <w:sz w:val="20"/>
                <w:szCs w:val="20"/>
              </w:rPr>
            </w:pPr>
            <w:r w:rsidRPr="003D795D">
              <w:rPr>
                <w:rFonts w:ascii="Arial" w:eastAsia="Arial" w:hAnsi="Arial" w:cs="Arial"/>
                <w:b/>
                <w:sz w:val="20"/>
                <w:szCs w:val="20"/>
              </w:rPr>
              <w:t xml:space="preserve">Hoofd- en deelvragen </w:t>
            </w:r>
          </w:p>
        </w:tc>
        <w:tc>
          <w:tcPr>
            <w:tcW w:w="3969" w:type="dxa"/>
            <w:tcBorders>
              <w:bottom w:val="single" w:sz="8" w:space="0" w:color="000000"/>
              <w:right w:val="single" w:sz="8" w:space="0" w:color="000000"/>
            </w:tcBorders>
            <w:shd w:val="clear" w:color="auto" w:fill="auto"/>
            <w:tcMar>
              <w:top w:w="100" w:type="dxa"/>
              <w:left w:w="100" w:type="dxa"/>
              <w:bottom w:w="100" w:type="dxa"/>
              <w:right w:w="100" w:type="dxa"/>
            </w:tcMar>
          </w:tcPr>
          <w:p w14:paraId="318A0280" w14:textId="77777777" w:rsidR="003D795D" w:rsidRPr="003D795D" w:rsidRDefault="003D795D" w:rsidP="009D3686">
            <w:pPr>
              <w:numPr>
                <w:ilvl w:val="0"/>
                <w:numId w:val="90"/>
              </w:numPr>
              <w:spacing w:line="276" w:lineRule="auto"/>
              <w:ind w:left="322" w:hanging="283"/>
              <w:rPr>
                <w:rFonts w:ascii="Arial" w:eastAsia="Arial" w:hAnsi="Arial" w:cs="Arial"/>
                <w:sz w:val="20"/>
                <w:szCs w:val="20"/>
              </w:rPr>
            </w:pPr>
            <w:r w:rsidRPr="003D795D">
              <w:rPr>
                <w:rFonts w:ascii="Arial" w:eastAsia="Arial" w:hAnsi="Arial" w:cs="Arial"/>
                <w:sz w:val="20"/>
                <w:szCs w:val="20"/>
              </w:rPr>
              <w:t>Belanghebbenden zijn betrokken in een vroegtijdig stadium van het onderzoek, waardoor je laat zien dat je aan “commitment” werkt.</w:t>
            </w:r>
          </w:p>
          <w:p w14:paraId="168EADE3" w14:textId="3E07264C" w:rsidR="003D795D" w:rsidRPr="003D795D" w:rsidRDefault="003D795D" w:rsidP="009D3686">
            <w:pPr>
              <w:numPr>
                <w:ilvl w:val="0"/>
                <w:numId w:val="90"/>
              </w:numPr>
              <w:spacing w:line="276" w:lineRule="auto"/>
              <w:ind w:left="322" w:hanging="283"/>
              <w:rPr>
                <w:rFonts w:ascii="Arial" w:eastAsia="Arial" w:hAnsi="Arial" w:cs="Arial"/>
                <w:sz w:val="20"/>
                <w:szCs w:val="20"/>
              </w:rPr>
            </w:pPr>
            <w:r w:rsidRPr="003D795D">
              <w:rPr>
                <w:rFonts w:ascii="Arial" w:eastAsia="Arial" w:hAnsi="Arial" w:cs="Arial"/>
                <w:sz w:val="20"/>
                <w:szCs w:val="20"/>
              </w:rPr>
              <w:t>hoofdvraag en deelvragen volgen logischerwijs uit de achtergrond en aanleiding, zijn concreet en onderzoekbaar, op basis van eerste bevindingen, maar zijn open genoeg voor bijstelling.</w:t>
            </w:r>
          </w:p>
          <w:p w14:paraId="7AB19894" w14:textId="77777777" w:rsidR="003D795D" w:rsidRPr="003D795D" w:rsidRDefault="003D795D" w:rsidP="009D3686">
            <w:pPr>
              <w:numPr>
                <w:ilvl w:val="0"/>
                <w:numId w:val="90"/>
              </w:numPr>
              <w:spacing w:line="276" w:lineRule="auto"/>
              <w:ind w:left="322" w:hanging="283"/>
              <w:rPr>
                <w:rFonts w:ascii="Arial" w:eastAsia="Arial" w:hAnsi="Arial" w:cs="Arial"/>
                <w:b/>
                <w:sz w:val="20"/>
                <w:szCs w:val="20"/>
              </w:rPr>
            </w:pPr>
            <w:r w:rsidRPr="003D795D">
              <w:rPr>
                <w:rFonts w:ascii="Arial" w:eastAsia="Arial" w:hAnsi="Arial" w:cs="Arial"/>
                <w:sz w:val="20"/>
                <w:szCs w:val="20"/>
              </w:rPr>
              <w:t>Concepten die voor meerdere interpretaties vatbaar zijn worden theoretisch onderbouwd en kunnen daardoor geoperationaliseerd worden.</w:t>
            </w:r>
          </w:p>
        </w:tc>
        <w:tc>
          <w:tcPr>
            <w:tcW w:w="2409" w:type="dxa"/>
            <w:tcBorders>
              <w:bottom w:val="single" w:sz="8" w:space="0" w:color="000000"/>
              <w:right w:val="single" w:sz="8" w:space="0" w:color="000000"/>
            </w:tcBorders>
            <w:shd w:val="clear" w:color="auto" w:fill="auto"/>
            <w:tcMar>
              <w:top w:w="100" w:type="dxa"/>
              <w:left w:w="100" w:type="dxa"/>
              <w:bottom w:w="100" w:type="dxa"/>
              <w:right w:w="100" w:type="dxa"/>
            </w:tcMar>
          </w:tcPr>
          <w:p w14:paraId="0A377209" w14:textId="77777777" w:rsidR="003D795D" w:rsidRPr="003D795D" w:rsidRDefault="003D795D" w:rsidP="003D795D">
            <w:pPr>
              <w:spacing w:line="276" w:lineRule="auto"/>
              <w:rPr>
                <w:rFonts w:ascii="Arial" w:eastAsia="Arial" w:hAnsi="Arial" w:cs="Arial"/>
                <w:b/>
                <w:sz w:val="20"/>
                <w:szCs w:val="20"/>
              </w:rPr>
            </w:pPr>
          </w:p>
        </w:tc>
        <w:tc>
          <w:tcPr>
            <w:tcW w:w="2127" w:type="dxa"/>
            <w:tcBorders>
              <w:bottom w:val="single" w:sz="8" w:space="0" w:color="000000"/>
              <w:right w:val="single" w:sz="8" w:space="0" w:color="000000"/>
            </w:tcBorders>
            <w:shd w:val="clear" w:color="auto" w:fill="auto"/>
            <w:tcMar>
              <w:top w:w="100" w:type="dxa"/>
              <w:left w:w="100" w:type="dxa"/>
              <w:bottom w:w="100" w:type="dxa"/>
              <w:right w:w="100" w:type="dxa"/>
            </w:tcMar>
          </w:tcPr>
          <w:p w14:paraId="0C1E77F3" w14:textId="77777777" w:rsidR="003D795D" w:rsidRPr="003D795D" w:rsidRDefault="003D795D" w:rsidP="003D795D">
            <w:pPr>
              <w:spacing w:line="276" w:lineRule="auto"/>
              <w:rPr>
                <w:rFonts w:ascii="Arial" w:eastAsia="Arial" w:hAnsi="Arial" w:cs="Arial"/>
                <w:b/>
                <w:sz w:val="20"/>
                <w:szCs w:val="20"/>
              </w:rPr>
            </w:pPr>
            <w:r w:rsidRPr="003D795D">
              <w:rPr>
                <w:rFonts w:ascii="Arial" w:eastAsia="Arial" w:hAnsi="Arial" w:cs="Arial"/>
                <w:b/>
                <w:sz w:val="20"/>
                <w:szCs w:val="20"/>
              </w:rPr>
              <w:t xml:space="preserve"> </w:t>
            </w:r>
          </w:p>
        </w:tc>
      </w:tr>
      <w:tr w:rsidR="003D795D" w:rsidRPr="003D795D" w14:paraId="13ED4F09" w14:textId="77777777" w:rsidTr="009D3686">
        <w:trPr>
          <w:trHeight w:val="908"/>
        </w:trPr>
        <w:tc>
          <w:tcPr>
            <w:tcW w:w="1560" w:type="dxa"/>
            <w:tcBorders>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33B02856" w14:textId="77777777" w:rsidR="009D3686" w:rsidRDefault="003D795D" w:rsidP="003D795D">
            <w:pPr>
              <w:spacing w:line="276" w:lineRule="auto"/>
              <w:rPr>
                <w:rFonts w:ascii="Arial" w:eastAsia="Arial" w:hAnsi="Arial" w:cs="Arial"/>
                <w:b/>
                <w:sz w:val="20"/>
                <w:szCs w:val="20"/>
              </w:rPr>
            </w:pPr>
            <w:r w:rsidRPr="003D795D">
              <w:rPr>
                <w:rFonts w:ascii="Arial" w:eastAsia="Arial" w:hAnsi="Arial" w:cs="Arial"/>
                <w:b/>
                <w:sz w:val="20"/>
                <w:szCs w:val="20"/>
              </w:rPr>
              <w:t xml:space="preserve">3. </w:t>
            </w:r>
          </w:p>
          <w:p w14:paraId="0F526A18" w14:textId="5FBB68CB" w:rsidR="003D795D" w:rsidRPr="003D795D" w:rsidRDefault="003D795D" w:rsidP="003D795D">
            <w:pPr>
              <w:spacing w:line="276" w:lineRule="auto"/>
              <w:rPr>
                <w:rFonts w:ascii="Arial" w:eastAsia="Arial" w:hAnsi="Arial" w:cs="Arial"/>
                <w:b/>
                <w:sz w:val="20"/>
                <w:szCs w:val="20"/>
              </w:rPr>
            </w:pPr>
            <w:r w:rsidRPr="003D795D">
              <w:rPr>
                <w:rFonts w:ascii="Arial" w:eastAsia="Arial" w:hAnsi="Arial" w:cs="Arial"/>
                <w:b/>
                <w:sz w:val="20"/>
                <w:szCs w:val="20"/>
              </w:rPr>
              <w:t>Methode van onderzoek</w:t>
            </w:r>
          </w:p>
        </w:tc>
        <w:tc>
          <w:tcPr>
            <w:tcW w:w="3969" w:type="dxa"/>
            <w:tcBorders>
              <w:bottom w:val="single" w:sz="8" w:space="0" w:color="000000"/>
              <w:right w:val="single" w:sz="8" w:space="0" w:color="000000"/>
            </w:tcBorders>
            <w:shd w:val="clear" w:color="auto" w:fill="auto"/>
            <w:tcMar>
              <w:top w:w="100" w:type="dxa"/>
              <w:left w:w="100" w:type="dxa"/>
              <w:bottom w:w="100" w:type="dxa"/>
              <w:right w:w="100" w:type="dxa"/>
            </w:tcMar>
          </w:tcPr>
          <w:p w14:paraId="67BCC893" w14:textId="77777777" w:rsidR="003D795D" w:rsidRPr="003D795D" w:rsidRDefault="003D795D" w:rsidP="009D3686">
            <w:pPr>
              <w:numPr>
                <w:ilvl w:val="0"/>
                <w:numId w:val="52"/>
              </w:numPr>
              <w:spacing w:line="276" w:lineRule="auto"/>
              <w:ind w:left="322" w:hanging="283"/>
              <w:rPr>
                <w:rFonts w:ascii="Arial" w:eastAsia="Arial" w:hAnsi="Arial" w:cs="Arial"/>
                <w:sz w:val="20"/>
                <w:szCs w:val="20"/>
              </w:rPr>
            </w:pPr>
            <w:r w:rsidRPr="003D795D">
              <w:rPr>
                <w:rFonts w:ascii="Arial" w:eastAsia="Arial" w:hAnsi="Arial" w:cs="Arial"/>
                <w:sz w:val="20"/>
                <w:szCs w:val="20"/>
              </w:rPr>
              <w:t>duidelijk wordt beschreven wie de onderzoekspopulatie vormen en welke criteria om dit te bepalen zijn gebruikt en waarom.</w:t>
            </w:r>
          </w:p>
          <w:p w14:paraId="50678F89" w14:textId="77777777" w:rsidR="003D795D" w:rsidRPr="003D795D" w:rsidRDefault="003D795D" w:rsidP="009D3686">
            <w:pPr>
              <w:numPr>
                <w:ilvl w:val="0"/>
                <w:numId w:val="52"/>
              </w:numPr>
              <w:spacing w:line="276" w:lineRule="auto"/>
              <w:ind w:left="322" w:hanging="283"/>
              <w:rPr>
                <w:rFonts w:ascii="Arial" w:eastAsia="Arial" w:hAnsi="Arial" w:cs="Arial"/>
                <w:sz w:val="20"/>
                <w:szCs w:val="20"/>
              </w:rPr>
            </w:pPr>
            <w:r w:rsidRPr="003D795D">
              <w:rPr>
                <w:rFonts w:ascii="Arial" w:eastAsia="Arial" w:hAnsi="Arial" w:cs="Arial"/>
                <w:sz w:val="20"/>
                <w:szCs w:val="20"/>
              </w:rPr>
              <w:t>De omvang van de populatie/ steekproef is adequaat verantwoord</w:t>
            </w:r>
          </w:p>
          <w:p w14:paraId="2FFA5655" w14:textId="77777777" w:rsidR="003D795D" w:rsidRPr="003D795D" w:rsidRDefault="003D795D" w:rsidP="009D3686">
            <w:pPr>
              <w:numPr>
                <w:ilvl w:val="0"/>
                <w:numId w:val="52"/>
              </w:numPr>
              <w:spacing w:line="276" w:lineRule="auto"/>
              <w:ind w:left="322" w:hanging="283"/>
              <w:rPr>
                <w:rFonts w:ascii="Arial" w:eastAsia="Arial" w:hAnsi="Arial" w:cs="Arial"/>
                <w:sz w:val="20"/>
                <w:szCs w:val="20"/>
              </w:rPr>
            </w:pPr>
            <w:r w:rsidRPr="003D795D">
              <w:rPr>
                <w:rFonts w:ascii="Arial" w:eastAsia="Arial" w:hAnsi="Arial" w:cs="Arial"/>
                <w:sz w:val="20"/>
                <w:szCs w:val="20"/>
              </w:rPr>
              <w:t>De wervings- en informatieprocedure van de participanten zijn voldoende helder beschreven.</w:t>
            </w:r>
          </w:p>
          <w:p w14:paraId="31CED35F" w14:textId="77777777" w:rsidR="003D795D" w:rsidRPr="003D795D" w:rsidRDefault="003D795D" w:rsidP="009D3686">
            <w:pPr>
              <w:numPr>
                <w:ilvl w:val="0"/>
                <w:numId w:val="52"/>
              </w:numPr>
              <w:spacing w:line="276" w:lineRule="auto"/>
              <w:ind w:left="322" w:hanging="283"/>
              <w:rPr>
                <w:rFonts w:ascii="Arial" w:eastAsia="Arial" w:hAnsi="Arial" w:cs="Arial"/>
                <w:sz w:val="20"/>
                <w:szCs w:val="20"/>
              </w:rPr>
            </w:pPr>
            <w:r w:rsidRPr="003D795D">
              <w:rPr>
                <w:rFonts w:ascii="Arial" w:eastAsia="Arial" w:hAnsi="Arial" w:cs="Arial"/>
                <w:sz w:val="20"/>
                <w:szCs w:val="20"/>
              </w:rPr>
              <w:t>Duidelijk wordt  hoe ze benaderd en geïnformeerd zijn en door wie</w:t>
            </w:r>
          </w:p>
          <w:p w14:paraId="668FAAD7" w14:textId="77777777" w:rsidR="003D795D" w:rsidRPr="003D795D" w:rsidRDefault="003D795D" w:rsidP="009D3686">
            <w:pPr>
              <w:numPr>
                <w:ilvl w:val="0"/>
                <w:numId w:val="52"/>
              </w:numPr>
              <w:spacing w:line="276" w:lineRule="auto"/>
              <w:ind w:left="322" w:hanging="283"/>
              <w:rPr>
                <w:rFonts w:ascii="Arial" w:eastAsia="Arial" w:hAnsi="Arial" w:cs="Arial"/>
                <w:sz w:val="20"/>
                <w:szCs w:val="20"/>
              </w:rPr>
            </w:pPr>
            <w:r w:rsidRPr="003D795D">
              <w:rPr>
                <w:rFonts w:ascii="Arial" w:eastAsia="Arial" w:hAnsi="Arial" w:cs="Arial"/>
                <w:sz w:val="20"/>
                <w:szCs w:val="20"/>
              </w:rPr>
              <w:t>Voldoende duidelijk wordt beschreven hoe je data verzamelt en verantwoord.</w:t>
            </w:r>
          </w:p>
          <w:p w14:paraId="3099F750" w14:textId="77777777" w:rsidR="003D795D" w:rsidRPr="003D795D" w:rsidRDefault="003D795D" w:rsidP="009D3686">
            <w:pPr>
              <w:numPr>
                <w:ilvl w:val="0"/>
                <w:numId w:val="52"/>
              </w:numPr>
              <w:spacing w:line="276" w:lineRule="auto"/>
              <w:ind w:left="322" w:hanging="283"/>
              <w:rPr>
                <w:rFonts w:ascii="Arial" w:eastAsia="Arial" w:hAnsi="Arial" w:cs="Arial"/>
                <w:b/>
                <w:sz w:val="20"/>
                <w:szCs w:val="20"/>
              </w:rPr>
            </w:pPr>
            <w:r w:rsidRPr="003D795D">
              <w:rPr>
                <w:rFonts w:ascii="Arial" w:eastAsia="Arial" w:hAnsi="Arial" w:cs="Arial"/>
                <w:sz w:val="20"/>
                <w:szCs w:val="20"/>
              </w:rPr>
              <w:t>de maatregelen die genoemd worden om de kwaliteit van de data en van de analyse te waarborgen, zijn voldoende doordacht en beschreven.</w:t>
            </w:r>
          </w:p>
        </w:tc>
        <w:tc>
          <w:tcPr>
            <w:tcW w:w="2409" w:type="dxa"/>
            <w:tcBorders>
              <w:bottom w:val="single" w:sz="8" w:space="0" w:color="000000"/>
              <w:right w:val="single" w:sz="8" w:space="0" w:color="000000"/>
            </w:tcBorders>
            <w:shd w:val="clear" w:color="auto" w:fill="auto"/>
            <w:tcMar>
              <w:top w:w="100" w:type="dxa"/>
              <w:left w:w="100" w:type="dxa"/>
              <w:bottom w:w="100" w:type="dxa"/>
              <w:right w:w="100" w:type="dxa"/>
            </w:tcMar>
          </w:tcPr>
          <w:p w14:paraId="1DB17F8C" w14:textId="77777777" w:rsidR="003D795D" w:rsidRPr="003D795D" w:rsidRDefault="003D795D" w:rsidP="003D795D">
            <w:pPr>
              <w:spacing w:line="276" w:lineRule="auto"/>
              <w:rPr>
                <w:rFonts w:ascii="Arial" w:eastAsia="Arial" w:hAnsi="Arial" w:cs="Arial"/>
                <w:b/>
                <w:sz w:val="20"/>
                <w:szCs w:val="20"/>
              </w:rPr>
            </w:pPr>
          </w:p>
        </w:tc>
        <w:tc>
          <w:tcPr>
            <w:tcW w:w="2127" w:type="dxa"/>
            <w:tcBorders>
              <w:bottom w:val="single" w:sz="8" w:space="0" w:color="000000"/>
              <w:right w:val="single" w:sz="8" w:space="0" w:color="000000"/>
            </w:tcBorders>
            <w:shd w:val="clear" w:color="auto" w:fill="auto"/>
            <w:tcMar>
              <w:top w:w="100" w:type="dxa"/>
              <w:left w:w="100" w:type="dxa"/>
              <w:bottom w:w="100" w:type="dxa"/>
              <w:right w:w="100" w:type="dxa"/>
            </w:tcMar>
          </w:tcPr>
          <w:p w14:paraId="3D76DC46" w14:textId="77777777" w:rsidR="003D795D" w:rsidRPr="003D795D" w:rsidRDefault="003D795D" w:rsidP="003D795D">
            <w:pPr>
              <w:spacing w:line="276" w:lineRule="auto"/>
              <w:rPr>
                <w:rFonts w:ascii="Arial" w:eastAsia="Arial" w:hAnsi="Arial" w:cs="Arial"/>
                <w:b/>
                <w:sz w:val="20"/>
                <w:szCs w:val="20"/>
              </w:rPr>
            </w:pPr>
            <w:r w:rsidRPr="003D795D">
              <w:rPr>
                <w:rFonts w:ascii="Arial" w:eastAsia="Arial" w:hAnsi="Arial" w:cs="Arial"/>
                <w:b/>
                <w:sz w:val="20"/>
                <w:szCs w:val="20"/>
              </w:rPr>
              <w:t xml:space="preserve"> </w:t>
            </w:r>
          </w:p>
        </w:tc>
      </w:tr>
      <w:tr w:rsidR="003D795D" w:rsidRPr="003D795D" w14:paraId="001ECD67" w14:textId="77777777" w:rsidTr="009D3686">
        <w:trPr>
          <w:trHeight w:val="796"/>
        </w:trPr>
        <w:tc>
          <w:tcPr>
            <w:tcW w:w="1560" w:type="dxa"/>
            <w:tcBorders>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11FDCB70" w14:textId="55734ABE" w:rsidR="003D795D" w:rsidRPr="003D795D" w:rsidRDefault="003D795D" w:rsidP="003D795D">
            <w:pPr>
              <w:spacing w:line="276" w:lineRule="auto"/>
              <w:rPr>
                <w:rFonts w:ascii="Arial" w:eastAsia="Arial" w:hAnsi="Arial" w:cs="Arial"/>
                <w:b/>
                <w:sz w:val="20"/>
                <w:szCs w:val="20"/>
              </w:rPr>
            </w:pPr>
            <w:r w:rsidRPr="003D795D">
              <w:rPr>
                <w:rFonts w:ascii="Arial" w:eastAsia="Arial" w:hAnsi="Arial" w:cs="Arial"/>
                <w:b/>
                <w:sz w:val="20"/>
                <w:szCs w:val="20"/>
              </w:rPr>
              <w:t>4. Onderzoeks</w:t>
            </w:r>
            <w:r>
              <w:rPr>
                <w:rFonts w:ascii="Arial" w:eastAsia="Arial" w:hAnsi="Arial" w:cs="Arial"/>
                <w:b/>
                <w:sz w:val="20"/>
                <w:szCs w:val="20"/>
              </w:rPr>
              <w:t>-</w:t>
            </w:r>
            <w:r w:rsidRPr="003D795D">
              <w:rPr>
                <w:rFonts w:ascii="Arial" w:eastAsia="Arial" w:hAnsi="Arial" w:cs="Arial"/>
                <w:b/>
                <w:sz w:val="20"/>
                <w:szCs w:val="20"/>
              </w:rPr>
              <w:t>aanpak</w:t>
            </w:r>
          </w:p>
        </w:tc>
        <w:tc>
          <w:tcPr>
            <w:tcW w:w="3969" w:type="dxa"/>
            <w:tcBorders>
              <w:bottom w:val="single" w:sz="8" w:space="0" w:color="000000"/>
              <w:right w:val="single" w:sz="8" w:space="0" w:color="000000"/>
            </w:tcBorders>
            <w:shd w:val="clear" w:color="auto" w:fill="auto"/>
            <w:tcMar>
              <w:top w:w="100" w:type="dxa"/>
              <w:left w:w="100" w:type="dxa"/>
              <w:bottom w:w="100" w:type="dxa"/>
              <w:right w:w="100" w:type="dxa"/>
            </w:tcMar>
          </w:tcPr>
          <w:p w14:paraId="50723FE2" w14:textId="77777777" w:rsidR="003D795D" w:rsidRPr="003D795D" w:rsidRDefault="003D795D" w:rsidP="009D3686">
            <w:pPr>
              <w:numPr>
                <w:ilvl w:val="0"/>
                <w:numId w:val="91"/>
              </w:numPr>
              <w:spacing w:line="276" w:lineRule="auto"/>
              <w:ind w:left="322" w:hanging="283"/>
              <w:rPr>
                <w:rFonts w:ascii="Arial" w:eastAsia="Arial" w:hAnsi="Arial" w:cs="Arial"/>
                <w:sz w:val="20"/>
                <w:szCs w:val="20"/>
              </w:rPr>
            </w:pPr>
            <w:r w:rsidRPr="003D795D">
              <w:rPr>
                <w:rFonts w:ascii="Arial" w:eastAsia="Arial" w:hAnsi="Arial" w:cs="Arial"/>
                <w:sz w:val="20"/>
                <w:szCs w:val="20"/>
              </w:rPr>
              <w:t>De volgende fases zijn opgenomen:</w:t>
            </w:r>
          </w:p>
          <w:p w14:paraId="4A09A3C8" w14:textId="77777777" w:rsidR="003D795D" w:rsidRPr="003D795D" w:rsidRDefault="003D795D" w:rsidP="009D3686">
            <w:pPr>
              <w:numPr>
                <w:ilvl w:val="1"/>
                <w:numId w:val="91"/>
              </w:numPr>
              <w:spacing w:line="276" w:lineRule="auto"/>
              <w:ind w:left="747" w:hanging="425"/>
              <w:rPr>
                <w:rFonts w:ascii="Arial" w:eastAsia="Arial" w:hAnsi="Arial" w:cs="Arial"/>
                <w:sz w:val="20"/>
                <w:szCs w:val="20"/>
              </w:rPr>
            </w:pPr>
            <w:r w:rsidRPr="003D795D">
              <w:rPr>
                <w:rFonts w:ascii="Arial" w:eastAsia="Arial" w:hAnsi="Arial" w:cs="Arial"/>
                <w:sz w:val="20"/>
                <w:szCs w:val="20"/>
              </w:rPr>
              <w:t>(pre) oriëntatie</w:t>
            </w:r>
          </w:p>
          <w:p w14:paraId="6EDD11F6" w14:textId="77777777" w:rsidR="003D795D" w:rsidRPr="003D795D" w:rsidRDefault="003D795D" w:rsidP="009D3686">
            <w:pPr>
              <w:numPr>
                <w:ilvl w:val="1"/>
                <w:numId w:val="91"/>
              </w:numPr>
              <w:spacing w:line="276" w:lineRule="auto"/>
              <w:ind w:left="747" w:hanging="425"/>
              <w:rPr>
                <w:rFonts w:ascii="Arial" w:eastAsia="Arial" w:hAnsi="Arial" w:cs="Arial"/>
                <w:sz w:val="20"/>
                <w:szCs w:val="20"/>
              </w:rPr>
            </w:pPr>
            <w:r w:rsidRPr="003D795D">
              <w:rPr>
                <w:rFonts w:ascii="Arial" w:eastAsia="Arial" w:hAnsi="Arial" w:cs="Arial"/>
                <w:sz w:val="20"/>
                <w:szCs w:val="20"/>
              </w:rPr>
              <w:t>Planning</w:t>
            </w:r>
          </w:p>
          <w:p w14:paraId="3206F032" w14:textId="77777777" w:rsidR="003D795D" w:rsidRPr="003D795D" w:rsidRDefault="003D795D" w:rsidP="009D3686">
            <w:pPr>
              <w:numPr>
                <w:ilvl w:val="1"/>
                <w:numId w:val="91"/>
              </w:numPr>
              <w:spacing w:line="276" w:lineRule="auto"/>
              <w:ind w:left="747" w:hanging="425"/>
              <w:rPr>
                <w:rFonts w:ascii="Arial" w:eastAsia="Arial" w:hAnsi="Arial" w:cs="Arial"/>
                <w:sz w:val="20"/>
                <w:szCs w:val="20"/>
              </w:rPr>
            </w:pPr>
            <w:r w:rsidRPr="003D795D">
              <w:rPr>
                <w:rFonts w:ascii="Arial" w:eastAsia="Arial" w:hAnsi="Arial" w:cs="Arial"/>
                <w:sz w:val="20"/>
                <w:szCs w:val="20"/>
              </w:rPr>
              <w:t>Actie 1</w:t>
            </w:r>
          </w:p>
          <w:p w14:paraId="4F39824F" w14:textId="77777777" w:rsidR="003D795D" w:rsidRPr="003D795D" w:rsidRDefault="003D795D" w:rsidP="009D3686">
            <w:pPr>
              <w:numPr>
                <w:ilvl w:val="1"/>
                <w:numId w:val="91"/>
              </w:numPr>
              <w:spacing w:line="276" w:lineRule="auto"/>
              <w:ind w:left="747" w:hanging="425"/>
              <w:rPr>
                <w:rFonts w:ascii="Arial" w:eastAsia="Arial" w:hAnsi="Arial" w:cs="Arial"/>
                <w:sz w:val="20"/>
                <w:szCs w:val="20"/>
              </w:rPr>
            </w:pPr>
            <w:r w:rsidRPr="003D795D">
              <w:rPr>
                <w:rFonts w:ascii="Arial" w:eastAsia="Arial" w:hAnsi="Arial" w:cs="Arial"/>
                <w:sz w:val="20"/>
                <w:szCs w:val="20"/>
              </w:rPr>
              <w:t>Actie 2</w:t>
            </w:r>
          </w:p>
          <w:p w14:paraId="6C48E9DD" w14:textId="77777777" w:rsidR="003D795D" w:rsidRPr="003D795D" w:rsidRDefault="003D795D" w:rsidP="009D3686">
            <w:pPr>
              <w:numPr>
                <w:ilvl w:val="1"/>
                <w:numId w:val="91"/>
              </w:numPr>
              <w:spacing w:line="276" w:lineRule="auto"/>
              <w:ind w:left="747" w:hanging="425"/>
              <w:rPr>
                <w:rFonts w:ascii="Arial" w:eastAsia="Arial" w:hAnsi="Arial" w:cs="Arial"/>
                <w:sz w:val="20"/>
                <w:szCs w:val="20"/>
              </w:rPr>
            </w:pPr>
            <w:r w:rsidRPr="003D795D">
              <w:rPr>
                <w:rFonts w:ascii="Arial" w:eastAsia="Arial" w:hAnsi="Arial" w:cs="Arial"/>
                <w:sz w:val="20"/>
                <w:szCs w:val="20"/>
              </w:rPr>
              <w:t>Actie 3</w:t>
            </w:r>
          </w:p>
          <w:p w14:paraId="4440A2F8" w14:textId="77777777" w:rsidR="003D795D" w:rsidRPr="003D795D" w:rsidRDefault="003D795D" w:rsidP="009D3686">
            <w:pPr>
              <w:numPr>
                <w:ilvl w:val="2"/>
                <w:numId w:val="91"/>
              </w:numPr>
              <w:spacing w:line="276" w:lineRule="auto"/>
              <w:ind w:left="1031" w:hanging="284"/>
              <w:rPr>
                <w:rFonts w:ascii="Arial" w:eastAsia="Arial" w:hAnsi="Arial" w:cs="Arial"/>
                <w:sz w:val="20"/>
                <w:szCs w:val="20"/>
              </w:rPr>
            </w:pPr>
            <w:r w:rsidRPr="003D795D">
              <w:rPr>
                <w:rFonts w:ascii="Arial" w:eastAsia="Arial" w:hAnsi="Arial" w:cs="Arial"/>
                <w:sz w:val="20"/>
                <w:szCs w:val="20"/>
              </w:rPr>
              <w:t xml:space="preserve">Plan, </w:t>
            </w:r>
          </w:p>
          <w:p w14:paraId="7EB8DC48" w14:textId="77777777" w:rsidR="003D795D" w:rsidRPr="003D795D" w:rsidRDefault="003D795D" w:rsidP="009D3686">
            <w:pPr>
              <w:numPr>
                <w:ilvl w:val="2"/>
                <w:numId w:val="91"/>
              </w:numPr>
              <w:spacing w:line="276" w:lineRule="auto"/>
              <w:ind w:left="1031" w:hanging="284"/>
              <w:rPr>
                <w:rFonts w:ascii="Arial" w:eastAsia="Arial" w:hAnsi="Arial" w:cs="Arial"/>
                <w:sz w:val="20"/>
                <w:szCs w:val="20"/>
              </w:rPr>
            </w:pPr>
            <w:r w:rsidRPr="003D795D">
              <w:rPr>
                <w:rFonts w:ascii="Arial" w:eastAsia="Arial" w:hAnsi="Arial" w:cs="Arial"/>
                <w:sz w:val="20"/>
                <w:szCs w:val="20"/>
              </w:rPr>
              <w:t>Act,</w:t>
            </w:r>
          </w:p>
          <w:p w14:paraId="14E7AE58" w14:textId="77777777" w:rsidR="003D795D" w:rsidRPr="003D795D" w:rsidRDefault="003D795D" w:rsidP="009D3686">
            <w:pPr>
              <w:numPr>
                <w:ilvl w:val="2"/>
                <w:numId w:val="91"/>
              </w:numPr>
              <w:spacing w:line="276" w:lineRule="auto"/>
              <w:ind w:left="1031" w:hanging="284"/>
              <w:rPr>
                <w:rFonts w:ascii="Arial" w:eastAsia="Arial" w:hAnsi="Arial" w:cs="Arial"/>
                <w:sz w:val="20"/>
                <w:szCs w:val="20"/>
              </w:rPr>
            </w:pPr>
            <w:r w:rsidRPr="003D795D">
              <w:rPr>
                <w:rFonts w:ascii="Arial" w:eastAsia="Arial" w:hAnsi="Arial" w:cs="Arial"/>
                <w:sz w:val="20"/>
                <w:szCs w:val="20"/>
              </w:rPr>
              <w:t>Observeer,</w:t>
            </w:r>
          </w:p>
          <w:p w14:paraId="171826EF" w14:textId="77777777" w:rsidR="003D795D" w:rsidRPr="003D795D" w:rsidRDefault="003D795D" w:rsidP="009D3686">
            <w:pPr>
              <w:numPr>
                <w:ilvl w:val="2"/>
                <w:numId w:val="91"/>
              </w:numPr>
              <w:spacing w:line="276" w:lineRule="auto"/>
              <w:ind w:left="1031" w:hanging="284"/>
              <w:rPr>
                <w:rFonts w:ascii="Arial" w:eastAsia="Arial" w:hAnsi="Arial" w:cs="Arial"/>
                <w:sz w:val="20"/>
                <w:szCs w:val="20"/>
              </w:rPr>
            </w:pPr>
            <w:r w:rsidRPr="003D795D">
              <w:rPr>
                <w:rFonts w:ascii="Arial" w:eastAsia="Arial" w:hAnsi="Arial" w:cs="Arial"/>
                <w:sz w:val="20"/>
                <w:szCs w:val="20"/>
              </w:rPr>
              <w:t xml:space="preserve">Reflecteer </w:t>
            </w:r>
          </w:p>
          <w:p w14:paraId="149A64CF" w14:textId="77777777" w:rsidR="003D795D" w:rsidRPr="003D795D" w:rsidRDefault="003D795D" w:rsidP="009D3686">
            <w:pPr>
              <w:numPr>
                <w:ilvl w:val="1"/>
                <w:numId w:val="91"/>
              </w:numPr>
              <w:spacing w:line="276" w:lineRule="auto"/>
              <w:ind w:left="747" w:hanging="425"/>
              <w:rPr>
                <w:rFonts w:ascii="Arial" w:eastAsia="Arial" w:hAnsi="Arial" w:cs="Arial"/>
                <w:sz w:val="20"/>
                <w:szCs w:val="20"/>
              </w:rPr>
            </w:pPr>
            <w:r w:rsidRPr="003D795D">
              <w:rPr>
                <w:rFonts w:ascii="Arial" w:eastAsia="Arial" w:hAnsi="Arial" w:cs="Arial"/>
                <w:sz w:val="20"/>
                <w:szCs w:val="20"/>
              </w:rPr>
              <w:t xml:space="preserve">Reflectie </w:t>
            </w:r>
          </w:p>
          <w:p w14:paraId="021A25B5" w14:textId="77777777" w:rsidR="003D795D" w:rsidRPr="003D795D" w:rsidRDefault="003D795D" w:rsidP="009D3686">
            <w:pPr>
              <w:numPr>
                <w:ilvl w:val="1"/>
                <w:numId w:val="91"/>
              </w:numPr>
              <w:spacing w:line="276" w:lineRule="auto"/>
              <w:ind w:left="747" w:hanging="425"/>
              <w:rPr>
                <w:rFonts w:ascii="Arial" w:eastAsia="Arial" w:hAnsi="Arial" w:cs="Arial"/>
                <w:sz w:val="20"/>
                <w:szCs w:val="20"/>
              </w:rPr>
            </w:pPr>
            <w:r w:rsidRPr="003D795D">
              <w:rPr>
                <w:rFonts w:ascii="Arial" w:eastAsia="Arial" w:hAnsi="Arial" w:cs="Arial"/>
                <w:sz w:val="20"/>
                <w:szCs w:val="20"/>
              </w:rPr>
              <w:t>evaluatie</w:t>
            </w:r>
          </w:p>
          <w:p w14:paraId="201DB88E" w14:textId="77777777" w:rsidR="003D795D" w:rsidRPr="003D795D" w:rsidRDefault="003D795D" w:rsidP="003D795D">
            <w:pPr>
              <w:spacing w:line="276" w:lineRule="auto"/>
              <w:rPr>
                <w:rFonts w:ascii="Arial" w:eastAsia="Arial" w:hAnsi="Arial" w:cs="Arial"/>
                <w:b/>
                <w:sz w:val="20"/>
                <w:szCs w:val="20"/>
              </w:rPr>
            </w:pPr>
          </w:p>
        </w:tc>
        <w:tc>
          <w:tcPr>
            <w:tcW w:w="2409" w:type="dxa"/>
            <w:tcBorders>
              <w:bottom w:val="single" w:sz="8" w:space="0" w:color="000000"/>
              <w:right w:val="single" w:sz="8" w:space="0" w:color="000000"/>
            </w:tcBorders>
            <w:shd w:val="clear" w:color="auto" w:fill="auto"/>
            <w:tcMar>
              <w:top w:w="100" w:type="dxa"/>
              <w:left w:w="100" w:type="dxa"/>
              <w:bottom w:w="100" w:type="dxa"/>
              <w:right w:w="100" w:type="dxa"/>
            </w:tcMar>
          </w:tcPr>
          <w:p w14:paraId="2F3DE439" w14:textId="77777777" w:rsidR="003D795D" w:rsidRPr="003D795D" w:rsidRDefault="003D795D" w:rsidP="003D795D">
            <w:pPr>
              <w:spacing w:line="276" w:lineRule="auto"/>
              <w:rPr>
                <w:rFonts w:ascii="Arial" w:eastAsia="Arial" w:hAnsi="Arial" w:cs="Arial"/>
                <w:b/>
                <w:sz w:val="20"/>
                <w:szCs w:val="20"/>
              </w:rPr>
            </w:pPr>
          </w:p>
        </w:tc>
        <w:tc>
          <w:tcPr>
            <w:tcW w:w="2127" w:type="dxa"/>
            <w:tcBorders>
              <w:bottom w:val="single" w:sz="8" w:space="0" w:color="000000"/>
              <w:right w:val="single" w:sz="8" w:space="0" w:color="000000"/>
            </w:tcBorders>
            <w:shd w:val="clear" w:color="auto" w:fill="auto"/>
            <w:tcMar>
              <w:top w:w="100" w:type="dxa"/>
              <w:left w:w="100" w:type="dxa"/>
              <w:bottom w:w="100" w:type="dxa"/>
              <w:right w:w="100" w:type="dxa"/>
            </w:tcMar>
          </w:tcPr>
          <w:p w14:paraId="746920DE" w14:textId="77777777" w:rsidR="003D795D" w:rsidRPr="003D795D" w:rsidRDefault="003D795D" w:rsidP="003D795D">
            <w:pPr>
              <w:spacing w:line="276" w:lineRule="auto"/>
              <w:rPr>
                <w:rFonts w:ascii="Arial" w:eastAsia="Arial" w:hAnsi="Arial" w:cs="Arial"/>
                <w:b/>
                <w:sz w:val="20"/>
                <w:szCs w:val="20"/>
              </w:rPr>
            </w:pPr>
            <w:r w:rsidRPr="003D795D">
              <w:rPr>
                <w:rFonts w:ascii="Arial" w:eastAsia="Arial" w:hAnsi="Arial" w:cs="Arial"/>
                <w:b/>
                <w:sz w:val="20"/>
                <w:szCs w:val="20"/>
              </w:rPr>
              <w:t xml:space="preserve"> </w:t>
            </w:r>
          </w:p>
        </w:tc>
      </w:tr>
    </w:tbl>
    <w:p w14:paraId="18CE260E" w14:textId="77777777" w:rsidR="009D3686" w:rsidRDefault="009D3686">
      <w:r>
        <w:br w:type="page"/>
      </w:r>
    </w:p>
    <w:tbl>
      <w:tblPr>
        <w:tblW w:w="10065" w:type="dxa"/>
        <w:tblInd w:w="-1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560"/>
        <w:gridCol w:w="3969"/>
        <w:gridCol w:w="2693"/>
        <w:gridCol w:w="1843"/>
      </w:tblGrid>
      <w:tr w:rsidR="003D795D" w:rsidRPr="003D795D" w14:paraId="6F689671" w14:textId="77777777" w:rsidTr="009D3686">
        <w:trPr>
          <w:trHeight w:val="768"/>
        </w:trPr>
        <w:tc>
          <w:tcPr>
            <w:tcW w:w="1560" w:type="dxa"/>
            <w:tcBorders>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7FAEF818" w14:textId="459C50A2" w:rsidR="009D3686" w:rsidRDefault="003D795D" w:rsidP="003D795D">
            <w:pPr>
              <w:spacing w:line="276" w:lineRule="auto"/>
              <w:rPr>
                <w:rFonts w:ascii="Arial" w:eastAsia="Arial" w:hAnsi="Arial" w:cs="Arial"/>
                <w:b/>
                <w:sz w:val="20"/>
                <w:szCs w:val="20"/>
              </w:rPr>
            </w:pPr>
            <w:r w:rsidRPr="003D795D">
              <w:rPr>
                <w:rFonts w:ascii="Arial" w:eastAsia="Arial" w:hAnsi="Arial" w:cs="Arial"/>
                <w:b/>
                <w:sz w:val="20"/>
                <w:szCs w:val="20"/>
              </w:rPr>
              <w:lastRenderedPageBreak/>
              <w:t xml:space="preserve">5. </w:t>
            </w:r>
          </w:p>
          <w:p w14:paraId="38BA997F" w14:textId="144394C5" w:rsidR="003D795D" w:rsidRPr="003D795D" w:rsidRDefault="003D795D" w:rsidP="003D795D">
            <w:pPr>
              <w:spacing w:line="276" w:lineRule="auto"/>
              <w:rPr>
                <w:rFonts w:ascii="Arial" w:eastAsia="Arial" w:hAnsi="Arial" w:cs="Arial"/>
                <w:b/>
                <w:sz w:val="20"/>
                <w:szCs w:val="20"/>
              </w:rPr>
            </w:pPr>
            <w:r w:rsidRPr="003D795D">
              <w:rPr>
                <w:rFonts w:ascii="Arial" w:eastAsia="Arial" w:hAnsi="Arial" w:cs="Arial"/>
                <w:b/>
                <w:sz w:val="20"/>
                <w:szCs w:val="20"/>
              </w:rPr>
              <w:t xml:space="preserve">Ethische overwegingen </w:t>
            </w:r>
          </w:p>
        </w:tc>
        <w:tc>
          <w:tcPr>
            <w:tcW w:w="3969" w:type="dxa"/>
            <w:tcBorders>
              <w:bottom w:val="single" w:sz="8" w:space="0" w:color="000000"/>
              <w:right w:val="single" w:sz="8" w:space="0" w:color="000000"/>
            </w:tcBorders>
            <w:shd w:val="clear" w:color="auto" w:fill="auto"/>
            <w:tcMar>
              <w:top w:w="100" w:type="dxa"/>
              <w:left w:w="100" w:type="dxa"/>
              <w:bottom w:w="100" w:type="dxa"/>
              <w:right w:w="100" w:type="dxa"/>
            </w:tcMar>
          </w:tcPr>
          <w:p w14:paraId="699F7600" w14:textId="77777777" w:rsidR="003D795D" w:rsidRPr="003D795D" w:rsidRDefault="003D795D" w:rsidP="009D3686">
            <w:pPr>
              <w:numPr>
                <w:ilvl w:val="0"/>
                <w:numId w:val="92"/>
              </w:numPr>
              <w:spacing w:line="276" w:lineRule="auto"/>
              <w:ind w:left="322" w:hanging="283"/>
              <w:rPr>
                <w:rFonts w:ascii="Arial" w:eastAsia="Arial" w:hAnsi="Arial" w:cs="Arial"/>
                <w:sz w:val="20"/>
                <w:szCs w:val="20"/>
              </w:rPr>
            </w:pPr>
            <w:r w:rsidRPr="003D795D">
              <w:rPr>
                <w:rFonts w:ascii="Arial" w:eastAsia="Arial" w:hAnsi="Arial" w:cs="Arial"/>
                <w:sz w:val="20"/>
                <w:szCs w:val="20"/>
              </w:rPr>
              <w:t>Ethische dimensies van het “doen” van actieonderzoek worden besproken.</w:t>
            </w:r>
          </w:p>
          <w:p w14:paraId="257ED690" w14:textId="77777777" w:rsidR="003D795D" w:rsidRPr="003D795D" w:rsidRDefault="003D795D" w:rsidP="009D3686">
            <w:pPr>
              <w:numPr>
                <w:ilvl w:val="1"/>
                <w:numId w:val="92"/>
              </w:numPr>
              <w:spacing w:line="276" w:lineRule="auto"/>
              <w:ind w:left="606" w:hanging="284"/>
              <w:rPr>
                <w:rFonts w:ascii="Arial" w:eastAsia="Arial" w:hAnsi="Arial" w:cs="Arial"/>
                <w:sz w:val="20"/>
                <w:szCs w:val="20"/>
              </w:rPr>
            </w:pPr>
            <w:r w:rsidRPr="003D795D">
              <w:rPr>
                <w:rFonts w:ascii="Arial" w:eastAsia="Arial" w:hAnsi="Arial" w:cs="Arial"/>
                <w:sz w:val="20"/>
                <w:szCs w:val="20"/>
              </w:rPr>
              <w:t>Privacy</w:t>
            </w:r>
          </w:p>
          <w:p w14:paraId="0DFA0FC2" w14:textId="77777777" w:rsidR="003D795D" w:rsidRPr="003D795D" w:rsidRDefault="003D795D" w:rsidP="009D3686">
            <w:pPr>
              <w:numPr>
                <w:ilvl w:val="1"/>
                <w:numId w:val="92"/>
              </w:numPr>
              <w:spacing w:line="276" w:lineRule="auto"/>
              <w:ind w:left="606" w:hanging="284"/>
              <w:rPr>
                <w:rFonts w:ascii="Arial" w:eastAsia="Arial" w:hAnsi="Arial" w:cs="Arial"/>
                <w:sz w:val="20"/>
                <w:szCs w:val="20"/>
              </w:rPr>
            </w:pPr>
            <w:r w:rsidRPr="003D795D">
              <w:rPr>
                <w:rFonts w:ascii="Arial" w:eastAsia="Arial" w:hAnsi="Arial" w:cs="Arial"/>
                <w:sz w:val="20"/>
                <w:szCs w:val="20"/>
              </w:rPr>
              <w:t>wetgeving</w:t>
            </w:r>
          </w:p>
          <w:p w14:paraId="4D3B36DB" w14:textId="77777777" w:rsidR="003D795D" w:rsidRPr="003D795D" w:rsidRDefault="003D795D" w:rsidP="009D3686">
            <w:pPr>
              <w:numPr>
                <w:ilvl w:val="0"/>
                <w:numId w:val="92"/>
              </w:numPr>
              <w:spacing w:line="276" w:lineRule="auto"/>
              <w:ind w:left="322" w:hanging="283"/>
              <w:rPr>
                <w:rFonts w:ascii="Arial" w:eastAsia="Arial" w:hAnsi="Arial" w:cs="Arial"/>
                <w:sz w:val="20"/>
                <w:szCs w:val="20"/>
              </w:rPr>
            </w:pPr>
            <w:r w:rsidRPr="003D795D">
              <w:rPr>
                <w:rFonts w:ascii="Arial" w:eastAsia="Arial" w:hAnsi="Arial" w:cs="Arial"/>
                <w:sz w:val="20"/>
                <w:szCs w:val="20"/>
              </w:rPr>
              <w:t>Transparant handelen van jou als onderzoeker wordt zichtbaar gemaakt</w:t>
            </w:r>
          </w:p>
          <w:p w14:paraId="07F1F769" w14:textId="77777777" w:rsidR="003D795D" w:rsidRPr="003D795D" w:rsidRDefault="003D795D" w:rsidP="003D795D">
            <w:pPr>
              <w:spacing w:line="276" w:lineRule="auto"/>
              <w:rPr>
                <w:rFonts w:ascii="Arial" w:eastAsia="Arial" w:hAnsi="Arial" w:cs="Arial"/>
                <w:b/>
                <w:sz w:val="20"/>
                <w:szCs w:val="20"/>
              </w:rPr>
            </w:pPr>
          </w:p>
        </w:tc>
        <w:tc>
          <w:tcPr>
            <w:tcW w:w="2693" w:type="dxa"/>
            <w:tcBorders>
              <w:bottom w:val="single" w:sz="8" w:space="0" w:color="000000"/>
              <w:right w:val="single" w:sz="8" w:space="0" w:color="000000"/>
            </w:tcBorders>
            <w:shd w:val="clear" w:color="auto" w:fill="auto"/>
            <w:tcMar>
              <w:top w:w="100" w:type="dxa"/>
              <w:left w:w="100" w:type="dxa"/>
              <w:bottom w:w="100" w:type="dxa"/>
              <w:right w:w="100" w:type="dxa"/>
            </w:tcMar>
          </w:tcPr>
          <w:p w14:paraId="68AD23F3" w14:textId="77777777" w:rsidR="003D795D" w:rsidRPr="003D795D" w:rsidRDefault="003D795D" w:rsidP="003D795D">
            <w:pPr>
              <w:spacing w:line="276" w:lineRule="auto"/>
              <w:rPr>
                <w:rFonts w:ascii="Arial" w:eastAsia="Arial" w:hAnsi="Arial" w:cs="Arial"/>
                <w:b/>
                <w:sz w:val="20"/>
                <w:szCs w:val="20"/>
              </w:rPr>
            </w:pPr>
          </w:p>
        </w:tc>
        <w:tc>
          <w:tcPr>
            <w:tcW w:w="1843" w:type="dxa"/>
            <w:tcBorders>
              <w:bottom w:val="single" w:sz="8" w:space="0" w:color="000000"/>
              <w:right w:val="single" w:sz="8" w:space="0" w:color="000000"/>
            </w:tcBorders>
            <w:shd w:val="clear" w:color="auto" w:fill="auto"/>
            <w:tcMar>
              <w:top w:w="100" w:type="dxa"/>
              <w:left w:w="100" w:type="dxa"/>
              <w:bottom w:w="100" w:type="dxa"/>
              <w:right w:w="100" w:type="dxa"/>
            </w:tcMar>
          </w:tcPr>
          <w:p w14:paraId="554912F1" w14:textId="77777777" w:rsidR="003D795D" w:rsidRPr="003D795D" w:rsidRDefault="003D795D" w:rsidP="003D795D">
            <w:pPr>
              <w:spacing w:line="276" w:lineRule="auto"/>
              <w:rPr>
                <w:rFonts w:ascii="Arial" w:eastAsia="Arial" w:hAnsi="Arial" w:cs="Arial"/>
                <w:b/>
                <w:sz w:val="20"/>
                <w:szCs w:val="20"/>
              </w:rPr>
            </w:pPr>
            <w:r w:rsidRPr="003D795D">
              <w:rPr>
                <w:rFonts w:ascii="Arial" w:eastAsia="Arial" w:hAnsi="Arial" w:cs="Arial"/>
                <w:b/>
                <w:sz w:val="20"/>
                <w:szCs w:val="20"/>
              </w:rPr>
              <w:t xml:space="preserve"> </w:t>
            </w:r>
          </w:p>
        </w:tc>
      </w:tr>
    </w:tbl>
    <w:p w14:paraId="1A6066A9" w14:textId="77777777" w:rsidR="003D795D" w:rsidRPr="003D795D" w:rsidRDefault="003D795D" w:rsidP="003D795D">
      <w:pPr>
        <w:spacing w:line="276" w:lineRule="auto"/>
        <w:rPr>
          <w:rFonts w:ascii="Arial" w:eastAsia="Arial" w:hAnsi="Arial" w:cs="Arial"/>
          <w:b/>
          <w:sz w:val="20"/>
          <w:szCs w:val="20"/>
        </w:rPr>
      </w:pPr>
    </w:p>
    <w:p w14:paraId="7A8E9B2B" w14:textId="77777777" w:rsidR="009D3686" w:rsidRPr="009D3686" w:rsidRDefault="009D3686" w:rsidP="009D3686">
      <w:pPr>
        <w:rPr>
          <w:rFonts w:ascii="Arial" w:eastAsia="Arial" w:hAnsi="Arial" w:cs="Arial"/>
          <w:sz w:val="20"/>
          <w:szCs w:val="20"/>
        </w:rPr>
      </w:pPr>
      <w:r w:rsidRPr="009D3686">
        <w:rPr>
          <w:rFonts w:ascii="Arial" w:eastAsia="Arial" w:hAnsi="Arial" w:cs="Arial"/>
          <w:sz w:val="20"/>
          <w:szCs w:val="20"/>
        </w:rPr>
        <w:t>De student kan op grond van zijn/haar ingeleverde plan van aanpak wel/niet beginnen aan zijn actieonderzoek.</w:t>
      </w:r>
    </w:p>
    <w:p w14:paraId="4BE3C5D8" w14:textId="77777777" w:rsidR="009D3686" w:rsidRPr="009D3686" w:rsidRDefault="009D3686" w:rsidP="009D3686">
      <w:pPr>
        <w:rPr>
          <w:rFonts w:ascii="Arial" w:eastAsia="Arial" w:hAnsi="Arial" w:cs="Arial"/>
          <w:sz w:val="20"/>
          <w:szCs w:val="20"/>
        </w:rPr>
      </w:pPr>
    </w:p>
    <w:p w14:paraId="7C29C7CE" w14:textId="77777777" w:rsidR="009D3686" w:rsidRPr="00916A56" w:rsidRDefault="009D3686" w:rsidP="009D3686">
      <w:pPr>
        <w:rPr>
          <w:rFonts w:ascii="Arial" w:eastAsia="Arial" w:hAnsi="Arial" w:cs="Arial"/>
          <w:sz w:val="20"/>
          <w:szCs w:val="20"/>
          <w:lang w:val="en-US"/>
        </w:rPr>
      </w:pPr>
      <w:r w:rsidRPr="00916A56">
        <w:rPr>
          <w:rFonts w:ascii="Arial" w:eastAsia="Arial" w:hAnsi="Arial" w:cs="Arial"/>
          <w:sz w:val="20"/>
          <w:szCs w:val="20"/>
          <w:lang w:val="en-US"/>
        </w:rPr>
        <w:t>Feedback en/of feedforward:</w:t>
      </w:r>
    </w:p>
    <w:p w14:paraId="69E32FF5" w14:textId="77777777" w:rsidR="009D3686" w:rsidRPr="00916A56" w:rsidRDefault="009D3686" w:rsidP="009D3686">
      <w:pPr>
        <w:rPr>
          <w:rFonts w:ascii="Arial" w:eastAsia="Arial" w:hAnsi="Arial" w:cs="Arial"/>
          <w:b/>
          <w:sz w:val="22"/>
          <w:szCs w:val="20"/>
          <w:lang w:val="en-US"/>
        </w:rPr>
      </w:pPr>
    </w:p>
    <w:p w14:paraId="5F6A9C92" w14:textId="77777777" w:rsidR="009D3686" w:rsidRPr="00916A56" w:rsidRDefault="009D3686">
      <w:pPr>
        <w:rPr>
          <w:rFonts w:ascii="Arial" w:eastAsia="Arial" w:hAnsi="Arial" w:cs="Arial"/>
          <w:b/>
          <w:sz w:val="22"/>
          <w:szCs w:val="20"/>
          <w:lang w:val="en-US"/>
        </w:rPr>
      </w:pPr>
    </w:p>
    <w:p w14:paraId="4EB7AA46" w14:textId="4504ACEB" w:rsidR="00DA4608" w:rsidRPr="00916A56" w:rsidRDefault="00DA4608">
      <w:pPr>
        <w:rPr>
          <w:rFonts w:ascii="Arial" w:eastAsia="Arial" w:hAnsi="Arial" w:cs="Arial"/>
          <w:b/>
          <w:sz w:val="22"/>
          <w:szCs w:val="20"/>
          <w:lang w:val="en-US"/>
        </w:rPr>
      </w:pPr>
      <w:r w:rsidRPr="00916A56">
        <w:rPr>
          <w:rFonts w:ascii="Arial" w:eastAsia="Arial" w:hAnsi="Arial" w:cs="Arial"/>
          <w:b/>
          <w:sz w:val="22"/>
          <w:szCs w:val="20"/>
          <w:lang w:val="en-US"/>
        </w:rPr>
        <w:br w:type="page"/>
      </w:r>
    </w:p>
    <w:p w14:paraId="6767A812" w14:textId="05DEF42F" w:rsidR="00DA4608" w:rsidRPr="00916A56" w:rsidRDefault="002D16A7" w:rsidP="00061E42">
      <w:pPr>
        <w:ind w:left="1418" w:hanging="1702"/>
        <w:rPr>
          <w:rFonts w:ascii="Arial" w:eastAsia="Arial" w:hAnsi="Arial" w:cs="Arial"/>
          <w:b/>
          <w:lang w:val="en-US"/>
        </w:rPr>
      </w:pPr>
      <w:r>
        <w:rPr>
          <w:rFonts w:ascii="Arial" w:eastAsia="Arial" w:hAnsi="Arial" w:cs="Arial"/>
          <w:b/>
          <w:noProof/>
        </w:rPr>
        <w:lastRenderedPageBreak/>
        <w:drawing>
          <wp:anchor distT="0" distB="0" distL="114300" distR="114300" simplePos="0" relativeHeight="251753472" behindDoc="0" locked="0" layoutInCell="1" allowOverlap="1" wp14:anchorId="6465D470" wp14:editId="3193A807">
            <wp:simplePos x="0" y="0"/>
            <wp:positionH relativeFrom="margin">
              <wp:posOffset>-243840</wp:posOffset>
            </wp:positionH>
            <wp:positionV relativeFrom="paragraph">
              <wp:posOffset>13970</wp:posOffset>
            </wp:positionV>
            <wp:extent cx="1499870" cy="1164590"/>
            <wp:effectExtent l="0" t="0" r="5080" b="0"/>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499870" cy="1164590"/>
                    </a:xfrm>
                    <a:prstGeom prst="rect">
                      <a:avLst/>
                    </a:prstGeom>
                    <a:noFill/>
                  </pic:spPr>
                </pic:pic>
              </a:graphicData>
            </a:graphic>
          </wp:anchor>
        </w:drawing>
      </w:r>
    </w:p>
    <w:p w14:paraId="0EA7AFCE" w14:textId="77777777" w:rsidR="00DA4608" w:rsidRPr="00916A56" w:rsidRDefault="00DA4608" w:rsidP="00061E42">
      <w:pPr>
        <w:ind w:left="1418" w:hanging="1702"/>
        <w:jc w:val="right"/>
        <w:rPr>
          <w:rFonts w:ascii="Arial" w:eastAsia="Arial" w:hAnsi="Arial" w:cs="Arial"/>
          <w:b/>
          <w:lang w:val="en-US"/>
        </w:rPr>
      </w:pPr>
      <w:r w:rsidRPr="00916A56">
        <w:rPr>
          <w:rFonts w:ascii="Arial" w:eastAsia="Arial" w:hAnsi="Arial" w:cs="Arial"/>
          <w:b/>
          <w:lang w:val="en-US"/>
        </w:rPr>
        <w:t>Bijlage G – I :</w:t>
      </w:r>
    </w:p>
    <w:p w14:paraId="52102F93" w14:textId="77777777" w:rsidR="00DA4608" w:rsidRPr="00916A56" w:rsidRDefault="00DA4608" w:rsidP="00061E42">
      <w:pPr>
        <w:ind w:left="1418" w:hanging="1702"/>
        <w:jc w:val="right"/>
        <w:rPr>
          <w:rFonts w:ascii="Arial" w:eastAsia="Arial" w:hAnsi="Arial" w:cs="Arial"/>
          <w:b/>
          <w:lang w:val="en-US"/>
        </w:rPr>
      </w:pPr>
    </w:p>
    <w:p w14:paraId="51FE0E04" w14:textId="77777777" w:rsidR="00DA4608" w:rsidRDefault="00DA4608" w:rsidP="00061E42">
      <w:pPr>
        <w:ind w:left="1418" w:hanging="1702"/>
        <w:jc w:val="right"/>
        <w:rPr>
          <w:rFonts w:ascii="Arial" w:eastAsia="Arial" w:hAnsi="Arial" w:cs="Arial"/>
          <w:b/>
        </w:rPr>
      </w:pPr>
      <w:r w:rsidRPr="00CE55AE">
        <w:rPr>
          <w:rFonts w:ascii="Arial" w:eastAsia="Arial" w:hAnsi="Arial" w:cs="Arial"/>
          <w:b/>
        </w:rPr>
        <w:t xml:space="preserve">Beoordelingsformulier </w:t>
      </w:r>
    </w:p>
    <w:p w14:paraId="1A6C93B6" w14:textId="77777777" w:rsidR="00DA4608" w:rsidRDefault="00DA4608" w:rsidP="00061E42">
      <w:pPr>
        <w:ind w:left="1418" w:hanging="1702"/>
        <w:jc w:val="right"/>
        <w:rPr>
          <w:rFonts w:ascii="Arial" w:eastAsia="Arial" w:hAnsi="Arial" w:cs="Arial"/>
          <w:b/>
        </w:rPr>
      </w:pPr>
      <w:r w:rsidRPr="00CE55AE">
        <w:rPr>
          <w:rFonts w:ascii="Arial" w:eastAsia="Arial" w:hAnsi="Arial" w:cs="Arial"/>
          <w:b/>
        </w:rPr>
        <w:t xml:space="preserve">praktijkonderzoek in de school </w:t>
      </w:r>
    </w:p>
    <w:p w14:paraId="526B61F1" w14:textId="77777777" w:rsidR="00DA4608" w:rsidRPr="00CE55AE" w:rsidRDefault="00DA4608" w:rsidP="00061E42">
      <w:pPr>
        <w:ind w:left="1418" w:hanging="1702"/>
        <w:jc w:val="right"/>
        <w:rPr>
          <w:rFonts w:ascii="Arial" w:eastAsia="Arial" w:hAnsi="Arial" w:cs="Arial"/>
          <w:b/>
        </w:rPr>
      </w:pPr>
      <w:r w:rsidRPr="00CE55AE">
        <w:rPr>
          <w:rFonts w:ascii="Arial" w:eastAsia="Arial" w:hAnsi="Arial" w:cs="Arial"/>
          <w:b/>
        </w:rPr>
        <w:t>(PDG-opleiding)</w:t>
      </w:r>
    </w:p>
    <w:p w14:paraId="7C99368F" w14:textId="77777777" w:rsidR="00DA4608" w:rsidRPr="00722839" w:rsidRDefault="00DA4608" w:rsidP="00061E42">
      <w:pPr>
        <w:ind w:left="1418" w:hanging="1702"/>
        <w:rPr>
          <w:rFonts w:ascii="Arial" w:eastAsia="Arial" w:hAnsi="Arial" w:cs="Arial"/>
          <w:b/>
          <w:sz w:val="22"/>
          <w:szCs w:val="20"/>
        </w:rPr>
      </w:pPr>
    </w:p>
    <w:tbl>
      <w:tblPr>
        <w:tblW w:w="10063" w:type="dxa"/>
        <w:tblInd w:w="-426" w:type="dxa"/>
        <w:tblLayout w:type="fixed"/>
        <w:tblLook w:val="0400" w:firstRow="0" w:lastRow="0" w:firstColumn="0" w:lastColumn="0" w:noHBand="0" w:noVBand="1"/>
      </w:tblPr>
      <w:tblGrid>
        <w:gridCol w:w="3401"/>
        <w:gridCol w:w="2977"/>
        <w:gridCol w:w="3685"/>
      </w:tblGrid>
      <w:tr w:rsidR="00DA4608" w14:paraId="58D92F5C" w14:textId="77777777" w:rsidTr="00061E42">
        <w:trPr>
          <w:trHeight w:val="920"/>
        </w:trPr>
        <w:tc>
          <w:tcPr>
            <w:tcW w:w="3401" w:type="dxa"/>
          </w:tcPr>
          <w:p w14:paraId="4E62824B" w14:textId="77777777" w:rsidR="00DA4608" w:rsidRPr="009B093E" w:rsidRDefault="00DA4608" w:rsidP="00061E42">
            <w:pPr>
              <w:ind w:left="154" w:hanging="154"/>
              <w:rPr>
                <w:rFonts w:ascii="Arial" w:eastAsia="Arial" w:hAnsi="Arial" w:cs="Arial"/>
                <w:b/>
                <w:sz w:val="20"/>
              </w:rPr>
            </w:pPr>
            <w:r w:rsidRPr="009B093E">
              <w:rPr>
                <w:rFonts w:ascii="Arial" w:eastAsia="Arial" w:hAnsi="Arial" w:cs="Arial"/>
                <w:b/>
                <w:sz w:val="20"/>
              </w:rPr>
              <w:t>Naam student:</w:t>
            </w:r>
          </w:p>
          <w:p w14:paraId="342D574E" w14:textId="77777777" w:rsidR="00DA4608" w:rsidRPr="009B093E" w:rsidRDefault="00DA4608" w:rsidP="00061E42">
            <w:pPr>
              <w:rPr>
                <w:rFonts w:ascii="Arial" w:eastAsia="Arial" w:hAnsi="Arial" w:cs="Arial"/>
                <w:b/>
                <w:sz w:val="20"/>
              </w:rPr>
            </w:pPr>
          </w:p>
          <w:p w14:paraId="4A7B1FEE" w14:textId="77777777" w:rsidR="00DA4608" w:rsidRPr="009B093E" w:rsidRDefault="00DA4608" w:rsidP="00061E42">
            <w:pPr>
              <w:rPr>
                <w:rFonts w:ascii="Arial" w:eastAsia="Arial" w:hAnsi="Arial" w:cs="Arial"/>
                <w:b/>
                <w:sz w:val="20"/>
              </w:rPr>
            </w:pPr>
          </w:p>
        </w:tc>
        <w:tc>
          <w:tcPr>
            <w:tcW w:w="2977" w:type="dxa"/>
            <w:shd w:val="clear" w:color="auto" w:fill="FFFFFF"/>
          </w:tcPr>
          <w:p w14:paraId="7084CA12" w14:textId="065EDA8D" w:rsidR="00DA4608" w:rsidRPr="009B093E" w:rsidRDefault="003A39A1" w:rsidP="00061E42">
            <w:pPr>
              <w:rPr>
                <w:rFonts w:ascii="Arial" w:eastAsia="Arial" w:hAnsi="Arial" w:cs="Arial"/>
                <w:b/>
                <w:sz w:val="20"/>
              </w:rPr>
            </w:pPr>
            <w:r>
              <w:rPr>
                <w:rFonts w:ascii="Arial" w:eastAsia="Arial" w:hAnsi="Arial" w:cs="Arial"/>
                <w:b/>
                <w:sz w:val="20"/>
              </w:rPr>
              <w:t>projectnummer</w:t>
            </w:r>
          </w:p>
        </w:tc>
        <w:tc>
          <w:tcPr>
            <w:tcW w:w="3685" w:type="dxa"/>
            <w:shd w:val="clear" w:color="auto" w:fill="FFFFFF"/>
          </w:tcPr>
          <w:p w14:paraId="314901DC" w14:textId="77777777" w:rsidR="00DA4608" w:rsidRPr="009B093E" w:rsidRDefault="00DA4608" w:rsidP="00061E42">
            <w:pPr>
              <w:rPr>
                <w:rFonts w:ascii="Arial" w:eastAsia="Arial" w:hAnsi="Arial" w:cs="Arial"/>
                <w:b/>
                <w:sz w:val="20"/>
              </w:rPr>
            </w:pPr>
          </w:p>
        </w:tc>
      </w:tr>
      <w:tr w:rsidR="00DA4608" w14:paraId="425AABD9" w14:textId="77777777" w:rsidTr="00061E42">
        <w:trPr>
          <w:trHeight w:val="500"/>
        </w:trPr>
        <w:tc>
          <w:tcPr>
            <w:tcW w:w="3401" w:type="dxa"/>
            <w:vMerge w:val="restart"/>
          </w:tcPr>
          <w:p w14:paraId="1EFABF7B" w14:textId="77777777" w:rsidR="00DA4608" w:rsidRPr="009B093E" w:rsidRDefault="00DA4608" w:rsidP="00061E42">
            <w:pPr>
              <w:rPr>
                <w:rFonts w:ascii="Arial" w:eastAsia="Arial" w:hAnsi="Arial" w:cs="Arial"/>
                <w:b/>
                <w:sz w:val="20"/>
              </w:rPr>
            </w:pPr>
            <w:r w:rsidRPr="009B093E">
              <w:rPr>
                <w:rFonts w:ascii="Arial" w:eastAsia="Arial" w:hAnsi="Arial" w:cs="Arial"/>
                <w:b/>
                <w:sz w:val="20"/>
              </w:rPr>
              <w:t>Naam examinator:</w:t>
            </w:r>
          </w:p>
        </w:tc>
        <w:tc>
          <w:tcPr>
            <w:tcW w:w="2977" w:type="dxa"/>
            <w:shd w:val="clear" w:color="auto" w:fill="FFFFFF"/>
          </w:tcPr>
          <w:p w14:paraId="14908A1C" w14:textId="77777777" w:rsidR="00DA4608" w:rsidRPr="009B093E" w:rsidRDefault="00DA4608" w:rsidP="00061E42">
            <w:pPr>
              <w:rPr>
                <w:rFonts w:ascii="Arial" w:eastAsia="Arial" w:hAnsi="Arial" w:cs="Arial"/>
                <w:b/>
                <w:sz w:val="20"/>
              </w:rPr>
            </w:pPr>
            <w:r w:rsidRPr="009B093E">
              <w:rPr>
                <w:rFonts w:ascii="Arial" w:eastAsia="Arial" w:hAnsi="Arial" w:cs="Arial"/>
                <w:b/>
                <w:sz w:val="20"/>
              </w:rPr>
              <w:t>Handtekening examinator:</w:t>
            </w:r>
          </w:p>
        </w:tc>
        <w:tc>
          <w:tcPr>
            <w:tcW w:w="3685" w:type="dxa"/>
            <w:shd w:val="clear" w:color="auto" w:fill="FFFFFF"/>
          </w:tcPr>
          <w:p w14:paraId="080EFF09" w14:textId="77777777" w:rsidR="00DA4608" w:rsidRPr="009B093E" w:rsidRDefault="00DA4608" w:rsidP="00061E42">
            <w:pPr>
              <w:rPr>
                <w:rFonts w:ascii="Arial" w:eastAsia="Arial" w:hAnsi="Arial" w:cs="Arial"/>
                <w:b/>
                <w:sz w:val="20"/>
              </w:rPr>
            </w:pPr>
            <w:r>
              <w:rPr>
                <w:rFonts w:ascii="Arial" w:eastAsia="Arial" w:hAnsi="Arial" w:cs="Arial"/>
                <w:b/>
                <w:sz w:val="20"/>
              </w:rPr>
              <w:t xml:space="preserve">                </w:t>
            </w:r>
            <w:r w:rsidRPr="009B093E">
              <w:rPr>
                <w:rFonts w:ascii="Arial" w:eastAsia="Arial" w:hAnsi="Arial" w:cs="Arial"/>
                <w:b/>
                <w:sz w:val="20"/>
              </w:rPr>
              <w:t>Datum:</w:t>
            </w:r>
          </w:p>
        </w:tc>
      </w:tr>
      <w:tr w:rsidR="00DA4608" w14:paraId="2FC7E372" w14:textId="77777777" w:rsidTr="00061E42">
        <w:trPr>
          <w:trHeight w:val="80"/>
        </w:trPr>
        <w:tc>
          <w:tcPr>
            <w:tcW w:w="3401" w:type="dxa"/>
            <w:vMerge/>
          </w:tcPr>
          <w:p w14:paraId="2B7F8AC9" w14:textId="77777777" w:rsidR="00DA4608" w:rsidRPr="009B093E" w:rsidRDefault="00DA4608" w:rsidP="00061E42">
            <w:pPr>
              <w:widowControl w:val="0"/>
              <w:spacing w:line="276" w:lineRule="auto"/>
              <w:rPr>
                <w:rFonts w:ascii="Arial" w:eastAsia="Arial" w:hAnsi="Arial" w:cs="Arial"/>
                <w:b/>
                <w:sz w:val="20"/>
              </w:rPr>
            </w:pPr>
          </w:p>
        </w:tc>
        <w:tc>
          <w:tcPr>
            <w:tcW w:w="2977" w:type="dxa"/>
            <w:shd w:val="clear" w:color="auto" w:fill="FFFFFF"/>
          </w:tcPr>
          <w:p w14:paraId="56FC0A86" w14:textId="77777777" w:rsidR="00DA4608" w:rsidRPr="009B093E" w:rsidRDefault="00DA4608" w:rsidP="00061E42">
            <w:pPr>
              <w:rPr>
                <w:rFonts w:ascii="Arial" w:eastAsia="Arial" w:hAnsi="Arial" w:cs="Arial"/>
                <w:b/>
                <w:sz w:val="20"/>
              </w:rPr>
            </w:pPr>
          </w:p>
        </w:tc>
        <w:tc>
          <w:tcPr>
            <w:tcW w:w="3685" w:type="dxa"/>
            <w:shd w:val="clear" w:color="auto" w:fill="FFFFFF"/>
          </w:tcPr>
          <w:p w14:paraId="1E2C97CA" w14:textId="77777777" w:rsidR="00DA4608" w:rsidRPr="009B093E" w:rsidRDefault="00DA4608" w:rsidP="00061E42">
            <w:pPr>
              <w:rPr>
                <w:rFonts w:ascii="Arial" w:eastAsia="Arial" w:hAnsi="Arial" w:cs="Arial"/>
                <w:b/>
                <w:sz w:val="20"/>
              </w:rPr>
            </w:pPr>
          </w:p>
        </w:tc>
      </w:tr>
      <w:tr w:rsidR="00DA4608" w14:paraId="5E47B374" w14:textId="77777777" w:rsidTr="00061E42">
        <w:trPr>
          <w:trHeight w:val="2060"/>
        </w:trPr>
        <w:tc>
          <w:tcPr>
            <w:tcW w:w="10063" w:type="dxa"/>
            <w:gridSpan w:val="3"/>
            <w:shd w:val="clear" w:color="auto" w:fill="EEECE1"/>
          </w:tcPr>
          <w:p w14:paraId="226D55B2" w14:textId="77777777" w:rsidR="00DA4608" w:rsidRDefault="00DA4608" w:rsidP="00061E42">
            <w:pPr>
              <w:tabs>
                <w:tab w:val="left" w:pos="1414"/>
                <w:tab w:val="right" w:pos="3686"/>
                <w:tab w:val="left" w:pos="3969"/>
                <w:tab w:val="right" w:pos="9072"/>
              </w:tabs>
              <w:rPr>
                <w:rFonts w:ascii="Arial" w:eastAsia="Arial" w:hAnsi="Arial" w:cs="Arial"/>
                <w:b/>
                <w:sz w:val="18"/>
                <w:szCs w:val="18"/>
              </w:rPr>
            </w:pPr>
          </w:p>
          <w:p w14:paraId="577D59DD" w14:textId="77777777" w:rsidR="00DA4608" w:rsidRDefault="00DA4608" w:rsidP="00061E42">
            <w:pPr>
              <w:tabs>
                <w:tab w:val="left" w:pos="1414"/>
                <w:tab w:val="right" w:pos="3686"/>
                <w:tab w:val="left" w:pos="3969"/>
                <w:tab w:val="right" w:pos="9072"/>
              </w:tabs>
              <w:rPr>
                <w:rFonts w:ascii="Arial" w:eastAsia="Arial" w:hAnsi="Arial" w:cs="Arial"/>
                <w:b/>
                <w:sz w:val="28"/>
                <w:szCs w:val="28"/>
              </w:rPr>
            </w:pPr>
            <w:r>
              <w:rPr>
                <w:rFonts w:ascii="Arial" w:eastAsia="Arial" w:hAnsi="Arial" w:cs="Arial"/>
                <w:b/>
                <w:sz w:val="18"/>
                <w:szCs w:val="18"/>
                <w:highlight w:val="white"/>
              </w:rPr>
              <w:t xml:space="preserve"> </w:t>
            </w:r>
            <w:r w:rsidRPr="009B093E">
              <w:rPr>
                <w:rFonts w:ascii="Arial" w:eastAsia="Arial" w:hAnsi="Arial" w:cs="Arial"/>
                <w:b/>
              </w:rPr>
              <w:t xml:space="preserve">BEOORDELING TOTAAL:  </w:t>
            </w:r>
            <w:r w:rsidRPr="009B093E">
              <w:rPr>
                <w:rFonts w:ascii="Noto Sans Symbols" w:eastAsia="Noto Sans Symbols" w:hAnsi="Noto Sans Symbols" w:cs="Noto Sans Symbols"/>
                <w:b/>
                <w:sz w:val="28"/>
                <w:szCs w:val="28"/>
                <w:highlight w:val="white"/>
              </w:rPr>
              <w:t>•</w:t>
            </w:r>
            <w:r w:rsidRPr="009B093E">
              <w:rPr>
                <w:rFonts w:ascii="Arial" w:eastAsia="Arial" w:hAnsi="Arial" w:cs="Arial"/>
                <w:b/>
                <w:sz w:val="28"/>
                <w:szCs w:val="28"/>
              </w:rPr>
              <w:t xml:space="preserve"> onvoldoende    </w:t>
            </w:r>
            <w:r w:rsidRPr="009B093E">
              <w:rPr>
                <w:rFonts w:ascii="Noto Sans Symbols" w:eastAsia="Noto Sans Symbols" w:hAnsi="Noto Sans Symbols" w:cs="Noto Sans Symbols"/>
                <w:b/>
                <w:sz w:val="28"/>
                <w:szCs w:val="28"/>
                <w:highlight w:val="white"/>
              </w:rPr>
              <w:t>•</w:t>
            </w:r>
            <w:r w:rsidRPr="009B093E">
              <w:rPr>
                <w:rFonts w:ascii="Arial" w:eastAsia="Arial" w:hAnsi="Arial" w:cs="Arial"/>
                <w:b/>
                <w:sz w:val="28"/>
                <w:szCs w:val="28"/>
              </w:rPr>
              <w:t xml:space="preserve"> voldoende   </w:t>
            </w:r>
            <w:r w:rsidRPr="009B093E">
              <w:rPr>
                <w:rFonts w:ascii="Noto Sans Symbols" w:eastAsia="Noto Sans Symbols" w:hAnsi="Noto Sans Symbols" w:cs="Noto Sans Symbols"/>
                <w:b/>
                <w:sz w:val="28"/>
                <w:szCs w:val="28"/>
                <w:highlight w:val="white"/>
              </w:rPr>
              <w:t>•</w:t>
            </w:r>
            <w:r w:rsidRPr="009B093E">
              <w:rPr>
                <w:rFonts w:ascii="Arial" w:eastAsia="Arial" w:hAnsi="Arial" w:cs="Arial"/>
                <w:b/>
                <w:sz w:val="28"/>
                <w:szCs w:val="28"/>
              </w:rPr>
              <w:t xml:space="preserve"> goed    </w:t>
            </w:r>
            <w:r w:rsidRPr="009B093E">
              <w:rPr>
                <w:rFonts w:ascii="Noto Sans Symbols" w:eastAsia="Noto Sans Symbols" w:hAnsi="Noto Sans Symbols" w:cs="Noto Sans Symbols"/>
                <w:b/>
                <w:sz w:val="28"/>
                <w:szCs w:val="28"/>
                <w:highlight w:val="white"/>
              </w:rPr>
              <w:t>•</w:t>
            </w:r>
            <w:r w:rsidRPr="009B093E">
              <w:rPr>
                <w:rFonts w:ascii="Arial" w:eastAsia="Arial" w:hAnsi="Arial" w:cs="Arial"/>
                <w:b/>
                <w:sz w:val="28"/>
                <w:szCs w:val="28"/>
              </w:rPr>
              <w:t xml:space="preserve"> uitstekend</w:t>
            </w:r>
          </w:p>
          <w:p w14:paraId="7EED6912" w14:textId="77777777" w:rsidR="00DA4608" w:rsidRDefault="00DA4608" w:rsidP="00061E42">
            <w:pPr>
              <w:tabs>
                <w:tab w:val="left" w:pos="1414"/>
                <w:tab w:val="right" w:pos="3686"/>
                <w:tab w:val="left" w:pos="3969"/>
                <w:tab w:val="right" w:pos="9072"/>
              </w:tabs>
              <w:rPr>
                <w:rFonts w:ascii="Arial" w:eastAsia="Arial" w:hAnsi="Arial" w:cs="Arial"/>
                <w:b/>
              </w:rPr>
            </w:pPr>
          </w:p>
          <w:tbl>
            <w:tblPr>
              <w:tblW w:w="10049" w:type="dxa"/>
              <w:tblLayout w:type="fixed"/>
              <w:tblLook w:val="0400" w:firstRow="0" w:lastRow="0" w:firstColumn="0" w:lastColumn="0" w:noHBand="0" w:noVBand="1"/>
            </w:tblPr>
            <w:tblGrid>
              <w:gridCol w:w="1981"/>
              <w:gridCol w:w="2017"/>
              <w:gridCol w:w="2017"/>
              <w:gridCol w:w="2017"/>
              <w:gridCol w:w="2017"/>
            </w:tblGrid>
            <w:tr w:rsidR="00DA4608" w14:paraId="5072B18E" w14:textId="77777777" w:rsidTr="00061E42">
              <w:tc>
                <w:tcPr>
                  <w:tcW w:w="1981" w:type="dxa"/>
                  <w:vAlign w:val="center"/>
                </w:tcPr>
                <w:p w14:paraId="74E4C60E" w14:textId="77777777" w:rsidR="00DA4608" w:rsidRDefault="00DA4608" w:rsidP="00061E42">
                  <w:pPr>
                    <w:rPr>
                      <w:rFonts w:ascii="Arial" w:eastAsia="Arial" w:hAnsi="Arial" w:cs="Arial"/>
                      <w:sz w:val="16"/>
                      <w:szCs w:val="16"/>
                    </w:rPr>
                  </w:pPr>
                  <w:r>
                    <w:rPr>
                      <w:rFonts w:ascii="Arial" w:eastAsia="Arial" w:hAnsi="Arial" w:cs="Arial"/>
                      <w:sz w:val="16"/>
                      <w:szCs w:val="16"/>
                    </w:rPr>
                    <w:t>Ontwerponderzoek</w:t>
                  </w:r>
                </w:p>
              </w:tc>
              <w:tc>
                <w:tcPr>
                  <w:tcW w:w="2017" w:type="dxa"/>
                  <w:vAlign w:val="center"/>
                </w:tcPr>
                <w:p w14:paraId="078F044B" w14:textId="77777777" w:rsidR="00DA4608" w:rsidRDefault="00DA4608" w:rsidP="00061E42">
                  <w:pPr>
                    <w:jc w:val="center"/>
                    <w:rPr>
                      <w:rFonts w:ascii="Arial" w:eastAsia="Arial" w:hAnsi="Arial" w:cs="Arial"/>
                      <w:sz w:val="16"/>
                      <w:szCs w:val="16"/>
                    </w:rPr>
                  </w:pPr>
                  <w:r>
                    <w:rPr>
                      <w:rFonts w:ascii="Arial" w:eastAsia="Arial" w:hAnsi="Arial" w:cs="Arial"/>
                      <w:sz w:val="16"/>
                      <w:szCs w:val="16"/>
                    </w:rPr>
                    <w:t>Onvoldoende bij 1 of meer onvoldoende</w:t>
                  </w:r>
                </w:p>
              </w:tc>
              <w:tc>
                <w:tcPr>
                  <w:tcW w:w="2017" w:type="dxa"/>
                  <w:vAlign w:val="center"/>
                </w:tcPr>
                <w:p w14:paraId="14A478CE" w14:textId="77777777" w:rsidR="00DA4608" w:rsidRDefault="00DA4608" w:rsidP="00061E42">
                  <w:pPr>
                    <w:jc w:val="center"/>
                    <w:rPr>
                      <w:rFonts w:ascii="Arial" w:eastAsia="Arial" w:hAnsi="Arial" w:cs="Arial"/>
                      <w:sz w:val="16"/>
                      <w:szCs w:val="16"/>
                    </w:rPr>
                  </w:pPr>
                  <w:r>
                    <w:rPr>
                      <w:rFonts w:ascii="Arial" w:eastAsia="Arial" w:hAnsi="Arial" w:cs="Arial"/>
                      <w:sz w:val="16"/>
                      <w:szCs w:val="16"/>
                    </w:rPr>
                    <w:t>Voldoende bij alle voldoende</w:t>
                  </w:r>
                </w:p>
              </w:tc>
              <w:tc>
                <w:tcPr>
                  <w:tcW w:w="2017" w:type="dxa"/>
                  <w:vAlign w:val="center"/>
                </w:tcPr>
                <w:p w14:paraId="04BB3C39" w14:textId="77777777" w:rsidR="00DA4608" w:rsidRDefault="00DA4608" w:rsidP="00061E42">
                  <w:pPr>
                    <w:jc w:val="center"/>
                    <w:rPr>
                      <w:rFonts w:ascii="Arial" w:eastAsia="Arial" w:hAnsi="Arial" w:cs="Arial"/>
                      <w:sz w:val="16"/>
                      <w:szCs w:val="16"/>
                    </w:rPr>
                  </w:pPr>
                  <w:r>
                    <w:rPr>
                      <w:rFonts w:ascii="Arial" w:eastAsia="Arial" w:hAnsi="Arial" w:cs="Arial"/>
                      <w:sz w:val="16"/>
                      <w:szCs w:val="16"/>
                    </w:rPr>
                    <w:t>Goed bij 5 goed</w:t>
                  </w:r>
                </w:p>
              </w:tc>
              <w:tc>
                <w:tcPr>
                  <w:tcW w:w="2017" w:type="dxa"/>
                  <w:vAlign w:val="center"/>
                </w:tcPr>
                <w:p w14:paraId="1E0211D4" w14:textId="77777777" w:rsidR="00DA4608" w:rsidRDefault="00DA4608" w:rsidP="00061E42">
                  <w:pPr>
                    <w:jc w:val="center"/>
                    <w:rPr>
                      <w:rFonts w:ascii="Arial" w:eastAsia="Arial" w:hAnsi="Arial" w:cs="Arial"/>
                      <w:sz w:val="16"/>
                      <w:szCs w:val="16"/>
                    </w:rPr>
                  </w:pPr>
                  <w:r>
                    <w:rPr>
                      <w:rFonts w:ascii="Arial" w:eastAsia="Arial" w:hAnsi="Arial" w:cs="Arial"/>
                      <w:sz w:val="16"/>
                      <w:szCs w:val="16"/>
                    </w:rPr>
                    <w:t>Uitstekend bij 7 goed</w:t>
                  </w:r>
                </w:p>
              </w:tc>
            </w:tr>
            <w:tr w:rsidR="00DA4608" w14:paraId="65A2857C" w14:textId="77777777" w:rsidTr="00061E42">
              <w:tc>
                <w:tcPr>
                  <w:tcW w:w="1981" w:type="dxa"/>
                  <w:vAlign w:val="center"/>
                </w:tcPr>
                <w:p w14:paraId="5B126F9F" w14:textId="77777777" w:rsidR="00DA4608" w:rsidRDefault="00DA4608" w:rsidP="00061E42">
                  <w:pPr>
                    <w:rPr>
                      <w:rFonts w:ascii="Arial" w:eastAsia="Arial" w:hAnsi="Arial" w:cs="Arial"/>
                      <w:sz w:val="16"/>
                      <w:szCs w:val="16"/>
                    </w:rPr>
                  </w:pPr>
                  <w:r>
                    <w:rPr>
                      <w:rFonts w:ascii="Arial" w:eastAsia="Arial" w:hAnsi="Arial" w:cs="Arial"/>
                      <w:sz w:val="16"/>
                      <w:szCs w:val="16"/>
                    </w:rPr>
                    <w:t>Ander onderzoek</w:t>
                  </w:r>
                </w:p>
              </w:tc>
              <w:tc>
                <w:tcPr>
                  <w:tcW w:w="2017" w:type="dxa"/>
                  <w:vAlign w:val="center"/>
                </w:tcPr>
                <w:p w14:paraId="6D511B33" w14:textId="77777777" w:rsidR="00DA4608" w:rsidRDefault="00DA4608" w:rsidP="00061E42">
                  <w:pPr>
                    <w:jc w:val="center"/>
                    <w:rPr>
                      <w:rFonts w:ascii="Arial" w:eastAsia="Arial" w:hAnsi="Arial" w:cs="Arial"/>
                      <w:sz w:val="16"/>
                      <w:szCs w:val="16"/>
                    </w:rPr>
                  </w:pPr>
                </w:p>
                <w:p w14:paraId="5B8D57B5" w14:textId="77777777" w:rsidR="00DA4608" w:rsidRDefault="00DA4608" w:rsidP="00061E42">
                  <w:pPr>
                    <w:jc w:val="center"/>
                    <w:rPr>
                      <w:rFonts w:ascii="Arial" w:eastAsia="Arial" w:hAnsi="Arial" w:cs="Arial"/>
                      <w:sz w:val="16"/>
                      <w:szCs w:val="16"/>
                    </w:rPr>
                  </w:pPr>
                  <w:r>
                    <w:rPr>
                      <w:rFonts w:ascii="Arial" w:eastAsia="Arial" w:hAnsi="Arial" w:cs="Arial"/>
                      <w:sz w:val="16"/>
                      <w:szCs w:val="16"/>
                    </w:rPr>
                    <w:t>Onvoldoende bij 1 of meer onvoldoende</w:t>
                  </w:r>
                </w:p>
              </w:tc>
              <w:tc>
                <w:tcPr>
                  <w:tcW w:w="2017" w:type="dxa"/>
                  <w:vAlign w:val="center"/>
                </w:tcPr>
                <w:p w14:paraId="586A8F0C" w14:textId="77777777" w:rsidR="00DA4608" w:rsidRDefault="00DA4608" w:rsidP="00061E42">
                  <w:pPr>
                    <w:jc w:val="center"/>
                    <w:rPr>
                      <w:rFonts w:ascii="Arial" w:eastAsia="Arial" w:hAnsi="Arial" w:cs="Arial"/>
                      <w:sz w:val="16"/>
                      <w:szCs w:val="16"/>
                    </w:rPr>
                  </w:pPr>
                </w:p>
                <w:p w14:paraId="0AFEA677" w14:textId="77777777" w:rsidR="00DA4608" w:rsidRDefault="00DA4608" w:rsidP="00061E42">
                  <w:pPr>
                    <w:jc w:val="center"/>
                    <w:rPr>
                      <w:rFonts w:ascii="Arial" w:eastAsia="Arial" w:hAnsi="Arial" w:cs="Arial"/>
                      <w:sz w:val="16"/>
                      <w:szCs w:val="16"/>
                    </w:rPr>
                  </w:pPr>
                  <w:r>
                    <w:rPr>
                      <w:rFonts w:ascii="Arial" w:eastAsia="Arial" w:hAnsi="Arial" w:cs="Arial"/>
                      <w:sz w:val="16"/>
                      <w:szCs w:val="16"/>
                    </w:rPr>
                    <w:t>Voldoende bij alle voldoende exclusief ontwerpen</w:t>
                  </w:r>
                </w:p>
              </w:tc>
              <w:tc>
                <w:tcPr>
                  <w:tcW w:w="2017" w:type="dxa"/>
                  <w:vAlign w:val="center"/>
                </w:tcPr>
                <w:p w14:paraId="6644D44E" w14:textId="77777777" w:rsidR="00DA4608" w:rsidRDefault="00DA4608" w:rsidP="00061E42">
                  <w:pPr>
                    <w:jc w:val="center"/>
                    <w:rPr>
                      <w:rFonts w:ascii="Arial" w:eastAsia="Arial" w:hAnsi="Arial" w:cs="Arial"/>
                      <w:sz w:val="16"/>
                      <w:szCs w:val="16"/>
                    </w:rPr>
                  </w:pPr>
                  <w:r>
                    <w:rPr>
                      <w:rFonts w:ascii="Arial" w:eastAsia="Arial" w:hAnsi="Arial" w:cs="Arial"/>
                      <w:sz w:val="16"/>
                      <w:szCs w:val="16"/>
                    </w:rPr>
                    <w:t>Goed bij 4 goed</w:t>
                  </w:r>
                </w:p>
              </w:tc>
              <w:tc>
                <w:tcPr>
                  <w:tcW w:w="2017" w:type="dxa"/>
                  <w:vAlign w:val="center"/>
                </w:tcPr>
                <w:p w14:paraId="7991B390" w14:textId="77777777" w:rsidR="00DA4608" w:rsidRDefault="00DA4608" w:rsidP="00061E42">
                  <w:pPr>
                    <w:jc w:val="center"/>
                    <w:rPr>
                      <w:rFonts w:ascii="Arial" w:eastAsia="Arial" w:hAnsi="Arial" w:cs="Arial"/>
                      <w:sz w:val="16"/>
                      <w:szCs w:val="16"/>
                    </w:rPr>
                  </w:pPr>
                  <w:r>
                    <w:rPr>
                      <w:rFonts w:ascii="Arial" w:eastAsia="Arial" w:hAnsi="Arial" w:cs="Arial"/>
                      <w:sz w:val="16"/>
                      <w:szCs w:val="16"/>
                    </w:rPr>
                    <w:t>Uitstekend bij 6 goed</w:t>
                  </w:r>
                </w:p>
              </w:tc>
            </w:tr>
          </w:tbl>
          <w:p w14:paraId="26E7CEB9" w14:textId="77777777" w:rsidR="00DA4608" w:rsidRDefault="00DA4608" w:rsidP="00061E42">
            <w:pPr>
              <w:jc w:val="center"/>
              <w:rPr>
                <w:rFonts w:ascii="Arial" w:eastAsia="Arial" w:hAnsi="Arial" w:cs="Arial"/>
                <w:sz w:val="16"/>
                <w:szCs w:val="16"/>
              </w:rPr>
            </w:pPr>
          </w:p>
          <w:p w14:paraId="25F25F88" w14:textId="77777777" w:rsidR="00DA4608" w:rsidRDefault="00DA4608" w:rsidP="00061E42">
            <w:pPr>
              <w:rPr>
                <w:rFonts w:ascii="Arial" w:eastAsia="Arial" w:hAnsi="Arial" w:cs="Arial"/>
                <w:b/>
                <w:sz w:val="16"/>
                <w:szCs w:val="16"/>
              </w:rPr>
            </w:pPr>
          </w:p>
        </w:tc>
      </w:tr>
    </w:tbl>
    <w:p w14:paraId="7FBC5B2E" w14:textId="77777777" w:rsidR="00DA4608" w:rsidRDefault="00DA4608" w:rsidP="00061E42">
      <w:pPr>
        <w:widowControl w:val="0"/>
        <w:spacing w:line="276" w:lineRule="auto"/>
        <w:rPr>
          <w:rFonts w:ascii="Arial" w:eastAsia="Arial" w:hAnsi="Arial" w:cs="Arial"/>
          <w:b/>
          <w:sz w:val="16"/>
          <w:szCs w:val="16"/>
        </w:rPr>
      </w:pPr>
    </w:p>
    <w:tbl>
      <w:tblPr>
        <w:tblW w:w="10176" w:type="dxa"/>
        <w:jc w:val="center"/>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Look w:val="0000" w:firstRow="0" w:lastRow="0" w:firstColumn="0" w:lastColumn="0" w:noHBand="0" w:noVBand="0"/>
      </w:tblPr>
      <w:tblGrid>
        <w:gridCol w:w="2063"/>
        <w:gridCol w:w="2495"/>
        <w:gridCol w:w="2722"/>
        <w:gridCol w:w="2896"/>
      </w:tblGrid>
      <w:tr w:rsidR="00DA4608" w14:paraId="41241C38" w14:textId="77777777" w:rsidTr="00061E42">
        <w:trPr>
          <w:trHeight w:val="460"/>
          <w:jc w:val="center"/>
        </w:trPr>
        <w:tc>
          <w:tcPr>
            <w:tcW w:w="2063" w:type="dxa"/>
            <w:vMerge w:val="restart"/>
            <w:shd w:val="clear" w:color="auto" w:fill="A6A6A6"/>
            <w:tcMar>
              <w:top w:w="57" w:type="dxa"/>
              <w:left w:w="57" w:type="dxa"/>
              <w:bottom w:w="57" w:type="dxa"/>
              <w:right w:w="57" w:type="dxa"/>
            </w:tcMar>
            <w:vAlign w:val="center"/>
          </w:tcPr>
          <w:p w14:paraId="7802DF15" w14:textId="77777777" w:rsidR="00DA4608" w:rsidRDefault="00DA4608" w:rsidP="00061E42">
            <w:pPr>
              <w:jc w:val="center"/>
              <w:rPr>
                <w:rFonts w:ascii="Arial" w:eastAsia="Arial" w:hAnsi="Arial" w:cs="Arial"/>
                <w:b/>
                <w:sz w:val="18"/>
                <w:szCs w:val="18"/>
              </w:rPr>
            </w:pPr>
            <w:r>
              <w:rPr>
                <w:rFonts w:ascii="Arial" w:eastAsia="Arial" w:hAnsi="Arial" w:cs="Arial"/>
                <w:b/>
                <w:sz w:val="18"/>
                <w:szCs w:val="18"/>
              </w:rPr>
              <w:t>Verkenning en theoretische onderbouwing</w:t>
            </w:r>
          </w:p>
          <w:p w14:paraId="21350DB6" w14:textId="77777777" w:rsidR="00DA4608" w:rsidRDefault="00DA4608" w:rsidP="00061E42">
            <w:pPr>
              <w:jc w:val="center"/>
              <w:rPr>
                <w:rFonts w:ascii="Arial" w:eastAsia="Arial" w:hAnsi="Arial" w:cs="Arial"/>
                <w:b/>
                <w:sz w:val="18"/>
                <w:szCs w:val="18"/>
              </w:rPr>
            </w:pPr>
          </w:p>
        </w:tc>
        <w:tc>
          <w:tcPr>
            <w:tcW w:w="2495" w:type="dxa"/>
            <w:tcMar>
              <w:top w:w="57" w:type="dxa"/>
              <w:left w:w="57" w:type="dxa"/>
              <w:bottom w:w="57" w:type="dxa"/>
              <w:right w:w="57" w:type="dxa"/>
            </w:tcMar>
            <w:vAlign w:val="center"/>
          </w:tcPr>
          <w:p w14:paraId="0B5BB3F2" w14:textId="77777777" w:rsidR="00DA4608" w:rsidRDefault="00DA4608" w:rsidP="00061E42">
            <w:pPr>
              <w:jc w:val="center"/>
              <w:rPr>
                <w:rFonts w:ascii="Arial" w:eastAsia="Arial" w:hAnsi="Arial" w:cs="Arial"/>
                <w:b/>
                <w:sz w:val="16"/>
                <w:szCs w:val="16"/>
              </w:rPr>
            </w:pPr>
            <w:r>
              <w:rPr>
                <w:rFonts w:ascii="Noto Sans Symbols" w:eastAsia="Noto Sans Symbols" w:hAnsi="Noto Sans Symbols" w:cs="Noto Sans Symbols"/>
                <w:b/>
              </w:rPr>
              <w:t>•</w:t>
            </w:r>
            <w:r>
              <w:rPr>
                <w:rFonts w:ascii="Arial" w:eastAsia="Arial" w:hAnsi="Arial" w:cs="Arial"/>
                <w:b/>
              </w:rPr>
              <w:t xml:space="preserve"> </w:t>
            </w:r>
            <w:r>
              <w:rPr>
                <w:rFonts w:ascii="Arial" w:eastAsia="Arial" w:hAnsi="Arial" w:cs="Arial"/>
                <w:b/>
                <w:sz w:val="16"/>
                <w:szCs w:val="16"/>
              </w:rPr>
              <w:t>Onvoldoende</w:t>
            </w:r>
          </w:p>
        </w:tc>
        <w:tc>
          <w:tcPr>
            <w:tcW w:w="2722" w:type="dxa"/>
            <w:tcMar>
              <w:top w:w="57" w:type="dxa"/>
              <w:left w:w="57" w:type="dxa"/>
              <w:bottom w:w="57" w:type="dxa"/>
              <w:right w:w="57" w:type="dxa"/>
            </w:tcMar>
            <w:vAlign w:val="center"/>
          </w:tcPr>
          <w:p w14:paraId="58130090" w14:textId="77777777" w:rsidR="00DA4608" w:rsidRDefault="00DA4608" w:rsidP="00061E42">
            <w:pPr>
              <w:jc w:val="center"/>
              <w:rPr>
                <w:rFonts w:ascii="Arial" w:eastAsia="Arial" w:hAnsi="Arial" w:cs="Arial"/>
                <w:b/>
                <w:sz w:val="16"/>
                <w:szCs w:val="16"/>
              </w:rPr>
            </w:pPr>
            <w:r>
              <w:rPr>
                <w:rFonts w:ascii="Noto Sans Symbols" w:eastAsia="Noto Sans Symbols" w:hAnsi="Noto Sans Symbols" w:cs="Noto Sans Symbols"/>
                <w:b/>
              </w:rPr>
              <w:t>•</w:t>
            </w:r>
            <w:r>
              <w:rPr>
                <w:rFonts w:ascii="Arial" w:eastAsia="Arial" w:hAnsi="Arial" w:cs="Arial"/>
                <w:b/>
              </w:rPr>
              <w:t xml:space="preserve"> </w:t>
            </w:r>
            <w:r>
              <w:rPr>
                <w:rFonts w:ascii="Arial" w:eastAsia="Arial" w:hAnsi="Arial" w:cs="Arial"/>
                <w:b/>
                <w:sz w:val="16"/>
                <w:szCs w:val="16"/>
              </w:rPr>
              <w:t>Voldoende</w:t>
            </w:r>
          </w:p>
        </w:tc>
        <w:tc>
          <w:tcPr>
            <w:tcW w:w="2896" w:type="dxa"/>
            <w:tcMar>
              <w:top w:w="57" w:type="dxa"/>
              <w:left w:w="57" w:type="dxa"/>
              <w:bottom w:w="57" w:type="dxa"/>
              <w:right w:w="57" w:type="dxa"/>
            </w:tcMar>
            <w:vAlign w:val="center"/>
          </w:tcPr>
          <w:p w14:paraId="6C09703F" w14:textId="77777777" w:rsidR="00DA4608" w:rsidRDefault="00DA4608" w:rsidP="00061E42">
            <w:pPr>
              <w:jc w:val="center"/>
              <w:rPr>
                <w:rFonts w:ascii="Arial" w:eastAsia="Arial" w:hAnsi="Arial" w:cs="Arial"/>
                <w:b/>
                <w:sz w:val="16"/>
                <w:szCs w:val="16"/>
              </w:rPr>
            </w:pPr>
            <w:r>
              <w:rPr>
                <w:rFonts w:ascii="Noto Sans Symbols" w:eastAsia="Noto Sans Symbols" w:hAnsi="Noto Sans Symbols" w:cs="Noto Sans Symbols"/>
                <w:b/>
              </w:rPr>
              <w:t>•</w:t>
            </w:r>
            <w:r>
              <w:rPr>
                <w:rFonts w:ascii="Arial" w:eastAsia="Arial" w:hAnsi="Arial" w:cs="Arial"/>
                <w:b/>
              </w:rPr>
              <w:t xml:space="preserve"> </w:t>
            </w:r>
            <w:r>
              <w:rPr>
                <w:rFonts w:ascii="Arial" w:eastAsia="Arial" w:hAnsi="Arial" w:cs="Arial"/>
                <w:b/>
                <w:sz w:val="16"/>
                <w:szCs w:val="16"/>
              </w:rPr>
              <w:t>Goed</w:t>
            </w:r>
          </w:p>
        </w:tc>
      </w:tr>
      <w:tr w:rsidR="00DA4608" w14:paraId="3C39AD11" w14:textId="77777777" w:rsidTr="00061E42">
        <w:trPr>
          <w:trHeight w:val="960"/>
          <w:jc w:val="center"/>
        </w:trPr>
        <w:tc>
          <w:tcPr>
            <w:tcW w:w="2063" w:type="dxa"/>
            <w:vMerge/>
            <w:shd w:val="clear" w:color="auto" w:fill="A6A6A6"/>
            <w:tcMar>
              <w:top w:w="57" w:type="dxa"/>
              <w:left w:w="57" w:type="dxa"/>
              <w:bottom w:w="57" w:type="dxa"/>
              <w:right w:w="57" w:type="dxa"/>
            </w:tcMar>
            <w:vAlign w:val="center"/>
          </w:tcPr>
          <w:p w14:paraId="215B6996" w14:textId="77777777" w:rsidR="00DA4608" w:rsidRDefault="00DA4608" w:rsidP="00061E42">
            <w:pPr>
              <w:jc w:val="center"/>
              <w:rPr>
                <w:rFonts w:ascii="Arial" w:eastAsia="Arial" w:hAnsi="Arial" w:cs="Arial"/>
                <w:b/>
                <w:sz w:val="18"/>
                <w:szCs w:val="18"/>
              </w:rPr>
            </w:pPr>
          </w:p>
        </w:tc>
        <w:tc>
          <w:tcPr>
            <w:tcW w:w="2495" w:type="dxa"/>
            <w:tcMar>
              <w:top w:w="57" w:type="dxa"/>
              <w:left w:w="57" w:type="dxa"/>
              <w:bottom w:w="57" w:type="dxa"/>
              <w:right w:w="57" w:type="dxa"/>
            </w:tcMar>
          </w:tcPr>
          <w:p w14:paraId="4AEE5FC8" w14:textId="77777777" w:rsidR="00DA4608" w:rsidRDefault="00DA4608" w:rsidP="00061E42">
            <w:pPr>
              <w:ind w:left="118"/>
              <w:rPr>
                <w:rFonts w:ascii="Arial" w:eastAsia="Arial" w:hAnsi="Arial" w:cs="Arial"/>
                <w:sz w:val="14"/>
                <w:szCs w:val="14"/>
              </w:rPr>
            </w:pPr>
            <w:r>
              <w:rPr>
                <w:rFonts w:ascii="Arial" w:eastAsia="Arial" w:hAnsi="Arial" w:cs="Arial"/>
                <w:sz w:val="14"/>
                <w:szCs w:val="14"/>
              </w:rPr>
              <w:t>Argumenten:</w:t>
            </w:r>
          </w:p>
        </w:tc>
        <w:tc>
          <w:tcPr>
            <w:tcW w:w="2722" w:type="dxa"/>
            <w:shd w:val="clear" w:color="auto" w:fill="F2F2F2"/>
            <w:tcMar>
              <w:top w:w="57" w:type="dxa"/>
              <w:left w:w="57" w:type="dxa"/>
              <w:bottom w:w="57" w:type="dxa"/>
              <w:right w:w="57" w:type="dxa"/>
            </w:tcMar>
          </w:tcPr>
          <w:p w14:paraId="35DD4FA7" w14:textId="77777777" w:rsidR="00DA4608" w:rsidRDefault="00DA4608" w:rsidP="009D3686">
            <w:pPr>
              <w:numPr>
                <w:ilvl w:val="0"/>
                <w:numId w:val="21"/>
              </w:numPr>
              <w:ind w:left="170" w:hanging="170"/>
              <w:rPr>
                <w:sz w:val="14"/>
                <w:szCs w:val="14"/>
              </w:rPr>
            </w:pPr>
            <w:r>
              <w:rPr>
                <w:rFonts w:ascii="Arial" w:eastAsia="Arial" w:hAnsi="Arial" w:cs="Arial"/>
                <w:sz w:val="14"/>
                <w:szCs w:val="14"/>
              </w:rPr>
              <w:t xml:space="preserve">Bij de verkenning van het praktijk-probleem is gebruik gemaakt van meerdere praktijkdeskundigen (bv. collega’s, leerlingen). </w:t>
            </w:r>
          </w:p>
          <w:p w14:paraId="064584E6" w14:textId="77777777" w:rsidR="00DA4608" w:rsidRDefault="00DA4608" w:rsidP="009D3686">
            <w:pPr>
              <w:numPr>
                <w:ilvl w:val="0"/>
                <w:numId w:val="21"/>
              </w:numPr>
              <w:ind w:left="170" w:hanging="170"/>
              <w:rPr>
                <w:sz w:val="14"/>
                <w:szCs w:val="14"/>
              </w:rPr>
            </w:pPr>
            <w:r>
              <w:rPr>
                <w:rFonts w:ascii="Arial" w:eastAsia="Arial" w:hAnsi="Arial" w:cs="Arial"/>
                <w:sz w:val="14"/>
                <w:szCs w:val="14"/>
              </w:rPr>
              <w:t>De resultaten van de verkenning leiden tot een logische en beargumenteerde definiëring van het probleem waarin relevante onderdelen van de 5w-h vragen terug te vinden zijn</w:t>
            </w:r>
          </w:p>
          <w:p w14:paraId="34082D1E" w14:textId="77777777" w:rsidR="00DA4608" w:rsidRPr="00BE092E" w:rsidRDefault="00DA4608" w:rsidP="009D3686">
            <w:pPr>
              <w:numPr>
                <w:ilvl w:val="0"/>
                <w:numId w:val="21"/>
              </w:numPr>
              <w:ind w:left="170" w:hanging="170"/>
              <w:rPr>
                <w:sz w:val="14"/>
                <w:szCs w:val="14"/>
              </w:rPr>
            </w:pPr>
            <w:r>
              <w:rPr>
                <w:rFonts w:ascii="Arial" w:eastAsia="Arial" w:hAnsi="Arial" w:cs="Arial"/>
                <w:sz w:val="14"/>
                <w:szCs w:val="14"/>
              </w:rPr>
              <w:t>Relevante vakliteratuur over het probleem (minimaal 10 actuele betrouwbare bronnen) vormt een theoretische onderbouwing.</w:t>
            </w:r>
          </w:p>
          <w:p w14:paraId="38B7AF44" w14:textId="77777777" w:rsidR="00DA4608" w:rsidRDefault="00DA4608" w:rsidP="00061E42">
            <w:pPr>
              <w:ind w:left="170"/>
              <w:rPr>
                <w:sz w:val="14"/>
                <w:szCs w:val="14"/>
              </w:rPr>
            </w:pPr>
          </w:p>
        </w:tc>
        <w:tc>
          <w:tcPr>
            <w:tcW w:w="2896" w:type="dxa"/>
            <w:shd w:val="clear" w:color="auto" w:fill="F2F2F2"/>
            <w:tcMar>
              <w:top w:w="57" w:type="dxa"/>
              <w:left w:w="57" w:type="dxa"/>
              <w:bottom w:w="57" w:type="dxa"/>
              <w:right w:w="57" w:type="dxa"/>
            </w:tcMar>
          </w:tcPr>
          <w:p w14:paraId="79CB9599" w14:textId="77777777" w:rsidR="00DA4608" w:rsidRDefault="00DA4608" w:rsidP="00061E42">
            <w:pPr>
              <w:tabs>
                <w:tab w:val="left" w:pos="285"/>
              </w:tabs>
              <w:ind w:left="143" w:hanging="142"/>
              <w:rPr>
                <w:rFonts w:ascii="Arial" w:eastAsia="Arial" w:hAnsi="Arial" w:cs="Arial"/>
                <w:sz w:val="14"/>
                <w:szCs w:val="14"/>
              </w:rPr>
            </w:pPr>
            <w:r>
              <w:rPr>
                <w:rFonts w:ascii="Arial" w:eastAsia="Arial" w:hAnsi="Arial" w:cs="Arial"/>
                <w:sz w:val="14"/>
                <w:szCs w:val="14"/>
              </w:rPr>
              <w:t xml:space="preserve">En… </w:t>
            </w:r>
          </w:p>
          <w:p w14:paraId="1236FCE1" w14:textId="77777777" w:rsidR="00DA4608" w:rsidRDefault="00DA4608" w:rsidP="009D3686">
            <w:pPr>
              <w:numPr>
                <w:ilvl w:val="0"/>
                <w:numId w:val="23"/>
              </w:numPr>
              <w:tabs>
                <w:tab w:val="left" w:pos="285"/>
              </w:tabs>
              <w:ind w:left="143" w:hanging="142"/>
              <w:rPr>
                <w:sz w:val="14"/>
                <w:szCs w:val="14"/>
              </w:rPr>
            </w:pPr>
            <w:r>
              <w:rPr>
                <w:rFonts w:ascii="Arial" w:eastAsia="Arial" w:hAnsi="Arial" w:cs="Arial"/>
                <w:sz w:val="14"/>
                <w:szCs w:val="14"/>
              </w:rPr>
              <w:t xml:space="preserve">De probleemanalyse maakt duidelijk </w:t>
            </w:r>
            <w:r>
              <w:rPr>
                <w:rFonts w:ascii="Arial" w:eastAsia="Arial" w:hAnsi="Arial" w:cs="Arial"/>
                <w:b/>
                <w:sz w:val="14"/>
                <w:szCs w:val="14"/>
              </w:rPr>
              <w:t>welke</w:t>
            </w:r>
            <w:r>
              <w:rPr>
                <w:rFonts w:ascii="Arial" w:eastAsia="Arial" w:hAnsi="Arial" w:cs="Arial"/>
                <w:sz w:val="14"/>
                <w:szCs w:val="14"/>
              </w:rPr>
              <w:t xml:space="preserve"> betekenis de resultaten mogelijk hebben voor de praktijksituatie.</w:t>
            </w:r>
          </w:p>
          <w:p w14:paraId="62900599" w14:textId="77777777" w:rsidR="00DA4608" w:rsidRDefault="00DA4608" w:rsidP="009D3686">
            <w:pPr>
              <w:numPr>
                <w:ilvl w:val="0"/>
                <w:numId w:val="23"/>
              </w:numPr>
              <w:tabs>
                <w:tab w:val="left" w:pos="285"/>
              </w:tabs>
              <w:ind w:left="143" w:hanging="142"/>
              <w:rPr>
                <w:sz w:val="14"/>
                <w:szCs w:val="14"/>
              </w:rPr>
            </w:pPr>
            <w:r>
              <w:rPr>
                <w:rFonts w:ascii="Arial" w:eastAsia="Arial" w:hAnsi="Arial" w:cs="Arial"/>
                <w:sz w:val="14"/>
                <w:szCs w:val="14"/>
              </w:rPr>
              <w:t xml:space="preserve">De literatuur is op systematische wijze geselecteerd en systematisch bestudeerd. </w:t>
            </w:r>
          </w:p>
          <w:p w14:paraId="4A33B1D2" w14:textId="77777777" w:rsidR="00DA4608" w:rsidRDefault="00DA4608" w:rsidP="00061E42">
            <w:pPr>
              <w:tabs>
                <w:tab w:val="left" w:pos="285"/>
              </w:tabs>
              <w:ind w:left="143" w:hanging="142"/>
              <w:rPr>
                <w:rFonts w:ascii="Arial" w:eastAsia="Arial" w:hAnsi="Arial" w:cs="Arial"/>
                <w:sz w:val="14"/>
                <w:szCs w:val="14"/>
              </w:rPr>
            </w:pPr>
          </w:p>
        </w:tc>
      </w:tr>
      <w:tr w:rsidR="00DA4608" w14:paraId="43F6FF33" w14:textId="77777777" w:rsidTr="00061E42">
        <w:trPr>
          <w:trHeight w:val="460"/>
          <w:jc w:val="center"/>
        </w:trPr>
        <w:tc>
          <w:tcPr>
            <w:tcW w:w="2063" w:type="dxa"/>
            <w:vMerge w:val="restart"/>
            <w:shd w:val="clear" w:color="auto" w:fill="A6A6A6"/>
            <w:tcMar>
              <w:top w:w="57" w:type="dxa"/>
              <w:left w:w="57" w:type="dxa"/>
              <w:bottom w:w="57" w:type="dxa"/>
              <w:right w:w="57" w:type="dxa"/>
            </w:tcMar>
            <w:vAlign w:val="center"/>
          </w:tcPr>
          <w:p w14:paraId="0BB12E9C" w14:textId="77777777" w:rsidR="00DA4608" w:rsidRDefault="00DA4608" w:rsidP="00061E42">
            <w:pPr>
              <w:jc w:val="center"/>
              <w:rPr>
                <w:rFonts w:ascii="Arial" w:eastAsia="Arial" w:hAnsi="Arial" w:cs="Arial"/>
                <w:b/>
                <w:sz w:val="18"/>
                <w:szCs w:val="18"/>
              </w:rPr>
            </w:pPr>
            <w:r>
              <w:rPr>
                <w:rFonts w:ascii="Arial" w:eastAsia="Arial" w:hAnsi="Arial" w:cs="Arial"/>
                <w:b/>
                <w:sz w:val="18"/>
                <w:szCs w:val="18"/>
              </w:rPr>
              <w:t>Doel en vraagstelling</w:t>
            </w:r>
          </w:p>
          <w:p w14:paraId="2755CA73" w14:textId="77777777" w:rsidR="00DA4608" w:rsidRDefault="00DA4608" w:rsidP="00061E42">
            <w:pPr>
              <w:jc w:val="center"/>
              <w:rPr>
                <w:rFonts w:ascii="Arial" w:eastAsia="Arial" w:hAnsi="Arial" w:cs="Arial"/>
                <w:b/>
                <w:sz w:val="18"/>
                <w:szCs w:val="18"/>
              </w:rPr>
            </w:pPr>
          </w:p>
        </w:tc>
        <w:tc>
          <w:tcPr>
            <w:tcW w:w="2495" w:type="dxa"/>
            <w:tcMar>
              <w:top w:w="57" w:type="dxa"/>
              <w:left w:w="57" w:type="dxa"/>
              <w:bottom w:w="57" w:type="dxa"/>
              <w:right w:w="57" w:type="dxa"/>
            </w:tcMar>
            <w:vAlign w:val="center"/>
          </w:tcPr>
          <w:p w14:paraId="214464F6" w14:textId="77777777" w:rsidR="00DA4608" w:rsidRDefault="00DA4608" w:rsidP="00061E42">
            <w:pPr>
              <w:ind w:left="118"/>
              <w:jc w:val="center"/>
              <w:rPr>
                <w:rFonts w:ascii="Arial" w:eastAsia="Arial" w:hAnsi="Arial" w:cs="Arial"/>
                <w:b/>
                <w:sz w:val="16"/>
                <w:szCs w:val="16"/>
              </w:rPr>
            </w:pPr>
            <w:r>
              <w:rPr>
                <w:rFonts w:ascii="Noto Sans Symbols" w:eastAsia="Noto Sans Symbols" w:hAnsi="Noto Sans Symbols" w:cs="Noto Sans Symbols"/>
                <w:b/>
              </w:rPr>
              <w:t>•</w:t>
            </w:r>
            <w:r>
              <w:rPr>
                <w:rFonts w:ascii="Arial" w:eastAsia="Arial" w:hAnsi="Arial" w:cs="Arial"/>
                <w:b/>
              </w:rPr>
              <w:t xml:space="preserve"> </w:t>
            </w:r>
            <w:r>
              <w:rPr>
                <w:rFonts w:ascii="Arial" w:eastAsia="Arial" w:hAnsi="Arial" w:cs="Arial"/>
                <w:b/>
                <w:sz w:val="16"/>
                <w:szCs w:val="16"/>
              </w:rPr>
              <w:t>Onvoldoende</w:t>
            </w:r>
          </w:p>
        </w:tc>
        <w:tc>
          <w:tcPr>
            <w:tcW w:w="2722" w:type="dxa"/>
            <w:tcMar>
              <w:top w:w="57" w:type="dxa"/>
              <w:left w:w="57" w:type="dxa"/>
              <w:bottom w:w="57" w:type="dxa"/>
              <w:right w:w="57" w:type="dxa"/>
            </w:tcMar>
            <w:vAlign w:val="center"/>
          </w:tcPr>
          <w:p w14:paraId="57E1FA45" w14:textId="77777777" w:rsidR="00DA4608" w:rsidRDefault="00DA4608" w:rsidP="00061E42">
            <w:pPr>
              <w:ind w:left="170" w:hanging="170"/>
              <w:jc w:val="center"/>
              <w:rPr>
                <w:rFonts w:ascii="Arial" w:eastAsia="Arial" w:hAnsi="Arial" w:cs="Arial"/>
                <w:b/>
                <w:sz w:val="16"/>
                <w:szCs w:val="16"/>
              </w:rPr>
            </w:pPr>
            <w:r>
              <w:rPr>
                <w:rFonts w:ascii="Noto Sans Symbols" w:eastAsia="Noto Sans Symbols" w:hAnsi="Noto Sans Symbols" w:cs="Noto Sans Symbols"/>
                <w:b/>
              </w:rPr>
              <w:t>•</w:t>
            </w:r>
            <w:r>
              <w:rPr>
                <w:rFonts w:ascii="Arial" w:eastAsia="Arial" w:hAnsi="Arial" w:cs="Arial"/>
                <w:b/>
              </w:rPr>
              <w:t xml:space="preserve"> </w:t>
            </w:r>
            <w:r>
              <w:rPr>
                <w:rFonts w:ascii="Arial" w:eastAsia="Arial" w:hAnsi="Arial" w:cs="Arial"/>
                <w:b/>
                <w:sz w:val="16"/>
                <w:szCs w:val="16"/>
              </w:rPr>
              <w:t>Voldoende</w:t>
            </w:r>
          </w:p>
        </w:tc>
        <w:tc>
          <w:tcPr>
            <w:tcW w:w="2896" w:type="dxa"/>
            <w:tcMar>
              <w:top w:w="57" w:type="dxa"/>
              <w:left w:w="57" w:type="dxa"/>
              <w:bottom w:w="57" w:type="dxa"/>
              <w:right w:w="57" w:type="dxa"/>
            </w:tcMar>
            <w:vAlign w:val="center"/>
          </w:tcPr>
          <w:p w14:paraId="134B1F28" w14:textId="77777777" w:rsidR="00DA4608" w:rsidRDefault="00DA4608" w:rsidP="00061E42">
            <w:pPr>
              <w:tabs>
                <w:tab w:val="left" w:pos="285"/>
              </w:tabs>
              <w:ind w:left="143" w:hanging="142"/>
              <w:jc w:val="center"/>
              <w:rPr>
                <w:rFonts w:ascii="Arial" w:eastAsia="Arial" w:hAnsi="Arial" w:cs="Arial"/>
                <w:b/>
                <w:sz w:val="16"/>
                <w:szCs w:val="16"/>
              </w:rPr>
            </w:pPr>
            <w:r>
              <w:rPr>
                <w:rFonts w:ascii="Noto Sans Symbols" w:eastAsia="Noto Sans Symbols" w:hAnsi="Noto Sans Symbols" w:cs="Noto Sans Symbols"/>
                <w:b/>
              </w:rPr>
              <w:t>•</w:t>
            </w:r>
            <w:r>
              <w:rPr>
                <w:rFonts w:ascii="Arial" w:eastAsia="Arial" w:hAnsi="Arial" w:cs="Arial"/>
                <w:b/>
              </w:rPr>
              <w:t xml:space="preserve"> </w:t>
            </w:r>
            <w:r>
              <w:rPr>
                <w:rFonts w:ascii="Arial" w:eastAsia="Arial" w:hAnsi="Arial" w:cs="Arial"/>
                <w:b/>
                <w:sz w:val="16"/>
                <w:szCs w:val="16"/>
              </w:rPr>
              <w:t>Goed</w:t>
            </w:r>
          </w:p>
        </w:tc>
      </w:tr>
      <w:tr w:rsidR="00DA4608" w14:paraId="17910883" w14:textId="77777777" w:rsidTr="00061E42">
        <w:trPr>
          <w:trHeight w:val="840"/>
          <w:jc w:val="center"/>
        </w:trPr>
        <w:tc>
          <w:tcPr>
            <w:tcW w:w="2063" w:type="dxa"/>
            <w:vMerge/>
            <w:shd w:val="clear" w:color="auto" w:fill="A6A6A6"/>
            <w:tcMar>
              <w:top w:w="57" w:type="dxa"/>
              <w:left w:w="57" w:type="dxa"/>
              <w:bottom w:w="57" w:type="dxa"/>
              <w:right w:w="57" w:type="dxa"/>
            </w:tcMar>
            <w:vAlign w:val="center"/>
          </w:tcPr>
          <w:p w14:paraId="75A90DCF" w14:textId="77777777" w:rsidR="00DA4608" w:rsidRDefault="00DA4608" w:rsidP="00061E42">
            <w:pPr>
              <w:jc w:val="center"/>
              <w:rPr>
                <w:rFonts w:ascii="Arial" w:eastAsia="Arial" w:hAnsi="Arial" w:cs="Arial"/>
                <w:b/>
                <w:sz w:val="18"/>
                <w:szCs w:val="18"/>
              </w:rPr>
            </w:pPr>
          </w:p>
        </w:tc>
        <w:tc>
          <w:tcPr>
            <w:tcW w:w="2495" w:type="dxa"/>
            <w:tcMar>
              <w:top w:w="57" w:type="dxa"/>
              <w:left w:w="57" w:type="dxa"/>
              <w:bottom w:w="57" w:type="dxa"/>
              <w:right w:w="57" w:type="dxa"/>
            </w:tcMar>
          </w:tcPr>
          <w:p w14:paraId="7183A692" w14:textId="77777777" w:rsidR="00DA4608" w:rsidRDefault="00DA4608" w:rsidP="00061E42">
            <w:pPr>
              <w:ind w:left="118"/>
              <w:rPr>
                <w:rFonts w:ascii="Arial" w:eastAsia="Arial" w:hAnsi="Arial" w:cs="Arial"/>
                <w:sz w:val="14"/>
                <w:szCs w:val="14"/>
              </w:rPr>
            </w:pPr>
            <w:r>
              <w:rPr>
                <w:rFonts w:ascii="Arial" w:eastAsia="Arial" w:hAnsi="Arial" w:cs="Arial"/>
                <w:sz w:val="14"/>
                <w:szCs w:val="14"/>
              </w:rPr>
              <w:t>Argumenten:</w:t>
            </w:r>
          </w:p>
        </w:tc>
        <w:tc>
          <w:tcPr>
            <w:tcW w:w="2722" w:type="dxa"/>
            <w:shd w:val="clear" w:color="auto" w:fill="F2F2F2"/>
            <w:tcMar>
              <w:top w:w="57" w:type="dxa"/>
              <w:left w:w="57" w:type="dxa"/>
              <w:bottom w:w="57" w:type="dxa"/>
              <w:right w:w="57" w:type="dxa"/>
            </w:tcMar>
          </w:tcPr>
          <w:p w14:paraId="629A304A" w14:textId="77777777" w:rsidR="00DA4608" w:rsidRDefault="00DA4608" w:rsidP="009D3686">
            <w:pPr>
              <w:numPr>
                <w:ilvl w:val="0"/>
                <w:numId w:val="23"/>
              </w:numPr>
              <w:ind w:left="170" w:hanging="170"/>
              <w:rPr>
                <w:sz w:val="14"/>
                <w:szCs w:val="14"/>
              </w:rPr>
            </w:pPr>
            <w:r>
              <w:rPr>
                <w:rFonts w:ascii="Arial" w:eastAsia="Arial" w:hAnsi="Arial" w:cs="Arial"/>
                <w:sz w:val="14"/>
                <w:szCs w:val="14"/>
              </w:rPr>
              <w:t>Het type onderzoek is passend bij het onderzoeksdoel en -vraag.</w:t>
            </w:r>
          </w:p>
          <w:p w14:paraId="503B6D75" w14:textId="77777777" w:rsidR="00DA4608" w:rsidRDefault="00DA4608" w:rsidP="009D3686">
            <w:pPr>
              <w:numPr>
                <w:ilvl w:val="0"/>
                <w:numId w:val="23"/>
              </w:numPr>
              <w:ind w:left="170" w:hanging="170"/>
              <w:rPr>
                <w:sz w:val="14"/>
                <w:szCs w:val="14"/>
              </w:rPr>
            </w:pPr>
            <w:r>
              <w:rPr>
                <w:rFonts w:ascii="Arial" w:eastAsia="Arial" w:hAnsi="Arial" w:cs="Arial"/>
                <w:sz w:val="14"/>
                <w:szCs w:val="14"/>
              </w:rPr>
              <w:t xml:space="preserve">De onderzoeksvraag is afgebakend en raakt de kern van de praktijksituatie. </w:t>
            </w:r>
          </w:p>
          <w:p w14:paraId="12E314E6" w14:textId="77777777" w:rsidR="00DA4608" w:rsidRDefault="00DA4608" w:rsidP="009D3686">
            <w:pPr>
              <w:numPr>
                <w:ilvl w:val="0"/>
                <w:numId w:val="23"/>
              </w:numPr>
              <w:ind w:left="170" w:hanging="170"/>
              <w:rPr>
                <w:sz w:val="14"/>
                <w:szCs w:val="14"/>
              </w:rPr>
            </w:pPr>
            <w:r>
              <w:rPr>
                <w:rFonts w:ascii="Arial" w:eastAsia="Arial" w:hAnsi="Arial" w:cs="Arial"/>
                <w:sz w:val="14"/>
                <w:szCs w:val="14"/>
              </w:rPr>
              <w:t>De onderzoeksvraag levert een bijdrage aan een oplossing in de praktijksituatie.</w:t>
            </w:r>
          </w:p>
          <w:p w14:paraId="2CA5648B" w14:textId="77777777" w:rsidR="00DA4608" w:rsidRPr="00BE092E" w:rsidRDefault="00DA4608" w:rsidP="009D3686">
            <w:pPr>
              <w:numPr>
                <w:ilvl w:val="0"/>
                <w:numId w:val="23"/>
              </w:numPr>
              <w:ind w:left="170" w:hanging="170"/>
              <w:rPr>
                <w:sz w:val="14"/>
                <w:szCs w:val="14"/>
              </w:rPr>
            </w:pPr>
            <w:r>
              <w:rPr>
                <w:rFonts w:ascii="Arial" w:eastAsia="Arial" w:hAnsi="Arial" w:cs="Arial"/>
                <w:sz w:val="14"/>
                <w:szCs w:val="14"/>
              </w:rPr>
              <w:t xml:space="preserve">De deelvragen dragen bij aan de beantwoording van de hoofdvraag </w:t>
            </w:r>
          </w:p>
          <w:p w14:paraId="600EE9AF" w14:textId="77777777" w:rsidR="00DA4608" w:rsidRDefault="00DA4608" w:rsidP="00061E42">
            <w:pPr>
              <w:ind w:left="170"/>
              <w:rPr>
                <w:sz w:val="14"/>
                <w:szCs w:val="14"/>
              </w:rPr>
            </w:pPr>
          </w:p>
        </w:tc>
        <w:tc>
          <w:tcPr>
            <w:tcW w:w="2896" w:type="dxa"/>
            <w:shd w:val="clear" w:color="auto" w:fill="F2F2F2"/>
            <w:tcMar>
              <w:top w:w="57" w:type="dxa"/>
              <w:left w:w="57" w:type="dxa"/>
              <w:bottom w:w="57" w:type="dxa"/>
              <w:right w:w="57" w:type="dxa"/>
            </w:tcMar>
          </w:tcPr>
          <w:p w14:paraId="3727B977" w14:textId="77777777" w:rsidR="00DA4608" w:rsidRDefault="00DA4608" w:rsidP="00061E42">
            <w:pPr>
              <w:tabs>
                <w:tab w:val="left" w:pos="285"/>
              </w:tabs>
              <w:ind w:left="143" w:hanging="142"/>
              <w:rPr>
                <w:rFonts w:ascii="Arial" w:eastAsia="Arial" w:hAnsi="Arial" w:cs="Arial"/>
                <w:sz w:val="14"/>
                <w:szCs w:val="14"/>
              </w:rPr>
            </w:pPr>
            <w:r>
              <w:rPr>
                <w:rFonts w:ascii="Arial" w:eastAsia="Arial" w:hAnsi="Arial" w:cs="Arial"/>
                <w:sz w:val="14"/>
                <w:szCs w:val="14"/>
              </w:rPr>
              <w:t>En…</w:t>
            </w:r>
          </w:p>
          <w:p w14:paraId="0A02CA5F" w14:textId="77777777" w:rsidR="00DA4608" w:rsidRDefault="00DA4608" w:rsidP="00061E42">
            <w:pPr>
              <w:tabs>
                <w:tab w:val="left" w:pos="285"/>
              </w:tabs>
              <w:ind w:left="143" w:hanging="142"/>
              <w:rPr>
                <w:rFonts w:ascii="Arial" w:eastAsia="Arial" w:hAnsi="Arial" w:cs="Arial"/>
                <w:sz w:val="14"/>
                <w:szCs w:val="14"/>
              </w:rPr>
            </w:pPr>
          </w:p>
          <w:p w14:paraId="281A6492" w14:textId="77777777" w:rsidR="00DA4608" w:rsidRDefault="00DA4608" w:rsidP="009D3686">
            <w:pPr>
              <w:numPr>
                <w:ilvl w:val="0"/>
                <w:numId w:val="18"/>
              </w:numPr>
              <w:tabs>
                <w:tab w:val="left" w:pos="285"/>
              </w:tabs>
              <w:ind w:left="143" w:hanging="142"/>
              <w:rPr>
                <w:sz w:val="14"/>
                <w:szCs w:val="14"/>
              </w:rPr>
            </w:pPr>
            <w:r>
              <w:rPr>
                <w:rFonts w:ascii="Arial" w:eastAsia="Arial" w:hAnsi="Arial" w:cs="Arial"/>
                <w:sz w:val="14"/>
                <w:szCs w:val="14"/>
              </w:rPr>
              <w:t xml:space="preserve">Beantwoording van de onderzoeksvraag levert een bijdrage aan een oplossing in de praktijksituatie. </w:t>
            </w:r>
          </w:p>
        </w:tc>
      </w:tr>
      <w:tr w:rsidR="00DA4608" w14:paraId="7E157F29" w14:textId="77777777" w:rsidTr="00061E42">
        <w:trPr>
          <w:trHeight w:val="460"/>
          <w:jc w:val="center"/>
        </w:trPr>
        <w:tc>
          <w:tcPr>
            <w:tcW w:w="2063" w:type="dxa"/>
            <w:vMerge w:val="restart"/>
            <w:shd w:val="clear" w:color="auto" w:fill="A6A6A6"/>
            <w:tcMar>
              <w:top w:w="57" w:type="dxa"/>
              <w:left w:w="57" w:type="dxa"/>
              <w:bottom w:w="57" w:type="dxa"/>
              <w:right w:w="57" w:type="dxa"/>
            </w:tcMar>
            <w:vAlign w:val="center"/>
          </w:tcPr>
          <w:p w14:paraId="32004A67" w14:textId="77777777" w:rsidR="00DA4608" w:rsidRDefault="00DA4608" w:rsidP="00061E42">
            <w:pPr>
              <w:jc w:val="center"/>
              <w:rPr>
                <w:rFonts w:ascii="Arial" w:eastAsia="Arial" w:hAnsi="Arial" w:cs="Arial"/>
                <w:b/>
                <w:sz w:val="18"/>
                <w:szCs w:val="18"/>
              </w:rPr>
            </w:pPr>
            <w:r>
              <w:rPr>
                <w:rFonts w:ascii="Arial" w:eastAsia="Arial" w:hAnsi="Arial" w:cs="Arial"/>
                <w:b/>
                <w:sz w:val="18"/>
                <w:szCs w:val="18"/>
              </w:rPr>
              <w:t>Planning</w:t>
            </w:r>
          </w:p>
          <w:p w14:paraId="50332FD4" w14:textId="77777777" w:rsidR="00DA4608" w:rsidRDefault="00DA4608" w:rsidP="00061E42">
            <w:pPr>
              <w:jc w:val="center"/>
              <w:rPr>
                <w:rFonts w:ascii="Arial" w:eastAsia="Arial" w:hAnsi="Arial" w:cs="Arial"/>
                <w:b/>
                <w:sz w:val="18"/>
                <w:szCs w:val="18"/>
              </w:rPr>
            </w:pPr>
          </w:p>
        </w:tc>
        <w:tc>
          <w:tcPr>
            <w:tcW w:w="2495" w:type="dxa"/>
            <w:tcMar>
              <w:top w:w="57" w:type="dxa"/>
              <w:left w:w="57" w:type="dxa"/>
              <w:bottom w:w="57" w:type="dxa"/>
              <w:right w:w="57" w:type="dxa"/>
            </w:tcMar>
            <w:vAlign w:val="center"/>
          </w:tcPr>
          <w:p w14:paraId="56BEACC2" w14:textId="77777777" w:rsidR="00DA4608" w:rsidRDefault="00DA4608" w:rsidP="00061E42">
            <w:pPr>
              <w:ind w:left="118"/>
              <w:jc w:val="center"/>
              <w:rPr>
                <w:rFonts w:ascii="Arial" w:eastAsia="Arial" w:hAnsi="Arial" w:cs="Arial"/>
                <w:b/>
                <w:sz w:val="16"/>
                <w:szCs w:val="16"/>
              </w:rPr>
            </w:pPr>
            <w:r>
              <w:rPr>
                <w:rFonts w:ascii="Noto Sans Symbols" w:eastAsia="Noto Sans Symbols" w:hAnsi="Noto Sans Symbols" w:cs="Noto Sans Symbols"/>
                <w:b/>
              </w:rPr>
              <w:t>•</w:t>
            </w:r>
            <w:r>
              <w:rPr>
                <w:rFonts w:ascii="Arial" w:eastAsia="Arial" w:hAnsi="Arial" w:cs="Arial"/>
                <w:b/>
              </w:rPr>
              <w:t xml:space="preserve"> </w:t>
            </w:r>
            <w:r>
              <w:rPr>
                <w:rFonts w:ascii="Arial" w:eastAsia="Arial" w:hAnsi="Arial" w:cs="Arial"/>
                <w:b/>
                <w:sz w:val="16"/>
                <w:szCs w:val="16"/>
              </w:rPr>
              <w:t>Onvoldoende</w:t>
            </w:r>
          </w:p>
        </w:tc>
        <w:tc>
          <w:tcPr>
            <w:tcW w:w="2722" w:type="dxa"/>
            <w:tcMar>
              <w:top w:w="57" w:type="dxa"/>
              <w:left w:w="57" w:type="dxa"/>
              <w:bottom w:w="57" w:type="dxa"/>
              <w:right w:w="57" w:type="dxa"/>
            </w:tcMar>
            <w:vAlign w:val="center"/>
          </w:tcPr>
          <w:p w14:paraId="6BF67906" w14:textId="77777777" w:rsidR="00DA4608" w:rsidRDefault="00DA4608" w:rsidP="00061E42">
            <w:pPr>
              <w:ind w:left="170" w:hanging="170"/>
              <w:jc w:val="center"/>
              <w:rPr>
                <w:rFonts w:ascii="Arial" w:eastAsia="Arial" w:hAnsi="Arial" w:cs="Arial"/>
                <w:b/>
                <w:sz w:val="16"/>
                <w:szCs w:val="16"/>
              </w:rPr>
            </w:pPr>
            <w:r>
              <w:rPr>
                <w:rFonts w:ascii="Noto Sans Symbols" w:eastAsia="Noto Sans Symbols" w:hAnsi="Noto Sans Symbols" w:cs="Noto Sans Symbols"/>
                <w:b/>
              </w:rPr>
              <w:t>•</w:t>
            </w:r>
            <w:r>
              <w:rPr>
                <w:rFonts w:ascii="Arial" w:eastAsia="Arial" w:hAnsi="Arial" w:cs="Arial"/>
                <w:b/>
              </w:rPr>
              <w:t xml:space="preserve"> </w:t>
            </w:r>
            <w:r>
              <w:rPr>
                <w:rFonts w:ascii="Arial" w:eastAsia="Arial" w:hAnsi="Arial" w:cs="Arial"/>
                <w:b/>
                <w:sz w:val="16"/>
                <w:szCs w:val="16"/>
              </w:rPr>
              <w:t>Voldoende</w:t>
            </w:r>
          </w:p>
        </w:tc>
        <w:tc>
          <w:tcPr>
            <w:tcW w:w="2896" w:type="dxa"/>
            <w:tcMar>
              <w:top w:w="57" w:type="dxa"/>
              <w:left w:w="57" w:type="dxa"/>
              <w:bottom w:w="57" w:type="dxa"/>
              <w:right w:w="57" w:type="dxa"/>
            </w:tcMar>
            <w:vAlign w:val="center"/>
          </w:tcPr>
          <w:p w14:paraId="698DC041" w14:textId="77777777" w:rsidR="00DA4608" w:rsidRDefault="00DA4608" w:rsidP="00061E42">
            <w:pPr>
              <w:tabs>
                <w:tab w:val="left" w:pos="285"/>
              </w:tabs>
              <w:ind w:left="143" w:hanging="142"/>
              <w:jc w:val="center"/>
              <w:rPr>
                <w:rFonts w:ascii="Arial" w:eastAsia="Arial" w:hAnsi="Arial" w:cs="Arial"/>
                <w:b/>
                <w:sz w:val="16"/>
                <w:szCs w:val="16"/>
              </w:rPr>
            </w:pPr>
            <w:r>
              <w:rPr>
                <w:rFonts w:ascii="Noto Sans Symbols" w:eastAsia="Noto Sans Symbols" w:hAnsi="Noto Sans Symbols" w:cs="Noto Sans Symbols"/>
                <w:b/>
              </w:rPr>
              <w:t>•</w:t>
            </w:r>
            <w:r>
              <w:rPr>
                <w:rFonts w:ascii="Arial" w:eastAsia="Arial" w:hAnsi="Arial" w:cs="Arial"/>
                <w:b/>
              </w:rPr>
              <w:t xml:space="preserve"> </w:t>
            </w:r>
            <w:r>
              <w:rPr>
                <w:rFonts w:ascii="Arial" w:eastAsia="Arial" w:hAnsi="Arial" w:cs="Arial"/>
                <w:b/>
                <w:sz w:val="16"/>
                <w:szCs w:val="16"/>
              </w:rPr>
              <w:t>Goed</w:t>
            </w:r>
          </w:p>
        </w:tc>
      </w:tr>
      <w:tr w:rsidR="00DA4608" w14:paraId="1EE8653B" w14:textId="77777777" w:rsidTr="00061E42">
        <w:trPr>
          <w:trHeight w:val="600"/>
          <w:jc w:val="center"/>
        </w:trPr>
        <w:tc>
          <w:tcPr>
            <w:tcW w:w="2063" w:type="dxa"/>
            <w:vMerge/>
            <w:shd w:val="clear" w:color="auto" w:fill="A6A6A6"/>
            <w:tcMar>
              <w:top w:w="57" w:type="dxa"/>
              <w:left w:w="57" w:type="dxa"/>
              <w:bottom w:w="57" w:type="dxa"/>
              <w:right w:w="57" w:type="dxa"/>
            </w:tcMar>
            <w:vAlign w:val="center"/>
          </w:tcPr>
          <w:p w14:paraId="19BC4A46" w14:textId="77777777" w:rsidR="00DA4608" w:rsidRDefault="00DA4608" w:rsidP="00061E42">
            <w:pPr>
              <w:jc w:val="center"/>
              <w:rPr>
                <w:rFonts w:ascii="Arial" w:eastAsia="Arial" w:hAnsi="Arial" w:cs="Arial"/>
                <w:b/>
                <w:sz w:val="18"/>
                <w:szCs w:val="18"/>
              </w:rPr>
            </w:pPr>
          </w:p>
        </w:tc>
        <w:tc>
          <w:tcPr>
            <w:tcW w:w="2495" w:type="dxa"/>
            <w:tcMar>
              <w:top w:w="57" w:type="dxa"/>
              <w:left w:w="57" w:type="dxa"/>
              <w:bottom w:w="57" w:type="dxa"/>
              <w:right w:w="57" w:type="dxa"/>
            </w:tcMar>
          </w:tcPr>
          <w:p w14:paraId="677A1500" w14:textId="77777777" w:rsidR="00DA4608" w:rsidRDefault="00DA4608" w:rsidP="00061E42">
            <w:pPr>
              <w:ind w:left="118"/>
              <w:rPr>
                <w:rFonts w:ascii="Arial" w:eastAsia="Arial" w:hAnsi="Arial" w:cs="Arial"/>
                <w:sz w:val="14"/>
                <w:szCs w:val="14"/>
              </w:rPr>
            </w:pPr>
            <w:r>
              <w:rPr>
                <w:rFonts w:ascii="Arial" w:eastAsia="Arial" w:hAnsi="Arial" w:cs="Arial"/>
                <w:sz w:val="14"/>
                <w:szCs w:val="14"/>
              </w:rPr>
              <w:t>Argumenten:</w:t>
            </w:r>
          </w:p>
        </w:tc>
        <w:tc>
          <w:tcPr>
            <w:tcW w:w="2722" w:type="dxa"/>
            <w:shd w:val="clear" w:color="auto" w:fill="F2F2F2"/>
            <w:tcMar>
              <w:top w:w="57" w:type="dxa"/>
              <w:left w:w="57" w:type="dxa"/>
              <w:bottom w:w="57" w:type="dxa"/>
              <w:right w:w="57" w:type="dxa"/>
            </w:tcMar>
          </w:tcPr>
          <w:p w14:paraId="51849C55" w14:textId="77777777" w:rsidR="00DA4608" w:rsidRDefault="00DA4608" w:rsidP="009D3686">
            <w:pPr>
              <w:numPr>
                <w:ilvl w:val="0"/>
                <w:numId w:val="15"/>
              </w:numPr>
              <w:ind w:left="170" w:hanging="170"/>
              <w:rPr>
                <w:sz w:val="14"/>
                <w:szCs w:val="14"/>
              </w:rPr>
            </w:pPr>
            <w:r>
              <w:rPr>
                <w:rFonts w:ascii="Arial" w:eastAsia="Arial" w:hAnsi="Arial" w:cs="Arial"/>
                <w:sz w:val="14"/>
                <w:szCs w:val="14"/>
              </w:rPr>
              <w:t>Het onderzoeksplan is een heldere beschrijving waarin het probleem vanuit de praktijk, vakliteratuur, onderzoeksdoel, -vraag en -aanpak een logisch samenhangend geheel vormen.</w:t>
            </w:r>
          </w:p>
          <w:p w14:paraId="676E41F7" w14:textId="77777777" w:rsidR="00DA4608" w:rsidRPr="00BE092E" w:rsidRDefault="00DA4608" w:rsidP="009D3686">
            <w:pPr>
              <w:numPr>
                <w:ilvl w:val="0"/>
                <w:numId w:val="15"/>
              </w:numPr>
              <w:ind w:left="170" w:hanging="170"/>
              <w:rPr>
                <w:sz w:val="14"/>
                <w:szCs w:val="14"/>
              </w:rPr>
            </w:pPr>
            <w:r>
              <w:rPr>
                <w:rFonts w:ascii="Arial" w:eastAsia="Arial" w:hAnsi="Arial" w:cs="Arial"/>
                <w:sz w:val="14"/>
                <w:szCs w:val="14"/>
              </w:rPr>
              <w:t>De aanpak bevat de te ondernemen actiestappen</w:t>
            </w:r>
          </w:p>
          <w:p w14:paraId="0BE59FD0" w14:textId="77777777" w:rsidR="00DA4608" w:rsidRDefault="00DA4608" w:rsidP="00061E42">
            <w:pPr>
              <w:ind w:left="170"/>
              <w:rPr>
                <w:sz w:val="14"/>
                <w:szCs w:val="14"/>
              </w:rPr>
            </w:pPr>
          </w:p>
        </w:tc>
        <w:tc>
          <w:tcPr>
            <w:tcW w:w="2896" w:type="dxa"/>
            <w:shd w:val="clear" w:color="auto" w:fill="F2F2F2"/>
            <w:tcMar>
              <w:top w:w="57" w:type="dxa"/>
              <w:left w:w="57" w:type="dxa"/>
              <w:bottom w:w="57" w:type="dxa"/>
              <w:right w:w="57" w:type="dxa"/>
            </w:tcMar>
          </w:tcPr>
          <w:p w14:paraId="0330A471" w14:textId="77777777" w:rsidR="00DA4608" w:rsidRDefault="00DA4608" w:rsidP="00061E42">
            <w:pPr>
              <w:tabs>
                <w:tab w:val="left" w:pos="285"/>
              </w:tabs>
              <w:ind w:left="143" w:hanging="142"/>
              <w:rPr>
                <w:rFonts w:ascii="Arial" w:eastAsia="Arial" w:hAnsi="Arial" w:cs="Arial"/>
                <w:sz w:val="14"/>
                <w:szCs w:val="14"/>
              </w:rPr>
            </w:pPr>
            <w:r>
              <w:rPr>
                <w:rFonts w:ascii="Arial" w:eastAsia="Arial" w:hAnsi="Arial" w:cs="Arial"/>
                <w:sz w:val="14"/>
                <w:szCs w:val="14"/>
              </w:rPr>
              <w:t>En…</w:t>
            </w:r>
          </w:p>
          <w:p w14:paraId="7C21272A" w14:textId="77777777" w:rsidR="00DA4608" w:rsidRDefault="00DA4608" w:rsidP="009D3686">
            <w:pPr>
              <w:numPr>
                <w:ilvl w:val="0"/>
                <w:numId w:val="19"/>
              </w:numPr>
              <w:tabs>
                <w:tab w:val="left" w:pos="285"/>
              </w:tabs>
              <w:ind w:left="143" w:hanging="142"/>
              <w:rPr>
                <w:sz w:val="14"/>
                <w:szCs w:val="14"/>
              </w:rPr>
            </w:pPr>
            <w:r>
              <w:rPr>
                <w:rFonts w:ascii="Arial" w:eastAsia="Arial" w:hAnsi="Arial" w:cs="Arial"/>
                <w:sz w:val="14"/>
                <w:szCs w:val="14"/>
              </w:rPr>
              <w:t>De gekozen methode van dataverzameling is beargumenteerd (o.a. hoe deze aansluit bij het type onderzoek).</w:t>
            </w:r>
          </w:p>
        </w:tc>
      </w:tr>
    </w:tbl>
    <w:p w14:paraId="54805349" w14:textId="77777777" w:rsidR="00DA4608" w:rsidRDefault="00DA4608" w:rsidP="00061E42"/>
    <w:p w14:paraId="5A0802F7" w14:textId="77777777" w:rsidR="00DA4608" w:rsidRDefault="00DA4608" w:rsidP="00061E42"/>
    <w:tbl>
      <w:tblPr>
        <w:tblW w:w="1026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30"/>
        <w:gridCol w:w="2495"/>
        <w:gridCol w:w="2722"/>
        <w:gridCol w:w="2722"/>
      </w:tblGrid>
      <w:tr w:rsidR="00DA4608" w14:paraId="6C88293A" w14:textId="77777777" w:rsidTr="00061E42">
        <w:trPr>
          <w:trHeight w:val="460"/>
          <w:jc w:val="center"/>
        </w:trPr>
        <w:tc>
          <w:tcPr>
            <w:tcW w:w="2330" w:type="dxa"/>
            <w:vMerge w:val="restart"/>
            <w:tcBorders>
              <w:top w:val="single" w:sz="24" w:space="0" w:color="000000"/>
              <w:left w:val="single" w:sz="24" w:space="0" w:color="000000"/>
              <w:right w:val="single" w:sz="24" w:space="0" w:color="000000"/>
            </w:tcBorders>
            <w:shd w:val="clear" w:color="auto" w:fill="A6A6A6"/>
            <w:vAlign w:val="center"/>
          </w:tcPr>
          <w:p w14:paraId="0066A9B5" w14:textId="77777777" w:rsidR="00DA4608" w:rsidRDefault="00DA4608" w:rsidP="00061E42">
            <w:pPr>
              <w:jc w:val="center"/>
              <w:rPr>
                <w:rFonts w:ascii="Arial" w:eastAsia="Arial" w:hAnsi="Arial" w:cs="Arial"/>
                <w:b/>
                <w:sz w:val="18"/>
                <w:szCs w:val="18"/>
              </w:rPr>
            </w:pPr>
            <w:r>
              <w:rPr>
                <w:rFonts w:ascii="Arial" w:eastAsia="Arial" w:hAnsi="Arial" w:cs="Arial"/>
                <w:b/>
                <w:sz w:val="18"/>
                <w:szCs w:val="18"/>
              </w:rPr>
              <w:t>Dataverzameling vanuit de praktijk</w:t>
            </w:r>
          </w:p>
        </w:tc>
        <w:tc>
          <w:tcPr>
            <w:tcW w:w="2495" w:type="dxa"/>
            <w:tcBorders>
              <w:top w:val="single" w:sz="24" w:space="0" w:color="000000"/>
              <w:left w:val="single" w:sz="24" w:space="0" w:color="000000"/>
              <w:bottom w:val="single" w:sz="24" w:space="0" w:color="000000"/>
              <w:right w:val="single" w:sz="24" w:space="0" w:color="000000"/>
            </w:tcBorders>
            <w:vAlign w:val="center"/>
          </w:tcPr>
          <w:p w14:paraId="7D892E69" w14:textId="77777777" w:rsidR="00DA4608" w:rsidRDefault="00DA4608" w:rsidP="00061E42">
            <w:pPr>
              <w:jc w:val="center"/>
              <w:rPr>
                <w:rFonts w:ascii="Arial" w:eastAsia="Arial" w:hAnsi="Arial" w:cs="Arial"/>
                <w:b/>
                <w:sz w:val="16"/>
                <w:szCs w:val="16"/>
              </w:rPr>
            </w:pPr>
            <w:r>
              <w:rPr>
                <w:rFonts w:ascii="Noto Sans Symbols" w:eastAsia="Noto Sans Symbols" w:hAnsi="Noto Sans Symbols" w:cs="Noto Sans Symbols"/>
                <w:b/>
              </w:rPr>
              <w:t>•</w:t>
            </w:r>
            <w:r>
              <w:rPr>
                <w:rFonts w:ascii="Arial" w:eastAsia="Arial" w:hAnsi="Arial" w:cs="Arial"/>
                <w:b/>
              </w:rPr>
              <w:t xml:space="preserve"> </w:t>
            </w:r>
            <w:r>
              <w:rPr>
                <w:rFonts w:ascii="Arial" w:eastAsia="Arial" w:hAnsi="Arial" w:cs="Arial"/>
                <w:b/>
                <w:sz w:val="16"/>
                <w:szCs w:val="16"/>
              </w:rPr>
              <w:t>Onvoldoende</w:t>
            </w:r>
          </w:p>
        </w:tc>
        <w:tc>
          <w:tcPr>
            <w:tcW w:w="2722" w:type="dxa"/>
            <w:tcBorders>
              <w:top w:val="single" w:sz="24" w:space="0" w:color="000000"/>
              <w:left w:val="single" w:sz="24" w:space="0" w:color="000000"/>
              <w:bottom w:val="single" w:sz="24" w:space="0" w:color="000000"/>
              <w:right w:val="single" w:sz="24" w:space="0" w:color="000000"/>
            </w:tcBorders>
            <w:vAlign w:val="center"/>
          </w:tcPr>
          <w:p w14:paraId="12C6720D" w14:textId="77777777" w:rsidR="00DA4608" w:rsidRDefault="00DA4608" w:rsidP="00061E42">
            <w:pPr>
              <w:jc w:val="center"/>
              <w:rPr>
                <w:rFonts w:ascii="Arial" w:eastAsia="Arial" w:hAnsi="Arial" w:cs="Arial"/>
                <w:b/>
                <w:sz w:val="16"/>
                <w:szCs w:val="16"/>
              </w:rPr>
            </w:pPr>
            <w:r>
              <w:rPr>
                <w:rFonts w:ascii="Noto Sans Symbols" w:eastAsia="Noto Sans Symbols" w:hAnsi="Noto Sans Symbols" w:cs="Noto Sans Symbols"/>
                <w:b/>
              </w:rPr>
              <w:t>•</w:t>
            </w:r>
            <w:r>
              <w:rPr>
                <w:rFonts w:ascii="Arial" w:eastAsia="Arial" w:hAnsi="Arial" w:cs="Arial"/>
                <w:b/>
              </w:rPr>
              <w:t xml:space="preserve"> </w:t>
            </w:r>
            <w:r>
              <w:rPr>
                <w:rFonts w:ascii="Arial" w:eastAsia="Arial" w:hAnsi="Arial" w:cs="Arial"/>
                <w:b/>
                <w:sz w:val="16"/>
                <w:szCs w:val="16"/>
              </w:rPr>
              <w:t>Voldoende</w:t>
            </w:r>
          </w:p>
        </w:tc>
        <w:tc>
          <w:tcPr>
            <w:tcW w:w="2722" w:type="dxa"/>
            <w:tcBorders>
              <w:top w:val="single" w:sz="24" w:space="0" w:color="000000"/>
              <w:left w:val="single" w:sz="24" w:space="0" w:color="000000"/>
              <w:bottom w:val="single" w:sz="24" w:space="0" w:color="000000"/>
              <w:right w:val="single" w:sz="24" w:space="0" w:color="000000"/>
            </w:tcBorders>
            <w:vAlign w:val="center"/>
          </w:tcPr>
          <w:p w14:paraId="621220FB" w14:textId="77777777" w:rsidR="00DA4608" w:rsidRDefault="00DA4608" w:rsidP="00061E42">
            <w:pPr>
              <w:jc w:val="center"/>
              <w:rPr>
                <w:rFonts w:ascii="Arial" w:eastAsia="Arial" w:hAnsi="Arial" w:cs="Arial"/>
                <w:b/>
                <w:sz w:val="16"/>
                <w:szCs w:val="16"/>
              </w:rPr>
            </w:pPr>
            <w:r>
              <w:rPr>
                <w:rFonts w:ascii="Noto Sans Symbols" w:eastAsia="Noto Sans Symbols" w:hAnsi="Noto Sans Symbols" w:cs="Noto Sans Symbols"/>
                <w:b/>
              </w:rPr>
              <w:t>•</w:t>
            </w:r>
            <w:r>
              <w:rPr>
                <w:rFonts w:ascii="Arial" w:eastAsia="Arial" w:hAnsi="Arial" w:cs="Arial"/>
                <w:b/>
              </w:rPr>
              <w:t xml:space="preserve"> </w:t>
            </w:r>
            <w:r>
              <w:rPr>
                <w:rFonts w:ascii="Arial" w:eastAsia="Arial" w:hAnsi="Arial" w:cs="Arial"/>
                <w:b/>
                <w:sz w:val="16"/>
                <w:szCs w:val="16"/>
              </w:rPr>
              <w:t>Goed</w:t>
            </w:r>
          </w:p>
        </w:tc>
      </w:tr>
      <w:tr w:rsidR="00DA4608" w14:paraId="66B1E70D" w14:textId="77777777" w:rsidTr="00061E42">
        <w:trPr>
          <w:trHeight w:val="640"/>
          <w:jc w:val="center"/>
        </w:trPr>
        <w:tc>
          <w:tcPr>
            <w:tcW w:w="2330" w:type="dxa"/>
            <w:vMerge/>
            <w:tcBorders>
              <w:left w:val="single" w:sz="24" w:space="0" w:color="000000"/>
              <w:bottom w:val="single" w:sz="24" w:space="0" w:color="000000"/>
              <w:right w:val="single" w:sz="24" w:space="0" w:color="000000"/>
            </w:tcBorders>
            <w:shd w:val="clear" w:color="auto" w:fill="A6A6A6"/>
            <w:vAlign w:val="center"/>
          </w:tcPr>
          <w:p w14:paraId="3EA2936D" w14:textId="77777777" w:rsidR="00DA4608" w:rsidRDefault="00DA4608" w:rsidP="00061E42">
            <w:pPr>
              <w:jc w:val="center"/>
              <w:rPr>
                <w:rFonts w:ascii="Arial" w:eastAsia="Arial" w:hAnsi="Arial" w:cs="Arial"/>
                <w:b/>
                <w:sz w:val="18"/>
                <w:szCs w:val="18"/>
              </w:rPr>
            </w:pPr>
          </w:p>
        </w:tc>
        <w:tc>
          <w:tcPr>
            <w:tcW w:w="2495" w:type="dxa"/>
            <w:tcBorders>
              <w:top w:val="single" w:sz="24" w:space="0" w:color="000000"/>
              <w:left w:val="single" w:sz="24" w:space="0" w:color="000000"/>
              <w:bottom w:val="single" w:sz="24" w:space="0" w:color="000000"/>
              <w:right w:val="single" w:sz="24" w:space="0" w:color="000000"/>
            </w:tcBorders>
          </w:tcPr>
          <w:p w14:paraId="7DFE9216" w14:textId="77777777" w:rsidR="00DA4608" w:rsidRDefault="00DA4608" w:rsidP="00061E42">
            <w:pPr>
              <w:ind w:left="162"/>
              <w:rPr>
                <w:rFonts w:ascii="Arial" w:eastAsia="Arial" w:hAnsi="Arial" w:cs="Arial"/>
                <w:sz w:val="14"/>
                <w:szCs w:val="14"/>
              </w:rPr>
            </w:pPr>
            <w:r>
              <w:rPr>
                <w:rFonts w:ascii="Arial" w:eastAsia="Arial" w:hAnsi="Arial" w:cs="Arial"/>
                <w:sz w:val="14"/>
                <w:szCs w:val="14"/>
              </w:rPr>
              <w:t>Argumenten:</w:t>
            </w:r>
          </w:p>
        </w:tc>
        <w:tc>
          <w:tcPr>
            <w:tcW w:w="2722" w:type="dxa"/>
            <w:tcBorders>
              <w:top w:val="single" w:sz="24" w:space="0" w:color="000000"/>
              <w:left w:val="single" w:sz="24" w:space="0" w:color="000000"/>
              <w:bottom w:val="single" w:sz="24" w:space="0" w:color="000000"/>
              <w:right w:val="single" w:sz="24" w:space="0" w:color="000000"/>
            </w:tcBorders>
            <w:shd w:val="clear" w:color="auto" w:fill="F2F2F2"/>
          </w:tcPr>
          <w:p w14:paraId="2A375FDD" w14:textId="77777777" w:rsidR="00DA4608" w:rsidRPr="00D57F65" w:rsidRDefault="00DA4608" w:rsidP="009D3686">
            <w:pPr>
              <w:pStyle w:val="Lijstalinea"/>
              <w:numPr>
                <w:ilvl w:val="0"/>
                <w:numId w:val="19"/>
              </w:numPr>
              <w:ind w:left="218" w:hanging="141"/>
              <w:rPr>
                <w:rFonts w:ascii="Arial" w:eastAsia="Arial" w:hAnsi="Arial" w:cs="Arial"/>
                <w:sz w:val="14"/>
                <w:szCs w:val="14"/>
              </w:rPr>
            </w:pPr>
            <w:r w:rsidRPr="00D57F65">
              <w:rPr>
                <w:rFonts w:ascii="Arial" w:eastAsia="Arial" w:hAnsi="Arial" w:cs="Arial"/>
                <w:sz w:val="14"/>
                <w:szCs w:val="14"/>
              </w:rPr>
              <w:t xml:space="preserve">Je verzamelt op minimaal twee verschillende manieren data in de praktijksituatie </w:t>
            </w:r>
          </w:p>
          <w:p w14:paraId="29655D28" w14:textId="77777777" w:rsidR="00DA4608" w:rsidRPr="00D57F65" w:rsidRDefault="00DA4608" w:rsidP="00061E42">
            <w:pPr>
              <w:ind w:left="360" w:hanging="283"/>
              <w:rPr>
                <w:rFonts w:ascii="Arial" w:eastAsia="Arial" w:hAnsi="Arial" w:cs="Arial"/>
                <w:sz w:val="14"/>
                <w:szCs w:val="14"/>
              </w:rPr>
            </w:pPr>
          </w:p>
          <w:p w14:paraId="30B38007" w14:textId="77777777" w:rsidR="00DA4608" w:rsidRDefault="00DA4608" w:rsidP="00061E42">
            <w:pPr>
              <w:ind w:left="360" w:hanging="283"/>
              <w:rPr>
                <w:rFonts w:ascii="Arial" w:eastAsia="Arial" w:hAnsi="Arial" w:cs="Arial"/>
                <w:sz w:val="14"/>
                <w:szCs w:val="14"/>
              </w:rPr>
            </w:pPr>
          </w:p>
          <w:p w14:paraId="714364BB" w14:textId="77777777" w:rsidR="00DA4608" w:rsidRDefault="00DA4608" w:rsidP="00061E42">
            <w:pPr>
              <w:ind w:left="360" w:hanging="283"/>
              <w:rPr>
                <w:rFonts w:ascii="Arial" w:eastAsia="Arial" w:hAnsi="Arial" w:cs="Arial"/>
                <w:sz w:val="14"/>
                <w:szCs w:val="14"/>
              </w:rPr>
            </w:pPr>
          </w:p>
        </w:tc>
        <w:tc>
          <w:tcPr>
            <w:tcW w:w="2722" w:type="dxa"/>
            <w:tcBorders>
              <w:top w:val="single" w:sz="24" w:space="0" w:color="000000"/>
              <w:left w:val="single" w:sz="24" w:space="0" w:color="000000"/>
              <w:bottom w:val="single" w:sz="24" w:space="0" w:color="000000"/>
              <w:right w:val="single" w:sz="24" w:space="0" w:color="000000"/>
            </w:tcBorders>
            <w:shd w:val="clear" w:color="auto" w:fill="F2F2F2"/>
          </w:tcPr>
          <w:p w14:paraId="417C521E" w14:textId="77777777" w:rsidR="00DA4608" w:rsidRDefault="00DA4608" w:rsidP="00061E42">
            <w:pPr>
              <w:ind w:left="187" w:hanging="142"/>
              <w:rPr>
                <w:rFonts w:ascii="Arial" w:eastAsia="Arial" w:hAnsi="Arial" w:cs="Arial"/>
                <w:sz w:val="14"/>
                <w:szCs w:val="14"/>
              </w:rPr>
            </w:pPr>
            <w:r>
              <w:rPr>
                <w:rFonts w:ascii="Arial" w:eastAsia="Arial" w:hAnsi="Arial" w:cs="Arial"/>
                <w:sz w:val="14"/>
                <w:szCs w:val="14"/>
              </w:rPr>
              <w:t xml:space="preserve">En </w:t>
            </w:r>
          </w:p>
          <w:p w14:paraId="59673039" w14:textId="77777777" w:rsidR="00DA4608" w:rsidRDefault="00DA4608" w:rsidP="009D3686">
            <w:pPr>
              <w:numPr>
                <w:ilvl w:val="0"/>
                <w:numId w:val="38"/>
              </w:numPr>
              <w:ind w:left="187" w:hanging="142"/>
              <w:contextualSpacing/>
              <w:rPr>
                <w:sz w:val="14"/>
                <w:szCs w:val="14"/>
              </w:rPr>
            </w:pPr>
            <w:r>
              <w:rPr>
                <w:rFonts w:ascii="Arial" w:eastAsia="Arial" w:hAnsi="Arial" w:cs="Arial"/>
                <w:sz w:val="14"/>
                <w:szCs w:val="14"/>
              </w:rPr>
              <w:t>Er is beargumenteerd hoe respectvol en integer is samengewerkt met de respondenten tijdens het verzamelen van gegevens.</w:t>
            </w:r>
          </w:p>
        </w:tc>
      </w:tr>
      <w:tr w:rsidR="00DA4608" w14:paraId="5BEA59F5" w14:textId="77777777" w:rsidTr="00061E42">
        <w:trPr>
          <w:trHeight w:val="460"/>
          <w:jc w:val="center"/>
        </w:trPr>
        <w:tc>
          <w:tcPr>
            <w:tcW w:w="2330" w:type="dxa"/>
            <w:vMerge w:val="restart"/>
            <w:tcBorders>
              <w:top w:val="single" w:sz="24" w:space="0" w:color="000000"/>
              <w:left w:val="single" w:sz="24" w:space="0" w:color="000000"/>
              <w:right w:val="single" w:sz="24" w:space="0" w:color="000000"/>
            </w:tcBorders>
            <w:shd w:val="clear" w:color="auto" w:fill="A6A6A6"/>
            <w:vAlign w:val="center"/>
          </w:tcPr>
          <w:p w14:paraId="51F9D096" w14:textId="77777777" w:rsidR="00DA4608" w:rsidRDefault="00DA4608" w:rsidP="00061E42">
            <w:pPr>
              <w:jc w:val="center"/>
              <w:rPr>
                <w:rFonts w:ascii="Arial" w:eastAsia="Arial" w:hAnsi="Arial" w:cs="Arial"/>
                <w:b/>
                <w:sz w:val="18"/>
                <w:szCs w:val="18"/>
              </w:rPr>
            </w:pPr>
            <w:r>
              <w:rPr>
                <w:rFonts w:ascii="Arial" w:eastAsia="Arial" w:hAnsi="Arial" w:cs="Arial"/>
                <w:b/>
                <w:sz w:val="18"/>
                <w:szCs w:val="18"/>
              </w:rPr>
              <w:t>Analyseren en concluderen</w:t>
            </w:r>
          </w:p>
          <w:p w14:paraId="77C3F5C9" w14:textId="77777777" w:rsidR="00DA4608" w:rsidRDefault="00DA4608" w:rsidP="00061E42">
            <w:pPr>
              <w:jc w:val="center"/>
              <w:rPr>
                <w:rFonts w:ascii="Arial" w:eastAsia="Arial" w:hAnsi="Arial" w:cs="Arial"/>
                <w:b/>
                <w:sz w:val="18"/>
                <w:szCs w:val="18"/>
              </w:rPr>
            </w:pPr>
          </w:p>
        </w:tc>
        <w:tc>
          <w:tcPr>
            <w:tcW w:w="2495" w:type="dxa"/>
            <w:tcBorders>
              <w:top w:val="single" w:sz="24" w:space="0" w:color="000000"/>
              <w:left w:val="single" w:sz="24" w:space="0" w:color="000000"/>
              <w:bottom w:val="single" w:sz="24" w:space="0" w:color="000000"/>
              <w:right w:val="single" w:sz="24" w:space="0" w:color="000000"/>
            </w:tcBorders>
            <w:vAlign w:val="center"/>
          </w:tcPr>
          <w:p w14:paraId="33B9246B" w14:textId="77777777" w:rsidR="00DA4608" w:rsidRDefault="00DA4608" w:rsidP="00061E42">
            <w:pPr>
              <w:ind w:left="162"/>
              <w:jc w:val="center"/>
              <w:rPr>
                <w:rFonts w:ascii="Arial" w:eastAsia="Arial" w:hAnsi="Arial" w:cs="Arial"/>
                <w:b/>
                <w:sz w:val="16"/>
                <w:szCs w:val="16"/>
              </w:rPr>
            </w:pPr>
            <w:r>
              <w:rPr>
                <w:rFonts w:ascii="Noto Sans Symbols" w:eastAsia="Noto Sans Symbols" w:hAnsi="Noto Sans Symbols" w:cs="Noto Sans Symbols"/>
                <w:b/>
              </w:rPr>
              <w:t>•</w:t>
            </w:r>
            <w:r>
              <w:rPr>
                <w:rFonts w:ascii="Arial" w:eastAsia="Arial" w:hAnsi="Arial" w:cs="Arial"/>
                <w:b/>
              </w:rPr>
              <w:t xml:space="preserve"> </w:t>
            </w:r>
            <w:r>
              <w:rPr>
                <w:rFonts w:ascii="Arial" w:eastAsia="Arial" w:hAnsi="Arial" w:cs="Arial"/>
                <w:b/>
                <w:sz w:val="16"/>
                <w:szCs w:val="16"/>
              </w:rPr>
              <w:t>Onvoldoende</w:t>
            </w:r>
          </w:p>
        </w:tc>
        <w:tc>
          <w:tcPr>
            <w:tcW w:w="2722" w:type="dxa"/>
            <w:tcBorders>
              <w:top w:val="single" w:sz="24" w:space="0" w:color="000000"/>
              <w:left w:val="single" w:sz="24" w:space="0" w:color="000000"/>
              <w:bottom w:val="single" w:sz="24" w:space="0" w:color="000000"/>
              <w:right w:val="single" w:sz="24" w:space="0" w:color="000000"/>
            </w:tcBorders>
            <w:vAlign w:val="center"/>
          </w:tcPr>
          <w:p w14:paraId="60B6F536" w14:textId="77777777" w:rsidR="00DA4608" w:rsidRDefault="00DA4608" w:rsidP="00061E42">
            <w:pPr>
              <w:tabs>
                <w:tab w:val="left" w:pos="213"/>
              </w:tabs>
              <w:ind w:left="360" w:hanging="283"/>
              <w:jc w:val="center"/>
              <w:rPr>
                <w:rFonts w:ascii="Arial" w:eastAsia="Arial" w:hAnsi="Arial" w:cs="Arial"/>
                <w:b/>
                <w:sz w:val="16"/>
                <w:szCs w:val="16"/>
              </w:rPr>
            </w:pPr>
            <w:r>
              <w:rPr>
                <w:rFonts w:ascii="Noto Sans Symbols" w:eastAsia="Noto Sans Symbols" w:hAnsi="Noto Sans Symbols" w:cs="Noto Sans Symbols"/>
                <w:b/>
              </w:rPr>
              <w:t>•</w:t>
            </w:r>
            <w:r>
              <w:rPr>
                <w:rFonts w:ascii="Arial" w:eastAsia="Arial" w:hAnsi="Arial" w:cs="Arial"/>
                <w:b/>
              </w:rPr>
              <w:t xml:space="preserve"> </w:t>
            </w:r>
            <w:r>
              <w:rPr>
                <w:rFonts w:ascii="Arial" w:eastAsia="Arial" w:hAnsi="Arial" w:cs="Arial"/>
                <w:b/>
                <w:sz w:val="16"/>
                <w:szCs w:val="16"/>
              </w:rPr>
              <w:t>Voldoende</w:t>
            </w:r>
          </w:p>
        </w:tc>
        <w:tc>
          <w:tcPr>
            <w:tcW w:w="2722" w:type="dxa"/>
            <w:tcBorders>
              <w:top w:val="single" w:sz="24" w:space="0" w:color="000000"/>
              <w:left w:val="single" w:sz="24" w:space="0" w:color="000000"/>
              <w:bottom w:val="single" w:sz="24" w:space="0" w:color="000000"/>
              <w:right w:val="single" w:sz="24" w:space="0" w:color="000000"/>
            </w:tcBorders>
            <w:vAlign w:val="center"/>
          </w:tcPr>
          <w:p w14:paraId="65E9F860" w14:textId="77777777" w:rsidR="00DA4608" w:rsidRDefault="00DA4608" w:rsidP="00061E42">
            <w:pPr>
              <w:ind w:left="187" w:hanging="142"/>
              <w:jc w:val="center"/>
              <w:rPr>
                <w:rFonts w:ascii="Arial" w:eastAsia="Arial" w:hAnsi="Arial" w:cs="Arial"/>
                <w:b/>
                <w:sz w:val="16"/>
                <w:szCs w:val="16"/>
              </w:rPr>
            </w:pPr>
            <w:r>
              <w:rPr>
                <w:rFonts w:ascii="Noto Sans Symbols" w:eastAsia="Noto Sans Symbols" w:hAnsi="Noto Sans Symbols" w:cs="Noto Sans Symbols"/>
                <w:b/>
              </w:rPr>
              <w:t>•</w:t>
            </w:r>
            <w:r>
              <w:rPr>
                <w:rFonts w:ascii="Arial" w:eastAsia="Arial" w:hAnsi="Arial" w:cs="Arial"/>
                <w:b/>
              </w:rPr>
              <w:t xml:space="preserve"> </w:t>
            </w:r>
            <w:r>
              <w:rPr>
                <w:rFonts w:ascii="Arial" w:eastAsia="Arial" w:hAnsi="Arial" w:cs="Arial"/>
                <w:b/>
                <w:sz w:val="16"/>
                <w:szCs w:val="16"/>
              </w:rPr>
              <w:t>Goed</w:t>
            </w:r>
          </w:p>
        </w:tc>
      </w:tr>
      <w:tr w:rsidR="00DA4608" w14:paraId="6D979C92" w14:textId="77777777" w:rsidTr="00061E42">
        <w:trPr>
          <w:trHeight w:val="1660"/>
          <w:jc w:val="center"/>
        </w:trPr>
        <w:tc>
          <w:tcPr>
            <w:tcW w:w="2330" w:type="dxa"/>
            <w:vMerge/>
            <w:tcBorders>
              <w:top w:val="single" w:sz="24" w:space="0" w:color="000000"/>
              <w:left w:val="single" w:sz="24" w:space="0" w:color="000000"/>
              <w:right w:val="single" w:sz="24" w:space="0" w:color="000000"/>
            </w:tcBorders>
            <w:shd w:val="clear" w:color="auto" w:fill="A6A6A6"/>
            <w:vAlign w:val="center"/>
          </w:tcPr>
          <w:p w14:paraId="4889F919" w14:textId="77777777" w:rsidR="00DA4608" w:rsidRDefault="00DA4608" w:rsidP="00061E42">
            <w:pPr>
              <w:jc w:val="center"/>
              <w:rPr>
                <w:rFonts w:ascii="Arial" w:eastAsia="Arial" w:hAnsi="Arial" w:cs="Arial"/>
                <w:b/>
                <w:sz w:val="18"/>
                <w:szCs w:val="18"/>
              </w:rPr>
            </w:pPr>
          </w:p>
        </w:tc>
        <w:tc>
          <w:tcPr>
            <w:tcW w:w="2495" w:type="dxa"/>
            <w:tcBorders>
              <w:top w:val="single" w:sz="24" w:space="0" w:color="000000"/>
              <w:left w:val="single" w:sz="24" w:space="0" w:color="000000"/>
              <w:bottom w:val="single" w:sz="24" w:space="0" w:color="000000"/>
              <w:right w:val="single" w:sz="24" w:space="0" w:color="000000"/>
            </w:tcBorders>
          </w:tcPr>
          <w:p w14:paraId="70261FE7" w14:textId="77777777" w:rsidR="00DA4608" w:rsidRDefault="00DA4608" w:rsidP="00061E42">
            <w:pPr>
              <w:ind w:left="162"/>
              <w:rPr>
                <w:rFonts w:ascii="Arial" w:eastAsia="Arial" w:hAnsi="Arial" w:cs="Arial"/>
                <w:sz w:val="14"/>
                <w:szCs w:val="14"/>
              </w:rPr>
            </w:pPr>
            <w:r>
              <w:rPr>
                <w:rFonts w:ascii="Arial" w:eastAsia="Arial" w:hAnsi="Arial" w:cs="Arial"/>
                <w:sz w:val="14"/>
                <w:szCs w:val="14"/>
              </w:rPr>
              <w:t>Argumenten:</w:t>
            </w:r>
          </w:p>
        </w:tc>
        <w:tc>
          <w:tcPr>
            <w:tcW w:w="2722" w:type="dxa"/>
            <w:tcBorders>
              <w:top w:val="single" w:sz="24" w:space="0" w:color="000000"/>
              <w:left w:val="single" w:sz="24" w:space="0" w:color="000000"/>
              <w:bottom w:val="single" w:sz="24" w:space="0" w:color="000000"/>
              <w:right w:val="single" w:sz="24" w:space="0" w:color="000000"/>
            </w:tcBorders>
            <w:shd w:val="clear" w:color="auto" w:fill="F2F2F2"/>
          </w:tcPr>
          <w:p w14:paraId="01A2C95F" w14:textId="77777777" w:rsidR="00DA4608" w:rsidRDefault="00DA4608" w:rsidP="009D3686">
            <w:pPr>
              <w:numPr>
                <w:ilvl w:val="0"/>
                <w:numId w:val="38"/>
              </w:numPr>
              <w:tabs>
                <w:tab w:val="left" w:pos="218"/>
              </w:tabs>
              <w:ind w:left="218" w:hanging="141"/>
              <w:rPr>
                <w:sz w:val="14"/>
                <w:szCs w:val="14"/>
              </w:rPr>
            </w:pPr>
            <w:r>
              <w:rPr>
                <w:rFonts w:ascii="Arial" w:eastAsia="Arial" w:hAnsi="Arial" w:cs="Arial"/>
                <w:sz w:val="14"/>
                <w:szCs w:val="14"/>
              </w:rPr>
              <w:t>De data zijn volgens een navolgbare methode verwerkt.</w:t>
            </w:r>
          </w:p>
          <w:p w14:paraId="5D13FD14" w14:textId="77777777" w:rsidR="00DA4608" w:rsidRDefault="00DA4608" w:rsidP="009D3686">
            <w:pPr>
              <w:numPr>
                <w:ilvl w:val="0"/>
                <w:numId w:val="38"/>
              </w:numPr>
              <w:tabs>
                <w:tab w:val="left" w:pos="218"/>
              </w:tabs>
              <w:ind w:left="218" w:hanging="141"/>
              <w:rPr>
                <w:sz w:val="14"/>
                <w:szCs w:val="14"/>
              </w:rPr>
            </w:pPr>
            <w:r>
              <w:rPr>
                <w:rFonts w:ascii="Arial" w:eastAsia="Arial" w:hAnsi="Arial" w:cs="Arial"/>
                <w:sz w:val="14"/>
                <w:szCs w:val="14"/>
              </w:rPr>
              <w:t>De analyse is navolgbaar.</w:t>
            </w:r>
          </w:p>
          <w:p w14:paraId="62E0D19D" w14:textId="77777777" w:rsidR="00DA4608" w:rsidRDefault="00DA4608" w:rsidP="009D3686">
            <w:pPr>
              <w:numPr>
                <w:ilvl w:val="0"/>
                <w:numId w:val="38"/>
              </w:numPr>
              <w:tabs>
                <w:tab w:val="left" w:pos="218"/>
              </w:tabs>
              <w:ind w:left="218" w:hanging="141"/>
              <w:rPr>
                <w:sz w:val="14"/>
                <w:szCs w:val="14"/>
              </w:rPr>
            </w:pPr>
            <w:r>
              <w:rPr>
                <w:rFonts w:ascii="Arial" w:eastAsia="Arial" w:hAnsi="Arial" w:cs="Arial"/>
                <w:sz w:val="14"/>
                <w:szCs w:val="14"/>
              </w:rPr>
              <w:t xml:space="preserve">De conclusies die uit de analyse volgen zijn te herleiden. </w:t>
            </w:r>
          </w:p>
          <w:p w14:paraId="65D6682C" w14:textId="77777777" w:rsidR="00DA4608" w:rsidRDefault="00DA4608" w:rsidP="009D3686">
            <w:pPr>
              <w:numPr>
                <w:ilvl w:val="0"/>
                <w:numId w:val="38"/>
              </w:numPr>
              <w:tabs>
                <w:tab w:val="left" w:pos="218"/>
              </w:tabs>
              <w:ind w:left="218" w:hanging="141"/>
              <w:rPr>
                <w:sz w:val="14"/>
                <w:szCs w:val="14"/>
              </w:rPr>
            </w:pPr>
            <w:r>
              <w:rPr>
                <w:rFonts w:ascii="Arial" w:eastAsia="Arial" w:hAnsi="Arial" w:cs="Arial"/>
                <w:sz w:val="14"/>
                <w:szCs w:val="14"/>
              </w:rPr>
              <w:t>De onderzoeksvraag wordt (voor zover mogelijk) beantwoord.</w:t>
            </w:r>
          </w:p>
          <w:p w14:paraId="6D674EA7" w14:textId="77777777" w:rsidR="00DA4608" w:rsidRPr="00BE092E" w:rsidRDefault="00DA4608" w:rsidP="009D3686">
            <w:pPr>
              <w:numPr>
                <w:ilvl w:val="0"/>
                <w:numId w:val="38"/>
              </w:numPr>
              <w:tabs>
                <w:tab w:val="left" w:pos="218"/>
              </w:tabs>
              <w:ind w:left="218" w:hanging="141"/>
              <w:rPr>
                <w:sz w:val="14"/>
                <w:szCs w:val="14"/>
              </w:rPr>
            </w:pPr>
            <w:r>
              <w:rPr>
                <w:rFonts w:ascii="Arial" w:eastAsia="Arial" w:hAnsi="Arial" w:cs="Arial"/>
                <w:sz w:val="14"/>
                <w:szCs w:val="14"/>
              </w:rPr>
              <w:t>Bij het trekken van conclusies wordt ingegaan op de onzekerheden die hierbij een rol spelen.</w:t>
            </w:r>
          </w:p>
          <w:p w14:paraId="2F41415F" w14:textId="77777777" w:rsidR="00DA4608" w:rsidRDefault="00DA4608" w:rsidP="009D3686">
            <w:pPr>
              <w:numPr>
                <w:ilvl w:val="0"/>
                <w:numId w:val="38"/>
              </w:numPr>
              <w:tabs>
                <w:tab w:val="left" w:pos="218"/>
              </w:tabs>
              <w:ind w:left="218" w:hanging="141"/>
              <w:rPr>
                <w:sz w:val="14"/>
                <w:szCs w:val="14"/>
              </w:rPr>
            </w:pPr>
          </w:p>
        </w:tc>
        <w:tc>
          <w:tcPr>
            <w:tcW w:w="2722" w:type="dxa"/>
            <w:tcBorders>
              <w:top w:val="single" w:sz="24" w:space="0" w:color="000000"/>
              <w:left w:val="single" w:sz="24" w:space="0" w:color="000000"/>
              <w:bottom w:val="single" w:sz="24" w:space="0" w:color="000000"/>
              <w:right w:val="single" w:sz="24" w:space="0" w:color="000000"/>
            </w:tcBorders>
            <w:shd w:val="clear" w:color="auto" w:fill="F2F2F2"/>
          </w:tcPr>
          <w:p w14:paraId="7575B825" w14:textId="77777777" w:rsidR="00DA4608" w:rsidRDefault="00DA4608" w:rsidP="00061E42">
            <w:pPr>
              <w:ind w:left="187" w:hanging="142"/>
              <w:rPr>
                <w:rFonts w:ascii="Arial" w:eastAsia="Arial" w:hAnsi="Arial" w:cs="Arial"/>
                <w:sz w:val="14"/>
                <w:szCs w:val="14"/>
              </w:rPr>
            </w:pPr>
            <w:r>
              <w:rPr>
                <w:rFonts w:ascii="Arial" w:eastAsia="Arial" w:hAnsi="Arial" w:cs="Arial"/>
                <w:sz w:val="14"/>
                <w:szCs w:val="14"/>
              </w:rPr>
              <w:t>En….</w:t>
            </w:r>
          </w:p>
          <w:p w14:paraId="40264D17" w14:textId="77777777" w:rsidR="00DA4608" w:rsidRDefault="00DA4608" w:rsidP="00061E42">
            <w:pPr>
              <w:ind w:left="187" w:hanging="142"/>
              <w:rPr>
                <w:rFonts w:ascii="Arial" w:eastAsia="Arial" w:hAnsi="Arial" w:cs="Arial"/>
                <w:sz w:val="14"/>
                <w:szCs w:val="14"/>
              </w:rPr>
            </w:pPr>
            <w:r>
              <w:rPr>
                <w:rFonts w:ascii="Arial" w:eastAsia="Arial" w:hAnsi="Arial" w:cs="Arial"/>
                <w:sz w:val="14"/>
                <w:szCs w:val="14"/>
              </w:rPr>
              <w:t>De conclusies worden diepgaand besproken</w:t>
            </w:r>
          </w:p>
          <w:p w14:paraId="186849B1" w14:textId="77777777" w:rsidR="00DA4608" w:rsidRDefault="00DA4608" w:rsidP="009D3686">
            <w:pPr>
              <w:numPr>
                <w:ilvl w:val="0"/>
                <w:numId w:val="40"/>
              </w:numPr>
              <w:ind w:left="187" w:hanging="142"/>
              <w:rPr>
                <w:sz w:val="14"/>
                <w:szCs w:val="14"/>
              </w:rPr>
            </w:pPr>
            <w:r>
              <w:rPr>
                <w:rFonts w:ascii="Arial" w:eastAsia="Arial" w:hAnsi="Arial" w:cs="Arial"/>
                <w:sz w:val="14"/>
                <w:szCs w:val="14"/>
              </w:rPr>
              <w:t>Mogelijke verklaringen worden bediscussieerd.</w:t>
            </w:r>
          </w:p>
          <w:p w14:paraId="73DFD913" w14:textId="77777777" w:rsidR="00DA4608" w:rsidRDefault="00DA4608" w:rsidP="009D3686">
            <w:pPr>
              <w:numPr>
                <w:ilvl w:val="0"/>
                <w:numId w:val="40"/>
              </w:numPr>
              <w:ind w:left="187" w:hanging="142"/>
              <w:rPr>
                <w:sz w:val="14"/>
                <w:szCs w:val="14"/>
              </w:rPr>
            </w:pPr>
            <w:r>
              <w:rPr>
                <w:rFonts w:ascii="Arial" w:eastAsia="Arial" w:hAnsi="Arial" w:cs="Arial"/>
                <w:sz w:val="14"/>
                <w:szCs w:val="14"/>
              </w:rPr>
              <w:t>De betrouwbaarheid van de conclusie wordt onderbouwd vanuit de verzamelde gegevens.</w:t>
            </w:r>
          </w:p>
        </w:tc>
      </w:tr>
      <w:tr w:rsidR="00DA4608" w14:paraId="37AFE53F" w14:textId="77777777" w:rsidTr="00061E42">
        <w:trPr>
          <w:trHeight w:val="560"/>
          <w:jc w:val="center"/>
        </w:trPr>
        <w:tc>
          <w:tcPr>
            <w:tcW w:w="2330" w:type="dxa"/>
            <w:vMerge w:val="restart"/>
            <w:tcBorders>
              <w:top w:val="single" w:sz="24" w:space="0" w:color="000000"/>
              <w:left w:val="single" w:sz="24" w:space="0" w:color="000000"/>
              <w:bottom w:val="single" w:sz="24" w:space="0" w:color="000000"/>
              <w:right w:val="single" w:sz="24" w:space="0" w:color="000000"/>
            </w:tcBorders>
            <w:shd w:val="clear" w:color="auto" w:fill="A6A6A6"/>
            <w:vAlign w:val="center"/>
          </w:tcPr>
          <w:p w14:paraId="6C5E71D1" w14:textId="77777777" w:rsidR="00DA4608" w:rsidRDefault="00DA4608" w:rsidP="00061E42">
            <w:pPr>
              <w:jc w:val="center"/>
              <w:rPr>
                <w:rFonts w:ascii="Arial" w:eastAsia="Arial" w:hAnsi="Arial" w:cs="Arial"/>
                <w:b/>
                <w:sz w:val="18"/>
                <w:szCs w:val="18"/>
              </w:rPr>
            </w:pPr>
          </w:p>
          <w:p w14:paraId="7E41449A" w14:textId="77777777" w:rsidR="00DA4608" w:rsidRDefault="00DA4608" w:rsidP="00061E42">
            <w:pPr>
              <w:jc w:val="center"/>
              <w:rPr>
                <w:rFonts w:ascii="Arial" w:eastAsia="Arial" w:hAnsi="Arial" w:cs="Arial"/>
                <w:b/>
                <w:sz w:val="18"/>
                <w:szCs w:val="18"/>
              </w:rPr>
            </w:pPr>
            <w:r>
              <w:rPr>
                <w:rFonts w:ascii="Arial" w:eastAsia="Arial" w:hAnsi="Arial" w:cs="Arial"/>
                <w:b/>
                <w:sz w:val="18"/>
                <w:szCs w:val="18"/>
              </w:rPr>
              <w:t>Rapporteren en evalueren</w:t>
            </w:r>
          </w:p>
          <w:p w14:paraId="28F1B485" w14:textId="77777777" w:rsidR="00DA4608" w:rsidRDefault="00DA4608" w:rsidP="00061E42">
            <w:pPr>
              <w:jc w:val="center"/>
              <w:rPr>
                <w:rFonts w:ascii="Arial" w:eastAsia="Arial" w:hAnsi="Arial" w:cs="Arial"/>
                <w:b/>
                <w:sz w:val="18"/>
                <w:szCs w:val="18"/>
              </w:rPr>
            </w:pPr>
          </w:p>
        </w:tc>
        <w:tc>
          <w:tcPr>
            <w:tcW w:w="2495" w:type="dxa"/>
            <w:tcBorders>
              <w:top w:val="single" w:sz="24" w:space="0" w:color="000000"/>
              <w:left w:val="single" w:sz="24" w:space="0" w:color="000000"/>
              <w:bottom w:val="single" w:sz="24" w:space="0" w:color="000000"/>
              <w:right w:val="single" w:sz="24" w:space="0" w:color="000000"/>
            </w:tcBorders>
            <w:vAlign w:val="center"/>
          </w:tcPr>
          <w:p w14:paraId="5BA70D6F" w14:textId="77777777" w:rsidR="00DA4608" w:rsidRDefault="00DA4608" w:rsidP="00061E42">
            <w:pPr>
              <w:ind w:left="162"/>
              <w:jc w:val="center"/>
              <w:rPr>
                <w:rFonts w:ascii="Arial" w:eastAsia="Arial" w:hAnsi="Arial" w:cs="Arial"/>
                <w:b/>
                <w:sz w:val="16"/>
                <w:szCs w:val="16"/>
              </w:rPr>
            </w:pPr>
            <w:r>
              <w:rPr>
                <w:rFonts w:ascii="Noto Sans Symbols" w:eastAsia="Noto Sans Symbols" w:hAnsi="Noto Sans Symbols" w:cs="Noto Sans Symbols"/>
                <w:b/>
              </w:rPr>
              <w:t>•</w:t>
            </w:r>
            <w:r>
              <w:rPr>
                <w:rFonts w:ascii="Arial" w:eastAsia="Arial" w:hAnsi="Arial" w:cs="Arial"/>
                <w:b/>
              </w:rPr>
              <w:t xml:space="preserve"> </w:t>
            </w:r>
            <w:r>
              <w:rPr>
                <w:rFonts w:ascii="Arial" w:eastAsia="Arial" w:hAnsi="Arial" w:cs="Arial"/>
                <w:b/>
                <w:sz w:val="16"/>
                <w:szCs w:val="16"/>
              </w:rPr>
              <w:t>Onvoldoende</w:t>
            </w:r>
          </w:p>
        </w:tc>
        <w:tc>
          <w:tcPr>
            <w:tcW w:w="2722" w:type="dxa"/>
            <w:tcBorders>
              <w:top w:val="single" w:sz="24" w:space="0" w:color="000000"/>
              <w:left w:val="single" w:sz="24" w:space="0" w:color="000000"/>
              <w:bottom w:val="single" w:sz="24" w:space="0" w:color="000000"/>
              <w:right w:val="single" w:sz="24" w:space="0" w:color="000000"/>
            </w:tcBorders>
            <w:vAlign w:val="center"/>
          </w:tcPr>
          <w:p w14:paraId="32BB413A" w14:textId="77777777" w:rsidR="00DA4608" w:rsidRDefault="00DA4608" w:rsidP="00061E42">
            <w:pPr>
              <w:tabs>
                <w:tab w:val="left" w:pos="218"/>
              </w:tabs>
              <w:ind w:left="218" w:hanging="141"/>
              <w:jc w:val="center"/>
              <w:rPr>
                <w:rFonts w:ascii="Arial" w:eastAsia="Arial" w:hAnsi="Arial" w:cs="Arial"/>
                <w:b/>
                <w:sz w:val="16"/>
                <w:szCs w:val="16"/>
              </w:rPr>
            </w:pPr>
            <w:r>
              <w:rPr>
                <w:rFonts w:ascii="Noto Sans Symbols" w:eastAsia="Noto Sans Symbols" w:hAnsi="Noto Sans Symbols" w:cs="Noto Sans Symbols"/>
                <w:b/>
              </w:rPr>
              <w:t>•</w:t>
            </w:r>
            <w:r>
              <w:rPr>
                <w:rFonts w:ascii="Arial" w:eastAsia="Arial" w:hAnsi="Arial" w:cs="Arial"/>
                <w:b/>
              </w:rPr>
              <w:t xml:space="preserve"> </w:t>
            </w:r>
            <w:r>
              <w:rPr>
                <w:rFonts w:ascii="Arial" w:eastAsia="Arial" w:hAnsi="Arial" w:cs="Arial"/>
                <w:b/>
                <w:sz w:val="16"/>
                <w:szCs w:val="16"/>
              </w:rPr>
              <w:t>Voldoende</w:t>
            </w:r>
          </w:p>
        </w:tc>
        <w:tc>
          <w:tcPr>
            <w:tcW w:w="2722" w:type="dxa"/>
            <w:tcBorders>
              <w:top w:val="single" w:sz="24" w:space="0" w:color="000000"/>
              <w:left w:val="single" w:sz="24" w:space="0" w:color="000000"/>
              <w:bottom w:val="single" w:sz="24" w:space="0" w:color="000000"/>
              <w:right w:val="single" w:sz="24" w:space="0" w:color="000000"/>
            </w:tcBorders>
            <w:vAlign w:val="center"/>
          </w:tcPr>
          <w:p w14:paraId="54C2291B" w14:textId="77777777" w:rsidR="00DA4608" w:rsidRDefault="00DA4608" w:rsidP="00061E42">
            <w:pPr>
              <w:ind w:left="187" w:hanging="142"/>
              <w:jc w:val="center"/>
              <w:rPr>
                <w:rFonts w:ascii="Arial" w:eastAsia="Arial" w:hAnsi="Arial" w:cs="Arial"/>
                <w:b/>
                <w:sz w:val="16"/>
                <w:szCs w:val="16"/>
              </w:rPr>
            </w:pPr>
            <w:r>
              <w:rPr>
                <w:rFonts w:ascii="Noto Sans Symbols" w:eastAsia="Noto Sans Symbols" w:hAnsi="Noto Sans Symbols" w:cs="Noto Sans Symbols"/>
                <w:b/>
              </w:rPr>
              <w:t>•</w:t>
            </w:r>
            <w:r>
              <w:rPr>
                <w:rFonts w:ascii="Arial" w:eastAsia="Arial" w:hAnsi="Arial" w:cs="Arial"/>
                <w:b/>
              </w:rPr>
              <w:t xml:space="preserve"> </w:t>
            </w:r>
            <w:r>
              <w:rPr>
                <w:rFonts w:ascii="Arial" w:eastAsia="Arial" w:hAnsi="Arial" w:cs="Arial"/>
                <w:b/>
                <w:sz w:val="16"/>
                <w:szCs w:val="16"/>
              </w:rPr>
              <w:t>Goed</w:t>
            </w:r>
          </w:p>
        </w:tc>
      </w:tr>
      <w:tr w:rsidR="00DA4608" w14:paraId="1AE63905" w14:textId="77777777" w:rsidTr="00061E42">
        <w:trPr>
          <w:trHeight w:val="980"/>
          <w:jc w:val="center"/>
        </w:trPr>
        <w:tc>
          <w:tcPr>
            <w:tcW w:w="2330" w:type="dxa"/>
            <w:vMerge/>
            <w:tcBorders>
              <w:top w:val="single" w:sz="24" w:space="0" w:color="000000"/>
              <w:left w:val="single" w:sz="24" w:space="0" w:color="000000"/>
              <w:bottom w:val="single" w:sz="24" w:space="0" w:color="000000"/>
              <w:right w:val="single" w:sz="24" w:space="0" w:color="000000"/>
            </w:tcBorders>
            <w:shd w:val="clear" w:color="auto" w:fill="A6A6A6"/>
            <w:vAlign w:val="center"/>
          </w:tcPr>
          <w:p w14:paraId="71FA8610" w14:textId="77777777" w:rsidR="00DA4608" w:rsidRDefault="00DA4608" w:rsidP="00061E42">
            <w:pPr>
              <w:jc w:val="center"/>
              <w:rPr>
                <w:rFonts w:ascii="Arial" w:eastAsia="Arial" w:hAnsi="Arial" w:cs="Arial"/>
                <w:b/>
                <w:sz w:val="18"/>
                <w:szCs w:val="18"/>
              </w:rPr>
            </w:pPr>
          </w:p>
        </w:tc>
        <w:tc>
          <w:tcPr>
            <w:tcW w:w="2495" w:type="dxa"/>
            <w:tcBorders>
              <w:top w:val="single" w:sz="24" w:space="0" w:color="000000"/>
              <w:left w:val="single" w:sz="24" w:space="0" w:color="000000"/>
              <w:bottom w:val="single" w:sz="24" w:space="0" w:color="000000"/>
              <w:right w:val="single" w:sz="24" w:space="0" w:color="000000"/>
            </w:tcBorders>
          </w:tcPr>
          <w:p w14:paraId="32F60E65" w14:textId="77777777" w:rsidR="00DA4608" w:rsidRDefault="00DA4608" w:rsidP="00061E42">
            <w:pPr>
              <w:ind w:left="162"/>
              <w:rPr>
                <w:rFonts w:ascii="Arial" w:eastAsia="Arial" w:hAnsi="Arial" w:cs="Arial"/>
                <w:sz w:val="14"/>
                <w:szCs w:val="14"/>
              </w:rPr>
            </w:pPr>
            <w:r>
              <w:rPr>
                <w:rFonts w:ascii="Arial" w:eastAsia="Arial" w:hAnsi="Arial" w:cs="Arial"/>
                <w:sz w:val="14"/>
                <w:szCs w:val="14"/>
              </w:rPr>
              <w:t>Argumenten:</w:t>
            </w:r>
          </w:p>
        </w:tc>
        <w:tc>
          <w:tcPr>
            <w:tcW w:w="2722" w:type="dxa"/>
            <w:tcBorders>
              <w:top w:val="single" w:sz="24" w:space="0" w:color="000000"/>
              <w:left w:val="single" w:sz="24" w:space="0" w:color="000000"/>
              <w:bottom w:val="single" w:sz="24" w:space="0" w:color="000000"/>
              <w:right w:val="single" w:sz="24" w:space="0" w:color="000000"/>
            </w:tcBorders>
            <w:shd w:val="clear" w:color="auto" w:fill="F2F2F2"/>
          </w:tcPr>
          <w:p w14:paraId="249318D4" w14:textId="77777777" w:rsidR="00DA4608" w:rsidRDefault="00DA4608" w:rsidP="009D3686">
            <w:pPr>
              <w:numPr>
                <w:ilvl w:val="0"/>
                <w:numId w:val="7"/>
              </w:numPr>
              <w:tabs>
                <w:tab w:val="left" w:pos="218"/>
              </w:tabs>
              <w:ind w:left="218" w:hanging="141"/>
              <w:rPr>
                <w:sz w:val="14"/>
                <w:szCs w:val="14"/>
              </w:rPr>
            </w:pPr>
            <w:r>
              <w:rPr>
                <w:rFonts w:ascii="Arial" w:eastAsia="Arial" w:hAnsi="Arial" w:cs="Arial"/>
                <w:sz w:val="14"/>
                <w:szCs w:val="14"/>
              </w:rPr>
              <w:t>Het verslag is geschreven in duidelijke en eenvoudige schrijftaal voor de beroepsgroep.</w:t>
            </w:r>
          </w:p>
          <w:p w14:paraId="3A2C3237" w14:textId="77777777" w:rsidR="00DA4608" w:rsidRDefault="00DA4608" w:rsidP="009D3686">
            <w:pPr>
              <w:numPr>
                <w:ilvl w:val="0"/>
                <w:numId w:val="7"/>
              </w:numPr>
              <w:tabs>
                <w:tab w:val="left" w:pos="218"/>
              </w:tabs>
              <w:ind w:left="218" w:hanging="141"/>
              <w:rPr>
                <w:sz w:val="14"/>
                <w:szCs w:val="14"/>
              </w:rPr>
            </w:pPr>
            <w:r>
              <w:rPr>
                <w:rFonts w:ascii="Arial" w:eastAsia="Arial" w:hAnsi="Arial" w:cs="Arial"/>
                <w:sz w:val="14"/>
                <w:szCs w:val="14"/>
              </w:rPr>
              <w:t>Belangrijke begrippen worden uitgelegd.</w:t>
            </w:r>
          </w:p>
          <w:p w14:paraId="4C8F4078" w14:textId="77777777" w:rsidR="00DA4608" w:rsidRDefault="00DA4608" w:rsidP="009D3686">
            <w:pPr>
              <w:numPr>
                <w:ilvl w:val="0"/>
                <w:numId w:val="7"/>
              </w:numPr>
              <w:tabs>
                <w:tab w:val="left" w:pos="218"/>
              </w:tabs>
              <w:ind w:left="218" w:hanging="141"/>
              <w:contextualSpacing/>
              <w:rPr>
                <w:sz w:val="14"/>
                <w:szCs w:val="14"/>
              </w:rPr>
            </w:pPr>
            <w:r>
              <w:rPr>
                <w:rFonts w:ascii="Arial" w:eastAsia="Arial" w:hAnsi="Arial" w:cs="Arial"/>
                <w:sz w:val="14"/>
                <w:szCs w:val="14"/>
              </w:rPr>
              <w:t>Mogelijkheden voor vervolgonderzoek worden aangegeven.</w:t>
            </w:r>
          </w:p>
          <w:p w14:paraId="2EA9294A" w14:textId="77777777" w:rsidR="00DA4608" w:rsidRDefault="00DA4608" w:rsidP="009D3686">
            <w:pPr>
              <w:numPr>
                <w:ilvl w:val="0"/>
                <w:numId w:val="7"/>
              </w:numPr>
              <w:tabs>
                <w:tab w:val="left" w:pos="218"/>
              </w:tabs>
              <w:ind w:left="218" w:hanging="141"/>
              <w:rPr>
                <w:sz w:val="14"/>
                <w:szCs w:val="14"/>
              </w:rPr>
            </w:pPr>
            <w:r>
              <w:rPr>
                <w:rFonts w:ascii="Arial" w:eastAsia="Arial" w:hAnsi="Arial" w:cs="Arial"/>
                <w:sz w:val="14"/>
                <w:szCs w:val="14"/>
              </w:rPr>
              <w:t>APA-richtlijnen voor het verwijzen naar bronnen worden gebruikt.</w:t>
            </w:r>
          </w:p>
          <w:p w14:paraId="2AA1D2BA" w14:textId="77777777" w:rsidR="00DA4608" w:rsidRDefault="00DA4608" w:rsidP="009D3686">
            <w:pPr>
              <w:numPr>
                <w:ilvl w:val="0"/>
                <w:numId w:val="7"/>
              </w:numPr>
              <w:tabs>
                <w:tab w:val="left" w:pos="218"/>
              </w:tabs>
              <w:ind w:left="218" w:hanging="141"/>
              <w:rPr>
                <w:sz w:val="14"/>
                <w:szCs w:val="14"/>
              </w:rPr>
            </w:pPr>
            <w:r>
              <w:rPr>
                <w:rFonts w:ascii="Arial" w:eastAsia="Arial" w:hAnsi="Arial" w:cs="Arial"/>
                <w:sz w:val="14"/>
                <w:szCs w:val="14"/>
              </w:rPr>
              <w:t>Er worden aanbevelingen gedaan / interventies voorgesteld op basis van de resultaten.</w:t>
            </w:r>
          </w:p>
          <w:p w14:paraId="1D1DF10E" w14:textId="77777777" w:rsidR="00DA4608" w:rsidRPr="00BE092E" w:rsidRDefault="00DA4608" w:rsidP="009D3686">
            <w:pPr>
              <w:numPr>
                <w:ilvl w:val="0"/>
                <w:numId w:val="7"/>
              </w:numPr>
              <w:tabs>
                <w:tab w:val="left" w:pos="218"/>
              </w:tabs>
              <w:ind w:left="218" w:hanging="141"/>
              <w:rPr>
                <w:sz w:val="14"/>
                <w:szCs w:val="14"/>
              </w:rPr>
            </w:pPr>
            <w:r>
              <w:rPr>
                <w:rFonts w:ascii="Arial" w:eastAsia="Arial" w:hAnsi="Arial" w:cs="Arial"/>
                <w:sz w:val="14"/>
                <w:szCs w:val="14"/>
              </w:rPr>
              <w:t>Het verslag bevat een terugblik op het onderzoeksproces.</w:t>
            </w:r>
          </w:p>
          <w:p w14:paraId="20B56481" w14:textId="77777777" w:rsidR="00DA4608" w:rsidRDefault="00DA4608" w:rsidP="009D3686">
            <w:pPr>
              <w:numPr>
                <w:ilvl w:val="0"/>
                <w:numId w:val="7"/>
              </w:numPr>
              <w:tabs>
                <w:tab w:val="left" w:pos="218"/>
              </w:tabs>
              <w:ind w:left="218" w:hanging="141"/>
              <w:rPr>
                <w:sz w:val="14"/>
                <w:szCs w:val="14"/>
              </w:rPr>
            </w:pPr>
          </w:p>
        </w:tc>
        <w:tc>
          <w:tcPr>
            <w:tcW w:w="2722" w:type="dxa"/>
            <w:tcBorders>
              <w:top w:val="single" w:sz="24" w:space="0" w:color="000000"/>
              <w:left w:val="single" w:sz="24" w:space="0" w:color="000000"/>
              <w:bottom w:val="single" w:sz="24" w:space="0" w:color="000000"/>
              <w:right w:val="single" w:sz="24" w:space="0" w:color="000000"/>
            </w:tcBorders>
            <w:shd w:val="clear" w:color="auto" w:fill="F2F2F2"/>
          </w:tcPr>
          <w:p w14:paraId="69DD681A" w14:textId="77777777" w:rsidR="00DA4608" w:rsidRDefault="00DA4608" w:rsidP="00061E42">
            <w:pPr>
              <w:ind w:left="187" w:hanging="142"/>
              <w:rPr>
                <w:rFonts w:ascii="Arial" w:eastAsia="Arial" w:hAnsi="Arial" w:cs="Arial"/>
                <w:sz w:val="14"/>
                <w:szCs w:val="14"/>
              </w:rPr>
            </w:pPr>
            <w:r>
              <w:rPr>
                <w:rFonts w:ascii="Arial" w:eastAsia="Arial" w:hAnsi="Arial" w:cs="Arial"/>
                <w:sz w:val="14"/>
                <w:szCs w:val="14"/>
              </w:rPr>
              <w:t xml:space="preserve">En… </w:t>
            </w:r>
          </w:p>
          <w:p w14:paraId="6DEF92F8" w14:textId="77777777" w:rsidR="00DA4608" w:rsidRDefault="00DA4608" w:rsidP="009D3686">
            <w:pPr>
              <w:numPr>
                <w:ilvl w:val="0"/>
                <w:numId w:val="24"/>
              </w:numPr>
              <w:ind w:left="187" w:hanging="142"/>
              <w:rPr>
                <w:sz w:val="14"/>
                <w:szCs w:val="14"/>
              </w:rPr>
            </w:pPr>
            <w:r>
              <w:rPr>
                <w:rFonts w:ascii="Arial" w:eastAsia="Arial" w:hAnsi="Arial" w:cs="Arial"/>
                <w:sz w:val="14"/>
                <w:szCs w:val="14"/>
              </w:rPr>
              <w:t>In de evaluatie bespreek je je ontwikkeling ten aanzien van het vormgeven aan een onderzoeksproces.</w:t>
            </w:r>
          </w:p>
        </w:tc>
      </w:tr>
      <w:tr w:rsidR="00DA4608" w14:paraId="6D2FB335" w14:textId="77777777" w:rsidTr="00061E42">
        <w:trPr>
          <w:trHeight w:val="460"/>
          <w:jc w:val="center"/>
        </w:trPr>
        <w:tc>
          <w:tcPr>
            <w:tcW w:w="2330" w:type="dxa"/>
            <w:vMerge w:val="restart"/>
            <w:tcBorders>
              <w:top w:val="single" w:sz="24" w:space="0" w:color="000000"/>
              <w:left w:val="single" w:sz="24" w:space="0" w:color="000000"/>
              <w:bottom w:val="single" w:sz="24" w:space="0" w:color="000000"/>
              <w:right w:val="single" w:sz="24" w:space="0" w:color="000000"/>
            </w:tcBorders>
            <w:shd w:val="clear" w:color="auto" w:fill="A6A6A6"/>
            <w:vAlign w:val="center"/>
          </w:tcPr>
          <w:p w14:paraId="0D263149" w14:textId="77777777" w:rsidR="00DA4608" w:rsidRDefault="00DA4608" w:rsidP="00061E42">
            <w:pPr>
              <w:jc w:val="center"/>
              <w:rPr>
                <w:rFonts w:ascii="Arial" w:eastAsia="Arial" w:hAnsi="Arial" w:cs="Arial"/>
                <w:b/>
                <w:sz w:val="18"/>
                <w:szCs w:val="18"/>
              </w:rPr>
            </w:pPr>
            <w:r>
              <w:rPr>
                <w:rFonts w:ascii="Arial" w:eastAsia="Arial" w:hAnsi="Arial" w:cs="Arial"/>
                <w:b/>
                <w:sz w:val="18"/>
                <w:szCs w:val="18"/>
              </w:rPr>
              <w:t xml:space="preserve">Ontwerpen </w:t>
            </w:r>
          </w:p>
          <w:p w14:paraId="0D3D8767" w14:textId="77777777" w:rsidR="00DA4608" w:rsidRDefault="00DA4608" w:rsidP="00061E42">
            <w:pPr>
              <w:jc w:val="center"/>
              <w:rPr>
                <w:rFonts w:ascii="Arial" w:eastAsia="Arial" w:hAnsi="Arial" w:cs="Arial"/>
                <w:b/>
                <w:sz w:val="18"/>
                <w:szCs w:val="18"/>
              </w:rPr>
            </w:pPr>
            <w:r>
              <w:rPr>
                <w:rFonts w:ascii="Arial" w:eastAsia="Arial" w:hAnsi="Arial" w:cs="Arial"/>
                <w:b/>
                <w:sz w:val="18"/>
                <w:szCs w:val="18"/>
              </w:rPr>
              <w:t>(aan de orde bij een ontwerponderzoek)</w:t>
            </w:r>
          </w:p>
        </w:tc>
        <w:tc>
          <w:tcPr>
            <w:tcW w:w="2495" w:type="dxa"/>
            <w:tcBorders>
              <w:top w:val="single" w:sz="24" w:space="0" w:color="000000"/>
              <w:left w:val="single" w:sz="24" w:space="0" w:color="000000"/>
              <w:bottom w:val="single" w:sz="24" w:space="0" w:color="000000"/>
              <w:right w:val="single" w:sz="24" w:space="0" w:color="000000"/>
            </w:tcBorders>
            <w:vAlign w:val="center"/>
          </w:tcPr>
          <w:p w14:paraId="0C8031A5" w14:textId="77777777" w:rsidR="00DA4608" w:rsidRDefault="00DA4608" w:rsidP="00061E42">
            <w:pPr>
              <w:ind w:left="162"/>
              <w:jc w:val="center"/>
              <w:rPr>
                <w:rFonts w:ascii="Arial" w:eastAsia="Arial" w:hAnsi="Arial" w:cs="Arial"/>
                <w:b/>
                <w:sz w:val="16"/>
                <w:szCs w:val="16"/>
              </w:rPr>
            </w:pPr>
            <w:r>
              <w:rPr>
                <w:rFonts w:ascii="Noto Sans Symbols" w:eastAsia="Noto Sans Symbols" w:hAnsi="Noto Sans Symbols" w:cs="Noto Sans Symbols"/>
                <w:b/>
              </w:rPr>
              <w:t>•</w:t>
            </w:r>
            <w:r>
              <w:rPr>
                <w:rFonts w:ascii="Arial" w:eastAsia="Arial" w:hAnsi="Arial" w:cs="Arial"/>
                <w:b/>
              </w:rPr>
              <w:t xml:space="preserve"> </w:t>
            </w:r>
            <w:r>
              <w:rPr>
                <w:rFonts w:ascii="Arial" w:eastAsia="Arial" w:hAnsi="Arial" w:cs="Arial"/>
                <w:b/>
                <w:sz w:val="16"/>
                <w:szCs w:val="16"/>
              </w:rPr>
              <w:t>Onvoldoende</w:t>
            </w:r>
          </w:p>
        </w:tc>
        <w:tc>
          <w:tcPr>
            <w:tcW w:w="2722" w:type="dxa"/>
            <w:tcBorders>
              <w:top w:val="single" w:sz="24" w:space="0" w:color="000000"/>
              <w:left w:val="single" w:sz="24" w:space="0" w:color="000000"/>
              <w:bottom w:val="single" w:sz="24" w:space="0" w:color="000000"/>
              <w:right w:val="single" w:sz="24" w:space="0" w:color="000000"/>
            </w:tcBorders>
            <w:vAlign w:val="center"/>
          </w:tcPr>
          <w:p w14:paraId="2CFD3566" w14:textId="77777777" w:rsidR="00DA4608" w:rsidRDefault="00DA4608" w:rsidP="00061E42">
            <w:pPr>
              <w:tabs>
                <w:tab w:val="left" w:pos="213"/>
              </w:tabs>
              <w:ind w:left="213" w:hanging="141"/>
              <w:jc w:val="center"/>
              <w:rPr>
                <w:rFonts w:ascii="Arial" w:eastAsia="Arial" w:hAnsi="Arial" w:cs="Arial"/>
                <w:b/>
                <w:sz w:val="16"/>
                <w:szCs w:val="16"/>
              </w:rPr>
            </w:pPr>
            <w:r>
              <w:rPr>
                <w:rFonts w:ascii="Noto Sans Symbols" w:eastAsia="Noto Sans Symbols" w:hAnsi="Noto Sans Symbols" w:cs="Noto Sans Symbols"/>
                <w:b/>
              </w:rPr>
              <w:t>•</w:t>
            </w:r>
            <w:r>
              <w:rPr>
                <w:rFonts w:ascii="Arial" w:eastAsia="Arial" w:hAnsi="Arial" w:cs="Arial"/>
                <w:b/>
                <w:sz w:val="16"/>
                <w:szCs w:val="16"/>
              </w:rPr>
              <w:t xml:space="preserve"> Voldoende</w:t>
            </w:r>
          </w:p>
        </w:tc>
        <w:tc>
          <w:tcPr>
            <w:tcW w:w="2722" w:type="dxa"/>
            <w:tcBorders>
              <w:top w:val="single" w:sz="24" w:space="0" w:color="000000"/>
              <w:left w:val="single" w:sz="24" w:space="0" w:color="000000"/>
              <w:bottom w:val="single" w:sz="24" w:space="0" w:color="000000"/>
              <w:right w:val="single" w:sz="24" w:space="0" w:color="000000"/>
            </w:tcBorders>
            <w:vAlign w:val="center"/>
          </w:tcPr>
          <w:p w14:paraId="08F65536" w14:textId="77777777" w:rsidR="00DA4608" w:rsidRDefault="00DA4608" w:rsidP="00061E42">
            <w:pPr>
              <w:ind w:left="187" w:hanging="142"/>
              <w:jc w:val="center"/>
              <w:rPr>
                <w:rFonts w:ascii="Arial" w:eastAsia="Arial" w:hAnsi="Arial" w:cs="Arial"/>
                <w:b/>
                <w:sz w:val="16"/>
                <w:szCs w:val="16"/>
              </w:rPr>
            </w:pPr>
            <w:r>
              <w:rPr>
                <w:rFonts w:ascii="Noto Sans Symbols" w:eastAsia="Noto Sans Symbols" w:hAnsi="Noto Sans Symbols" w:cs="Noto Sans Symbols"/>
                <w:b/>
              </w:rPr>
              <w:t>•</w:t>
            </w:r>
            <w:r>
              <w:rPr>
                <w:rFonts w:ascii="Arial" w:eastAsia="Arial" w:hAnsi="Arial" w:cs="Arial"/>
                <w:b/>
              </w:rPr>
              <w:t xml:space="preserve"> </w:t>
            </w:r>
            <w:r>
              <w:rPr>
                <w:rFonts w:ascii="Arial" w:eastAsia="Arial" w:hAnsi="Arial" w:cs="Arial"/>
                <w:b/>
                <w:sz w:val="16"/>
                <w:szCs w:val="16"/>
              </w:rPr>
              <w:t>Goed</w:t>
            </w:r>
          </w:p>
        </w:tc>
      </w:tr>
      <w:tr w:rsidR="00DA4608" w14:paraId="3F18DF12" w14:textId="77777777" w:rsidTr="00061E42">
        <w:trPr>
          <w:trHeight w:val="1400"/>
          <w:jc w:val="center"/>
        </w:trPr>
        <w:tc>
          <w:tcPr>
            <w:tcW w:w="2330" w:type="dxa"/>
            <w:vMerge/>
            <w:tcBorders>
              <w:top w:val="single" w:sz="24" w:space="0" w:color="000000"/>
              <w:left w:val="single" w:sz="24" w:space="0" w:color="000000"/>
              <w:bottom w:val="single" w:sz="24" w:space="0" w:color="000000"/>
              <w:right w:val="single" w:sz="24" w:space="0" w:color="000000"/>
            </w:tcBorders>
            <w:shd w:val="clear" w:color="auto" w:fill="A6A6A6"/>
            <w:vAlign w:val="center"/>
          </w:tcPr>
          <w:p w14:paraId="59FAFA1A" w14:textId="77777777" w:rsidR="00DA4608" w:rsidRDefault="00DA4608" w:rsidP="00061E42">
            <w:pPr>
              <w:jc w:val="center"/>
              <w:rPr>
                <w:rFonts w:ascii="Arial" w:eastAsia="Arial" w:hAnsi="Arial" w:cs="Arial"/>
                <w:b/>
                <w:sz w:val="18"/>
                <w:szCs w:val="18"/>
              </w:rPr>
            </w:pPr>
          </w:p>
        </w:tc>
        <w:tc>
          <w:tcPr>
            <w:tcW w:w="2495" w:type="dxa"/>
            <w:tcBorders>
              <w:top w:val="single" w:sz="24" w:space="0" w:color="000000"/>
              <w:left w:val="single" w:sz="24" w:space="0" w:color="000000"/>
              <w:bottom w:val="single" w:sz="24" w:space="0" w:color="000000"/>
              <w:right w:val="single" w:sz="24" w:space="0" w:color="000000"/>
            </w:tcBorders>
          </w:tcPr>
          <w:p w14:paraId="0C59AF69" w14:textId="77777777" w:rsidR="00DA4608" w:rsidRDefault="00DA4608" w:rsidP="00061E42">
            <w:pPr>
              <w:ind w:left="162"/>
              <w:rPr>
                <w:rFonts w:ascii="Arial" w:eastAsia="Arial" w:hAnsi="Arial" w:cs="Arial"/>
                <w:sz w:val="14"/>
                <w:szCs w:val="14"/>
              </w:rPr>
            </w:pPr>
            <w:r>
              <w:rPr>
                <w:rFonts w:ascii="Arial" w:eastAsia="Arial" w:hAnsi="Arial" w:cs="Arial"/>
                <w:sz w:val="14"/>
                <w:szCs w:val="14"/>
              </w:rPr>
              <w:t>Argumenten:</w:t>
            </w:r>
          </w:p>
          <w:p w14:paraId="67AAFB33" w14:textId="77777777" w:rsidR="00DA4608" w:rsidRDefault="00DA4608" w:rsidP="00061E42">
            <w:pPr>
              <w:ind w:left="162"/>
              <w:rPr>
                <w:rFonts w:ascii="Arial" w:eastAsia="Arial" w:hAnsi="Arial" w:cs="Arial"/>
                <w:sz w:val="14"/>
                <w:szCs w:val="14"/>
              </w:rPr>
            </w:pPr>
          </w:p>
        </w:tc>
        <w:tc>
          <w:tcPr>
            <w:tcW w:w="2722" w:type="dxa"/>
            <w:tcBorders>
              <w:top w:val="single" w:sz="24" w:space="0" w:color="000000"/>
              <w:left w:val="single" w:sz="24" w:space="0" w:color="000000"/>
              <w:bottom w:val="single" w:sz="24" w:space="0" w:color="000000"/>
              <w:right w:val="single" w:sz="24" w:space="0" w:color="000000"/>
            </w:tcBorders>
            <w:shd w:val="clear" w:color="auto" w:fill="F2F2F2"/>
          </w:tcPr>
          <w:p w14:paraId="2573CC3D" w14:textId="77777777" w:rsidR="00DA4608" w:rsidRDefault="00DA4608" w:rsidP="009D3686">
            <w:pPr>
              <w:numPr>
                <w:ilvl w:val="0"/>
                <w:numId w:val="35"/>
              </w:numPr>
              <w:tabs>
                <w:tab w:val="left" w:pos="213"/>
              </w:tabs>
              <w:ind w:left="213" w:hanging="141"/>
              <w:rPr>
                <w:sz w:val="14"/>
                <w:szCs w:val="14"/>
              </w:rPr>
            </w:pPr>
            <w:r>
              <w:rPr>
                <w:rFonts w:ascii="Arial" w:eastAsia="Arial" w:hAnsi="Arial" w:cs="Arial"/>
                <w:sz w:val="14"/>
                <w:szCs w:val="14"/>
              </w:rPr>
              <w:t>De gekozen ontwerp</w:t>
            </w:r>
            <w:r>
              <w:rPr>
                <w:rFonts w:ascii="Arial" w:eastAsia="Arial" w:hAnsi="Arial" w:cs="Arial"/>
                <w:i/>
                <w:sz w:val="14"/>
                <w:szCs w:val="14"/>
              </w:rPr>
              <w:t>vorm</w:t>
            </w:r>
            <w:r>
              <w:rPr>
                <w:rFonts w:ascii="Arial" w:eastAsia="Arial" w:hAnsi="Arial" w:cs="Arial"/>
                <w:sz w:val="14"/>
                <w:szCs w:val="14"/>
              </w:rPr>
              <w:t xml:space="preserve"> past bij de onderzoeksvraag en doelgroep.</w:t>
            </w:r>
          </w:p>
          <w:p w14:paraId="666F0B89" w14:textId="77777777" w:rsidR="00DA4608" w:rsidRDefault="00DA4608" w:rsidP="009D3686">
            <w:pPr>
              <w:numPr>
                <w:ilvl w:val="0"/>
                <w:numId w:val="35"/>
              </w:numPr>
              <w:tabs>
                <w:tab w:val="left" w:pos="213"/>
              </w:tabs>
              <w:ind w:left="213" w:hanging="141"/>
              <w:rPr>
                <w:sz w:val="14"/>
                <w:szCs w:val="14"/>
              </w:rPr>
            </w:pPr>
            <w:r>
              <w:rPr>
                <w:rFonts w:ascii="Arial" w:eastAsia="Arial" w:hAnsi="Arial" w:cs="Arial"/>
                <w:sz w:val="14"/>
                <w:szCs w:val="14"/>
              </w:rPr>
              <w:t>De ontwerpeisen en beoogde effecten van het ontwerp zijn verantwoord.</w:t>
            </w:r>
          </w:p>
          <w:p w14:paraId="4D1A7CA2" w14:textId="77777777" w:rsidR="00DA4608" w:rsidRDefault="00DA4608" w:rsidP="009D3686">
            <w:pPr>
              <w:numPr>
                <w:ilvl w:val="0"/>
                <w:numId w:val="35"/>
              </w:numPr>
              <w:tabs>
                <w:tab w:val="left" w:pos="213"/>
              </w:tabs>
              <w:ind w:left="213" w:hanging="141"/>
              <w:rPr>
                <w:sz w:val="14"/>
                <w:szCs w:val="14"/>
              </w:rPr>
            </w:pPr>
            <w:r>
              <w:rPr>
                <w:rFonts w:ascii="Arial" w:eastAsia="Arial" w:hAnsi="Arial" w:cs="Arial"/>
                <w:sz w:val="14"/>
                <w:szCs w:val="14"/>
              </w:rPr>
              <w:t>De ontwerpeisen zijn geconcretiseerd in materiaal.</w:t>
            </w:r>
          </w:p>
          <w:p w14:paraId="0C2C21FB" w14:textId="77777777" w:rsidR="00DA4608" w:rsidRDefault="00DA4608" w:rsidP="009D3686">
            <w:pPr>
              <w:numPr>
                <w:ilvl w:val="0"/>
                <w:numId w:val="35"/>
              </w:numPr>
              <w:tabs>
                <w:tab w:val="left" w:pos="213"/>
              </w:tabs>
              <w:ind w:left="213" w:hanging="141"/>
              <w:rPr>
                <w:sz w:val="14"/>
                <w:szCs w:val="14"/>
              </w:rPr>
            </w:pPr>
            <w:r>
              <w:rPr>
                <w:rFonts w:ascii="Arial" w:eastAsia="Arial" w:hAnsi="Arial" w:cs="Arial"/>
                <w:sz w:val="14"/>
                <w:szCs w:val="14"/>
              </w:rPr>
              <w:t>Het ontwerp is bruikbaar in de praktijksituatie.</w:t>
            </w:r>
          </w:p>
          <w:p w14:paraId="14204678" w14:textId="77777777" w:rsidR="00DA4608" w:rsidRPr="00BE092E" w:rsidRDefault="00DA4608" w:rsidP="009D3686">
            <w:pPr>
              <w:numPr>
                <w:ilvl w:val="0"/>
                <w:numId w:val="35"/>
              </w:numPr>
              <w:tabs>
                <w:tab w:val="left" w:pos="213"/>
              </w:tabs>
              <w:ind w:left="213" w:hanging="141"/>
              <w:rPr>
                <w:sz w:val="14"/>
                <w:szCs w:val="14"/>
              </w:rPr>
            </w:pPr>
            <w:r>
              <w:rPr>
                <w:rFonts w:ascii="Arial" w:eastAsia="Arial" w:hAnsi="Arial" w:cs="Arial"/>
                <w:sz w:val="14"/>
                <w:szCs w:val="14"/>
              </w:rPr>
              <w:t>De dataverzamelingsinstrumenten zijn gekozen in het licht van het beoogde effect.</w:t>
            </w:r>
          </w:p>
          <w:p w14:paraId="353C2A7C" w14:textId="77777777" w:rsidR="00DA4608" w:rsidRDefault="00DA4608" w:rsidP="009D3686">
            <w:pPr>
              <w:numPr>
                <w:ilvl w:val="0"/>
                <w:numId w:val="35"/>
              </w:numPr>
              <w:tabs>
                <w:tab w:val="left" w:pos="213"/>
              </w:tabs>
              <w:ind w:left="213" w:hanging="141"/>
              <w:rPr>
                <w:sz w:val="14"/>
                <w:szCs w:val="14"/>
              </w:rPr>
            </w:pPr>
          </w:p>
        </w:tc>
        <w:tc>
          <w:tcPr>
            <w:tcW w:w="2722" w:type="dxa"/>
            <w:tcBorders>
              <w:top w:val="single" w:sz="24" w:space="0" w:color="000000"/>
              <w:left w:val="single" w:sz="24" w:space="0" w:color="000000"/>
              <w:bottom w:val="single" w:sz="24" w:space="0" w:color="000000"/>
              <w:right w:val="single" w:sz="24" w:space="0" w:color="000000"/>
            </w:tcBorders>
            <w:shd w:val="clear" w:color="auto" w:fill="F2F2F2"/>
          </w:tcPr>
          <w:p w14:paraId="6036960F" w14:textId="77777777" w:rsidR="00DA4608" w:rsidRDefault="00DA4608" w:rsidP="00061E42">
            <w:pPr>
              <w:ind w:left="187" w:hanging="142"/>
              <w:rPr>
                <w:rFonts w:ascii="Arial" w:eastAsia="Arial" w:hAnsi="Arial" w:cs="Arial"/>
                <w:sz w:val="14"/>
                <w:szCs w:val="14"/>
              </w:rPr>
            </w:pPr>
            <w:r>
              <w:rPr>
                <w:rFonts w:ascii="Arial" w:eastAsia="Arial" w:hAnsi="Arial" w:cs="Arial"/>
                <w:sz w:val="14"/>
                <w:szCs w:val="14"/>
              </w:rPr>
              <w:t xml:space="preserve">En…. </w:t>
            </w:r>
          </w:p>
          <w:p w14:paraId="2927B470" w14:textId="77777777" w:rsidR="00DA4608" w:rsidRDefault="00DA4608" w:rsidP="009D3686">
            <w:pPr>
              <w:numPr>
                <w:ilvl w:val="0"/>
                <w:numId w:val="37"/>
              </w:numPr>
              <w:ind w:left="187" w:hanging="142"/>
              <w:rPr>
                <w:sz w:val="14"/>
                <w:szCs w:val="14"/>
              </w:rPr>
            </w:pPr>
            <w:r>
              <w:rPr>
                <w:rFonts w:ascii="Arial" w:eastAsia="Arial" w:hAnsi="Arial" w:cs="Arial"/>
                <w:sz w:val="14"/>
                <w:szCs w:val="14"/>
              </w:rPr>
              <w:t>De keuze voor delen in je ontwerp die niet uit de ontwerpeisen voortvloeien zijn beschreven.</w:t>
            </w:r>
          </w:p>
          <w:p w14:paraId="7341F13E" w14:textId="77777777" w:rsidR="00DA4608" w:rsidRDefault="00DA4608" w:rsidP="009D3686">
            <w:pPr>
              <w:numPr>
                <w:ilvl w:val="0"/>
                <w:numId w:val="37"/>
              </w:numPr>
              <w:ind w:left="187" w:hanging="142"/>
              <w:rPr>
                <w:sz w:val="14"/>
                <w:szCs w:val="14"/>
              </w:rPr>
            </w:pPr>
            <w:r>
              <w:rPr>
                <w:rFonts w:ascii="Arial" w:eastAsia="Arial" w:hAnsi="Arial" w:cs="Arial"/>
                <w:sz w:val="14"/>
                <w:szCs w:val="14"/>
              </w:rPr>
              <w:t>Bij de keuzes en verantwoording in het ontwerp is onderscheid gemaakt in relevantie en bruikbaarheid.</w:t>
            </w:r>
          </w:p>
          <w:p w14:paraId="43D0DF72" w14:textId="77777777" w:rsidR="00DA4608" w:rsidRDefault="00DA4608" w:rsidP="009D3686">
            <w:pPr>
              <w:numPr>
                <w:ilvl w:val="0"/>
                <w:numId w:val="37"/>
              </w:numPr>
              <w:ind w:left="187" w:hanging="142"/>
              <w:rPr>
                <w:sz w:val="14"/>
                <w:szCs w:val="14"/>
              </w:rPr>
            </w:pPr>
            <w:r>
              <w:rPr>
                <w:rFonts w:ascii="Arial" w:eastAsia="Arial" w:hAnsi="Arial" w:cs="Arial"/>
                <w:sz w:val="14"/>
                <w:szCs w:val="14"/>
              </w:rPr>
              <w:t>Bij de keuzes en verantwoording voor dataverzamelingsinstrumenten is onderscheid gemaakt in verwachte en werkelijke bruikbaarheid en effectiviteit.</w:t>
            </w:r>
          </w:p>
        </w:tc>
      </w:tr>
    </w:tbl>
    <w:p w14:paraId="38329A65" w14:textId="77777777" w:rsidR="00DA4608" w:rsidRDefault="00DA4608" w:rsidP="00061E42">
      <w:pPr>
        <w:rPr>
          <w:rFonts w:ascii="Arial" w:eastAsia="Arial" w:hAnsi="Arial" w:cs="Arial"/>
        </w:rPr>
      </w:pPr>
    </w:p>
    <w:p w14:paraId="0859DAE7" w14:textId="77777777" w:rsidR="00DA4608" w:rsidRDefault="00DA4608" w:rsidP="00061E42">
      <w:pPr>
        <w:rPr>
          <w:rFonts w:ascii="Arial" w:eastAsia="Arial" w:hAnsi="Arial" w:cs="Arial"/>
        </w:rPr>
      </w:pPr>
    </w:p>
    <w:p w14:paraId="3EC9D14B" w14:textId="77777777" w:rsidR="008F05A2" w:rsidRPr="008F05A2" w:rsidRDefault="008F05A2" w:rsidP="008F05A2">
      <w:pPr>
        <w:rPr>
          <w:rFonts w:ascii="Arial" w:eastAsia="Arial" w:hAnsi="Arial" w:cs="Arial"/>
          <w:b/>
          <w:sz w:val="20"/>
          <w:szCs w:val="20"/>
        </w:rPr>
      </w:pPr>
      <w:r w:rsidRPr="008F05A2">
        <w:rPr>
          <w:rFonts w:ascii="Arial" w:eastAsia="Arial" w:hAnsi="Arial" w:cs="Arial"/>
          <w:b/>
          <w:sz w:val="20"/>
          <w:szCs w:val="20"/>
        </w:rPr>
        <w:t xml:space="preserve"> </w:t>
      </w:r>
    </w:p>
    <w:p w14:paraId="27855D64" w14:textId="77777777" w:rsidR="00461A45" w:rsidRDefault="00461A45">
      <w:r>
        <w:br w:type="page"/>
      </w:r>
    </w:p>
    <w:p w14:paraId="6A1E8D4E" w14:textId="15F7F0C5" w:rsidR="00461A45" w:rsidRDefault="00134C60" w:rsidP="00061E42">
      <w:pPr>
        <w:rPr>
          <w:rFonts w:ascii="Arial" w:eastAsia="Arial" w:hAnsi="Arial" w:cs="Arial"/>
          <w:b/>
        </w:rPr>
      </w:pPr>
      <w:r>
        <w:rPr>
          <w:rFonts w:ascii="Arial" w:eastAsia="Arial" w:hAnsi="Arial" w:cs="Arial"/>
          <w:b/>
          <w:noProof/>
        </w:rPr>
        <w:lastRenderedPageBreak/>
        <w:drawing>
          <wp:anchor distT="0" distB="0" distL="114300" distR="114300" simplePos="0" relativeHeight="251755520" behindDoc="0" locked="0" layoutInCell="1" allowOverlap="1" wp14:anchorId="77378223" wp14:editId="278863F0">
            <wp:simplePos x="0" y="0"/>
            <wp:positionH relativeFrom="margin">
              <wp:posOffset>-358140</wp:posOffset>
            </wp:positionH>
            <wp:positionV relativeFrom="paragraph">
              <wp:posOffset>44450</wp:posOffset>
            </wp:positionV>
            <wp:extent cx="1499870" cy="1164590"/>
            <wp:effectExtent l="0" t="0" r="5080" b="0"/>
            <wp:wrapSquare wrapText="bothSides"/>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499870" cy="1164590"/>
                    </a:xfrm>
                    <a:prstGeom prst="rect">
                      <a:avLst/>
                    </a:prstGeom>
                    <a:noFill/>
                  </pic:spPr>
                </pic:pic>
              </a:graphicData>
            </a:graphic>
          </wp:anchor>
        </w:drawing>
      </w:r>
    </w:p>
    <w:p w14:paraId="311FDB87" w14:textId="77777777" w:rsidR="00461A45" w:rsidRDefault="00461A45" w:rsidP="00061E42">
      <w:pPr>
        <w:jc w:val="right"/>
        <w:rPr>
          <w:rFonts w:ascii="Arial" w:eastAsia="Arial" w:hAnsi="Arial" w:cs="Arial"/>
          <w:b/>
        </w:rPr>
      </w:pPr>
      <w:r w:rsidRPr="00AB72B2">
        <w:rPr>
          <w:rFonts w:ascii="Arial" w:eastAsia="Arial" w:hAnsi="Arial" w:cs="Arial"/>
          <w:b/>
        </w:rPr>
        <w:t xml:space="preserve">Bijlage G-II </w:t>
      </w:r>
      <w:r>
        <w:rPr>
          <w:rFonts w:ascii="Arial" w:eastAsia="Arial" w:hAnsi="Arial" w:cs="Arial"/>
          <w:b/>
        </w:rPr>
        <w:t>:</w:t>
      </w:r>
    </w:p>
    <w:p w14:paraId="2E359CFD" w14:textId="77777777" w:rsidR="00461A45" w:rsidRDefault="00461A45" w:rsidP="00061E42">
      <w:pPr>
        <w:jc w:val="right"/>
        <w:rPr>
          <w:rFonts w:ascii="Arial" w:eastAsia="Arial" w:hAnsi="Arial" w:cs="Arial"/>
          <w:b/>
        </w:rPr>
      </w:pPr>
    </w:p>
    <w:p w14:paraId="59D472AC" w14:textId="77777777" w:rsidR="00461A45" w:rsidRPr="00AB72B2" w:rsidRDefault="00461A45" w:rsidP="00061E42">
      <w:pPr>
        <w:jc w:val="right"/>
        <w:rPr>
          <w:rFonts w:ascii="Arial" w:eastAsia="Arial" w:hAnsi="Arial" w:cs="Arial"/>
          <w:b/>
        </w:rPr>
      </w:pPr>
      <w:r w:rsidRPr="00AB72B2">
        <w:rPr>
          <w:rFonts w:ascii="Arial" w:eastAsia="Arial" w:hAnsi="Arial" w:cs="Arial"/>
          <w:b/>
        </w:rPr>
        <w:t xml:space="preserve">Beoordeling Didactisch </w:t>
      </w:r>
      <w:r>
        <w:rPr>
          <w:rFonts w:ascii="Arial" w:eastAsia="Arial" w:hAnsi="Arial" w:cs="Arial"/>
          <w:b/>
        </w:rPr>
        <w:t>O</w:t>
      </w:r>
      <w:r w:rsidRPr="00AB72B2">
        <w:rPr>
          <w:rFonts w:ascii="Arial" w:eastAsia="Arial" w:hAnsi="Arial" w:cs="Arial"/>
          <w:b/>
        </w:rPr>
        <w:t>ntwerp</w:t>
      </w:r>
      <w:r>
        <w:rPr>
          <w:rFonts w:ascii="Arial" w:eastAsia="Arial" w:hAnsi="Arial" w:cs="Arial"/>
          <w:b/>
        </w:rPr>
        <w:t>-</w:t>
      </w:r>
      <w:r w:rsidRPr="00AB72B2">
        <w:rPr>
          <w:rFonts w:ascii="Arial" w:eastAsia="Arial" w:hAnsi="Arial" w:cs="Arial"/>
          <w:b/>
        </w:rPr>
        <w:t>onderzoek</w:t>
      </w:r>
    </w:p>
    <w:p w14:paraId="46400561" w14:textId="77777777" w:rsidR="00461A45" w:rsidRDefault="00461A45" w:rsidP="00061E42">
      <w:pPr>
        <w:jc w:val="center"/>
        <w:rPr>
          <w:rFonts w:ascii="Arial" w:eastAsia="Arial" w:hAnsi="Arial" w:cs="Arial"/>
          <w:sz w:val="22"/>
          <w:szCs w:val="28"/>
        </w:rPr>
      </w:pPr>
    </w:p>
    <w:p w14:paraId="211B2C5D" w14:textId="77777777" w:rsidR="00461A45" w:rsidRDefault="00461A45" w:rsidP="00061E42">
      <w:pPr>
        <w:jc w:val="center"/>
        <w:rPr>
          <w:rFonts w:ascii="Arial" w:eastAsia="Arial" w:hAnsi="Arial" w:cs="Arial"/>
          <w:sz w:val="22"/>
          <w:szCs w:val="28"/>
        </w:rPr>
      </w:pPr>
    </w:p>
    <w:p w14:paraId="2A81A242" w14:textId="77777777" w:rsidR="00461A45" w:rsidRPr="00C93095" w:rsidRDefault="00461A45" w:rsidP="00061E42">
      <w:pPr>
        <w:jc w:val="center"/>
        <w:rPr>
          <w:rFonts w:ascii="Arial" w:eastAsia="Arial" w:hAnsi="Arial" w:cs="Arial"/>
          <w:sz w:val="22"/>
          <w:szCs w:val="28"/>
        </w:rPr>
      </w:pPr>
    </w:p>
    <w:tbl>
      <w:tblPr>
        <w:tblW w:w="9755" w:type="dxa"/>
        <w:tblInd w:w="-452" w:type="dxa"/>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ayout w:type="fixed"/>
        <w:tblLook w:val="04A0" w:firstRow="1" w:lastRow="0" w:firstColumn="1" w:lastColumn="0" w:noHBand="0" w:noVBand="1"/>
      </w:tblPr>
      <w:tblGrid>
        <w:gridCol w:w="2668"/>
        <w:gridCol w:w="3756"/>
        <w:gridCol w:w="3331"/>
      </w:tblGrid>
      <w:tr w:rsidR="00461A45" w14:paraId="00EF0BF9" w14:textId="77777777" w:rsidTr="00061E42">
        <w:tc>
          <w:tcPr>
            <w:tcW w:w="2668" w:type="dxa"/>
          </w:tcPr>
          <w:p w14:paraId="4A3A99D7" w14:textId="77777777" w:rsidR="00461A45" w:rsidRPr="00AB72B2" w:rsidRDefault="00461A45" w:rsidP="00061E42">
            <w:pPr>
              <w:rPr>
                <w:rFonts w:ascii="Arial" w:eastAsia="Arial" w:hAnsi="Arial" w:cs="Arial"/>
                <w:sz w:val="22"/>
                <w:szCs w:val="22"/>
              </w:rPr>
            </w:pPr>
            <w:r w:rsidRPr="00AB72B2">
              <w:rPr>
                <w:rFonts w:ascii="Arial" w:eastAsia="Arial" w:hAnsi="Arial" w:cs="Arial"/>
                <w:b/>
                <w:sz w:val="22"/>
                <w:szCs w:val="22"/>
              </w:rPr>
              <w:t>Naam student:</w:t>
            </w:r>
          </w:p>
          <w:p w14:paraId="452C9B1B" w14:textId="77777777" w:rsidR="00461A45" w:rsidRPr="00AB72B2" w:rsidRDefault="00461A45" w:rsidP="00061E42">
            <w:pPr>
              <w:rPr>
                <w:rFonts w:ascii="Arial" w:eastAsia="Arial" w:hAnsi="Arial" w:cs="Arial"/>
                <w:sz w:val="22"/>
                <w:szCs w:val="22"/>
              </w:rPr>
            </w:pPr>
          </w:p>
          <w:p w14:paraId="5B473805" w14:textId="77777777" w:rsidR="00461A45" w:rsidRPr="00AB72B2" w:rsidRDefault="00461A45" w:rsidP="00061E42">
            <w:pPr>
              <w:rPr>
                <w:rFonts w:ascii="Arial" w:eastAsia="Arial" w:hAnsi="Arial" w:cs="Arial"/>
                <w:sz w:val="22"/>
                <w:szCs w:val="22"/>
              </w:rPr>
            </w:pPr>
          </w:p>
        </w:tc>
        <w:tc>
          <w:tcPr>
            <w:tcW w:w="3756" w:type="dxa"/>
          </w:tcPr>
          <w:p w14:paraId="563CF028" w14:textId="77777777" w:rsidR="00461A45" w:rsidRPr="00AB72B2" w:rsidRDefault="00461A45" w:rsidP="00061E42">
            <w:pPr>
              <w:rPr>
                <w:rFonts w:ascii="Arial" w:eastAsia="Arial" w:hAnsi="Arial" w:cs="Arial"/>
                <w:sz w:val="22"/>
                <w:szCs w:val="22"/>
              </w:rPr>
            </w:pPr>
            <w:r w:rsidRPr="00AB72B2">
              <w:rPr>
                <w:rFonts w:ascii="Arial" w:eastAsia="Arial" w:hAnsi="Arial" w:cs="Arial"/>
                <w:b/>
                <w:sz w:val="22"/>
                <w:szCs w:val="22"/>
              </w:rPr>
              <w:t>Handtekening student:</w:t>
            </w:r>
          </w:p>
        </w:tc>
        <w:tc>
          <w:tcPr>
            <w:tcW w:w="3331" w:type="dxa"/>
          </w:tcPr>
          <w:p w14:paraId="7AD60E49" w14:textId="1CC395AA" w:rsidR="00461A45" w:rsidRPr="00AB72B2" w:rsidRDefault="003A39A1" w:rsidP="00061E42">
            <w:pPr>
              <w:rPr>
                <w:rFonts w:ascii="Arial" w:eastAsia="Arial" w:hAnsi="Arial" w:cs="Arial"/>
                <w:sz w:val="22"/>
                <w:szCs w:val="22"/>
              </w:rPr>
            </w:pPr>
            <w:r>
              <w:rPr>
                <w:rFonts w:ascii="Arial" w:eastAsia="Arial" w:hAnsi="Arial" w:cs="Arial"/>
                <w:b/>
                <w:sz w:val="22"/>
                <w:szCs w:val="22"/>
              </w:rPr>
              <w:t>Projectnummer:</w:t>
            </w:r>
          </w:p>
        </w:tc>
      </w:tr>
      <w:tr w:rsidR="00461A45" w14:paraId="2C414920" w14:textId="77777777" w:rsidTr="00061E42">
        <w:trPr>
          <w:trHeight w:val="360"/>
        </w:trPr>
        <w:tc>
          <w:tcPr>
            <w:tcW w:w="2668" w:type="dxa"/>
          </w:tcPr>
          <w:p w14:paraId="6DAAEFE6" w14:textId="77777777" w:rsidR="00461A45" w:rsidRPr="00AB72B2" w:rsidRDefault="00461A45" w:rsidP="00061E42">
            <w:pPr>
              <w:rPr>
                <w:rFonts w:ascii="Arial" w:eastAsia="Arial" w:hAnsi="Arial" w:cs="Arial"/>
                <w:sz w:val="22"/>
                <w:szCs w:val="22"/>
              </w:rPr>
            </w:pPr>
            <w:r w:rsidRPr="00AB72B2">
              <w:rPr>
                <w:rFonts w:ascii="Arial" w:eastAsia="Arial" w:hAnsi="Arial" w:cs="Arial"/>
                <w:b/>
                <w:sz w:val="22"/>
                <w:szCs w:val="22"/>
              </w:rPr>
              <w:t>Naam 1</w:t>
            </w:r>
            <w:r w:rsidRPr="00AB72B2">
              <w:rPr>
                <w:rFonts w:ascii="Arial" w:eastAsia="Arial" w:hAnsi="Arial" w:cs="Arial"/>
                <w:b/>
                <w:sz w:val="22"/>
                <w:szCs w:val="22"/>
                <w:vertAlign w:val="superscript"/>
              </w:rPr>
              <w:t>e</w:t>
            </w:r>
            <w:r w:rsidRPr="00AB72B2">
              <w:rPr>
                <w:rFonts w:ascii="Arial" w:eastAsia="Arial" w:hAnsi="Arial" w:cs="Arial"/>
                <w:b/>
                <w:sz w:val="22"/>
                <w:szCs w:val="22"/>
              </w:rPr>
              <w:t>:</w:t>
            </w:r>
            <w:r w:rsidRPr="00AB72B2">
              <w:rPr>
                <w:rFonts w:ascii="Arial" w:eastAsia="Arial" w:hAnsi="Arial" w:cs="Arial"/>
                <w:sz w:val="22"/>
                <w:szCs w:val="22"/>
              </w:rPr>
              <w:t xml:space="preserve"> examinator</w:t>
            </w:r>
          </w:p>
          <w:p w14:paraId="51C23D58" w14:textId="77777777" w:rsidR="00461A45" w:rsidRPr="00AB72B2" w:rsidRDefault="00461A45" w:rsidP="00061E42">
            <w:pPr>
              <w:rPr>
                <w:rFonts w:ascii="Arial" w:eastAsia="Arial" w:hAnsi="Arial" w:cs="Arial"/>
                <w:sz w:val="22"/>
                <w:szCs w:val="22"/>
              </w:rPr>
            </w:pPr>
          </w:p>
          <w:p w14:paraId="23B848D7" w14:textId="77777777" w:rsidR="00461A45" w:rsidRPr="00AB72B2" w:rsidRDefault="00461A45" w:rsidP="00061E42">
            <w:pPr>
              <w:rPr>
                <w:rFonts w:ascii="Arial" w:eastAsia="Arial" w:hAnsi="Arial" w:cs="Arial"/>
                <w:sz w:val="22"/>
                <w:szCs w:val="22"/>
              </w:rPr>
            </w:pPr>
          </w:p>
        </w:tc>
        <w:tc>
          <w:tcPr>
            <w:tcW w:w="3756" w:type="dxa"/>
          </w:tcPr>
          <w:p w14:paraId="6FCF1AD9" w14:textId="77777777" w:rsidR="00461A45" w:rsidRPr="00AB72B2" w:rsidRDefault="00461A45" w:rsidP="00061E42">
            <w:pPr>
              <w:rPr>
                <w:rFonts w:ascii="Arial" w:eastAsia="Arial" w:hAnsi="Arial" w:cs="Arial"/>
                <w:sz w:val="22"/>
                <w:szCs w:val="22"/>
              </w:rPr>
            </w:pPr>
            <w:r w:rsidRPr="00AB72B2">
              <w:rPr>
                <w:rFonts w:ascii="Arial" w:eastAsia="Arial" w:hAnsi="Arial" w:cs="Arial"/>
                <w:sz w:val="22"/>
                <w:szCs w:val="22"/>
              </w:rPr>
              <w:t>Handtekening 1</w:t>
            </w:r>
            <w:r w:rsidRPr="00AB72B2">
              <w:rPr>
                <w:rFonts w:ascii="Arial" w:eastAsia="Arial" w:hAnsi="Arial" w:cs="Arial"/>
                <w:sz w:val="22"/>
                <w:szCs w:val="22"/>
                <w:vertAlign w:val="superscript"/>
              </w:rPr>
              <w:t>e</w:t>
            </w:r>
            <w:r w:rsidRPr="00AB72B2">
              <w:rPr>
                <w:rFonts w:ascii="Arial" w:eastAsia="Arial" w:hAnsi="Arial" w:cs="Arial"/>
                <w:sz w:val="22"/>
                <w:szCs w:val="22"/>
              </w:rPr>
              <w:t xml:space="preserve"> examinator:</w:t>
            </w:r>
          </w:p>
          <w:p w14:paraId="7745E041" w14:textId="77777777" w:rsidR="00461A45" w:rsidRPr="00AB72B2" w:rsidRDefault="00461A45" w:rsidP="00061E42">
            <w:pPr>
              <w:rPr>
                <w:rFonts w:ascii="Arial" w:eastAsia="Arial" w:hAnsi="Arial" w:cs="Arial"/>
                <w:sz w:val="22"/>
                <w:szCs w:val="22"/>
              </w:rPr>
            </w:pPr>
          </w:p>
        </w:tc>
        <w:tc>
          <w:tcPr>
            <w:tcW w:w="3331" w:type="dxa"/>
          </w:tcPr>
          <w:p w14:paraId="4EB90D55" w14:textId="77777777" w:rsidR="00461A45" w:rsidRPr="00AB72B2" w:rsidRDefault="00461A45" w:rsidP="00061E42">
            <w:pPr>
              <w:rPr>
                <w:rFonts w:ascii="Arial" w:eastAsia="Arial" w:hAnsi="Arial" w:cs="Arial"/>
                <w:sz w:val="22"/>
                <w:szCs w:val="22"/>
              </w:rPr>
            </w:pPr>
            <w:r w:rsidRPr="00AB72B2">
              <w:rPr>
                <w:rFonts w:ascii="Arial" w:eastAsia="Arial" w:hAnsi="Arial" w:cs="Arial"/>
                <w:sz w:val="22"/>
                <w:szCs w:val="22"/>
              </w:rPr>
              <w:t>Datum:</w:t>
            </w:r>
          </w:p>
        </w:tc>
      </w:tr>
      <w:tr w:rsidR="00461A45" w14:paraId="5046E2A8" w14:textId="77777777" w:rsidTr="00061E42">
        <w:tc>
          <w:tcPr>
            <w:tcW w:w="9755" w:type="dxa"/>
            <w:gridSpan w:val="3"/>
          </w:tcPr>
          <w:p w14:paraId="5F9F22E5" w14:textId="77777777" w:rsidR="00461A45" w:rsidRDefault="00461A45" w:rsidP="00061E42">
            <w:pPr>
              <w:rPr>
                <w:rFonts w:ascii="Arial" w:eastAsia="Arial" w:hAnsi="Arial" w:cs="Arial"/>
                <w:b/>
              </w:rPr>
            </w:pPr>
          </w:p>
          <w:p w14:paraId="770A95F6" w14:textId="77777777" w:rsidR="00461A45" w:rsidRPr="00AB72B2" w:rsidRDefault="00461A45" w:rsidP="00061E42">
            <w:pPr>
              <w:rPr>
                <w:rFonts w:ascii="Arial" w:eastAsia="Arial" w:hAnsi="Arial" w:cs="Arial"/>
                <w:sz w:val="22"/>
                <w:szCs w:val="22"/>
              </w:rPr>
            </w:pPr>
            <w:r>
              <w:rPr>
                <w:rFonts w:ascii="Arial" w:eastAsia="Arial" w:hAnsi="Arial" w:cs="Arial"/>
                <w:b/>
                <w:sz w:val="22"/>
                <w:szCs w:val="22"/>
              </w:rPr>
              <w:t xml:space="preserve">BEOORDELING TOTAAL:  </w:t>
            </w:r>
            <w:r w:rsidRPr="00AB72B2">
              <w:rPr>
                <w:rFonts w:ascii="Arial" w:eastAsia="Arial" w:hAnsi="Arial" w:cs="Arial"/>
                <w:b/>
                <w:sz w:val="22"/>
                <w:szCs w:val="22"/>
              </w:rPr>
              <w:t xml:space="preserve">  </w:t>
            </w:r>
            <w:r w:rsidRPr="00AB72B2">
              <w:rPr>
                <w:rFonts w:ascii="Noto Sans Symbols" w:eastAsia="Noto Sans Symbols" w:hAnsi="Noto Sans Symbols" w:cs="Noto Sans Symbols"/>
                <w:b/>
                <w:sz w:val="22"/>
                <w:szCs w:val="22"/>
              </w:rPr>
              <w:t>•</w:t>
            </w:r>
            <w:r w:rsidRPr="00AB72B2">
              <w:rPr>
                <w:rFonts w:ascii="Arial" w:eastAsia="Arial" w:hAnsi="Arial" w:cs="Arial"/>
                <w:b/>
                <w:sz w:val="22"/>
                <w:szCs w:val="22"/>
              </w:rPr>
              <w:t xml:space="preserve"> onvoldoende     </w:t>
            </w:r>
            <w:r>
              <w:rPr>
                <w:rFonts w:ascii="Arial" w:eastAsia="Arial" w:hAnsi="Arial" w:cs="Arial"/>
                <w:b/>
                <w:sz w:val="22"/>
                <w:szCs w:val="22"/>
              </w:rPr>
              <w:t xml:space="preserve">   </w:t>
            </w:r>
            <w:r w:rsidRPr="00AB72B2">
              <w:rPr>
                <w:rFonts w:ascii="Arial" w:eastAsia="Arial" w:hAnsi="Arial" w:cs="Arial"/>
                <w:b/>
                <w:sz w:val="22"/>
                <w:szCs w:val="22"/>
              </w:rPr>
              <w:t xml:space="preserve"> </w:t>
            </w:r>
            <w:r w:rsidRPr="00AB72B2">
              <w:rPr>
                <w:rFonts w:ascii="Noto Sans Symbols" w:eastAsia="Noto Sans Symbols" w:hAnsi="Noto Sans Symbols" w:cs="Noto Sans Symbols"/>
                <w:b/>
                <w:sz w:val="22"/>
                <w:szCs w:val="22"/>
              </w:rPr>
              <w:t>•</w:t>
            </w:r>
            <w:r w:rsidRPr="00AB72B2">
              <w:rPr>
                <w:rFonts w:ascii="Arial" w:eastAsia="Arial" w:hAnsi="Arial" w:cs="Arial"/>
                <w:b/>
                <w:sz w:val="22"/>
                <w:szCs w:val="22"/>
              </w:rPr>
              <w:t xml:space="preserve"> voldoende      </w:t>
            </w:r>
            <w:r>
              <w:rPr>
                <w:rFonts w:ascii="Arial" w:eastAsia="Arial" w:hAnsi="Arial" w:cs="Arial"/>
                <w:b/>
                <w:sz w:val="22"/>
                <w:szCs w:val="22"/>
              </w:rPr>
              <w:t xml:space="preserve">   </w:t>
            </w:r>
            <w:r w:rsidRPr="00AB72B2">
              <w:rPr>
                <w:rFonts w:ascii="Arial" w:eastAsia="Arial" w:hAnsi="Arial" w:cs="Arial"/>
                <w:b/>
                <w:sz w:val="22"/>
                <w:szCs w:val="22"/>
              </w:rPr>
              <w:t xml:space="preserve">   </w:t>
            </w:r>
            <w:r w:rsidRPr="00AB72B2">
              <w:rPr>
                <w:rFonts w:ascii="Noto Sans Symbols" w:eastAsia="Noto Sans Symbols" w:hAnsi="Noto Sans Symbols" w:cs="Noto Sans Symbols"/>
                <w:b/>
                <w:sz w:val="22"/>
                <w:szCs w:val="22"/>
              </w:rPr>
              <w:t>•</w:t>
            </w:r>
            <w:r w:rsidRPr="00AB72B2">
              <w:rPr>
                <w:rFonts w:ascii="Arial" w:eastAsia="Arial" w:hAnsi="Arial" w:cs="Arial"/>
                <w:b/>
                <w:sz w:val="22"/>
                <w:szCs w:val="22"/>
              </w:rPr>
              <w:t xml:space="preserve"> goed         </w:t>
            </w:r>
            <w:r>
              <w:rPr>
                <w:rFonts w:ascii="Arial" w:eastAsia="Arial" w:hAnsi="Arial" w:cs="Arial"/>
                <w:b/>
                <w:sz w:val="22"/>
                <w:szCs w:val="22"/>
              </w:rPr>
              <w:t xml:space="preserve">  </w:t>
            </w:r>
            <w:r w:rsidRPr="00AB72B2">
              <w:rPr>
                <w:rFonts w:ascii="Noto Sans Symbols" w:eastAsia="Noto Sans Symbols" w:hAnsi="Noto Sans Symbols" w:cs="Noto Sans Symbols"/>
                <w:b/>
                <w:sz w:val="22"/>
                <w:szCs w:val="22"/>
              </w:rPr>
              <w:t>•</w:t>
            </w:r>
            <w:r w:rsidRPr="00AB72B2">
              <w:rPr>
                <w:rFonts w:ascii="Arial" w:eastAsia="Arial" w:hAnsi="Arial" w:cs="Arial"/>
                <w:b/>
                <w:sz w:val="22"/>
                <w:szCs w:val="22"/>
              </w:rPr>
              <w:t xml:space="preserve"> uitstekend</w:t>
            </w:r>
          </w:p>
          <w:p w14:paraId="6C27F859" w14:textId="77777777" w:rsidR="00461A45" w:rsidRDefault="00461A45" w:rsidP="00061E42">
            <w:pPr>
              <w:spacing w:after="120"/>
              <w:rPr>
                <w:rFonts w:ascii="Arial" w:eastAsia="Arial" w:hAnsi="Arial" w:cs="Arial"/>
                <w:b/>
                <w:sz w:val="16"/>
                <w:szCs w:val="16"/>
              </w:rPr>
            </w:pPr>
            <w:r>
              <w:rPr>
                <w:rFonts w:ascii="Arial" w:eastAsia="Arial" w:hAnsi="Arial" w:cs="Arial"/>
                <w:b/>
                <w:sz w:val="16"/>
                <w:szCs w:val="16"/>
              </w:rPr>
              <w:t xml:space="preserve">                                                                  Vanaf 1 onvoldoende          Bij geen onvoldoende       Vanaf 3g/2v         Vanaf 3u/2g</w:t>
            </w:r>
          </w:p>
          <w:p w14:paraId="546F6372" w14:textId="77777777" w:rsidR="00461A45" w:rsidRDefault="00461A45" w:rsidP="00061E42">
            <w:pPr>
              <w:spacing w:after="120"/>
              <w:rPr>
                <w:rFonts w:ascii="Arial" w:eastAsia="Arial" w:hAnsi="Arial" w:cs="Arial"/>
                <w:sz w:val="16"/>
                <w:szCs w:val="16"/>
              </w:rPr>
            </w:pPr>
          </w:p>
        </w:tc>
      </w:tr>
    </w:tbl>
    <w:p w14:paraId="4A72237E" w14:textId="77777777" w:rsidR="00461A45" w:rsidRDefault="00461A45" w:rsidP="00061E42">
      <w:pPr>
        <w:rPr>
          <w:rFonts w:ascii="Arial" w:eastAsia="Arial" w:hAnsi="Arial" w:cs="Arial"/>
          <w:b/>
        </w:rPr>
      </w:pPr>
    </w:p>
    <w:tbl>
      <w:tblPr>
        <w:tblW w:w="9742" w:type="dxa"/>
        <w:tblInd w:w="-436" w:type="dxa"/>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ayout w:type="fixed"/>
        <w:tblLook w:val="04A0" w:firstRow="1" w:lastRow="0" w:firstColumn="1" w:lastColumn="0" w:noHBand="0" w:noVBand="1"/>
      </w:tblPr>
      <w:tblGrid>
        <w:gridCol w:w="2803"/>
        <w:gridCol w:w="2144"/>
        <w:gridCol w:w="15"/>
        <w:gridCol w:w="2253"/>
        <w:gridCol w:w="15"/>
        <w:gridCol w:w="2491"/>
        <w:gridCol w:w="21"/>
      </w:tblGrid>
      <w:tr w:rsidR="00461A45" w14:paraId="75B558B7" w14:textId="77777777" w:rsidTr="00061E42">
        <w:trPr>
          <w:gridAfter w:val="1"/>
          <w:wAfter w:w="21" w:type="dxa"/>
        </w:trPr>
        <w:tc>
          <w:tcPr>
            <w:tcW w:w="2803" w:type="dxa"/>
          </w:tcPr>
          <w:p w14:paraId="17C87829" w14:textId="77777777" w:rsidR="00461A45" w:rsidRDefault="00461A45" w:rsidP="00061E42">
            <w:pPr>
              <w:spacing w:before="120" w:after="120"/>
              <w:rPr>
                <w:rFonts w:ascii="Arial" w:eastAsia="Arial" w:hAnsi="Arial" w:cs="Arial"/>
              </w:rPr>
            </w:pPr>
            <w:r>
              <w:rPr>
                <w:rFonts w:ascii="Arial" w:eastAsia="Arial" w:hAnsi="Arial" w:cs="Arial"/>
                <w:b/>
              </w:rPr>
              <w:t>Kennis en inzicht</w:t>
            </w:r>
          </w:p>
        </w:tc>
        <w:tc>
          <w:tcPr>
            <w:tcW w:w="2144" w:type="dxa"/>
          </w:tcPr>
          <w:p w14:paraId="00B67924" w14:textId="77777777" w:rsidR="00461A45" w:rsidRDefault="00461A45" w:rsidP="00061E42">
            <w:pPr>
              <w:spacing w:before="120" w:after="120"/>
              <w:jc w:val="center"/>
              <w:rPr>
                <w:rFonts w:ascii="Arial" w:eastAsia="Arial" w:hAnsi="Arial" w:cs="Arial"/>
              </w:rPr>
            </w:pPr>
            <w:r>
              <w:rPr>
                <w:rFonts w:ascii="Noto Sans Symbols" w:eastAsia="Noto Sans Symbols" w:hAnsi="Noto Sans Symbols" w:cs="Noto Sans Symbols"/>
                <w:b/>
              </w:rPr>
              <w:t>•</w:t>
            </w:r>
            <w:r>
              <w:rPr>
                <w:rFonts w:ascii="Arial" w:eastAsia="Arial" w:hAnsi="Arial" w:cs="Arial"/>
                <w:b/>
              </w:rPr>
              <w:t xml:space="preserve"> voldoende</w:t>
            </w:r>
          </w:p>
        </w:tc>
        <w:tc>
          <w:tcPr>
            <w:tcW w:w="2268" w:type="dxa"/>
            <w:gridSpan w:val="2"/>
          </w:tcPr>
          <w:p w14:paraId="73520F0D" w14:textId="77777777" w:rsidR="00461A45" w:rsidRDefault="00461A45" w:rsidP="00061E42">
            <w:pPr>
              <w:spacing w:before="120" w:after="120"/>
              <w:jc w:val="center"/>
              <w:rPr>
                <w:rFonts w:ascii="Arial" w:eastAsia="Arial" w:hAnsi="Arial" w:cs="Arial"/>
              </w:rPr>
            </w:pPr>
            <w:r>
              <w:rPr>
                <w:rFonts w:ascii="Noto Sans Symbols" w:eastAsia="Noto Sans Symbols" w:hAnsi="Noto Sans Symbols" w:cs="Noto Sans Symbols"/>
                <w:b/>
              </w:rPr>
              <w:t>•</w:t>
            </w:r>
            <w:r>
              <w:rPr>
                <w:rFonts w:ascii="Arial" w:eastAsia="Arial" w:hAnsi="Arial" w:cs="Arial"/>
                <w:b/>
              </w:rPr>
              <w:t xml:space="preserve"> goed</w:t>
            </w:r>
          </w:p>
        </w:tc>
        <w:tc>
          <w:tcPr>
            <w:tcW w:w="2506" w:type="dxa"/>
            <w:gridSpan w:val="2"/>
          </w:tcPr>
          <w:p w14:paraId="2E184FAD" w14:textId="77777777" w:rsidR="00461A45" w:rsidRDefault="00461A45" w:rsidP="00061E42">
            <w:pPr>
              <w:spacing w:before="120" w:after="120"/>
              <w:jc w:val="center"/>
              <w:rPr>
                <w:rFonts w:ascii="Arial" w:eastAsia="Arial" w:hAnsi="Arial" w:cs="Arial"/>
              </w:rPr>
            </w:pPr>
            <w:r>
              <w:rPr>
                <w:rFonts w:ascii="Noto Sans Symbols" w:eastAsia="Noto Sans Symbols" w:hAnsi="Noto Sans Symbols" w:cs="Noto Sans Symbols"/>
                <w:b/>
              </w:rPr>
              <w:t>•</w:t>
            </w:r>
            <w:r>
              <w:rPr>
                <w:rFonts w:ascii="Arial" w:eastAsia="Arial" w:hAnsi="Arial" w:cs="Arial"/>
                <w:b/>
              </w:rPr>
              <w:t xml:space="preserve"> uitstekend</w:t>
            </w:r>
          </w:p>
        </w:tc>
      </w:tr>
      <w:tr w:rsidR="00461A45" w14:paraId="4E873FAF" w14:textId="77777777" w:rsidTr="00061E42">
        <w:trPr>
          <w:gridAfter w:val="1"/>
          <w:wAfter w:w="21" w:type="dxa"/>
          <w:trHeight w:val="680"/>
        </w:trPr>
        <w:tc>
          <w:tcPr>
            <w:tcW w:w="2803" w:type="dxa"/>
            <w:tcBorders>
              <w:bottom w:val="single" w:sz="8" w:space="0" w:color="0070C0"/>
            </w:tcBorders>
          </w:tcPr>
          <w:p w14:paraId="49195F83" w14:textId="77777777" w:rsidR="00461A45" w:rsidRDefault="00461A45" w:rsidP="00061E42">
            <w:pPr>
              <w:ind w:left="176"/>
              <w:rPr>
                <w:rFonts w:ascii="Nunito" w:eastAsia="Nunito" w:hAnsi="Nunito" w:cs="Nunito"/>
                <w:sz w:val="18"/>
                <w:szCs w:val="18"/>
              </w:rPr>
            </w:pPr>
            <w:r>
              <w:rPr>
                <w:rFonts w:ascii="Arial" w:eastAsia="Arial" w:hAnsi="Arial" w:cs="Arial"/>
                <w:noProof/>
                <w:sz w:val="16"/>
                <w:szCs w:val="16"/>
              </w:rPr>
              <mc:AlternateContent>
                <mc:Choice Requires="wps">
                  <w:drawing>
                    <wp:anchor distT="0" distB="0" distL="114300" distR="114300" simplePos="0" relativeHeight="251717632" behindDoc="0" locked="0" layoutInCell="1" allowOverlap="1" wp14:anchorId="0E27A301" wp14:editId="21A52898">
                      <wp:simplePos x="0" y="0"/>
                      <wp:positionH relativeFrom="column">
                        <wp:posOffset>1725295</wp:posOffset>
                      </wp:positionH>
                      <wp:positionV relativeFrom="paragraph">
                        <wp:posOffset>1108075</wp:posOffset>
                      </wp:positionV>
                      <wp:extent cx="4380865" cy="28575"/>
                      <wp:effectExtent l="38100" t="38100" r="76835" b="85725"/>
                      <wp:wrapNone/>
                      <wp:docPr id="34" name="Rechte verbindingslijn 34"/>
                      <wp:cNvGraphicFramePr/>
                      <a:graphic xmlns:a="http://schemas.openxmlformats.org/drawingml/2006/main">
                        <a:graphicData uri="http://schemas.microsoft.com/office/word/2010/wordprocessingShape">
                          <wps:wsp>
                            <wps:cNvCnPr/>
                            <wps:spPr>
                              <a:xfrm flipV="1">
                                <a:off x="0" y="0"/>
                                <a:ext cx="4380865" cy="28575"/>
                              </a:xfrm>
                              <a:prstGeom prst="line">
                                <a:avLst/>
                              </a:prstGeom>
                              <a:noFill/>
                              <a:ln w="12700" cap="flat" cmpd="sng" algn="ctr">
                                <a:solidFill>
                                  <a:srgbClr val="5B9BD5"/>
                                </a:solidFill>
                                <a:prstDash val="solid"/>
                                <a:miter lim="800000"/>
                              </a:ln>
                              <a:effectLst/>
                            </wps:spPr>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5A6494D5" id="Rechte verbindingslijn 34" o:spid="_x0000_s1026" style="position:absolute;flip:y;z-index:251717632;visibility:visible;mso-wrap-style:square;mso-wrap-distance-left:9pt;mso-wrap-distance-top:0;mso-wrap-distance-right:9pt;mso-wrap-distance-bottom:0;mso-position-horizontal:absolute;mso-position-horizontal-relative:text;mso-position-vertical:absolute;mso-position-vertical-relative:text" from="135.85pt,87.25pt" to="480.8pt,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" strokecolor="#5b9bd5" strokeweight="1pt">
                      <v:stroke joinstyle="miter"/>
                    </v:line>
                  </w:pict>
                </mc:Fallback>
              </mc:AlternateContent>
            </w:r>
          </w:p>
          <w:tbl>
            <w:tblPr>
              <w:tblW w:w="2578" w:type="dxa"/>
              <w:tblBorders>
                <w:top w:val="nil"/>
                <w:left w:val="nil"/>
                <w:bottom w:val="nil"/>
                <w:right w:val="nil"/>
                <w:insideH w:val="nil"/>
                <w:insideV w:val="nil"/>
              </w:tblBorders>
              <w:tblLayout w:type="fixed"/>
              <w:tblLook w:val="0400" w:firstRow="0" w:lastRow="0" w:firstColumn="0" w:lastColumn="0" w:noHBand="0" w:noVBand="1"/>
            </w:tblPr>
            <w:tblGrid>
              <w:gridCol w:w="2578"/>
            </w:tblGrid>
            <w:tr w:rsidR="00461A45" w14:paraId="0D626A15" w14:textId="77777777" w:rsidTr="00061E42">
              <w:trPr>
                <w:trHeight w:val="80"/>
              </w:trPr>
              <w:tc>
                <w:tcPr>
                  <w:tcW w:w="2578" w:type="dxa"/>
                </w:tcPr>
                <w:p w14:paraId="6D720851" w14:textId="77777777" w:rsidR="00461A45" w:rsidRDefault="00461A45" w:rsidP="00061E42">
                  <w:pPr>
                    <w:rPr>
                      <w:rFonts w:ascii="Arial" w:eastAsia="Arial" w:hAnsi="Arial" w:cs="Arial"/>
                      <w:b/>
                      <w:sz w:val="16"/>
                      <w:szCs w:val="16"/>
                    </w:rPr>
                  </w:pPr>
                  <w:r>
                    <w:rPr>
                      <w:rFonts w:ascii="Arial" w:eastAsia="Arial" w:hAnsi="Arial" w:cs="Arial"/>
                      <w:b/>
                      <w:sz w:val="16"/>
                      <w:szCs w:val="16"/>
                    </w:rPr>
                    <w:t>Basiscriteria die laten zien dat de student:</w:t>
                  </w:r>
                </w:p>
                <w:p w14:paraId="4AB60290" w14:textId="77777777" w:rsidR="00461A45" w:rsidRDefault="00461A45" w:rsidP="00061E42">
                  <w:pPr>
                    <w:rPr>
                      <w:rFonts w:ascii="Arial" w:eastAsia="Arial" w:hAnsi="Arial" w:cs="Arial"/>
                      <w:sz w:val="16"/>
                      <w:szCs w:val="16"/>
                    </w:rPr>
                  </w:pPr>
                </w:p>
                <w:p w14:paraId="438D20F5" w14:textId="77777777" w:rsidR="00461A45" w:rsidRDefault="00461A45" w:rsidP="00061E42">
                  <w:pPr>
                    <w:rPr>
                      <w:rFonts w:ascii="Arial" w:eastAsia="Arial" w:hAnsi="Arial" w:cs="Arial"/>
                      <w:sz w:val="16"/>
                      <w:szCs w:val="16"/>
                    </w:rPr>
                  </w:pPr>
                  <w:r>
                    <w:rPr>
                      <w:rFonts w:ascii="Arial" w:eastAsia="Arial" w:hAnsi="Arial" w:cs="Arial"/>
                      <w:sz w:val="16"/>
                      <w:szCs w:val="16"/>
                    </w:rPr>
                    <w:t>In de eigen les- of schoolpraktijk zelf een ambitie of probleem kan vaststellen dat leidt tot een didactisch ontwerp.</w:t>
                  </w:r>
                </w:p>
                <w:p w14:paraId="18363E42" w14:textId="77777777" w:rsidR="00461A45" w:rsidRDefault="00461A45" w:rsidP="00061E42">
                  <w:pPr>
                    <w:rPr>
                      <w:rFonts w:ascii="Arial" w:eastAsia="Arial" w:hAnsi="Arial" w:cs="Arial"/>
                      <w:sz w:val="16"/>
                      <w:szCs w:val="16"/>
                    </w:rPr>
                  </w:pPr>
                </w:p>
                <w:p w14:paraId="73FF28FD" w14:textId="77777777" w:rsidR="00461A45" w:rsidRDefault="00461A45" w:rsidP="00061E42">
                  <w:pPr>
                    <w:rPr>
                      <w:rFonts w:ascii="Arial" w:eastAsia="Arial" w:hAnsi="Arial" w:cs="Arial"/>
                      <w:sz w:val="16"/>
                      <w:szCs w:val="16"/>
                    </w:rPr>
                  </w:pPr>
                  <w:r>
                    <w:rPr>
                      <w:rFonts w:ascii="Arial" w:eastAsia="Arial" w:hAnsi="Arial" w:cs="Arial"/>
                      <w:sz w:val="16"/>
                      <w:szCs w:val="16"/>
                    </w:rPr>
                    <w:t xml:space="preserve">Gebruik heeft gemaakt van relevante concepten, theorieën en werkwijzen van het vakgebied. </w:t>
                  </w:r>
                </w:p>
                <w:p w14:paraId="1ED468E6" w14:textId="77777777" w:rsidR="00461A45" w:rsidRDefault="00461A45" w:rsidP="00061E42">
                  <w:pPr>
                    <w:rPr>
                      <w:rFonts w:ascii="Arial" w:eastAsia="Arial" w:hAnsi="Arial" w:cs="Arial"/>
                      <w:sz w:val="16"/>
                      <w:szCs w:val="16"/>
                    </w:rPr>
                  </w:pPr>
                </w:p>
                <w:p w14:paraId="55C9041D" w14:textId="77777777" w:rsidR="00461A45" w:rsidRDefault="00461A45" w:rsidP="00061E42">
                  <w:pPr>
                    <w:rPr>
                      <w:rFonts w:ascii="Arial" w:eastAsia="Arial" w:hAnsi="Arial" w:cs="Arial"/>
                      <w:sz w:val="16"/>
                      <w:szCs w:val="16"/>
                    </w:rPr>
                  </w:pPr>
                  <w:r>
                    <w:rPr>
                      <w:rFonts w:ascii="Arial" w:eastAsia="Arial" w:hAnsi="Arial" w:cs="Arial"/>
                      <w:sz w:val="16"/>
                      <w:szCs w:val="16"/>
                    </w:rPr>
                    <w:t>Zich verdiept heeft in nieuwe ontwikkelingen in het vakgebied relevant voor het onderwerp van het ontwerpcyclus</w:t>
                  </w:r>
                </w:p>
                <w:p w14:paraId="1BAFAE18" w14:textId="77777777" w:rsidR="00461A45" w:rsidRDefault="00461A45" w:rsidP="00061E42">
                  <w:pPr>
                    <w:rPr>
                      <w:rFonts w:ascii="Arial" w:eastAsia="Arial" w:hAnsi="Arial" w:cs="Arial"/>
                      <w:sz w:val="16"/>
                      <w:szCs w:val="16"/>
                    </w:rPr>
                  </w:pPr>
                </w:p>
                <w:p w14:paraId="3DB6953A" w14:textId="77777777" w:rsidR="00461A45" w:rsidRDefault="00461A45" w:rsidP="00061E42">
                  <w:pPr>
                    <w:rPr>
                      <w:rFonts w:ascii="Arial" w:eastAsia="Arial" w:hAnsi="Arial" w:cs="Arial"/>
                      <w:sz w:val="16"/>
                      <w:szCs w:val="16"/>
                    </w:rPr>
                  </w:pPr>
                  <w:r>
                    <w:rPr>
                      <w:rFonts w:ascii="Arial" w:eastAsia="Arial" w:hAnsi="Arial" w:cs="Arial"/>
                      <w:sz w:val="16"/>
                      <w:szCs w:val="16"/>
                    </w:rPr>
                    <w:t>Gebruik heeft gemaakt van gespecialiseerde handboeken, wetenschappelijke artikelen en vakliteratuur</w:t>
                  </w:r>
                </w:p>
                <w:p w14:paraId="2087A8FD" w14:textId="77777777" w:rsidR="00461A45" w:rsidRDefault="00461A45" w:rsidP="00061E42">
                  <w:pPr>
                    <w:rPr>
                      <w:rFonts w:ascii="Arial" w:eastAsia="Arial" w:hAnsi="Arial" w:cs="Arial"/>
                      <w:sz w:val="16"/>
                      <w:szCs w:val="16"/>
                    </w:rPr>
                  </w:pPr>
                </w:p>
                <w:p w14:paraId="0F6AC05D" w14:textId="77777777" w:rsidR="00461A45" w:rsidRDefault="00461A45" w:rsidP="00061E42">
                  <w:pPr>
                    <w:rPr>
                      <w:rFonts w:ascii="Arial" w:eastAsia="Arial" w:hAnsi="Arial" w:cs="Arial"/>
                      <w:color w:val="FFFFFF"/>
                      <w:sz w:val="16"/>
                      <w:szCs w:val="16"/>
                    </w:rPr>
                  </w:pPr>
                  <w:r>
                    <w:rPr>
                      <w:rFonts w:ascii="Arial" w:eastAsia="Arial" w:hAnsi="Arial" w:cs="Arial"/>
                      <w:sz w:val="16"/>
                      <w:szCs w:val="16"/>
                    </w:rPr>
                    <w:t xml:space="preserve">Gebruik heeft gemaakt van experts die veel van het onderwerp afweten. </w:t>
                  </w:r>
                </w:p>
              </w:tc>
            </w:tr>
            <w:tr w:rsidR="00461A45" w14:paraId="614FB7B2" w14:textId="77777777" w:rsidTr="00061E42">
              <w:trPr>
                <w:trHeight w:val="1695"/>
              </w:trPr>
              <w:tc>
                <w:tcPr>
                  <w:tcW w:w="2578" w:type="dxa"/>
                </w:tcPr>
                <w:p w14:paraId="138C673F" w14:textId="77777777" w:rsidR="00461A45" w:rsidRDefault="00461A45" w:rsidP="00061E42">
                  <w:pPr>
                    <w:rPr>
                      <w:rFonts w:ascii="Arial" w:eastAsia="Arial" w:hAnsi="Arial" w:cs="Arial"/>
                      <w:color w:val="FFFFFF"/>
                      <w:sz w:val="16"/>
                      <w:szCs w:val="16"/>
                    </w:rPr>
                  </w:pPr>
                </w:p>
                <w:p w14:paraId="0C619788" w14:textId="77777777" w:rsidR="00461A45" w:rsidRDefault="00461A45" w:rsidP="00061E42">
                  <w:pPr>
                    <w:rPr>
                      <w:rFonts w:ascii="Arial" w:eastAsia="Arial" w:hAnsi="Arial" w:cs="Arial"/>
                      <w:color w:val="FFFFFF"/>
                      <w:sz w:val="16"/>
                      <w:szCs w:val="16"/>
                    </w:rPr>
                  </w:pPr>
                </w:p>
                <w:p w14:paraId="16FF065D" w14:textId="77777777" w:rsidR="00461A45" w:rsidRDefault="00461A45" w:rsidP="00061E42">
                  <w:pPr>
                    <w:rPr>
                      <w:rFonts w:ascii="Arial" w:eastAsia="Arial" w:hAnsi="Arial" w:cs="Arial"/>
                      <w:color w:val="FFFFFF"/>
                      <w:sz w:val="16"/>
                      <w:szCs w:val="16"/>
                    </w:rPr>
                  </w:pPr>
                </w:p>
                <w:p w14:paraId="50A3DBFA" w14:textId="77777777" w:rsidR="00461A45" w:rsidRDefault="00461A45" w:rsidP="00061E42">
                  <w:pPr>
                    <w:rPr>
                      <w:rFonts w:ascii="Arial" w:eastAsia="Arial" w:hAnsi="Arial" w:cs="Arial"/>
                      <w:color w:val="FFFFFF"/>
                      <w:sz w:val="16"/>
                      <w:szCs w:val="16"/>
                    </w:rPr>
                  </w:pPr>
                </w:p>
                <w:p w14:paraId="393AD685" w14:textId="77777777" w:rsidR="00461A45" w:rsidRDefault="00461A45" w:rsidP="00061E42">
                  <w:pPr>
                    <w:rPr>
                      <w:rFonts w:ascii="Arial" w:eastAsia="Arial" w:hAnsi="Arial" w:cs="Arial"/>
                      <w:color w:val="FFFFFF"/>
                      <w:sz w:val="16"/>
                      <w:szCs w:val="16"/>
                    </w:rPr>
                  </w:pPr>
                </w:p>
                <w:p w14:paraId="214477D9" w14:textId="77777777" w:rsidR="00461A45" w:rsidRDefault="00461A45" w:rsidP="00061E42">
                  <w:pPr>
                    <w:rPr>
                      <w:rFonts w:ascii="Arial" w:eastAsia="Arial" w:hAnsi="Arial" w:cs="Arial"/>
                      <w:color w:val="FFFFFF"/>
                      <w:sz w:val="16"/>
                      <w:szCs w:val="16"/>
                    </w:rPr>
                  </w:pPr>
                </w:p>
                <w:p w14:paraId="5AB676E7" w14:textId="77777777" w:rsidR="00461A45" w:rsidRDefault="00461A45" w:rsidP="00061E42">
                  <w:pPr>
                    <w:rPr>
                      <w:rFonts w:ascii="Arial" w:eastAsia="Arial" w:hAnsi="Arial" w:cs="Arial"/>
                      <w:color w:val="FFFFFF"/>
                      <w:sz w:val="16"/>
                      <w:szCs w:val="16"/>
                    </w:rPr>
                  </w:pPr>
                </w:p>
                <w:p w14:paraId="24FC692A" w14:textId="77777777" w:rsidR="00461A45" w:rsidRDefault="00461A45" w:rsidP="00061E42">
                  <w:pPr>
                    <w:rPr>
                      <w:rFonts w:ascii="Arial" w:eastAsia="Arial" w:hAnsi="Arial" w:cs="Arial"/>
                      <w:color w:val="FFFFFF"/>
                      <w:sz w:val="16"/>
                      <w:szCs w:val="16"/>
                    </w:rPr>
                  </w:pPr>
                </w:p>
                <w:p w14:paraId="025B43A8" w14:textId="77777777" w:rsidR="00461A45" w:rsidRDefault="00461A45" w:rsidP="00061E42">
                  <w:pPr>
                    <w:rPr>
                      <w:rFonts w:ascii="Arial" w:eastAsia="Arial" w:hAnsi="Arial" w:cs="Arial"/>
                      <w:color w:val="FFFFFF"/>
                      <w:sz w:val="16"/>
                      <w:szCs w:val="16"/>
                    </w:rPr>
                  </w:pPr>
                </w:p>
                <w:p w14:paraId="023F3DE1" w14:textId="77777777" w:rsidR="00461A45" w:rsidRDefault="00461A45" w:rsidP="00061E42">
                  <w:pPr>
                    <w:rPr>
                      <w:rFonts w:ascii="Arial" w:eastAsia="Arial" w:hAnsi="Arial" w:cs="Arial"/>
                      <w:color w:val="FFFFFF"/>
                      <w:sz w:val="16"/>
                      <w:szCs w:val="16"/>
                    </w:rPr>
                  </w:pPr>
                </w:p>
                <w:p w14:paraId="4F359CE8" w14:textId="77777777" w:rsidR="00461A45" w:rsidRDefault="00461A45" w:rsidP="00061E42">
                  <w:pPr>
                    <w:rPr>
                      <w:rFonts w:ascii="Arial" w:eastAsia="Arial" w:hAnsi="Arial" w:cs="Arial"/>
                      <w:color w:val="FFFFFF"/>
                      <w:sz w:val="16"/>
                      <w:szCs w:val="16"/>
                    </w:rPr>
                  </w:pPr>
                </w:p>
                <w:p w14:paraId="56D15BA6" w14:textId="77777777" w:rsidR="00461A45" w:rsidRDefault="00461A45" w:rsidP="00061E42">
                  <w:pPr>
                    <w:rPr>
                      <w:rFonts w:ascii="Arial" w:eastAsia="Arial" w:hAnsi="Arial" w:cs="Arial"/>
                      <w:color w:val="FFFFFF"/>
                      <w:sz w:val="16"/>
                      <w:szCs w:val="16"/>
                    </w:rPr>
                  </w:pPr>
                </w:p>
                <w:p w14:paraId="38B5CCAB" w14:textId="77777777" w:rsidR="00461A45" w:rsidRDefault="00461A45" w:rsidP="00061E42">
                  <w:pPr>
                    <w:rPr>
                      <w:rFonts w:ascii="Arial" w:eastAsia="Arial" w:hAnsi="Arial" w:cs="Arial"/>
                      <w:color w:val="FFFFFF"/>
                      <w:sz w:val="16"/>
                      <w:szCs w:val="16"/>
                    </w:rPr>
                  </w:pPr>
                </w:p>
                <w:p w14:paraId="31797C09" w14:textId="77777777" w:rsidR="00461A45" w:rsidRDefault="00461A45" w:rsidP="00061E42">
                  <w:pPr>
                    <w:rPr>
                      <w:rFonts w:ascii="Arial" w:eastAsia="Arial" w:hAnsi="Arial" w:cs="Arial"/>
                      <w:color w:val="FFFFFF"/>
                      <w:sz w:val="16"/>
                      <w:szCs w:val="16"/>
                    </w:rPr>
                  </w:pPr>
                </w:p>
                <w:p w14:paraId="1C983CCA" w14:textId="77777777" w:rsidR="00461A45" w:rsidRDefault="00461A45" w:rsidP="00061E42">
                  <w:pPr>
                    <w:rPr>
                      <w:rFonts w:ascii="Arial" w:eastAsia="Arial" w:hAnsi="Arial" w:cs="Arial"/>
                      <w:color w:val="FFFFFF"/>
                      <w:sz w:val="16"/>
                      <w:szCs w:val="16"/>
                    </w:rPr>
                  </w:pPr>
                </w:p>
                <w:p w14:paraId="1760CADB" w14:textId="77777777" w:rsidR="00461A45" w:rsidRDefault="00461A45" w:rsidP="00061E42">
                  <w:pPr>
                    <w:rPr>
                      <w:rFonts w:ascii="Arial" w:eastAsia="Arial" w:hAnsi="Arial" w:cs="Arial"/>
                      <w:color w:val="FFFFFF"/>
                      <w:sz w:val="16"/>
                      <w:szCs w:val="16"/>
                    </w:rPr>
                  </w:pPr>
                </w:p>
                <w:p w14:paraId="7752F33F" w14:textId="77777777" w:rsidR="00461A45" w:rsidRDefault="00461A45" w:rsidP="00061E42">
                  <w:pPr>
                    <w:rPr>
                      <w:rFonts w:ascii="Arial" w:eastAsia="Arial" w:hAnsi="Arial" w:cs="Arial"/>
                      <w:color w:val="FFFFFF"/>
                      <w:sz w:val="16"/>
                      <w:szCs w:val="16"/>
                    </w:rPr>
                  </w:pPr>
                </w:p>
                <w:p w14:paraId="444AA0DC" w14:textId="77777777" w:rsidR="00461A45" w:rsidRDefault="00461A45" w:rsidP="00061E42">
                  <w:pPr>
                    <w:rPr>
                      <w:rFonts w:ascii="Arial" w:eastAsia="Arial" w:hAnsi="Arial" w:cs="Arial"/>
                      <w:color w:val="FFFFFF"/>
                      <w:sz w:val="16"/>
                      <w:szCs w:val="16"/>
                    </w:rPr>
                  </w:pPr>
                </w:p>
                <w:p w14:paraId="7E0A0431" w14:textId="77777777" w:rsidR="00461A45" w:rsidRDefault="00461A45" w:rsidP="00061E42">
                  <w:pPr>
                    <w:rPr>
                      <w:rFonts w:ascii="Arial" w:eastAsia="Arial" w:hAnsi="Arial" w:cs="Arial"/>
                      <w:color w:val="FFFFFF"/>
                      <w:sz w:val="16"/>
                      <w:szCs w:val="16"/>
                    </w:rPr>
                  </w:pPr>
                </w:p>
              </w:tc>
            </w:tr>
          </w:tbl>
          <w:p w14:paraId="4A471715" w14:textId="77777777" w:rsidR="00461A45" w:rsidRDefault="00461A45" w:rsidP="00061E42">
            <w:pPr>
              <w:rPr>
                <w:rFonts w:ascii="Arial" w:eastAsia="Arial" w:hAnsi="Arial" w:cs="Arial"/>
                <w:sz w:val="16"/>
                <w:szCs w:val="16"/>
              </w:rPr>
            </w:pPr>
          </w:p>
        </w:tc>
        <w:tc>
          <w:tcPr>
            <w:tcW w:w="2144" w:type="dxa"/>
            <w:tcBorders>
              <w:bottom w:val="single" w:sz="8" w:space="0" w:color="0070C0"/>
            </w:tcBorders>
          </w:tcPr>
          <w:p w14:paraId="244D5E4B" w14:textId="77777777" w:rsidR="00461A45" w:rsidRDefault="00461A45" w:rsidP="00061E42">
            <w:pPr>
              <w:rPr>
                <w:rFonts w:ascii="Arial" w:eastAsia="Arial" w:hAnsi="Arial" w:cs="Arial"/>
                <w:sz w:val="16"/>
                <w:szCs w:val="16"/>
              </w:rPr>
            </w:pPr>
          </w:p>
          <w:p w14:paraId="472718AB" w14:textId="77777777" w:rsidR="00461A45" w:rsidRDefault="00461A45" w:rsidP="00061E42">
            <w:pPr>
              <w:rPr>
                <w:rFonts w:ascii="Arial" w:eastAsia="Arial" w:hAnsi="Arial" w:cs="Arial"/>
                <w:b/>
                <w:sz w:val="16"/>
                <w:szCs w:val="16"/>
              </w:rPr>
            </w:pPr>
            <w:r>
              <w:rPr>
                <w:rFonts w:ascii="Arial" w:eastAsia="Arial" w:hAnsi="Arial" w:cs="Arial"/>
                <w:b/>
                <w:sz w:val="16"/>
                <w:szCs w:val="16"/>
              </w:rPr>
              <w:t>Waarmee de student…</w:t>
            </w:r>
          </w:p>
          <w:p w14:paraId="41EA4584" w14:textId="77777777" w:rsidR="00461A45" w:rsidRDefault="00461A45" w:rsidP="00061E42">
            <w:pPr>
              <w:rPr>
                <w:rFonts w:ascii="Arial" w:eastAsia="Arial" w:hAnsi="Arial" w:cs="Arial"/>
                <w:sz w:val="16"/>
                <w:szCs w:val="16"/>
              </w:rPr>
            </w:pPr>
          </w:p>
          <w:p w14:paraId="5379BA49" w14:textId="77777777" w:rsidR="00461A45" w:rsidRDefault="00461A45" w:rsidP="00061E42">
            <w:pPr>
              <w:rPr>
                <w:rFonts w:ascii="Arial" w:eastAsia="Arial" w:hAnsi="Arial" w:cs="Arial"/>
                <w:sz w:val="16"/>
                <w:szCs w:val="16"/>
              </w:rPr>
            </w:pPr>
            <w:r>
              <w:rPr>
                <w:rFonts w:ascii="Arial" w:eastAsia="Arial" w:hAnsi="Arial" w:cs="Arial"/>
                <w:sz w:val="16"/>
                <w:szCs w:val="16"/>
              </w:rPr>
              <w:t>getuigt van kennis en inzicht met betrekking tot zijn professionele ontwikkeling op basis van nieuwe inzichten.</w:t>
            </w:r>
          </w:p>
          <w:p w14:paraId="7FEC5A7B" w14:textId="77777777" w:rsidR="00461A45" w:rsidRDefault="00461A45" w:rsidP="00061E42">
            <w:pPr>
              <w:rPr>
                <w:rFonts w:ascii="Arial" w:eastAsia="Arial" w:hAnsi="Arial" w:cs="Arial"/>
                <w:sz w:val="16"/>
                <w:szCs w:val="16"/>
              </w:rPr>
            </w:pPr>
          </w:p>
          <w:p w14:paraId="29582A54" w14:textId="77777777" w:rsidR="00461A45" w:rsidRDefault="00461A45" w:rsidP="00061E42">
            <w:pPr>
              <w:rPr>
                <w:rFonts w:ascii="Arial" w:eastAsia="Arial" w:hAnsi="Arial" w:cs="Arial"/>
                <w:sz w:val="16"/>
                <w:szCs w:val="16"/>
              </w:rPr>
            </w:pPr>
          </w:p>
          <w:p w14:paraId="365CA5EB" w14:textId="77777777" w:rsidR="00461A45" w:rsidRDefault="00461A45" w:rsidP="00061E42">
            <w:pPr>
              <w:spacing w:before="120"/>
              <w:rPr>
                <w:rFonts w:ascii="Arial" w:eastAsia="Arial" w:hAnsi="Arial" w:cs="Arial"/>
                <w:b/>
                <w:sz w:val="16"/>
                <w:szCs w:val="16"/>
              </w:rPr>
            </w:pPr>
            <w:r>
              <w:rPr>
                <w:rFonts w:ascii="Arial" w:eastAsia="Arial" w:hAnsi="Arial" w:cs="Arial"/>
                <w:b/>
                <w:sz w:val="16"/>
                <w:szCs w:val="16"/>
              </w:rPr>
              <w:t>Door in zijn eigen probleemanalyse specifiek te laten zien dat:</w:t>
            </w:r>
          </w:p>
          <w:p w14:paraId="1B55F433" w14:textId="77777777" w:rsidR="00461A45" w:rsidRDefault="00461A45" w:rsidP="00061E42">
            <w:pPr>
              <w:rPr>
                <w:rFonts w:ascii="Arial" w:eastAsia="Arial" w:hAnsi="Arial" w:cs="Arial"/>
                <w:sz w:val="16"/>
                <w:szCs w:val="16"/>
              </w:rPr>
            </w:pPr>
            <w:r>
              <w:rPr>
                <w:rFonts w:ascii="Arial" w:eastAsia="Arial" w:hAnsi="Arial" w:cs="Arial"/>
                <w:sz w:val="16"/>
                <w:szCs w:val="16"/>
              </w:rPr>
              <w:t>(in te vullen door begeleider en student.)</w:t>
            </w:r>
          </w:p>
          <w:p w14:paraId="4B861B79" w14:textId="77777777" w:rsidR="00461A45" w:rsidRDefault="00461A45" w:rsidP="00061E42">
            <w:pPr>
              <w:rPr>
                <w:rFonts w:ascii="Arial" w:eastAsia="Arial" w:hAnsi="Arial" w:cs="Arial"/>
                <w:sz w:val="16"/>
                <w:szCs w:val="16"/>
              </w:rPr>
            </w:pPr>
          </w:p>
          <w:p w14:paraId="72D8CDB7" w14:textId="77777777" w:rsidR="00461A45" w:rsidRDefault="00461A45" w:rsidP="00061E42">
            <w:pPr>
              <w:rPr>
                <w:rFonts w:ascii="Arial" w:eastAsia="Arial" w:hAnsi="Arial" w:cs="Arial"/>
                <w:sz w:val="16"/>
                <w:szCs w:val="16"/>
              </w:rPr>
            </w:pPr>
          </w:p>
          <w:p w14:paraId="0258E0BE" w14:textId="77777777" w:rsidR="00461A45" w:rsidRDefault="00461A45" w:rsidP="00061E42">
            <w:pPr>
              <w:rPr>
                <w:rFonts w:ascii="Arial" w:eastAsia="Arial" w:hAnsi="Arial" w:cs="Arial"/>
                <w:sz w:val="16"/>
                <w:szCs w:val="16"/>
              </w:rPr>
            </w:pPr>
          </w:p>
          <w:p w14:paraId="26B284DC" w14:textId="77777777" w:rsidR="00461A45" w:rsidRDefault="00461A45" w:rsidP="00061E42">
            <w:pPr>
              <w:rPr>
                <w:rFonts w:ascii="Arial" w:eastAsia="Arial" w:hAnsi="Arial" w:cs="Arial"/>
                <w:sz w:val="16"/>
                <w:szCs w:val="16"/>
              </w:rPr>
            </w:pPr>
          </w:p>
          <w:p w14:paraId="299FA95E" w14:textId="77777777" w:rsidR="00461A45" w:rsidRDefault="00461A45" w:rsidP="00061E42">
            <w:pPr>
              <w:rPr>
                <w:rFonts w:ascii="Arial" w:eastAsia="Arial" w:hAnsi="Arial" w:cs="Arial"/>
                <w:sz w:val="16"/>
                <w:szCs w:val="16"/>
              </w:rPr>
            </w:pPr>
          </w:p>
          <w:p w14:paraId="6D314387" w14:textId="77777777" w:rsidR="00461A45" w:rsidRDefault="00461A45" w:rsidP="00061E42">
            <w:pPr>
              <w:rPr>
                <w:rFonts w:ascii="Arial" w:eastAsia="Arial" w:hAnsi="Arial" w:cs="Arial"/>
                <w:sz w:val="16"/>
                <w:szCs w:val="16"/>
              </w:rPr>
            </w:pPr>
          </w:p>
          <w:p w14:paraId="15F87DB8" w14:textId="77777777" w:rsidR="00461A45" w:rsidRDefault="00461A45" w:rsidP="00061E42">
            <w:pPr>
              <w:rPr>
                <w:rFonts w:ascii="Arial" w:eastAsia="Arial" w:hAnsi="Arial" w:cs="Arial"/>
                <w:sz w:val="16"/>
                <w:szCs w:val="16"/>
              </w:rPr>
            </w:pPr>
          </w:p>
          <w:p w14:paraId="78FBB011" w14:textId="77777777" w:rsidR="00461A45" w:rsidRDefault="00461A45" w:rsidP="00061E42">
            <w:pPr>
              <w:rPr>
                <w:rFonts w:ascii="Arial" w:eastAsia="Arial" w:hAnsi="Arial" w:cs="Arial"/>
                <w:sz w:val="16"/>
                <w:szCs w:val="16"/>
              </w:rPr>
            </w:pPr>
          </w:p>
          <w:p w14:paraId="6A9E6D2A" w14:textId="77777777" w:rsidR="00461A45" w:rsidRDefault="00461A45" w:rsidP="00061E42">
            <w:pPr>
              <w:rPr>
                <w:rFonts w:ascii="Arial" w:eastAsia="Arial" w:hAnsi="Arial" w:cs="Arial"/>
                <w:sz w:val="16"/>
                <w:szCs w:val="16"/>
              </w:rPr>
            </w:pPr>
          </w:p>
          <w:p w14:paraId="5ACEE129" w14:textId="77777777" w:rsidR="00461A45" w:rsidRDefault="00461A45" w:rsidP="00061E42">
            <w:pPr>
              <w:rPr>
                <w:rFonts w:ascii="Arial" w:eastAsia="Arial" w:hAnsi="Arial" w:cs="Arial"/>
                <w:sz w:val="16"/>
                <w:szCs w:val="16"/>
              </w:rPr>
            </w:pPr>
          </w:p>
          <w:p w14:paraId="4DA0DA3B" w14:textId="77777777" w:rsidR="00461A45" w:rsidRDefault="00461A45" w:rsidP="00061E42">
            <w:pPr>
              <w:rPr>
                <w:rFonts w:ascii="Arial" w:eastAsia="Arial" w:hAnsi="Arial" w:cs="Arial"/>
                <w:sz w:val="16"/>
                <w:szCs w:val="16"/>
              </w:rPr>
            </w:pPr>
          </w:p>
          <w:p w14:paraId="2EE0D856" w14:textId="77777777" w:rsidR="00461A45" w:rsidRDefault="00461A45" w:rsidP="00061E42">
            <w:pPr>
              <w:rPr>
                <w:rFonts w:ascii="Arial" w:eastAsia="Arial" w:hAnsi="Arial" w:cs="Arial"/>
                <w:sz w:val="16"/>
                <w:szCs w:val="16"/>
              </w:rPr>
            </w:pPr>
          </w:p>
          <w:p w14:paraId="02D818FD" w14:textId="77777777" w:rsidR="00461A45" w:rsidRDefault="00461A45" w:rsidP="00061E42">
            <w:pPr>
              <w:rPr>
                <w:rFonts w:ascii="Arial" w:eastAsia="Arial" w:hAnsi="Arial" w:cs="Arial"/>
                <w:sz w:val="16"/>
                <w:szCs w:val="16"/>
              </w:rPr>
            </w:pPr>
          </w:p>
          <w:p w14:paraId="374348CC" w14:textId="77777777" w:rsidR="00461A45" w:rsidRDefault="00461A45" w:rsidP="00061E42">
            <w:pPr>
              <w:rPr>
                <w:rFonts w:ascii="Arial" w:eastAsia="Arial" w:hAnsi="Arial" w:cs="Arial"/>
                <w:sz w:val="16"/>
                <w:szCs w:val="16"/>
              </w:rPr>
            </w:pPr>
          </w:p>
          <w:p w14:paraId="632A14C4" w14:textId="77777777" w:rsidR="00461A45" w:rsidRDefault="00461A45" w:rsidP="00061E42">
            <w:pPr>
              <w:rPr>
                <w:rFonts w:ascii="Arial" w:eastAsia="Arial" w:hAnsi="Arial" w:cs="Arial"/>
                <w:sz w:val="16"/>
                <w:szCs w:val="16"/>
              </w:rPr>
            </w:pPr>
          </w:p>
          <w:p w14:paraId="606B7FF6" w14:textId="77777777" w:rsidR="00461A45" w:rsidRDefault="00461A45" w:rsidP="00061E42">
            <w:pPr>
              <w:rPr>
                <w:rFonts w:ascii="Arial" w:eastAsia="Arial" w:hAnsi="Arial" w:cs="Arial"/>
                <w:sz w:val="16"/>
                <w:szCs w:val="16"/>
              </w:rPr>
            </w:pPr>
          </w:p>
          <w:p w14:paraId="1718FBA1" w14:textId="77777777" w:rsidR="00461A45" w:rsidRDefault="00461A45" w:rsidP="00061E42">
            <w:pPr>
              <w:rPr>
                <w:rFonts w:ascii="Arial" w:eastAsia="Arial" w:hAnsi="Arial" w:cs="Arial"/>
                <w:sz w:val="16"/>
                <w:szCs w:val="16"/>
              </w:rPr>
            </w:pPr>
          </w:p>
          <w:p w14:paraId="3479FB3F" w14:textId="77777777" w:rsidR="00461A45" w:rsidRDefault="00461A45" w:rsidP="00061E42">
            <w:pPr>
              <w:rPr>
                <w:rFonts w:ascii="Arial" w:eastAsia="Arial" w:hAnsi="Arial" w:cs="Arial"/>
                <w:sz w:val="16"/>
                <w:szCs w:val="16"/>
              </w:rPr>
            </w:pPr>
          </w:p>
          <w:p w14:paraId="46A87CB9" w14:textId="77777777" w:rsidR="00461A45" w:rsidRDefault="00461A45" w:rsidP="00061E42">
            <w:pPr>
              <w:rPr>
                <w:rFonts w:ascii="Arial" w:eastAsia="Arial" w:hAnsi="Arial" w:cs="Arial"/>
                <w:sz w:val="16"/>
                <w:szCs w:val="16"/>
              </w:rPr>
            </w:pPr>
          </w:p>
        </w:tc>
        <w:tc>
          <w:tcPr>
            <w:tcW w:w="2268" w:type="dxa"/>
            <w:gridSpan w:val="2"/>
            <w:tcBorders>
              <w:bottom w:val="single" w:sz="8" w:space="0" w:color="0070C0"/>
            </w:tcBorders>
          </w:tcPr>
          <w:p w14:paraId="48C5A112" w14:textId="77777777" w:rsidR="00461A45" w:rsidRDefault="00461A45" w:rsidP="00061E42">
            <w:pPr>
              <w:rPr>
                <w:rFonts w:ascii="Arial" w:eastAsia="Arial" w:hAnsi="Arial" w:cs="Arial"/>
                <w:sz w:val="16"/>
                <w:szCs w:val="16"/>
              </w:rPr>
            </w:pPr>
          </w:p>
          <w:p w14:paraId="60C0FD8A" w14:textId="77777777" w:rsidR="00461A45" w:rsidRDefault="00461A45" w:rsidP="00061E42">
            <w:pPr>
              <w:rPr>
                <w:rFonts w:ascii="Arial" w:eastAsia="Arial" w:hAnsi="Arial" w:cs="Arial"/>
                <w:sz w:val="16"/>
                <w:szCs w:val="16"/>
              </w:rPr>
            </w:pPr>
          </w:p>
          <w:p w14:paraId="66CB7457" w14:textId="77777777" w:rsidR="00461A45" w:rsidRDefault="00461A45" w:rsidP="00061E42">
            <w:pPr>
              <w:rPr>
                <w:rFonts w:ascii="Arial" w:eastAsia="Arial" w:hAnsi="Arial" w:cs="Arial"/>
                <w:sz w:val="16"/>
                <w:szCs w:val="16"/>
              </w:rPr>
            </w:pPr>
          </w:p>
          <w:p w14:paraId="263B2C50" w14:textId="77777777" w:rsidR="00461A45" w:rsidRDefault="00461A45" w:rsidP="00061E42">
            <w:pPr>
              <w:rPr>
                <w:rFonts w:ascii="Arial" w:eastAsia="Arial" w:hAnsi="Arial" w:cs="Arial"/>
                <w:sz w:val="16"/>
                <w:szCs w:val="16"/>
              </w:rPr>
            </w:pPr>
            <w:r>
              <w:rPr>
                <w:rFonts w:ascii="Arial" w:eastAsia="Arial" w:hAnsi="Arial" w:cs="Arial"/>
                <w:sz w:val="16"/>
                <w:szCs w:val="16"/>
              </w:rPr>
              <w:t>… en daarin recente maatschappelijke en/of wetenschappelijke  ontwikkelingen mee neemt.</w:t>
            </w:r>
          </w:p>
          <w:p w14:paraId="471FB275" w14:textId="77777777" w:rsidR="00461A45" w:rsidRDefault="00461A45" w:rsidP="00061E42">
            <w:pPr>
              <w:rPr>
                <w:rFonts w:ascii="Arial" w:eastAsia="Arial" w:hAnsi="Arial" w:cs="Arial"/>
                <w:sz w:val="16"/>
                <w:szCs w:val="16"/>
              </w:rPr>
            </w:pPr>
          </w:p>
          <w:p w14:paraId="260E1197" w14:textId="77777777" w:rsidR="00461A45" w:rsidRDefault="00461A45" w:rsidP="00061E42">
            <w:pPr>
              <w:rPr>
                <w:rFonts w:ascii="Arial" w:eastAsia="Arial" w:hAnsi="Arial" w:cs="Arial"/>
                <w:sz w:val="16"/>
                <w:szCs w:val="16"/>
              </w:rPr>
            </w:pPr>
          </w:p>
          <w:p w14:paraId="04C59497" w14:textId="77777777" w:rsidR="00461A45" w:rsidRDefault="00461A45" w:rsidP="00061E42">
            <w:pPr>
              <w:rPr>
                <w:rFonts w:ascii="Arial" w:eastAsia="Arial" w:hAnsi="Arial" w:cs="Arial"/>
                <w:sz w:val="16"/>
                <w:szCs w:val="16"/>
              </w:rPr>
            </w:pPr>
          </w:p>
          <w:p w14:paraId="2AE22A51" w14:textId="77777777" w:rsidR="00461A45" w:rsidRDefault="00461A45" w:rsidP="00061E42">
            <w:pPr>
              <w:spacing w:before="120"/>
              <w:rPr>
                <w:rFonts w:ascii="Arial" w:eastAsia="Arial" w:hAnsi="Arial" w:cs="Arial"/>
                <w:b/>
                <w:sz w:val="16"/>
                <w:szCs w:val="16"/>
              </w:rPr>
            </w:pPr>
            <w:r>
              <w:rPr>
                <w:rFonts w:ascii="Arial" w:eastAsia="Arial" w:hAnsi="Arial" w:cs="Arial"/>
                <w:b/>
                <w:sz w:val="16"/>
                <w:szCs w:val="16"/>
              </w:rPr>
              <w:t>Door in zijn eigen probleemanalyse specifiek te laten zien dat:</w:t>
            </w:r>
          </w:p>
          <w:p w14:paraId="417E2783" w14:textId="77777777" w:rsidR="00461A45" w:rsidRDefault="00461A45" w:rsidP="00061E42">
            <w:pPr>
              <w:rPr>
                <w:rFonts w:ascii="Arial" w:eastAsia="Arial" w:hAnsi="Arial" w:cs="Arial"/>
                <w:sz w:val="16"/>
                <w:szCs w:val="16"/>
              </w:rPr>
            </w:pPr>
            <w:r>
              <w:rPr>
                <w:rFonts w:ascii="Arial" w:eastAsia="Arial" w:hAnsi="Arial" w:cs="Arial"/>
                <w:sz w:val="16"/>
                <w:szCs w:val="16"/>
              </w:rPr>
              <w:t>(in te vullen door begeleider en student.)</w:t>
            </w:r>
          </w:p>
          <w:p w14:paraId="1FBEAE60" w14:textId="77777777" w:rsidR="00461A45" w:rsidRDefault="00461A45" w:rsidP="00061E42">
            <w:pPr>
              <w:rPr>
                <w:rFonts w:ascii="Arial" w:eastAsia="Arial" w:hAnsi="Arial" w:cs="Arial"/>
                <w:sz w:val="16"/>
                <w:szCs w:val="16"/>
              </w:rPr>
            </w:pPr>
          </w:p>
        </w:tc>
        <w:tc>
          <w:tcPr>
            <w:tcW w:w="2506" w:type="dxa"/>
            <w:gridSpan w:val="2"/>
            <w:tcBorders>
              <w:bottom w:val="single" w:sz="8" w:space="0" w:color="0070C0"/>
            </w:tcBorders>
          </w:tcPr>
          <w:p w14:paraId="71344DEC" w14:textId="77777777" w:rsidR="00461A45" w:rsidRDefault="00461A45" w:rsidP="00061E42">
            <w:pPr>
              <w:rPr>
                <w:rFonts w:ascii="Arial" w:eastAsia="Arial" w:hAnsi="Arial" w:cs="Arial"/>
                <w:sz w:val="16"/>
                <w:szCs w:val="16"/>
              </w:rPr>
            </w:pPr>
          </w:p>
          <w:p w14:paraId="7E9E47A6" w14:textId="77777777" w:rsidR="00461A45" w:rsidRDefault="00461A45" w:rsidP="00061E42">
            <w:pPr>
              <w:rPr>
                <w:rFonts w:ascii="Arial" w:eastAsia="Arial" w:hAnsi="Arial" w:cs="Arial"/>
                <w:sz w:val="16"/>
                <w:szCs w:val="16"/>
              </w:rPr>
            </w:pPr>
          </w:p>
          <w:p w14:paraId="192FA152" w14:textId="77777777" w:rsidR="00461A45" w:rsidRDefault="00461A45" w:rsidP="00061E42">
            <w:pPr>
              <w:rPr>
                <w:rFonts w:ascii="Arial" w:eastAsia="Arial" w:hAnsi="Arial" w:cs="Arial"/>
                <w:sz w:val="16"/>
                <w:szCs w:val="16"/>
              </w:rPr>
            </w:pPr>
          </w:p>
          <w:p w14:paraId="534C7D90" w14:textId="77777777" w:rsidR="00461A45" w:rsidRDefault="00461A45" w:rsidP="00061E42">
            <w:pPr>
              <w:rPr>
                <w:rFonts w:ascii="Arial" w:eastAsia="Arial" w:hAnsi="Arial" w:cs="Arial"/>
                <w:sz w:val="16"/>
                <w:szCs w:val="16"/>
              </w:rPr>
            </w:pPr>
            <w:r>
              <w:rPr>
                <w:rFonts w:ascii="Arial" w:eastAsia="Arial" w:hAnsi="Arial" w:cs="Arial"/>
                <w:sz w:val="16"/>
                <w:szCs w:val="16"/>
              </w:rPr>
              <w:t>… en in het verlengde hiervan een originele, onderbouwde bijdrage kan leveren aan het ontwikkelen van voorstellen voor de praktijk.</w:t>
            </w:r>
          </w:p>
          <w:p w14:paraId="3879CEAF" w14:textId="77777777" w:rsidR="00461A45" w:rsidRDefault="00461A45" w:rsidP="00061E42">
            <w:pPr>
              <w:rPr>
                <w:rFonts w:ascii="Arial" w:eastAsia="Arial" w:hAnsi="Arial" w:cs="Arial"/>
                <w:sz w:val="16"/>
                <w:szCs w:val="16"/>
              </w:rPr>
            </w:pPr>
          </w:p>
          <w:p w14:paraId="33FAF374" w14:textId="77777777" w:rsidR="00461A45" w:rsidRDefault="00461A45" w:rsidP="00061E42">
            <w:pPr>
              <w:rPr>
                <w:rFonts w:ascii="Arial" w:eastAsia="Arial" w:hAnsi="Arial" w:cs="Arial"/>
                <w:b/>
                <w:sz w:val="16"/>
                <w:szCs w:val="16"/>
              </w:rPr>
            </w:pPr>
          </w:p>
          <w:p w14:paraId="3D5A87DA" w14:textId="77777777" w:rsidR="00461A45" w:rsidRDefault="00461A45" w:rsidP="00061E42">
            <w:pPr>
              <w:spacing w:before="120"/>
              <w:rPr>
                <w:rFonts w:ascii="Arial" w:eastAsia="Arial" w:hAnsi="Arial" w:cs="Arial"/>
                <w:b/>
                <w:sz w:val="16"/>
                <w:szCs w:val="16"/>
              </w:rPr>
            </w:pPr>
            <w:r>
              <w:rPr>
                <w:rFonts w:ascii="Arial" w:eastAsia="Arial" w:hAnsi="Arial" w:cs="Arial"/>
                <w:b/>
                <w:sz w:val="16"/>
                <w:szCs w:val="16"/>
              </w:rPr>
              <w:t>Door in zijn eigen probleemanalyse specifiek te laten zien dat:</w:t>
            </w:r>
          </w:p>
          <w:p w14:paraId="551A8073" w14:textId="77777777" w:rsidR="00461A45" w:rsidRDefault="00461A45" w:rsidP="00061E42">
            <w:pPr>
              <w:rPr>
                <w:rFonts w:ascii="Arial" w:eastAsia="Arial" w:hAnsi="Arial" w:cs="Arial"/>
                <w:sz w:val="16"/>
                <w:szCs w:val="16"/>
              </w:rPr>
            </w:pPr>
            <w:r>
              <w:rPr>
                <w:rFonts w:ascii="Arial" w:eastAsia="Arial" w:hAnsi="Arial" w:cs="Arial"/>
                <w:sz w:val="16"/>
                <w:szCs w:val="16"/>
              </w:rPr>
              <w:t>(in te vullen door begeleider en student.)</w:t>
            </w:r>
          </w:p>
          <w:p w14:paraId="74BE95D7" w14:textId="77777777" w:rsidR="00461A45" w:rsidRDefault="00461A45" w:rsidP="00061E42">
            <w:pPr>
              <w:rPr>
                <w:rFonts w:ascii="Arial" w:eastAsia="Arial" w:hAnsi="Arial" w:cs="Arial"/>
                <w:sz w:val="16"/>
                <w:szCs w:val="16"/>
              </w:rPr>
            </w:pPr>
          </w:p>
        </w:tc>
      </w:tr>
      <w:tr w:rsidR="00461A45" w14:paraId="06F51CA9" w14:textId="77777777" w:rsidTr="00061E42">
        <w:trPr>
          <w:gridAfter w:val="1"/>
          <w:wAfter w:w="21" w:type="dxa"/>
          <w:trHeight w:val="624"/>
        </w:trPr>
        <w:tc>
          <w:tcPr>
            <w:tcW w:w="2803" w:type="dxa"/>
            <w:tcBorders>
              <w:top w:val="single" w:sz="8" w:space="0" w:color="0070C0"/>
              <w:left w:val="single" w:sz="8" w:space="0" w:color="0070C0"/>
              <w:bottom w:val="single" w:sz="8" w:space="0" w:color="0070C0"/>
              <w:right w:val="single" w:sz="8" w:space="0" w:color="0070C0"/>
            </w:tcBorders>
            <w:vAlign w:val="center"/>
          </w:tcPr>
          <w:p w14:paraId="35A2E9AD" w14:textId="77777777" w:rsidR="00461A45" w:rsidRDefault="00461A45" w:rsidP="00061E42">
            <w:pPr>
              <w:spacing w:before="120" w:after="120"/>
              <w:rPr>
                <w:rFonts w:ascii="Arial" w:eastAsia="Arial" w:hAnsi="Arial" w:cs="Arial"/>
              </w:rPr>
            </w:pPr>
            <w:r>
              <w:rPr>
                <w:rFonts w:ascii="Arial" w:eastAsia="Arial" w:hAnsi="Arial" w:cs="Arial"/>
                <w:b/>
              </w:rPr>
              <w:lastRenderedPageBreak/>
              <w:t>Toepassen kennis en inzicht</w:t>
            </w:r>
          </w:p>
        </w:tc>
        <w:tc>
          <w:tcPr>
            <w:tcW w:w="2144" w:type="dxa"/>
            <w:tcBorders>
              <w:top w:val="single" w:sz="8" w:space="0" w:color="0070C0"/>
              <w:left w:val="single" w:sz="8" w:space="0" w:color="0070C0"/>
              <w:bottom w:val="single" w:sz="8" w:space="0" w:color="0070C0"/>
              <w:right w:val="single" w:sz="8" w:space="0" w:color="0070C0"/>
            </w:tcBorders>
            <w:vAlign w:val="center"/>
          </w:tcPr>
          <w:p w14:paraId="45EB682A" w14:textId="77777777" w:rsidR="00461A45" w:rsidRDefault="00461A45" w:rsidP="00061E42">
            <w:pPr>
              <w:spacing w:before="120" w:after="120"/>
              <w:jc w:val="center"/>
              <w:rPr>
                <w:rFonts w:ascii="Arial" w:eastAsia="Arial" w:hAnsi="Arial" w:cs="Arial"/>
              </w:rPr>
            </w:pPr>
            <w:r>
              <w:rPr>
                <w:rFonts w:ascii="Noto Sans Symbols" w:eastAsia="Noto Sans Symbols" w:hAnsi="Noto Sans Symbols" w:cs="Noto Sans Symbols"/>
                <w:b/>
              </w:rPr>
              <w:t>•</w:t>
            </w:r>
            <w:r>
              <w:rPr>
                <w:rFonts w:ascii="Arial" w:eastAsia="Arial" w:hAnsi="Arial" w:cs="Arial"/>
                <w:b/>
              </w:rPr>
              <w:t xml:space="preserve"> voldoende</w:t>
            </w:r>
          </w:p>
        </w:tc>
        <w:tc>
          <w:tcPr>
            <w:tcW w:w="2268" w:type="dxa"/>
            <w:gridSpan w:val="2"/>
            <w:tcBorders>
              <w:top w:val="single" w:sz="8" w:space="0" w:color="0070C0"/>
              <w:left w:val="single" w:sz="8" w:space="0" w:color="0070C0"/>
              <w:bottom w:val="single" w:sz="8" w:space="0" w:color="0070C0"/>
              <w:right w:val="single" w:sz="8" w:space="0" w:color="0070C0"/>
            </w:tcBorders>
            <w:vAlign w:val="center"/>
          </w:tcPr>
          <w:p w14:paraId="7307F6AF" w14:textId="77777777" w:rsidR="00461A45" w:rsidRDefault="00461A45" w:rsidP="00061E42">
            <w:pPr>
              <w:spacing w:before="120" w:after="120"/>
              <w:jc w:val="center"/>
              <w:rPr>
                <w:rFonts w:ascii="Arial" w:eastAsia="Arial" w:hAnsi="Arial" w:cs="Arial"/>
              </w:rPr>
            </w:pPr>
            <w:r>
              <w:rPr>
                <w:rFonts w:ascii="Noto Sans Symbols" w:eastAsia="Noto Sans Symbols" w:hAnsi="Noto Sans Symbols" w:cs="Noto Sans Symbols"/>
                <w:b/>
              </w:rPr>
              <w:t>•</w:t>
            </w:r>
            <w:r>
              <w:rPr>
                <w:rFonts w:ascii="Arial" w:eastAsia="Arial" w:hAnsi="Arial" w:cs="Arial"/>
                <w:b/>
              </w:rPr>
              <w:t xml:space="preserve"> goed</w:t>
            </w:r>
          </w:p>
        </w:tc>
        <w:tc>
          <w:tcPr>
            <w:tcW w:w="2506" w:type="dxa"/>
            <w:gridSpan w:val="2"/>
            <w:tcBorders>
              <w:top w:val="single" w:sz="8" w:space="0" w:color="0070C0"/>
              <w:left w:val="single" w:sz="8" w:space="0" w:color="0070C0"/>
              <w:bottom w:val="single" w:sz="8" w:space="0" w:color="0070C0"/>
            </w:tcBorders>
            <w:vAlign w:val="center"/>
          </w:tcPr>
          <w:p w14:paraId="138F9934" w14:textId="77777777" w:rsidR="00461A45" w:rsidRDefault="00461A45" w:rsidP="00061E42">
            <w:pPr>
              <w:spacing w:before="120" w:after="120"/>
              <w:jc w:val="center"/>
              <w:rPr>
                <w:rFonts w:ascii="Arial" w:eastAsia="Arial" w:hAnsi="Arial" w:cs="Arial"/>
              </w:rPr>
            </w:pPr>
            <w:r>
              <w:rPr>
                <w:rFonts w:ascii="Noto Sans Symbols" w:eastAsia="Noto Sans Symbols" w:hAnsi="Noto Sans Symbols" w:cs="Noto Sans Symbols"/>
                <w:b/>
              </w:rPr>
              <w:t>•</w:t>
            </w:r>
            <w:r>
              <w:rPr>
                <w:rFonts w:ascii="Arial" w:eastAsia="Arial" w:hAnsi="Arial" w:cs="Arial"/>
                <w:b/>
              </w:rPr>
              <w:t xml:space="preserve"> uitstekend</w:t>
            </w:r>
          </w:p>
        </w:tc>
      </w:tr>
      <w:tr w:rsidR="00461A45" w14:paraId="01E9324C" w14:textId="77777777" w:rsidTr="00061E42">
        <w:trPr>
          <w:gridAfter w:val="1"/>
          <w:wAfter w:w="21" w:type="dxa"/>
          <w:trHeight w:val="3020"/>
        </w:trPr>
        <w:tc>
          <w:tcPr>
            <w:tcW w:w="2803" w:type="dxa"/>
            <w:tcBorders>
              <w:top w:val="single" w:sz="8" w:space="0" w:color="0070C0"/>
            </w:tcBorders>
          </w:tcPr>
          <w:p w14:paraId="04593ECA" w14:textId="77777777" w:rsidR="00461A45" w:rsidRDefault="00461A45" w:rsidP="00061E42">
            <w:pPr>
              <w:rPr>
                <w:rFonts w:ascii="Arial" w:eastAsia="Arial" w:hAnsi="Arial" w:cs="Arial"/>
                <w:sz w:val="16"/>
                <w:szCs w:val="16"/>
              </w:rPr>
            </w:pPr>
          </w:p>
          <w:tbl>
            <w:tblPr>
              <w:tblW w:w="2578" w:type="dxa"/>
              <w:tblBorders>
                <w:top w:val="nil"/>
                <w:left w:val="nil"/>
                <w:bottom w:val="nil"/>
                <w:right w:val="nil"/>
                <w:insideH w:val="nil"/>
                <w:insideV w:val="nil"/>
              </w:tblBorders>
              <w:tblLayout w:type="fixed"/>
              <w:tblLook w:val="0400" w:firstRow="0" w:lastRow="0" w:firstColumn="0" w:lastColumn="0" w:noHBand="0" w:noVBand="1"/>
            </w:tblPr>
            <w:tblGrid>
              <w:gridCol w:w="2578"/>
            </w:tblGrid>
            <w:tr w:rsidR="00461A45" w14:paraId="03A832F9" w14:textId="77777777" w:rsidTr="00061E42">
              <w:trPr>
                <w:trHeight w:val="200"/>
              </w:trPr>
              <w:tc>
                <w:tcPr>
                  <w:tcW w:w="2578" w:type="dxa"/>
                </w:tcPr>
                <w:p w14:paraId="6ECA721E" w14:textId="77777777" w:rsidR="00461A45" w:rsidRDefault="00461A45" w:rsidP="00061E42">
                  <w:pPr>
                    <w:rPr>
                      <w:rFonts w:ascii="Arial" w:eastAsia="Arial" w:hAnsi="Arial" w:cs="Arial"/>
                      <w:color w:val="FFFFFF"/>
                      <w:sz w:val="16"/>
                      <w:szCs w:val="16"/>
                    </w:rPr>
                  </w:pPr>
                  <w:r>
                    <w:rPr>
                      <w:rFonts w:ascii="Arial" w:eastAsia="Arial" w:hAnsi="Arial" w:cs="Arial"/>
                      <w:b/>
                      <w:sz w:val="16"/>
                      <w:szCs w:val="16"/>
                    </w:rPr>
                    <w:t>Basiscriteria die laten zien dat de student:</w:t>
                  </w:r>
                </w:p>
                <w:p w14:paraId="6788E594" w14:textId="77777777" w:rsidR="00461A45" w:rsidRDefault="00461A45" w:rsidP="00061E42">
                  <w:pPr>
                    <w:rPr>
                      <w:rFonts w:ascii="Arial" w:eastAsia="Arial" w:hAnsi="Arial" w:cs="Arial"/>
                      <w:color w:val="FFFFFF"/>
                      <w:sz w:val="16"/>
                      <w:szCs w:val="16"/>
                    </w:rPr>
                  </w:pPr>
                  <w:r>
                    <w:rPr>
                      <w:rFonts w:ascii="Arial" w:eastAsia="Arial" w:hAnsi="Arial" w:cs="Arial"/>
                      <w:color w:val="FFFFFF"/>
                      <w:sz w:val="16"/>
                      <w:szCs w:val="16"/>
                    </w:rPr>
                    <w:t xml:space="preserve"> </w:t>
                  </w:r>
                </w:p>
                <w:p w14:paraId="09DC4233" w14:textId="77777777" w:rsidR="00461A45" w:rsidRDefault="00461A45" w:rsidP="00061E42">
                  <w:pPr>
                    <w:rPr>
                      <w:rFonts w:ascii="Arial" w:eastAsia="Arial" w:hAnsi="Arial" w:cs="Arial"/>
                      <w:sz w:val="16"/>
                      <w:szCs w:val="16"/>
                    </w:rPr>
                  </w:pPr>
                  <w:r>
                    <w:rPr>
                      <w:rFonts w:ascii="Arial" w:eastAsia="Arial" w:hAnsi="Arial" w:cs="Arial"/>
                      <w:sz w:val="16"/>
                      <w:szCs w:val="16"/>
                    </w:rPr>
                    <w:t>Onderwijsleeractiviteiten of een experimenteel ontwerp kan opzetten, uitvoeren en evalueren.</w:t>
                  </w:r>
                </w:p>
                <w:p w14:paraId="61E4536D" w14:textId="77777777" w:rsidR="00461A45" w:rsidRDefault="00461A45" w:rsidP="00061E42">
                  <w:pPr>
                    <w:rPr>
                      <w:rFonts w:ascii="Arial" w:eastAsia="Arial" w:hAnsi="Arial" w:cs="Arial"/>
                      <w:sz w:val="16"/>
                      <w:szCs w:val="16"/>
                    </w:rPr>
                  </w:pPr>
                </w:p>
                <w:p w14:paraId="0F615F95" w14:textId="77777777" w:rsidR="00461A45" w:rsidRDefault="00461A45" w:rsidP="00061E42">
                  <w:pPr>
                    <w:rPr>
                      <w:rFonts w:ascii="Arial" w:eastAsia="Arial" w:hAnsi="Arial" w:cs="Arial"/>
                      <w:sz w:val="16"/>
                      <w:szCs w:val="16"/>
                    </w:rPr>
                  </w:pPr>
                  <w:r>
                    <w:rPr>
                      <w:rFonts w:ascii="Arial" w:eastAsia="Arial" w:hAnsi="Arial" w:cs="Arial"/>
                      <w:sz w:val="16"/>
                      <w:szCs w:val="16"/>
                    </w:rPr>
                    <w:t xml:space="preserve">Relevante gegevens heeft verzameld uit schriftelijke bronnen en deze correct heeft geïnterpreteerd. </w:t>
                  </w:r>
                </w:p>
                <w:p w14:paraId="259C8895" w14:textId="77777777" w:rsidR="00461A45" w:rsidRDefault="00461A45" w:rsidP="00061E42">
                  <w:pPr>
                    <w:rPr>
                      <w:rFonts w:ascii="Arial" w:eastAsia="Arial" w:hAnsi="Arial" w:cs="Arial"/>
                      <w:sz w:val="16"/>
                      <w:szCs w:val="16"/>
                    </w:rPr>
                  </w:pPr>
                </w:p>
                <w:p w14:paraId="0130917A" w14:textId="77777777" w:rsidR="00461A45" w:rsidRDefault="00461A45" w:rsidP="00061E42">
                  <w:pPr>
                    <w:rPr>
                      <w:rFonts w:ascii="Arial" w:eastAsia="Arial" w:hAnsi="Arial" w:cs="Arial"/>
                      <w:sz w:val="16"/>
                      <w:szCs w:val="16"/>
                    </w:rPr>
                  </w:pPr>
                  <w:r>
                    <w:rPr>
                      <w:rFonts w:ascii="Arial" w:eastAsia="Arial" w:hAnsi="Arial" w:cs="Arial"/>
                      <w:sz w:val="16"/>
                      <w:szCs w:val="16"/>
                    </w:rPr>
                    <w:t xml:space="preserve">Door middel van onderzoek / analyse in de praktijk op een systematische en methodologisch </w:t>
                  </w:r>
                </w:p>
                <w:p w14:paraId="3F49A487" w14:textId="77777777" w:rsidR="00461A45" w:rsidRDefault="00461A45" w:rsidP="00061E42">
                  <w:pPr>
                    <w:rPr>
                      <w:rFonts w:ascii="Arial" w:eastAsia="Arial" w:hAnsi="Arial" w:cs="Arial"/>
                      <w:sz w:val="16"/>
                      <w:szCs w:val="16"/>
                    </w:rPr>
                  </w:pPr>
                  <w:r>
                    <w:rPr>
                      <w:rFonts w:ascii="Arial" w:eastAsia="Arial" w:hAnsi="Arial" w:cs="Arial"/>
                      <w:sz w:val="16"/>
                      <w:szCs w:val="16"/>
                    </w:rPr>
                    <w:t>verantwoorde manier relevante</w:t>
                  </w:r>
                  <w:r>
                    <w:t xml:space="preserve"> </w:t>
                  </w:r>
                  <w:r>
                    <w:rPr>
                      <w:rFonts w:ascii="Arial" w:eastAsia="Arial" w:hAnsi="Arial" w:cs="Arial"/>
                      <w:sz w:val="16"/>
                      <w:szCs w:val="16"/>
                    </w:rPr>
                    <w:t>gegevens heeft verzameld.</w:t>
                  </w:r>
                </w:p>
                <w:p w14:paraId="07399328" w14:textId="77777777" w:rsidR="00461A45" w:rsidRDefault="00461A45" w:rsidP="00061E42">
                  <w:pPr>
                    <w:rPr>
                      <w:rFonts w:ascii="Arial" w:eastAsia="Arial" w:hAnsi="Arial" w:cs="Arial"/>
                      <w:sz w:val="16"/>
                      <w:szCs w:val="16"/>
                    </w:rPr>
                  </w:pPr>
                </w:p>
                <w:p w14:paraId="46CF28BE" w14:textId="77777777" w:rsidR="00461A45" w:rsidRDefault="00461A45" w:rsidP="00061E42">
                  <w:pPr>
                    <w:rPr>
                      <w:rFonts w:ascii="Arial" w:eastAsia="Arial" w:hAnsi="Arial" w:cs="Arial"/>
                      <w:sz w:val="16"/>
                      <w:szCs w:val="16"/>
                    </w:rPr>
                  </w:pPr>
                  <w:r>
                    <w:rPr>
                      <w:rFonts w:ascii="Arial" w:eastAsia="Arial" w:hAnsi="Arial" w:cs="Arial"/>
                      <w:sz w:val="16"/>
                      <w:szCs w:val="16"/>
                    </w:rPr>
                    <w:t xml:space="preserve">Aantoont dat het onderzoek een directe bijdrage levert aan het oplossen van de gestelde </w:t>
                  </w:r>
                </w:p>
                <w:p w14:paraId="145AD83E" w14:textId="77777777" w:rsidR="00461A45" w:rsidRDefault="00461A45" w:rsidP="00061E42">
                  <w:pPr>
                    <w:rPr>
                      <w:rFonts w:ascii="Arial" w:eastAsia="Arial" w:hAnsi="Arial" w:cs="Arial"/>
                      <w:sz w:val="16"/>
                      <w:szCs w:val="16"/>
                    </w:rPr>
                  </w:pPr>
                  <w:r>
                    <w:rPr>
                      <w:rFonts w:ascii="Arial" w:eastAsia="Arial" w:hAnsi="Arial" w:cs="Arial"/>
                      <w:sz w:val="16"/>
                      <w:szCs w:val="16"/>
                    </w:rPr>
                    <w:t>problemen.</w:t>
                  </w:r>
                </w:p>
                <w:p w14:paraId="7C26867B" w14:textId="77777777" w:rsidR="00461A45" w:rsidRDefault="00461A45" w:rsidP="00061E42">
                  <w:pPr>
                    <w:rPr>
                      <w:rFonts w:ascii="Arial" w:eastAsia="Arial" w:hAnsi="Arial" w:cs="Arial"/>
                      <w:sz w:val="16"/>
                      <w:szCs w:val="16"/>
                    </w:rPr>
                  </w:pPr>
                </w:p>
                <w:p w14:paraId="6D021338" w14:textId="77777777" w:rsidR="00461A45" w:rsidRDefault="00461A45" w:rsidP="00061E42">
                  <w:pPr>
                    <w:rPr>
                      <w:rFonts w:ascii="Arial" w:eastAsia="Arial" w:hAnsi="Arial" w:cs="Arial"/>
                      <w:color w:val="FFFFFF"/>
                      <w:sz w:val="16"/>
                      <w:szCs w:val="16"/>
                    </w:rPr>
                  </w:pPr>
                  <w:r>
                    <w:rPr>
                      <w:rFonts w:ascii="Arial" w:eastAsia="Arial" w:hAnsi="Arial" w:cs="Arial"/>
                      <w:sz w:val="16"/>
                      <w:szCs w:val="16"/>
                    </w:rPr>
                    <w:t>Een duidelijk onderscheid kan maken tussen meningen en feiten.</w:t>
                  </w:r>
                </w:p>
              </w:tc>
            </w:tr>
            <w:tr w:rsidR="00461A45" w14:paraId="43FD6D87" w14:textId="77777777" w:rsidTr="00061E42">
              <w:trPr>
                <w:trHeight w:val="80"/>
              </w:trPr>
              <w:tc>
                <w:tcPr>
                  <w:tcW w:w="2578" w:type="dxa"/>
                </w:tcPr>
                <w:p w14:paraId="66B83606" w14:textId="77777777" w:rsidR="00461A45" w:rsidRDefault="00461A45" w:rsidP="00061E42">
                  <w:pPr>
                    <w:ind w:left="635"/>
                    <w:rPr>
                      <w:rFonts w:ascii="Arial" w:eastAsia="Arial" w:hAnsi="Arial" w:cs="Arial"/>
                      <w:color w:val="FFFFFF"/>
                      <w:sz w:val="16"/>
                      <w:szCs w:val="16"/>
                    </w:rPr>
                  </w:pPr>
                </w:p>
              </w:tc>
            </w:tr>
            <w:tr w:rsidR="00461A45" w14:paraId="2FD7AF2B" w14:textId="77777777" w:rsidTr="00061E42">
              <w:tc>
                <w:tcPr>
                  <w:tcW w:w="2578" w:type="dxa"/>
                </w:tcPr>
                <w:p w14:paraId="6C5FBCB7" w14:textId="77777777" w:rsidR="00461A45" w:rsidRDefault="00461A45" w:rsidP="00061E42">
                  <w:pPr>
                    <w:rPr>
                      <w:rFonts w:ascii="Arial" w:eastAsia="Arial" w:hAnsi="Arial" w:cs="Arial"/>
                      <w:sz w:val="16"/>
                      <w:szCs w:val="16"/>
                    </w:rPr>
                  </w:pPr>
                </w:p>
              </w:tc>
            </w:tr>
          </w:tbl>
          <w:p w14:paraId="0067D3AD" w14:textId="77777777" w:rsidR="00461A45" w:rsidRDefault="00461A45" w:rsidP="00061E42">
            <w:pPr>
              <w:rPr>
                <w:rFonts w:ascii="Arial" w:eastAsia="Arial" w:hAnsi="Arial" w:cs="Arial"/>
                <w:sz w:val="16"/>
                <w:szCs w:val="16"/>
              </w:rPr>
            </w:pPr>
          </w:p>
        </w:tc>
        <w:tc>
          <w:tcPr>
            <w:tcW w:w="2144" w:type="dxa"/>
            <w:tcBorders>
              <w:top w:val="single" w:sz="8" w:space="0" w:color="0070C0"/>
            </w:tcBorders>
          </w:tcPr>
          <w:p w14:paraId="2A30392A" w14:textId="77777777" w:rsidR="00461A45" w:rsidRDefault="00461A45" w:rsidP="00061E42">
            <w:pPr>
              <w:rPr>
                <w:rFonts w:ascii="Arial" w:eastAsia="Arial" w:hAnsi="Arial" w:cs="Arial"/>
                <w:sz w:val="16"/>
                <w:szCs w:val="16"/>
              </w:rPr>
            </w:pPr>
          </w:p>
          <w:p w14:paraId="170DC545" w14:textId="77777777" w:rsidR="00461A45" w:rsidRDefault="00461A45" w:rsidP="00061E42">
            <w:pPr>
              <w:rPr>
                <w:rFonts w:ascii="Arial" w:eastAsia="Arial" w:hAnsi="Arial" w:cs="Arial"/>
                <w:b/>
                <w:sz w:val="16"/>
                <w:szCs w:val="16"/>
              </w:rPr>
            </w:pPr>
            <w:r>
              <w:rPr>
                <w:rFonts w:ascii="Arial" w:eastAsia="Arial" w:hAnsi="Arial" w:cs="Arial"/>
                <w:b/>
                <w:sz w:val="16"/>
                <w:szCs w:val="16"/>
              </w:rPr>
              <w:t>Waarmee de student…</w:t>
            </w:r>
          </w:p>
          <w:p w14:paraId="0655B519" w14:textId="77777777" w:rsidR="00461A45" w:rsidRDefault="00461A45" w:rsidP="00061E42">
            <w:pPr>
              <w:rPr>
                <w:rFonts w:ascii="Arial" w:eastAsia="Arial" w:hAnsi="Arial" w:cs="Arial"/>
                <w:sz w:val="16"/>
                <w:szCs w:val="16"/>
              </w:rPr>
            </w:pPr>
          </w:p>
          <w:p w14:paraId="21112912" w14:textId="77777777" w:rsidR="00461A45" w:rsidRDefault="00461A45" w:rsidP="00061E42">
            <w:pPr>
              <w:rPr>
                <w:rFonts w:ascii="Arial" w:eastAsia="Arial" w:hAnsi="Arial" w:cs="Arial"/>
                <w:sz w:val="16"/>
                <w:szCs w:val="16"/>
              </w:rPr>
            </w:pPr>
            <w:r>
              <w:rPr>
                <w:rFonts w:ascii="Arial" w:eastAsia="Arial" w:hAnsi="Arial" w:cs="Arial"/>
                <w:sz w:val="16"/>
                <w:szCs w:val="16"/>
              </w:rPr>
              <w:t xml:space="preserve">getuigt in de praktijk van kennis en inzicht in zijn professionele ontwikkeling op basis van nieuwe inzichten </w:t>
            </w:r>
          </w:p>
          <w:p w14:paraId="2A6158BA" w14:textId="77777777" w:rsidR="00461A45" w:rsidRDefault="00461A45" w:rsidP="00061E42">
            <w:pPr>
              <w:rPr>
                <w:rFonts w:ascii="Arial" w:eastAsia="Arial" w:hAnsi="Arial" w:cs="Arial"/>
                <w:sz w:val="16"/>
                <w:szCs w:val="16"/>
              </w:rPr>
            </w:pPr>
          </w:p>
          <w:p w14:paraId="7395B275" w14:textId="77777777" w:rsidR="00461A45" w:rsidRDefault="00461A45" w:rsidP="00061E42">
            <w:pPr>
              <w:rPr>
                <w:rFonts w:ascii="Arial" w:eastAsia="Arial" w:hAnsi="Arial" w:cs="Arial"/>
                <w:sz w:val="16"/>
                <w:szCs w:val="16"/>
              </w:rPr>
            </w:pPr>
            <w:r>
              <w:rPr>
                <w:rFonts w:ascii="Arial" w:eastAsia="Arial" w:hAnsi="Arial" w:cs="Arial"/>
                <w:noProof/>
                <w:sz w:val="16"/>
                <w:szCs w:val="16"/>
              </w:rPr>
              <mc:AlternateContent>
                <mc:Choice Requires="wps">
                  <w:drawing>
                    <wp:anchor distT="0" distB="0" distL="114300" distR="114300" simplePos="0" relativeHeight="251718656" behindDoc="0" locked="0" layoutInCell="1" allowOverlap="1" wp14:anchorId="581310C8" wp14:editId="6E77A005">
                      <wp:simplePos x="0" y="0"/>
                      <wp:positionH relativeFrom="column">
                        <wp:posOffset>-71192</wp:posOffset>
                      </wp:positionH>
                      <wp:positionV relativeFrom="paragraph">
                        <wp:posOffset>106045</wp:posOffset>
                      </wp:positionV>
                      <wp:extent cx="4380865" cy="28575"/>
                      <wp:effectExtent l="38100" t="38100" r="76835" b="85725"/>
                      <wp:wrapNone/>
                      <wp:docPr id="35" name="Rechte verbindingslijn 35"/>
                      <wp:cNvGraphicFramePr/>
                      <a:graphic xmlns:a="http://schemas.openxmlformats.org/drawingml/2006/main">
                        <a:graphicData uri="http://schemas.microsoft.com/office/word/2010/wordprocessingShape">
                          <wps:wsp>
                            <wps:cNvCnPr/>
                            <wps:spPr>
                              <a:xfrm flipV="1">
                                <a:off x="0" y="0"/>
                                <a:ext cx="4380865" cy="28575"/>
                              </a:xfrm>
                              <a:prstGeom prst="line">
                                <a:avLst/>
                              </a:prstGeom>
                              <a:noFill/>
                              <a:ln w="12700" cap="flat" cmpd="sng" algn="ctr">
                                <a:solidFill>
                                  <a:srgbClr val="5B9BD5"/>
                                </a:solidFill>
                                <a:prstDash val="solid"/>
                                <a:miter lim="800000"/>
                              </a:ln>
                              <a:effectLst/>
                            </wps:spPr>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22332F9D" id="Rechte verbindingslijn 35" o:spid="_x0000_s1026" style="position:absolute;flip:y;z-index:251718656;visibility:visible;mso-wrap-style:square;mso-wrap-distance-left:9pt;mso-wrap-distance-top:0;mso-wrap-distance-right:9pt;mso-wrap-distance-bottom:0;mso-position-horizontal:absolute;mso-position-horizontal-relative:text;mso-position-vertical:absolute;mso-position-vertical-relative:text" from="-5.6pt,8.35pt" to="339.35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" strokecolor="#5b9bd5" strokeweight="1pt">
                      <v:stroke joinstyle="miter"/>
                    </v:line>
                  </w:pict>
                </mc:Fallback>
              </mc:AlternateContent>
            </w:r>
          </w:p>
          <w:p w14:paraId="50EC1901" w14:textId="77777777" w:rsidR="00461A45" w:rsidRDefault="00461A45" w:rsidP="00061E42">
            <w:pPr>
              <w:rPr>
                <w:rFonts w:ascii="Arial" w:eastAsia="Arial" w:hAnsi="Arial" w:cs="Arial"/>
                <w:sz w:val="16"/>
                <w:szCs w:val="16"/>
              </w:rPr>
            </w:pPr>
          </w:p>
          <w:p w14:paraId="0C8827CA" w14:textId="77777777" w:rsidR="00461A45" w:rsidRDefault="00461A45" w:rsidP="00061E42">
            <w:pPr>
              <w:rPr>
                <w:rFonts w:ascii="Arial" w:eastAsia="Arial" w:hAnsi="Arial" w:cs="Arial"/>
                <w:b/>
                <w:sz w:val="16"/>
                <w:szCs w:val="16"/>
              </w:rPr>
            </w:pPr>
            <w:r>
              <w:rPr>
                <w:rFonts w:ascii="Arial" w:eastAsia="Arial" w:hAnsi="Arial" w:cs="Arial"/>
                <w:b/>
                <w:sz w:val="16"/>
                <w:szCs w:val="16"/>
              </w:rPr>
              <w:t>Door in zijn eigen ontwerp specifiek te laten zien dat:</w:t>
            </w:r>
          </w:p>
          <w:p w14:paraId="5E6B1D7D" w14:textId="77777777" w:rsidR="00461A45" w:rsidRDefault="00461A45" w:rsidP="00061E42">
            <w:pPr>
              <w:rPr>
                <w:rFonts w:ascii="Arial" w:eastAsia="Arial" w:hAnsi="Arial" w:cs="Arial"/>
                <w:sz w:val="16"/>
                <w:szCs w:val="16"/>
              </w:rPr>
            </w:pPr>
            <w:r>
              <w:rPr>
                <w:rFonts w:ascii="Arial" w:eastAsia="Arial" w:hAnsi="Arial" w:cs="Arial"/>
                <w:sz w:val="16"/>
                <w:szCs w:val="16"/>
              </w:rPr>
              <w:t>(in te vullen door begeleider en student)</w:t>
            </w:r>
          </w:p>
          <w:p w14:paraId="4E572B96" w14:textId="77777777" w:rsidR="00461A45" w:rsidRDefault="00461A45" w:rsidP="00061E42">
            <w:pPr>
              <w:rPr>
                <w:rFonts w:ascii="Arial" w:eastAsia="Arial" w:hAnsi="Arial" w:cs="Arial"/>
                <w:sz w:val="16"/>
                <w:szCs w:val="16"/>
              </w:rPr>
            </w:pPr>
          </w:p>
          <w:p w14:paraId="012FF7E8" w14:textId="77777777" w:rsidR="00461A45" w:rsidRDefault="00461A45" w:rsidP="00061E42">
            <w:pPr>
              <w:rPr>
                <w:rFonts w:ascii="Arial" w:eastAsia="Arial" w:hAnsi="Arial" w:cs="Arial"/>
                <w:sz w:val="16"/>
                <w:szCs w:val="16"/>
              </w:rPr>
            </w:pPr>
          </w:p>
          <w:p w14:paraId="28462DAA" w14:textId="77777777" w:rsidR="00461A45" w:rsidRDefault="00461A45" w:rsidP="00061E42">
            <w:pPr>
              <w:rPr>
                <w:rFonts w:ascii="Arial" w:eastAsia="Arial" w:hAnsi="Arial" w:cs="Arial"/>
                <w:sz w:val="16"/>
                <w:szCs w:val="16"/>
              </w:rPr>
            </w:pPr>
          </w:p>
          <w:p w14:paraId="275296F2" w14:textId="77777777" w:rsidR="00461A45" w:rsidRDefault="00461A45" w:rsidP="00061E42">
            <w:pPr>
              <w:rPr>
                <w:rFonts w:ascii="Arial" w:eastAsia="Arial" w:hAnsi="Arial" w:cs="Arial"/>
                <w:sz w:val="16"/>
                <w:szCs w:val="16"/>
              </w:rPr>
            </w:pPr>
          </w:p>
          <w:p w14:paraId="26758C22" w14:textId="77777777" w:rsidR="00461A45" w:rsidRDefault="00461A45" w:rsidP="00061E42">
            <w:pPr>
              <w:rPr>
                <w:rFonts w:ascii="Arial" w:eastAsia="Arial" w:hAnsi="Arial" w:cs="Arial"/>
                <w:sz w:val="16"/>
                <w:szCs w:val="16"/>
              </w:rPr>
            </w:pPr>
          </w:p>
          <w:p w14:paraId="068DB7C1" w14:textId="77777777" w:rsidR="00461A45" w:rsidRDefault="00461A45" w:rsidP="00061E42">
            <w:pPr>
              <w:rPr>
                <w:rFonts w:ascii="Arial" w:eastAsia="Arial" w:hAnsi="Arial" w:cs="Arial"/>
                <w:sz w:val="16"/>
                <w:szCs w:val="16"/>
              </w:rPr>
            </w:pPr>
          </w:p>
          <w:p w14:paraId="05CF1636" w14:textId="77777777" w:rsidR="00461A45" w:rsidRDefault="00461A45" w:rsidP="00061E42">
            <w:pPr>
              <w:rPr>
                <w:rFonts w:ascii="Arial" w:eastAsia="Arial" w:hAnsi="Arial" w:cs="Arial"/>
                <w:sz w:val="16"/>
                <w:szCs w:val="16"/>
              </w:rPr>
            </w:pPr>
          </w:p>
          <w:p w14:paraId="7493BC17" w14:textId="77777777" w:rsidR="00461A45" w:rsidRDefault="00461A45" w:rsidP="00061E42">
            <w:pPr>
              <w:rPr>
                <w:rFonts w:ascii="Arial" w:eastAsia="Arial" w:hAnsi="Arial" w:cs="Arial"/>
                <w:sz w:val="16"/>
                <w:szCs w:val="16"/>
              </w:rPr>
            </w:pPr>
          </w:p>
          <w:p w14:paraId="62A3B5D4" w14:textId="77777777" w:rsidR="00461A45" w:rsidRDefault="00461A45" w:rsidP="00061E42">
            <w:pPr>
              <w:rPr>
                <w:rFonts w:ascii="Arial" w:eastAsia="Arial" w:hAnsi="Arial" w:cs="Arial"/>
                <w:sz w:val="16"/>
                <w:szCs w:val="16"/>
              </w:rPr>
            </w:pPr>
          </w:p>
          <w:p w14:paraId="3D8364CD" w14:textId="77777777" w:rsidR="00461A45" w:rsidRDefault="00461A45" w:rsidP="00061E42">
            <w:pPr>
              <w:rPr>
                <w:rFonts w:ascii="Arial" w:eastAsia="Arial" w:hAnsi="Arial" w:cs="Arial"/>
                <w:sz w:val="16"/>
                <w:szCs w:val="16"/>
              </w:rPr>
            </w:pPr>
          </w:p>
          <w:p w14:paraId="74BEDDB1" w14:textId="77777777" w:rsidR="00461A45" w:rsidRDefault="00461A45" w:rsidP="00061E42">
            <w:pPr>
              <w:rPr>
                <w:rFonts w:ascii="Arial" w:eastAsia="Arial" w:hAnsi="Arial" w:cs="Arial"/>
                <w:sz w:val="16"/>
                <w:szCs w:val="16"/>
              </w:rPr>
            </w:pPr>
          </w:p>
          <w:p w14:paraId="594BCB9B" w14:textId="77777777" w:rsidR="00461A45" w:rsidRDefault="00461A45" w:rsidP="00061E42">
            <w:pPr>
              <w:rPr>
                <w:rFonts w:ascii="Arial" w:eastAsia="Arial" w:hAnsi="Arial" w:cs="Arial"/>
                <w:sz w:val="16"/>
                <w:szCs w:val="16"/>
              </w:rPr>
            </w:pPr>
          </w:p>
          <w:p w14:paraId="4BCEE056" w14:textId="77777777" w:rsidR="00461A45" w:rsidRDefault="00461A45" w:rsidP="00061E42">
            <w:pPr>
              <w:rPr>
                <w:rFonts w:ascii="Arial" w:eastAsia="Arial" w:hAnsi="Arial" w:cs="Arial"/>
                <w:sz w:val="16"/>
                <w:szCs w:val="16"/>
              </w:rPr>
            </w:pPr>
          </w:p>
        </w:tc>
        <w:tc>
          <w:tcPr>
            <w:tcW w:w="2268" w:type="dxa"/>
            <w:gridSpan w:val="2"/>
            <w:tcBorders>
              <w:top w:val="single" w:sz="8" w:space="0" w:color="0070C0"/>
            </w:tcBorders>
          </w:tcPr>
          <w:p w14:paraId="5A8113B7" w14:textId="77777777" w:rsidR="00461A45" w:rsidRDefault="00461A45" w:rsidP="00061E42">
            <w:pPr>
              <w:rPr>
                <w:rFonts w:ascii="Arial" w:eastAsia="Arial" w:hAnsi="Arial" w:cs="Arial"/>
                <w:sz w:val="16"/>
                <w:szCs w:val="16"/>
              </w:rPr>
            </w:pPr>
          </w:p>
          <w:p w14:paraId="24DE3078" w14:textId="77777777" w:rsidR="00461A45" w:rsidRDefault="00461A45" w:rsidP="00061E42">
            <w:pPr>
              <w:rPr>
                <w:rFonts w:ascii="Arial" w:eastAsia="Arial" w:hAnsi="Arial" w:cs="Arial"/>
                <w:sz w:val="16"/>
                <w:szCs w:val="16"/>
              </w:rPr>
            </w:pPr>
          </w:p>
          <w:p w14:paraId="7AF62F07" w14:textId="77777777" w:rsidR="00461A45" w:rsidRDefault="00461A45" w:rsidP="00061E42">
            <w:pPr>
              <w:rPr>
                <w:rFonts w:ascii="Arial" w:eastAsia="Arial" w:hAnsi="Arial" w:cs="Arial"/>
                <w:sz w:val="16"/>
                <w:szCs w:val="16"/>
              </w:rPr>
            </w:pPr>
          </w:p>
          <w:p w14:paraId="51770BAA" w14:textId="77777777" w:rsidR="00461A45" w:rsidRDefault="00461A45" w:rsidP="00061E42">
            <w:pPr>
              <w:rPr>
                <w:rFonts w:ascii="Arial" w:eastAsia="Arial" w:hAnsi="Arial" w:cs="Arial"/>
                <w:sz w:val="16"/>
                <w:szCs w:val="16"/>
              </w:rPr>
            </w:pPr>
            <w:r>
              <w:rPr>
                <w:rFonts w:ascii="Arial" w:eastAsia="Arial" w:hAnsi="Arial" w:cs="Arial"/>
                <w:sz w:val="16"/>
                <w:szCs w:val="16"/>
              </w:rPr>
              <w:t>… en argumentaties kan geven voor het oplossen van</w:t>
            </w:r>
          </w:p>
          <w:p w14:paraId="5F0756CB" w14:textId="77777777" w:rsidR="00461A45" w:rsidRDefault="00461A45" w:rsidP="00061E42">
            <w:pPr>
              <w:rPr>
                <w:rFonts w:ascii="Arial" w:eastAsia="Arial" w:hAnsi="Arial" w:cs="Arial"/>
                <w:sz w:val="16"/>
                <w:szCs w:val="16"/>
              </w:rPr>
            </w:pPr>
            <w:r>
              <w:rPr>
                <w:rFonts w:ascii="Arial" w:eastAsia="Arial" w:hAnsi="Arial" w:cs="Arial"/>
                <w:sz w:val="16"/>
                <w:szCs w:val="16"/>
              </w:rPr>
              <w:t>praktische problemen op dit gebied ook in relatie tot wetenschappelijke ontwikkelingen</w:t>
            </w:r>
          </w:p>
          <w:p w14:paraId="37998203" w14:textId="77777777" w:rsidR="00461A45" w:rsidRDefault="00461A45" w:rsidP="00061E42">
            <w:pPr>
              <w:rPr>
                <w:rFonts w:ascii="Arial" w:eastAsia="Arial" w:hAnsi="Arial" w:cs="Arial"/>
                <w:sz w:val="16"/>
                <w:szCs w:val="16"/>
              </w:rPr>
            </w:pPr>
          </w:p>
          <w:p w14:paraId="171D85E2" w14:textId="77777777" w:rsidR="00461A45" w:rsidRDefault="00461A45" w:rsidP="00061E42">
            <w:pPr>
              <w:rPr>
                <w:rFonts w:ascii="Arial" w:eastAsia="Arial" w:hAnsi="Arial" w:cs="Arial"/>
                <w:sz w:val="16"/>
                <w:szCs w:val="16"/>
              </w:rPr>
            </w:pPr>
          </w:p>
          <w:p w14:paraId="62A5EBF1" w14:textId="77777777" w:rsidR="00461A45" w:rsidRDefault="00461A45" w:rsidP="00061E42">
            <w:pPr>
              <w:rPr>
                <w:rFonts w:ascii="Arial" w:eastAsia="Arial" w:hAnsi="Arial" w:cs="Arial"/>
                <w:b/>
                <w:sz w:val="16"/>
                <w:szCs w:val="16"/>
              </w:rPr>
            </w:pPr>
            <w:r>
              <w:rPr>
                <w:rFonts w:ascii="Arial" w:eastAsia="Arial" w:hAnsi="Arial" w:cs="Arial"/>
                <w:b/>
                <w:sz w:val="16"/>
                <w:szCs w:val="16"/>
              </w:rPr>
              <w:t>Door in zijn eigen ontwerp specifiek te laten zien dat:</w:t>
            </w:r>
          </w:p>
          <w:p w14:paraId="12596946" w14:textId="77777777" w:rsidR="00461A45" w:rsidRDefault="00461A45" w:rsidP="00061E42">
            <w:pPr>
              <w:rPr>
                <w:rFonts w:ascii="Arial" w:eastAsia="Arial" w:hAnsi="Arial" w:cs="Arial"/>
                <w:sz w:val="16"/>
                <w:szCs w:val="16"/>
              </w:rPr>
            </w:pPr>
            <w:r>
              <w:rPr>
                <w:rFonts w:ascii="Arial" w:eastAsia="Arial" w:hAnsi="Arial" w:cs="Arial"/>
                <w:sz w:val="16"/>
                <w:szCs w:val="16"/>
              </w:rPr>
              <w:t>(in te vullen door begeleider en student)</w:t>
            </w:r>
          </w:p>
        </w:tc>
        <w:tc>
          <w:tcPr>
            <w:tcW w:w="2506" w:type="dxa"/>
            <w:gridSpan w:val="2"/>
            <w:tcBorders>
              <w:top w:val="single" w:sz="8" w:space="0" w:color="0070C0"/>
            </w:tcBorders>
          </w:tcPr>
          <w:p w14:paraId="0B286B6A" w14:textId="77777777" w:rsidR="00461A45" w:rsidRDefault="00461A45" w:rsidP="00061E42">
            <w:pPr>
              <w:rPr>
                <w:rFonts w:ascii="Arial" w:eastAsia="Arial" w:hAnsi="Arial" w:cs="Arial"/>
                <w:sz w:val="16"/>
                <w:szCs w:val="16"/>
              </w:rPr>
            </w:pPr>
          </w:p>
          <w:p w14:paraId="28AD71D7" w14:textId="77777777" w:rsidR="00461A45" w:rsidRDefault="00461A45" w:rsidP="00061E42">
            <w:pPr>
              <w:rPr>
                <w:rFonts w:ascii="Arial" w:eastAsia="Arial" w:hAnsi="Arial" w:cs="Arial"/>
                <w:sz w:val="16"/>
                <w:szCs w:val="16"/>
              </w:rPr>
            </w:pPr>
          </w:p>
          <w:p w14:paraId="20F4FEA7" w14:textId="77777777" w:rsidR="00461A45" w:rsidRDefault="00461A45" w:rsidP="00061E42">
            <w:pPr>
              <w:rPr>
                <w:rFonts w:ascii="Arial" w:eastAsia="Arial" w:hAnsi="Arial" w:cs="Arial"/>
                <w:sz w:val="16"/>
                <w:szCs w:val="16"/>
              </w:rPr>
            </w:pPr>
          </w:p>
          <w:p w14:paraId="71DA1353" w14:textId="77777777" w:rsidR="00461A45" w:rsidRDefault="00461A45" w:rsidP="00061E42">
            <w:pPr>
              <w:rPr>
                <w:rFonts w:ascii="Arial" w:eastAsia="Arial" w:hAnsi="Arial" w:cs="Arial"/>
                <w:sz w:val="16"/>
                <w:szCs w:val="16"/>
              </w:rPr>
            </w:pPr>
            <w:r>
              <w:rPr>
                <w:rFonts w:ascii="Arial" w:eastAsia="Arial" w:hAnsi="Arial" w:cs="Arial"/>
                <w:sz w:val="16"/>
                <w:szCs w:val="16"/>
              </w:rPr>
              <w:t>… alsmede binnen een</w:t>
            </w:r>
          </w:p>
          <w:p w14:paraId="56243C01" w14:textId="77777777" w:rsidR="00461A45" w:rsidRDefault="00461A45" w:rsidP="00061E42">
            <w:pPr>
              <w:rPr>
                <w:rFonts w:ascii="Arial" w:eastAsia="Arial" w:hAnsi="Arial" w:cs="Arial"/>
                <w:sz w:val="16"/>
                <w:szCs w:val="16"/>
              </w:rPr>
            </w:pPr>
            <w:r>
              <w:rPr>
                <w:rFonts w:ascii="Arial" w:eastAsia="Arial" w:hAnsi="Arial" w:cs="Arial"/>
                <w:sz w:val="16"/>
                <w:szCs w:val="16"/>
              </w:rPr>
              <w:t>bredere maatschappelijke of interdisciplinaire</w:t>
            </w:r>
          </w:p>
          <w:p w14:paraId="471EDF16" w14:textId="77777777" w:rsidR="00461A45" w:rsidRDefault="00461A45" w:rsidP="00061E42">
            <w:pPr>
              <w:rPr>
                <w:rFonts w:ascii="Arial" w:eastAsia="Arial" w:hAnsi="Arial" w:cs="Arial"/>
                <w:sz w:val="16"/>
                <w:szCs w:val="16"/>
              </w:rPr>
            </w:pPr>
            <w:r>
              <w:rPr>
                <w:rFonts w:ascii="Arial" w:eastAsia="Arial" w:hAnsi="Arial" w:cs="Arial"/>
                <w:sz w:val="16"/>
                <w:szCs w:val="16"/>
              </w:rPr>
              <w:t>context.</w:t>
            </w:r>
          </w:p>
          <w:p w14:paraId="066117FA" w14:textId="77777777" w:rsidR="00461A45" w:rsidRDefault="00461A45" w:rsidP="00061E42">
            <w:pPr>
              <w:rPr>
                <w:rFonts w:ascii="Arial" w:eastAsia="Arial" w:hAnsi="Arial" w:cs="Arial"/>
                <w:sz w:val="16"/>
                <w:szCs w:val="16"/>
              </w:rPr>
            </w:pPr>
          </w:p>
          <w:p w14:paraId="55E18226" w14:textId="77777777" w:rsidR="00461A45" w:rsidRDefault="00461A45" w:rsidP="00061E42">
            <w:pPr>
              <w:rPr>
                <w:rFonts w:ascii="Arial" w:eastAsia="Arial" w:hAnsi="Arial" w:cs="Arial"/>
                <w:sz w:val="16"/>
                <w:szCs w:val="16"/>
              </w:rPr>
            </w:pPr>
          </w:p>
          <w:p w14:paraId="474ACBB6" w14:textId="77777777" w:rsidR="00461A45" w:rsidRDefault="00461A45" w:rsidP="00061E42">
            <w:pPr>
              <w:rPr>
                <w:rFonts w:ascii="Arial" w:eastAsia="Arial" w:hAnsi="Arial" w:cs="Arial"/>
                <w:sz w:val="16"/>
                <w:szCs w:val="16"/>
              </w:rPr>
            </w:pPr>
          </w:p>
          <w:p w14:paraId="1B75F224" w14:textId="77777777" w:rsidR="00461A45" w:rsidRDefault="00461A45" w:rsidP="00061E42">
            <w:pPr>
              <w:rPr>
                <w:rFonts w:ascii="Arial" w:eastAsia="Arial" w:hAnsi="Arial" w:cs="Arial"/>
                <w:sz w:val="16"/>
                <w:szCs w:val="16"/>
              </w:rPr>
            </w:pPr>
          </w:p>
          <w:p w14:paraId="16D70D92" w14:textId="77777777" w:rsidR="00461A45" w:rsidRDefault="00461A45" w:rsidP="00061E42">
            <w:pPr>
              <w:rPr>
                <w:rFonts w:ascii="Arial" w:eastAsia="Arial" w:hAnsi="Arial" w:cs="Arial"/>
                <w:b/>
                <w:sz w:val="16"/>
                <w:szCs w:val="16"/>
              </w:rPr>
            </w:pPr>
            <w:r>
              <w:rPr>
                <w:rFonts w:ascii="Arial" w:eastAsia="Arial" w:hAnsi="Arial" w:cs="Arial"/>
                <w:b/>
                <w:sz w:val="16"/>
                <w:szCs w:val="16"/>
              </w:rPr>
              <w:t>Door in zijn eigen ontwerp specifiek te laten zien dat:</w:t>
            </w:r>
          </w:p>
          <w:p w14:paraId="5330603F" w14:textId="77777777" w:rsidR="00461A45" w:rsidRDefault="00461A45" w:rsidP="00061E42">
            <w:pPr>
              <w:rPr>
                <w:rFonts w:ascii="Arial" w:eastAsia="Arial" w:hAnsi="Arial" w:cs="Arial"/>
                <w:sz w:val="16"/>
                <w:szCs w:val="16"/>
              </w:rPr>
            </w:pPr>
            <w:r>
              <w:rPr>
                <w:rFonts w:ascii="Arial" w:eastAsia="Arial" w:hAnsi="Arial" w:cs="Arial"/>
                <w:sz w:val="16"/>
                <w:szCs w:val="16"/>
              </w:rPr>
              <w:t>(in te vullen door begeleider en student)</w:t>
            </w:r>
          </w:p>
        </w:tc>
      </w:tr>
      <w:tr w:rsidR="00461A45" w14:paraId="70CE7D2E" w14:textId="77777777" w:rsidTr="00061E42">
        <w:trPr>
          <w:gridAfter w:val="1"/>
          <w:wAfter w:w="21" w:type="dxa"/>
          <w:trHeight w:val="200"/>
        </w:trPr>
        <w:tc>
          <w:tcPr>
            <w:tcW w:w="2803" w:type="dxa"/>
          </w:tcPr>
          <w:p w14:paraId="6A3B462E" w14:textId="77777777" w:rsidR="00461A45" w:rsidRDefault="00461A45" w:rsidP="00061E42">
            <w:pPr>
              <w:spacing w:before="120" w:after="120"/>
              <w:jc w:val="center"/>
              <w:rPr>
                <w:rFonts w:ascii="Arial" w:eastAsia="Arial" w:hAnsi="Arial" w:cs="Arial"/>
              </w:rPr>
            </w:pPr>
            <w:r>
              <w:rPr>
                <w:rFonts w:ascii="Arial" w:eastAsia="Arial" w:hAnsi="Arial" w:cs="Arial"/>
                <w:b/>
              </w:rPr>
              <w:t>Oordeelsvorming</w:t>
            </w:r>
          </w:p>
        </w:tc>
        <w:tc>
          <w:tcPr>
            <w:tcW w:w="2144" w:type="dxa"/>
          </w:tcPr>
          <w:p w14:paraId="7F0031DE" w14:textId="77777777" w:rsidR="00461A45" w:rsidRDefault="00461A45" w:rsidP="00061E42">
            <w:pPr>
              <w:spacing w:before="120" w:after="120"/>
              <w:jc w:val="center"/>
              <w:rPr>
                <w:rFonts w:ascii="Arial" w:eastAsia="Arial" w:hAnsi="Arial" w:cs="Arial"/>
              </w:rPr>
            </w:pPr>
            <w:r>
              <w:rPr>
                <w:rFonts w:ascii="Noto Sans Symbols" w:eastAsia="Noto Sans Symbols" w:hAnsi="Noto Sans Symbols" w:cs="Noto Sans Symbols"/>
              </w:rPr>
              <w:t>•</w:t>
            </w:r>
            <w:r>
              <w:rPr>
                <w:rFonts w:ascii="Arial" w:eastAsia="Arial" w:hAnsi="Arial" w:cs="Arial"/>
              </w:rPr>
              <w:t xml:space="preserve"> voldoende</w:t>
            </w:r>
          </w:p>
        </w:tc>
        <w:tc>
          <w:tcPr>
            <w:tcW w:w="2268" w:type="dxa"/>
            <w:gridSpan w:val="2"/>
          </w:tcPr>
          <w:p w14:paraId="45861CB7" w14:textId="77777777" w:rsidR="00461A45" w:rsidRDefault="00461A45" w:rsidP="00061E42">
            <w:pPr>
              <w:spacing w:before="120" w:after="120"/>
              <w:jc w:val="center"/>
              <w:rPr>
                <w:rFonts w:ascii="Arial" w:eastAsia="Arial" w:hAnsi="Arial" w:cs="Arial"/>
              </w:rPr>
            </w:pPr>
            <w:r>
              <w:rPr>
                <w:rFonts w:ascii="Noto Sans Symbols" w:eastAsia="Noto Sans Symbols" w:hAnsi="Noto Sans Symbols" w:cs="Noto Sans Symbols"/>
              </w:rPr>
              <w:t>•</w:t>
            </w:r>
            <w:r>
              <w:rPr>
                <w:rFonts w:ascii="Arial" w:eastAsia="Arial" w:hAnsi="Arial" w:cs="Arial"/>
              </w:rPr>
              <w:t xml:space="preserve"> goed</w:t>
            </w:r>
          </w:p>
        </w:tc>
        <w:tc>
          <w:tcPr>
            <w:tcW w:w="2506" w:type="dxa"/>
            <w:gridSpan w:val="2"/>
          </w:tcPr>
          <w:p w14:paraId="4508771D" w14:textId="77777777" w:rsidR="00461A45" w:rsidRDefault="00461A45" w:rsidP="00061E42">
            <w:pPr>
              <w:spacing w:before="120" w:after="120"/>
              <w:jc w:val="center"/>
              <w:rPr>
                <w:rFonts w:ascii="Arial" w:eastAsia="Arial" w:hAnsi="Arial" w:cs="Arial"/>
              </w:rPr>
            </w:pPr>
            <w:r>
              <w:rPr>
                <w:rFonts w:ascii="Noto Sans Symbols" w:eastAsia="Noto Sans Symbols" w:hAnsi="Noto Sans Symbols" w:cs="Noto Sans Symbols"/>
              </w:rPr>
              <w:t>•</w:t>
            </w:r>
            <w:r>
              <w:rPr>
                <w:rFonts w:ascii="Arial" w:eastAsia="Arial" w:hAnsi="Arial" w:cs="Arial"/>
              </w:rPr>
              <w:t xml:space="preserve"> uitstekend</w:t>
            </w:r>
          </w:p>
        </w:tc>
      </w:tr>
      <w:tr w:rsidR="00461A45" w14:paraId="65EC2786" w14:textId="77777777" w:rsidTr="00061E42">
        <w:trPr>
          <w:gridAfter w:val="1"/>
          <w:wAfter w:w="21" w:type="dxa"/>
          <w:trHeight w:val="3040"/>
        </w:trPr>
        <w:tc>
          <w:tcPr>
            <w:tcW w:w="2803" w:type="dxa"/>
          </w:tcPr>
          <w:p w14:paraId="3CA55242" w14:textId="77777777" w:rsidR="00461A45" w:rsidRDefault="00461A45" w:rsidP="00061E42"/>
          <w:p w14:paraId="2D519441" w14:textId="77777777" w:rsidR="00461A45" w:rsidRDefault="00461A45" w:rsidP="00061E42">
            <w:pPr>
              <w:rPr>
                <w:rFonts w:ascii="Arial" w:eastAsia="Arial" w:hAnsi="Arial" w:cs="Arial"/>
                <w:sz w:val="20"/>
                <w:szCs w:val="20"/>
              </w:rPr>
            </w:pPr>
            <w:r>
              <w:rPr>
                <w:rFonts w:ascii="Arial" w:eastAsia="Arial" w:hAnsi="Arial" w:cs="Arial"/>
                <w:b/>
                <w:sz w:val="16"/>
                <w:szCs w:val="16"/>
              </w:rPr>
              <w:t>Basiscriteria die laten zien dat de student</w:t>
            </w:r>
            <w:r>
              <w:rPr>
                <w:rFonts w:ascii="Arial" w:eastAsia="Arial" w:hAnsi="Arial" w:cs="Arial"/>
                <w:b/>
                <w:sz w:val="20"/>
                <w:szCs w:val="20"/>
              </w:rPr>
              <w:t>:</w:t>
            </w:r>
          </w:p>
          <w:p w14:paraId="2DB15922" w14:textId="77777777" w:rsidR="00461A45" w:rsidRDefault="00461A45" w:rsidP="00061E42">
            <w:pPr>
              <w:rPr>
                <w:rFonts w:ascii="Arial" w:eastAsia="Arial" w:hAnsi="Arial" w:cs="Arial"/>
                <w:sz w:val="16"/>
                <w:szCs w:val="16"/>
              </w:rPr>
            </w:pPr>
          </w:p>
          <w:p w14:paraId="07B526D3" w14:textId="77777777" w:rsidR="00461A45" w:rsidRDefault="00461A45" w:rsidP="00061E42">
            <w:pPr>
              <w:rPr>
                <w:rFonts w:ascii="Arial" w:eastAsia="Arial" w:hAnsi="Arial" w:cs="Arial"/>
                <w:sz w:val="16"/>
                <w:szCs w:val="16"/>
              </w:rPr>
            </w:pPr>
            <w:r>
              <w:rPr>
                <w:rFonts w:ascii="Arial" w:eastAsia="Arial" w:hAnsi="Arial" w:cs="Arial"/>
                <w:b/>
                <w:sz w:val="16"/>
                <w:szCs w:val="16"/>
              </w:rPr>
              <w:t xml:space="preserve">Oplossingen heeft ontwikkeld die met theoretische en praktische argumenten zijn onderbouwd en recht doen aan de belangen van alle betrokkenen. </w:t>
            </w:r>
          </w:p>
          <w:p w14:paraId="4B9F2C57" w14:textId="77777777" w:rsidR="00461A45" w:rsidRDefault="00461A45" w:rsidP="00061E42">
            <w:pPr>
              <w:rPr>
                <w:rFonts w:ascii="Arial" w:eastAsia="Arial" w:hAnsi="Arial" w:cs="Arial"/>
                <w:sz w:val="16"/>
                <w:szCs w:val="16"/>
              </w:rPr>
            </w:pPr>
            <w:r>
              <w:rPr>
                <w:rFonts w:ascii="Arial" w:eastAsia="Arial" w:hAnsi="Arial" w:cs="Arial"/>
                <w:noProof/>
                <w:sz w:val="16"/>
                <w:szCs w:val="16"/>
              </w:rPr>
              <mc:AlternateContent>
                <mc:Choice Requires="wps">
                  <w:drawing>
                    <wp:anchor distT="0" distB="0" distL="114300" distR="114300" simplePos="0" relativeHeight="251719680" behindDoc="0" locked="0" layoutInCell="1" allowOverlap="1" wp14:anchorId="7E42D813" wp14:editId="65683F45">
                      <wp:simplePos x="0" y="0"/>
                      <wp:positionH relativeFrom="column">
                        <wp:posOffset>1721557</wp:posOffset>
                      </wp:positionH>
                      <wp:positionV relativeFrom="paragraph">
                        <wp:posOffset>127000</wp:posOffset>
                      </wp:positionV>
                      <wp:extent cx="4380865" cy="28575"/>
                      <wp:effectExtent l="38100" t="38100" r="76835" b="85725"/>
                      <wp:wrapNone/>
                      <wp:docPr id="36" name="Rechte verbindingslijn 36"/>
                      <wp:cNvGraphicFramePr/>
                      <a:graphic xmlns:a="http://schemas.openxmlformats.org/drawingml/2006/main">
                        <a:graphicData uri="http://schemas.microsoft.com/office/word/2010/wordprocessingShape">
                          <wps:wsp>
                            <wps:cNvCnPr/>
                            <wps:spPr>
                              <a:xfrm flipV="1">
                                <a:off x="0" y="0"/>
                                <a:ext cx="4380865" cy="28575"/>
                              </a:xfrm>
                              <a:prstGeom prst="line">
                                <a:avLst/>
                              </a:prstGeom>
                              <a:noFill/>
                              <a:ln w="12700" cap="flat" cmpd="sng" algn="ctr">
                                <a:solidFill>
                                  <a:srgbClr val="5B9BD5"/>
                                </a:solidFill>
                                <a:prstDash val="solid"/>
                                <a:miter lim="800000"/>
                              </a:ln>
                              <a:effectLst/>
                            </wps:spPr>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7951287B" id="Rechte verbindingslijn 36" o:spid="_x0000_s1026" style="position:absolute;flip:y;z-index:251719680;visibility:visible;mso-wrap-style:square;mso-wrap-distance-left:9pt;mso-wrap-distance-top:0;mso-wrap-distance-right:9pt;mso-wrap-distance-bottom:0;mso-position-horizontal:absolute;mso-position-horizontal-relative:text;mso-position-vertical:absolute;mso-position-vertical-relative:text" from="135.55pt,10pt" to="480.5pt,1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" strokecolor="#5b9bd5" strokeweight="1pt">
                      <v:stroke joinstyle="miter"/>
                    </v:line>
                  </w:pict>
                </mc:Fallback>
              </mc:AlternateContent>
            </w:r>
          </w:p>
          <w:p w14:paraId="3474EE95" w14:textId="77777777" w:rsidR="00461A45" w:rsidRDefault="00461A45" w:rsidP="00061E42">
            <w:pPr>
              <w:rPr>
                <w:rFonts w:ascii="Arial" w:eastAsia="Arial" w:hAnsi="Arial" w:cs="Arial"/>
                <w:sz w:val="16"/>
                <w:szCs w:val="16"/>
              </w:rPr>
            </w:pPr>
            <w:r>
              <w:rPr>
                <w:rFonts w:ascii="Arial" w:eastAsia="Arial" w:hAnsi="Arial" w:cs="Arial"/>
                <w:b/>
                <w:sz w:val="16"/>
                <w:szCs w:val="16"/>
              </w:rPr>
              <w:t>De oplossingen op haalbaarheid heeft getoetst en de implementatie ervan heeft uitgewerkt</w:t>
            </w:r>
          </w:p>
          <w:p w14:paraId="04F18FF7" w14:textId="77777777" w:rsidR="00461A45" w:rsidRDefault="00461A45" w:rsidP="00061E42">
            <w:pPr>
              <w:rPr>
                <w:rFonts w:ascii="Arial" w:eastAsia="Arial" w:hAnsi="Arial" w:cs="Arial"/>
                <w:sz w:val="16"/>
                <w:szCs w:val="16"/>
              </w:rPr>
            </w:pPr>
          </w:p>
          <w:p w14:paraId="422CB54C" w14:textId="77777777" w:rsidR="00461A45" w:rsidRDefault="00461A45" w:rsidP="00061E42">
            <w:pPr>
              <w:rPr>
                <w:rFonts w:ascii="Arial" w:eastAsia="Arial" w:hAnsi="Arial" w:cs="Arial"/>
                <w:sz w:val="16"/>
                <w:szCs w:val="16"/>
              </w:rPr>
            </w:pPr>
            <w:r>
              <w:rPr>
                <w:rFonts w:ascii="Arial" w:eastAsia="Arial" w:hAnsi="Arial" w:cs="Arial"/>
                <w:b/>
                <w:sz w:val="16"/>
                <w:szCs w:val="16"/>
              </w:rPr>
              <w:t xml:space="preserve">In de oordeelsvorming zijn alle relevante aspecten meegenomen en meegewogen zoals toepasbaarheid in de praktijk, maar ook implementatieaspecten en relevante sociaal-maatschappelijke en ethische aspecten. </w:t>
            </w:r>
          </w:p>
          <w:p w14:paraId="4833F1C9" w14:textId="77777777" w:rsidR="00461A45" w:rsidRDefault="00461A45" w:rsidP="00061E42">
            <w:pPr>
              <w:rPr>
                <w:rFonts w:ascii="Arial" w:eastAsia="Arial" w:hAnsi="Arial" w:cs="Arial"/>
                <w:sz w:val="16"/>
                <w:szCs w:val="16"/>
              </w:rPr>
            </w:pPr>
          </w:p>
          <w:p w14:paraId="0BCF894F" w14:textId="77777777" w:rsidR="00461A45" w:rsidRDefault="00461A45" w:rsidP="00061E42">
            <w:pPr>
              <w:rPr>
                <w:rFonts w:ascii="Arial" w:eastAsia="Arial" w:hAnsi="Arial" w:cs="Arial"/>
                <w:b/>
                <w:sz w:val="16"/>
                <w:szCs w:val="16"/>
              </w:rPr>
            </w:pPr>
            <w:r>
              <w:rPr>
                <w:rFonts w:ascii="Arial" w:eastAsia="Arial" w:hAnsi="Arial" w:cs="Arial"/>
                <w:b/>
                <w:sz w:val="16"/>
                <w:szCs w:val="16"/>
              </w:rPr>
              <w:t>De conclusies en aanbevelingen heeft gebaseerd op een eigen afweging van argumenten en informatie en heeft met valide argumenten onderbouwd.</w:t>
            </w:r>
          </w:p>
          <w:p w14:paraId="33D354A5" w14:textId="77777777" w:rsidR="00461A45" w:rsidRDefault="00461A45" w:rsidP="00061E42">
            <w:pPr>
              <w:rPr>
                <w:rFonts w:ascii="Arial" w:eastAsia="Arial" w:hAnsi="Arial" w:cs="Arial"/>
                <w:b/>
                <w:sz w:val="16"/>
                <w:szCs w:val="16"/>
              </w:rPr>
            </w:pPr>
          </w:p>
          <w:p w14:paraId="6DD92239" w14:textId="77777777" w:rsidR="00461A45" w:rsidRDefault="00461A45" w:rsidP="00061E42">
            <w:pPr>
              <w:rPr>
                <w:rFonts w:ascii="Arial" w:eastAsia="Arial" w:hAnsi="Arial" w:cs="Arial"/>
                <w:sz w:val="20"/>
                <w:szCs w:val="20"/>
              </w:rPr>
            </w:pPr>
          </w:p>
          <w:p w14:paraId="3E02CE48" w14:textId="77777777" w:rsidR="00461A45" w:rsidRDefault="00461A45" w:rsidP="00061E42"/>
          <w:p w14:paraId="0CB07773" w14:textId="77777777" w:rsidR="00461A45" w:rsidRDefault="00461A45" w:rsidP="00061E42"/>
          <w:p w14:paraId="68E341B4" w14:textId="77777777" w:rsidR="00461A45" w:rsidRDefault="00461A45" w:rsidP="00061E42"/>
          <w:p w14:paraId="715C88CE" w14:textId="77777777" w:rsidR="00461A45" w:rsidRDefault="00461A45" w:rsidP="00061E42">
            <w:pPr>
              <w:rPr>
                <w:rFonts w:ascii="Arial" w:eastAsia="Arial" w:hAnsi="Arial" w:cs="Arial"/>
                <w:sz w:val="16"/>
                <w:szCs w:val="16"/>
              </w:rPr>
            </w:pPr>
          </w:p>
        </w:tc>
        <w:tc>
          <w:tcPr>
            <w:tcW w:w="2144" w:type="dxa"/>
          </w:tcPr>
          <w:p w14:paraId="05F92EB1" w14:textId="77777777" w:rsidR="00461A45" w:rsidRDefault="00461A45" w:rsidP="00061E42">
            <w:pPr>
              <w:rPr>
                <w:rFonts w:ascii="Arial" w:eastAsia="Arial" w:hAnsi="Arial" w:cs="Arial"/>
                <w:sz w:val="16"/>
                <w:szCs w:val="16"/>
              </w:rPr>
            </w:pPr>
          </w:p>
          <w:p w14:paraId="4380E67C" w14:textId="77777777" w:rsidR="00461A45" w:rsidRDefault="00461A45" w:rsidP="00061E42">
            <w:pPr>
              <w:rPr>
                <w:rFonts w:ascii="Arial" w:eastAsia="Arial" w:hAnsi="Arial" w:cs="Arial"/>
                <w:b/>
                <w:sz w:val="16"/>
                <w:szCs w:val="16"/>
              </w:rPr>
            </w:pPr>
            <w:r>
              <w:rPr>
                <w:rFonts w:ascii="Arial" w:eastAsia="Arial" w:hAnsi="Arial" w:cs="Arial"/>
                <w:b/>
                <w:sz w:val="16"/>
                <w:szCs w:val="16"/>
              </w:rPr>
              <w:t>Waarmee de student…</w:t>
            </w:r>
          </w:p>
          <w:p w14:paraId="43170700" w14:textId="77777777" w:rsidR="00461A45" w:rsidRDefault="00461A45" w:rsidP="00061E42">
            <w:pPr>
              <w:rPr>
                <w:rFonts w:ascii="Arial" w:eastAsia="Arial" w:hAnsi="Arial" w:cs="Arial"/>
                <w:sz w:val="16"/>
                <w:szCs w:val="16"/>
              </w:rPr>
            </w:pPr>
          </w:p>
          <w:p w14:paraId="657470AD" w14:textId="77777777" w:rsidR="00461A45" w:rsidRDefault="00461A45" w:rsidP="00061E42">
            <w:pPr>
              <w:rPr>
                <w:rFonts w:ascii="Arial" w:eastAsia="Arial" w:hAnsi="Arial" w:cs="Arial"/>
                <w:sz w:val="16"/>
                <w:szCs w:val="16"/>
              </w:rPr>
            </w:pPr>
            <w:r>
              <w:rPr>
                <w:rFonts w:ascii="Arial" w:eastAsia="Arial" w:hAnsi="Arial" w:cs="Arial"/>
                <w:sz w:val="16"/>
                <w:szCs w:val="16"/>
              </w:rPr>
              <w:t>zich een oordeel gevormd heeft over de professionele gevolgen van nieuwe inzichten op relevant maatschappelijk, wetenschappelijk en ethisch gebied</w:t>
            </w:r>
          </w:p>
          <w:p w14:paraId="3F138958" w14:textId="77777777" w:rsidR="00461A45" w:rsidRDefault="00461A45" w:rsidP="00061E42">
            <w:pPr>
              <w:rPr>
                <w:rFonts w:ascii="Arial" w:eastAsia="Arial" w:hAnsi="Arial" w:cs="Arial"/>
                <w:sz w:val="16"/>
                <w:szCs w:val="16"/>
              </w:rPr>
            </w:pPr>
            <w:r>
              <w:rPr>
                <w:rFonts w:ascii="Arial" w:eastAsia="Arial" w:hAnsi="Arial" w:cs="Arial"/>
                <w:sz w:val="16"/>
                <w:szCs w:val="16"/>
              </w:rPr>
              <w:t xml:space="preserve">   </w:t>
            </w:r>
          </w:p>
          <w:p w14:paraId="6B88CF68" w14:textId="77777777" w:rsidR="00461A45" w:rsidRDefault="00461A45" w:rsidP="00061E42">
            <w:pPr>
              <w:rPr>
                <w:rFonts w:ascii="Arial" w:eastAsia="Arial" w:hAnsi="Arial" w:cs="Arial"/>
                <w:sz w:val="16"/>
                <w:szCs w:val="16"/>
              </w:rPr>
            </w:pPr>
          </w:p>
          <w:p w14:paraId="7A89ABD5" w14:textId="77777777" w:rsidR="00461A45" w:rsidRDefault="00461A45" w:rsidP="00061E42">
            <w:pPr>
              <w:rPr>
                <w:rFonts w:ascii="Arial" w:eastAsia="Arial" w:hAnsi="Arial" w:cs="Arial"/>
                <w:b/>
                <w:sz w:val="16"/>
                <w:szCs w:val="16"/>
              </w:rPr>
            </w:pPr>
            <w:r>
              <w:rPr>
                <w:rFonts w:ascii="Arial" w:eastAsia="Arial" w:hAnsi="Arial" w:cs="Arial"/>
                <w:b/>
                <w:sz w:val="16"/>
                <w:szCs w:val="16"/>
              </w:rPr>
              <w:t>Door in zijn eigen ontwerp specifiek te laten zien dat:</w:t>
            </w:r>
          </w:p>
          <w:p w14:paraId="0E920FAE" w14:textId="77777777" w:rsidR="00461A45" w:rsidRDefault="00461A45" w:rsidP="00061E42">
            <w:pPr>
              <w:rPr>
                <w:rFonts w:ascii="Arial" w:eastAsia="Arial" w:hAnsi="Arial" w:cs="Arial"/>
                <w:sz w:val="16"/>
                <w:szCs w:val="16"/>
              </w:rPr>
            </w:pPr>
            <w:r>
              <w:rPr>
                <w:rFonts w:ascii="Arial" w:eastAsia="Arial" w:hAnsi="Arial" w:cs="Arial"/>
                <w:sz w:val="16"/>
                <w:szCs w:val="16"/>
              </w:rPr>
              <w:t>(in te vullen door begeleider en student)</w:t>
            </w:r>
          </w:p>
          <w:p w14:paraId="14703F16" w14:textId="77777777" w:rsidR="00461A45" w:rsidRDefault="00461A45" w:rsidP="00061E42">
            <w:pPr>
              <w:rPr>
                <w:rFonts w:ascii="Arial" w:eastAsia="Arial" w:hAnsi="Arial" w:cs="Arial"/>
                <w:sz w:val="16"/>
                <w:szCs w:val="16"/>
              </w:rPr>
            </w:pPr>
          </w:p>
          <w:p w14:paraId="3130DD4D" w14:textId="77777777" w:rsidR="00461A45" w:rsidRDefault="00461A45" w:rsidP="00061E42">
            <w:pPr>
              <w:rPr>
                <w:rFonts w:ascii="Arial" w:eastAsia="Arial" w:hAnsi="Arial" w:cs="Arial"/>
                <w:sz w:val="16"/>
                <w:szCs w:val="16"/>
              </w:rPr>
            </w:pPr>
          </w:p>
          <w:p w14:paraId="3AA69031" w14:textId="77777777" w:rsidR="00461A45" w:rsidRDefault="00461A45" w:rsidP="00061E42">
            <w:pPr>
              <w:rPr>
                <w:rFonts w:ascii="Arial" w:eastAsia="Arial" w:hAnsi="Arial" w:cs="Arial"/>
                <w:sz w:val="16"/>
                <w:szCs w:val="16"/>
              </w:rPr>
            </w:pPr>
          </w:p>
          <w:p w14:paraId="22F66AA4" w14:textId="77777777" w:rsidR="00461A45" w:rsidRDefault="00461A45" w:rsidP="00061E42">
            <w:pPr>
              <w:rPr>
                <w:rFonts w:ascii="Arial" w:eastAsia="Arial" w:hAnsi="Arial" w:cs="Arial"/>
                <w:sz w:val="16"/>
                <w:szCs w:val="16"/>
              </w:rPr>
            </w:pPr>
          </w:p>
          <w:p w14:paraId="6265C9F4" w14:textId="77777777" w:rsidR="00461A45" w:rsidRDefault="00461A45" w:rsidP="00061E42">
            <w:pPr>
              <w:rPr>
                <w:rFonts w:ascii="Arial" w:eastAsia="Arial" w:hAnsi="Arial" w:cs="Arial"/>
                <w:sz w:val="16"/>
                <w:szCs w:val="16"/>
              </w:rPr>
            </w:pPr>
          </w:p>
          <w:p w14:paraId="76016E34" w14:textId="77777777" w:rsidR="00461A45" w:rsidRDefault="00461A45" w:rsidP="00061E42">
            <w:pPr>
              <w:rPr>
                <w:rFonts w:ascii="Arial" w:eastAsia="Arial" w:hAnsi="Arial" w:cs="Arial"/>
                <w:sz w:val="16"/>
                <w:szCs w:val="16"/>
              </w:rPr>
            </w:pPr>
          </w:p>
          <w:p w14:paraId="2FEDB58E" w14:textId="77777777" w:rsidR="00461A45" w:rsidRDefault="00461A45" w:rsidP="00061E42">
            <w:pPr>
              <w:rPr>
                <w:rFonts w:ascii="Arial" w:eastAsia="Arial" w:hAnsi="Arial" w:cs="Arial"/>
                <w:sz w:val="16"/>
                <w:szCs w:val="16"/>
              </w:rPr>
            </w:pPr>
          </w:p>
        </w:tc>
        <w:tc>
          <w:tcPr>
            <w:tcW w:w="2268" w:type="dxa"/>
            <w:gridSpan w:val="2"/>
          </w:tcPr>
          <w:p w14:paraId="4D5ADB62" w14:textId="77777777" w:rsidR="00461A45" w:rsidRDefault="00461A45" w:rsidP="00061E42">
            <w:pPr>
              <w:rPr>
                <w:rFonts w:ascii="Arial" w:eastAsia="Arial" w:hAnsi="Arial" w:cs="Arial"/>
                <w:sz w:val="16"/>
                <w:szCs w:val="16"/>
              </w:rPr>
            </w:pPr>
          </w:p>
          <w:p w14:paraId="319F0D6D" w14:textId="77777777" w:rsidR="00461A45" w:rsidRDefault="00461A45" w:rsidP="00061E42">
            <w:pPr>
              <w:rPr>
                <w:rFonts w:ascii="Arial" w:eastAsia="Arial" w:hAnsi="Arial" w:cs="Arial"/>
                <w:sz w:val="16"/>
                <w:szCs w:val="16"/>
              </w:rPr>
            </w:pPr>
          </w:p>
          <w:p w14:paraId="3DD2EBBC" w14:textId="77777777" w:rsidR="00461A45" w:rsidRDefault="00461A45" w:rsidP="00061E42">
            <w:pPr>
              <w:rPr>
                <w:rFonts w:ascii="Arial" w:eastAsia="Arial" w:hAnsi="Arial" w:cs="Arial"/>
                <w:sz w:val="16"/>
                <w:szCs w:val="16"/>
              </w:rPr>
            </w:pPr>
          </w:p>
          <w:p w14:paraId="5FAA5CAB" w14:textId="77777777" w:rsidR="00461A45" w:rsidRDefault="00461A45" w:rsidP="00061E42">
            <w:pPr>
              <w:rPr>
                <w:rFonts w:ascii="Arial" w:eastAsia="Arial" w:hAnsi="Arial" w:cs="Arial"/>
                <w:sz w:val="16"/>
                <w:szCs w:val="16"/>
              </w:rPr>
            </w:pPr>
            <w:r>
              <w:rPr>
                <w:rFonts w:ascii="Arial" w:eastAsia="Arial" w:hAnsi="Arial" w:cs="Arial"/>
                <w:sz w:val="16"/>
                <w:szCs w:val="16"/>
              </w:rPr>
              <w:t>… en de praktische uitvoering hiervan consequent kan verbinden aan het door hem gevormde oordeel over deze nieuwe inzichten</w:t>
            </w:r>
          </w:p>
          <w:p w14:paraId="25B1F001" w14:textId="77777777" w:rsidR="00461A45" w:rsidRDefault="00461A45" w:rsidP="00061E42">
            <w:pPr>
              <w:rPr>
                <w:rFonts w:ascii="Arial" w:eastAsia="Arial" w:hAnsi="Arial" w:cs="Arial"/>
                <w:sz w:val="16"/>
                <w:szCs w:val="16"/>
              </w:rPr>
            </w:pPr>
          </w:p>
          <w:p w14:paraId="36510EB6" w14:textId="77777777" w:rsidR="00461A45" w:rsidRDefault="00461A45" w:rsidP="00061E42">
            <w:pPr>
              <w:rPr>
                <w:rFonts w:ascii="Arial" w:eastAsia="Arial" w:hAnsi="Arial" w:cs="Arial"/>
                <w:sz w:val="16"/>
                <w:szCs w:val="16"/>
              </w:rPr>
            </w:pPr>
          </w:p>
          <w:p w14:paraId="5EAE265F" w14:textId="77777777" w:rsidR="00461A45" w:rsidRDefault="00461A45" w:rsidP="00061E42">
            <w:pPr>
              <w:rPr>
                <w:rFonts w:ascii="Arial" w:eastAsia="Arial" w:hAnsi="Arial" w:cs="Arial"/>
                <w:sz w:val="16"/>
                <w:szCs w:val="16"/>
              </w:rPr>
            </w:pPr>
          </w:p>
          <w:p w14:paraId="5A02E493" w14:textId="77777777" w:rsidR="00461A45" w:rsidRDefault="00461A45" w:rsidP="00061E42">
            <w:pPr>
              <w:rPr>
                <w:rFonts w:ascii="Arial" w:eastAsia="Arial" w:hAnsi="Arial" w:cs="Arial"/>
                <w:b/>
                <w:sz w:val="16"/>
                <w:szCs w:val="16"/>
              </w:rPr>
            </w:pPr>
          </w:p>
          <w:p w14:paraId="3C07C1FB" w14:textId="77777777" w:rsidR="00461A45" w:rsidRDefault="00461A45" w:rsidP="00061E42">
            <w:pPr>
              <w:rPr>
                <w:rFonts w:ascii="Arial" w:eastAsia="Arial" w:hAnsi="Arial" w:cs="Arial"/>
                <w:b/>
                <w:sz w:val="16"/>
                <w:szCs w:val="16"/>
              </w:rPr>
            </w:pPr>
            <w:r>
              <w:rPr>
                <w:rFonts w:ascii="Arial" w:eastAsia="Arial" w:hAnsi="Arial" w:cs="Arial"/>
                <w:b/>
                <w:sz w:val="16"/>
                <w:szCs w:val="16"/>
              </w:rPr>
              <w:t>Door in zijn eigen ontwerp specifiek te laten zien dat:</w:t>
            </w:r>
          </w:p>
          <w:p w14:paraId="10A98737" w14:textId="77777777" w:rsidR="00461A45" w:rsidRDefault="00461A45" w:rsidP="00061E42">
            <w:pPr>
              <w:rPr>
                <w:rFonts w:ascii="Arial" w:eastAsia="Arial" w:hAnsi="Arial" w:cs="Arial"/>
                <w:sz w:val="16"/>
                <w:szCs w:val="16"/>
              </w:rPr>
            </w:pPr>
            <w:r>
              <w:rPr>
                <w:rFonts w:ascii="Arial" w:eastAsia="Arial" w:hAnsi="Arial" w:cs="Arial"/>
                <w:sz w:val="16"/>
                <w:szCs w:val="16"/>
              </w:rPr>
              <w:t>(in te vullen door begeleider en student)</w:t>
            </w:r>
          </w:p>
          <w:p w14:paraId="52B4F1F7" w14:textId="77777777" w:rsidR="00461A45" w:rsidRDefault="00461A45" w:rsidP="00061E42">
            <w:pPr>
              <w:rPr>
                <w:rFonts w:ascii="Arial" w:eastAsia="Arial" w:hAnsi="Arial" w:cs="Arial"/>
                <w:sz w:val="16"/>
                <w:szCs w:val="16"/>
              </w:rPr>
            </w:pPr>
          </w:p>
        </w:tc>
        <w:tc>
          <w:tcPr>
            <w:tcW w:w="2506" w:type="dxa"/>
            <w:gridSpan w:val="2"/>
          </w:tcPr>
          <w:p w14:paraId="02B37849" w14:textId="77777777" w:rsidR="00461A45" w:rsidRDefault="00461A45" w:rsidP="00061E42">
            <w:pPr>
              <w:rPr>
                <w:rFonts w:ascii="Arial" w:eastAsia="Arial" w:hAnsi="Arial" w:cs="Arial"/>
                <w:sz w:val="16"/>
                <w:szCs w:val="16"/>
              </w:rPr>
            </w:pPr>
          </w:p>
          <w:p w14:paraId="3A1A3D0C" w14:textId="77777777" w:rsidR="00461A45" w:rsidRDefault="00461A45" w:rsidP="00061E42">
            <w:pPr>
              <w:rPr>
                <w:rFonts w:ascii="Arial" w:eastAsia="Arial" w:hAnsi="Arial" w:cs="Arial"/>
                <w:sz w:val="16"/>
                <w:szCs w:val="16"/>
              </w:rPr>
            </w:pPr>
          </w:p>
          <w:p w14:paraId="1BA4B581" w14:textId="77777777" w:rsidR="00461A45" w:rsidRDefault="00461A45" w:rsidP="00061E42">
            <w:pPr>
              <w:rPr>
                <w:rFonts w:ascii="Arial" w:eastAsia="Arial" w:hAnsi="Arial" w:cs="Arial"/>
                <w:sz w:val="16"/>
                <w:szCs w:val="16"/>
              </w:rPr>
            </w:pPr>
          </w:p>
          <w:p w14:paraId="18D3CC90" w14:textId="77777777" w:rsidR="00461A45" w:rsidRDefault="00461A45" w:rsidP="00061E42">
            <w:pPr>
              <w:rPr>
                <w:rFonts w:ascii="Arial" w:eastAsia="Arial" w:hAnsi="Arial" w:cs="Arial"/>
                <w:sz w:val="16"/>
                <w:szCs w:val="16"/>
              </w:rPr>
            </w:pPr>
            <w:r>
              <w:rPr>
                <w:rFonts w:ascii="Arial" w:eastAsia="Arial" w:hAnsi="Arial" w:cs="Arial"/>
                <w:sz w:val="16"/>
                <w:szCs w:val="16"/>
              </w:rPr>
              <w:t>… en daarin de eigen visie op leren en onderwijs mee neemt.</w:t>
            </w:r>
          </w:p>
          <w:p w14:paraId="105B7AB8" w14:textId="77777777" w:rsidR="00461A45" w:rsidRDefault="00461A45" w:rsidP="00061E42">
            <w:pPr>
              <w:rPr>
                <w:rFonts w:ascii="Arial" w:eastAsia="Arial" w:hAnsi="Arial" w:cs="Arial"/>
                <w:sz w:val="16"/>
                <w:szCs w:val="16"/>
              </w:rPr>
            </w:pPr>
          </w:p>
          <w:p w14:paraId="207FA67C" w14:textId="77777777" w:rsidR="00461A45" w:rsidRDefault="00461A45" w:rsidP="00061E42">
            <w:pPr>
              <w:rPr>
                <w:rFonts w:ascii="Arial" w:eastAsia="Arial" w:hAnsi="Arial" w:cs="Arial"/>
                <w:sz w:val="16"/>
                <w:szCs w:val="16"/>
              </w:rPr>
            </w:pPr>
          </w:p>
          <w:p w14:paraId="5C229B04" w14:textId="77777777" w:rsidR="00461A45" w:rsidRDefault="00461A45" w:rsidP="00061E42">
            <w:pPr>
              <w:rPr>
                <w:rFonts w:ascii="Arial" w:eastAsia="Arial" w:hAnsi="Arial" w:cs="Arial"/>
                <w:sz w:val="16"/>
                <w:szCs w:val="16"/>
              </w:rPr>
            </w:pPr>
          </w:p>
          <w:p w14:paraId="36A1DC98" w14:textId="77777777" w:rsidR="00461A45" w:rsidRDefault="00461A45" w:rsidP="00061E42">
            <w:pPr>
              <w:rPr>
                <w:rFonts w:ascii="Arial" w:eastAsia="Arial" w:hAnsi="Arial" w:cs="Arial"/>
                <w:sz w:val="16"/>
                <w:szCs w:val="16"/>
              </w:rPr>
            </w:pPr>
          </w:p>
          <w:p w14:paraId="7A987B85" w14:textId="77777777" w:rsidR="00461A45" w:rsidRDefault="00461A45" w:rsidP="00061E42">
            <w:pPr>
              <w:rPr>
                <w:rFonts w:ascii="Arial" w:eastAsia="Arial" w:hAnsi="Arial" w:cs="Arial"/>
                <w:sz w:val="16"/>
                <w:szCs w:val="16"/>
              </w:rPr>
            </w:pPr>
          </w:p>
          <w:p w14:paraId="46C7A862" w14:textId="77777777" w:rsidR="00461A45" w:rsidRDefault="00461A45" w:rsidP="00061E42">
            <w:pPr>
              <w:rPr>
                <w:rFonts w:ascii="Arial" w:eastAsia="Arial" w:hAnsi="Arial" w:cs="Arial"/>
                <w:sz w:val="16"/>
                <w:szCs w:val="16"/>
              </w:rPr>
            </w:pPr>
          </w:p>
          <w:p w14:paraId="7493963C" w14:textId="77777777" w:rsidR="00461A45" w:rsidRDefault="00461A45" w:rsidP="00061E42">
            <w:pPr>
              <w:rPr>
                <w:rFonts w:ascii="Arial" w:eastAsia="Arial" w:hAnsi="Arial" w:cs="Arial"/>
                <w:b/>
                <w:sz w:val="16"/>
                <w:szCs w:val="16"/>
              </w:rPr>
            </w:pPr>
            <w:r>
              <w:rPr>
                <w:rFonts w:ascii="Arial" w:eastAsia="Arial" w:hAnsi="Arial" w:cs="Arial"/>
                <w:b/>
                <w:sz w:val="16"/>
                <w:szCs w:val="16"/>
              </w:rPr>
              <w:t>Door in zijn eigen ontwerp specifiek te laten zien dat:</w:t>
            </w:r>
          </w:p>
          <w:p w14:paraId="5CF76572" w14:textId="77777777" w:rsidR="00461A45" w:rsidRDefault="00461A45" w:rsidP="00061E42">
            <w:pPr>
              <w:rPr>
                <w:rFonts w:ascii="Arial" w:eastAsia="Arial" w:hAnsi="Arial" w:cs="Arial"/>
                <w:sz w:val="16"/>
                <w:szCs w:val="16"/>
              </w:rPr>
            </w:pPr>
            <w:r>
              <w:rPr>
                <w:rFonts w:ascii="Arial" w:eastAsia="Arial" w:hAnsi="Arial" w:cs="Arial"/>
                <w:sz w:val="16"/>
                <w:szCs w:val="16"/>
              </w:rPr>
              <w:t>(in te vullen door begeleider en student)</w:t>
            </w:r>
          </w:p>
          <w:p w14:paraId="19FBA4C0" w14:textId="77777777" w:rsidR="00461A45" w:rsidRDefault="00461A45" w:rsidP="00061E42">
            <w:pPr>
              <w:rPr>
                <w:rFonts w:ascii="Arial" w:eastAsia="Arial" w:hAnsi="Arial" w:cs="Arial"/>
                <w:sz w:val="16"/>
                <w:szCs w:val="16"/>
              </w:rPr>
            </w:pPr>
          </w:p>
        </w:tc>
      </w:tr>
      <w:tr w:rsidR="00461A45" w14:paraId="0E3C87DD" w14:textId="77777777" w:rsidTr="00061E42">
        <w:tc>
          <w:tcPr>
            <w:tcW w:w="2803" w:type="dxa"/>
          </w:tcPr>
          <w:p w14:paraId="2FB52E5A" w14:textId="77777777" w:rsidR="00461A45" w:rsidRDefault="00461A45" w:rsidP="00061E42">
            <w:pPr>
              <w:spacing w:before="120" w:after="120"/>
              <w:jc w:val="center"/>
              <w:rPr>
                <w:rFonts w:ascii="Arial" w:eastAsia="Arial" w:hAnsi="Arial" w:cs="Arial"/>
              </w:rPr>
            </w:pPr>
            <w:r>
              <w:rPr>
                <w:rFonts w:ascii="Arial" w:eastAsia="Arial" w:hAnsi="Arial" w:cs="Arial"/>
                <w:b/>
              </w:rPr>
              <w:lastRenderedPageBreak/>
              <w:t>Communicatie</w:t>
            </w:r>
          </w:p>
        </w:tc>
        <w:tc>
          <w:tcPr>
            <w:tcW w:w="2159" w:type="dxa"/>
            <w:gridSpan w:val="2"/>
          </w:tcPr>
          <w:p w14:paraId="54BFF109" w14:textId="77777777" w:rsidR="00461A45" w:rsidRDefault="00461A45" w:rsidP="00061E42">
            <w:pPr>
              <w:spacing w:before="120" w:after="120"/>
              <w:jc w:val="center"/>
              <w:rPr>
                <w:rFonts w:ascii="Arial" w:eastAsia="Arial" w:hAnsi="Arial" w:cs="Arial"/>
              </w:rPr>
            </w:pPr>
            <w:r>
              <w:rPr>
                <w:rFonts w:ascii="Noto Sans Symbols" w:eastAsia="Noto Sans Symbols" w:hAnsi="Noto Sans Symbols" w:cs="Noto Sans Symbols"/>
                <w:b/>
              </w:rPr>
              <w:t>•</w:t>
            </w:r>
            <w:r>
              <w:rPr>
                <w:rFonts w:ascii="Arial" w:eastAsia="Arial" w:hAnsi="Arial" w:cs="Arial"/>
                <w:b/>
              </w:rPr>
              <w:t xml:space="preserve"> voldoende</w:t>
            </w:r>
          </w:p>
        </w:tc>
        <w:tc>
          <w:tcPr>
            <w:tcW w:w="2268" w:type="dxa"/>
            <w:gridSpan w:val="2"/>
          </w:tcPr>
          <w:p w14:paraId="628EC4E7" w14:textId="77777777" w:rsidR="00461A45" w:rsidRDefault="00461A45" w:rsidP="00061E42">
            <w:pPr>
              <w:spacing w:before="120" w:after="120"/>
              <w:jc w:val="center"/>
              <w:rPr>
                <w:rFonts w:ascii="Arial" w:eastAsia="Arial" w:hAnsi="Arial" w:cs="Arial"/>
              </w:rPr>
            </w:pPr>
            <w:r>
              <w:rPr>
                <w:rFonts w:ascii="Noto Sans Symbols" w:eastAsia="Noto Sans Symbols" w:hAnsi="Noto Sans Symbols" w:cs="Noto Sans Symbols"/>
                <w:b/>
              </w:rPr>
              <w:t>•</w:t>
            </w:r>
            <w:r>
              <w:rPr>
                <w:rFonts w:ascii="Arial" w:eastAsia="Arial" w:hAnsi="Arial" w:cs="Arial"/>
                <w:b/>
              </w:rPr>
              <w:t xml:space="preserve"> goed</w:t>
            </w:r>
          </w:p>
        </w:tc>
        <w:tc>
          <w:tcPr>
            <w:tcW w:w="2512" w:type="dxa"/>
            <w:gridSpan w:val="2"/>
          </w:tcPr>
          <w:p w14:paraId="1A24BB92" w14:textId="77777777" w:rsidR="00461A45" w:rsidRDefault="00461A45" w:rsidP="00061E42">
            <w:pPr>
              <w:spacing w:before="120" w:after="120"/>
              <w:jc w:val="center"/>
              <w:rPr>
                <w:rFonts w:ascii="Arial" w:eastAsia="Arial" w:hAnsi="Arial" w:cs="Arial"/>
              </w:rPr>
            </w:pPr>
            <w:r>
              <w:rPr>
                <w:rFonts w:ascii="Noto Sans Symbols" w:eastAsia="Noto Sans Symbols" w:hAnsi="Noto Sans Symbols" w:cs="Noto Sans Symbols"/>
                <w:b/>
              </w:rPr>
              <w:t>•</w:t>
            </w:r>
            <w:r>
              <w:rPr>
                <w:rFonts w:ascii="Arial" w:eastAsia="Arial" w:hAnsi="Arial" w:cs="Arial"/>
                <w:b/>
              </w:rPr>
              <w:t xml:space="preserve"> uitstekend</w:t>
            </w:r>
          </w:p>
        </w:tc>
      </w:tr>
      <w:tr w:rsidR="00461A45" w14:paraId="6423616D" w14:textId="77777777" w:rsidTr="00061E42">
        <w:trPr>
          <w:trHeight w:val="1820"/>
        </w:trPr>
        <w:tc>
          <w:tcPr>
            <w:tcW w:w="2803" w:type="dxa"/>
          </w:tcPr>
          <w:p w14:paraId="4334E920" w14:textId="77777777" w:rsidR="00461A45" w:rsidRDefault="00461A45" w:rsidP="00061E42">
            <w:pPr>
              <w:jc w:val="center"/>
              <w:rPr>
                <w:rFonts w:ascii="Arial" w:eastAsia="Arial" w:hAnsi="Arial" w:cs="Arial"/>
                <w:sz w:val="16"/>
                <w:szCs w:val="16"/>
              </w:rPr>
            </w:pPr>
          </w:p>
          <w:p w14:paraId="5FE0412C" w14:textId="77777777" w:rsidR="00461A45" w:rsidRDefault="00461A45" w:rsidP="00061E42">
            <w:pPr>
              <w:rPr>
                <w:rFonts w:ascii="Arial" w:eastAsia="Arial" w:hAnsi="Arial" w:cs="Arial"/>
                <w:sz w:val="16"/>
                <w:szCs w:val="16"/>
              </w:rPr>
            </w:pPr>
            <w:r>
              <w:rPr>
                <w:rFonts w:ascii="Arial" w:eastAsia="Arial" w:hAnsi="Arial" w:cs="Arial"/>
                <w:b/>
                <w:sz w:val="16"/>
                <w:szCs w:val="16"/>
              </w:rPr>
              <w:t>Basiscriteria die laten zien dat de student:</w:t>
            </w:r>
          </w:p>
          <w:p w14:paraId="393118F1" w14:textId="77777777" w:rsidR="00461A45" w:rsidRDefault="00461A45" w:rsidP="00061E42">
            <w:pPr>
              <w:rPr>
                <w:rFonts w:ascii="Arial" w:eastAsia="Arial" w:hAnsi="Arial" w:cs="Arial"/>
                <w:sz w:val="16"/>
                <w:szCs w:val="16"/>
              </w:rPr>
            </w:pPr>
          </w:p>
          <w:p w14:paraId="2B9694DE" w14:textId="77777777" w:rsidR="00461A45" w:rsidRDefault="00461A45" w:rsidP="00061E42">
            <w:pPr>
              <w:rPr>
                <w:rFonts w:ascii="Arial" w:eastAsia="Arial" w:hAnsi="Arial" w:cs="Arial"/>
                <w:sz w:val="16"/>
                <w:szCs w:val="16"/>
              </w:rPr>
            </w:pPr>
            <w:r>
              <w:rPr>
                <w:rFonts w:ascii="Arial" w:eastAsia="Arial" w:hAnsi="Arial" w:cs="Arial"/>
                <w:b/>
                <w:sz w:val="16"/>
                <w:szCs w:val="16"/>
              </w:rPr>
              <w:t>Gedurende het afstudeeronderzoek nieuwe kennis en vaardigheden heeft verworven.</w:t>
            </w:r>
          </w:p>
          <w:p w14:paraId="4AD9CEC8" w14:textId="77777777" w:rsidR="00461A45" w:rsidRDefault="00461A45" w:rsidP="00061E42">
            <w:pPr>
              <w:rPr>
                <w:rFonts w:ascii="Arial" w:eastAsia="Arial" w:hAnsi="Arial" w:cs="Arial"/>
                <w:sz w:val="16"/>
                <w:szCs w:val="16"/>
              </w:rPr>
            </w:pPr>
          </w:p>
          <w:p w14:paraId="20DEA919" w14:textId="77777777" w:rsidR="00461A45" w:rsidRDefault="00461A45" w:rsidP="00061E42">
            <w:pPr>
              <w:rPr>
                <w:rFonts w:ascii="Arial" w:eastAsia="Arial" w:hAnsi="Arial" w:cs="Arial"/>
                <w:sz w:val="16"/>
                <w:szCs w:val="16"/>
              </w:rPr>
            </w:pPr>
            <w:r>
              <w:rPr>
                <w:rFonts w:ascii="Arial" w:eastAsia="Arial" w:hAnsi="Arial" w:cs="Arial"/>
                <w:b/>
                <w:sz w:val="16"/>
                <w:szCs w:val="16"/>
              </w:rPr>
              <w:t>Uitlegt hoe dit onderzoek heeft bijgedragen aan de eigen onderzoekende, professionele houding en wat dat brengt voor de toekomst voor het professioneel handelen als docent.</w:t>
            </w:r>
          </w:p>
        </w:tc>
        <w:tc>
          <w:tcPr>
            <w:tcW w:w="2159" w:type="dxa"/>
            <w:gridSpan w:val="2"/>
          </w:tcPr>
          <w:p w14:paraId="1909E0C7" w14:textId="77777777" w:rsidR="00461A45" w:rsidRDefault="00461A45" w:rsidP="00061E42">
            <w:pPr>
              <w:rPr>
                <w:rFonts w:ascii="Arial" w:eastAsia="Arial" w:hAnsi="Arial" w:cs="Arial"/>
                <w:sz w:val="16"/>
                <w:szCs w:val="16"/>
              </w:rPr>
            </w:pPr>
          </w:p>
          <w:p w14:paraId="2B00EAB7" w14:textId="77777777" w:rsidR="00461A45" w:rsidRDefault="00461A45" w:rsidP="00061E42">
            <w:pPr>
              <w:rPr>
                <w:rFonts w:ascii="Arial" w:eastAsia="Arial" w:hAnsi="Arial" w:cs="Arial"/>
                <w:sz w:val="16"/>
                <w:szCs w:val="16"/>
              </w:rPr>
            </w:pPr>
            <w:r>
              <w:rPr>
                <w:rFonts w:ascii="Arial" w:eastAsia="Arial" w:hAnsi="Arial" w:cs="Arial"/>
                <w:sz w:val="16"/>
                <w:szCs w:val="16"/>
              </w:rPr>
              <w:t>Waarmee de student…</w:t>
            </w:r>
          </w:p>
          <w:p w14:paraId="5D393FB4" w14:textId="77777777" w:rsidR="00461A45" w:rsidRDefault="00461A45" w:rsidP="00061E42">
            <w:pPr>
              <w:rPr>
                <w:rFonts w:ascii="Arial" w:eastAsia="Arial" w:hAnsi="Arial" w:cs="Arial"/>
                <w:sz w:val="16"/>
                <w:szCs w:val="16"/>
              </w:rPr>
            </w:pPr>
          </w:p>
          <w:p w14:paraId="784DB255" w14:textId="77777777" w:rsidR="00461A45" w:rsidRDefault="00461A45" w:rsidP="00061E42">
            <w:pPr>
              <w:rPr>
                <w:rFonts w:ascii="Arial" w:eastAsia="Arial" w:hAnsi="Arial" w:cs="Arial"/>
                <w:sz w:val="16"/>
                <w:szCs w:val="16"/>
              </w:rPr>
            </w:pPr>
            <w:r>
              <w:rPr>
                <w:rFonts w:ascii="Arial" w:eastAsia="Arial" w:hAnsi="Arial" w:cs="Arial"/>
                <w:sz w:val="16"/>
                <w:szCs w:val="16"/>
              </w:rPr>
              <w:t>in staat is om effectief en doelmatig te communiceren over ontwikkelingen op basis van nieuwe inzichten.</w:t>
            </w:r>
          </w:p>
          <w:p w14:paraId="57BF4DD4" w14:textId="77777777" w:rsidR="00461A45" w:rsidRDefault="00461A45" w:rsidP="00061E42">
            <w:pPr>
              <w:rPr>
                <w:rFonts w:ascii="Arial" w:eastAsia="Arial" w:hAnsi="Arial" w:cs="Arial"/>
                <w:sz w:val="16"/>
                <w:szCs w:val="16"/>
              </w:rPr>
            </w:pPr>
          </w:p>
          <w:p w14:paraId="6119AE08" w14:textId="77777777" w:rsidR="00461A45" w:rsidRDefault="00461A45" w:rsidP="00061E42">
            <w:pPr>
              <w:rPr>
                <w:rFonts w:ascii="Arial" w:eastAsia="Arial" w:hAnsi="Arial" w:cs="Arial"/>
                <w:sz w:val="16"/>
                <w:szCs w:val="16"/>
              </w:rPr>
            </w:pPr>
          </w:p>
          <w:p w14:paraId="313657F4" w14:textId="77777777" w:rsidR="00461A45" w:rsidRDefault="00461A45" w:rsidP="00061E42">
            <w:pPr>
              <w:rPr>
                <w:rFonts w:ascii="Arial" w:eastAsia="Arial" w:hAnsi="Arial" w:cs="Arial"/>
                <w:sz w:val="16"/>
                <w:szCs w:val="16"/>
              </w:rPr>
            </w:pPr>
            <w:r>
              <w:rPr>
                <w:rFonts w:ascii="Arial" w:eastAsia="Arial" w:hAnsi="Arial" w:cs="Arial"/>
                <w:noProof/>
                <w:sz w:val="16"/>
                <w:szCs w:val="16"/>
              </w:rPr>
              <mc:AlternateContent>
                <mc:Choice Requires="wps">
                  <w:drawing>
                    <wp:anchor distT="0" distB="0" distL="114300" distR="114300" simplePos="0" relativeHeight="251721728" behindDoc="0" locked="0" layoutInCell="1" allowOverlap="1" wp14:anchorId="6B502955" wp14:editId="7D4E97F6">
                      <wp:simplePos x="0" y="0"/>
                      <wp:positionH relativeFrom="column">
                        <wp:posOffset>-71683</wp:posOffset>
                      </wp:positionH>
                      <wp:positionV relativeFrom="paragraph">
                        <wp:posOffset>78105</wp:posOffset>
                      </wp:positionV>
                      <wp:extent cx="4450313" cy="11574"/>
                      <wp:effectExtent l="38100" t="38100" r="64770" b="83820"/>
                      <wp:wrapNone/>
                      <wp:docPr id="38" name="Rechte verbindingslijn 38"/>
                      <wp:cNvGraphicFramePr/>
                      <a:graphic xmlns:a="http://schemas.openxmlformats.org/drawingml/2006/main">
                        <a:graphicData uri="http://schemas.microsoft.com/office/word/2010/wordprocessingShape">
                          <wps:wsp>
                            <wps:cNvCnPr/>
                            <wps:spPr>
                              <a:xfrm flipV="1">
                                <a:off x="0" y="0"/>
                                <a:ext cx="4450313" cy="11574"/>
                              </a:xfrm>
                              <a:prstGeom prst="line">
                                <a:avLst/>
                              </a:prstGeom>
                              <a:noFill/>
                              <a:ln w="12700" cap="flat" cmpd="sng" algn="ctr">
                                <a:solidFill>
                                  <a:srgbClr val="5B9BD5"/>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2D11FE1D" id="Rechte verbindingslijn 38" o:spid="_x0000_s1026" style="position:absolute;flip:y;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65pt,6.15pt" to="344.75pt,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" strokecolor="#5b9bd5" strokeweight="1pt">
                      <v:stroke joinstyle="miter"/>
                    </v:line>
                  </w:pict>
                </mc:Fallback>
              </mc:AlternateContent>
            </w:r>
          </w:p>
          <w:p w14:paraId="0CD8E676" w14:textId="77777777" w:rsidR="00461A45" w:rsidRDefault="00461A45" w:rsidP="00061E42">
            <w:pPr>
              <w:rPr>
                <w:rFonts w:ascii="Arial" w:eastAsia="Arial" w:hAnsi="Arial" w:cs="Arial"/>
                <w:sz w:val="16"/>
                <w:szCs w:val="16"/>
              </w:rPr>
            </w:pPr>
          </w:p>
          <w:p w14:paraId="780E06E5" w14:textId="77777777" w:rsidR="00461A45" w:rsidRPr="000A0C8B" w:rsidRDefault="00461A45" w:rsidP="00061E42">
            <w:pPr>
              <w:rPr>
                <w:rFonts w:ascii="Arial" w:eastAsia="Arial" w:hAnsi="Arial" w:cs="Arial"/>
                <w:b/>
                <w:sz w:val="16"/>
                <w:szCs w:val="16"/>
              </w:rPr>
            </w:pPr>
            <w:r w:rsidRPr="000A0C8B">
              <w:rPr>
                <w:rFonts w:ascii="Arial" w:eastAsia="Arial" w:hAnsi="Arial" w:cs="Arial"/>
                <w:b/>
                <w:sz w:val="16"/>
                <w:szCs w:val="16"/>
              </w:rPr>
              <w:t>Door in zijn eigen ontwerp specifiek te laten zien dat:</w:t>
            </w:r>
          </w:p>
          <w:p w14:paraId="4D2B6AB7" w14:textId="77777777" w:rsidR="00461A45" w:rsidRDefault="00461A45" w:rsidP="00061E42">
            <w:pPr>
              <w:rPr>
                <w:rFonts w:ascii="Arial" w:eastAsia="Arial" w:hAnsi="Arial" w:cs="Arial"/>
                <w:sz w:val="16"/>
                <w:szCs w:val="16"/>
              </w:rPr>
            </w:pPr>
            <w:r>
              <w:rPr>
                <w:rFonts w:ascii="Arial" w:eastAsia="Arial" w:hAnsi="Arial" w:cs="Arial"/>
                <w:sz w:val="16"/>
                <w:szCs w:val="16"/>
              </w:rPr>
              <w:t>(in te vullen door begeleider en student)</w:t>
            </w:r>
          </w:p>
          <w:p w14:paraId="15A9BB23" w14:textId="77777777" w:rsidR="00461A45" w:rsidRDefault="00461A45" w:rsidP="00061E42">
            <w:pPr>
              <w:rPr>
                <w:rFonts w:ascii="Arial" w:eastAsia="Arial" w:hAnsi="Arial" w:cs="Arial"/>
                <w:sz w:val="16"/>
                <w:szCs w:val="16"/>
              </w:rPr>
            </w:pPr>
          </w:p>
          <w:p w14:paraId="2B7CDA39" w14:textId="77777777" w:rsidR="00461A45" w:rsidRDefault="00461A45" w:rsidP="00061E42">
            <w:pPr>
              <w:rPr>
                <w:rFonts w:ascii="Arial" w:eastAsia="Arial" w:hAnsi="Arial" w:cs="Arial"/>
                <w:sz w:val="16"/>
                <w:szCs w:val="16"/>
              </w:rPr>
            </w:pPr>
          </w:p>
          <w:p w14:paraId="6FCC927F" w14:textId="77777777" w:rsidR="00461A45" w:rsidRDefault="00461A45" w:rsidP="00061E42">
            <w:pPr>
              <w:rPr>
                <w:rFonts w:ascii="Arial" w:eastAsia="Arial" w:hAnsi="Arial" w:cs="Arial"/>
                <w:sz w:val="16"/>
                <w:szCs w:val="16"/>
              </w:rPr>
            </w:pPr>
          </w:p>
          <w:p w14:paraId="161D1185" w14:textId="77777777" w:rsidR="00461A45" w:rsidRDefault="00461A45" w:rsidP="00061E42">
            <w:pPr>
              <w:rPr>
                <w:rFonts w:ascii="Arial" w:eastAsia="Arial" w:hAnsi="Arial" w:cs="Arial"/>
                <w:sz w:val="16"/>
                <w:szCs w:val="16"/>
              </w:rPr>
            </w:pPr>
          </w:p>
          <w:p w14:paraId="7435C6B2" w14:textId="77777777" w:rsidR="00461A45" w:rsidRDefault="00461A45" w:rsidP="00061E42">
            <w:pPr>
              <w:rPr>
                <w:rFonts w:ascii="Arial" w:eastAsia="Arial" w:hAnsi="Arial" w:cs="Arial"/>
                <w:sz w:val="16"/>
                <w:szCs w:val="16"/>
              </w:rPr>
            </w:pPr>
          </w:p>
          <w:p w14:paraId="4E14A162" w14:textId="77777777" w:rsidR="00461A45" w:rsidRDefault="00461A45" w:rsidP="00061E42">
            <w:pPr>
              <w:rPr>
                <w:rFonts w:ascii="Arial" w:eastAsia="Arial" w:hAnsi="Arial" w:cs="Arial"/>
                <w:sz w:val="16"/>
                <w:szCs w:val="16"/>
              </w:rPr>
            </w:pPr>
          </w:p>
          <w:p w14:paraId="08801D39" w14:textId="77777777" w:rsidR="00461A45" w:rsidRDefault="00461A45" w:rsidP="00061E42">
            <w:pPr>
              <w:rPr>
                <w:rFonts w:ascii="Arial" w:eastAsia="Arial" w:hAnsi="Arial" w:cs="Arial"/>
                <w:sz w:val="16"/>
                <w:szCs w:val="16"/>
              </w:rPr>
            </w:pPr>
          </w:p>
          <w:p w14:paraId="35EDC769" w14:textId="77777777" w:rsidR="00461A45" w:rsidRDefault="00461A45" w:rsidP="00061E42">
            <w:pPr>
              <w:rPr>
                <w:rFonts w:ascii="Arial" w:eastAsia="Arial" w:hAnsi="Arial" w:cs="Arial"/>
                <w:sz w:val="16"/>
                <w:szCs w:val="16"/>
              </w:rPr>
            </w:pPr>
          </w:p>
          <w:p w14:paraId="7E07C75B" w14:textId="77777777" w:rsidR="00461A45" w:rsidRDefault="00461A45" w:rsidP="00061E42">
            <w:pPr>
              <w:rPr>
                <w:rFonts w:ascii="Arial" w:eastAsia="Arial" w:hAnsi="Arial" w:cs="Arial"/>
                <w:sz w:val="16"/>
                <w:szCs w:val="16"/>
              </w:rPr>
            </w:pPr>
          </w:p>
          <w:p w14:paraId="0B77E174" w14:textId="77777777" w:rsidR="00461A45" w:rsidRDefault="00461A45" w:rsidP="00061E42">
            <w:pPr>
              <w:rPr>
                <w:rFonts w:ascii="Arial" w:eastAsia="Arial" w:hAnsi="Arial" w:cs="Arial"/>
                <w:sz w:val="16"/>
                <w:szCs w:val="16"/>
              </w:rPr>
            </w:pPr>
          </w:p>
          <w:p w14:paraId="1110C821" w14:textId="77777777" w:rsidR="00461A45" w:rsidRDefault="00461A45" w:rsidP="00061E42">
            <w:pPr>
              <w:rPr>
                <w:rFonts w:ascii="Arial" w:eastAsia="Arial" w:hAnsi="Arial" w:cs="Arial"/>
                <w:sz w:val="16"/>
                <w:szCs w:val="16"/>
              </w:rPr>
            </w:pPr>
          </w:p>
          <w:p w14:paraId="4BDA5B2D" w14:textId="77777777" w:rsidR="00461A45" w:rsidRDefault="00461A45" w:rsidP="00061E42">
            <w:pPr>
              <w:rPr>
                <w:rFonts w:ascii="Arial" w:eastAsia="Arial" w:hAnsi="Arial" w:cs="Arial"/>
                <w:sz w:val="16"/>
                <w:szCs w:val="16"/>
              </w:rPr>
            </w:pPr>
          </w:p>
          <w:p w14:paraId="12E8A83D" w14:textId="77777777" w:rsidR="00461A45" w:rsidRDefault="00461A45" w:rsidP="00061E42">
            <w:pPr>
              <w:rPr>
                <w:rFonts w:ascii="Arial" w:eastAsia="Arial" w:hAnsi="Arial" w:cs="Arial"/>
                <w:sz w:val="16"/>
                <w:szCs w:val="16"/>
              </w:rPr>
            </w:pPr>
          </w:p>
        </w:tc>
        <w:tc>
          <w:tcPr>
            <w:tcW w:w="2268" w:type="dxa"/>
            <w:gridSpan w:val="2"/>
          </w:tcPr>
          <w:p w14:paraId="028AEC4E" w14:textId="77777777" w:rsidR="00461A45" w:rsidRDefault="00461A45" w:rsidP="00061E42">
            <w:pPr>
              <w:rPr>
                <w:rFonts w:ascii="Arial" w:eastAsia="Arial" w:hAnsi="Arial" w:cs="Arial"/>
                <w:sz w:val="16"/>
                <w:szCs w:val="16"/>
              </w:rPr>
            </w:pPr>
          </w:p>
          <w:p w14:paraId="26980C08" w14:textId="77777777" w:rsidR="00461A45" w:rsidRDefault="00461A45" w:rsidP="00061E42">
            <w:pPr>
              <w:rPr>
                <w:rFonts w:ascii="Arial" w:eastAsia="Arial" w:hAnsi="Arial" w:cs="Arial"/>
                <w:sz w:val="16"/>
                <w:szCs w:val="16"/>
              </w:rPr>
            </w:pPr>
          </w:p>
          <w:p w14:paraId="32126261" w14:textId="77777777" w:rsidR="00461A45" w:rsidRDefault="00461A45" w:rsidP="00061E42">
            <w:pPr>
              <w:rPr>
                <w:rFonts w:ascii="Arial" w:eastAsia="Arial" w:hAnsi="Arial" w:cs="Arial"/>
                <w:sz w:val="16"/>
                <w:szCs w:val="16"/>
              </w:rPr>
            </w:pPr>
            <w:r>
              <w:rPr>
                <w:rFonts w:ascii="Arial" w:eastAsia="Arial" w:hAnsi="Arial" w:cs="Arial"/>
                <w:sz w:val="16"/>
                <w:szCs w:val="16"/>
              </w:rPr>
              <w:t xml:space="preserve">… en in staat is om informatie, ideeën en oplossingen hierover over te brengen op een publiek bestaande uit specialisten of niet-specialisten en is hierin gepast interactief. </w:t>
            </w:r>
          </w:p>
          <w:p w14:paraId="0654FB0F" w14:textId="77777777" w:rsidR="00461A45" w:rsidRDefault="00461A45" w:rsidP="00061E42">
            <w:pPr>
              <w:rPr>
                <w:rFonts w:ascii="Arial" w:eastAsia="Arial" w:hAnsi="Arial" w:cs="Arial"/>
                <w:sz w:val="16"/>
                <w:szCs w:val="16"/>
              </w:rPr>
            </w:pPr>
          </w:p>
          <w:p w14:paraId="05301D6F" w14:textId="77777777" w:rsidR="00461A45" w:rsidRDefault="00461A45" w:rsidP="00061E42">
            <w:pPr>
              <w:rPr>
                <w:rFonts w:ascii="Arial" w:eastAsia="Arial" w:hAnsi="Arial" w:cs="Arial"/>
                <w:sz w:val="16"/>
                <w:szCs w:val="16"/>
              </w:rPr>
            </w:pPr>
          </w:p>
          <w:p w14:paraId="21E5DA88" w14:textId="77777777" w:rsidR="00461A45" w:rsidRDefault="00461A45" w:rsidP="00061E42">
            <w:pPr>
              <w:rPr>
                <w:rFonts w:ascii="Arial" w:eastAsia="Arial" w:hAnsi="Arial" w:cs="Arial"/>
                <w:sz w:val="16"/>
                <w:szCs w:val="16"/>
              </w:rPr>
            </w:pPr>
            <w:r w:rsidRPr="000A0C8B">
              <w:rPr>
                <w:rFonts w:ascii="Arial" w:eastAsia="Arial" w:hAnsi="Arial" w:cs="Arial"/>
                <w:b/>
                <w:sz w:val="16"/>
                <w:szCs w:val="16"/>
              </w:rPr>
              <w:t>Door in zijn eigen ontwerp specifiek te laten zien dat</w:t>
            </w:r>
            <w:r>
              <w:rPr>
                <w:rFonts w:ascii="Arial" w:eastAsia="Arial" w:hAnsi="Arial" w:cs="Arial"/>
                <w:b/>
                <w:sz w:val="16"/>
                <w:szCs w:val="16"/>
              </w:rPr>
              <w:t>:</w:t>
            </w:r>
          </w:p>
          <w:p w14:paraId="09FD5785" w14:textId="77777777" w:rsidR="00461A45" w:rsidRDefault="00461A45" w:rsidP="00061E42">
            <w:pPr>
              <w:rPr>
                <w:rFonts w:ascii="Arial" w:eastAsia="Arial" w:hAnsi="Arial" w:cs="Arial"/>
                <w:sz w:val="16"/>
                <w:szCs w:val="16"/>
              </w:rPr>
            </w:pPr>
            <w:r>
              <w:rPr>
                <w:rFonts w:ascii="Arial" w:eastAsia="Arial" w:hAnsi="Arial" w:cs="Arial"/>
                <w:sz w:val="16"/>
                <w:szCs w:val="16"/>
              </w:rPr>
              <w:t>(in te vullen door begeleider en student)</w:t>
            </w:r>
          </w:p>
          <w:p w14:paraId="57134110" w14:textId="77777777" w:rsidR="00461A45" w:rsidRDefault="00461A45" w:rsidP="00061E42">
            <w:pPr>
              <w:rPr>
                <w:rFonts w:ascii="Arial" w:eastAsia="Arial" w:hAnsi="Arial" w:cs="Arial"/>
                <w:sz w:val="16"/>
                <w:szCs w:val="16"/>
              </w:rPr>
            </w:pPr>
          </w:p>
        </w:tc>
        <w:tc>
          <w:tcPr>
            <w:tcW w:w="2512" w:type="dxa"/>
            <w:gridSpan w:val="2"/>
          </w:tcPr>
          <w:p w14:paraId="18B3E20D" w14:textId="77777777" w:rsidR="00461A45" w:rsidRDefault="00461A45" w:rsidP="00061E42">
            <w:pPr>
              <w:rPr>
                <w:rFonts w:ascii="Arial" w:eastAsia="Arial" w:hAnsi="Arial" w:cs="Arial"/>
                <w:sz w:val="16"/>
                <w:szCs w:val="16"/>
              </w:rPr>
            </w:pPr>
          </w:p>
          <w:p w14:paraId="47F3BB07" w14:textId="77777777" w:rsidR="00461A45" w:rsidRDefault="00461A45" w:rsidP="00061E42">
            <w:pPr>
              <w:rPr>
                <w:rFonts w:ascii="Arial" w:eastAsia="Arial" w:hAnsi="Arial" w:cs="Arial"/>
                <w:sz w:val="16"/>
                <w:szCs w:val="16"/>
              </w:rPr>
            </w:pPr>
          </w:p>
          <w:p w14:paraId="6C5ADF1F" w14:textId="77777777" w:rsidR="00461A45" w:rsidRDefault="00461A45" w:rsidP="00061E42">
            <w:pPr>
              <w:rPr>
                <w:rFonts w:ascii="Arial" w:eastAsia="Arial" w:hAnsi="Arial" w:cs="Arial"/>
                <w:sz w:val="16"/>
                <w:szCs w:val="16"/>
              </w:rPr>
            </w:pPr>
            <w:r>
              <w:rPr>
                <w:rFonts w:ascii="Arial" w:eastAsia="Arial" w:hAnsi="Arial" w:cs="Arial"/>
                <w:sz w:val="16"/>
                <w:szCs w:val="16"/>
              </w:rPr>
              <w:t xml:space="preserve">…en dat gefundeerd kan onderbouwen. </w:t>
            </w:r>
          </w:p>
          <w:p w14:paraId="752E9175" w14:textId="77777777" w:rsidR="00461A45" w:rsidRDefault="00461A45" w:rsidP="00061E42">
            <w:pPr>
              <w:rPr>
                <w:rFonts w:ascii="Arial" w:eastAsia="Arial" w:hAnsi="Arial" w:cs="Arial"/>
                <w:sz w:val="16"/>
                <w:szCs w:val="16"/>
              </w:rPr>
            </w:pPr>
          </w:p>
          <w:p w14:paraId="168F369C" w14:textId="77777777" w:rsidR="00461A45" w:rsidRDefault="00461A45" w:rsidP="00061E42">
            <w:pPr>
              <w:rPr>
                <w:rFonts w:ascii="Arial" w:eastAsia="Arial" w:hAnsi="Arial" w:cs="Arial"/>
                <w:sz w:val="16"/>
                <w:szCs w:val="16"/>
              </w:rPr>
            </w:pPr>
          </w:p>
          <w:p w14:paraId="0F2EB0F4" w14:textId="77777777" w:rsidR="00461A45" w:rsidRDefault="00461A45" w:rsidP="00061E42">
            <w:pPr>
              <w:rPr>
                <w:rFonts w:ascii="Arial" w:eastAsia="Arial" w:hAnsi="Arial" w:cs="Arial"/>
                <w:sz w:val="16"/>
                <w:szCs w:val="16"/>
              </w:rPr>
            </w:pPr>
          </w:p>
          <w:p w14:paraId="0D472F8D" w14:textId="77777777" w:rsidR="00461A45" w:rsidRDefault="00461A45" w:rsidP="00061E42">
            <w:pPr>
              <w:rPr>
                <w:rFonts w:ascii="Arial" w:eastAsia="Arial" w:hAnsi="Arial" w:cs="Arial"/>
                <w:sz w:val="16"/>
                <w:szCs w:val="16"/>
              </w:rPr>
            </w:pPr>
          </w:p>
          <w:p w14:paraId="7EF7DC75" w14:textId="77777777" w:rsidR="00461A45" w:rsidRDefault="00461A45" w:rsidP="00061E42">
            <w:pPr>
              <w:rPr>
                <w:rFonts w:ascii="Arial" w:eastAsia="Arial" w:hAnsi="Arial" w:cs="Arial"/>
                <w:sz w:val="16"/>
                <w:szCs w:val="16"/>
              </w:rPr>
            </w:pPr>
          </w:p>
          <w:p w14:paraId="05D1631A" w14:textId="77777777" w:rsidR="00461A45" w:rsidRDefault="00461A45" w:rsidP="00061E42">
            <w:pPr>
              <w:rPr>
                <w:rFonts w:ascii="Arial" w:eastAsia="Arial" w:hAnsi="Arial" w:cs="Arial"/>
                <w:sz w:val="16"/>
                <w:szCs w:val="16"/>
              </w:rPr>
            </w:pPr>
          </w:p>
          <w:p w14:paraId="4CD393D1" w14:textId="77777777" w:rsidR="00461A45" w:rsidRDefault="00461A45" w:rsidP="00061E42">
            <w:pPr>
              <w:rPr>
                <w:rFonts w:ascii="Arial" w:eastAsia="Arial" w:hAnsi="Arial" w:cs="Arial"/>
                <w:sz w:val="16"/>
                <w:szCs w:val="16"/>
              </w:rPr>
            </w:pPr>
          </w:p>
          <w:p w14:paraId="6BDA9BAE" w14:textId="77777777" w:rsidR="00461A45" w:rsidRPr="000A0C8B" w:rsidRDefault="00461A45" w:rsidP="00061E42">
            <w:pPr>
              <w:rPr>
                <w:rFonts w:ascii="Arial" w:eastAsia="Arial" w:hAnsi="Arial" w:cs="Arial"/>
                <w:b/>
                <w:sz w:val="16"/>
                <w:szCs w:val="16"/>
              </w:rPr>
            </w:pPr>
            <w:r w:rsidRPr="000A0C8B">
              <w:rPr>
                <w:rFonts w:ascii="Arial" w:eastAsia="Arial" w:hAnsi="Arial" w:cs="Arial"/>
                <w:b/>
                <w:sz w:val="16"/>
                <w:szCs w:val="16"/>
              </w:rPr>
              <w:t>Door in zijn eigen ontwerp specifiek te laten zien dat:</w:t>
            </w:r>
          </w:p>
          <w:p w14:paraId="3C934B7C" w14:textId="77777777" w:rsidR="00461A45" w:rsidRDefault="00461A45" w:rsidP="00061E42">
            <w:pPr>
              <w:rPr>
                <w:rFonts w:ascii="Arial" w:eastAsia="Arial" w:hAnsi="Arial" w:cs="Arial"/>
                <w:sz w:val="16"/>
                <w:szCs w:val="16"/>
              </w:rPr>
            </w:pPr>
            <w:r>
              <w:rPr>
                <w:rFonts w:ascii="Arial" w:eastAsia="Arial" w:hAnsi="Arial" w:cs="Arial"/>
                <w:sz w:val="16"/>
                <w:szCs w:val="16"/>
              </w:rPr>
              <w:t>(in te vullen door begeleider en student)</w:t>
            </w:r>
          </w:p>
          <w:p w14:paraId="79C3B5D3" w14:textId="77777777" w:rsidR="00461A45" w:rsidRDefault="00461A45" w:rsidP="00061E42">
            <w:pPr>
              <w:rPr>
                <w:rFonts w:ascii="Arial" w:eastAsia="Arial" w:hAnsi="Arial" w:cs="Arial"/>
                <w:sz w:val="16"/>
                <w:szCs w:val="16"/>
              </w:rPr>
            </w:pPr>
          </w:p>
        </w:tc>
      </w:tr>
      <w:tr w:rsidR="00461A45" w14:paraId="3EBE03C9" w14:textId="77777777" w:rsidTr="00061E42">
        <w:tc>
          <w:tcPr>
            <w:tcW w:w="2803" w:type="dxa"/>
          </w:tcPr>
          <w:p w14:paraId="3C5D8384" w14:textId="77777777" w:rsidR="00461A45" w:rsidRDefault="00461A45" w:rsidP="00061E42">
            <w:pPr>
              <w:spacing w:before="120" w:after="120"/>
              <w:jc w:val="center"/>
              <w:rPr>
                <w:rFonts w:ascii="Arial" w:eastAsia="Arial" w:hAnsi="Arial" w:cs="Arial"/>
              </w:rPr>
            </w:pPr>
            <w:r>
              <w:rPr>
                <w:rFonts w:ascii="Arial" w:eastAsia="Arial" w:hAnsi="Arial" w:cs="Arial"/>
                <w:b/>
              </w:rPr>
              <w:t>Leervaardigheden</w:t>
            </w:r>
          </w:p>
        </w:tc>
        <w:tc>
          <w:tcPr>
            <w:tcW w:w="2159" w:type="dxa"/>
            <w:gridSpan w:val="2"/>
          </w:tcPr>
          <w:p w14:paraId="6A8B2E86" w14:textId="77777777" w:rsidR="00461A45" w:rsidRDefault="00461A45" w:rsidP="00061E42">
            <w:pPr>
              <w:spacing w:before="120" w:after="120"/>
              <w:jc w:val="center"/>
              <w:rPr>
                <w:rFonts w:ascii="Arial" w:eastAsia="Arial" w:hAnsi="Arial" w:cs="Arial"/>
              </w:rPr>
            </w:pPr>
            <w:r>
              <w:rPr>
                <w:rFonts w:ascii="Noto Sans Symbols" w:eastAsia="Noto Sans Symbols" w:hAnsi="Noto Sans Symbols" w:cs="Noto Sans Symbols"/>
              </w:rPr>
              <w:t>•</w:t>
            </w:r>
            <w:r>
              <w:rPr>
                <w:rFonts w:ascii="Arial" w:eastAsia="Arial" w:hAnsi="Arial" w:cs="Arial"/>
              </w:rPr>
              <w:t xml:space="preserve"> voldoende</w:t>
            </w:r>
          </w:p>
        </w:tc>
        <w:tc>
          <w:tcPr>
            <w:tcW w:w="2268" w:type="dxa"/>
            <w:gridSpan w:val="2"/>
          </w:tcPr>
          <w:p w14:paraId="7884C722" w14:textId="77777777" w:rsidR="00461A45" w:rsidRDefault="00461A45" w:rsidP="00061E42">
            <w:pPr>
              <w:spacing w:before="120" w:after="120"/>
              <w:jc w:val="center"/>
              <w:rPr>
                <w:rFonts w:ascii="Arial" w:eastAsia="Arial" w:hAnsi="Arial" w:cs="Arial"/>
              </w:rPr>
            </w:pPr>
            <w:r>
              <w:rPr>
                <w:rFonts w:ascii="Noto Sans Symbols" w:eastAsia="Noto Sans Symbols" w:hAnsi="Noto Sans Symbols" w:cs="Noto Sans Symbols"/>
              </w:rPr>
              <w:t>•</w:t>
            </w:r>
            <w:r>
              <w:rPr>
                <w:rFonts w:ascii="Arial" w:eastAsia="Arial" w:hAnsi="Arial" w:cs="Arial"/>
              </w:rPr>
              <w:t xml:space="preserve"> goed</w:t>
            </w:r>
          </w:p>
        </w:tc>
        <w:tc>
          <w:tcPr>
            <w:tcW w:w="2512" w:type="dxa"/>
            <w:gridSpan w:val="2"/>
          </w:tcPr>
          <w:p w14:paraId="18D8583E" w14:textId="77777777" w:rsidR="00461A45" w:rsidRDefault="00461A45" w:rsidP="00061E42">
            <w:pPr>
              <w:spacing w:before="120" w:after="120"/>
              <w:jc w:val="center"/>
              <w:rPr>
                <w:rFonts w:ascii="Arial" w:eastAsia="Arial" w:hAnsi="Arial" w:cs="Arial"/>
              </w:rPr>
            </w:pPr>
            <w:r>
              <w:rPr>
                <w:rFonts w:ascii="Noto Sans Symbols" w:eastAsia="Noto Sans Symbols" w:hAnsi="Noto Sans Symbols" w:cs="Noto Sans Symbols"/>
              </w:rPr>
              <w:t>•</w:t>
            </w:r>
            <w:r>
              <w:rPr>
                <w:rFonts w:ascii="Arial" w:eastAsia="Arial" w:hAnsi="Arial" w:cs="Arial"/>
              </w:rPr>
              <w:t xml:space="preserve"> uitstekend</w:t>
            </w:r>
          </w:p>
        </w:tc>
      </w:tr>
      <w:tr w:rsidR="00461A45" w14:paraId="73863386" w14:textId="77777777" w:rsidTr="00061E42">
        <w:trPr>
          <w:trHeight w:val="1740"/>
        </w:trPr>
        <w:tc>
          <w:tcPr>
            <w:tcW w:w="2803" w:type="dxa"/>
          </w:tcPr>
          <w:p w14:paraId="1AA417E1" w14:textId="77777777" w:rsidR="00461A45" w:rsidRDefault="00461A45" w:rsidP="00061E42">
            <w:pPr>
              <w:jc w:val="center"/>
            </w:pPr>
          </w:p>
          <w:tbl>
            <w:tblPr>
              <w:tblW w:w="2552" w:type="dxa"/>
              <w:tblBorders>
                <w:top w:val="nil"/>
                <w:left w:val="nil"/>
                <w:bottom w:val="nil"/>
                <w:right w:val="nil"/>
                <w:insideH w:val="nil"/>
                <w:insideV w:val="nil"/>
              </w:tblBorders>
              <w:tblLayout w:type="fixed"/>
              <w:tblLook w:val="0400" w:firstRow="0" w:lastRow="0" w:firstColumn="0" w:lastColumn="0" w:noHBand="0" w:noVBand="1"/>
            </w:tblPr>
            <w:tblGrid>
              <w:gridCol w:w="2552"/>
            </w:tblGrid>
            <w:tr w:rsidR="00461A45" w14:paraId="72EA6A26" w14:textId="77777777" w:rsidTr="00061E42">
              <w:trPr>
                <w:trHeight w:val="2173"/>
              </w:trPr>
              <w:tc>
                <w:tcPr>
                  <w:tcW w:w="2552" w:type="dxa"/>
                </w:tcPr>
                <w:p w14:paraId="2434CEC2" w14:textId="77777777" w:rsidR="00461A45" w:rsidRDefault="00461A45" w:rsidP="00061E42">
                  <w:pPr>
                    <w:spacing w:before="120"/>
                    <w:rPr>
                      <w:rFonts w:ascii="Arial" w:eastAsia="Arial" w:hAnsi="Arial" w:cs="Arial"/>
                      <w:b/>
                      <w:sz w:val="20"/>
                      <w:szCs w:val="20"/>
                    </w:rPr>
                  </w:pPr>
                  <w:r>
                    <w:rPr>
                      <w:rFonts w:ascii="Arial" w:eastAsia="Arial" w:hAnsi="Arial" w:cs="Arial"/>
                      <w:b/>
                      <w:sz w:val="16"/>
                      <w:szCs w:val="16"/>
                    </w:rPr>
                    <w:t>Basiscriteria die laten zien dat de student</w:t>
                  </w:r>
                  <w:r>
                    <w:rPr>
                      <w:rFonts w:ascii="Arial" w:eastAsia="Arial" w:hAnsi="Arial" w:cs="Arial"/>
                      <w:b/>
                      <w:sz w:val="20"/>
                      <w:szCs w:val="20"/>
                    </w:rPr>
                    <w:t>:</w:t>
                  </w:r>
                </w:p>
                <w:p w14:paraId="18ECAEE9" w14:textId="77777777" w:rsidR="00461A45" w:rsidRDefault="00461A45" w:rsidP="00061E42">
                  <w:pPr>
                    <w:rPr>
                      <w:rFonts w:ascii="Arial" w:eastAsia="Arial" w:hAnsi="Arial" w:cs="Arial"/>
                      <w:color w:val="FFFFFF"/>
                      <w:sz w:val="16"/>
                      <w:szCs w:val="16"/>
                    </w:rPr>
                  </w:pPr>
                </w:p>
                <w:p w14:paraId="4AFEF098" w14:textId="77777777" w:rsidR="00461A45" w:rsidRDefault="00461A45" w:rsidP="00061E42">
                  <w:pPr>
                    <w:rPr>
                      <w:rFonts w:ascii="Arial" w:eastAsia="Arial" w:hAnsi="Arial" w:cs="Arial"/>
                      <w:sz w:val="16"/>
                      <w:szCs w:val="16"/>
                    </w:rPr>
                  </w:pPr>
                  <w:r>
                    <w:rPr>
                      <w:rFonts w:ascii="Arial" w:eastAsia="Arial" w:hAnsi="Arial" w:cs="Arial"/>
                      <w:sz w:val="16"/>
                      <w:szCs w:val="16"/>
                    </w:rPr>
                    <w:t>In staat is om informatie, ideeën en oplossingen op correct wijze over te brengen.</w:t>
                  </w:r>
                </w:p>
                <w:p w14:paraId="3160C9CA" w14:textId="77777777" w:rsidR="00461A45" w:rsidRDefault="00461A45" w:rsidP="00061E42">
                  <w:pPr>
                    <w:rPr>
                      <w:rFonts w:ascii="Arial" w:eastAsia="Arial" w:hAnsi="Arial" w:cs="Arial"/>
                      <w:sz w:val="16"/>
                      <w:szCs w:val="16"/>
                    </w:rPr>
                  </w:pPr>
                </w:p>
                <w:p w14:paraId="692A2AAA" w14:textId="77777777" w:rsidR="00461A45" w:rsidRDefault="00461A45" w:rsidP="00061E42">
                  <w:pPr>
                    <w:rPr>
                      <w:rFonts w:ascii="Arial" w:eastAsia="Arial" w:hAnsi="Arial" w:cs="Arial"/>
                      <w:sz w:val="16"/>
                      <w:szCs w:val="16"/>
                    </w:rPr>
                  </w:pPr>
                  <w:r>
                    <w:rPr>
                      <w:rFonts w:ascii="Arial" w:eastAsia="Arial" w:hAnsi="Arial" w:cs="Arial"/>
                      <w:sz w:val="16"/>
                      <w:szCs w:val="16"/>
                    </w:rPr>
                    <w:t>Opgedane ervaringen uit het ontwerpcyclus deelt met betrokken uit de eigen les- of schoolpraktijk.</w:t>
                  </w:r>
                </w:p>
                <w:p w14:paraId="11B3A543" w14:textId="77777777" w:rsidR="00461A45" w:rsidRDefault="00461A45" w:rsidP="00061E42">
                  <w:pPr>
                    <w:rPr>
                      <w:rFonts w:ascii="Arial" w:eastAsia="Arial" w:hAnsi="Arial" w:cs="Arial"/>
                      <w:sz w:val="16"/>
                      <w:szCs w:val="16"/>
                    </w:rPr>
                  </w:pPr>
                </w:p>
                <w:p w14:paraId="33D7A53A" w14:textId="77777777" w:rsidR="00461A45" w:rsidRDefault="00461A45" w:rsidP="00061E42">
                  <w:pPr>
                    <w:rPr>
                      <w:rFonts w:ascii="Arial" w:eastAsia="Arial" w:hAnsi="Arial" w:cs="Arial"/>
                      <w:sz w:val="16"/>
                      <w:szCs w:val="16"/>
                    </w:rPr>
                  </w:pPr>
                </w:p>
              </w:tc>
            </w:tr>
          </w:tbl>
          <w:p w14:paraId="25F729F8" w14:textId="77777777" w:rsidR="00461A45" w:rsidRDefault="00461A45" w:rsidP="00061E42">
            <w:pPr>
              <w:jc w:val="center"/>
              <w:rPr>
                <w:rFonts w:ascii="Arial" w:eastAsia="Arial" w:hAnsi="Arial" w:cs="Arial"/>
                <w:sz w:val="16"/>
                <w:szCs w:val="16"/>
              </w:rPr>
            </w:pPr>
          </w:p>
          <w:p w14:paraId="09DE64C4" w14:textId="0FDBC79B" w:rsidR="00461A45" w:rsidRDefault="00461A45" w:rsidP="00061E42">
            <w:pPr>
              <w:jc w:val="center"/>
              <w:rPr>
                <w:rFonts w:ascii="Arial" w:eastAsia="Arial" w:hAnsi="Arial" w:cs="Arial"/>
              </w:rPr>
            </w:pPr>
          </w:p>
          <w:p w14:paraId="7D854598" w14:textId="769E6230" w:rsidR="00461A45" w:rsidRDefault="00461A45" w:rsidP="00061E42">
            <w:pPr>
              <w:jc w:val="center"/>
              <w:rPr>
                <w:rFonts w:ascii="Arial" w:eastAsia="Arial" w:hAnsi="Arial" w:cs="Arial"/>
              </w:rPr>
            </w:pPr>
          </w:p>
          <w:p w14:paraId="3529CA38" w14:textId="20D2C0C5" w:rsidR="00461A45" w:rsidRDefault="00461A45" w:rsidP="00061E42">
            <w:pPr>
              <w:jc w:val="center"/>
              <w:rPr>
                <w:rFonts w:ascii="Arial" w:eastAsia="Arial" w:hAnsi="Arial" w:cs="Arial"/>
              </w:rPr>
            </w:pPr>
          </w:p>
          <w:p w14:paraId="503A03E8" w14:textId="77777777" w:rsidR="00461A45" w:rsidRDefault="00461A45" w:rsidP="00061E42">
            <w:pPr>
              <w:jc w:val="center"/>
              <w:rPr>
                <w:rFonts w:ascii="Arial" w:eastAsia="Arial" w:hAnsi="Arial" w:cs="Arial"/>
              </w:rPr>
            </w:pPr>
          </w:p>
          <w:p w14:paraId="33CC6AA7" w14:textId="77777777" w:rsidR="00461A45" w:rsidRDefault="00461A45" w:rsidP="00061E42">
            <w:pPr>
              <w:jc w:val="center"/>
              <w:rPr>
                <w:rFonts w:ascii="Arial" w:eastAsia="Arial" w:hAnsi="Arial" w:cs="Arial"/>
              </w:rPr>
            </w:pPr>
          </w:p>
        </w:tc>
        <w:tc>
          <w:tcPr>
            <w:tcW w:w="2159" w:type="dxa"/>
            <w:gridSpan w:val="2"/>
          </w:tcPr>
          <w:p w14:paraId="44244C07" w14:textId="77777777" w:rsidR="00461A45" w:rsidRDefault="00461A45" w:rsidP="00061E42">
            <w:pPr>
              <w:rPr>
                <w:rFonts w:ascii="Arial" w:eastAsia="Arial" w:hAnsi="Arial" w:cs="Arial"/>
                <w:sz w:val="16"/>
                <w:szCs w:val="16"/>
              </w:rPr>
            </w:pPr>
          </w:p>
          <w:p w14:paraId="3F858DB2" w14:textId="77777777" w:rsidR="00461A45" w:rsidRDefault="00461A45" w:rsidP="00061E42">
            <w:pPr>
              <w:rPr>
                <w:rFonts w:ascii="Arial" w:eastAsia="Arial" w:hAnsi="Arial" w:cs="Arial"/>
                <w:sz w:val="16"/>
                <w:szCs w:val="16"/>
              </w:rPr>
            </w:pPr>
          </w:p>
          <w:p w14:paraId="0199C7C0" w14:textId="77777777" w:rsidR="00461A45" w:rsidRDefault="00461A45" w:rsidP="00061E42">
            <w:pPr>
              <w:rPr>
                <w:rFonts w:ascii="Arial" w:eastAsia="Arial" w:hAnsi="Arial" w:cs="Arial"/>
                <w:b/>
                <w:sz w:val="16"/>
                <w:szCs w:val="16"/>
              </w:rPr>
            </w:pPr>
            <w:r>
              <w:rPr>
                <w:rFonts w:ascii="Arial" w:eastAsia="Arial" w:hAnsi="Arial" w:cs="Arial"/>
                <w:b/>
                <w:sz w:val="16"/>
                <w:szCs w:val="16"/>
              </w:rPr>
              <w:t>Waarmee de student…</w:t>
            </w:r>
          </w:p>
          <w:p w14:paraId="0390BB50" w14:textId="77777777" w:rsidR="00461A45" w:rsidRDefault="00461A45" w:rsidP="00061E42">
            <w:pPr>
              <w:rPr>
                <w:rFonts w:ascii="Arial" w:eastAsia="Arial" w:hAnsi="Arial" w:cs="Arial"/>
                <w:sz w:val="16"/>
                <w:szCs w:val="16"/>
              </w:rPr>
            </w:pPr>
          </w:p>
          <w:p w14:paraId="626EA622" w14:textId="77777777" w:rsidR="00461A45" w:rsidRDefault="00461A45" w:rsidP="00061E42">
            <w:pPr>
              <w:rPr>
                <w:rFonts w:ascii="Arial" w:eastAsia="Arial" w:hAnsi="Arial" w:cs="Arial"/>
                <w:sz w:val="16"/>
                <w:szCs w:val="16"/>
              </w:rPr>
            </w:pPr>
            <w:r>
              <w:rPr>
                <w:rFonts w:ascii="Arial" w:eastAsia="Arial" w:hAnsi="Arial" w:cs="Arial"/>
                <w:sz w:val="16"/>
                <w:szCs w:val="16"/>
              </w:rPr>
              <w:t>op basis van reflectie en feedback blijk van inzicht geeft in het eigen ontwikkelings-perspectief m.b.t. nieuwe inzichten en dit vertaalt naar acties en plannen voor voortgaande professionele ontwikkeling en neemt daarin recente onderwijs-ontwikkelingen mee.</w:t>
            </w:r>
          </w:p>
          <w:p w14:paraId="49E842EC" w14:textId="77777777" w:rsidR="00461A45" w:rsidRDefault="00461A45" w:rsidP="00061E42">
            <w:pPr>
              <w:rPr>
                <w:rFonts w:ascii="Arial" w:eastAsia="Arial" w:hAnsi="Arial" w:cs="Arial"/>
                <w:sz w:val="16"/>
                <w:szCs w:val="16"/>
              </w:rPr>
            </w:pPr>
            <w:r>
              <w:rPr>
                <w:rFonts w:ascii="Arial" w:eastAsia="Arial" w:hAnsi="Arial" w:cs="Arial"/>
                <w:noProof/>
                <w:sz w:val="16"/>
                <w:szCs w:val="16"/>
              </w:rPr>
              <mc:AlternateContent>
                <mc:Choice Requires="wps">
                  <w:drawing>
                    <wp:anchor distT="0" distB="0" distL="114300" distR="114300" simplePos="0" relativeHeight="251720704" behindDoc="0" locked="0" layoutInCell="1" allowOverlap="1" wp14:anchorId="4B28C2C2" wp14:editId="75C47932">
                      <wp:simplePos x="0" y="0"/>
                      <wp:positionH relativeFrom="column">
                        <wp:posOffset>-67238</wp:posOffset>
                      </wp:positionH>
                      <wp:positionV relativeFrom="paragraph">
                        <wp:posOffset>105410</wp:posOffset>
                      </wp:positionV>
                      <wp:extent cx="4461510" cy="34290"/>
                      <wp:effectExtent l="38100" t="38100" r="72390" b="80010"/>
                      <wp:wrapNone/>
                      <wp:docPr id="37" name="Rechte verbindingslijn 37"/>
                      <wp:cNvGraphicFramePr/>
                      <a:graphic xmlns:a="http://schemas.openxmlformats.org/drawingml/2006/main">
                        <a:graphicData uri="http://schemas.microsoft.com/office/word/2010/wordprocessingShape">
                          <wps:wsp>
                            <wps:cNvCnPr/>
                            <wps:spPr>
                              <a:xfrm flipV="1">
                                <a:off x="0" y="0"/>
                                <a:ext cx="4461510" cy="34290"/>
                              </a:xfrm>
                              <a:prstGeom prst="line">
                                <a:avLst/>
                              </a:prstGeom>
                              <a:noFill/>
                              <a:ln w="12700" cap="flat" cmpd="sng" algn="ctr">
                                <a:solidFill>
                                  <a:srgbClr val="5B9BD5"/>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1C814E74" id="Rechte verbindingslijn 37" o:spid="_x0000_s1026" style="position:absolute;flip:y;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3pt,8.3pt" to="346pt,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" strokecolor="#5b9bd5" strokeweight="1pt">
                      <v:stroke joinstyle="miter"/>
                    </v:line>
                  </w:pict>
                </mc:Fallback>
              </mc:AlternateContent>
            </w:r>
          </w:p>
          <w:p w14:paraId="6E5C26C8" w14:textId="77777777" w:rsidR="00461A45" w:rsidRDefault="00461A45" w:rsidP="00061E42">
            <w:pPr>
              <w:rPr>
                <w:rFonts w:ascii="Arial" w:eastAsia="Arial" w:hAnsi="Arial" w:cs="Arial"/>
                <w:sz w:val="16"/>
                <w:szCs w:val="16"/>
              </w:rPr>
            </w:pPr>
          </w:p>
        </w:tc>
        <w:tc>
          <w:tcPr>
            <w:tcW w:w="2268" w:type="dxa"/>
            <w:gridSpan w:val="2"/>
          </w:tcPr>
          <w:p w14:paraId="6048B8B2" w14:textId="77777777" w:rsidR="00461A45" w:rsidRDefault="00461A45" w:rsidP="00061E42">
            <w:pPr>
              <w:rPr>
                <w:rFonts w:ascii="Arial" w:eastAsia="Arial" w:hAnsi="Arial" w:cs="Arial"/>
                <w:sz w:val="16"/>
                <w:szCs w:val="16"/>
              </w:rPr>
            </w:pPr>
          </w:p>
          <w:p w14:paraId="60E2702F" w14:textId="77777777" w:rsidR="00461A45" w:rsidRDefault="00461A45" w:rsidP="00061E42">
            <w:pPr>
              <w:rPr>
                <w:rFonts w:ascii="Arial" w:eastAsia="Arial" w:hAnsi="Arial" w:cs="Arial"/>
                <w:sz w:val="16"/>
                <w:szCs w:val="16"/>
              </w:rPr>
            </w:pPr>
          </w:p>
          <w:p w14:paraId="69F6AE03" w14:textId="77777777" w:rsidR="00461A45" w:rsidRDefault="00461A45" w:rsidP="00061E42">
            <w:pPr>
              <w:rPr>
                <w:rFonts w:ascii="Arial" w:eastAsia="Arial" w:hAnsi="Arial" w:cs="Arial"/>
                <w:sz w:val="16"/>
                <w:szCs w:val="16"/>
              </w:rPr>
            </w:pPr>
          </w:p>
          <w:p w14:paraId="377E9B5B" w14:textId="77777777" w:rsidR="00461A45" w:rsidRDefault="00461A45" w:rsidP="00061E42">
            <w:pPr>
              <w:rPr>
                <w:rFonts w:ascii="Arial" w:eastAsia="Arial" w:hAnsi="Arial" w:cs="Arial"/>
                <w:sz w:val="16"/>
                <w:szCs w:val="16"/>
              </w:rPr>
            </w:pPr>
            <w:r>
              <w:rPr>
                <w:rFonts w:ascii="Arial" w:eastAsia="Arial" w:hAnsi="Arial" w:cs="Arial"/>
                <w:sz w:val="16"/>
                <w:szCs w:val="16"/>
              </w:rPr>
              <w:t xml:space="preserve">… en daarin maatschappelijke en/of wetenschappelijke ontwikkelingen mee neemt. </w:t>
            </w:r>
          </w:p>
          <w:p w14:paraId="0F1ACBFA" w14:textId="77777777" w:rsidR="00461A45" w:rsidRDefault="00461A45" w:rsidP="00061E42">
            <w:pPr>
              <w:rPr>
                <w:rFonts w:ascii="Arial" w:eastAsia="Arial" w:hAnsi="Arial" w:cs="Arial"/>
                <w:sz w:val="16"/>
                <w:szCs w:val="16"/>
              </w:rPr>
            </w:pPr>
          </w:p>
          <w:p w14:paraId="120FE81A" w14:textId="77777777" w:rsidR="00461A45" w:rsidRDefault="00461A45" w:rsidP="00061E42">
            <w:pPr>
              <w:rPr>
                <w:rFonts w:ascii="Arial" w:eastAsia="Arial" w:hAnsi="Arial" w:cs="Arial"/>
                <w:sz w:val="16"/>
                <w:szCs w:val="16"/>
              </w:rPr>
            </w:pPr>
          </w:p>
          <w:p w14:paraId="0747DC5B" w14:textId="77777777" w:rsidR="00461A45" w:rsidRDefault="00461A45" w:rsidP="00061E42">
            <w:pPr>
              <w:rPr>
                <w:rFonts w:ascii="Arial" w:eastAsia="Arial" w:hAnsi="Arial" w:cs="Arial"/>
                <w:sz w:val="16"/>
                <w:szCs w:val="16"/>
              </w:rPr>
            </w:pPr>
          </w:p>
          <w:p w14:paraId="6ADD374B" w14:textId="77777777" w:rsidR="00461A45" w:rsidRDefault="00461A45" w:rsidP="00061E42">
            <w:pPr>
              <w:rPr>
                <w:rFonts w:ascii="Arial" w:eastAsia="Arial" w:hAnsi="Arial" w:cs="Arial"/>
                <w:sz w:val="16"/>
                <w:szCs w:val="16"/>
              </w:rPr>
            </w:pPr>
          </w:p>
          <w:p w14:paraId="439F26D7" w14:textId="77777777" w:rsidR="00461A45" w:rsidRDefault="00461A45" w:rsidP="00061E42">
            <w:pPr>
              <w:rPr>
                <w:rFonts w:ascii="Arial" w:eastAsia="Arial" w:hAnsi="Arial" w:cs="Arial"/>
                <w:sz w:val="16"/>
                <w:szCs w:val="16"/>
              </w:rPr>
            </w:pPr>
          </w:p>
          <w:p w14:paraId="4BA1E3D7" w14:textId="77777777" w:rsidR="00461A45" w:rsidRDefault="00461A45" w:rsidP="00061E42">
            <w:pPr>
              <w:rPr>
                <w:rFonts w:ascii="Arial" w:eastAsia="Arial" w:hAnsi="Arial" w:cs="Arial"/>
                <w:sz w:val="16"/>
                <w:szCs w:val="16"/>
              </w:rPr>
            </w:pPr>
          </w:p>
          <w:p w14:paraId="1CAE91DD" w14:textId="77777777" w:rsidR="00461A45" w:rsidRDefault="00461A45" w:rsidP="00061E42">
            <w:pPr>
              <w:rPr>
                <w:rFonts w:ascii="Arial" w:eastAsia="Arial" w:hAnsi="Arial" w:cs="Arial"/>
                <w:sz w:val="16"/>
                <w:szCs w:val="16"/>
              </w:rPr>
            </w:pPr>
          </w:p>
          <w:p w14:paraId="701E8E32" w14:textId="77777777" w:rsidR="00461A45" w:rsidRDefault="00461A45" w:rsidP="00061E42">
            <w:pPr>
              <w:rPr>
                <w:rFonts w:ascii="Arial" w:eastAsia="Arial" w:hAnsi="Arial" w:cs="Arial"/>
                <w:sz w:val="16"/>
                <w:szCs w:val="16"/>
              </w:rPr>
            </w:pPr>
          </w:p>
          <w:p w14:paraId="5F41F5DE" w14:textId="77777777" w:rsidR="00461A45" w:rsidRDefault="00461A45" w:rsidP="00061E42">
            <w:pPr>
              <w:rPr>
                <w:rFonts w:ascii="Arial" w:eastAsia="Arial" w:hAnsi="Arial" w:cs="Arial"/>
                <w:b/>
                <w:sz w:val="16"/>
                <w:szCs w:val="16"/>
              </w:rPr>
            </w:pPr>
          </w:p>
          <w:p w14:paraId="00824076" w14:textId="77777777" w:rsidR="00461A45" w:rsidRDefault="00461A45" w:rsidP="00061E42">
            <w:pPr>
              <w:rPr>
                <w:rFonts w:ascii="Arial" w:eastAsia="Arial" w:hAnsi="Arial" w:cs="Arial"/>
                <w:b/>
                <w:sz w:val="16"/>
                <w:szCs w:val="16"/>
              </w:rPr>
            </w:pPr>
            <w:r>
              <w:rPr>
                <w:rFonts w:ascii="Arial" w:eastAsia="Arial" w:hAnsi="Arial" w:cs="Arial"/>
                <w:b/>
                <w:sz w:val="16"/>
                <w:szCs w:val="16"/>
              </w:rPr>
              <w:t>Door in zijn reflectie specifiek te laten zien dat:</w:t>
            </w:r>
          </w:p>
          <w:p w14:paraId="1FEF972E" w14:textId="77777777" w:rsidR="00461A45" w:rsidRDefault="00461A45" w:rsidP="00061E42">
            <w:pPr>
              <w:rPr>
                <w:rFonts w:ascii="Arial" w:eastAsia="Arial" w:hAnsi="Arial" w:cs="Arial"/>
                <w:sz w:val="16"/>
                <w:szCs w:val="16"/>
              </w:rPr>
            </w:pPr>
            <w:r>
              <w:rPr>
                <w:rFonts w:ascii="Arial" w:eastAsia="Arial" w:hAnsi="Arial" w:cs="Arial"/>
                <w:sz w:val="16"/>
                <w:szCs w:val="16"/>
              </w:rPr>
              <w:t>(in te vullen door begeleider en student)</w:t>
            </w:r>
          </w:p>
          <w:p w14:paraId="45878EE9" w14:textId="77777777" w:rsidR="00461A45" w:rsidRDefault="00461A45" w:rsidP="00061E42">
            <w:pPr>
              <w:rPr>
                <w:rFonts w:ascii="Arial" w:eastAsia="Arial" w:hAnsi="Arial" w:cs="Arial"/>
                <w:sz w:val="16"/>
                <w:szCs w:val="16"/>
              </w:rPr>
            </w:pPr>
          </w:p>
        </w:tc>
        <w:tc>
          <w:tcPr>
            <w:tcW w:w="2512" w:type="dxa"/>
            <w:gridSpan w:val="2"/>
          </w:tcPr>
          <w:p w14:paraId="7C8265C2" w14:textId="77777777" w:rsidR="00461A45" w:rsidRDefault="00461A45" w:rsidP="00061E42">
            <w:pPr>
              <w:rPr>
                <w:rFonts w:ascii="Arial" w:eastAsia="Arial" w:hAnsi="Arial" w:cs="Arial"/>
                <w:sz w:val="16"/>
                <w:szCs w:val="16"/>
              </w:rPr>
            </w:pPr>
          </w:p>
          <w:p w14:paraId="3186B538" w14:textId="77777777" w:rsidR="00461A45" w:rsidRDefault="00461A45" w:rsidP="00061E42">
            <w:pPr>
              <w:rPr>
                <w:rFonts w:ascii="Arial" w:eastAsia="Arial" w:hAnsi="Arial" w:cs="Arial"/>
                <w:sz w:val="16"/>
                <w:szCs w:val="16"/>
              </w:rPr>
            </w:pPr>
          </w:p>
          <w:p w14:paraId="17E2F4FF" w14:textId="77777777" w:rsidR="00461A45" w:rsidRDefault="00461A45" w:rsidP="00061E42">
            <w:pPr>
              <w:rPr>
                <w:rFonts w:ascii="Arial" w:eastAsia="Arial" w:hAnsi="Arial" w:cs="Arial"/>
                <w:sz w:val="16"/>
                <w:szCs w:val="16"/>
              </w:rPr>
            </w:pPr>
          </w:p>
          <w:p w14:paraId="78DD9155" w14:textId="77777777" w:rsidR="00461A45" w:rsidRDefault="00461A45" w:rsidP="00061E42">
            <w:pPr>
              <w:rPr>
                <w:rFonts w:ascii="Arial" w:eastAsia="Arial" w:hAnsi="Arial" w:cs="Arial"/>
                <w:sz w:val="16"/>
                <w:szCs w:val="16"/>
              </w:rPr>
            </w:pPr>
            <w:r>
              <w:rPr>
                <w:rFonts w:ascii="Arial" w:eastAsia="Arial" w:hAnsi="Arial" w:cs="Arial"/>
                <w:sz w:val="16"/>
                <w:szCs w:val="16"/>
              </w:rPr>
              <w:t>… alsmede de eigen visie op leren en onderwijs.</w:t>
            </w:r>
          </w:p>
          <w:p w14:paraId="671D5AA5" w14:textId="77777777" w:rsidR="00461A45" w:rsidRDefault="00461A45" w:rsidP="00061E42">
            <w:pPr>
              <w:rPr>
                <w:rFonts w:ascii="Arial" w:eastAsia="Arial" w:hAnsi="Arial" w:cs="Arial"/>
                <w:sz w:val="16"/>
                <w:szCs w:val="16"/>
              </w:rPr>
            </w:pPr>
          </w:p>
          <w:p w14:paraId="6C2B5404" w14:textId="77777777" w:rsidR="00461A45" w:rsidRDefault="00461A45" w:rsidP="00061E42">
            <w:pPr>
              <w:rPr>
                <w:rFonts w:ascii="Arial" w:eastAsia="Arial" w:hAnsi="Arial" w:cs="Arial"/>
                <w:sz w:val="16"/>
                <w:szCs w:val="16"/>
              </w:rPr>
            </w:pPr>
          </w:p>
          <w:p w14:paraId="554302C1" w14:textId="77777777" w:rsidR="00461A45" w:rsidRDefault="00461A45" w:rsidP="00061E42">
            <w:pPr>
              <w:rPr>
                <w:rFonts w:ascii="Arial" w:eastAsia="Arial" w:hAnsi="Arial" w:cs="Arial"/>
                <w:sz w:val="16"/>
                <w:szCs w:val="16"/>
              </w:rPr>
            </w:pPr>
          </w:p>
          <w:p w14:paraId="06CD9623" w14:textId="77777777" w:rsidR="00461A45" w:rsidRDefault="00461A45" w:rsidP="00061E42">
            <w:pPr>
              <w:rPr>
                <w:rFonts w:ascii="Arial" w:eastAsia="Arial" w:hAnsi="Arial" w:cs="Arial"/>
                <w:sz w:val="16"/>
                <w:szCs w:val="16"/>
              </w:rPr>
            </w:pPr>
          </w:p>
          <w:p w14:paraId="18055F09" w14:textId="77777777" w:rsidR="00461A45" w:rsidRDefault="00461A45" w:rsidP="00061E42">
            <w:pPr>
              <w:rPr>
                <w:rFonts w:ascii="Arial" w:eastAsia="Arial" w:hAnsi="Arial" w:cs="Arial"/>
                <w:sz w:val="16"/>
                <w:szCs w:val="16"/>
              </w:rPr>
            </w:pPr>
          </w:p>
          <w:p w14:paraId="211B9717" w14:textId="77777777" w:rsidR="00461A45" w:rsidRDefault="00461A45" w:rsidP="00061E42">
            <w:pPr>
              <w:rPr>
                <w:rFonts w:ascii="Arial" w:eastAsia="Arial" w:hAnsi="Arial" w:cs="Arial"/>
                <w:sz w:val="16"/>
                <w:szCs w:val="16"/>
              </w:rPr>
            </w:pPr>
          </w:p>
          <w:p w14:paraId="3A801763" w14:textId="77777777" w:rsidR="00461A45" w:rsidRDefault="00461A45" w:rsidP="00061E42">
            <w:pPr>
              <w:rPr>
                <w:rFonts w:ascii="Arial" w:eastAsia="Arial" w:hAnsi="Arial" w:cs="Arial"/>
                <w:sz w:val="16"/>
                <w:szCs w:val="16"/>
              </w:rPr>
            </w:pPr>
          </w:p>
          <w:p w14:paraId="5F0DF61F" w14:textId="77777777" w:rsidR="00461A45" w:rsidRDefault="00461A45" w:rsidP="00061E42">
            <w:pPr>
              <w:rPr>
                <w:rFonts w:ascii="Arial" w:eastAsia="Arial" w:hAnsi="Arial" w:cs="Arial"/>
                <w:sz w:val="16"/>
                <w:szCs w:val="16"/>
              </w:rPr>
            </w:pPr>
          </w:p>
          <w:p w14:paraId="35A7F634" w14:textId="77777777" w:rsidR="00461A45" w:rsidRDefault="00461A45" w:rsidP="00061E42">
            <w:pPr>
              <w:rPr>
                <w:rFonts w:ascii="Arial" w:eastAsia="Arial" w:hAnsi="Arial" w:cs="Arial"/>
                <w:sz w:val="16"/>
                <w:szCs w:val="16"/>
              </w:rPr>
            </w:pPr>
          </w:p>
          <w:p w14:paraId="079CF4CC" w14:textId="77777777" w:rsidR="00461A45" w:rsidRDefault="00461A45" w:rsidP="00061E42">
            <w:pPr>
              <w:rPr>
                <w:rFonts w:ascii="Arial" w:eastAsia="Arial" w:hAnsi="Arial" w:cs="Arial"/>
                <w:sz w:val="16"/>
                <w:szCs w:val="16"/>
              </w:rPr>
            </w:pPr>
          </w:p>
          <w:p w14:paraId="2B67E9A9" w14:textId="77777777" w:rsidR="00461A45" w:rsidRDefault="00461A45" w:rsidP="00061E42">
            <w:pPr>
              <w:rPr>
                <w:rFonts w:ascii="Arial" w:eastAsia="Arial" w:hAnsi="Arial" w:cs="Arial"/>
                <w:b/>
                <w:sz w:val="16"/>
                <w:szCs w:val="16"/>
              </w:rPr>
            </w:pPr>
          </w:p>
          <w:p w14:paraId="4C7BD109" w14:textId="77777777" w:rsidR="00461A45" w:rsidRDefault="00461A45" w:rsidP="00061E42">
            <w:pPr>
              <w:rPr>
                <w:rFonts w:ascii="Arial" w:eastAsia="Arial" w:hAnsi="Arial" w:cs="Arial"/>
                <w:b/>
                <w:sz w:val="16"/>
                <w:szCs w:val="16"/>
              </w:rPr>
            </w:pPr>
            <w:r>
              <w:rPr>
                <w:rFonts w:ascii="Arial" w:eastAsia="Arial" w:hAnsi="Arial" w:cs="Arial"/>
                <w:b/>
                <w:sz w:val="16"/>
                <w:szCs w:val="16"/>
              </w:rPr>
              <w:t>Door in zijn reflectie specifiek te laten zien dat:</w:t>
            </w:r>
          </w:p>
          <w:p w14:paraId="450F1B8A" w14:textId="77777777" w:rsidR="00461A45" w:rsidRDefault="00461A45" w:rsidP="00061E42">
            <w:pPr>
              <w:rPr>
                <w:rFonts w:ascii="Arial" w:eastAsia="Arial" w:hAnsi="Arial" w:cs="Arial"/>
                <w:sz w:val="16"/>
                <w:szCs w:val="16"/>
              </w:rPr>
            </w:pPr>
            <w:r>
              <w:rPr>
                <w:rFonts w:ascii="Arial" w:eastAsia="Arial" w:hAnsi="Arial" w:cs="Arial"/>
                <w:sz w:val="16"/>
                <w:szCs w:val="16"/>
              </w:rPr>
              <w:t>(in te vullen door begeleider en student)</w:t>
            </w:r>
          </w:p>
          <w:p w14:paraId="6FA04BBB" w14:textId="77777777" w:rsidR="00461A45" w:rsidRDefault="00461A45" w:rsidP="00061E42">
            <w:pPr>
              <w:rPr>
                <w:rFonts w:ascii="Arial" w:eastAsia="Arial" w:hAnsi="Arial" w:cs="Arial"/>
                <w:sz w:val="16"/>
                <w:szCs w:val="16"/>
              </w:rPr>
            </w:pPr>
          </w:p>
        </w:tc>
      </w:tr>
      <w:tr w:rsidR="00461A45" w14:paraId="7104C057" w14:textId="77777777" w:rsidTr="00061E42">
        <w:trPr>
          <w:trHeight w:val="2486"/>
        </w:trPr>
        <w:tc>
          <w:tcPr>
            <w:tcW w:w="9742" w:type="dxa"/>
            <w:gridSpan w:val="7"/>
          </w:tcPr>
          <w:p w14:paraId="7E739FC6" w14:textId="77777777" w:rsidR="00461A45" w:rsidRDefault="00461A45" w:rsidP="00061E42">
            <w:pPr>
              <w:spacing w:before="120"/>
              <w:rPr>
                <w:rFonts w:ascii="Arial" w:eastAsia="Arial" w:hAnsi="Arial" w:cs="Arial"/>
                <w:b/>
                <w:sz w:val="16"/>
                <w:szCs w:val="16"/>
              </w:rPr>
            </w:pPr>
            <w:r>
              <w:rPr>
                <w:rFonts w:ascii="Arial" w:eastAsia="Arial" w:hAnsi="Arial" w:cs="Arial"/>
                <w:b/>
                <w:sz w:val="16"/>
                <w:szCs w:val="16"/>
              </w:rPr>
              <w:t>Aanbevelingen bij onvoldoende:</w:t>
            </w:r>
          </w:p>
          <w:p w14:paraId="34C57820" w14:textId="77777777" w:rsidR="00461A45" w:rsidRPr="00770012" w:rsidRDefault="00461A45" w:rsidP="00061E42">
            <w:pPr>
              <w:rPr>
                <w:rFonts w:ascii="Arial" w:eastAsia="Arial" w:hAnsi="Arial" w:cs="Arial"/>
                <w:sz w:val="20"/>
              </w:rPr>
            </w:pPr>
          </w:p>
          <w:p w14:paraId="169E2D95" w14:textId="77777777" w:rsidR="00461A45" w:rsidRPr="00770012" w:rsidRDefault="00461A45" w:rsidP="00061E42">
            <w:pPr>
              <w:rPr>
                <w:rFonts w:ascii="Arial" w:eastAsia="Arial" w:hAnsi="Arial" w:cs="Arial"/>
                <w:sz w:val="20"/>
              </w:rPr>
            </w:pPr>
          </w:p>
          <w:p w14:paraId="4D476B52" w14:textId="77777777" w:rsidR="00461A45" w:rsidRPr="00770012" w:rsidRDefault="00461A45" w:rsidP="00061E42">
            <w:pPr>
              <w:rPr>
                <w:rFonts w:ascii="Arial" w:eastAsia="Arial" w:hAnsi="Arial" w:cs="Arial"/>
                <w:sz w:val="20"/>
              </w:rPr>
            </w:pPr>
          </w:p>
          <w:p w14:paraId="47ECF97D" w14:textId="77777777" w:rsidR="00461A45" w:rsidRPr="00770012" w:rsidRDefault="00461A45" w:rsidP="00061E42">
            <w:pPr>
              <w:rPr>
                <w:rFonts w:ascii="Arial" w:eastAsia="Arial" w:hAnsi="Arial" w:cs="Arial"/>
                <w:sz w:val="20"/>
              </w:rPr>
            </w:pPr>
          </w:p>
          <w:p w14:paraId="692BFBF0" w14:textId="77777777" w:rsidR="00461A45" w:rsidRDefault="00461A45" w:rsidP="00061E42">
            <w:pPr>
              <w:rPr>
                <w:rFonts w:ascii="Arial" w:eastAsia="Arial" w:hAnsi="Arial" w:cs="Arial"/>
                <w:sz w:val="20"/>
              </w:rPr>
            </w:pPr>
          </w:p>
          <w:p w14:paraId="576D039F" w14:textId="77777777" w:rsidR="00461A45" w:rsidRPr="00770012" w:rsidRDefault="00461A45" w:rsidP="00061E42">
            <w:pPr>
              <w:rPr>
                <w:rFonts w:ascii="Arial" w:eastAsia="Arial" w:hAnsi="Arial" w:cs="Arial"/>
                <w:sz w:val="20"/>
              </w:rPr>
            </w:pPr>
          </w:p>
          <w:p w14:paraId="0C30D803" w14:textId="77777777" w:rsidR="00461A45" w:rsidRPr="00770012" w:rsidRDefault="00461A45" w:rsidP="00061E42">
            <w:pPr>
              <w:rPr>
                <w:rFonts w:ascii="Arial" w:eastAsia="Arial" w:hAnsi="Arial" w:cs="Arial"/>
                <w:sz w:val="20"/>
              </w:rPr>
            </w:pPr>
          </w:p>
          <w:p w14:paraId="45DC8720" w14:textId="77777777" w:rsidR="00461A45" w:rsidRDefault="00461A45" w:rsidP="00061E42">
            <w:pPr>
              <w:rPr>
                <w:rFonts w:ascii="Arial" w:eastAsia="Arial" w:hAnsi="Arial" w:cs="Arial"/>
                <w:b/>
              </w:rPr>
            </w:pPr>
          </w:p>
          <w:p w14:paraId="3838AAFF" w14:textId="77777777" w:rsidR="00461A45" w:rsidRDefault="00461A45" w:rsidP="00061E42">
            <w:pPr>
              <w:rPr>
                <w:rFonts w:ascii="Arial" w:eastAsia="Arial" w:hAnsi="Arial" w:cs="Arial"/>
                <w:b/>
              </w:rPr>
            </w:pPr>
          </w:p>
        </w:tc>
      </w:tr>
    </w:tbl>
    <w:p w14:paraId="5E53C34A" w14:textId="77777777" w:rsidR="00461A45" w:rsidRDefault="00461A45"/>
    <w:p w14:paraId="4F66A249" w14:textId="77777777" w:rsidR="0027188F" w:rsidRDefault="00707648">
      <w:pPr>
        <w:sectPr w:rsidR="0027188F" w:rsidSect="0053066E">
          <w:pgSz w:w="11906" w:h="16838"/>
          <w:pgMar w:top="1418" w:right="1440" w:bottom="851" w:left="1440" w:header="0" w:footer="708" w:gutter="0"/>
          <w:cols w:space="708"/>
          <w:docGrid w:linePitch="326"/>
        </w:sectPr>
      </w:pPr>
      <w:r>
        <w:br w:type="page"/>
      </w:r>
    </w:p>
    <w:p w14:paraId="2B78F0FA" w14:textId="7C0499F5" w:rsidR="00707648" w:rsidRDefault="005E1BD2" w:rsidP="00061E42">
      <w:pPr>
        <w:jc w:val="right"/>
        <w:rPr>
          <w:rFonts w:ascii="Arial" w:eastAsia="Arial" w:hAnsi="Arial" w:cs="Arial"/>
          <w:b/>
        </w:rPr>
      </w:pPr>
      <w:r>
        <w:rPr>
          <w:rFonts w:ascii="Arial" w:eastAsia="Arial" w:hAnsi="Arial" w:cs="Arial"/>
          <w:b/>
          <w:noProof/>
        </w:rPr>
        <w:lastRenderedPageBreak/>
        <w:drawing>
          <wp:anchor distT="0" distB="0" distL="114300" distR="114300" simplePos="0" relativeHeight="251757568" behindDoc="0" locked="0" layoutInCell="1" allowOverlap="1" wp14:anchorId="2379CBAD" wp14:editId="12876240">
            <wp:simplePos x="0" y="0"/>
            <wp:positionH relativeFrom="margin">
              <wp:posOffset>0</wp:posOffset>
            </wp:positionH>
            <wp:positionV relativeFrom="paragraph">
              <wp:posOffset>13970</wp:posOffset>
            </wp:positionV>
            <wp:extent cx="1499870" cy="1164590"/>
            <wp:effectExtent l="0" t="0" r="5080" b="0"/>
            <wp:wrapSquare wrapText="bothSides"/>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499870" cy="1164590"/>
                    </a:xfrm>
                    <a:prstGeom prst="rect">
                      <a:avLst/>
                    </a:prstGeom>
                    <a:noFill/>
                  </pic:spPr>
                </pic:pic>
              </a:graphicData>
            </a:graphic>
          </wp:anchor>
        </w:drawing>
      </w:r>
      <w:r w:rsidR="00707648">
        <w:rPr>
          <w:rFonts w:ascii="Arial" w:eastAsia="Arial" w:hAnsi="Arial" w:cs="Arial"/>
          <w:b/>
        </w:rPr>
        <w:t>Bijlage G – III :</w:t>
      </w:r>
    </w:p>
    <w:p w14:paraId="59C1805C" w14:textId="77777777" w:rsidR="00707648" w:rsidRDefault="00707648" w:rsidP="00061E42">
      <w:pPr>
        <w:jc w:val="right"/>
        <w:rPr>
          <w:rFonts w:ascii="Arial" w:eastAsia="Arial" w:hAnsi="Arial" w:cs="Arial"/>
          <w:b/>
        </w:rPr>
      </w:pPr>
    </w:p>
    <w:p w14:paraId="6F662595" w14:textId="77777777" w:rsidR="00707648" w:rsidRDefault="00707648" w:rsidP="00061E42">
      <w:pPr>
        <w:jc w:val="right"/>
        <w:rPr>
          <w:rFonts w:ascii="Arial" w:eastAsia="Arial" w:hAnsi="Arial" w:cs="Arial"/>
          <w:b/>
        </w:rPr>
      </w:pPr>
      <w:r w:rsidRPr="00396DCC">
        <w:rPr>
          <w:rFonts w:ascii="Arial" w:eastAsia="Arial" w:hAnsi="Arial" w:cs="Arial"/>
          <w:b/>
        </w:rPr>
        <w:t xml:space="preserve">Beoordelingsformulier </w:t>
      </w:r>
    </w:p>
    <w:p w14:paraId="3CBCAF01" w14:textId="77777777" w:rsidR="00707648" w:rsidRPr="00396DCC" w:rsidRDefault="00707648" w:rsidP="00061E42">
      <w:pPr>
        <w:jc w:val="right"/>
        <w:rPr>
          <w:rFonts w:ascii="Arial" w:eastAsia="Arial" w:hAnsi="Arial" w:cs="Arial"/>
          <w:b/>
        </w:rPr>
      </w:pPr>
      <w:r>
        <w:rPr>
          <w:rFonts w:ascii="Arial" w:eastAsia="Arial" w:hAnsi="Arial" w:cs="Arial"/>
          <w:b/>
        </w:rPr>
        <w:t>P</w:t>
      </w:r>
      <w:r w:rsidRPr="00396DCC">
        <w:rPr>
          <w:rFonts w:ascii="Arial" w:eastAsia="Arial" w:hAnsi="Arial" w:cs="Arial"/>
          <w:b/>
        </w:rPr>
        <w:t xml:space="preserve">articipatief </w:t>
      </w:r>
      <w:r>
        <w:rPr>
          <w:rFonts w:ascii="Arial" w:eastAsia="Arial" w:hAnsi="Arial" w:cs="Arial"/>
          <w:b/>
        </w:rPr>
        <w:t>Actie-o</w:t>
      </w:r>
      <w:r w:rsidRPr="00396DCC">
        <w:rPr>
          <w:rFonts w:ascii="Arial" w:eastAsia="Arial" w:hAnsi="Arial" w:cs="Arial"/>
          <w:b/>
        </w:rPr>
        <w:t>nderzoek</w:t>
      </w:r>
    </w:p>
    <w:p w14:paraId="2D92862B" w14:textId="77777777" w:rsidR="00707648" w:rsidRDefault="00707648" w:rsidP="00061E42">
      <w:pPr>
        <w:rPr>
          <w:rFonts w:ascii="Arial" w:eastAsia="Arial" w:hAnsi="Arial" w:cs="Arial"/>
          <w:b/>
          <w:sz w:val="20"/>
          <w:szCs w:val="20"/>
        </w:rPr>
      </w:pPr>
    </w:p>
    <w:p w14:paraId="6931DA10" w14:textId="77777777" w:rsidR="00707648" w:rsidRDefault="00707648" w:rsidP="00061E42">
      <w:pPr>
        <w:rPr>
          <w:rFonts w:ascii="Arial" w:eastAsia="Arial" w:hAnsi="Arial" w:cs="Arial"/>
          <w:b/>
          <w:sz w:val="20"/>
          <w:szCs w:val="20"/>
        </w:rPr>
      </w:pPr>
    </w:p>
    <w:p w14:paraId="38878BBA" w14:textId="77777777" w:rsidR="00707648" w:rsidRDefault="00707648" w:rsidP="00061E42">
      <w:pPr>
        <w:rPr>
          <w:rFonts w:ascii="Arial" w:eastAsia="Arial" w:hAnsi="Arial" w:cs="Arial"/>
          <w:b/>
          <w:sz w:val="20"/>
          <w:szCs w:val="20"/>
        </w:rPr>
      </w:pPr>
    </w:p>
    <w:p w14:paraId="2F81902A" w14:textId="77777777" w:rsidR="0027188F" w:rsidRDefault="0027188F" w:rsidP="00061E42">
      <w:pPr>
        <w:rPr>
          <w:rFonts w:ascii="Arial" w:eastAsia="Arial" w:hAnsi="Arial" w:cs="Arial"/>
          <w:b/>
          <w:sz w:val="20"/>
          <w:szCs w:val="20"/>
        </w:rPr>
      </w:pPr>
    </w:p>
    <w:p w14:paraId="77B124CC" w14:textId="77777777" w:rsidR="0027188F" w:rsidRDefault="0027188F" w:rsidP="00061E42">
      <w:pPr>
        <w:rPr>
          <w:rFonts w:ascii="Arial" w:eastAsia="Arial" w:hAnsi="Arial" w:cs="Arial"/>
          <w:b/>
          <w:sz w:val="20"/>
          <w:szCs w:val="20"/>
        </w:rPr>
      </w:pPr>
    </w:p>
    <w:p w14:paraId="43083856" w14:textId="3FE60DED" w:rsidR="00707648" w:rsidRDefault="00707648" w:rsidP="00061E42">
      <w:pPr>
        <w:rPr>
          <w:rFonts w:ascii="Arial" w:eastAsia="Arial" w:hAnsi="Arial" w:cs="Arial"/>
          <w:b/>
          <w:sz w:val="20"/>
          <w:szCs w:val="20"/>
        </w:rPr>
      </w:pPr>
      <w:r>
        <w:rPr>
          <w:rFonts w:ascii="Arial" w:eastAsia="Arial" w:hAnsi="Arial" w:cs="Arial"/>
          <w:b/>
          <w:sz w:val="20"/>
          <w:szCs w:val="20"/>
        </w:rPr>
        <w:t>Beoordelingscriteria (Participatief) actieonderzoek</w:t>
      </w:r>
    </w:p>
    <w:p w14:paraId="452BC0D6" w14:textId="77777777" w:rsidR="00D77411" w:rsidRDefault="00D77411" w:rsidP="00061E42">
      <w:pPr>
        <w:spacing w:line="288" w:lineRule="auto"/>
        <w:rPr>
          <w:rFonts w:ascii="Arial" w:eastAsia="Arial" w:hAnsi="Arial" w:cs="Arial"/>
          <w:sz w:val="20"/>
          <w:szCs w:val="20"/>
        </w:rPr>
      </w:pPr>
    </w:p>
    <w:p w14:paraId="2D6605F2" w14:textId="32D23443" w:rsidR="00707648" w:rsidRDefault="00707648" w:rsidP="00061E42">
      <w:pPr>
        <w:spacing w:line="288" w:lineRule="auto"/>
        <w:rPr>
          <w:rFonts w:ascii="Arial" w:eastAsia="Arial" w:hAnsi="Arial" w:cs="Arial"/>
          <w:sz w:val="20"/>
          <w:szCs w:val="20"/>
        </w:rPr>
      </w:pPr>
      <w:r>
        <w:rPr>
          <w:rFonts w:ascii="Arial" w:eastAsia="Arial" w:hAnsi="Arial" w:cs="Arial"/>
          <w:sz w:val="20"/>
          <w:szCs w:val="20"/>
        </w:rPr>
        <w:t>De beoordelingscriteria voor het onderzoeks-artikel zijn hieronder beschreven per beoordelingsonderdeel met een bepaalde weging. Het definitieve artikel wordt door de eerste beoordelaar en een tweede beoordelaar, onafhankelijk van elkaar, beoordeeld aan de hand van deze beoordelingscriteria. Na overleg stelt de eerste beoordelaar het definitieve eindcijfer vast.</w:t>
      </w:r>
    </w:p>
    <w:p w14:paraId="5A1DFDBD" w14:textId="77777777" w:rsidR="0027188F" w:rsidRDefault="0027188F" w:rsidP="00061E42">
      <w:pPr>
        <w:spacing w:line="288" w:lineRule="auto"/>
        <w:rPr>
          <w:rFonts w:ascii="Arial" w:eastAsia="Arial" w:hAnsi="Arial" w:cs="Arial"/>
          <w:sz w:val="20"/>
          <w:szCs w:val="20"/>
        </w:rPr>
      </w:pPr>
    </w:p>
    <w:p w14:paraId="3DFEF26D" w14:textId="04FE8A64" w:rsidR="00D77411" w:rsidRDefault="00D77411" w:rsidP="00061E42">
      <w:pPr>
        <w:spacing w:line="276" w:lineRule="auto"/>
        <w:rPr>
          <w:rFonts w:ascii="Arial" w:eastAsia="Arial" w:hAnsi="Arial" w:cs="Arial"/>
          <w:b/>
        </w:rPr>
      </w:pPr>
    </w:p>
    <w:p w14:paraId="0C145995" w14:textId="77777777" w:rsidR="00D77411" w:rsidRDefault="00D77411">
      <w:pPr>
        <w:rPr>
          <w:rFonts w:ascii="Arial" w:eastAsia="Arial" w:hAnsi="Arial" w:cs="Arial"/>
          <w:b/>
        </w:rPr>
      </w:pPr>
      <w:r>
        <w:rPr>
          <w:rFonts w:ascii="Arial" w:eastAsia="Arial" w:hAnsi="Arial" w:cs="Arial"/>
          <w:b/>
        </w:rPr>
        <w:br w:type="page"/>
      </w:r>
    </w:p>
    <w:p w14:paraId="77271FFA" w14:textId="77777777" w:rsidR="00707648" w:rsidRDefault="00707648" w:rsidP="00061E42">
      <w:pPr>
        <w:spacing w:line="276" w:lineRule="auto"/>
        <w:rPr>
          <w:rFonts w:ascii="Arial" w:eastAsia="Arial" w:hAnsi="Arial" w:cs="Arial"/>
          <w:b/>
        </w:rPr>
      </w:pPr>
    </w:p>
    <w:p w14:paraId="2D3AD847" w14:textId="77777777" w:rsidR="0027188F" w:rsidRPr="00FC117A" w:rsidRDefault="0027188F" w:rsidP="0027188F">
      <w:pPr>
        <w:pBdr>
          <w:top w:val="none" w:sz="0" w:space="0" w:color="auto"/>
          <w:left w:val="none" w:sz="0" w:space="0" w:color="auto"/>
          <w:bottom w:val="none" w:sz="0" w:space="0" w:color="auto"/>
          <w:right w:val="none" w:sz="0" w:space="0" w:color="auto"/>
          <w:between w:val="none" w:sz="0" w:space="0" w:color="auto"/>
        </w:pBdr>
        <w:tabs>
          <w:tab w:val="left" w:pos="1414"/>
          <w:tab w:val="right" w:leader="dot" w:pos="3686"/>
          <w:tab w:val="left" w:pos="3969"/>
          <w:tab w:val="right" w:leader="dot" w:pos="9072"/>
        </w:tabs>
        <w:rPr>
          <w:rFonts w:ascii="Arial" w:eastAsia="MS Mincho" w:hAnsi="Arial" w:cs="Arial"/>
          <w:b/>
          <w:bCs/>
          <w:noProof/>
          <w:color w:val="auto"/>
          <w:sz w:val="28"/>
          <w:szCs w:val="28"/>
          <w:lang w:eastAsia="ja-JP"/>
        </w:rPr>
      </w:pPr>
      <w:r w:rsidRPr="00FC117A">
        <w:rPr>
          <w:rFonts w:ascii="Arial" w:eastAsia="MS Mincho" w:hAnsi="Arial" w:cs="Arial"/>
          <w:b/>
          <w:noProof/>
          <w:color w:val="auto"/>
          <w:lang w:eastAsia="ja-JP"/>
        </w:rPr>
        <w:t xml:space="preserve">BEOORDELING TOTAAL:  </w:t>
      </w:r>
      <w:r w:rsidRPr="00FC117A">
        <w:rPr>
          <w:rFonts w:ascii="Arial" w:eastAsia="MS Mincho" w:hAnsi="Arial" w:cs="Arial"/>
          <w:b/>
          <w:bCs/>
          <w:noProof/>
          <w:color w:val="auto"/>
          <w:sz w:val="28"/>
          <w:szCs w:val="28"/>
          <w:shd w:val="clear" w:color="auto" w:fill="FFFFFF"/>
          <w:lang w:eastAsia="ja-JP"/>
        </w:rPr>
        <w:sym w:font="Symbol" w:char="F09E"/>
      </w:r>
      <w:r w:rsidRPr="00FC117A">
        <w:rPr>
          <w:rFonts w:ascii="Arial" w:eastAsia="MS Mincho" w:hAnsi="Arial" w:cs="Arial"/>
          <w:b/>
          <w:bCs/>
          <w:noProof/>
          <w:color w:val="auto"/>
          <w:sz w:val="28"/>
          <w:szCs w:val="28"/>
          <w:lang w:eastAsia="ja-JP"/>
        </w:rPr>
        <w:t xml:space="preserve"> onvoldoende    </w:t>
      </w:r>
      <w:r w:rsidRPr="00FC117A">
        <w:rPr>
          <w:rFonts w:ascii="Arial" w:eastAsia="MS Mincho" w:hAnsi="Arial" w:cs="Arial"/>
          <w:b/>
          <w:bCs/>
          <w:noProof/>
          <w:color w:val="auto"/>
          <w:sz w:val="28"/>
          <w:szCs w:val="28"/>
          <w:shd w:val="clear" w:color="auto" w:fill="FFFFFF"/>
          <w:lang w:eastAsia="ja-JP"/>
        </w:rPr>
        <w:sym w:font="Symbol" w:char="F09E"/>
      </w:r>
      <w:r w:rsidRPr="00FC117A">
        <w:rPr>
          <w:rFonts w:ascii="Arial" w:eastAsia="MS Mincho" w:hAnsi="Arial" w:cs="Arial"/>
          <w:b/>
          <w:bCs/>
          <w:noProof/>
          <w:color w:val="auto"/>
          <w:sz w:val="28"/>
          <w:szCs w:val="28"/>
          <w:lang w:eastAsia="ja-JP"/>
        </w:rPr>
        <w:t xml:space="preserve"> voldoende   </w:t>
      </w:r>
      <w:r w:rsidRPr="00FC117A">
        <w:rPr>
          <w:rFonts w:ascii="Arial" w:eastAsia="MS Mincho" w:hAnsi="Arial" w:cs="Arial"/>
          <w:b/>
          <w:bCs/>
          <w:noProof/>
          <w:color w:val="auto"/>
          <w:sz w:val="28"/>
          <w:szCs w:val="28"/>
          <w:shd w:val="clear" w:color="auto" w:fill="FFFFFF"/>
          <w:lang w:eastAsia="ja-JP"/>
        </w:rPr>
        <w:sym w:font="Symbol" w:char="F09E"/>
      </w:r>
      <w:r w:rsidRPr="00FC117A">
        <w:rPr>
          <w:rFonts w:ascii="Arial" w:eastAsia="MS Mincho" w:hAnsi="Arial" w:cs="Arial"/>
          <w:b/>
          <w:bCs/>
          <w:noProof/>
          <w:color w:val="auto"/>
          <w:sz w:val="28"/>
          <w:szCs w:val="28"/>
          <w:lang w:eastAsia="ja-JP"/>
        </w:rPr>
        <w:t xml:space="preserve"> goed   </w:t>
      </w:r>
      <w:r w:rsidRPr="00FC117A">
        <w:rPr>
          <w:rFonts w:ascii="Arial" w:eastAsia="MS Mincho" w:hAnsi="Arial" w:cs="Arial"/>
          <w:b/>
          <w:bCs/>
          <w:noProof/>
          <w:color w:val="auto"/>
          <w:sz w:val="28"/>
          <w:szCs w:val="28"/>
          <w:shd w:val="clear" w:color="auto" w:fill="FFFFFF"/>
          <w:lang w:eastAsia="ja-JP"/>
        </w:rPr>
        <w:sym w:font="Symbol" w:char="F09E"/>
      </w:r>
      <w:r w:rsidRPr="00FC117A">
        <w:rPr>
          <w:rFonts w:ascii="Arial" w:eastAsia="MS Mincho" w:hAnsi="Arial" w:cs="Arial"/>
          <w:b/>
          <w:bCs/>
          <w:noProof/>
          <w:color w:val="auto"/>
          <w:sz w:val="28"/>
          <w:szCs w:val="28"/>
          <w:lang w:eastAsia="ja-JP"/>
        </w:rPr>
        <w:t xml:space="preserve"> uitstekend</w:t>
      </w:r>
    </w:p>
    <w:p w14:paraId="4587DD6E" w14:textId="77777777" w:rsidR="0027188F" w:rsidRPr="00FC117A" w:rsidRDefault="0027188F" w:rsidP="0027188F">
      <w:pPr>
        <w:pBdr>
          <w:top w:val="none" w:sz="0" w:space="0" w:color="auto"/>
          <w:left w:val="none" w:sz="0" w:space="0" w:color="auto"/>
          <w:bottom w:val="none" w:sz="0" w:space="0" w:color="auto"/>
          <w:right w:val="none" w:sz="0" w:space="0" w:color="auto"/>
          <w:between w:val="none" w:sz="0" w:space="0" w:color="auto"/>
        </w:pBdr>
        <w:tabs>
          <w:tab w:val="left" w:pos="1414"/>
          <w:tab w:val="right" w:leader="dot" w:pos="3686"/>
          <w:tab w:val="left" w:pos="3969"/>
          <w:tab w:val="right" w:leader="dot" w:pos="9072"/>
        </w:tabs>
        <w:rPr>
          <w:rFonts w:ascii="Arial" w:eastAsia="MS Mincho" w:hAnsi="Arial" w:cs="Arial"/>
          <w:b/>
          <w:bCs/>
          <w:noProof/>
          <w:color w:val="auto"/>
          <w:lang w:eastAsia="ja-JP"/>
        </w:rPr>
      </w:pPr>
    </w:p>
    <w:tbl>
      <w:tblPr>
        <w:tblW w:w="0" w:type="auto"/>
        <w:shd w:val="clear" w:color="auto" w:fill="D9D9D9" w:themeFill="background1" w:themeFillShade="D9"/>
        <w:tblLayout w:type="fixed"/>
        <w:tblLook w:val="04A0" w:firstRow="1" w:lastRow="0" w:firstColumn="1" w:lastColumn="0" w:noHBand="0" w:noVBand="1"/>
      </w:tblPr>
      <w:tblGrid>
        <w:gridCol w:w="2108"/>
        <w:gridCol w:w="2108"/>
        <w:gridCol w:w="2109"/>
        <w:gridCol w:w="2109"/>
        <w:gridCol w:w="2109"/>
      </w:tblGrid>
      <w:tr w:rsidR="0027188F" w:rsidRPr="00FC117A" w14:paraId="57A93340" w14:textId="77777777" w:rsidTr="00281F7E">
        <w:tc>
          <w:tcPr>
            <w:tcW w:w="2108" w:type="dxa"/>
            <w:shd w:val="clear" w:color="auto" w:fill="D9D9D9" w:themeFill="background1" w:themeFillShade="D9"/>
            <w:vAlign w:val="center"/>
          </w:tcPr>
          <w:p w14:paraId="0846A34D" w14:textId="77777777" w:rsidR="0027188F" w:rsidRPr="00FC117A" w:rsidRDefault="0027188F" w:rsidP="00281F7E">
            <w:pPr>
              <w:pBdr>
                <w:top w:val="none" w:sz="0" w:space="0" w:color="auto"/>
                <w:left w:val="none" w:sz="0" w:space="0" w:color="auto"/>
                <w:bottom w:val="none" w:sz="0" w:space="0" w:color="auto"/>
                <w:right w:val="none" w:sz="0" w:space="0" w:color="auto"/>
                <w:between w:val="none" w:sz="0" w:space="0" w:color="auto"/>
              </w:pBdr>
              <w:jc w:val="center"/>
              <w:rPr>
                <w:rFonts w:ascii="Arial" w:eastAsia="MS Mincho" w:hAnsi="Arial" w:cs="Arial"/>
                <w:color w:val="auto"/>
                <w:sz w:val="16"/>
                <w:szCs w:val="16"/>
                <w:lang w:eastAsia="ja-JP"/>
              </w:rPr>
            </w:pPr>
          </w:p>
        </w:tc>
        <w:tc>
          <w:tcPr>
            <w:tcW w:w="2108" w:type="dxa"/>
            <w:shd w:val="clear" w:color="auto" w:fill="D9D9D9" w:themeFill="background1" w:themeFillShade="D9"/>
            <w:vAlign w:val="center"/>
          </w:tcPr>
          <w:p w14:paraId="18F36863" w14:textId="77777777" w:rsidR="0027188F" w:rsidRPr="00FC117A" w:rsidRDefault="0027188F" w:rsidP="00281F7E">
            <w:pPr>
              <w:pBdr>
                <w:top w:val="none" w:sz="0" w:space="0" w:color="auto"/>
                <w:left w:val="none" w:sz="0" w:space="0" w:color="auto"/>
                <w:bottom w:val="none" w:sz="0" w:space="0" w:color="auto"/>
                <w:right w:val="none" w:sz="0" w:space="0" w:color="auto"/>
                <w:between w:val="none" w:sz="0" w:space="0" w:color="auto"/>
              </w:pBdr>
              <w:jc w:val="center"/>
              <w:rPr>
                <w:rFonts w:ascii="Arial" w:eastAsia="MS Mincho" w:hAnsi="Arial" w:cs="Arial"/>
                <w:color w:val="auto"/>
                <w:sz w:val="16"/>
                <w:szCs w:val="16"/>
                <w:lang w:eastAsia="ja-JP"/>
              </w:rPr>
            </w:pPr>
          </w:p>
        </w:tc>
        <w:tc>
          <w:tcPr>
            <w:tcW w:w="2109" w:type="dxa"/>
            <w:shd w:val="clear" w:color="auto" w:fill="D9D9D9" w:themeFill="background1" w:themeFillShade="D9"/>
            <w:vAlign w:val="center"/>
          </w:tcPr>
          <w:p w14:paraId="4CF86645" w14:textId="77777777" w:rsidR="0027188F" w:rsidRPr="00FC117A" w:rsidRDefault="0027188F" w:rsidP="00281F7E">
            <w:pPr>
              <w:pBdr>
                <w:top w:val="none" w:sz="0" w:space="0" w:color="auto"/>
                <w:left w:val="none" w:sz="0" w:space="0" w:color="auto"/>
                <w:bottom w:val="none" w:sz="0" w:space="0" w:color="auto"/>
                <w:right w:val="none" w:sz="0" w:space="0" w:color="auto"/>
                <w:between w:val="none" w:sz="0" w:space="0" w:color="auto"/>
              </w:pBdr>
              <w:jc w:val="center"/>
              <w:rPr>
                <w:rFonts w:ascii="Arial" w:eastAsia="MS Mincho" w:hAnsi="Arial" w:cs="Arial"/>
                <w:color w:val="auto"/>
                <w:sz w:val="16"/>
                <w:szCs w:val="16"/>
                <w:lang w:eastAsia="ja-JP"/>
              </w:rPr>
            </w:pPr>
          </w:p>
        </w:tc>
        <w:tc>
          <w:tcPr>
            <w:tcW w:w="2109" w:type="dxa"/>
            <w:shd w:val="clear" w:color="auto" w:fill="D9D9D9" w:themeFill="background1" w:themeFillShade="D9"/>
            <w:vAlign w:val="center"/>
          </w:tcPr>
          <w:p w14:paraId="707849C4" w14:textId="77777777" w:rsidR="0027188F" w:rsidRPr="00FC117A" w:rsidRDefault="0027188F" w:rsidP="00281F7E">
            <w:pPr>
              <w:pBdr>
                <w:top w:val="none" w:sz="0" w:space="0" w:color="auto"/>
                <w:left w:val="none" w:sz="0" w:space="0" w:color="auto"/>
                <w:bottom w:val="none" w:sz="0" w:space="0" w:color="auto"/>
                <w:right w:val="none" w:sz="0" w:space="0" w:color="auto"/>
                <w:between w:val="none" w:sz="0" w:space="0" w:color="auto"/>
              </w:pBdr>
              <w:jc w:val="center"/>
              <w:rPr>
                <w:rFonts w:ascii="Arial" w:eastAsia="MS Mincho" w:hAnsi="Arial" w:cs="Arial"/>
                <w:color w:val="auto"/>
                <w:sz w:val="16"/>
                <w:szCs w:val="16"/>
                <w:lang w:eastAsia="ja-JP"/>
              </w:rPr>
            </w:pPr>
          </w:p>
        </w:tc>
        <w:tc>
          <w:tcPr>
            <w:tcW w:w="2109" w:type="dxa"/>
            <w:shd w:val="clear" w:color="auto" w:fill="D9D9D9" w:themeFill="background1" w:themeFillShade="D9"/>
            <w:vAlign w:val="center"/>
          </w:tcPr>
          <w:p w14:paraId="51B2E933" w14:textId="77777777" w:rsidR="0027188F" w:rsidRPr="00FC117A" w:rsidRDefault="0027188F" w:rsidP="00281F7E">
            <w:pPr>
              <w:pBdr>
                <w:top w:val="none" w:sz="0" w:space="0" w:color="auto"/>
                <w:left w:val="none" w:sz="0" w:space="0" w:color="auto"/>
                <w:bottom w:val="none" w:sz="0" w:space="0" w:color="auto"/>
                <w:right w:val="none" w:sz="0" w:space="0" w:color="auto"/>
                <w:between w:val="none" w:sz="0" w:space="0" w:color="auto"/>
              </w:pBdr>
              <w:jc w:val="center"/>
              <w:rPr>
                <w:rFonts w:ascii="Arial" w:eastAsia="MS Mincho" w:hAnsi="Arial" w:cs="Arial"/>
                <w:color w:val="auto"/>
                <w:sz w:val="16"/>
                <w:szCs w:val="16"/>
                <w:lang w:eastAsia="ja-JP"/>
              </w:rPr>
            </w:pPr>
          </w:p>
        </w:tc>
      </w:tr>
      <w:tr w:rsidR="0027188F" w:rsidRPr="00FC117A" w14:paraId="5D1BDD0A" w14:textId="77777777" w:rsidTr="00281F7E">
        <w:tc>
          <w:tcPr>
            <w:tcW w:w="2108" w:type="dxa"/>
            <w:shd w:val="clear" w:color="auto" w:fill="D9D9D9" w:themeFill="background1" w:themeFillShade="D9"/>
            <w:vAlign w:val="center"/>
          </w:tcPr>
          <w:p w14:paraId="11200368" w14:textId="77777777" w:rsidR="0027188F" w:rsidRPr="00FC117A" w:rsidRDefault="0027188F" w:rsidP="00281F7E">
            <w:pPr>
              <w:pBdr>
                <w:top w:val="none" w:sz="0" w:space="0" w:color="auto"/>
                <w:left w:val="none" w:sz="0" w:space="0" w:color="auto"/>
                <w:bottom w:val="none" w:sz="0" w:space="0" w:color="auto"/>
                <w:right w:val="none" w:sz="0" w:space="0" w:color="auto"/>
                <w:between w:val="none" w:sz="0" w:space="0" w:color="auto"/>
              </w:pBdr>
              <w:jc w:val="center"/>
              <w:rPr>
                <w:rFonts w:ascii="Arial" w:eastAsia="MS Mincho" w:hAnsi="Arial" w:cs="Arial"/>
                <w:color w:val="auto"/>
                <w:sz w:val="16"/>
                <w:szCs w:val="16"/>
                <w:lang w:eastAsia="ja-JP"/>
              </w:rPr>
            </w:pPr>
            <w:r>
              <w:rPr>
                <w:rFonts w:ascii="Arial" w:eastAsia="MS Mincho" w:hAnsi="Arial" w:cs="Arial"/>
                <w:color w:val="auto"/>
                <w:sz w:val="16"/>
                <w:szCs w:val="16"/>
                <w:lang w:eastAsia="ja-JP"/>
              </w:rPr>
              <w:t>(participatief) actieonderzoek</w:t>
            </w:r>
          </w:p>
        </w:tc>
        <w:tc>
          <w:tcPr>
            <w:tcW w:w="2108" w:type="dxa"/>
            <w:shd w:val="clear" w:color="auto" w:fill="D9D9D9" w:themeFill="background1" w:themeFillShade="D9"/>
            <w:vAlign w:val="center"/>
          </w:tcPr>
          <w:p w14:paraId="142F6881" w14:textId="77777777" w:rsidR="0027188F" w:rsidRPr="00FC117A" w:rsidRDefault="0027188F" w:rsidP="00281F7E">
            <w:pPr>
              <w:pBdr>
                <w:top w:val="none" w:sz="0" w:space="0" w:color="auto"/>
                <w:left w:val="none" w:sz="0" w:space="0" w:color="auto"/>
                <w:bottom w:val="none" w:sz="0" w:space="0" w:color="auto"/>
                <w:right w:val="none" w:sz="0" w:space="0" w:color="auto"/>
                <w:between w:val="none" w:sz="0" w:space="0" w:color="auto"/>
              </w:pBdr>
              <w:jc w:val="center"/>
              <w:rPr>
                <w:rFonts w:ascii="Arial" w:eastAsia="MS Mincho" w:hAnsi="Arial" w:cs="Arial"/>
                <w:color w:val="auto"/>
                <w:sz w:val="16"/>
                <w:szCs w:val="16"/>
                <w:lang w:eastAsia="ja-JP"/>
              </w:rPr>
            </w:pPr>
            <w:r w:rsidRPr="00FC117A">
              <w:rPr>
                <w:rFonts w:ascii="Arial" w:eastAsia="MS Mincho" w:hAnsi="Arial" w:cs="Arial"/>
                <w:color w:val="auto"/>
                <w:sz w:val="16"/>
                <w:szCs w:val="16"/>
                <w:lang w:eastAsia="ja-JP"/>
              </w:rPr>
              <w:t>Onvoldoende bij 1 of meer onvoldoende</w:t>
            </w:r>
          </w:p>
        </w:tc>
        <w:tc>
          <w:tcPr>
            <w:tcW w:w="2109" w:type="dxa"/>
            <w:shd w:val="clear" w:color="auto" w:fill="D9D9D9" w:themeFill="background1" w:themeFillShade="D9"/>
            <w:vAlign w:val="center"/>
          </w:tcPr>
          <w:p w14:paraId="79C8C76B" w14:textId="77777777" w:rsidR="0027188F" w:rsidRPr="00FC117A" w:rsidRDefault="0027188F" w:rsidP="00281F7E">
            <w:pPr>
              <w:pBdr>
                <w:top w:val="none" w:sz="0" w:space="0" w:color="auto"/>
                <w:left w:val="none" w:sz="0" w:space="0" w:color="auto"/>
                <w:bottom w:val="none" w:sz="0" w:space="0" w:color="auto"/>
                <w:right w:val="none" w:sz="0" w:space="0" w:color="auto"/>
                <w:between w:val="none" w:sz="0" w:space="0" w:color="auto"/>
              </w:pBdr>
              <w:jc w:val="center"/>
              <w:rPr>
                <w:rFonts w:ascii="Arial" w:eastAsia="MS Mincho" w:hAnsi="Arial" w:cs="Arial"/>
                <w:color w:val="auto"/>
                <w:sz w:val="16"/>
                <w:szCs w:val="16"/>
                <w:lang w:eastAsia="ja-JP"/>
              </w:rPr>
            </w:pPr>
            <w:r w:rsidRPr="00FC117A">
              <w:rPr>
                <w:rFonts w:ascii="Arial" w:eastAsia="MS Mincho" w:hAnsi="Arial" w:cs="Arial"/>
                <w:color w:val="auto"/>
                <w:sz w:val="16"/>
                <w:szCs w:val="16"/>
                <w:lang w:eastAsia="ja-JP"/>
              </w:rPr>
              <w:t xml:space="preserve">Voldoende bij alle voldoende </w:t>
            </w:r>
          </w:p>
        </w:tc>
        <w:tc>
          <w:tcPr>
            <w:tcW w:w="2109" w:type="dxa"/>
            <w:shd w:val="clear" w:color="auto" w:fill="D9D9D9" w:themeFill="background1" w:themeFillShade="D9"/>
            <w:vAlign w:val="center"/>
          </w:tcPr>
          <w:p w14:paraId="26975AAB" w14:textId="77777777" w:rsidR="0027188F" w:rsidRPr="00FC117A" w:rsidRDefault="0027188F" w:rsidP="00281F7E">
            <w:pPr>
              <w:pBdr>
                <w:top w:val="none" w:sz="0" w:space="0" w:color="auto"/>
                <w:left w:val="none" w:sz="0" w:space="0" w:color="auto"/>
                <w:bottom w:val="none" w:sz="0" w:space="0" w:color="auto"/>
                <w:right w:val="none" w:sz="0" w:space="0" w:color="auto"/>
                <w:between w:val="none" w:sz="0" w:space="0" w:color="auto"/>
              </w:pBdr>
              <w:jc w:val="center"/>
              <w:rPr>
                <w:rFonts w:ascii="Arial" w:eastAsia="MS Mincho" w:hAnsi="Arial" w:cs="Arial"/>
                <w:color w:val="auto"/>
                <w:sz w:val="16"/>
                <w:szCs w:val="16"/>
                <w:lang w:eastAsia="ja-JP"/>
              </w:rPr>
            </w:pPr>
            <w:r w:rsidRPr="00FC117A">
              <w:rPr>
                <w:rFonts w:ascii="Arial" w:eastAsia="MS Mincho" w:hAnsi="Arial" w:cs="Arial"/>
                <w:color w:val="auto"/>
                <w:sz w:val="16"/>
                <w:szCs w:val="16"/>
                <w:lang w:eastAsia="ja-JP"/>
              </w:rPr>
              <w:t xml:space="preserve">Goed bij </w:t>
            </w:r>
            <w:r>
              <w:rPr>
                <w:rFonts w:ascii="Arial" w:eastAsia="MS Mincho" w:hAnsi="Arial" w:cs="Arial"/>
                <w:color w:val="auto"/>
                <w:sz w:val="16"/>
                <w:szCs w:val="16"/>
                <w:lang w:eastAsia="ja-JP"/>
              </w:rPr>
              <w:t>5</w:t>
            </w:r>
            <w:r w:rsidRPr="00FC117A">
              <w:rPr>
                <w:rFonts w:ascii="Arial" w:eastAsia="MS Mincho" w:hAnsi="Arial" w:cs="Arial"/>
                <w:color w:val="auto"/>
                <w:sz w:val="16"/>
                <w:szCs w:val="16"/>
                <w:lang w:eastAsia="ja-JP"/>
              </w:rPr>
              <w:t xml:space="preserve"> goed</w:t>
            </w:r>
          </w:p>
        </w:tc>
        <w:tc>
          <w:tcPr>
            <w:tcW w:w="2109" w:type="dxa"/>
            <w:shd w:val="clear" w:color="auto" w:fill="D9D9D9" w:themeFill="background1" w:themeFillShade="D9"/>
            <w:vAlign w:val="center"/>
          </w:tcPr>
          <w:p w14:paraId="177E2345" w14:textId="77777777" w:rsidR="0027188F" w:rsidRPr="00FC117A" w:rsidRDefault="0027188F" w:rsidP="00281F7E">
            <w:pPr>
              <w:pBdr>
                <w:top w:val="none" w:sz="0" w:space="0" w:color="auto"/>
                <w:left w:val="none" w:sz="0" w:space="0" w:color="auto"/>
                <w:bottom w:val="none" w:sz="0" w:space="0" w:color="auto"/>
                <w:right w:val="none" w:sz="0" w:space="0" w:color="auto"/>
                <w:between w:val="none" w:sz="0" w:space="0" w:color="auto"/>
              </w:pBdr>
              <w:jc w:val="center"/>
              <w:rPr>
                <w:rFonts w:ascii="Arial" w:eastAsia="MS Mincho" w:hAnsi="Arial" w:cs="Arial"/>
                <w:color w:val="auto"/>
                <w:sz w:val="16"/>
                <w:szCs w:val="16"/>
                <w:lang w:eastAsia="ja-JP"/>
              </w:rPr>
            </w:pPr>
            <w:r w:rsidRPr="00FC117A">
              <w:rPr>
                <w:rFonts w:ascii="Arial" w:eastAsia="MS Mincho" w:hAnsi="Arial" w:cs="Arial"/>
                <w:color w:val="auto"/>
                <w:sz w:val="16"/>
                <w:szCs w:val="16"/>
                <w:lang w:eastAsia="ja-JP"/>
              </w:rPr>
              <w:t xml:space="preserve">Uitstekend bij </w:t>
            </w:r>
            <w:r>
              <w:rPr>
                <w:rFonts w:ascii="Arial" w:eastAsia="MS Mincho" w:hAnsi="Arial" w:cs="Arial"/>
                <w:color w:val="auto"/>
                <w:sz w:val="16"/>
                <w:szCs w:val="16"/>
                <w:lang w:eastAsia="ja-JP"/>
              </w:rPr>
              <w:t>7</w:t>
            </w:r>
            <w:r w:rsidRPr="00FC117A">
              <w:rPr>
                <w:rFonts w:ascii="Arial" w:eastAsia="MS Mincho" w:hAnsi="Arial" w:cs="Arial"/>
                <w:color w:val="auto"/>
                <w:sz w:val="16"/>
                <w:szCs w:val="16"/>
                <w:lang w:eastAsia="ja-JP"/>
              </w:rPr>
              <w:t xml:space="preserve"> goed</w:t>
            </w:r>
          </w:p>
        </w:tc>
      </w:tr>
      <w:tr w:rsidR="0027188F" w:rsidRPr="00FC117A" w14:paraId="31E9D997" w14:textId="77777777" w:rsidTr="00281F7E">
        <w:tc>
          <w:tcPr>
            <w:tcW w:w="2108" w:type="dxa"/>
            <w:shd w:val="clear" w:color="auto" w:fill="D9D9D9" w:themeFill="background1" w:themeFillShade="D9"/>
            <w:vAlign w:val="center"/>
          </w:tcPr>
          <w:p w14:paraId="10FBB3B5" w14:textId="77777777" w:rsidR="0027188F" w:rsidRDefault="0027188F" w:rsidP="00281F7E">
            <w:pPr>
              <w:pBdr>
                <w:top w:val="none" w:sz="0" w:space="0" w:color="auto"/>
                <w:left w:val="none" w:sz="0" w:space="0" w:color="auto"/>
                <w:bottom w:val="none" w:sz="0" w:space="0" w:color="auto"/>
                <w:right w:val="none" w:sz="0" w:space="0" w:color="auto"/>
                <w:between w:val="none" w:sz="0" w:space="0" w:color="auto"/>
              </w:pBdr>
              <w:jc w:val="center"/>
              <w:rPr>
                <w:rFonts w:ascii="Arial" w:eastAsia="MS Mincho" w:hAnsi="Arial" w:cs="Arial"/>
                <w:color w:val="auto"/>
                <w:sz w:val="16"/>
                <w:szCs w:val="16"/>
                <w:lang w:eastAsia="ja-JP"/>
              </w:rPr>
            </w:pPr>
          </w:p>
          <w:p w14:paraId="2329EFE3" w14:textId="77777777" w:rsidR="0027188F" w:rsidRDefault="0027188F" w:rsidP="00281F7E">
            <w:pPr>
              <w:pBdr>
                <w:top w:val="none" w:sz="0" w:space="0" w:color="auto"/>
                <w:left w:val="none" w:sz="0" w:space="0" w:color="auto"/>
                <w:bottom w:val="none" w:sz="0" w:space="0" w:color="auto"/>
                <w:right w:val="none" w:sz="0" w:space="0" w:color="auto"/>
                <w:between w:val="none" w:sz="0" w:space="0" w:color="auto"/>
              </w:pBdr>
              <w:jc w:val="center"/>
              <w:rPr>
                <w:rFonts w:ascii="Arial" w:eastAsia="MS Mincho" w:hAnsi="Arial" w:cs="Arial"/>
                <w:color w:val="auto"/>
                <w:sz w:val="16"/>
                <w:szCs w:val="16"/>
                <w:lang w:eastAsia="ja-JP"/>
              </w:rPr>
            </w:pPr>
          </w:p>
        </w:tc>
        <w:tc>
          <w:tcPr>
            <w:tcW w:w="2108" w:type="dxa"/>
            <w:shd w:val="clear" w:color="auto" w:fill="D9D9D9" w:themeFill="background1" w:themeFillShade="D9"/>
            <w:vAlign w:val="center"/>
          </w:tcPr>
          <w:p w14:paraId="1AE495BC" w14:textId="77777777" w:rsidR="0027188F" w:rsidRPr="00FC117A" w:rsidRDefault="0027188F" w:rsidP="00281F7E">
            <w:pPr>
              <w:pBdr>
                <w:top w:val="none" w:sz="0" w:space="0" w:color="auto"/>
                <w:left w:val="none" w:sz="0" w:space="0" w:color="auto"/>
                <w:bottom w:val="none" w:sz="0" w:space="0" w:color="auto"/>
                <w:right w:val="none" w:sz="0" w:space="0" w:color="auto"/>
                <w:between w:val="none" w:sz="0" w:space="0" w:color="auto"/>
              </w:pBdr>
              <w:jc w:val="center"/>
              <w:rPr>
                <w:rFonts w:ascii="Arial" w:eastAsia="MS Mincho" w:hAnsi="Arial" w:cs="Arial"/>
                <w:color w:val="auto"/>
                <w:sz w:val="16"/>
                <w:szCs w:val="16"/>
                <w:lang w:eastAsia="ja-JP"/>
              </w:rPr>
            </w:pPr>
          </w:p>
        </w:tc>
        <w:tc>
          <w:tcPr>
            <w:tcW w:w="2109" w:type="dxa"/>
            <w:shd w:val="clear" w:color="auto" w:fill="D9D9D9" w:themeFill="background1" w:themeFillShade="D9"/>
            <w:vAlign w:val="center"/>
          </w:tcPr>
          <w:p w14:paraId="4E50FE99" w14:textId="77777777" w:rsidR="0027188F" w:rsidRPr="00FC117A" w:rsidRDefault="0027188F" w:rsidP="00281F7E">
            <w:pPr>
              <w:pBdr>
                <w:top w:val="none" w:sz="0" w:space="0" w:color="auto"/>
                <w:left w:val="none" w:sz="0" w:space="0" w:color="auto"/>
                <w:bottom w:val="none" w:sz="0" w:space="0" w:color="auto"/>
                <w:right w:val="none" w:sz="0" w:space="0" w:color="auto"/>
                <w:between w:val="none" w:sz="0" w:space="0" w:color="auto"/>
              </w:pBdr>
              <w:jc w:val="center"/>
              <w:rPr>
                <w:rFonts w:ascii="Arial" w:eastAsia="MS Mincho" w:hAnsi="Arial" w:cs="Arial"/>
                <w:color w:val="auto"/>
                <w:sz w:val="16"/>
                <w:szCs w:val="16"/>
                <w:lang w:eastAsia="ja-JP"/>
              </w:rPr>
            </w:pPr>
          </w:p>
        </w:tc>
        <w:tc>
          <w:tcPr>
            <w:tcW w:w="2109" w:type="dxa"/>
            <w:shd w:val="clear" w:color="auto" w:fill="D9D9D9" w:themeFill="background1" w:themeFillShade="D9"/>
            <w:vAlign w:val="center"/>
          </w:tcPr>
          <w:p w14:paraId="1444215B" w14:textId="77777777" w:rsidR="0027188F" w:rsidRPr="00FC117A" w:rsidRDefault="0027188F" w:rsidP="00281F7E">
            <w:pPr>
              <w:pBdr>
                <w:top w:val="none" w:sz="0" w:space="0" w:color="auto"/>
                <w:left w:val="none" w:sz="0" w:space="0" w:color="auto"/>
                <w:bottom w:val="none" w:sz="0" w:space="0" w:color="auto"/>
                <w:right w:val="none" w:sz="0" w:space="0" w:color="auto"/>
                <w:between w:val="none" w:sz="0" w:space="0" w:color="auto"/>
              </w:pBdr>
              <w:jc w:val="center"/>
              <w:rPr>
                <w:rFonts w:ascii="Arial" w:eastAsia="MS Mincho" w:hAnsi="Arial" w:cs="Arial"/>
                <w:color w:val="auto"/>
                <w:sz w:val="16"/>
                <w:szCs w:val="16"/>
                <w:lang w:eastAsia="ja-JP"/>
              </w:rPr>
            </w:pPr>
          </w:p>
        </w:tc>
        <w:tc>
          <w:tcPr>
            <w:tcW w:w="2109" w:type="dxa"/>
            <w:shd w:val="clear" w:color="auto" w:fill="D9D9D9" w:themeFill="background1" w:themeFillShade="D9"/>
            <w:vAlign w:val="center"/>
          </w:tcPr>
          <w:p w14:paraId="14C05782" w14:textId="77777777" w:rsidR="0027188F" w:rsidRPr="00FC117A" w:rsidRDefault="0027188F" w:rsidP="00281F7E">
            <w:pPr>
              <w:pBdr>
                <w:top w:val="none" w:sz="0" w:space="0" w:color="auto"/>
                <w:left w:val="none" w:sz="0" w:space="0" w:color="auto"/>
                <w:bottom w:val="none" w:sz="0" w:space="0" w:color="auto"/>
                <w:right w:val="none" w:sz="0" w:space="0" w:color="auto"/>
                <w:between w:val="none" w:sz="0" w:space="0" w:color="auto"/>
              </w:pBdr>
              <w:jc w:val="center"/>
              <w:rPr>
                <w:rFonts w:ascii="Arial" w:eastAsia="MS Mincho" w:hAnsi="Arial" w:cs="Arial"/>
                <w:color w:val="auto"/>
                <w:sz w:val="16"/>
                <w:szCs w:val="16"/>
                <w:lang w:eastAsia="ja-JP"/>
              </w:rPr>
            </w:pPr>
          </w:p>
        </w:tc>
      </w:tr>
    </w:tbl>
    <w:p w14:paraId="734D34A4" w14:textId="77777777" w:rsidR="0027188F" w:rsidRDefault="0027188F" w:rsidP="0027188F">
      <w:pPr>
        <w:spacing w:line="276" w:lineRule="auto"/>
        <w:rPr>
          <w:rFonts w:ascii="Arial" w:eastAsia="Arial" w:hAnsi="Arial" w:cs="Arial"/>
          <w:b/>
        </w:rPr>
      </w:pPr>
    </w:p>
    <w:tbl>
      <w:tblPr>
        <w:tblW w:w="14555" w:type="dxa"/>
        <w:tblInd w:w="-1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600" w:firstRow="0" w:lastRow="0" w:firstColumn="0" w:lastColumn="0" w:noHBand="1" w:noVBand="1"/>
      </w:tblPr>
      <w:tblGrid>
        <w:gridCol w:w="1681"/>
        <w:gridCol w:w="21"/>
        <w:gridCol w:w="4037"/>
        <w:gridCol w:w="5166"/>
        <w:gridCol w:w="3650"/>
      </w:tblGrid>
      <w:tr w:rsidR="0027188F" w14:paraId="30AE3B63" w14:textId="77777777" w:rsidTr="00281F7E">
        <w:trPr>
          <w:trHeight w:val="609"/>
          <w:tblHeader/>
        </w:trPr>
        <w:tc>
          <w:tcPr>
            <w:tcW w:w="14555" w:type="dxa"/>
            <w:gridSpan w:val="5"/>
            <w:tcBorders>
              <w:left w:val="single" w:sz="12" w:space="0" w:color="000000"/>
              <w:bottom w:val="single" w:sz="8" w:space="0" w:color="000000"/>
              <w:right w:val="single" w:sz="12" w:space="0" w:color="000000"/>
            </w:tcBorders>
            <w:shd w:val="clear" w:color="auto" w:fill="auto"/>
            <w:tcMar>
              <w:top w:w="100" w:type="dxa"/>
              <w:left w:w="80" w:type="dxa"/>
              <w:bottom w:w="100" w:type="dxa"/>
              <w:right w:w="80" w:type="dxa"/>
            </w:tcMar>
            <w:vAlign w:val="center"/>
          </w:tcPr>
          <w:p w14:paraId="23593761" w14:textId="4292AE57" w:rsidR="0027188F" w:rsidRPr="0027188F" w:rsidRDefault="0027188F" w:rsidP="00281F7E">
            <w:pPr>
              <w:spacing w:before="40" w:after="40" w:line="264" w:lineRule="auto"/>
              <w:ind w:left="-40"/>
              <w:jc w:val="center"/>
              <w:rPr>
                <w:rFonts w:ascii="Arial" w:eastAsia="Arial" w:hAnsi="Arial" w:cs="Arial"/>
                <w:b/>
              </w:rPr>
            </w:pPr>
            <w:r w:rsidRPr="0027188F">
              <w:rPr>
                <w:rFonts w:ascii="Arial" w:eastAsia="Arial" w:hAnsi="Arial" w:cs="Arial"/>
                <w:b/>
              </w:rPr>
              <w:t>Beoordelingscriteria</w:t>
            </w:r>
          </w:p>
        </w:tc>
      </w:tr>
      <w:tr w:rsidR="0027188F" w14:paraId="6ED91410" w14:textId="77777777" w:rsidTr="0027188F">
        <w:trPr>
          <w:trHeight w:val="609"/>
          <w:tblHeader/>
        </w:trPr>
        <w:tc>
          <w:tcPr>
            <w:tcW w:w="1702" w:type="dxa"/>
            <w:gridSpan w:val="2"/>
            <w:tcBorders>
              <w:left w:val="single" w:sz="12" w:space="0" w:color="000000"/>
              <w:bottom w:val="single" w:sz="8" w:space="0" w:color="000000"/>
              <w:right w:val="single" w:sz="8" w:space="0" w:color="000000"/>
            </w:tcBorders>
            <w:shd w:val="clear" w:color="auto" w:fill="auto"/>
            <w:tcMar>
              <w:top w:w="100" w:type="dxa"/>
              <w:left w:w="80" w:type="dxa"/>
              <w:bottom w:w="100" w:type="dxa"/>
              <w:right w:w="80" w:type="dxa"/>
            </w:tcMar>
            <w:vAlign w:val="center"/>
          </w:tcPr>
          <w:p w14:paraId="723C9292" w14:textId="77777777" w:rsidR="0027188F" w:rsidRDefault="0027188F" w:rsidP="00281F7E">
            <w:pPr>
              <w:spacing w:before="40" w:after="40" w:line="264" w:lineRule="auto"/>
              <w:ind w:left="20"/>
              <w:rPr>
                <w:rFonts w:ascii="Arial" w:eastAsia="Arial" w:hAnsi="Arial" w:cs="Arial"/>
                <w:b/>
                <w:i/>
              </w:rPr>
            </w:pPr>
            <w:r>
              <w:rPr>
                <w:rFonts w:ascii="Arial" w:eastAsia="Arial" w:hAnsi="Arial" w:cs="Arial"/>
                <w:b/>
                <w:i/>
              </w:rPr>
              <w:t xml:space="preserve"> </w:t>
            </w:r>
          </w:p>
        </w:tc>
        <w:tc>
          <w:tcPr>
            <w:tcW w:w="4037" w:type="dxa"/>
            <w:tcBorders>
              <w:bottom w:val="single" w:sz="8" w:space="0" w:color="000000"/>
            </w:tcBorders>
          </w:tcPr>
          <w:p w14:paraId="18CFD5AA" w14:textId="77777777" w:rsidR="0027188F" w:rsidRDefault="0027188F" w:rsidP="00281F7E">
            <w:pPr>
              <w:spacing w:before="40" w:after="40" w:line="264" w:lineRule="auto"/>
              <w:ind w:left="20"/>
              <w:rPr>
                <w:rFonts w:ascii="Arial" w:eastAsia="Arial" w:hAnsi="Arial" w:cs="Arial"/>
                <w:b/>
                <w:i/>
                <w:sz w:val="20"/>
                <w:szCs w:val="20"/>
              </w:rPr>
            </w:pPr>
            <w:r>
              <w:rPr>
                <w:rFonts w:ascii="Arial" w:eastAsia="Arial" w:hAnsi="Arial" w:cs="Arial"/>
                <w:b/>
                <w:i/>
                <w:sz w:val="20"/>
                <w:szCs w:val="20"/>
              </w:rPr>
              <w:t>Onvoldoende</w:t>
            </w:r>
          </w:p>
          <w:p w14:paraId="7844A083" w14:textId="77777777" w:rsidR="0027188F" w:rsidRDefault="0027188F" w:rsidP="00281F7E">
            <w:pPr>
              <w:spacing w:before="40" w:after="40" w:line="264" w:lineRule="auto"/>
              <w:ind w:left="20"/>
              <w:rPr>
                <w:rFonts w:ascii="Arial" w:eastAsia="Arial" w:hAnsi="Arial" w:cs="Arial"/>
                <w:b/>
                <w:i/>
                <w:sz w:val="20"/>
                <w:szCs w:val="20"/>
              </w:rPr>
            </w:pPr>
            <w:r>
              <w:rPr>
                <w:rFonts w:ascii="Arial" w:eastAsia="Arial" w:hAnsi="Arial" w:cs="Arial"/>
                <w:b/>
                <w:i/>
                <w:sz w:val="20"/>
                <w:szCs w:val="20"/>
              </w:rPr>
              <w:t>(toelichting)</w:t>
            </w:r>
          </w:p>
        </w:tc>
        <w:tc>
          <w:tcPr>
            <w:tcW w:w="5166" w:type="dxa"/>
            <w:tcBorders>
              <w:bottom w:val="single" w:sz="8" w:space="0" w:color="000000"/>
              <w:right w:val="single" w:sz="8" w:space="0" w:color="000000"/>
            </w:tcBorders>
            <w:shd w:val="clear" w:color="auto" w:fill="auto"/>
            <w:tcMar>
              <w:top w:w="100" w:type="dxa"/>
              <w:left w:w="80" w:type="dxa"/>
              <w:bottom w:w="100" w:type="dxa"/>
              <w:right w:w="80" w:type="dxa"/>
            </w:tcMar>
            <w:vAlign w:val="center"/>
          </w:tcPr>
          <w:p w14:paraId="7BCEC5E9" w14:textId="77777777" w:rsidR="0027188F" w:rsidRDefault="0027188F" w:rsidP="00281F7E">
            <w:pPr>
              <w:spacing w:before="40" w:after="40" w:line="264" w:lineRule="auto"/>
              <w:ind w:left="20"/>
              <w:rPr>
                <w:rFonts w:ascii="Arial" w:eastAsia="Arial" w:hAnsi="Arial" w:cs="Arial"/>
                <w:b/>
                <w:i/>
                <w:sz w:val="20"/>
                <w:szCs w:val="20"/>
              </w:rPr>
            </w:pPr>
            <w:r>
              <w:rPr>
                <w:rFonts w:ascii="Arial" w:eastAsia="Arial" w:hAnsi="Arial" w:cs="Arial"/>
                <w:b/>
                <w:i/>
                <w:sz w:val="20"/>
                <w:szCs w:val="20"/>
              </w:rPr>
              <w:t>Voldoende</w:t>
            </w:r>
          </w:p>
        </w:tc>
        <w:tc>
          <w:tcPr>
            <w:tcW w:w="3650" w:type="dxa"/>
            <w:tcBorders>
              <w:bottom w:val="single" w:sz="8" w:space="0" w:color="000000"/>
              <w:right w:val="single" w:sz="12" w:space="0" w:color="000000"/>
            </w:tcBorders>
          </w:tcPr>
          <w:p w14:paraId="468B7374" w14:textId="77777777" w:rsidR="0027188F" w:rsidRDefault="0027188F" w:rsidP="00281F7E">
            <w:pPr>
              <w:spacing w:before="40" w:after="40" w:line="264" w:lineRule="auto"/>
              <w:ind w:left="-40"/>
              <w:jc w:val="center"/>
              <w:rPr>
                <w:rFonts w:ascii="Arial" w:eastAsia="Arial" w:hAnsi="Arial" w:cs="Arial"/>
                <w:b/>
                <w:i/>
                <w:sz w:val="20"/>
                <w:szCs w:val="20"/>
              </w:rPr>
            </w:pPr>
            <w:r>
              <w:rPr>
                <w:rFonts w:ascii="Arial" w:eastAsia="Arial" w:hAnsi="Arial" w:cs="Arial"/>
                <w:b/>
                <w:i/>
                <w:sz w:val="20"/>
                <w:szCs w:val="20"/>
              </w:rPr>
              <w:t>goed</w:t>
            </w:r>
          </w:p>
        </w:tc>
      </w:tr>
      <w:tr w:rsidR="0027188F" w14:paraId="6B0F28FA" w14:textId="77777777" w:rsidTr="0027188F">
        <w:trPr>
          <w:trHeight w:val="3740"/>
        </w:trPr>
        <w:tc>
          <w:tcPr>
            <w:tcW w:w="1702" w:type="dxa"/>
            <w:gridSpan w:val="2"/>
            <w:tcBorders>
              <w:left w:val="single" w:sz="12" w:space="0" w:color="000000"/>
              <w:bottom w:val="single" w:sz="8" w:space="0" w:color="000000"/>
              <w:right w:val="single" w:sz="8" w:space="0" w:color="000000"/>
            </w:tcBorders>
            <w:shd w:val="clear" w:color="auto" w:fill="auto"/>
            <w:tcMar>
              <w:top w:w="100" w:type="dxa"/>
              <w:left w:w="80" w:type="dxa"/>
              <w:bottom w:w="100" w:type="dxa"/>
              <w:right w:w="80" w:type="dxa"/>
            </w:tcMar>
          </w:tcPr>
          <w:p w14:paraId="18E38B5F" w14:textId="77777777" w:rsidR="0027188F" w:rsidRDefault="0027188F" w:rsidP="00281F7E">
            <w:pPr>
              <w:spacing w:before="40" w:after="40" w:line="264" w:lineRule="auto"/>
              <w:ind w:left="20"/>
              <w:rPr>
                <w:rFonts w:ascii="Arial" w:eastAsia="Arial" w:hAnsi="Arial" w:cs="Arial"/>
                <w:b/>
                <w:sz w:val="20"/>
                <w:szCs w:val="20"/>
              </w:rPr>
            </w:pPr>
            <w:r>
              <w:rPr>
                <w:rFonts w:ascii="Arial" w:eastAsia="Arial" w:hAnsi="Arial" w:cs="Arial"/>
                <w:b/>
                <w:sz w:val="20"/>
                <w:szCs w:val="20"/>
              </w:rPr>
              <w:t>1. Samenvatting</w:t>
            </w:r>
          </w:p>
        </w:tc>
        <w:tc>
          <w:tcPr>
            <w:tcW w:w="4037" w:type="dxa"/>
            <w:tcBorders>
              <w:bottom w:val="single" w:sz="8" w:space="0" w:color="000000"/>
            </w:tcBorders>
          </w:tcPr>
          <w:p w14:paraId="6C66822B" w14:textId="77777777" w:rsidR="0027188F" w:rsidRPr="00722839" w:rsidRDefault="0027188F" w:rsidP="00281F7E">
            <w:pPr>
              <w:pStyle w:val="Lijstalinea"/>
              <w:tabs>
                <w:tab w:val="left" w:pos="347"/>
              </w:tabs>
              <w:spacing w:before="40" w:after="40" w:line="264" w:lineRule="auto"/>
              <w:ind w:left="347"/>
              <w:rPr>
                <w:rFonts w:ascii="Arial" w:eastAsia="Arial" w:hAnsi="Arial" w:cs="Arial"/>
                <w:sz w:val="20"/>
                <w:szCs w:val="20"/>
              </w:rPr>
            </w:pPr>
          </w:p>
        </w:tc>
        <w:tc>
          <w:tcPr>
            <w:tcW w:w="5166" w:type="dxa"/>
            <w:tcBorders>
              <w:bottom w:val="single" w:sz="8" w:space="0" w:color="000000"/>
              <w:right w:val="single" w:sz="8" w:space="0" w:color="000000"/>
            </w:tcBorders>
            <w:shd w:val="clear" w:color="auto" w:fill="auto"/>
            <w:tcMar>
              <w:top w:w="100" w:type="dxa"/>
              <w:left w:w="80" w:type="dxa"/>
              <w:bottom w:w="100" w:type="dxa"/>
              <w:right w:w="80" w:type="dxa"/>
            </w:tcMar>
          </w:tcPr>
          <w:p w14:paraId="339C907A" w14:textId="77777777" w:rsidR="0027188F" w:rsidRPr="00722839" w:rsidRDefault="0027188F" w:rsidP="0027188F">
            <w:pPr>
              <w:pStyle w:val="Lijstalinea"/>
              <w:numPr>
                <w:ilvl w:val="0"/>
                <w:numId w:val="49"/>
              </w:numPr>
              <w:tabs>
                <w:tab w:val="left" w:pos="347"/>
              </w:tabs>
              <w:spacing w:before="40" w:after="40" w:line="264" w:lineRule="auto"/>
              <w:ind w:left="347" w:hanging="284"/>
              <w:rPr>
                <w:rFonts w:ascii="Arial" w:eastAsia="Arial" w:hAnsi="Arial" w:cs="Arial"/>
                <w:sz w:val="20"/>
                <w:szCs w:val="20"/>
              </w:rPr>
            </w:pPr>
            <w:r w:rsidRPr="00722839">
              <w:rPr>
                <w:rFonts w:ascii="Arial" w:eastAsia="Arial" w:hAnsi="Arial" w:cs="Arial"/>
                <w:sz w:val="20"/>
                <w:szCs w:val="20"/>
              </w:rPr>
              <w:t>Omvang abstract is max. 300 woorden en kent de volgende subkopjes: Achtergrond, Vraagstelling, Methode, Resultaten, Conclusie</w:t>
            </w:r>
            <w:r>
              <w:rPr>
                <w:rFonts w:ascii="Arial" w:eastAsia="Arial" w:hAnsi="Arial" w:cs="Arial"/>
                <w:sz w:val="20"/>
                <w:szCs w:val="20"/>
              </w:rPr>
              <w:t>.</w:t>
            </w:r>
          </w:p>
          <w:p w14:paraId="185F5EAE" w14:textId="77777777" w:rsidR="0027188F" w:rsidRPr="00722839" w:rsidRDefault="0027188F" w:rsidP="0027188F">
            <w:pPr>
              <w:pStyle w:val="Lijstalinea"/>
              <w:numPr>
                <w:ilvl w:val="0"/>
                <w:numId w:val="49"/>
              </w:numPr>
              <w:tabs>
                <w:tab w:val="left" w:pos="347"/>
              </w:tabs>
              <w:spacing w:before="40" w:after="40" w:line="264" w:lineRule="auto"/>
              <w:ind w:left="347" w:hanging="284"/>
              <w:rPr>
                <w:rFonts w:ascii="Arial" w:eastAsia="Arial" w:hAnsi="Arial" w:cs="Arial"/>
                <w:sz w:val="20"/>
                <w:szCs w:val="20"/>
              </w:rPr>
            </w:pPr>
            <w:r>
              <w:rPr>
                <w:rFonts w:ascii="Arial" w:eastAsia="Arial" w:hAnsi="Arial" w:cs="Arial"/>
                <w:sz w:val="20"/>
                <w:szCs w:val="20"/>
              </w:rPr>
              <w:t>S</w:t>
            </w:r>
            <w:r w:rsidRPr="00722839">
              <w:rPr>
                <w:rFonts w:ascii="Arial" w:eastAsia="Arial" w:hAnsi="Arial" w:cs="Arial"/>
                <w:sz w:val="20"/>
                <w:szCs w:val="20"/>
              </w:rPr>
              <w:t>amenvatting is goed te volgen zonder het hele artikel gelezen te moeten hebben</w:t>
            </w:r>
            <w:r>
              <w:rPr>
                <w:rFonts w:ascii="Arial" w:eastAsia="Arial" w:hAnsi="Arial" w:cs="Arial"/>
                <w:sz w:val="20"/>
                <w:szCs w:val="20"/>
              </w:rPr>
              <w:t>.</w:t>
            </w:r>
          </w:p>
          <w:p w14:paraId="1DC00232" w14:textId="77777777" w:rsidR="0027188F" w:rsidRPr="00722839" w:rsidRDefault="0027188F" w:rsidP="0027188F">
            <w:pPr>
              <w:pStyle w:val="Lijstalinea"/>
              <w:numPr>
                <w:ilvl w:val="0"/>
                <w:numId w:val="49"/>
              </w:numPr>
              <w:tabs>
                <w:tab w:val="left" w:pos="347"/>
              </w:tabs>
              <w:spacing w:before="40" w:after="40" w:line="264" w:lineRule="auto"/>
              <w:ind w:left="347" w:hanging="284"/>
              <w:rPr>
                <w:rFonts w:ascii="Arial" w:eastAsia="Arial" w:hAnsi="Arial" w:cs="Arial"/>
                <w:sz w:val="20"/>
                <w:szCs w:val="20"/>
              </w:rPr>
            </w:pPr>
            <w:r w:rsidRPr="00722839">
              <w:rPr>
                <w:rFonts w:ascii="Arial" w:eastAsia="Arial" w:hAnsi="Arial" w:cs="Arial"/>
                <w:sz w:val="20"/>
                <w:szCs w:val="20"/>
              </w:rPr>
              <w:t>Benoemt de achtergrond van het onderzoek</w:t>
            </w:r>
            <w:r>
              <w:rPr>
                <w:rFonts w:ascii="Arial" w:eastAsia="Arial" w:hAnsi="Arial" w:cs="Arial"/>
                <w:sz w:val="20"/>
                <w:szCs w:val="20"/>
              </w:rPr>
              <w:t>.</w:t>
            </w:r>
          </w:p>
          <w:p w14:paraId="6A20E87E" w14:textId="77777777" w:rsidR="0027188F" w:rsidRPr="00722839" w:rsidRDefault="0027188F" w:rsidP="0027188F">
            <w:pPr>
              <w:pStyle w:val="Lijstalinea"/>
              <w:numPr>
                <w:ilvl w:val="0"/>
                <w:numId w:val="49"/>
              </w:numPr>
              <w:tabs>
                <w:tab w:val="left" w:pos="347"/>
              </w:tabs>
              <w:spacing w:before="40" w:after="40" w:line="264" w:lineRule="auto"/>
              <w:ind w:left="347" w:hanging="284"/>
              <w:rPr>
                <w:rFonts w:ascii="Arial" w:eastAsia="Arial" w:hAnsi="Arial" w:cs="Arial"/>
                <w:sz w:val="20"/>
                <w:szCs w:val="20"/>
              </w:rPr>
            </w:pPr>
            <w:r w:rsidRPr="00722839">
              <w:rPr>
                <w:rFonts w:ascii="Arial" w:eastAsia="Arial" w:hAnsi="Arial" w:cs="Arial"/>
                <w:sz w:val="20"/>
                <w:szCs w:val="20"/>
              </w:rPr>
              <w:t>Welke dataverzamelingstechnieken gebruikt zijn</w:t>
            </w:r>
            <w:r>
              <w:rPr>
                <w:rFonts w:ascii="Arial" w:eastAsia="Arial" w:hAnsi="Arial" w:cs="Arial"/>
                <w:sz w:val="20"/>
                <w:szCs w:val="20"/>
              </w:rPr>
              <w:t>.</w:t>
            </w:r>
          </w:p>
          <w:p w14:paraId="0B8409AF" w14:textId="77777777" w:rsidR="0027188F" w:rsidRPr="00722839" w:rsidRDefault="0027188F" w:rsidP="0027188F">
            <w:pPr>
              <w:pStyle w:val="Lijstalinea"/>
              <w:numPr>
                <w:ilvl w:val="0"/>
                <w:numId w:val="49"/>
              </w:numPr>
              <w:tabs>
                <w:tab w:val="left" w:pos="347"/>
              </w:tabs>
              <w:spacing w:before="40" w:after="40" w:line="264" w:lineRule="auto"/>
              <w:ind w:left="347" w:hanging="284"/>
              <w:rPr>
                <w:rFonts w:ascii="Arial" w:eastAsia="Arial" w:hAnsi="Arial" w:cs="Arial"/>
                <w:sz w:val="20"/>
                <w:szCs w:val="20"/>
              </w:rPr>
            </w:pPr>
            <w:r w:rsidRPr="00722839">
              <w:rPr>
                <w:rFonts w:ascii="Arial" w:eastAsia="Arial" w:hAnsi="Arial" w:cs="Arial"/>
                <w:sz w:val="20"/>
                <w:szCs w:val="20"/>
              </w:rPr>
              <w:t>Wat de belangrijkste uitkomsten van het onderzoek zijn</w:t>
            </w:r>
            <w:r>
              <w:rPr>
                <w:rFonts w:ascii="Arial" w:eastAsia="Arial" w:hAnsi="Arial" w:cs="Arial"/>
                <w:sz w:val="20"/>
                <w:szCs w:val="20"/>
              </w:rPr>
              <w:t>.</w:t>
            </w:r>
          </w:p>
          <w:p w14:paraId="73D7F46B" w14:textId="56716D89" w:rsidR="0027188F" w:rsidRPr="0027188F" w:rsidRDefault="0027188F" w:rsidP="0027188F">
            <w:pPr>
              <w:pStyle w:val="Lijstalinea"/>
              <w:numPr>
                <w:ilvl w:val="0"/>
                <w:numId w:val="49"/>
              </w:numPr>
              <w:tabs>
                <w:tab w:val="left" w:pos="347"/>
              </w:tabs>
              <w:spacing w:before="40" w:line="264" w:lineRule="auto"/>
              <w:ind w:left="346" w:hanging="284"/>
              <w:rPr>
                <w:rFonts w:ascii="Arial" w:eastAsia="Arial" w:hAnsi="Arial" w:cs="Arial"/>
                <w:sz w:val="20"/>
                <w:szCs w:val="20"/>
              </w:rPr>
            </w:pPr>
            <w:r w:rsidRPr="00722839">
              <w:rPr>
                <w:rFonts w:ascii="Arial" w:eastAsia="Arial" w:hAnsi="Arial" w:cs="Arial"/>
                <w:sz w:val="20"/>
                <w:szCs w:val="20"/>
              </w:rPr>
              <w:t>Welke conclusie getrokken kan worden.</w:t>
            </w:r>
          </w:p>
        </w:tc>
        <w:tc>
          <w:tcPr>
            <w:tcW w:w="3650" w:type="dxa"/>
            <w:tcBorders>
              <w:bottom w:val="single" w:sz="8" w:space="0" w:color="000000"/>
              <w:right w:val="single" w:sz="12" w:space="0" w:color="000000"/>
            </w:tcBorders>
          </w:tcPr>
          <w:p w14:paraId="7E90CD49" w14:textId="77777777" w:rsidR="0027188F" w:rsidRDefault="0027188F" w:rsidP="0027188F">
            <w:pPr>
              <w:pStyle w:val="Lijstalinea"/>
              <w:numPr>
                <w:ilvl w:val="0"/>
                <w:numId w:val="49"/>
              </w:numPr>
              <w:tabs>
                <w:tab w:val="left" w:pos="347"/>
              </w:tabs>
              <w:spacing w:before="40" w:after="40" w:line="264" w:lineRule="auto"/>
              <w:ind w:left="347" w:hanging="284"/>
              <w:rPr>
                <w:rFonts w:ascii="Arial" w:eastAsia="Arial" w:hAnsi="Arial" w:cs="Arial"/>
                <w:sz w:val="20"/>
                <w:szCs w:val="20"/>
              </w:rPr>
            </w:pPr>
            <w:r w:rsidRPr="00722839">
              <w:rPr>
                <w:rFonts w:ascii="Arial" w:eastAsia="Arial" w:hAnsi="Arial" w:cs="Arial"/>
                <w:sz w:val="20"/>
                <w:szCs w:val="20"/>
              </w:rPr>
              <w:t>Inhoud samenvatting komt overeen met wat in het artikel beschreven is</w:t>
            </w:r>
            <w:r>
              <w:rPr>
                <w:rFonts w:ascii="Arial" w:eastAsia="Arial" w:hAnsi="Arial" w:cs="Arial"/>
                <w:sz w:val="20"/>
                <w:szCs w:val="20"/>
              </w:rPr>
              <w:t>.</w:t>
            </w:r>
          </w:p>
          <w:p w14:paraId="14205618" w14:textId="77777777" w:rsidR="0027188F" w:rsidRPr="00722839" w:rsidRDefault="0027188F" w:rsidP="0027188F">
            <w:pPr>
              <w:pStyle w:val="Lijstalinea"/>
              <w:numPr>
                <w:ilvl w:val="0"/>
                <w:numId w:val="49"/>
              </w:numPr>
              <w:tabs>
                <w:tab w:val="left" w:pos="347"/>
              </w:tabs>
              <w:spacing w:before="40" w:after="40" w:line="264" w:lineRule="auto"/>
              <w:ind w:left="347" w:hanging="284"/>
              <w:rPr>
                <w:rFonts w:ascii="Arial" w:eastAsia="Arial" w:hAnsi="Arial" w:cs="Arial"/>
                <w:sz w:val="20"/>
                <w:szCs w:val="20"/>
              </w:rPr>
            </w:pPr>
            <w:r w:rsidRPr="00722839">
              <w:rPr>
                <w:rFonts w:ascii="Arial" w:eastAsia="Arial" w:hAnsi="Arial" w:cs="Arial"/>
                <w:sz w:val="20"/>
                <w:szCs w:val="20"/>
              </w:rPr>
              <w:t>De samenvatting maakt voldoende duidelijk op welke vraag het onderzoek een antwoord heeft</w:t>
            </w:r>
            <w:r>
              <w:rPr>
                <w:rFonts w:ascii="Arial" w:eastAsia="Arial" w:hAnsi="Arial" w:cs="Arial"/>
                <w:sz w:val="20"/>
                <w:szCs w:val="20"/>
              </w:rPr>
              <w:t>.</w:t>
            </w:r>
          </w:p>
          <w:p w14:paraId="379391D7" w14:textId="77777777" w:rsidR="0027188F" w:rsidRPr="00722839" w:rsidRDefault="0027188F" w:rsidP="00D77411">
            <w:pPr>
              <w:pStyle w:val="Lijstalinea"/>
              <w:tabs>
                <w:tab w:val="left" w:pos="347"/>
              </w:tabs>
              <w:spacing w:before="40" w:after="40" w:line="264" w:lineRule="auto"/>
              <w:ind w:left="347"/>
              <w:rPr>
                <w:rFonts w:ascii="Arial" w:eastAsia="Arial" w:hAnsi="Arial" w:cs="Arial"/>
                <w:sz w:val="20"/>
                <w:szCs w:val="20"/>
              </w:rPr>
            </w:pPr>
          </w:p>
          <w:p w14:paraId="334EA4A5" w14:textId="77777777" w:rsidR="0027188F" w:rsidRDefault="0027188F" w:rsidP="00281F7E">
            <w:pPr>
              <w:spacing w:before="40" w:after="40" w:line="264" w:lineRule="auto"/>
              <w:ind w:left="20"/>
              <w:rPr>
                <w:rFonts w:ascii="Arial" w:eastAsia="Arial" w:hAnsi="Arial" w:cs="Arial"/>
                <w:sz w:val="20"/>
                <w:szCs w:val="20"/>
              </w:rPr>
            </w:pPr>
          </w:p>
        </w:tc>
      </w:tr>
      <w:tr w:rsidR="0027188F" w:rsidRPr="0027188F" w14:paraId="78B76B62" w14:textId="77777777" w:rsidTr="0027188F">
        <w:trPr>
          <w:trHeight w:val="4982"/>
        </w:trPr>
        <w:tc>
          <w:tcPr>
            <w:tcW w:w="1681" w:type="dxa"/>
            <w:tcBorders>
              <w:left w:val="single" w:sz="12" w:space="0" w:color="000000"/>
              <w:bottom w:val="single" w:sz="8" w:space="0" w:color="000000"/>
              <w:right w:val="single" w:sz="8" w:space="0" w:color="000000"/>
            </w:tcBorders>
            <w:shd w:val="clear" w:color="auto" w:fill="auto"/>
            <w:tcMar>
              <w:top w:w="100" w:type="dxa"/>
              <w:left w:w="80" w:type="dxa"/>
              <w:bottom w:w="100" w:type="dxa"/>
              <w:right w:w="80" w:type="dxa"/>
            </w:tcMar>
          </w:tcPr>
          <w:p w14:paraId="50CD246E" w14:textId="77777777" w:rsidR="0027188F" w:rsidRDefault="0027188F" w:rsidP="0027188F">
            <w:pPr>
              <w:spacing w:line="276" w:lineRule="auto"/>
              <w:rPr>
                <w:rFonts w:ascii="Arial" w:eastAsia="Arial" w:hAnsi="Arial" w:cs="Arial"/>
                <w:b/>
                <w:sz w:val="20"/>
                <w:szCs w:val="20"/>
              </w:rPr>
            </w:pPr>
            <w:r w:rsidRPr="0027188F">
              <w:rPr>
                <w:rFonts w:ascii="Arial" w:eastAsia="Arial" w:hAnsi="Arial" w:cs="Arial"/>
                <w:b/>
                <w:sz w:val="20"/>
                <w:szCs w:val="20"/>
              </w:rPr>
              <w:lastRenderedPageBreak/>
              <w:t>2.</w:t>
            </w:r>
          </w:p>
          <w:p w14:paraId="20A7FFEE" w14:textId="246D48C4" w:rsidR="0027188F" w:rsidRPr="0027188F" w:rsidRDefault="0027188F" w:rsidP="0027188F">
            <w:pPr>
              <w:spacing w:line="276" w:lineRule="auto"/>
              <w:rPr>
                <w:rFonts w:ascii="Arial" w:eastAsia="Arial" w:hAnsi="Arial" w:cs="Arial"/>
                <w:b/>
                <w:sz w:val="20"/>
                <w:szCs w:val="20"/>
              </w:rPr>
            </w:pPr>
            <w:r w:rsidRPr="0027188F">
              <w:rPr>
                <w:rFonts w:ascii="Arial" w:eastAsia="Arial" w:hAnsi="Arial" w:cs="Arial"/>
                <w:b/>
                <w:sz w:val="20"/>
                <w:szCs w:val="20"/>
              </w:rPr>
              <w:t>Inleiding</w:t>
            </w:r>
          </w:p>
        </w:tc>
        <w:tc>
          <w:tcPr>
            <w:tcW w:w="4058" w:type="dxa"/>
            <w:gridSpan w:val="2"/>
            <w:tcBorders>
              <w:bottom w:val="single" w:sz="8" w:space="0" w:color="000000"/>
            </w:tcBorders>
          </w:tcPr>
          <w:p w14:paraId="68120E7F" w14:textId="77777777" w:rsidR="0027188F" w:rsidRPr="0027188F" w:rsidRDefault="0027188F" w:rsidP="0027188F">
            <w:pPr>
              <w:numPr>
                <w:ilvl w:val="0"/>
                <w:numId w:val="50"/>
              </w:numPr>
              <w:spacing w:line="276" w:lineRule="auto"/>
              <w:rPr>
                <w:rFonts w:ascii="Arial" w:eastAsia="Arial" w:hAnsi="Arial" w:cs="Arial"/>
                <w:b/>
                <w:sz w:val="20"/>
                <w:szCs w:val="20"/>
              </w:rPr>
            </w:pPr>
          </w:p>
        </w:tc>
        <w:tc>
          <w:tcPr>
            <w:tcW w:w="5166" w:type="dxa"/>
            <w:tcBorders>
              <w:bottom w:val="single" w:sz="8" w:space="0" w:color="000000"/>
              <w:right w:val="single" w:sz="8" w:space="0" w:color="000000"/>
            </w:tcBorders>
            <w:shd w:val="clear" w:color="auto" w:fill="auto"/>
            <w:tcMar>
              <w:top w:w="100" w:type="dxa"/>
              <w:left w:w="80" w:type="dxa"/>
              <w:bottom w:w="100" w:type="dxa"/>
              <w:right w:w="80" w:type="dxa"/>
            </w:tcMar>
          </w:tcPr>
          <w:p w14:paraId="17C31174" w14:textId="77777777" w:rsidR="0027188F" w:rsidRPr="0027188F" w:rsidRDefault="0027188F" w:rsidP="00D77411">
            <w:pPr>
              <w:numPr>
                <w:ilvl w:val="0"/>
                <w:numId w:val="50"/>
              </w:numPr>
              <w:spacing w:line="276" w:lineRule="auto"/>
              <w:ind w:left="417" w:hanging="283"/>
              <w:rPr>
                <w:rFonts w:ascii="Arial" w:eastAsia="Arial" w:hAnsi="Arial" w:cs="Arial"/>
                <w:sz w:val="20"/>
                <w:szCs w:val="20"/>
              </w:rPr>
            </w:pPr>
            <w:r w:rsidRPr="0027188F">
              <w:rPr>
                <w:rFonts w:ascii="Arial" w:eastAsia="Arial" w:hAnsi="Arial" w:cs="Arial"/>
                <w:sz w:val="20"/>
                <w:szCs w:val="20"/>
              </w:rPr>
              <w:t>De inleiding is logisch en begrijpelijk gestructureerd.</w:t>
            </w:r>
          </w:p>
          <w:p w14:paraId="31815786" w14:textId="77777777" w:rsidR="0027188F" w:rsidRPr="0027188F" w:rsidRDefault="0027188F" w:rsidP="00D77411">
            <w:pPr>
              <w:numPr>
                <w:ilvl w:val="0"/>
                <w:numId w:val="50"/>
              </w:numPr>
              <w:spacing w:line="276" w:lineRule="auto"/>
              <w:ind w:left="417" w:hanging="283"/>
              <w:rPr>
                <w:rFonts w:ascii="Arial" w:eastAsia="Arial" w:hAnsi="Arial" w:cs="Arial"/>
                <w:sz w:val="20"/>
                <w:szCs w:val="20"/>
              </w:rPr>
            </w:pPr>
            <w:r w:rsidRPr="0027188F">
              <w:rPr>
                <w:rFonts w:ascii="Arial" w:eastAsia="Arial" w:hAnsi="Arial" w:cs="Arial"/>
                <w:sz w:val="20"/>
                <w:szCs w:val="20"/>
              </w:rPr>
              <w:t>De relevantie, c.q. omvang van het probleem is beschreven.</w:t>
            </w:r>
          </w:p>
          <w:p w14:paraId="4A0774FD" w14:textId="77777777" w:rsidR="0027188F" w:rsidRPr="0027188F" w:rsidRDefault="0027188F" w:rsidP="00D77411">
            <w:pPr>
              <w:numPr>
                <w:ilvl w:val="0"/>
                <w:numId w:val="50"/>
              </w:numPr>
              <w:spacing w:line="276" w:lineRule="auto"/>
              <w:ind w:left="417" w:hanging="283"/>
              <w:rPr>
                <w:rFonts w:ascii="Arial" w:eastAsia="Arial" w:hAnsi="Arial" w:cs="Arial"/>
                <w:sz w:val="20"/>
                <w:szCs w:val="20"/>
              </w:rPr>
            </w:pPr>
            <w:r w:rsidRPr="0027188F">
              <w:rPr>
                <w:rFonts w:ascii="Arial" w:eastAsia="Arial" w:hAnsi="Arial" w:cs="Arial"/>
                <w:sz w:val="20"/>
                <w:szCs w:val="20"/>
              </w:rPr>
              <w:t>Er is nagegaan wat er in de literatuur bekend over het onderwerp en de belangrijkste bevindingen zijn daarvan in de inleiding weergegeven.</w:t>
            </w:r>
          </w:p>
          <w:p w14:paraId="1B1FE86D" w14:textId="77777777" w:rsidR="0027188F" w:rsidRPr="0027188F" w:rsidRDefault="0027188F" w:rsidP="00D77411">
            <w:pPr>
              <w:numPr>
                <w:ilvl w:val="0"/>
                <w:numId w:val="50"/>
              </w:numPr>
              <w:spacing w:line="276" w:lineRule="auto"/>
              <w:ind w:left="417" w:hanging="283"/>
              <w:rPr>
                <w:rFonts w:ascii="Arial" w:eastAsia="Arial" w:hAnsi="Arial" w:cs="Arial"/>
                <w:sz w:val="20"/>
                <w:szCs w:val="20"/>
              </w:rPr>
            </w:pPr>
            <w:r w:rsidRPr="0027188F">
              <w:rPr>
                <w:rFonts w:ascii="Arial" w:eastAsia="Arial" w:hAnsi="Arial" w:cs="Arial"/>
                <w:sz w:val="20"/>
                <w:szCs w:val="20"/>
              </w:rPr>
              <w:t>In  de tekst wordt  naar de literatuurbronnen verwezen, volgens APA-normen.</w:t>
            </w:r>
          </w:p>
          <w:p w14:paraId="32246142" w14:textId="77777777" w:rsidR="0027188F" w:rsidRPr="0027188F" w:rsidRDefault="0027188F" w:rsidP="00D77411">
            <w:pPr>
              <w:numPr>
                <w:ilvl w:val="0"/>
                <w:numId w:val="50"/>
              </w:numPr>
              <w:spacing w:line="276" w:lineRule="auto"/>
              <w:ind w:left="417" w:hanging="283"/>
              <w:rPr>
                <w:rFonts w:ascii="Arial" w:eastAsia="Arial" w:hAnsi="Arial" w:cs="Arial"/>
                <w:sz w:val="20"/>
                <w:szCs w:val="20"/>
              </w:rPr>
            </w:pPr>
            <w:r w:rsidRPr="0027188F">
              <w:rPr>
                <w:rFonts w:ascii="Arial" w:eastAsia="Arial" w:hAnsi="Arial" w:cs="Arial"/>
                <w:sz w:val="20"/>
                <w:szCs w:val="20"/>
              </w:rPr>
              <w:t>De aanleiding voor het onderzoek, dus het probleem waar men in de praktijk tegenaan loopt, wordt duidelijk geformuleerd Er is sprake van een heldere doelstelling, d.w.z. wat met de resultaten van het onderzoek wordt beoogd (veranderdoel).</w:t>
            </w:r>
          </w:p>
          <w:p w14:paraId="38B3FBA4" w14:textId="77777777" w:rsidR="0027188F" w:rsidRPr="0027188F" w:rsidRDefault="0027188F" w:rsidP="00D77411">
            <w:pPr>
              <w:numPr>
                <w:ilvl w:val="0"/>
                <w:numId w:val="50"/>
              </w:numPr>
              <w:spacing w:line="276" w:lineRule="auto"/>
              <w:ind w:left="417" w:hanging="283"/>
              <w:rPr>
                <w:rFonts w:ascii="Arial" w:eastAsia="Arial" w:hAnsi="Arial" w:cs="Arial"/>
                <w:sz w:val="20"/>
                <w:szCs w:val="20"/>
              </w:rPr>
            </w:pPr>
            <w:r w:rsidRPr="0027188F">
              <w:rPr>
                <w:rFonts w:ascii="Arial" w:eastAsia="Arial" w:hAnsi="Arial" w:cs="Arial"/>
                <w:sz w:val="20"/>
                <w:szCs w:val="20"/>
              </w:rPr>
              <w:t>de doelstelling is een logisch gevolg van het geformuleerde probleem (de aanleiding).</w:t>
            </w:r>
          </w:p>
          <w:p w14:paraId="6BC9942C" w14:textId="77777777" w:rsidR="0027188F" w:rsidRPr="0027188F" w:rsidRDefault="0027188F" w:rsidP="00D77411">
            <w:pPr>
              <w:numPr>
                <w:ilvl w:val="0"/>
                <w:numId w:val="50"/>
              </w:numPr>
              <w:spacing w:line="276" w:lineRule="auto"/>
              <w:ind w:left="417" w:hanging="283"/>
              <w:rPr>
                <w:rFonts w:ascii="Arial" w:eastAsia="Arial" w:hAnsi="Arial" w:cs="Arial"/>
                <w:sz w:val="20"/>
                <w:szCs w:val="20"/>
              </w:rPr>
            </w:pPr>
            <w:r w:rsidRPr="0027188F">
              <w:rPr>
                <w:rFonts w:ascii="Arial" w:eastAsia="Arial" w:hAnsi="Arial" w:cs="Arial"/>
                <w:sz w:val="20"/>
                <w:szCs w:val="20"/>
              </w:rPr>
              <w:t>De onderzoeksvragen sluiten aan op het doel en zijn duidelijk/precies genoeg geformuleerd</w:t>
            </w:r>
          </w:p>
        </w:tc>
        <w:tc>
          <w:tcPr>
            <w:tcW w:w="3650" w:type="dxa"/>
            <w:tcBorders>
              <w:bottom w:val="single" w:sz="8" w:space="0" w:color="000000"/>
              <w:right w:val="single" w:sz="12" w:space="0" w:color="000000"/>
            </w:tcBorders>
          </w:tcPr>
          <w:p w14:paraId="2F4654C5" w14:textId="77777777" w:rsidR="0027188F" w:rsidRPr="0027188F" w:rsidRDefault="0027188F" w:rsidP="00D77411">
            <w:pPr>
              <w:numPr>
                <w:ilvl w:val="0"/>
                <w:numId w:val="50"/>
              </w:numPr>
              <w:spacing w:line="276" w:lineRule="auto"/>
              <w:ind w:left="324" w:hanging="283"/>
              <w:rPr>
                <w:rFonts w:ascii="Arial" w:eastAsia="Arial" w:hAnsi="Arial" w:cs="Arial"/>
                <w:sz w:val="20"/>
                <w:szCs w:val="20"/>
              </w:rPr>
            </w:pPr>
            <w:r w:rsidRPr="0027188F">
              <w:rPr>
                <w:rFonts w:ascii="Arial" w:eastAsia="Arial" w:hAnsi="Arial" w:cs="Arial"/>
                <w:sz w:val="20"/>
                <w:szCs w:val="20"/>
              </w:rPr>
              <w:t>Oorzaken en of gevolgen mbt het onderwerp wordt in de inleiding beschreven.</w:t>
            </w:r>
          </w:p>
          <w:p w14:paraId="382EDBEA" w14:textId="77777777" w:rsidR="0027188F" w:rsidRPr="0027188F" w:rsidRDefault="0027188F" w:rsidP="0027188F">
            <w:pPr>
              <w:spacing w:line="276" w:lineRule="auto"/>
              <w:rPr>
                <w:rFonts w:ascii="Arial" w:eastAsia="Arial" w:hAnsi="Arial" w:cs="Arial"/>
                <w:sz w:val="20"/>
                <w:szCs w:val="20"/>
              </w:rPr>
            </w:pPr>
          </w:p>
        </w:tc>
      </w:tr>
      <w:tr w:rsidR="0027188F" w:rsidRPr="0027188F" w14:paraId="3B9D30CE" w14:textId="77777777" w:rsidTr="0027188F">
        <w:trPr>
          <w:trHeight w:val="6749"/>
        </w:trPr>
        <w:tc>
          <w:tcPr>
            <w:tcW w:w="1681" w:type="dxa"/>
            <w:tcBorders>
              <w:left w:val="single" w:sz="12" w:space="0" w:color="000000"/>
              <w:bottom w:val="single" w:sz="8" w:space="0" w:color="000000"/>
              <w:right w:val="single" w:sz="8" w:space="0" w:color="000000"/>
            </w:tcBorders>
            <w:shd w:val="clear" w:color="auto" w:fill="auto"/>
            <w:tcMar>
              <w:top w:w="100" w:type="dxa"/>
              <w:left w:w="80" w:type="dxa"/>
              <w:bottom w:w="100" w:type="dxa"/>
              <w:right w:w="80" w:type="dxa"/>
            </w:tcMar>
          </w:tcPr>
          <w:p w14:paraId="09B47CA3" w14:textId="77777777" w:rsidR="0027188F" w:rsidRDefault="0027188F" w:rsidP="0027188F">
            <w:pPr>
              <w:spacing w:line="276" w:lineRule="auto"/>
              <w:rPr>
                <w:rFonts w:ascii="Arial" w:eastAsia="Arial" w:hAnsi="Arial" w:cs="Arial"/>
                <w:b/>
                <w:sz w:val="20"/>
                <w:szCs w:val="20"/>
              </w:rPr>
            </w:pPr>
            <w:r w:rsidRPr="0027188F">
              <w:rPr>
                <w:rFonts w:ascii="Arial" w:eastAsia="Arial" w:hAnsi="Arial" w:cs="Arial"/>
                <w:b/>
                <w:sz w:val="20"/>
                <w:szCs w:val="20"/>
              </w:rPr>
              <w:lastRenderedPageBreak/>
              <w:t>3.</w:t>
            </w:r>
          </w:p>
          <w:p w14:paraId="2F9F8477" w14:textId="7B9D25BC" w:rsidR="0027188F" w:rsidRPr="0027188F" w:rsidRDefault="0027188F" w:rsidP="0027188F">
            <w:pPr>
              <w:spacing w:line="276" w:lineRule="auto"/>
              <w:rPr>
                <w:rFonts w:ascii="Arial" w:eastAsia="Arial" w:hAnsi="Arial" w:cs="Arial"/>
                <w:b/>
                <w:sz w:val="20"/>
                <w:szCs w:val="20"/>
              </w:rPr>
            </w:pPr>
            <w:r w:rsidRPr="0027188F">
              <w:rPr>
                <w:rFonts w:ascii="Arial" w:eastAsia="Arial" w:hAnsi="Arial" w:cs="Arial"/>
                <w:b/>
                <w:sz w:val="20"/>
                <w:szCs w:val="20"/>
              </w:rPr>
              <w:t>Methode van onderzoek</w:t>
            </w:r>
          </w:p>
        </w:tc>
        <w:tc>
          <w:tcPr>
            <w:tcW w:w="4058" w:type="dxa"/>
            <w:gridSpan w:val="2"/>
            <w:tcBorders>
              <w:bottom w:val="single" w:sz="8" w:space="0" w:color="000000"/>
            </w:tcBorders>
          </w:tcPr>
          <w:p w14:paraId="15A9986F" w14:textId="77777777" w:rsidR="0027188F" w:rsidRPr="0027188F" w:rsidRDefault="0027188F" w:rsidP="0027188F">
            <w:pPr>
              <w:numPr>
                <w:ilvl w:val="0"/>
                <w:numId w:val="52"/>
              </w:numPr>
              <w:spacing w:line="276" w:lineRule="auto"/>
              <w:rPr>
                <w:rFonts w:ascii="Arial" w:eastAsia="Arial" w:hAnsi="Arial" w:cs="Arial"/>
                <w:b/>
                <w:sz w:val="20"/>
                <w:szCs w:val="20"/>
              </w:rPr>
            </w:pPr>
          </w:p>
        </w:tc>
        <w:tc>
          <w:tcPr>
            <w:tcW w:w="5166" w:type="dxa"/>
            <w:tcBorders>
              <w:bottom w:val="single" w:sz="8" w:space="0" w:color="000000"/>
              <w:right w:val="single" w:sz="8" w:space="0" w:color="000000"/>
            </w:tcBorders>
            <w:shd w:val="clear" w:color="auto" w:fill="auto"/>
            <w:tcMar>
              <w:top w:w="100" w:type="dxa"/>
              <w:left w:w="80" w:type="dxa"/>
              <w:bottom w:w="100" w:type="dxa"/>
              <w:right w:w="80" w:type="dxa"/>
            </w:tcMar>
          </w:tcPr>
          <w:p w14:paraId="26498D94" w14:textId="77777777" w:rsidR="0027188F" w:rsidRPr="0027188F" w:rsidRDefault="0027188F" w:rsidP="00D77411">
            <w:pPr>
              <w:numPr>
                <w:ilvl w:val="0"/>
                <w:numId w:val="52"/>
              </w:numPr>
              <w:spacing w:line="276" w:lineRule="auto"/>
              <w:ind w:left="417" w:hanging="283"/>
              <w:rPr>
                <w:rFonts w:ascii="Arial" w:eastAsia="Arial" w:hAnsi="Arial" w:cs="Arial"/>
                <w:sz w:val="20"/>
                <w:szCs w:val="20"/>
              </w:rPr>
            </w:pPr>
            <w:r w:rsidRPr="0027188F">
              <w:rPr>
                <w:rFonts w:ascii="Arial" w:eastAsia="Arial" w:hAnsi="Arial" w:cs="Arial"/>
                <w:sz w:val="20"/>
                <w:szCs w:val="20"/>
              </w:rPr>
              <w:t>Voldoende duidelijk is  beschreven wie de onderzoekspopulatie vormen en welke criteria om dit te bepalen zijn gebruikt en waarom.</w:t>
            </w:r>
          </w:p>
          <w:p w14:paraId="6EC92388" w14:textId="77777777" w:rsidR="0027188F" w:rsidRPr="0027188F" w:rsidRDefault="0027188F" w:rsidP="00D77411">
            <w:pPr>
              <w:numPr>
                <w:ilvl w:val="0"/>
                <w:numId w:val="52"/>
              </w:numPr>
              <w:spacing w:line="276" w:lineRule="auto"/>
              <w:ind w:left="417" w:hanging="283"/>
              <w:rPr>
                <w:rFonts w:ascii="Arial" w:eastAsia="Arial" w:hAnsi="Arial" w:cs="Arial"/>
                <w:sz w:val="20"/>
                <w:szCs w:val="20"/>
              </w:rPr>
            </w:pPr>
            <w:r w:rsidRPr="0027188F">
              <w:rPr>
                <w:rFonts w:ascii="Arial" w:eastAsia="Arial" w:hAnsi="Arial" w:cs="Arial"/>
                <w:sz w:val="20"/>
                <w:szCs w:val="20"/>
              </w:rPr>
              <w:t>De omvang van de populatie/ steekproef wordt adequaat verantwoord.</w:t>
            </w:r>
          </w:p>
          <w:p w14:paraId="3564FE29" w14:textId="77777777" w:rsidR="0027188F" w:rsidRPr="0027188F" w:rsidRDefault="0027188F" w:rsidP="00D77411">
            <w:pPr>
              <w:numPr>
                <w:ilvl w:val="0"/>
                <w:numId w:val="52"/>
              </w:numPr>
              <w:spacing w:line="276" w:lineRule="auto"/>
              <w:ind w:left="417" w:hanging="283"/>
              <w:rPr>
                <w:rFonts w:ascii="Arial" w:eastAsia="Arial" w:hAnsi="Arial" w:cs="Arial"/>
                <w:sz w:val="20"/>
                <w:szCs w:val="20"/>
              </w:rPr>
            </w:pPr>
            <w:r w:rsidRPr="0027188F">
              <w:rPr>
                <w:rFonts w:ascii="Arial" w:eastAsia="Arial" w:hAnsi="Arial" w:cs="Arial"/>
                <w:sz w:val="20"/>
                <w:szCs w:val="20"/>
              </w:rPr>
              <w:t xml:space="preserve">De wervings- en informatieprocedure van de participanten zijn voldoende helder beschreven. </w:t>
            </w:r>
          </w:p>
          <w:p w14:paraId="7E773824" w14:textId="77777777" w:rsidR="0027188F" w:rsidRPr="0027188F" w:rsidRDefault="0027188F" w:rsidP="00D77411">
            <w:pPr>
              <w:numPr>
                <w:ilvl w:val="0"/>
                <w:numId w:val="52"/>
              </w:numPr>
              <w:spacing w:line="276" w:lineRule="auto"/>
              <w:ind w:left="417" w:hanging="283"/>
              <w:rPr>
                <w:rFonts w:ascii="Arial" w:eastAsia="Arial" w:hAnsi="Arial" w:cs="Arial"/>
                <w:sz w:val="20"/>
                <w:szCs w:val="20"/>
              </w:rPr>
            </w:pPr>
            <w:r w:rsidRPr="0027188F">
              <w:rPr>
                <w:rFonts w:ascii="Arial" w:eastAsia="Arial" w:hAnsi="Arial" w:cs="Arial"/>
                <w:sz w:val="20"/>
                <w:szCs w:val="20"/>
              </w:rPr>
              <w:t>Bij kwantitatief onderzoek; Wordt van de gebruikte dataverzamelingstechniek/meetinstrument de inhoud (aspecten en aantal items) beschreven</w:t>
            </w:r>
          </w:p>
          <w:p w14:paraId="3EB1C7B2" w14:textId="4C7AAF2D" w:rsidR="0027188F" w:rsidRPr="0027188F" w:rsidRDefault="0027188F" w:rsidP="00D77411">
            <w:pPr>
              <w:numPr>
                <w:ilvl w:val="0"/>
                <w:numId w:val="52"/>
              </w:numPr>
              <w:spacing w:line="276" w:lineRule="auto"/>
              <w:ind w:left="417" w:hanging="283"/>
              <w:rPr>
                <w:rFonts w:ascii="Arial" w:eastAsia="Arial" w:hAnsi="Arial" w:cs="Arial"/>
                <w:sz w:val="20"/>
                <w:szCs w:val="20"/>
              </w:rPr>
            </w:pPr>
            <w:r w:rsidRPr="0027188F">
              <w:rPr>
                <w:rFonts w:ascii="Arial" w:eastAsia="Arial" w:hAnsi="Arial" w:cs="Arial"/>
                <w:sz w:val="20"/>
                <w:szCs w:val="20"/>
              </w:rPr>
              <w:t>Bij kwalitatief onderzoek: is aangegeven hoe de data zijn verzameld.( Bijvoorbeeld:</w:t>
            </w:r>
            <w:r w:rsidR="00D77411">
              <w:rPr>
                <w:rFonts w:ascii="Arial" w:eastAsia="Arial" w:hAnsi="Arial" w:cs="Arial"/>
                <w:sz w:val="20"/>
                <w:szCs w:val="20"/>
              </w:rPr>
              <w:t xml:space="preserve"> </w:t>
            </w:r>
            <w:r w:rsidRPr="0027188F">
              <w:rPr>
                <w:rFonts w:ascii="Arial" w:eastAsia="Arial" w:hAnsi="Arial" w:cs="Arial"/>
                <w:sz w:val="20"/>
                <w:szCs w:val="20"/>
              </w:rPr>
              <w:t>Wordt het type interview of het type observatie voldoende duidelijk beschreven en verantwoord.)</w:t>
            </w:r>
          </w:p>
          <w:p w14:paraId="4546D300" w14:textId="77777777" w:rsidR="0027188F" w:rsidRPr="0027188F" w:rsidRDefault="0027188F" w:rsidP="00D77411">
            <w:pPr>
              <w:numPr>
                <w:ilvl w:val="0"/>
                <w:numId w:val="51"/>
              </w:numPr>
              <w:spacing w:line="276" w:lineRule="auto"/>
              <w:ind w:left="417" w:hanging="283"/>
              <w:rPr>
                <w:rFonts w:ascii="Arial" w:eastAsia="Arial" w:hAnsi="Arial" w:cs="Arial"/>
                <w:sz w:val="20"/>
                <w:szCs w:val="20"/>
              </w:rPr>
            </w:pPr>
            <w:r w:rsidRPr="0027188F">
              <w:rPr>
                <w:rFonts w:ascii="Arial" w:eastAsia="Arial" w:hAnsi="Arial" w:cs="Arial"/>
                <w:sz w:val="20"/>
                <w:szCs w:val="20"/>
              </w:rPr>
              <w:t>Bij kwalitatief onderzoek: zijn de maatregelen die genoemd zijn om de kwaliteit van de data en van de analyse te waarborgen, voldoende doordacht en beschreven.</w:t>
            </w:r>
          </w:p>
        </w:tc>
        <w:tc>
          <w:tcPr>
            <w:tcW w:w="3650" w:type="dxa"/>
            <w:tcBorders>
              <w:bottom w:val="single" w:sz="8" w:space="0" w:color="000000"/>
              <w:right w:val="single" w:sz="12" w:space="0" w:color="000000"/>
            </w:tcBorders>
          </w:tcPr>
          <w:p w14:paraId="491990F3" w14:textId="77777777" w:rsidR="0027188F" w:rsidRPr="0027188F" w:rsidRDefault="0027188F" w:rsidP="00D77411">
            <w:pPr>
              <w:numPr>
                <w:ilvl w:val="0"/>
                <w:numId w:val="52"/>
              </w:numPr>
              <w:spacing w:line="276" w:lineRule="auto"/>
              <w:ind w:left="324" w:hanging="283"/>
              <w:rPr>
                <w:rFonts w:ascii="Arial" w:eastAsia="Arial" w:hAnsi="Arial" w:cs="Arial"/>
                <w:sz w:val="20"/>
                <w:szCs w:val="20"/>
              </w:rPr>
            </w:pPr>
            <w:r w:rsidRPr="0027188F">
              <w:rPr>
                <w:rFonts w:ascii="Arial" w:eastAsia="Arial" w:hAnsi="Arial" w:cs="Arial"/>
                <w:sz w:val="20"/>
                <w:szCs w:val="20"/>
              </w:rPr>
              <w:t xml:space="preserve">Duidelijk is beschreven hoe ze benaderd en geïnformeerd zijn en door wie. </w:t>
            </w:r>
          </w:p>
          <w:p w14:paraId="74DA8DF8" w14:textId="77777777" w:rsidR="0027188F" w:rsidRPr="0027188F" w:rsidRDefault="0027188F" w:rsidP="00D77411">
            <w:pPr>
              <w:numPr>
                <w:ilvl w:val="0"/>
                <w:numId w:val="52"/>
              </w:numPr>
              <w:spacing w:line="276" w:lineRule="auto"/>
              <w:ind w:left="324" w:hanging="283"/>
              <w:rPr>
                <w:rFonts w:ascii="Arial" w:eastAsia="Arial" w:hAnsi="Arial" w:cs="Arial"/>
                <w:sz w:val="20"/>
                <w:szCs w:val="20"/>
              </w:rPr>
            </w:pPr>
            <w:r w:rsidRPr="0027188F">
              <w:rPr>
                <w:rFonts w:ascii="Arial" w:eastAsia="Arial" w:hAnsi="Arial" w:cs="Arial"/>
                <w:sz w:val="20"/>
                <w:szCs w:val="20"/>
              </w:rPr>
              <w:t>de variabelen van het onderzoek worden duidelijk benoemd en op welke manier hier rekening mee wordt gehouden</w:t>
            </w:r>
          </w:p>
          <w:p w14:paraId="7F855F2C" w14:textId="77777777" w:rsidR="0027188F" w:rsidRPr="0027188F" w:rsidRDefault="0027188F" w:rsidP="00D77411">
            <w:pPr>
              <w:numPr>
                <w:ilvl w:val="0"/>
                <w:numId w:val="52"/>
              </w:numPr>
              <w:spacing w:line="276" w:lineRule="auto"/>
              <w:ind w:left="324" w:hanging="283"/>
              <w:rPr>
                <w:rFonts w:ascii="Arial" w:eastAsia="Arial" w:hAnsi="Arial" w:cs="Arial"/>
                <w:sz w:val="20"/>
                <w:szCs w:val="20"/>
              </w:rPr>
            </w:pPr>
            <w:r w:rsidRPr="0027188F">
              <w:rPr>
                <w:rFonts w:ascii="Arial" w:eastAsia="Arial" w:hAnsi="Arial" w:cs="Arial"/>
                <w:sz w:val="20"/>
                <w:szCs w:val="20"/>
              </w:rPr>
              <w:t>het gebruik van kwantitatief onderzoek is  verantwoord en de betrouwbaarheid en validiteit is besproken.</w:t>
            </w:r>
          </w:p>
          <w:p w14:paraId="3AA11365" w14:textId="77777777" w:rsidR="0027188F" w:rsidRPr="0027188F" w:rsidRDefault="0027188F" w:rsidP="00D77411">
            <w:pPr>
              <w:spacing w:line="276" w:lineRule="auto"/>
              <w:ind w:left="324" w:hanging="283"/>
              <w:rPr>
                <w:rFonts w:ascii="Arial" w:eastAsia="Arial" w:hAnsi="Arial" w:cs="Arial"/>
                <w:sz w:val="20"/>
                <w:szCs w:val="20"/>
              </w:rPr>
            </w:pPr>
          </w:p>
          <w:p w14:paraId="5071DFA2" w14:textId="77777777" w:rsidR="0027188F" w:rsidRPr="0027188F" w:rsidRDefault="0027188F" w:rsidP="0027188F">
            <w:pPr>
              <w:spacing w:line="276" w:lineRule="auto"/>
              <w:rPr>
                <w:rFonts w:ascii="Arial" w:eastAsia="Arial" w:hAnsi="Arial" w:cs="Arial"/>
                <w:sz w:val="20"/>
                <w:szCs w:val="20"/>
              </w:rPr>
            </w:pPr>
          </w:p>
        </w:tc>
      </w:tr>
      <w:tr w:rsidR="0027188F" w:rsidRPr="0027188F" w14:paraId="31F69021" w14:textId="77777777" w:rsidTr="0027188F">
        <w:trPr>
          <w:trHeight w:val="4520"/>
        </w:trPr>
        <w:tc>
          <w:tcPr>
            <w:tcW w:w="1681" w:type="dxa"/>
            <w:tcBorders>
              <w:left w:val="single" w:sz="12" w:space="0" w:color="000000"/>
              <w:bottom w:val="single" w:sz="8" w:space="0" w:color="000000"/>
              <w:right w:val="single" w:sz="8" w:space="0" w:color="000000"/>
            </w:tcBorders>
            <w:shd w:val="clear" w:color="auto" w:fill="auto"/>
            <w:tcMar>
              <w:top w:w="100" w:type="dxa"/>
              <w:left w:w="80" w:type="dxa"/>
              <w:bottom w:w="100" w:type="dxa"/>
              <w:right w:w="80" w:type="dxa"/>
            </w:tcMar>
          </w:tcPr>
          <w:p w14:paraId="63DDA01D" w14:textId="77777777" w:rsidR="0027188F" w:rsidRDefault="0027188F" w:rsidP="0027188F">
            <w:pPr>
              <w:spacing w:line="276" w:lineRule="auto"/>
              <w:rPr>
                <w:rFonts w:ascii="Arial" w:eastAsia="Arial" w:hAnsi="Arial" w:cs="Arial"/>
                <w:b/>
                <w:sz w:val="20"/>
                <w:szCs w:val="20"/>
              </w:rPr>
            </w:pPr>
            <w:r w:rsidRPr="0027188F">
              <w:rPr>
                <w:rFonts w:ascii="Arial" w:eastAsia="Arial" w:hAnsi="Arial" w:cs="Arial"/>
                <w:b/>
                <w:sz w:val="20"/>
                <w:szCs w:val="20"/>
              </w:rPr>
              <w:lastRenderedPageBreak/>
              <w:t xml:space="preserve">4. </w:t>
            </w:r>
          </w:p>
          <w:p w14:paraId="18661858" w14:textId="2C0F5932" w:rsidR="0027188F" w:rsidRPr="0027188F" w:rsidRDefault="0027188F" w:rsidP="0027188F">
            <w:pPr>
              <w:spacing w:line="276" w:lineRule="auto"/>
              <w:rPr>
                <w:rFonts w:ascii="Arial" w:eastAsia="Arial" w:hAnsi="Arial" w:cs="Arial"/>
                <w:b/>
                <w:sz w:val="20"/>
                <w:szCs w:val="20"/>
              </w:rPr>
            </w:pPr>
            <w:r w:rsidRPr="0027188F">
              <w:rPr>
                <w:rFonts w:ascii="Arial" w:eastAsia="Arial" w:hAnsi="Arial" w:cs="Arial"/>
                <w:b/>
                <w:sz w:val="20"/>
                <w:szCs w:val="20"/>
              </w:rPr>
              <w:t>Resultaten</w:t>
            </w:r>
          </w:p>
        </w:tc>
        <w:tc>
          <w:tcPr>
            <w:tcW w:w="4058" w:type="dxa"/>
            <w:gridSpan w:val="2"/>
            <w:tcBorders>
              <w:bottom w:val="single" w:sz="8" w:space="0" w:color="000000"/>
            </w:tcBorders>
          </w:tcPr>
          <w:p w14:paraId="1FC0A2B7" w14:textId="77777777" w:rsidR="0027188F" w:rsidRPr="0027188F" w:rsidRDefault="0027188F" w:rsidP="0027188F">
            <w:pPr>
              <w:numPr>
                <w:ilvl w:val="0"/>
                <w:numId w:val="52"/>
              </w:numPr>
              <w:spacing w:line="276" w:lineRule="auto"/>
              <w:rPr>
                <w:rFonts w:ascii="Arial" w:eastAsia="Arial" w:hAnsi="Arial" w:cs="Arial"/>
                <w:b/>
                <w:sz w:val="20"/>
                <w:szCs w:val="20"/>
              </w:rPr>
            </w:pPr>
          </w:p>
        </w:tc>
        <w:tc>
          <w:tcPr>
            <w:tcW w:w="5166" w:type="dxa"/>
            <w:tcBorders>
              <w:bottom w:val="single" w:sz="8" w:space="0" w:color="000000"/>
              <w:right w:val="single" w:sz="8" w:space="0" w:color="000000"/>
            </w:tcBorders>
            <w:shd w:val="clear" w:color="auto" w:fill="auto"/>
            <w:tcMar>
              <w:top w:w="100" w:type="dxa"/>
              <w:left w:w="80" w:type="dxa"/>
              <w:bottom w:w="100" w:type="dxa"/>
              <w:right w:w="80" w:type="dxa"/>
            </w:tcMar>
          </w:tcPr>
          <w:p w14:paraId="3C2F098B" w14:textId="77777777" w:rsidR="0027188F" w:rsidRPr="0027188F" w:rsidRDefault="0027188F" w:rsidP="00D77411">
            <w:pPr>
              <w:numPr>
                <w:ilvl w:val="0"/>
                <w:numId w:val="52"/>
              </w:numPr>
              <w:spacing w:line="276" w:lineRule="auto"/>
              <w:ind w:left="417" w:hanging="283"/>
              <w:rPr>
                <w:rFonts w:ascii="Arial" w:eastAsia="Arial" w:hAnsi="Arial" w:cs="Arial"/>
                <w:sz w:val="20"/>
                <w:szCs w:val="20"/>
              </w:rPr>
            </w:pPr>
            <w:r w:rsidRPr="0027188F">
              <w:rPr>
                <w:rFonts w:ascii="Arial" w:eastAsia="Arial" w:hAnsi="Arial" w:cs="Arial"/>
                <w:sz w:val="20"/>
                <w:szCs w:val="20"/>
              </w:rPr>
              <w:t>De kenmerken worden (de demografische data) van de populatie/steekproef overzichtelijk gepresenteerd (in een tabel dan wel in de tekst).</w:t>
            </w:r>
          </w:p>
          <w:p w14:paraId="738DE2C6" w14:textId="77777777" w:rsidR="0027188F" w:rsidRPr="0027188F" w:rsidRDefault="0027188F" w:rsidP="00D77411">
            <w:pPr>
              <w:numPr>
                <w:ilvl w:val="0"/>
                <w:numId w:val="52"/>
              </w:numPr>
              <w:spacing w:line="276" w:lineRule="auto"/>
              <w:ind w:left="417" w:hanging="283"/>
              <w:rPr>
                <w:rFonts w:ascii="Arial" w:eastAsia="Arial" w:hAnsi="Arial" w:cs="Arial"/>
                <w:sz w:val="20"/>
                <w:szCs w:val="20"/>
              </w:rPr>
            </w:pPr>
            <w:r w:rsidRPr="0027188F">
              <w:rPr>
                <w:rFonts w:ascii="Arial" w:eastAsia="Arial" w:hAnsi="Arial" w:cs="Arial"/>
                <w:sz w:val="20"/>
                <w:szCs w:val="20"/>
              </w:rPr>
              <w:t>De resultaten worden ter beantwoording van de onderzoeksvragen volgens een bepaalde structuur (en met sub-kopjes) gepresenteerd.</w:t>
            </w:r>
          </w:p>
          <w:p w14:paraId="2541B87F" w14:textId="77777777" w:rsidR="0027188F" w:rsidRPr="0027188F" w:rsidRDefault="0027188F" w:rsidP="00D77411">
            <w:pPr>
              <w:numPr>
                <w:ilvl w:val="0"/>
                <w:numId w:val="52"/>
              </w:numPr>
              <w:spacing w:line="276" w:lineRule="auto"/>
              <w:ind w:left="417" w:hanging="283"/>
              <w:rPr>
                <w:rFonts w:ascii="Arial" w:eastAsia="Arial" w:hAnsi="Arial" w:cs="Arial"/>
                <w:sz w:val="20"/>
                <w:szCs w:val="20"/>
              </w:rPr>
            </w:pPr>
            <w:r w:rsidRPr="0027188F">
              <w:rPr>
                <w:rFonts w:ascii="Arial" w:eastAsia="Arial" w:hAnsi="Arial" w:cs="Arial"/>
                <w:sz w:val="20"/>
                <w:szCs w:val="20"/>
              </w:rPr>
              <w:t>Deze structuur een logische volgorde.</w:t>
            </w:r>
          </w:p>
          <w:p w14:paraId="654FAFA2" w14:textId="77777777" w:rsidR="0027188F" w:rsidRPr="0027188F" w:rsidRDefault="0027188F" w:rsidP="00D77411">
            <w:pPr>
              <w:numPr>
                <w:ilvl w:val="0"/>
                <w:numId w:val="52"/>
              </w:numPr>
              <w:spacing w:line="276" w:lineRule="auto"/>
              <w:ind w:left="417" w:hanging="283"/>
              <w:rPr>
                <w:rFonts w:ascii="Arial" w:eastAsia="Arial" w:hAnsi="Arial" w:cs="Arial"/>
                <w:sz w:val="20"/>
                <w:szCs w:val="20"/>
              </w:rPr>
            </w:pPr>
            <w:r w:rsidRPr="0027188F">
              <w:rPr>
                <w:rFonts w:ascii="Arial" w:eastAsia="Arial" w:hAnsi="Arial" w:cs="Arial"/>
                <w:sz w:val="20"/>
                <w:szCs w:val="20"/>
              </w:rPr>
              <w:t>De gepresenteerde resultaten zijn relevant en goed te volgen, geven ze een antwoord op de vraagstelling.</w:t>
            </w:r>
          </w:p>
          <w:p w14:paraId="3D11CF57" w14:textId="77777777" w:rsidR="0027188F" w:rsidRPr="0027188F" w:rsidRDefault="0027188F" w:rsidP="00D77411">
            <w:pPr>
              <w:numPr>
                <w:ilvl w:val="0"/>
                <w:numId w:val="52"/>
              </w:numPr>
              <w:spacing w:line="276" w:lineRule="auto"/>
              <w:ind w:left="417" w:hanging="283"/>
              <w:rPr>
                <w:rFonts w:ascii="Arial" w:eastAsia="Arial" w:hAnsi="Arial" w:cs="Arial"/>
                <w:sz w:val="20"/>
                <w:szCs w:val="20"/>
              </w:rPr>
            </w:pPr>
            <w:r w:rsidRPr="0027188F">
              <w:rPr>
                <w:rFonts w:ascii="Arial" w:eastAsia="Arial" w:hAnsi="Arial" w:cs="Arial"/>
                <w:sz w:val="20"/>
                <w:szCs w:val="20"/>
              </w:rPr>
              <w:t>De feitelijke resultaten zijn  gepresenteerd en beschreven, bevatten geen interpretaties en discussie</w:t>
            </w:r>
          </w:p>
          <w:p w14:paraId="6F4C0F40" w14:textId="77777777" w:rsidR="0027188F" w:rsidRPr="0027188F" w:rsidRDefault="0027188F" w:rsidP="0027188F">
            <w:pPr>
              <w:spacing w:line="276" w:lineRule="auto"/>
              <w:rPr>
                <w:rFonts w:ascii="Arial" w:eastAsia="Arial" w:hAnsi="Arial" w:cs="Arial"/>
                <w:sz w:val="20"/>
                <w:szCs w:val="20"/>
              </w:rPr>
            </w:pPr>
          </w:p>
        </w:tc>
        <w:tc>
          <w:tcPr>
            <w:tcW w:w="3650" w:type="dxa"/>
            <w:tcBorders>
              <w:bottom w:val="single" w:sz="8" w:space="0" w:color="000000"/>
              <w:right w:val="single" w:sz="12" w:space="0" w:color="000000"/>
            </w:tcBorders>
          </w:tcPr>
          <w:p w14:paraId="53F1F180" w14:textId="77777777" w:rsidR="0027188F" w:rsidRPr="0027188F" w:rsidRDefault="0027188F" w:rsidP="00D77411">
            <w:pPr>
              <w:numPr>
                <w:ilvl w:val="0"/>
                <w:numId w:val="52"/>
              </w:numPr>
              <w:spacing w:line="276" w:lineRule="auto"/>
              <w:ind w:left="324" w:hanging="283"/>
              <w:rPr>
                <w:rFonts w:ascii="Arial" w:eastAsia="Arial" w:hAnsi="Arial" w:cs="Arial"/>
                <w:sz w:val="20"/>
                <w:szCs w:val="20"/>
              </w:rPr>
            </w:pPr>
            <w:r w:rsidRPr="0027188F">
              <w:rPr>
                <w:rFonts w:ascii="Arial" w:eastAsia="Arial" w:hAnsi="Arial" w:cs="Arial"/>
                <w:sz w:val="20"/>
                <w:szCs w:val="20"/>
              </w:rPr>
              <w:t>In de tekst wordt verwezen naar de bijbehorende tabellen/figuren.</w:t>
            </w:r>
          </w:p>
          <w:p w14:paraId="03CAA108" w14:textId="77777777" w:rsidR="0027188F" w:rsidRPr="0027188F" w:rsidRDefault="0027188F" w:rsidP="00D77411">
            <w:pPr>
              <w:numPr>
                <w:ilvl w:val="0"/>
                <w:numId w:val="52"/>
              </w:numPr>
              <w:spacing w:line="276" w:lineRule="auto"/>
              <w:ind w:left="324" w:hanging="283"/>
              <w:rPr>
                <w:rFonts w:ascii="Arial" w:eastAsia="Arial" w:hAnsi="Arial" w:cs="Arial"/>
                <w:sz w:val="20"/>
                <w:szCs w:val="20"/>
              </w:rPr>
            </w:pPr>
            <w:r w:rsidRPr="0027188F">
              <w:rPr>
                <w:rFonts w:ascii="Arial" w:eastAsia="Arial" w:hAnsi="Arial" w:cs="Arial"/>
                <w:sz w:val="20"/>
                <w:szCs w:val="20"/>
              </w:rPr>
              <w:t>De resultaten zijn inhoudelijk correct beschreven.</w:t>
            </w:r>
          </w:p>
          <w:p w14:paraId="0F90681B" w14:textId="77777777" w:rsidR="0027188F" w:rsidRPr="0027188F" w:rsidRDefault="0027188F" w:rsidP="0027188F">
            <w:pPr>
              <w:spacing w:line="276" w:lineRule="auto"/>
              <w:rPr>
                <w:rFonts w:ascii="Arial" w:eastAsia="Arial" w:hAnsi="Arial" w:cs="Arial"/>
                <w:sz w:val="20"/>
                <w:szCs w:val="20"/>
              </w:rPr>
            </w:pPr>
          </w:p>
        </w:tc>
      </w:tr>
      <w:tr w:rsidR="0027188F" w:rsidRPr="0027188F" w14:paraId="7130F972" w14:textId="77777777" w:rsidTr="0027188F">
        <w:trPr>
          <w:trHeight w:val="2779"/>
        </w:trPr>
        <w:tc>
          <w:tcPr>
            <w:tcW w:w="1681" w:type="dxa"/>
            <w:tcBorders>
              <w:left w:val="single" w:sz="12" w:space="0" w:color="000000"/>
              <w:bottom w:val="single" w:sz="8" w:space="0" w:color="000000"/>
              <w:right w:val="single" w:sz="8" w:space="0" w:color="000000"/>
            </w:tcBorders>
            <w:shd w:val="clear" w:color="auto" w:fill="auto"/>
            <w:tcMar>
              <w:top w:w="100" w:type="dxa"/>
              <w:left w:w="80" w:type="dxa"/>
              <w:bottom w:w="100" w:type="dxa"/>
              <w:right w:w="80" w:type="dxa"/>
            </w:tcMar>
          </w:tcPr>
          <w:p w14:paraId="5B03FDEE" w14:textId="77777777" w:rsidR="0027188F" w:rsidRPr="0027188F" w:rsidRDefault="0027188F" w:rsidP="0027188F">
            <w:pPr>
              <w:spacing w:line="276" w:lineRule="auto"/>
              <w:rPr>
                <w:rFonts w:ascii="Arial" w:eastAsia="Arial" w:hAnsi="Arial" w:cs="Arial"/>
                <w:b/>
                <w:sz w:val="20"/>
                <w:szCs w:val="20"/>
              </w:rPr>
            </w:pPr>
            <w:r w:rsidRPr="0027188F">
              <w:rPr>
                <w:rFonts w:ascii="Arial" w:eastAsia="Arial" w:hAnsi="Arial" w:cs="Arial"/>
                <w:b/>
                <w:sz w:val="20"/>
                <w:szCs w:val="20"/>
              </w:rPr>
              <w:lastRenderedPageBreak/>
              <w:t>5. Discussie</w:t>
            </w:r>
          </w:p>
        </w:tc>
        <w:tc>
          <w:tcPr>
            <w:tcW w:w="4058" w:type="dxa"/>
            <w:gridSpan w:val="2"/>
            <w:tcBorders>
              <w:bottom w:val="single" w:sz="8" w:space="0" w:color="000000"/>
            </w:tcBorders>
          </w:tcPr>
          <w:p w14:paraId="4331794A" w14:textId="77777777" w:rsidR="0027188F" w:rsidRPr="0027188F" w:rsidRDefault="0027188F" w:rsidP="0027188F">
            <w:pPr>
              <w:numPr>
                <w:ilvl w:val="0"/>
                <w:numId w:val="53"/>
              </w:numPr>
              <w:spacing w:line="276" w:lineRule="auto"/>
              <w:rPr>
                <w:rFonts w:ascii="Arial" w:eastAsia="Arial" w:hAnsi="Arial" w:cs="Arial"/>
                <w:b/>
                <w:sz w:val="20"/>
                <w:szCs w:val="20"/>
              </w:rPr>
            </w:pPr>
          </w:p>
        </w:tc>
        <w:tc>
          <w:tcPr>
            <w:tcW w:w="5166" w:type="dxa"/>
            <w:tcBorders>
              <w:bottom w:val="single" w:sz="8" w:space="0" w:color="000000"/>
              <w:right w:val="single" w:sz="8" w:space="0" w:color="000000"/>
            </w:tcBorders>
            <w:shd w:val="clear" w:color="auto" w:fill="auto"/>
            <w:tcMar>
              <w:top w:w="100" w:type="dxa"/>
              <w:left w:w="80" w:type="dxa"/>
              <w:bottom w:w="100" w:type="dxa"/>
              <w:right w:w="80" w:type="dxa"/>
            </w:tcMar>
          </w:tcPr>
          <w:p w14:paraId="5C06DFF3" w14:textId="77777777" w:rsidR="0027188F" w:rsidRPr="0027188F" w:rsidRDefault="0027188F" w:rsidP="00D77411">
            <w:pPr>
              <w:numPr>
                <w:ilvl w:val="0"/>
                <w:numId w:val="53"/>
              </w:numPr>
              <w:spacing w:line="276" w:lineRule="auto"/>
              <w:ind w:left="417" w:hanging="283"/>
              <w:rPr>
                <w:rFonts w:ascii="Arial" w:eastAsia="Arial" w:hAnsi="Arial" w:cs="Arial"/>
                <w:sz w:val="20"/>
                <w:szCs w:val="20"/>
              </w:rPr>
            </w:pPr>
            <w:r w:rsidRPr="0027188F">
              <w:rPr>
                <w:rFonts w:ascii="Arial" w:eastAsia="Arial" w:hAnsi="Arial" w:cs="Arial"/>
                <w:sz w:val="20"/>
                <w:szCs w:val="20"/>
              </w:rPr>
              <w:t>De belangrijkste resultaten worden bediscussieerd in de zin van hun betekenis en meerwaarde in het licht van de bestaande literatuur</w:t>
            </w:r>
          </w:p>
          <w:p w14:paraId="0ECA65D7" w14:textId="77777777" w:rsidR="0027188F" w:rsidRPr="0027188F" w:rsidRDefault="0027188F" w:rsidP="00D77411">
            <w:pPr>
              <w:numPr>
                <w:ilvl w:val="0"/>
                <w:numId w:val="53"/>
              </w:numPr>
              <w:spacing w:line="276" w:lineRule="auto"/>
              <w:ind w:left="417" w:hanging="283"/>
              <w:rPr>
                <w:rFonts w:ascii="Arial" w:eastAsia="Arial" w:hAnsi="Arial" w:cs="Arial"/>
                <w:sz w:val="20"/>
                <w:szCs w:val="20"/>
              </w:rPr>
            </w:pPr>
            <w:r w:rsidRPr="0027188F">
              <w:rPr>
                <w:rFonts w:ascii="Arial" w:eastAsia="Arial" w:hAnsi="Arial" w:cs="Arial"/>
                <w:sz w:val="20"/>
                <w:szCs w:val="20"/>
              </w:rPr>
              <w:t>Er worden logische en begrijpelijke verklaringen gegeven voor de onderzoeksresultaten.</w:t>
            </w:r>
          </w:p>
          <w:p w14:paraId="05B1A68D" w14:textId="77777777" w:rsidR="0027188F" w:rsidRPr="0027188F" w:rsidRDefault="0027188F" w:rsidP="00D77411">
            <w:pPr>
              <w:numPr>
                <w:ilvl w:val="0"/>
                <w:numId w:val="53"/>
              </w:numPr>
              <w:spacing w:line="276" w:lineRule="auto"/>
              <w:ind w:left="417" w:hanging="283"/>
              <w:rPr>
                <w:rFonts w:ascii="Arial" w:eastAsia="Arial" w:hAnsi="Arial" w:cs="Arial"/>
                <w:sz w:val="20"/>
                <w:szCs w:val="20"/>
              </w:rPr>
            </w:pPr>
            <w:r w:rsidRPr="0027188F">
              <w:rPr>
                <w:rFonts w:ascii="Arial" w:eastAsia="Arial" w:hAnsi="Arial" w:cs="Arial"/>
                <w:sz w:val="20"/>
                <w:szCs w:val="20"/>
              </w:rPr>
              <w:t>beschreven wordt wat de praktische implicaties zijn van de resultaten.</w:t>
            </w:r>
          </w:p>
        </w:tc>
        <w:tc>
          <w:tcPr>
            <w:tcW w:w="3650" w:type="dxa"/>
            <w:tcBorders>
              <w:bottom w:val="single" w:sz="8" w:space="0" w:color="000000"/>
              <w:right w:val="single" w:sz="12" w:space="0" w:color="000000"/>
            </w:tcBorders>
          </w:tcPr>
          <w:p w14:paraId="0B4F209B" w14:textId="77777777" w:rsidR="0027188F" w:rsidRPr="0027188F" w:rsidRDefault="0027188F" w:rsidP="00D77411">
            <w:pPr>
              <w:numPr>
                <w:ilvl w:val="0"/>
                <w:numId w:val="53"/>
              </w:numPr>
              <w:spacing w:line="276" w:lineRule="auto"/>
              <w:ind w:left="324" w:hanging="283"/>
              <w:rPr>
                <w:rFonts w:ascii="Arial" w:eastAsia="Arial" w:hAnsi="Arial" w:cs="Arial"/>
                <w:sz w:val="20"/>
                <w:szCs w:val="20"/>
              </w:rPr>
            </w:pPr>
            <w:r w:rsidRPr="0027188F">
              <w:rPr>
                <w:rFonts w:ascii="Arial" w:eastAsia="Arial" w:hAnsi="Arial" w:cs="Arial"/>
                <w:sz w:val="20"/>
                <w:szCs w:val="20"/>
              </w:rPr>
              <w:t>Er wordt aandacht geschonken aan de methodologische beperkingen van het onderzoek.</w:t>
            </w:r>
          </w:p>
          <w:p w14:paraId="75A28251" w14:textId="77777777" w:rsidR="0027188F" w:rsidRPr="0027188F" w:rsidRDefault="0027188F" w:rsidP="00D77411">
            <w:pPr>
              <w:numPr>
                <w:ilvl w:val="0"/>
                <w:numId w:val="53"/>
              </w:numPr>
              <w:spacing w:line="276" w:lineRule="auto"/>
              <w:ind w:left="324" w:hanging="283"/>
              <w:rPr>
                <w:rFonts w:ascii="Arial" w:eastAsia="Arial" w:hAnsi="Arial" w:cs="Arial"/>
                <w:sz w:val="20"/>
                <w:szCs w:val="20"/>
              </w:rPr>
            </w:pPr>
            <w:r w:rsidRPr="0027188F">
              <w:rPr>
                <w:rFonts w:ascii="Arial" w:eastAsia="Arial" w:hAnsi="Arial" w:cs="Arial"/>
                <w:sz w:val="20"/>
                <w:szCs w:val="20"/>
              </w:rPr>
              <w:t>Beperkingen qua interne en externe validiteit worden beschreven.</w:t>
            </w:r>
          </w:p>
          <w:p w14:paraId="766E5D7A" w14:textId="77777777" w:rsidR="0027188F" w:rsidRPr="0027188F" w:rsidRDefault="0027188F" w:rsidP="0027188F">
            <w:pPr>
              <w:spacing w:line="276" w:lineRule="auto"/>
              <w:rPr>
                <w:rFonts w:ascii="Arial" w:eastAsia="Arial" w:hAnsi="Arial" w:cs="Arial"/>
                <w:sz w:val="20"/>
                <w:szCs w:val="20"/>
              </w:rPr>
            </w:pPr>
          </w:p>
          <w:p w14:paraId="0304FB7F" w14:textId="77777777" w:rsidR="0027188F" w:rsidRPr="0027188F" w:rsidRDefault="0027188F" w:rsidP="0027188F">
            <w:pPr>
              <w:spacing w:line="276" w:lineRule="auto"/>
              <w:rPr>
                <w:rFonts w:ascii="Arial" w:eastAsia="Arial" w:hAnsi="Arial" w:cs="Arial"/>
                <w:sz w:val="20"/>
                <w:szCs w:val="20"/>
              </w:rPr>
            </w:pPr>
          </w:p>
        </w:tc>
      </w:tr>
      <w:tr w:rsidR="0027188F" w:rsidRPr="0027188F" w14:paraId="03BE0DF1" w14:textId="77777777" w:rsidTr="0027188F">
        <w:trPr>
          <w:trHeight w:val="2798"/>
        </w:trPr>
        <w:tc>
          <w:tcPr>
            <w:tcW w:w="1681" w:type="dxa"/>
            <w:tcBorders>
              <w:left w:val="single" w:sz="12" w:space="0" w:color="000000"/>
              <w:bottom w:val="single" w:sz="8" w:space="0" w:color="000000"/>
              <w:right w:val="single" w:sz="8" w:space="0" w:color="000000"/>
            </w:tcBorders>
            <w:shd w:val="clear" w:color="auto" w:fill="auto"/>
            <w:tcMar>
              <w:top w:w="100" w:type="dxa"/>
              <w:left w:w="80" w:type="dxa"/>
              <w:bottom w:w="100" w:type="dxa"/>
              <w:right w:w="80" w:type="dxa"/>
            </w:tcMar>
          </w:tcPr>
          <w:p w14:paraId="69C864A7" w14:textId="77777777" w:rsidR="0027188F" w:rsidRDefault="0027188F" w:rsidP="0027188F">
            <w:pPr>
              <w:spacing w:line="276" w:lineRule="auto"/>
              <w:rPr>
                <w:rFonts w:ascii="Arial" w:eastAsia="Arial" w:hAnsi="Arial" w:cs="Arial"/>
                <w:b/>
                <w:sz w:val="20"/>
                <w:szCs w:val="20"/>
              </w:rPr>
            </w:pPr>
            <w:r w:rsidRPr="0027188F">
              <w:rPr>
                <w:rFonts w:ascii="Arial" w:eastAsia="Arial" w:hAnsi="Arial" w:cs="Arial"/>
                <w:b/>
                <w:sz w:val="20"/>
                <w:szCs w:val="20"/>
              </w:rPr>
              <w:t xml:space="preserve">6. </w:t>
            </w:r>
          </w:p>
          <w:p w14:paraId="7EDE8119" w14:textId="75A58411" w:rsidR="0027188F" w:rsidRPr="0027188F" w:rsidRDefault="0027188F" w:rsidP="0027188F">
            <w:pPr>
              <w:spacing w:line="276" w:lineRule="auto"/>
              <w:rPr>
                <w:rFonts w:ascii="Arial" w:eastAsia="Arial" w:hAnsi="Arial" w:cs="Arial"/>
                <w:b/>
                <w:sz w:val="20"/>
                <w:szCs w:val="20"/>
              </w:rPr>
            </w:pPr>
            <w:r w:rsidRPr="0027188F">
              <w:rPr>
                <w:rFonts w:ascii="Arial" w:eastAsia="Arial" w:hAnsi="Arial" w:cs="Arial"/>
                <w:b/>
                <w:sz w:val="20"/>
                <w:szCs w:val="20"/>
              </w:rPr>
              <w:t>Conclusie en aanbevelingen</w:t>
            </w:r>
          </w:p>
        </w:tc>
        <w:tc>
          <w:tcPr>
            <w:tcW w:w="4058" w:type="dxa"/>
            <w:gridSpan w:val="2"/>
            <w:tcBorders>
              <w:bottom w:val="single" w:sz="8" w:space="0" w:color="000000"/>
            </w:tcBorders>
          </w:tcPr>
          <w:p w14:paraId="390BA893" w14:textId="77777777" w:rsidR="0027188F" w:rsidRPr="0027188F" w:rsidRDefault="0027188F" w:rsidP="0027188F">
            <w:pPr>
              <w:numPr>
                <w:ilvl w:val="0"/>
                <w:numId w:val="54"/>
              </w:numPr>
              <w:spacing w:line="276" w:lineRule="auto"/>
              <w:rPr>
                <w:rFonts w:ascii="Arial" w:eastAsia="Arial" w:hAnsi="Arial" w:cs="Arial"/>
                <w:b/>
                <w:sz w:val="20"/>
                <w:szCs w:val="20"/>
              </w:rPr>
            </w:pPr>
          </w:p>
        </w:tc>
        <w:tc>
          <w:tcPr>
            <w:tcW w:w="5166" w:type="dxa"/>
            <w:tcBorders>
              <w:bottom w:val="single" w:sz="8" w:space="0" w:color="000000"/>
              <w:right w:val="single" w:sz="8" w:space="0" w:color="000000"/>
            </w:tcBorders>
            <w:shd w:val="clear" w:color="auto" w:fill="auto"/>
            <w:tcMar>
              <w:top w:w="100" w:type="dxa"/>
              <w:left w:w="80" w:type="dxa"/>
              <w:bottom w:w="100" w:type="dxa"/>
              <w:right w:w="80" w:type="dxa"/>
            </w:tcMar>
          </w:tcPr>
          <w:p w14:paraId="0F4ED90F" w14:textId="77777777" w:rsidR="0027188F" w:rsidRPr="0027188F" w:rsidRDefault="0027188F" w:rsidP="00D77411">
            <w:pPr>
              <w:numPr>
                <w:ilvl w:val="0"/>
                <w:numId w:val="54"/>
              </w:numPr>
              <w:spacing w:line="276" w:lineRule="auto"/>
              <w:ind w:left="417" w:hanging="283"/>
              <w:rPr>
                <w:rFonts w:ascii="Arial" w:eastAsia="Arial" w:hAnsi="Arial" w:cs="Arial"/>
                <w:sz w:val="20"/>
                <w:szCs w:val="20"/>
              </w:rPr>
            </w:pPr>
            <w:r w:rsidRPr="0027188F">
              <w:rPr>
                <w:rFonts w:ascii="Arial" w:eastAsia="Arial" w:hAnsi="Arial" w:cs="Arial"/>
                <w:sz w:val="20"/>
                <w:szCs w:val="20"/>
              </w:rPr>
              <w:t xml:space="preserve"> Er is antwoord op de onderzoeksvraag(vragen) gegeven.</w:t>
            </w:r>
          </w:p>
          <w:p w14:paraId="5EE9DD21" w14:textId="77777777" w:rsidR="0027188F" w:rsidRPr="0027188F" w:rsidRDefault="0027188F" w:rsidP="00D77411">
            <w:pPr>
              <w:numPr>
                <w:ilvl w:val="0"/>
                <w:numId w:val="54"/>
              </w:numPr>
              <w:spacing w:line="276" w:lineRule="auto"/>
              <w:ind w:left="417" w:hanging="283"/>
              <w:rPr>
                <w:rFonts w:ascii="Arial" w:eastAsia="Arial" w:hAnsi="Arial" w:cs="Arial"/>
                <w:sz w:val="20"/>
                <w:szCs w:val="20"/>
              </w:rPr>
            </w:pPr>
            <w:r w:rsidRPr="0027188F">
              <w:rPr>
                <w:rFonts w:ascii="Arial" w:eastAsia="Arial" w:hAnsi="Arial" w:cs="Arial"/>
                <w:sz w:val="20"/>
                <w:szCs w:val="20"/>
              </w:rPr>
              <w:t>De conclusies zijn helder geformuleerd.</w:t>
            </w:r>
          </w:p>
          <w:p w14:paraId="4CD51C2B" w14:textId="77777777" w:rsidR="0027188F" w:rsidRPr="0027188F" w:rsidRDefault="0027188F" w:rsidP="00D77411">
            <w:pPr>
              <w:numPr>
                <w:ilvl w:val="0"/>
                <w:numId w:val="54"/>
              </w:numPr>
              <w:spacing w:line="276" w:lineRule="auto"/>
              <w:ind w:left="417" w:hanging="283"/>
              <w:rPr>
                <w:rFonts w:ascii="Arial" w:eastAsia="Arial" w:hAnsi="Arial" w:cs="Arial"/>
                <w:sz w:val="20"/>
                <w:szCs w:val="20"/>
              </w:rPr>
            </w:pPr>
            <w:r w:rsidRPr="0027188F">
              <w:rPr>
                <w:rFonts w:ascii="Arial" w:eastAsia="Arial" w:hAnsi="Arial" w:cs="Arial"/>
                <w:sz w:val="20"/>
                <w:szCs w:val="20"/>
              </w:rPr>
              <w:t>De conclusies zijn gebaseerd op de resultaten/bevindingen Worden er geen nieuwe resultaten beschreven?</w:t>
            </w:r>
          </w:p>
          <w:p w14:paraId="26A68E04" w14:textId="77777777" w:rsidR="0027188F" w:rsidRPr="0027188F" w:rsidRDefault="0027188F" w:rsidP="00D77411">
            <w:pPr>
              <w:numPr>
                <w:ilvl w:val="0"/>
                <w:numId w:val="54"/>
              </w:numPr>
              <w:spacing w:line="276" w:lineRule="auto"/>
              <w:ind w:left="417" w:hanging="283"/>
              <w:rPr>
                <w:rFonts w:ascii="Arial" w:eastAsia="Arial" w:hAnsi="Arial" w:cs="Arial"/>
                <w:b/>
                <w:sz w:val="20"/>
                <w:szCs w:val="20"/>
              </w:rPr>
            </w:pPr>
            <w:r w:rsidRPr="0027188F">
              <w:rPr>
                <w:rFonts w:ascii="Arial" w:eastAsia="Arial" w:hAnsi="Arial" w:cs="Arial"/>
                <w:sz w:val="20"/>
                <w:szCs w:val="20"/>
              </w:rPr>
              <w:t>De aanbevelingen zijn  voor verder onderzoek relevant, dus gebaseerd op de resultaten</w:t>
            </w:r>
            <w:r w:rsidRPr="00D77411">
              <w:rPr>
                <w:rFonts w:ascii="Arial" w:eastAsia="Arial" w:hAnsi="Arial" w:cs="Arial"/>
                <w:sz w:val="20"/>
                <w:szCs w:val="20"/>
              </w:rPr>
              <w:t>/bevindingen</w:t>
            </w:r>
            <w:r w:rsidRPr="0027188F">
              <w:rPr>
                <w:rFonts w:ascii="Arial" w:eastAsia="Arial" w:hAnsi="Arial" w:cs="Arial"/>
                <w:b/>
                <w:sz w:val="20"/>
                <w:szCs w:val="20"/>
              </w:rPr>
              <w:t>.</w:t>
            </w:r>
          </w:p>
        </w:tc>
        <w:tc>
          <w:tcPr>
            <w:tcW w:w="3650" w:type="dxa"/>
            <w:tcBorders>
              <w:bottom w:val="single" w:sz="8" w:space="0" w:color="000000"/>
              <w:right w:val="single" w:sz="12" w:space="0" w:color="000000"/>
            </w:tcBorders>
          </w:tcPr>
          <w:p w14:paraId="5EA2F49C" w14:textId="77777777" w:rsidR="0027188F" w:rsidRPr="0027188F" w:rsidRDefault="0027188F" w:rsidP="00D77411">
            <w:pPr>
              <w:numPr>
                <w:ilvl w:val="0"/>
                <w:numId w:val="54"/>
              </w:numPr>
              <w:spacing w:line="276" w:lineRule="auto"/>
              <w:ind w:left="324" w:hanging="283"/>
              <w:rPr>
                <w:rFonts w:ascii="Arial" w:eastAsia="Arial" w:hAnsi="Arial" w:cs="Arial"/>
                <w:sz w:val="20"/>
                <w:szCs w:val="20"/>
              </w:rPr>
            </w:pPr>
            <w:r w:rsidRPr="0027188F">
              <w:rPr>
                <w:rFonts w:ascii="Arial" w:eastAsia="Arial" w:hAnsi="Arial" w:cs="Arial"/>
                <w:sz w:val="20"/>
                <w:szCs w:val="20"/>
              </w:rPr>
              <w:t>daarbij is rekening gehouden met de methodologische beperkingen van het onderzoek?</w:t>
            </w:r>
          </w:p>
          <w:p w14:paraId="2C8EF79D" w14:textId="77777777" w:rsidR="0027188F" w:rsidRPr="0027188F" w:rsidRDefault="0027188F" w:rsidP="0027188F">
            <w:pPr>
              <w:spacing w:line="276" w:lineRule="auto"/>
              <w:rPr>
                <w:rFonts w:ascii="Arial" w:eastAsia="Arial" w:hAnsi="Arial" w:cs="Arial"/>
                <w:b/>
                <w:sz w:val="20"/>
                <w:szCs w:val="20"/>
              </w:rPr>
            </w:pPr>
          </w:p>
        </w:tc>
      </w:tr>
      <w:tr w:rsidR="0027188F" w:rsidRPr="0027188F" w14:paraId="3CB7DC2C" w14:textId="77777777" w:rsidTr="0027188F">
        <w:trPr>
          <w:trHeight w:val="4720"/>
        </w:trPr>
        <w:tc>
          <w:tcPr>
            <w:tcW w:w="1681" w:type="dxa"/>
            <w:tcBorders>
              <w:left w:val="single" w:sz="12" w:space="0" w:color="000000"/>
              <w:bottom w:val="single" w:sz="8" w:space="0" w:color="000000"/>
              <w:right w:val="single" w:sz="8" w:space="0" w:color="000000"/>
            </w:tcBorders>
            <w:shd w:val="clear" w:color="auto" w:fill="auto"/>
            <w:tcMar>
              <w:top w:w="100" w:type="dxa"/>
              <w:left w:w="80" w:type="dxa"/>
              <w:bottom w:w="100" w:type="dxa"/>
              <w:right w:w="80" w:type="dxa"/>
            </w:tcMar>
          </w:tcPr>
          <w:p w14:paraId="38AFA7F0" w14:textId="77777777" w:rsidR="0027188F" w:rsidRDefault="0027188F" w:rsidP="0027188F">
            <w:pPr>
              <w:spacing w:line="276" w:lineRule="auto"/>
              <w:rPr>
                <w:rFonts w:ascii="Arial" w:eastAsia="Arial" w:hAnsi="Arial" w:cs="Arial"/>
                <w:b/>
                <w:sz w:val="20"/>
                <w:szCs w:val="20"/>
              </w:rPr>
            </w:pPr>
            <w:r w:rsidRPr="0027188F">
              <w:rPr>
                <w:rFonts w:ascii="Arial" w:eastAsia="Arial" w:hAnsi="Arial" w:cs="Arial"/>
                <w:b/>
                <w:sz w:val="20"/>
                <w:szCs w:val="20"/>
              </w:rPr>
              <w:lastRenderedPageBreak/>
              <w:t xml:space="preserve">7. </w:t>
            </w:r>
          </w:p>
          <w:p w14:paraId="2D298A1A" w14:textId="686D0041" w:rsidR="0027188F" w:rsidRPr="0027188F" w:rsidRDefault="0027188F" w:rsidP="0027188F">
            <w:pPr>
              <w:spacing w:line="276" w:lineRule="auto"/>
              <w:rPr>
                <w:rFonts w:ascii="Arial" w:eastAsia="Arial" w:hAnsi="Arial" w:cs="Arial"/>
                <w:b/>
                <w:sz w:val="20"/>
                <w:szCs w:val="20"/>
              </w:rPr>
            </w:pPr>
            <w:r w:rsidRPr="0027188F">
              <w:rPr>
                <w:rFonts w:ascii="Arial" w:eastAsia="Arial" w:hAnsi="Arial" w:cs="Arial"/>
                <w:b/>
                <w:sz w:val="20"/>
                <w:szCs w:val="20"/>
              </w:rPr>
              <w:t>Algemene zaken</w:t>
            </w:r>
          </w:p>
        </w:tc>
        <w:tc>
          <w:tcPr>
            <w:tcW w:w="4058" w:type="dxa"/>
            <w:gridSpan w:val="2"/>
            <w:tcBorders>
              <w:bottom w:val="single" w:sz="8" w:space="0" w:color="000000"/>
            </w:tcBorders>
          </w:tcPr>
          <w:p w14:paraId="2DA3E016" w14:textId="77777777" w:rsidR="0027188F" w:rsidRPr="0027188F" w:rsidRDefault="0027188F" w:rsidP="0027188F">
            <w:pPr>
              <w:numPr>
                <w:ilvl w:val="0"/>
                <w:numId w:val="55"/>
              </w:numPr>
              <w:spacing w:line="276" w:lineRule="auto"/>
              <w:rPr>
                <w:rFonts w:ascii="Arial" w:eastAsia="Arial" w:hAnsi="Arial" w:cs="Arial"/>
                <w:b/>
                <w:sz w:val="20"/>
                <w:szCs w:val="20"/>
              </w:rPr>
            </w:pPr>
          </w:p>
        </w:tc>
        <w:tc>
          <w:tcPr>
            <w:tcW w:w="5166" w:type="dxa"/>
            <w:tcBorders>
              <w:bottom w:val="single" w:sz="8" w:space="0" w:color="000000"/>
              <w:right w:val="single" w:sz="8" w:space="0" w:color="000000"/>
            </w:tcBorders>
            <w:shd w:val="clear" w:color="auto" w:fill="auto"/>
            <w:tcMar>
              <w:top w:w="100" w:type="dxa"/>
              <w:left w:w="80" w:type="dxa"/>
              <w:bottom w:w="100" w:type="dxa"/>
              <w:right w:w="80" w:type="dxa"/>
            </w:tcMar>
          </w:tcPr>
          <w:p w14:paraId="02D88144" w14:textId="77777777" w:rsidR="0027188F" w:rsidRPr="0027188F" w:rsidRDefault="0027188F" w:rsidP="00D77411">
            <w:pPr>
              <w:numPr>
                <w:ilvl w:val="0"/>
                <w:numId w:val="55"/>
              </w:numPr>
              <w:spacing w:line="276" w:lineRule="auto"/>
              <w:ind w:left="417" w:hanging="283"/>
              <w:rPr>
                <w:rFonts w:ascii="Arial" w:eastAsia="Arial" w:hAnsi="Arial" w:cs="Arial"/>
                <w:sz w:val="20"/>
                <w:szCs w:val="20"/>
              </w:rPr>
            </w:pPr>
            <w:r w:rsidRPr="0027188F">
              <w:rPr>
                <w:rFonts w:ascii="Arial" w:eastAsia="Arial" w:hAnsi="Arial" w:cs="Arial"/>
                <w:sz w:val="20"/>
                <w:szCs w:val="20"/>
              </w:rPr>
              <w:t>Er is sprake van een onderzoeksmatige stijl van schrijven, bijvoorbeeld geen ik-gebruik of een veelheid van eigen meningen en ervaringen. De tekst van het artikel is  correct gespeld en grammaticaal juist.</w:t>
            </w:r>
          </w:p>
          <w:p w14:paraId="46E3B5F1" w14:textId="77777777" w:rsidR="0027188F" w:rsidRPr="0027188F" w:rsidRDefault="0027188F" w:rsidP="00D77411">
            <w:pPr>
              <w:numPr>
                <w:ilvl w:val="0"/>
                <w:numId w:val="55"/>
              </w:numPr>
              <w:spacing w:line="276" w:lineRule="auto"/>
              <w:ind w:left="417" w:hanging="283"/>
              <w:rPr>
                <w:rFonts w:ascii="Arial" w:eastAsia="Arial" w:hAnsi="Arial" w:cs="Arial"/>
                <w:sz w:val="20"/>
                <w:szCs w:val="20"/>
              </w:rPr>
            </w:pPr>
            <w:r w:rsidRPr="0027188F">
              <w:rPr>
                <w:rFonts w:ascii="Arial" w:eastAsia="Arial" w:hAnsi="Arial" w:cs="Arial"/>
                <w:sz w:val="20"/>
                <w:szCs w:val="20"/>
              </w:rPr>
              <w:t>de tekst is passend vormgegeven (leesbaarheid</w:t>
            </w:r>
          </w:p>
          <w:p w14:paraId="28C7A6C9" w14:textId="77777777" w:rsidR="0027188F" w:rsidRPr="0027188F" w:rsidRDefault="0027188F" w:rsidP="00D77411">
            <w:pPr>
              <w:numPr>
                <w:ilvl w:val="0"/>
                <w:numId w:val="55"/>
              </w:numPr>
              <w:spacing w:line="276" w:lineRule="auto"/>
              <w:ind w:left="417" w:hanging="283"/>
              <w:rPr>
                <w:rFonts w:ascii="Arial" w:eastAsia="Arial" w:hAnsi="Arial" w:cs="Arial"/>
                <w:sz w:val="20"/>
                <w:szCs w:val="20"/>
              </w:rPr>
            </w:pPr>
            <w:r w:rsidRPr="0027188F">
              <w:rPr>
                <w:rFonts w:ascii="Arial" w:eastAsia="Arial" w:hAnsi="Arial" w:cs="Arial"/>
                <w:sz w:val="20"/>
                <w:szCs w:val="20"/>
              </w:rPr>
              <w:t xml:space="preserve">de bronnenlijst is conform APA-norm </w:t>
            </w:r>
          </w:p>
          <w:p w14:paraId="0E563B66" w14:textId="77777777" w:rsidR="0027188F" w:rsidRPr="0027188F" w:rsidRDefault="0027188F" w:rsidP="00D77411">
            <w:pPr>
              <w:numPr>
                <w:ilvl w:val="0"/>
                <w:numId w:val="55"/>
              </w:numPr>
              <w:spacing w:line="276" w:lineRule="auto"/>
              <w:ind w:left="417" w:hanging="283"/>
              <w:rPr>
                <w:rFonts w:ascii="Arial" w:eastAsia="Arial" w:hAnsi="Arial" w:cs="Arial"/>
                <w:sz w:val="20"/>
                <w:szCs w:val="20"/>
              </w:rPr>
            </w:pPr>
            <w:r w:rsidRPr="0027188F">
              <w:rPr>
                <w:rFonts w:ascii="Arial" w:eastAsia="Arial" w:hAnsi="Arial" w:cs="Arial"/>
                <w:sz w:val="20"/>
                <w:szCs w:val="20"/>
              </w:rPr>
              <w:t>Het verslag is  opgebouwd volgens de vaste structuur van een onderzoeksverslag: abstract, inleiding, methode van onderzoek, resultaten, conclusies en aanbevelingen, bronnenlijst.</w:t>
            </w:r>
          </w:p>
          <w:p w14:paraId="1D316B62" w14:textId="77777777" w:rsidR="0027188F" w:rsidRPr="0027188F" w:rsidRDefault="0027188F" w:rsidP="00D77411">
            <w:pPr>
              <w:numPr>
                <w:ilvl w:val="0"/>
                <w:numId w:val="55"/>
              </w:numPr>
              <w:spacing w:line="276" w:lineRule="auto"/>
              <w:ind w:left="417" w:hanging="283"/>
              <w:rPr>
                <w:rFonts w:ascii="Arial" w:eastAsia="Arial" w:hAnsi="Arial" w:cs="Arial"/>
                <w:sz w:val="20"/>
                <w:szCs w:val="20"/>
              </w:rPr>
            </w:pPr>
            <w:r w:rsidRPr="0027188F">
              <w:rPr>
                <w:rFonts w:ascii="Arial" w:eastAsia="Arial" w:hAnsi="Arial" w:cs="Arial"/>
                <w:sz w:val="20"/>
                <w:szCs w:val="20"/>
              </w:rPr>
              <w:t>Het artikel heeft  een titel die de lading dekt.</w:t>
            </w:r>
          </w:p>
          <w:p w14:paraId="0BF15257" w14:textId="77777777" w:rsidR="0027188F" w:rsidRPr="0027188F" w:rsidRDefault="0027188F" w:rsidP="00D77411">
            <w:pPr>
              <w:numPr>
                <w:ilvl w:val="0"/>
                <w:numId w:val="55"/>
              </w:numPr>
              <w:spacing w:line="276" w:lineRule="auto"/>
              <w:ind w:left="417" w:hanging="283"/>
              <w:rPr>
                <w:rFonts w:ascii="Arial" w:eastAsia="Arial" w:hAnsi="Arial" w:cs="Arial"/>
                <w:sz w:val="20"/>
                <w:szCs w:val="20"/>
              </w:rPr>
            </w:pPr>
            <w:r w:rsidRPr="0027188F">
              <w:rPr>
                <w:rFonts w:ascii="Arial" w:eastAsia="Arial" w:hAnsi="Arial" w:cs="Arial"/>
                <w:sz w:val="20"/>
                <w:szCs w:val="20"/>
              </w:rPr>
              <w:t>het verslag bestaat (excl. abstract/samenvatting, tabellen/figuren, referentielijst) uit maximaal 4000 woorden</w:t>
            </w:r>
          </w:p>
        </w:tc>
        <w:tc>
          <w:tcPr>
            <w:tcW w:w="3650" w:type="dxa"/>
            <w:tcBorders>
              <w:bottom w:val="single" w:sz="8" w:space="0" w:color="000000"/>
              <w:right w:val="single" w:sz="12" w:space="0" w:color="000000"/>
            </w:tcBorders>
          </w:tcPr>
          <w:p w14:paraId="43F08EE0" w14:textId="77777777" w:rsidR="0027188F" w:rsidRPr="0027188F" w:rsidRDefault="0027188F" w:rsidP="00D77411">
            <w:pPr>
              <w:numPr>
                <w:ilvl w:val="0"/>
                <w:numId w:val="55"/>
              </w:numPr>
              <w:spacing w:line="276" w:lineRule="auto"/>
              <w:ind w:left="324" w:hanging="283"/>
              <w:rPr>
                <w:rFonts w:ascii="Arial" w:eastAsia="Arial" w:hAnsi="Arial" w:cs="Arial"/>
                <w:sz w:val="20"/>
                <w:szCs w:val="20"/>
              </w:rPr>
            </w:pPr>
            <w:r w:rsidRPr="0027188F">
              <w:rPr>
                <w:rFonts w:ascii="Arial" w:eastAsia="Arial" w:hAnsi="Arial" w:cs="Arial"/>
                <w:sz w:val="20"/>
                <w:szCs w:val="20"/>
              </w:rPr>
              <w:t>Er is  daarbij sprake van een duidelijke scheiding tussen praktijkervaringen en onderzoeksbevindingen/feiten.</w:t>
            </w:r>
          </w:p>
          <w:p w14:paraId="7EA5F4D9" w14:textId="77777777" w:rsidR="0027188F" w:rsidRPr="0027188F" w:rsidRDefault="0027188F" w:rsidP="00D77411">
            <w:pPr>
              <w:numPr>
                <w:ilvl w:val="0"/>
                <w:numId w:val="55"/>
              </w:numPr>
              <w:spacing w:line="276" w:lineRule="auto"/>
              <w:ind w:left="324" w:hanging="283"/>
              <w:rPr>
                <w:rFonts w:ascii="Arial" w:eastAsia="Arial" w:hAnsi="Arial" w:cs="Arial"/>
                <w:sz w:val="20"/>
                <w:szCs w:val="20"/>
              </w:rPr>
            </w:pPr>
            <w:r w:rsidRPr="0027188F">
              <w:rPr>
                <w:rFonts w:ascii="Arial" w:eastAsia="Arial" w:hAnsi="Arial" w:cs="Arial"/>
                <w:sz w:val="20"/>
                <w:szCs w:val="20"/>
              </w:rPr>
              <w:t>De feiten zijn  onderbouwd met literatuur.</w:t>
            </w:r>
          </w:p>
          <w:p w14:paraId="3FAF21FE" w14:textId="77777777" w:rsidR="0027188F" w:rsidRPr="0027188F" w:rsidRDefault="0027188F" w:rsidP="0027188F">
            <w:pPr>
              <w:spacing w:line="276" w:lineRule="auto"/>
              <w:rPr>
                <w:rFonts w:ascii="Arial" w:eastAsia="Arial" w:hAnsi="Arial" w:cs="Arial"/>
                <w:sz w:val="20"/>
                <w:szCs w:val="20"/>
              </w:rPr>
            </w:pPr>
          </w:p>
        </w:tc>
      </w:tr>
    </w:tbl>
    <w:p w14:paraId="017DBA5B" w14:textId="77777777" w:rsidR="0027188F" w:rsidRDefault="0027188F">
      <w:pPr>
        <w:sectPr w:rsidR="0027188F" w:rsidSect="0027188F">
          <w:pgSz w:w="16838" w:h="11906" w:orient="landscape"/>
          <w:pgMar w:top="1440" w:right="1418" w:bottom="1440" w:left="851" w:header="0" w:footer="709" w:gutter="0"/>
          <w:cols w:space="708"/>
          <w:docGrid w:linePitch="326"/>
        </w:sectPr>
      </w:pPr>
    </w:p>
    <w:p w14:paraId="582D4901" w14:textId="2D39123F" w:rsidR="00707648" w:rsidRDefault="00707648"/>
    <w:p w14:paraId="405A7E25" w14:textId="44CF3244" w:rsidR="00E635D0" w:rsidRDefault="00E635D0"/>
    <w:p w14:paraId="4ACD9D84" w14:textId="09783C87" w:rsidR="00E635D0" w:rsidRDefault="00A81D0D" w:rsidP="00061E42">
      <w:pPr>
        <w:jc w:val="right"/>
        <w:rPr>
          <w:rFonts w:ascii="Arial" w:eastAsia="Arial" w:hAnsi="Arial" w:cs="Arial"/>
          <w:b/>
          <w:sz w:val="22"/>
          <w:szCs w:val="20"/>
        </w:rPr>
      </w:pPr>
      <w:r>
        <w:rPr>
          <w:rFonts w:ascii="Arial" w:eastAsia="Arial" w:hAnsi="Arial" w:cs="Arial"/>
          <w:b/>
          <w:noProof/>
        </w:rPr>
        <w:drawing>
          <wp:anchor distT="0" distB="0" distL="114300" distR="114300" simplePos="0" relativeHeight="251759616" behindDoc="0" locked="0" layoutInCell="1" allowOverlap="1" wp14:anchorId="2EA504FC" wp14:editId="0BBCF2E5">
            <wp:simplePos x="0" y="0"/>
            <wp:positionH relativeFrom="margin">
              <wp:posOffset>-121920</wp:posOffset>
            </wp:positionH>
            <wp:positionV relativeFrom="paragraph">
              <wp:posOffset>-635</wp:posOffset>
            </wp:positionV>
            <wp:extent cx="1499870" cy="1164590"/>
            <wp:effectExtent l="0" t="0" r="5080" b="0"/>
            <wp:wrapSquare wrapText="bothSides"/>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499870" cy="1164590"/>
                    </a:xfrm>
                    <a:prstGeom prst="rect">
                      <a:avLst/>
                    </a:prstGeom>
                    <a:noFill/>
                  </pic:spPr>
                </pic:pic>
              </a:graphicData>
            </a:graphic>
          </wp:anchor>
        </w:drawing>
      </w:r>
      <w:r w:rsidR="00E635D0" w:rsidRPr="009540FD">
        <w:rPr>
          <w:rFonts w:ascii="Arial" w:eastAsia="Arial" w:hAnsi="Arial" w:cs="Arial"/>
          <w:b/>
          <w:sz w:val="22"/>
          <w:szCs w:val="20"/>
        </w:rPr>
        <w:t xml:space="preserve">BIJLAGE H: </w:t>
      </w:r>
    </w:p>
    <w:p w14:paraId="4D20A9E5" w14:textId="77777777" w:rsidR="00E635D0" w:rsidRDefault="00E635D0" w:rsidP="00061E42">
      <w:pPr>
        <w:jc w:val="right"/>
        <w:rPr>
          <w:rFonts w:ascii="Arial" w:eastAsia="Arial" w:hAnsi="Arial" w:cs="Arial"/>
          <w:b/>
          <w:sz w:val="22"/>
          <w:szCs w:val="20"/>
        </w:rPr>
      </w:pPr>
    </w:p>
    <w:p w14:paraId="79228C6E" w14:textId="77777777" w:rsidR="00E635D0" w:rsidRDefault="00E635D0" w:rsidP="00061E42">
      <w:pPr>
        <w:jc w:val="right"/>
        <w:rPr>
          <w:rFonts w:ascii="Arial" w:eastAsia="Arial" w:hAnsi="Arial" w:cs="Arial"/>
          <w:b/>
          <w:sz w:val="20"/>
          <w:szCs w:val="20"/>
        </w:rPr>
      </w:pPr>
      <w:r>
        <w:rPr>
          <w:rFonts w:ascii="Arial" w:eastAsia="Arial" w:hAnsi="Arial" w:cs="Arial"/>
          <w:b/>
          <w:sz w:val="20"/>
          <w:szCs w:val="20"/>
        </w:rPr>
        <w:t xml:space="preserve">BEOORDELINGSFORMULIER </w:t>
      </w:r>
    </w:p>
    <w:p w14:paraId="3D725AC9" w14:textId="77777777" w:rsidR="00E635D0" w:rsidRDefault="00E635D0" w:rsidP="00061E42">
      <w:pPr>
        <w:jc w:val="right"/>
        <w:rPr>
          <w:rFonts w:ascii="Arial" w:eastAsia="Arial" w:hAnsi="Arial" w:cs="Arial"/>
          <w:b/>
          <w:sz w:val="20"/>
          <w:szCs w:val="20"/>
        </w:rPr>
      </w:pPr>
    </w:p>
    <w:p w14:paraId="6711B08D" w14:textId="77777777" w:rsidR="00E635D0" w:rsidRDefault="00E635D0" w:rsidP="00061E42">
      <w:pPr>
        <w:jc w:val="right"/>
        <w:rPr>
          <w:rFonts w:ascii="Arial" w:eastAsia="Arial" w:hAnsi="Arial" w:cs="Arial"/>
          <w:b/>
        </w:rPr>
      </w:pPr>
      <w:r>
        <w:rPr>
          <w:rFonts w:ascii="Arial" w:eastAsia="Arial" w:hAnsi="Arial" w:cs="Arial"/>
          <w:b/>
          <w:sz w:val="20"/>
          <w:szCs w:val="20"/>
        </w:rPr>
        <w:t>EINDVERSLAG/-PRESENTATIE PDG</w:t>
      </w:r>
      <w:r>
        <w:rPr>
          <w:rFonts w:ascii="Arial" w:eastAsia="Arial" w:hAnsi="Arial" w:cs="Arial"/>
          <w:b/>
        </w:rPr>
        <w:t xml:space="preserve"> </w:t>
      </w:r>
    </w:p>
    <w:p w14:paraId="2CAF01C4" w14:textId="79021DCA" w:rsidR="00E635D0" w:rsidRDefault="00E635D0" w:rsidP="00061E42">
      <w:pPr>
        <w:rPr>
          <w:rFonts w:ascii="Arial" w:eastAsia="Arial" w:hAnsi="Arial" w:cs="Arial"/>
          <w:b/>
        </w:rPr>
      </w:pPr>
    </w:p>
    <w:p w14:paraId="613DC43F" w14:textId="701EE042" w:rsidR="00C21871" w:rsidRDefault="00C21871" w:rsidP="00061E42">
      <w:pPr>
        <w:rPr>
          <w:rFonts w:ascii="Arial" w:eastAsia="Arial" w:hAnsi="Arial" w:cs="Arial"/>
          <w:b/>
        </w:rPr>
      </w:pPr>
    </w:p>
    <w:p w14:paraId="6B8E4886" w14:textId="77777777" w:rsidR="00C21871" w:rsidRDefault="00C21871" w:rsidP="00061E42">
      <w:pPr>
        <w:rPr>
          <w:rFonts w:ascii="Arial" w:eastAsia="Arial" w:hAnsi="Arial" w:cs="Arial"/>
          <w:b/>
        </w:rPr>
      </w:pPr>
    </w:p>
    <w:tbl>
      <w:tblPr>
        <w:tblW w:w="9640" w:type="dxa"/>
        <w:tblInd w:w="-34" w:type="dxa"/>
        <w:tblLayout w:type="fixed"/>
        <w:tblLook w:val="0400" w:firstRow="0" w:lastRow="0" w:firstColumn="0" w:lastColumn="0" w:noHBand="0" w:noVBand="1"/>
      </w:tblPr>
      <w:tblGrid>
        <w:gridCol w:w="3578"/>
        <w:gridCol w:w="3260"/>
        <w:gridCol w:w="2802"/>
      </w:tblGrid>
      <w:tr w:rsidR="00E635D0" w14:paraId="34C46B9C" w14:textId="77777777" w:rsidTr="00C21871">
        <w:tc>
          <w:tcPr>
            <w:tcW w:w="3578" w:type="dxa"/>
          </w:tcPr>
          <w:p w14:paraId="50E38F4C" w14:textId="4FCDDBD9" w:rsidR="00E635D0" w:rsidRDefault="00E635D0" w:rsidP="00061E42">
            <w:pPr>
              <w:rPr>
                <w:rFonts w:ascii="Arial" w:eastAsia="Arial" w:hAnsi="Arial" w:cs="Arial"/>
                <w:b/>
                <w:sz w:val="20"/>
                <w:szCs w:val="20"/>
              </w:rPr>
            </w:pPr>
            <w:r>
              <w:rPr>
                <w:rFonts w:ascii="Arial" w:eastAsia="Arial" w:hAnsi="Arial" w:cs="Arial"/>
                <w:b/>
                <w:sz w:val="20"/>
                <w:szCs w:val="20"/>
              </w:rPr>
              <w:t>Naam kandidaat:</w:t>
            </w:r>
          </w:p>
          <w:p w14:paraId="2777F0BF" w14:textId="77777777" w:rsidR="00C21871" w:rsidRDefault="00C21871" w:rsidP="00061E42">
            <w:pPr>
              <w:rPr>
                <w:rFonts w:ascii="Arial" w:eastAsia="Arial" w:hAnsi="Arial" w:cs="Arial"/>
                <w:b/>
                <w:sz w:val="20"/>
                <w:szCs w:val="20"/>
              </w:rPr>
            </w:pPr>
          </w:p>
          <w:p w14:paraId="44FD414F" w14:textId="77777777" w:rsidR="00E635D0" w:rsidRDefault="00E635D0" w:rsidP="00061E42">
            <w:pPr>
              <w:rPr>
                <w:rFonts w:ascii="Arial" w:eastAsia="Arial" w:hAnsi="Arial" w:cs="Arial"/>
                <w:b/>
                <w:sz w:val="20"/>
                <w:szCs w:val="20"/>
              </w:rPr>
            </w:pPr>
          </w:p>
        </w:tc>
        <w:tc>
          <w:tcPr>
            <w:tcW w:w="3260" w:type="dxa"/>
          </w:tcPr>
          <w:p w14:paraId="42BF405A" w14:textId="77777777" w:rsidR="00E635D0" w:rsidRDefault="00E635D0" w:rsidP="00061E42">
            <w:pPr>
              <w:rPr>
                <w:rFonts w:ascii="Arial" w:eastAsia="Arial" w:hAnsi="Arial" w:cs="Arial"/>
                <w:b/>
                <w:sz w:val="20"/>
                <w:szCs w:val="20"/>
              </w:rPr>
            </w:pPr>
            <w:r>
              <w:rPr>
                <w:rFonts w:ascii="Arial" w:eastAsia="Arial" w:hAnsi="Arial" w:cs="Arial"/>
                <w:b/>
                <w:sz w:val="20"/>
                <w:szCs w:val="20"/>
              </w:rPr>
              <w:t xml:space="preserve">Werkzaam bij: </w:t>
            </w:r>
          </w:p>
        </w:tc>
        <w:tc>
          <w:tcPr>
            <w:tcW w:w="2802" w:type="dxa"/>
          </w:tcPr>
          <w:p w14:paraId="35D48378" w14:textId="762A3AAD" w:rsidR="00E635D0" w:rsidRDefault="00C21871" w:rsidP="00C21871">
            <w:pPr>
              <w:rPr>
                <w:rFonts w:ascii="Arial" w:eastAsia="Arial" w:hAnsi="Arial" w:cs="Arial"/>
                <w:b/>
                <w:sz w:val="20"/>
                <w:szCs w:val="20"/>
              </w:rPr>
            </w:pPr>
            <w:r>
              <w:rPr>
                <w:rFonts w:ascii="Arial" w:eastAsia="Arial" w:hAnsi="Arial" w:cs="Arial"/>
                <w:b/>
                <w:sz w:val="20"/>
                <w:szCs w:val="20"/>
              </w:rPr>
              <w:t>Datum:</w:t>
            </w:r>
          </w:p>
        </w:tc>
      </w:tr>
      <w:tr w:rsidR="00E635D0" w14:paraId="42D2B534" w14:textId="77777777" w:rsidTr="00C21871">
        <w:tc>
          <w:tcPr>
            <w:tcW w:w="3578" w:type="dxa"/>
          </w:tcPr>
          <w:p w14:paraId="6E61116B" w14:textId="77777777" w:rsidR="00E635D0" w:rsidRDefault="00E635D0" w:rsidP="00061E42">
            <w:pPr>
              <w:rPr>
                <w:rFonts w:ascii="Arial" w:eastAsia="Arial" w:hAnsi="Arial" w:cs="Arial"/>
                <w:sz w:val="20"/>
                <w:szCs w:val="20"/>
              </w:rPr>
            </w:pPr>
            <w:r>
              <w:rPr>
                <w:rFonts w:ascii="Arial" w:eastAsia="Arial" w:hAnsi="Arial" w:cs="Arial"/>
                <w:b/>
                <w:sz w:val="20"/>
                <w:szCs w:val="20"/>
              </w:rPr>
              <w:t>Namen examinatoren</w:t>
            </w:r>
            <w:r>
              <w:rPr>
                <w:rFonts w:ascii="Arial" w:eastAsia="Arial" w:hAnsi="Arial" w:cs="Arial"/>
                <w:sz w:val="20"/>
                <w:szCs w:val="20"/>
              </w:rPr>
              <w:t>:</w:t>
            </w:r>
          </w:p>
          <w:p w14:paraId="1CE6163B" w14:textId="77777777" w:rsidR="00E635D0" w:rsidRDefault="00E635D0" w:rsidP="00061E42">
            <w:pPr>
              <w:rPr>
                <w:rFonts w:ascii="Arial" w:eastAsia="Arial" w:hAnsi="Arial" w:cs="Arial"/>
                <w:sz w:val="20"/>
                <w:szCs w:val="20"/>
              </w:rPr>
            </w:pPr>
            <w:r>
              <w:rPr>
                <w:rFonts w:ascii="Arial" w:eastAsia="Arial" w:hAnsi="Arial" w:cs="Arial"/>
                <w:sz w:val="20"/>
                <w:szCs w:val="20"/>
              </w:rPr>
              <w:t xml:space="preserve">1 </w:t>
            </w:r>
          </w:p>
          <w:p w14:paraId="41EF9FB0" w14:textId="77777777" w:rsidR="00E635D0" w:rsidRDefault="00E635D0" w:rsidP="00061E42">
            <w:pPr>
              <w:rPr>
                <w:rFonts w:ascii="Arial" w:eastAsia="Arial" w:hAnsi="Arial" w:cs="Arial"/>
                <w:sz w:val="20"/>
                <w:szCs w:val="20"/>
              </w:rPr>
            </w:pPr>
          </w:p>
          <w:p w14:paraId="20CDFD01" w14:textId="77777777" w:rsidR="00E635D0" w:rsidRDefault="00E635D0" w:rsidP="00061E42">
            <w:pPr>
              <w:rPr>
                <w:rFonts w:ascii="Arial" w:eastAsia="Arial" w:hAnsi="Arial" w:cs="Arial"/>
                <w:sz w:val="20"/>
                <w:szCs w:val="20"/>
              </w:rPr>
            </w:pPr>
            <w:r>
              <w:rPr>
                <w:rFonts w:ascii="Arial" w:eastAsia="Arial" w:hAnsi="Arial" w:cs="Arial"/>
                <w:sz w:val="20"/>
                <w:szCs w:val="20"/>
              </w:rPr>
              <w:t xml:space="preserve">2 </w:t>
            </w:r>
          </w:p>
          <w:p w14:paraId="196FCF94" w14:textId="77777777" w:rsidR="00E635D0" w:rsidRDefault="00E635D0" w:rsidP="00061E42">
            <w:pPr>
              <w:rPr>
                <w:rFonts w:ascii="Arial" w:eastAsia="Arial" w:hAnsi="Arial" w:cs="Arial"/>
                <w:sz w:val="20"/>
                <w:szCs w:val="20"/>
              </w:rPr>
            </w:pPr>
          </w:p>
        </w:tc>
        <w:tc>
          <w:tcPr>
            <w:tcW w:w="3260" w:type="dxa"/>
          </w:tcPr>
          <w:p w14:paraId="717B2DCA" w14:textId="77777777" w:rsidR="00E635D0" w:rsidRDefault="00E635D0" w:rsidP="00061E42">
            <w:pPr>
              <w:rPr>
                <w:rFonts w:ascii="Arial" w:eastAsia="Arial" w:hAnsi="Arial" w:cs="Arial"/>
                <w:sz w:val="20"/>
                <w:szCs w:val="20"/>
              </w:rPr>
            </w:pPr>
            <w:r>
              <w:rPr>
                <w:rFonts w:ascii="Arial" w:eastAsia="Arial" w:hAnsi="Arial" w:cs="Arial"/>
                <w:b/>
                <w:sz w:val="20"/>
                <w:szCs w:val="20"/>
              </w:rPr>
              <w:t>Paraaf examinatoren</w:t>
            </w:r>
            <w:r>
              <w:rPr>
                <w:rFonts w:ascii="Arial" w:eastAsia="Arial" w:hAnsi="Arial" w:cs="Arial"/>
                <w:sz w:val="20"/>
                <w:szCs w:val="20"/>
              </w:rPr>
              <w:t>:</w:t>
            </w:r>
          </w:p>
          <w:p w14:paraId="1D989419" w14:textId="77777777" w:rsidR="00E635D0" w:rsidRDefault="00E635D0" w:rsidP="00061E42">
            <w:pPr>
              <w:rPr>
                <w:rFonts w:ascii="Arial" w:eastAsia="Arial" w:hAnsi="Arial" w:cs="Arial"/>
                <w:sz w:val="20"/>
                <w:szCs w:val="20"/>
              </w:rPr>
            </w:pPr>
            <w:r>
              <w:rPr>
                <w:rFonts w:ascii="Arial" w:eastAsia="Arial" w:hAnsi="Arial" w:cs="Arial"/>
                <w:sz w:val="20"/>
                <w:szCs w:val="20"/>
              </w:rPr>
              <w:t>1</w:t>
            </w:r>
          </w:p>
          <w:p w14:paraId="01764459" w14:textId="77777777" w:rsidR="00E635D0" w:rsidRDefault="00E635D0" w:rsidP="00061E42">
            <w:pPr>
              <w:rPr>
                <w:rFonts w:ascii="Arial" w:eastAsia="Arial" w:hAnsi="Arial" w:cs="Arial"/>
                <w:sz w:val="20"/>
                <w:szCs w:val="20"/>
              </w:rPr>
            </w:pPr>
          </w:p>
          <w:p w14:paraId="3128C5D4" w14:textId="77777777" w:rsidR="00E635D0" w:rsidRDefault="00E635D0" w:rsidP="00061E42">
            <w:pPr>
              <w:rPr>
                <w:rFonts w:ascii="Arial" w:eastAsia="Arial" w:hAnsi="Arial" w:cs="Arial"/>
                <w:sz w:val="20"/>
                <w:szCs w:val="20"/>
              </w:rPr>
            </w:pPr>
            <w:r>
              <w:rPr>
                <w:rFonts w:ascii="Arial" w:eastAsia="Arial" w:hAnsi="Arial" w:cs="Arial"/>
                <w:sz w:val="20"/>
                <w:szCs w:val="20"/>
              </w:rPr>
              <w:t>2</w:t>
            </w:r>
          </w:p>
        </w:tc>
        <w:tc>
          <w:tcPr>
            <w:tcW w:w="2802" w:type="dxa"/>
          </w:tcPr>
          <w:p w14:paraId="043A120A" w14:textId="27459A14" w:rsidR="00E635D0" w:rsidRDefault="00C21871" w:rsidP="00061E42">
            <w:pPr>
              <w:rPr>
                <w:rFonts w:ascii="Arial" w:eastAsia="Arial" w:hAnsi="Arial" w:cs="Arial"/>
                <w:sz w:val="20"/>
                <w:szCs w:val="20"/>
              </w:rPr>
            </w:pPr>
            <w:r>
              <w:rPr>
                <w:rFonts w:ascii="Arial" w:eastAsia="Arial" w:hAnsi="Arial" w:cs="Arial"/>
                <w:sz w:val="20"/>
                <w:szCs w:val="20"/>
              </w:rPr>
              <w:t>Andere aanwezigen</w:t>
            </w:r>
          </w:p>
        </w:tc>
      </w:tr>
    </w:tbl>
    <w:p w14:paraId="287E6A7D" w14:textId="6BAF3BE4" w:rsidR="00E635D0" w:rsidRPr="00985754" w:rsidRDefault="00E635D0" w:rsidP="00061E42">
      <w:pPr>
        <w:rPr>
          <w:rFonts w:ascii="Arial" w:eastAsia="Arial" w:hAnsi="Arial" w:cs="Arial"/>
          <w:b/>
          <w:sz w:val="20"/>
          <w:szCs w:val="20"/>
        </w:rPr>
      </w:pPr>
    </w:p>
    <w:p w14:paraId="3281F3A1" w14:textId="490FEEE5" w:rsidR="003059E7" w:rsidRDefault="003059E7" w:rsidP="00061E42">
      <w:pPr>
        <w:rPr>
          <w:rFonts w:ascii="Arial" w:eastAsia="Arial" w:hAnsi="Arial" w:cs="Arial"/>
          <w:b/>
          <w:sz w:val="20"/>
          <w:szCs w:val="20"/>
        </w:rPr>
      </w:pPr>
      <w:r w:rsidRPr="00985754">
        <w:rPr>
          <w:rFonts w:ascii="Arial" w:eastAsia="Arial" w:hAnsi="Arial" w:cs="Arial"/>
          <w:b/>
          <w:sz w:val="20"/>
          <w:szCs w:val="20"/>
        </w:rPr>
        <w:t>EINDBEOORDELING</w:t>
      </w:r>
      <w:r w:rsidR="00C21871">
        <w:rPr>
          <w:rFonts w:ascii="Arial" w:eastAsia="Arial" w:hAnsi="Arial" w:cs="Arial"/>
          <w:b/>
          <w:sz w:val="20"/>
          <w:szCs w:val="20"/>
        </w:rPr>
        <w:t xml:space="preserve"> </w:t>
      </w:r>
      <w:r w:rsidRPr="00985754">
        <w:rPr>
          <w:rFonts w:ascii="Arial" w:eastAsia="Arial" w:hAnsi="Arial" w:cs="Arial"/>
          <w:b/>
          <w:sz w:val="20"/>
          <w:szCs w:val="20"/>
        </w:rPr>
        <w:t>Aandachtsgebieden:</w:t>
      </w:r>
    </w:p>
    <w:p w14:paraId="1502A629" w14:textId="77777777" w:rsidR="00985754" w:rsidRPr="00985754" w:rsidRDefault="00985754" w:rsidP="00061E42">
      <w:pPr>
        <w:rPr>
          <w:rFonts w:ascii="Arial" w:eastAsia="Arial" w:hAnsi="Arial" w:cs="Arial"/>
          <w:b/>
          <w:sz w:val="20"/>
          <w:szCs w:val="20"/>
        </w:rPr>
      </w:pPr>
    </w:p>
    <w:p w14:paraId="3FEC9B52" w14:textId="13911B3A" w:rsidR="003059E7" w:rsidRDefault="003059E7" w:rsidP="00C21871">
      <w:pPr>
        <w:pStyle w:val="Lijstalinea"/>
        <w:numPr>
          <w:ilvl w:val="0"/>
          <w:numId w:val="86"/>
        </w:numPr>
        <w:spacing w:line="276" w:lineRule="auto"/>
        <w:ind w:left="426" w:hanging="426"/>
        <w:rPr>
          <w:rFonts w:ascii="Arial" w:eastAsia="Arial" w:hAnsi="Arial" w:cs="Arial"/>
          <w:sz w:val="20"/>
          <w:szCs w:val="20"/>
        </w:rPr>
      </w:pPr>
      <w:r>
        <w:rPr>
          <w:rFonts w:ascii="Arial" w:eastAsia="Arial" w:hAnsi="Arial" w:cs="Arial"/>
          <w:sz w:val="20"/>
          <w:szCs w:val="20"/>
        </w:rPr>
        <w:t>Je geeft informatie over jezelf en je werkcontext.</w:t>
      </w:r>
    </w:p>
    <w:p w14:paraId="07CCF48A" w14:textId="247D2BCC" w:rsidR="003059E7" w:rsidRDefault="003059E7" w:rsidP="00C21871">
      <w:pPr>
        <w:pStyle w:val="Lijstalinea"/>
        <w:numPr>
          <w:ilvl w:val="0"/>
          <w:numId w:val="86"/>
        </w:numPr>
        <w:spacing w:line="276" w:lineRule="auto"/>
        <w:ind w:left="426" w:hanging="426"/>
        <w:rPr>
          <w:rFonts w:ascii="Arial" w:eastAsia="Arial" w:hAnsi="Arial" w:cs="Arial"/>
          <w:sz w:val="20"/>
          <w:szCs w:val="20"/>
        </w:rPr>
      </w:pPr>
      <w:r>
        <w:rPr>
          <w:rFonts w:ascii="Arial" w:eastAsia="Arial" w:hAnsi="Arial" w:cs="Arial"/>
          <w:sz w:val="20"/>
          <w:szCs w:val="20"/>
        </w:rPr>
        <w:t xml:space="preserve">Je maakt jouw professionele ontwikkeling als mbo-docent </w:t>
      </w:r>
      <w:r w:rsidR="00C21871">
        <w:rPr>
          <w:rFonts w:ascii="Arial" w:eastAsia="Arial" w:hAnsi="Arial" w:cs="Arial"/>
          <w:sz w:val="20"/>
          <w:szCs w:val="20"/>
        </w:rPr>
        <w:t>zichtbaar</w:t>
      </w:r>
      <w:r>
        <w:rPr>
          <w:rFonts w:ascii="Arial" w:eastAsia="Arial" w:hAnsi="Arial" w:cs="Arial"/>
          <w:sz w:val="20"/>
          <w:szCs w:val="20"/>
        </w:rPr>
        <w:t>. Hoe is dit proces verlopen en hoe gaat deze ontwikkeling verder richting toekomst?</w:t>
      </w:r>
    </w:p>
    <w:p w14:paraId="54121256" w14:textId="2B08C355" w:rsidR="003059E7" w:rsidRDefault="003059E7" w:rsidP="00C21871">
      <w:pPr>
        <w:pStyle w:val="Lijstalinea"/>
        <w:numPr>
          <w:ilvl w:val="0"/>
          <w:numId w:val="86"/>
        </w:numPr>
        <w:spacing w:line="276" w:lineRule="auto"/>
        <w:ind w:left="426" w:hanging="426"/>
        <w:rPr>
          <w:rFonts w:ascii="Arial" w:eastAsia="Arial" w:hAnsi="Arial" w:cs="Arial"/>
          <w:sz w:val="20"/>
          <w:szCs w:val="20"/>
        </w:rPr>
      </w:pPr>
      <w:r>
        <w:rPr>
          <w:rFonts w:ascii="Arial" w:eastAsia="Arial" w:hAnsi="Arial" w:cs="Arial"/>
          <w:sz w:val="20"/>
          <w:szCs w:val="20"/>
        </w:rPr>
        <w:t>Je maakt inzichtelijk vanuit welke onderwijsvisie je werkt</w:t>
      </w:r>
      <w:r w:rsidR="00C21871">
        <w:rPr>
          <w:rFonts w:ascii="Arial" w:eastAsia="Arial" w:hAnsi="Arial" w:cs="Arial"/>
          <w:sz w:val="20"/>
          <w:szCs w:val="20"/>
        </w:rPr>
        <w:t xml:space="preserve"> en hoe deze visie aansluit bij jou werkcontext en organisatie</w:t>
      </w:r>
      <w:r>
        <w:rPr>
          <w:rFonts w:ascii="Arial" w:eastAsia="Arial" w:hAnsi="Arial" w:cs="Arial"/>
          <w:sz w:val="20"/>
          <w:szCs w:val="20"/>
        </w:rPr>
        <w:t>.</w:t>
      </w:r>
    </w:p>
    <w:p w14:paraId="0AC73AA6" w14:textId="347764F7" w:rsidR="003059E7" w:rsidRDefault="003059E7" w:rsidP="00C21871">
      <w:pPr>
        <w:pStyle w:val="Lijstalinea"/>
        <w:numPr>
          <w:ilvl w:val="0"/>
          <w:numId w:val="86"/>
        </w:numPr>
        <w:spacing w:line="276" w:lineRule="auto"/>
        <w:ind w:left="426" w:hanging="426"/>
        <w:rPr>
          <w:rFonts w:ascii="Arial" w:eastAsia="Arial" w:hAnsi="Arial" w:cs="Arial"/>
          <w:sz w:val="20"/>
          <w:szCs w:val="20"/>
        </w:rPr>
      </w:pPr>
      <w:r>
        <w:rPr>
          <w:rFonts w:ascii="Arial" w:eastAsia="Arial" w:hAnsi="Arial" w:cs="Arial"/>
          <w:sz w:val="20"/>
          <w:szCs w:val="20"/>
        </w:rPr>
        <w:t>Feedback vanuit drie perspectieven ten aanzien van je ontwikkeling als docent.</w:t>
      </w:r>
      <w:r w:rsidR="00C21871">
        <w:rPr>
          <w:rFonts w:ascii="Arial" w:eastAsia="Arial" w:hAnsi="Arial" w:cs="Arial"/>
          <w:sz w:val="20"/>
          <w:szCs w:val="20"/>
        </w:rPr>
        <w:t>(bijvoorbeeld collega’s, studenten, werkomgeving)</w:t>
      </w:r>
    </w:p>
    <w:p w14:paraId="31CF942B" w14:textId="0C07F399" w:rsidR="003059E7" w:rsidRDefault="003059E7" w:rsidP="00C21871">
      <w:pPr>
        <w:pStyle w:val="Lijstalinea"/>
        <w:numPr>
          <w:ilvl w:val="0"/>
          <w:numId w:val="86"/>
        </w:numPr>
        <w:spacing w:line="276" w:lineRule="auto"/>
        <w:ind w:left="426" w:hanging="426"/>
        <w:rPr>
          <w:rFonts w:ascii="Arial" w:eastAsia="Arial" w:hAnsi="Arial" w:cs="Arial"/>
          <w:sz w:val="20"/>
          <w:szCs w:val="20"/>
        </w:rPr>
      </w:pPr>
      <w:r>
        <w:rPr>
          <w:rFonts w:ascii="Arial" w:eastAsia="Arial" w:hAnsi="Arial" w:cs="Arial"/>
          <w:sz w:val="20"/>
          <w:szCs w:val="20"/>
        </w:rPr>
        <w:t>Je plannen (wensen en mogelijkheden) voor verdere professionalisering als mbo-docent.</w:t>
      </w:r>
    </w:p>
    <w:p w14:paraId="48F1C845" w14:textId="4E5DD939" w:rsidR="00C21871" w:rsidRPr="00C21871" w:rsidRDefault="00C21871" w:rsidP="00C21871">
      <w:pPr>
        <w:pStyle w:val="Lijstalinea"/>
        <w:numPr>
          <w:ilvl w:val="0"/>
          <w:numId w:val="86"/>
        </w:numPr>
        <w:spacing w:line="276" w:lineRule="auto"/>
        <w:ind w:left="425" w:hanging="425"/>
        <w:rPr>
          <w:rFonts w:ascii="Arial" w:eastAsia="Arial" w:hAnsi="Arial" w:cs="Arial"/>
          <w:sz w:val="20"/>
          <w:szCs w:val="20"/>
        </w:rPr>
      </w:pPr>
      <w:r w:rsidRPr="00C21871">
        <w:rPr>
          <w:rFonts w:ascii="Arial" w:eastAsia="Arial" w:hAnsi="Arial" w:cs="Arial"/>
          <w:sz w:val="20"/>
          <w:szCs w:val="20"/>
        </w:rPr>
        <w:t>Bij de vers</w:t>
      </w:r>
      <w:r>
        <w:rPr>
          <w:rFonts w:ascii="Arial" w:eastAsia="Arial" w:hAnsi="Arial" w:cs="Arial"/>
          <w:sz w:val="20"/>
          <w:szCs w:val="20"/>
        </w:rPr>
        <w:t>chillende taken leg je uit wat is h</w:t>
      </w:r>
      <w:r w:rsidRPr="00C21871">
        <w:rPr>
          <w:rFonts w:ascii="Arial" w:eastAsia="Arial" w:hAnsi="Arial" w:cs="Arial"/>
          <w:sz w:val="20"/>
          <w:szCs w:val="20"/>
        </w:rPr>
        <w:t>et belang</w:t>
      </w:r>
      <w:r>
        <w:rPr>
          <w:rFonts w:ascii="Arial" w:eastAsia="Arial" w:hAnsi="Arial" w:cs="Arial"/>
          <w:sz w:val="20"/>
          <w:szCs w:val="20"/>
        </w:rPr>
        <w:t xml:space="preserve"> </w:t>
      </w:r>
      <w:r w:rsidRPr="00C21871">
        <w:rPr>
          <w:rFonts w:ascii="Arial" w:eastAsia="Arial" w:hAnsi="Arial" w:cs="Arial"/>
          <w:sz w:val="20"/>
          <w:szCs w:val="20"/>
        </w:rPr>
        <w:t>van deze taak voor jou en je werkcontext en welk gedrag laat je dan zien als mbo docent</w:t>
      </w:r>
      <w:r>
        <w:rPr>
          <w:rFonts w:ascii="Arial" w:eastAsia="Arial" w:hAnsi="Arial" w:cs="Arial"/>
          <w:sz w:val="20"/>
          <w:szCs w:val="20"/>
        </w:rPr>
        <w:t>.</w:t>
      </w:r>
    </w:p>
    <w:p w14:paraId="288E795D" w14:textId="7092C96E" w:rsidR="003059E7" w:rsidRDefault="003059E7" w:rsidP="00061E42">
      <w:pPr>
        <w:rPr>
          <w:rFonts w:ascii="Arial" w:eastAsia="Arial" w:hAnsi="Arial" w:cs="Arial"/>
          <w:b/>
        </w:rPr>
      </w:pPr>
    </w:p>
    <w:p w14:paraId="4A466F1B" w14:textId="77777777" w:rsidR="003A2116" w:rsidRDefault="003A2116" w:rsidP="00061E42">
      <w:pPr>
        <w:rPr>
          <w:rFonts w:ascii="Arial" w:eastAsia="Arial" w:hAnsi="Arial" w:cs="Arial"/>
          <w:b/>
        </w:rPr>
      </w:pPr>
    </w:p>
    <w:p w14:paraId="14C8106F" w14:textId="0DE6DD8E" w:rsidR="00E635D0" w:rsidRDefault="00E635D0" w:rsidP="00061E42">
      <w:pPr>
        <w:rPr>
          <w:rFonts w:ascii="Arial" w:eastAsia="Arial" w:hAnsi="Arial" w:cs="Arial"/>
          <w:b/>
          <w:sz w:val="20"/>
          <w:szCs w:val="20"/>
        </w:rPr>
      </w:pPr>
      <w:r>
        <w:rPr>
          <w:rFonts w:ascii="Arial" w:eastAsia="Arial" w:hAnsi="Arial" w:cs="Arial"/>
          <w:sz w:val="20"/>
          <w:szCs w:val="20"/>
        </w:rPr>
        <w:t xml:space="preserve">☐  </w:t>
      </w:r>
      <w:r>
        <w:rPr>
          <w:rFonts w:ascii="Arial" w:eastAsia="Arial" w:hAnsi="Arial" w:cs="Arial"/>
          <w:b/>
          <w:sz w:val="20"/>
          <w:szCs w:val="20"/>
        </w:rPr>
        <w:t xml:space="preserve">VOLDOENDE                  </w:t>
      </w:r>
      <w:r>
        <w:rPr>
          <w:rFonts w:ascii="Arial" w:eastAsia="Arial" w:hAnsi="Arial" w:cs="Arial"/>
          <w:sz w:val="20"/>
          <w:szCs w:val="20"/>
        </w:rPr>
        <w:t xml:space="preserve">☐ </w:t>
      </w:r>
      <w:r>
        <w:rPr>
          <w:rFonts w:ascii="Arial" w:eastAsia="Arial" w:hAnsi="Arial" w:cs="Arial"/>
          <w:b/>
          <w:sz w:val="20"/>
          <w:szCs w:val="20"/>
        </w:rPr>
        <w:t xml:space="preserve"> ONVOLDOENDE</w:t>
      </w:r>
    </w:p>
    <w:p w14:paraId="5A2B2FB0" w14:textId="5BD8FAEA" w:rsidR="00E635D0" w:rsidRDefault="00E635D0" w:rsidP="00061E42">
      <w:pPr>
        <w:spacing w:before="120"/>
        <w:rPr>
          <w:rFonts w:ascii="Arial" w:eastAsia="Arial" w:hAnsi="Arial" w:cs="Arial"/>
          <w:sz w:val="20"/>
          <w:szCs w:val="20"/>
        </w:rPr>
      </w:pPr>
      <w:r>
        <w:rPr>
          <w:rFonts w:ascii="Arial" w:eastAsia="Arial" w:hAnsi="Arial" w:cs="Arial"/>
          <w:sz w:val="20"/>
          <w:szCs w:val="20"/>
        </w:rPr>
        <w:t xml:space="preserve">Als een </w:t>
      </w:r>
      <w:r w:rsidR="00985754">
        <w:rPr>
          <w:rFonts w:ascii="Arial" w:eastAsia="Arial" w:hAnsi="Arial" w:cs="Arial"/>
          <w:sz w:val="20"/>
          <w:szCs w:val="20"/>
        </w:rPr>
        <w:t>taak</w:t>
      </w:r>
      <w:r>
        <w:rPr>
          <w:rFonts w:ascii="Arial" w:eastAsia="Arial" w:hAnsi="Arial" w:cs="Arial"/>
          <w:sz w:val="20"/>
          <w:szCs w:val="20"/>
        </w:rPr>
        <w:t xml:space="preserve"> met ‘onvoldoende’ beoordeeld wordt, is automatisch de eindbeoordeling ‘onvoldoende’.  </w:t>
      </w:r>
    </w:p>
    <w:p w14:paraId="78B1F593" w14:textId="77777777" w:rsidR="00985754" w:rsidRDefault="00985754" w:rsidP="00061E42">
      <w:pPr>
        <w:spacing w:before="120"/>
        <w:rPr>
          <w:rFonts w:ascii="Arial" w:eastAsia="Arial" w:hAnsi="Arial" w:cs="Arial"/>
          <w:sz w:val="20"/>
          <w:szCs w:val="20"/>
        </w:rPr>
      </w:pPr>
    </w:p>
    <w:tbl>
      <w:tblPr>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96"/>
        <w:gridCol w:w="7038"/>
      </w:tblGrid>
      <w:tr w:rsidR="00E635D0" w14:paraId="1A20FF71" w14:textId="77777777" w:rsidTr="00061E42">
        <w:tc>
          <w:tcPr>
            <w:tcW w:w="9634" w:type="dxa"/>
            <w:gridSpan w:val="2"/>
          </w:tcPr>
          <w:p w14:paraId="0DDF2D67" w14:textId="12C9DA35" w:rsidR="00E635D0" w:rsidRPr="003059E7" w:rsidRDefault="003059E7" w:rsidP="00061E42">
            <w:pPr>
              <w:spacing w:line="288" w:lineRule="auto"/>
              <w:rPr>
                <w:rFonts w:ascii="Arial" w:eastAsia="Arial" w:hAnsi="Arial" w:cs="Arial"/>
                <w:b/>
                <w:sz w:val="20"/>
                <w:szCs w:val="20"/>
              </w:rPr>
            </w:pPr>
            <w:r w:rsidRPr="003059E7">
              <w:rPr>
                <w:rFonts w:ascii="Arial" w:eastAsia="Arial" w:hAnsi="Arial" w:cs="Arial"/>
                <w:b/>
                <w:sz w:val="20"/>
                <w:szCs w:val="20"/>
              </w:rPr>
              <w:t>Taak 1: De docent draagt er</w:t>
            </w:r>
            <w:r>
              <w:rPr>
                <w:rFonts w:ascii="Arial" w:eastAsia="Arial" w:hAnsi="Arial" w:cs="Arial"/>
                <w:b/>
                <w:sz w:val="20"/>
                <w:szCs w:val="20"/>
              </w:rPr>
              <w:t xml:space="preserve"> </w:t>
            </w:r>
            <w:r w:rsidRPr="003059E7">
              <w:rPr>
                <w:rFonts w:ascii="Arial" w:eastAsia="Arial" w:hAnsi="Arial" w:cs="Arial"/>
                <w:b/>
                <w:sz w:val="20"/>
                <w:szCs w:val="20"/>
              </w:rPr>
              <w:t>zorg voor dat hij professional is en blij</w:t>
            </w:r>
            <w:r>
              <w:rPr>
                <w:rFonts w:ascii="Arial" w:eastAsia="Arial" w:hAnsi="Arial" w:cs="Arial"/>
                <w:b/>
                <w:sz w:val="20"/>
                <w:szCs w:val="20"/>
              </w:rPr>
              <w:t>f</w:t>
            </w:r>
            <w:r w:rsidRPr="003059E7">
              <w:rPr>
                <w:rFonts w:ascii="Arial" w:eastAsia="Arial" w:hAnsi="Arial" w:cs="Arial"/>
                <w:b/>
                <w:sz w:val="20"/>
                <w:szCs w:val="20"/>
              </w:rPr>
              <w:t>t</w:t>
            </w:r>
            <w:r w:rsidR="00985754">
              <w:rPr>
                <w:rFonts w:ascii="Arial" w:eastAsia="Arial" w:hAnsi="Arial" w:cs="Arial"/>
                <w:b/>
                <w:sz w:val="20"/>
                <w:szCs w:val="20"/>
              </w:rPr>
              <w:t>.</w:t>
            </w:r>
          </w:p>
          <w:p w14:paraId="5CD2B2C4" w14:textId="77777777" w:rsidR="00E635D0" w:rsidRDefault="00E635D0" w:rsidP="00061E42">
            <w:pPr>
              <w:spacing w:line="276" w:lineRule="auto"/>
              <w:rPr>
                <w:rFonts w:ascii="Arial" w:eastAsia="Arial" w:hAnsi="Arial" w:cs="Arial"/>
                <w:sz w:val="20"/>
                <w:szCs w:val="20"/>
                <w:u w:val="single"/>
              </w:rPr>
            </w:pPr>
          </w:p>
        </w:tc>
      </w:tr>
      <w:tr w:rsidR="00E635D0" w14:paraId="123DFFAB" w14:textId="77777777" w:rsidTr="00061E42">
        <w:tc>
          <w:tcPr>
            <w:tcW w:w="2596" w:type="dxa"/>
          </w:tcPr>
          <w:p w14:paraId="7EF45DA6" w14:textId="77777777" w:rsidR="00E635D0" w:rsidRPr="00C21871" w:rsidRDefault="00E635D0" w:rsidP="00061E42">
            <w:pPr>
              <w:rPr>
                <w:rFonts w:ascii="Arial" w:eastAsia="Arial" w:hAnsi="Arial" w:cs="Arial"/>
                <w:sz w:val="20"/>
                <w:szCs w:val="20"/>
              </w:rPr>
            </w:pPr>
            <w:r w:rsidRPr="00C21871">
              <w:rPr>
                <w:rFonts w:ascii="Arial" w:eastAsia="Arial" w:hAnsi="Arial" w:cs="Arial"/>
                <w:sz w:val="20"/>
                <w:szCs w:val="20"/>
              </w:rPr>
              <w:t>Beoordeling</w:t>
            </w:r>
          </w:p>
        </w:tc>
        <w:tc>
          <w:tcPr>
            <w:tcW w:w="7038" w:type="dxa"/>
          </w:tcPr>
          <w:p w14:paraId="7FB9B411" w14:textId="77777777" w:rsidR="00E635D0" w:rsidRPr="00C21871" w:rsidRDefault="00E635D0" w:rsidP="00061E42">
            <w:pPr>
              <w:rPr>
                <w:rFonts w:ascii="Arial" w:eastAsia="Arial" w:hAnsi="Arial" w:cs="Arial"/>
                <w:sz w:val="20"/>
                <w:szCs w:val="20"/>
              </w:rPr>
            </w:pPr>
            <w:r w:rsidRPr="00C21871">
              <w:rPr>
                <w:rFonts w:ascii="Arial" w:eastAsia="Arial" w:hAnsi="Arial" w:cs="Arial"/>
                <w:sz w:val="20"/>
                <w:szCs w:val="20"/>
              </w:rPr>
              <w:t>Toelichting</w:t>
            </w:r>
          </w:p>
        </w:tc>
      </w:tr>
      <w:tr w:rsidR="00E635D0" w14:paraId="5AD320C0" w14:textId="77777777" w:rsidTr="00061E42">
        <w:tc>
          <w:tcPr>
            <w:tcW w:w="2596" w:type="dxa"/>
          </w:tcPr>
          <w:p w14:paraId="503808E6" w14:textId="72FBDC36" w:rsidR="00E635D0" w:rsidRDefault="00E635D0" w:rsidP="00C21871">
            <w:pPr>
              <w:spacing w:before="60"/>
              <w:ind w:left="181" w:hanging="181"/>
              <w:rPr>
                <w:rFonts w:ascii="Arial" w:eastAsia="Arial" w:hAnsi="Arial" w:cs="Arial"/>
                <w:sz w:val="18"/>
                <w:szCs w:val="18"/>
              </w:rPr>
            </w:pPr>
            <w:r>
              <w:rPr>
                <w:rFonts w:ascii="Noto Sans Symbols" w:eastAsia="Noto Sans Symbols" w:hAnsi="Noto Sans Symbols" w:cs="Noto Sans Symbols"/>
                <w:sz w:val="18"/>
                <w:szCs w:val="18"/>
              </w:rPr>
              <w:t>•</w:t>
            </w:r>
            <w:r>
              <w:rPr>
                <w:rFonts w:ascii="Arial" w:eastAsia="Arial" w:hAnsi="Arial" w:cs="Arial"/>
                <w:sz w:val="18"/>
                <w:szCs w:val="18"/>
              </w:rPr>
              <w:t xml:space="preserve"> voldoende</w:t>
            </w:r>
            <w:r w:rsidR="00C21871">
              <w:rPr>
                <w:rFonts w:ascii="Arial" w:eastAsia="Arial" w:hAnsi="Arial" w:cs="Arial"/>
                <w:sz w:val="18"/>
                <w:szCs w:val="18"/>
              </w:rPr>
              <w:t xml:space="preserve"> </w:t>
            </w:r>
            <w:r>
              <w:rPr>
                <w:rFonts w:ascii="Noto Sans Symbols" w:eastAsia="Noto Sans Symbols" w:hAnsi="Noto Sans Symbols" w:cs="Noto Sans Symbols"/>
                <w:sz w:val="18"/>
                <w:szCs w:val="18"/>
              </w:rPr>
              <w:t>•</w:t>
            </w:r>
            <w:r>
              <w:rPr>
                <w:rFonts w:ascii="Arial" w:eastAsia="Arial" w:hAnsi="Arial" w:cs="Arial"/>
                <w:sz w:val="18"/>
                <w:szCs w:val="18"/>
              </w:rPr>
              <w:t xml:space="preserve"> onvoldoende</w:t>
            </w:r>
          </w:p>
          <w:p w14:paraId="433BEC11" w14:textId="7B5BB422" w:rsidR="003A2116" w:rsidRDefault="003A2116" w:rsidP="00C21871">
            <w:pPr>
              <w:spacing w:before="60"/>
              <w:ind w:left="181" w:hanging="181"/>
              <w:rPr>
                <w:rFonts w:ascii="Arial" w:eastAsia="Arial" w:hAnsi="Arial" w:cs="Arial"/>
                <w:sz w:val="18"/>
                <w:szCs w:val="18"/>
              </w:rPr>
            </w:pPr>
          </w:p>
          <w:p w14:paraId="081A69AD" w14:textId="10CC6E3B" w:rsidR="003A2116" w:rsidRDefault="003A2116" w:rsidP="00C21871">
            <w:pPr>
              <w:spacing w:before="60"/>
              <w:ind w:left="181" w:hanging="181"/>
              <w:rPr>
                <w:rFonts w:ascii="Arial" w:eastAsia="Arial" w:hAnsi="Arial" w:cs="Arial"/>
                <w:sz w:val="18"/>
                <w:szCs w:val="18"/>
              </w:rPr>
            </w:pPr>
          </w:p>
          <w:p w14:paraId="0DAD9585" w14:textId="77777777" w:rsidR="003A2116" w:rsidRDefault="003A2116" w:rsidP="00C21871">
            <w:pPr>
              <w:spacing w:before="60"/>
              <w:ind w:left="181" w:hanging="181"/>
              <w:rPr>
                <w:rFonts w:ascii="Arial" w:eastAsia="Arial" w:hAnsi="Arial" w:cs="Arial"/>
                <w:sz w:val="18"/>
                <w:szCs w:val="18"/>
              </w:rPr>
            </w:pPr>
          </w:p>
          <w:p w14:paraId="10BA441D" w14:textId="77777777" w:rsidR="00E635D0" w:rsidRDefault="00E635D0" w:rsidP="00061E42">
            <w:pPr>
              <w:rPr>
                <w:rFonts w:ascii="Arial" w:eastAsia="Arial" w:hAnsi="Arial" w:cs="Arial"/>
              </w:rPr>
            </w:pPr>
          </w:p>
        </w:tc>
        <w:tc>
          <w:tcPr>
            <w:tcW w:w="7038" w:type="dxa"/>
          </w:tcPr>
          <w:p w14:paraId="54D3C255" w14:textId="77777777" w:rsidR="00E635D0" w:rsidRDefault="00E635D0" w:rsidP="00061E42">
            <w:pPr>
              <w:rPr>
                <w:rFonts w:ascii="Arial" w:eastAsia="Arial" w:hAnsi="Arial" w:cs="Arial"/>
              </w:rPr>
            </w:pPr>
          </w:p>
        </w:tc>
      </w:tr>
    </w:tbl>
    <w:p w14:paraId="709C58D6" w14:textId="77777777" w:rsidR="00E635D0" w:rsidRDefault="00E635D0" w:rsidP="00061E42">
      <w:pPr>
        <w:rPr>
          <w:rFonts w:ascii="Arial" w:eastAsia="Arial" w:hAnsi="Arial" w:cs="Arial"/>
          <w:sz w:val="20"/>
          <w:szCs w:val="20"/>
        </w:rPr>
      </w:pPr>
    </w:p>
    <w:tbl>
      <w:tblPr>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89"/>
        <w:gridCol w:w="7045"/>
      </w:tblGrid>
      <w:tr w:rsidR="00E635D0" w14:paraId="7BDBE737" w14:textId="77777777" w:rsidTr="00061E42">
        <w:tc>
          <w:tcPr>
            <w:tcW w:w="9634" w:type="dxa"/>
            <w:gridSpan w:val="2"/>
          </w:tcPr>
          <w:p w14:paraId="390909F2" w14:textId="69C58323" w:rsidR="00E635D0" w:rsidRPr="00C21871" w:rsidRDefault="003059E7" w:rsidP="00061E42">
            <w:pPr>
              <w:spacing w:line="276" w:lineRule="auto"/>
              <w:rPr>
                <w:rFonts w:ascii="Arial" w:eastAsia="Arial" w:hAnsi="Arial" w:cs="Arial"/>
                <w:b/>
                <w:sz w:val="20"/>
                <w:szCs w:val="20"/>
              </w:rPr>
            </w:pPr>
            <w:r w:rsidRPr="00C21871">
              <w:rPr>
                <w:rFonts w:ascii="Arial" w:eastAsia="Arial" w:hAnsi="Arial" w:cs="Arial"/>
                <w:b/>
                <w:sz w:val="20"/>
                <w:szCs w:val="20"/>
              </w:rPr>
              <w:t>Taak 2: De docent ontwikkelt een onderwijsprogramma</w:t>
            </w:r>
            <w:r w:rsidR="00985754" w:rsidRPr="00C21871">
              <w:rPr>
                <w:rFonts w:ascii="Arial" w:eastAsia="Arial" w:hAnsi="Arial" w:cs="Arial"/>
                <w:b/>
                <w:sz w:val="20"/>
                <w:szCs w:val="20"/>
              </w:rPr>
              <w:t>.</w:t>
            </w:r>
          </w:p>
          <w:p w14:paraId="6FD5E5C0" w14:textId="31E5E6C9" w:rsidR="00E635D0" w:rsidRPr="00C21871" w:rsidRDefault="00E635D0" w:rsidP="00985754">
            <w:pPr>
              <w:spacing w:line="276" w:lineRule="auto"/>
              <w:rPr>
                <w:rFonts w:ascii="Arial" w:eastAsia="Arial" w:hAnsi="Arial" w:cs="Arial"/>
                <w:sz w:val="20"/>
                <w:szCs w:val="20"/>
              </w:rPr>
            </w:pPr>
            <w:r w:rsidRPr="00C21871">
              <w:rPr>
                <w:rFonts w:ascii="Arial" w:eastAsia="Arial" w:hAnsi="Arial" w:cs="Arial"/>
                <w:sz w:val="20"/>
                <w:szCs w:val="20"/>
              </w:rPr>
              <w:t>.</w:t>
            </w:r>
          </w:p>
        </w:tc>
      </w:tr>
      <w:tr w:rsidR="00E635D0" w14:paraId="4F332D8C" w14:textId="77777777" w:rsidTr="00061E42">
        <w:tc>
          <w:tcPr>
            <w:tcW w:w="2589" w:type="dxa"/>
          </w:tcPr>
          <w:p w14:paraId="3E421B8C" w14:textId="77777777" w:rsidR="00E635D0" w:rsidRPr="00C21871" w:rsidRDefault="00E635D0" w:rsidP="00061E42">
            <w:pPr>
              <w:rPr>
                <w:rFonts w:ascii="Arial" w:eastAsia="Arial" w:hAnsi="Arial" w:cs="Arial"/>
                <w:sz w:val="20"/>
                <w:szCs w:val="20"/>
              </w:rPr>
            </w:pPr>
            <w:r w:rsidRPr="00C21871">
              <w:rPr>
                <w:rFonts w:ascii="Arial" w:eastAsia="Arial" w:hAnsi="Arial" w:cs="Arial"/>
                <w:sz w:val="20"/>
                <w:szCs w:val="20"/>
              </w:rPr>
              <w:t>Beoordeling</w:t>
            </w:r>
          </w:p>
        </w:tc>
        <w:tc>
          <w:tcPr>
            <w:tcW w:w="7045" w:type="dxa"/>
          </w:tcPr>
          <w:p w14:paraId="0927995D" w14:textId="77777777" w:rsidR="00E635D0" w:rsidRPr="00C21871" w:rsidRDefault="00E635D0" w:rsidP="00061E42">
            <w:pPr>
              <w:rPr>
                <w:rFonts w:ascii="Arial" w:eastAsia="Arial" w:hAnsi="Arial" w:cs="Arial"/>
                <w:sz w:val="20"/>
                <w:szCs w:val="20"/>
              </w:rPr>
            </w:pPr>
            <w:r w:rsidRPr="00C21871">
              <w:rPr>
                <w:rFonts w:ascii="Arial" w:eastAsia="Arial" w:hAnsi="Arial" w:cs="Arial"/>
                <w:sz w:val="20"/>
                <w:szCs w:val="20"/>
              </w:rPr>
              <w:t>Toelichting</w:t>
            </w:r>
          </w:p>
        </w:tc>
      </w:tr>
      <w:tr w:rsidR="00E635D0" w14:paraId="6A5A411B" w14:textId="77777777" w:rsidTr="00061E42">
        <w:tc>
          <w:tcPr>
            <w:tcW w:w="2589" w:type="dxa"/>
          </w:tcPr>
          <w:p w14:paraId="11B9E011" w14:textId="1FDE8779" w:rsidR="00E635D0" w:rsidRDefault="00E635D0" w:rsidP="00C21871">
            <w:pPr>
              <w:spacing w:before="60"/>
              <w:ind w:left="181" w:hanging="181"/>
              <w:rPr>
                <w:rFonts w:ascii="Arial" w:eastAsia="Arial" w:hAnsi="Arial" w:cs="Arial"/>
                <w:sz w:val="20"/>
                <w:szCs w:val="20"/>
              </w:rPr>
            </w:pPr>
            <w:r w:rsidRPr="00C21871">
              <w:rPr>
                <w:rFonts w:ascii="Arial" w:eastAsia="Noto Sans Symbols" w:hAnsi="Arial" w:cs="Arial"/>
                <w:sz w:val="20"/>
                <w:szCs w:val="20"/>
              </w:rPr>
              <w:t>•</w:t>
            </w:r>
            <w:r w:rsidRPr="00C21871">
              <w:rPr>
                <w:rFonts w:ascii="Arial" w:eastAsia="Arial" w:hAnsi="Arial" w:cs="Arial"/>
                <w:sz w:val="20"/>
                <w:szCs w:val="20"/>
              </w:rPr>
              <w:t xml:space="preserve"> voldoende</w:t>
            </w:r>
            <w:r w:rsidR="00C21871">
              <w:rPr>
                <w:rFonts w:ascii="Arial" w:eastAsia="Arial" w:hAnsi="Arial" w:cs="Arial"/>
                <w:sz w:val="20"/>
                <w:szCs w:val="20"/>
              </w:rPr>
              <w:t xml:space="preserve"> </w:t>
            </w:r>
            <w:r w:rsidRPr="00C21871">
              <w:rPr>
                <w:rFonts w:ascii="Arial" w:eastAsia="Noto Sans Symbols" w:hAnsi="Arial" w:cs="Arial"/>
                <w:sz w:val="20"/>
                <w:szCs w:val="20"/>
              </w:rPr>
              <w:t>•</w:t>
            </w:r>
            <w:r w:rsidR="00C21871">
              <w:rPr>
                <w:rFonts w:ascii="Arial" w:eastAsia="Arial" w:hAnsi="Arial" w:cs="Arial"/>
                <w:sz w:val="20"/>
                <w:szCs w:val="20"/>
              </w:rPr>
              <w:t xml:space="preserve"> </w:t>
            </w:r>
            <w:r w:rsidRPr="00C21871">
              <w:rPr>
                <w:rFonts w:ascii="Arial" w:eastAsia="Arial" w:hAnsi="Arial" w:cs="Arial"/>
                <w:sz w:val="20"/>
                <w:szCs w:val="20"/>
              </w:rPr>
              <w:t>voldoende</w:t>
            </w:r>
          </w:p>
          <w:p w14:paraId="36FFF424" w14:textId="40046907" w:rsidR="003A2116" w:rsidRDefault="003A2116" w:rsidP="00C21871">
            <w:pPr>
              <w:spacing w:before="60"/>
              <w:ind w:left="181" w:hanging="181"/>
              <w:rPr>
                <w:rFonts w:ascii="Arial" w:eastAsia="Arial" w:hAnsi="Arial" w:cs="Arial"/>
                <w:sz w:val="20"/>
                <w:szCs w:val="20"/>
              </w:rPr>
            </w:pPr>
          </w:p>
          <w:p w14:paraId="043DFD99" w14:textId="1B6490D6" w:rsidR="003A2116" w:rsidRDefault="003A2116" w:rsidP="00C21871">
            <w:pPr>
              <w:spacing w:before="60"/>
              <w:ind w:left="181" w:hanging="181"/>
              <w:rPr>
                <w:rFonts w:ascii="Arial" w:eastAsia="Arial" w:hAnsi="Arial" w:cs="Arial"/>
                <w:sz w:val="20"/>
                <w:szCs w:val="20"/>
              </w:rPr>
            </w:pPr>
          </w:p>
          <w:p w14:paraId="7C15160A" w14:textId="77777777" w:rsidR="003A2116" w:rsidRPr="00C21871" w:rsidRDefault="003A2116" w:rsidP="00C21871">
            <w:pPr>
              <w:spacing w:before="60"/>
              <w:ind w:left="181" w:hanging="181"/>
              <w:rPr>
                <w:rFonts w:ascii="Arial" w:eastAsia="Arial" w:hAnsi="Arial" w:cs="Arial"/>
                <w:sz w:val="20"/>
                <w:szCs w:val="20"/>
              </w:rPr>
            </w:pPr>
          </w:p>
          <w:p w14:paraId="22D5A460" w14:textId="77777777" w:rsidR="00E635D0" w:rsidRPr="00C21871" w:rsidRDefault="00E635D0" w:rsidP="00061E42">
            <w:pPr>
              <w:rPr>
                <w:rFonts w:ascii="Arial" w:eastAsia="Arial" w:hAnsi="Arial" w:cs="Arial"/>
                <w:sz w:val="20"/>
                <w:szCs w:val="20"/>
              </w:rPr>
            </w:pPr>
          </w:p>
        </w:tc>
        <w:tc>
          <w:tcPr>
            <w:tcW w:w="7045" w:type="dxa"/>
          </w:tcPr>
          <w:p w14:paraId="790FB330" w14:textId="77777777" w:rsidR="00E635D0" w:rsidRDefault="00E635D0" w:rsidP="00061E42">
            <w:pPr>
              <w:rPr>
                <w:rFonts w:ascii="Arial" w:eastAsia="Arial" w:hAnsi="Arial" w:cs="Arial"/>
              </w:rPr>
            </w:pPr>
          </w:p>
        </w:tc>
      </w:tr>
    </w:tbl>
    <w:p w14:paraId="1E25E246" w14:textId="77777777" w:rsidR="003A2116" w:rsidRDefault="003A2116">
      <w:pPr>
        <w:rPr>
          <w:rFonts w:ascii="Arial" w:eastAsia="Arial" w:hAnsi="Arial" w:cs="Arial"/>
          <w:sz w:val="20"/>
          <w:szCs w:val="20"/>
        </w:rPr>
      </w:pPr>
      <w:r>
        <w:rPr>
          <w:rFonts w:ascii="Arial" w:eastAsia="Arial" w:hAnsi="Arial" w:cs="Arial"/>
          <w:sz w:val="20"/>
          <w:szCs w:val="20"/>
        </w:rPr>
        <w:br w:type="page"/>
      </w:r>
    </w:p>
    <w:p w14:paraId="2FB2DAE5" w14:textId="77777777" w:rsidR="003A2116" w:rsidRDefault="003A2116">
      <w:pPr>
        <w:rPr>
          <w:rFonts w:ascii="Arial" w:eastAsia="Arial" w:hAnsi="Arial" w:cs="Arial"/>
          <w:sz w:val="20"/>
          <w:szCs w:val="20"/>
        </w:rPr>
      </w:pPr>
    </w:p>
    <w:p w14:paraId="0D8136B1" w14:textId="77777777" w:rsidR="00E635D0" w:rsidRDefault="00E635D0" w:rsidP="00061E42">
      <w:pPr>
        <w:jc w:val="right"/>
        <w:rPr>
          <w:rFonts w:ascii="Arial" w:eastAsia="Arial" w:hAnsi="Arial" w:cs="Arial"/>
          <w:sz w:val="20"/>
          <w:szCs w:val="20"/>
        </w:rPr>
      </w:pPr>
    </w:p>
    <w:tbl>
      <w:tblPr>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89"/>
        <w:gridCol w:w="7045"/>
      </w:tblGrid>
      <w:tr w:rsidR="00E635D0" w14:paraId="2D165D43" w14:textId="77777777" w:rsidTr="00061E42">
        <w:tc>
          <w:tcPr>
            <w:tcW w:w="9634" w:type="dxa"/>
            <w:gridSpan w:val="2"/>
          </w:tcPr>
          <w:p w14:paraId="3A0BDDB7" w14:textId="276BEE09" w:rsidR="00E635D0" w:rsidRPr="00C21871" w:rsidRDefault="003059E7" w:rsidP="00061E42">
            <w:pPr>
              <w:spacing w:line="276" w:lineRule="auto"/>
              <w:rPr>
                <w:rFonts w:ascii="Arial" w:eastAsia="Arial" w:hAnsi="Arial" w:cs="Arial"/>
                <w:sz w:val="20"/>
                <w:szCs w:val="20"/>
              </w:rPr>
            </w:pPr>
            <w:r w:rsidRPr="00C21871">
              <w:rPr>
                <w:rFonts w:ascii="Arial" w:eastAsia="Arial" w:hAnsi="Arial" w:cs="Arial"/>
                <w:b/>
                <w:sz w:val="20"/>
                <w:szCs w:val="20"/>
              </w:rPr>
              <w:t>Taak 3: De docent voert een onderwijsprogramma uit</w:t>
            </w:r>
            <w:r w:rsidR="00985754" w:rsidRPr="00C21871">
              <w:rPr>
                <w:rFonts w:ascii="Arial" w:eastAsia="Arial" w:hAnsi="Arial" w:cs="Arial"/>
                <w:b/>
                <w:sz w:val="20"/>
                <w:szCs w:val="20"/>
              </w:rPr>
              <w:t>.</w:t>
            </w:r>
          </w:p>
          <w:p w14:paraId="74459948" w14:textId="77777777" w:rsidR="00E635D0" w:rsidRPr="00C21871" w:rsidRDefault="00E635D0" w:rsidP="00061E42">
            <w:pPr>
              <w:spacing w:line="276" w:lineRule="auto"/>
              <w:rPr>
                <w:rFonts w:ascii="Arial" w:eastAsia="Arial" w:hAnsi="Arial" w:cs="Arial"/>
                <w:sz w:val="20"/>
                <w:szCs w:val="20"/>
              </w:rPr>
            </w:pPr>
          </w:p>
        </w:tc>
      </w:tr>
      <w:tr w:rsidR="00E635D0" w14:paraId="2CDE9C9D" w14:textId="77777777" w:rsidTr="00061E42">
        <w:tc>
          <w:tcPr>
            <w:tcW w:w="2589" w:type="dxa"/>
          </w:tcPr>
          <w:p w14:paraId="4E04A1CA" w14:textId="77777777" w:rsidR="00E635D0" w:rsidRPr="00C21871" w:rsidRDefault="00E635D0" w:rsidP="00061E42">
            <w:pPr>
              <w:rPr>
                <w:rFonts w:ascii="Arial" w:eastAsia="Arial" w:hAnsi="Arial" w:cs="Arial"/>
                <w:sz w:val="20"/>
                <w:szCs w:val="20"/>
              </w:rPr>
            </w:pPr>
            <w:r w:rsidRPr="00C21871">
              <w:rPr>
                <w:rFonts w:ascii="Arial" w:eastAsia="Arial" w:hAnsi="Arial" w:cs="Arial"/>
                <w:sz w:val="20"/>
                <w:szCs w:val="20"/>
              </w:rPr>
              <w:t>Beoordeling</w:t>
            </w:r>
          </w:p>
        </w:tc>
        <w:tc>
          <w:tcPr>
            <w:tcW w:w="7045" w:type="dxa"/>
          </w:tcPr>
          <w:p w14:paraId="22BFA30B" w14:textId="77777777" w:rsidR="00E635D0" w:rsidRPr="00C21871" w:rsidRDefault="00E635D0" w:rsidP="00061E42">
            <w:pPr>
              <w:rPr>
                <w:rFonts w:ascii="Arial" w:eastAsia="Arial" w:hAnsi="Arial" w:cs="Arial"/>
                <w:sz w:val="20"/>
                <w:szCs w:val="20"/>
              </w:rPr>
            </w:pPr>
            <w:r w:rsidRPr="00C21871">
              <w:rPr>
                <w:rFonts w:ascii="Arial" w:eastAsia="Arial" w:hAnsi="Arial" w:cs="Arial"/>
                <w:sz w:val="20"/>
                <w:szCs w:val="20"/>
              </w:rPr>
              <w:t>Toelichting</w:t>
            </w:r>
          </w:p>
        </w:tc>
      </w:tr>
      <w:tr w:rsidR="00E635D0" w14:paraId="44421D07" w14:textId="77777777" w:rsidTr="00061E42">
        <w:tc>
          <w:tcPr>
            <w:tcW w:w="2589" w:type="dxa"/>
          </w:tcPr>
          <w:p w14:paraId="6D6A56E2" w14:textId="0780E29D" w:rsidR="00E635D0" w:rsidRDefault="00E635D0" w:rsidP="00C21871">
            <w:pPr>
              <w:spacing w:before="60"/>
              <w:ind w:left="181" w:hanging="181"/>
              <w:rPr>
                <w:rFonts w:ascii="Arial" w:eastAsia="Arial" w:hAnsi="Arial" w:cs="Arial"/>
                <w:sz w:val="18"/>
                <w:szCs w:val="18"/>
              </w:rPr>
            </w:pPr>
            <w:r>
              <w:rPr>
                <w:rFonts w:ascii="Noto Sans Symbols" w:eastAsia="Noto Sans Symbols" w:hAnsi="Noto Sans Symbols" w:cs="Noto Sans Symbols"/>
                <w:sz w:val="18"/>
                <w:szCs w:val="18"/>
              </w:rPr>
              <w:t>•</w:t>
            </w:r>
            <w:r>
              <w:rPr>
                <w:rFonts w:ascii="Arial" w:eastAsia="Arial" w:hAnsi="Arial" w:cs="Arial"/>
                <w:sz w:val="18"/>
                <w:szCs w:val="18"/>
              </w:rPr>
              <w:t xml:space="preserve"> voldoende</w:t>
            </w:r>
            <w:r w:rsidR="00C21871">
              <w:rPr>
                <w:rFonts w:ascii="Arial" w:eastAsia="Arial" w:hAnsi="Arial" w:cs="Arial"/>
                <w:sz w:val="18"/>
                <w:szCs w:val="18"/>
              </w:rPr>
              <w:t xml:space="preserve"> </w:t>
            </w:r>
            <w:r>
              <w:rPr>
                <w:rFonts w:ascii="Noto Sans Symbols" w:eastAsia="Noto Sans Symbols" w:hAnsi="Noto Sans Symbols" w:cs="Noto Sans Symbols"/>
                <w:sz w:val="18"/>
                <w:szCs w:val="18"/>
              </w:rPr>
              <w:t>•</w:t>
            </w:r>
            <w:r>
              <w:rPr>
                <w:rFonts w:ascii="Arial" w:eastAsia="Arial" w:hAnsi="Arial" w:cs="Arial"/>
                <w:sz w:val="18"/>
                <w:szCs w:val="18"/>
              </w:rPr>
              <w:t xml:space="preserve"> onvoldoende</w:t>
            </w:r>
          </w:p>
          <w:p w14:paraId="768251E3" w14:textId="2FA8C710" w:rsidR="003A2116" w:rsidRDefault="003A2116" w:rsidP="00C21871">
            <w:pPr>
              <w:spacing w:before="60"/>
              <w:ind w:left="181" w:hanging="181"/>
              <w:rPr>
                <w:rFonts w:ascii="Arial" w:eastAsia="Arial" w:hAnsi="Arial" w:cs="Arial"/>
                <w:sz w:val="18"/>
                <w:szCs w:val="18"/>
              </w:rPr>
            </w:pPr>
          </w:p>
          <w:p w14:paraId="78E97FBA" w14:textId="76261B8C" w:rsidR="003A2116" w:rsidRDefault="003A2116" w:rsidP="00C21871">
            <w:pPr>
              <w:spacing w:before="60"/>
              <w:ind w:left="181" w:hanging="181"/>
              <w:rPr>
                <w:rFonts w:ascii="Arial" w:eastAsia="Arial" w:hAnsi="Arial" w:cs="Arial"/>
                <w:sz w:val="18"/>
                <w:szCs w:val="18"/>
              </w:rPr>
            </w:pPr>
          </w:p>
          <w:p w14:paraId="2EFBAE44" w14:textId="77777777" w:rsidR="003A2116" w:rsidRDefault="003A2116" w:rsidP="00C21871">
            <w:pPr>
              <w:spacing w:before="60"/>
              <w:ind w:left="181" w:hanging="181"/>
              <w:rPr>
                <w:rFonts w:ascii="Arial" w:eastAsia="Arial" w:hAnsi="Arial" w:cs="Arial"/>
                <w:sz w:val="18"/>
                <w:szCs w:val="18"/>
              </w:rPr>
            </w:pPr>
          </w:p>
          <w:p w14:paraId="23941A22" w14:textId="77777777" w:rsidR="00E635D0" w:rsidRDefault="00E635D0" w:rsidP="00061E42">
            <w:pPr>
              <w:rPr>
                <w:rFonts w:ascii="Arial" w:eastAsia="Arial" w:hAnsi="Arial" w:cs="Arial"/>
              </w:rPr>
            </w:pPr>
          </w:p>
        </w:tc>
        <w:tc>
          <w:tcPr>
            <w:tcW w:w="7045" w:type="dxa"/>
          </w:tcPr>
          <w:p w14:paraId="03BB51E9" w14:textId="77777777" w:rsidR="00E635D0" w:rsidRDefault="00E635D0" w:rsidP="00061E42">
            <w:pPr>
              <w:rPr>
                <w:rFonts w:ascii="Arial" w:eastAsia="Arial" w:hAnsi="Arial" w:cs="Arial"/>
              </w:rPr>
            </w:pPr>
          </w:p>
        </w:tc>
      </w:tr>
    </w:tbl>
    <w:p w14:paraId="0AC30716" w14:textId="065C3940" w:rsidR="00E635D0" w:rsidRDefault="00E635D0" w:rsidP="00061E42">
      <w:pPr>
        <w:rPr>
          <w:rFonts w:ascii="Arial" w:eastAsia="Arial" w:hAnsi="Arial" w:cs="Arial"/>
          <w:sz w:val="20"/>
          <w:szCs w:val="20"/>
        </w:rPr>
      </w:pPr>
    </w:p>
    <w:tbl>
      <w:tblPr>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89"/>
        <w:gridCol w:w="7045"/>
      </w:tblGrid>
      <w:tr w:rsidR="00E635D0" w14:paraId="62CF7301" w14:textId="77777777" w:rsidTr="00061E42">
        <w:tc>
          <w:tcPr>
            <w:tcW w:w="9634" w:type="dxa"/>
            <w:gridSpan w:val="2"/>
          </w:tcPr>
          <w:p w14:paraId="76F38BAA" w14:textId="66D1837A" w:rsidR="00E635D0" w:rsidRPr="003059E7" w:rsidRDefault="003059E7" w:rsidP="00061E42">
            <w:pPr>
              <w:spacing w:line="288" w:lineRule="auto"/>
              <w:rPr>
                <w:rFonts w:ascii="Arial" w:eastAsia="Arial" w:hAnsi="Arial" w:cs="Arial"/>
                <w:b/>
                <w:sz w:val="20"/>
                <w:szCs w:val="20"/>
              </w:rPr>
            </w:pPr>
            <w:r>
              <w:rPr>
                <w:rFonts w:ascii="Arial" w:eastAsia="Arial" w:hAnsi="Arial" w:cs="Arial"/>
                <w:b/>
                <w:sz w:val="20"/>
                <w:szCs w:val="20"/>
              </w:rPr>
              <w:t>Taak 4: De docent begeleidt de studenten tijdens de leerbaan</w:t>
            </w:r>
            <w:r w:rsidR="00985754">
              <w:rPr>
                <w:rFonts w:ascii="Arial" w:eastAsia="Arial" w:hAnsi="Arial" w:cs="Arial"/>
                <w:b/>
                <w:sz w:val="20"/>
                <w:szCs w:val="20"/>
              </w:rPr>
              <w:t>.</w:t>
            </w:r>
          </w:p>
          <w:p w14:paraId="14357B7F" w14:textId="77777777" w:rsidR="00E635D0" w:rsidRDefault="00E635D0" w:rsidP="003059E7">
            <w:pPr>
              <w:spacing w:line="276" w:lineRule="auto"/>
              <w:rPr>
                <w:rFonts w:ascii="Arial" w:eastAsia="Arial" w:hAnsi="Arial" w:cs="Arial"/>
                <w:sz w:val="20"/>
                <w:szCs w:val="20"/>
              </w:rPr>
            </w:pPr>
          </w:p>
        </w:tc>
      </w:tr>
      <w:tr w:rsidR="00E635D0" w14:paraId="7C4F0F5F" w14:textId="77777777" w:rsidTr="00061E42">
        <w:tc>
          <w:tcPr>
            <w:tcW w:w="2589" w:type="dxa"/>
          </w:tcPr>
          <w:p w14:paraId="4B7BCC39" w14:textId="77777777" w:rsidR="00E635D0" w:rsidRPr="00C21871" w:rsidRDefault="00E635D0" w:rsidP="00061E42">
            <w:pPr>
              <w:rPr>
                <w:rFonts w:ascii="Arial" w:eastAsia="Arial" w:hAnsi="Arial" w:cs="Arial"/>
                <w:sz w:val="20"/>
                <w:szCs w:val="20"/>
              </w:rPr>
            </w:pPr>
            <w:r w:rsidRPr="00C21871">
              <w:rPr>
                <w:rFonts w:ascii="Arial" w:eastAsia="Arial" w:hAnsi="Arial" w:cs="Arial"/>
                <w:sz w:val="20"/>
                <w:szCs w:val="20"/>
              </w:rPr>
              <w:t>Beoordeling</w:t>
            </w:r>
          </w:p>
        </w:tc>
        <w:tc>
          <w:tcPr>
            <w:tcW w:w="7045" w:type="dxa"/>
          </w:tcPr>
          <w:p w14:paraId="67567EE5" w14:textId="77777777" w:rsidR="00E635D0" w:rsidRPr="00C21871" w:rsidRDefault="00E635D0" w:rsidP="00061E42">
            <w:pPr>
              <w:rPr>
                <w:rFonts w:ascii="Arial" w:eastAsia="Arial" w:hAnsi="Arial" w:cs="Arial"/>
                <w:sz w:val="20"/>
                <w:szCs w:val="20"/>
              </w:rPr>
            </w:pPr>
            <w:r w:rsidRPr="00C21871">
              <w:rPr>
                <w:rFonts w:ascii="Arial" w:eastAsia="Arial" w:hAnsi="Arial" w:cs="Arial"/>
                <w:sz w:val="20"/>
                <w:szCs w:val="20"/>
              </w:rPr>
              <w:t>Toelichting</w:t>
            </w:r>
          </w:p>
        </w:tc>
      </w:tr>
      <w:tr w:rsidR="00E635D0" w14:paraId="310B300E" w14:textId="77777777" w:rsidTr="00061E42">
        <w:tc>
          <w:tcPr>
            <w:tcW w:w="2589" w:type="dxa"/>
          </w:tcPr>
          <w:p w14:paraId="315BF2C0" w14:textId="6342027F" w:rsidR="00E635D0" w:rsidRDefault="00E635D0" w:rsidP="00C21871">
            <w:pPr>
              <w:spacing w:before="60"/>
              <w:ind w:left="181" w:hanging="181"/>
              <w:rPr>
                <w:rFonts w:ascii="Arial" w:eastAsia="Arial" w:hAnsi="Arial" w:cs="Arial"/>
                <w:sz w:val="18"/>
                <w:szCs w:val="18"/>
              </w:rPr>
            </w:pPr>
            <w:r>
              <w:rPr>
                <w:rFonts w:ascii="Noto Sans Symbols" w:eastAsia="Noto Sans Symbols" w:hAnsi="Noto Sans Symbols" w:cs="Noto Sans Symbols"/>
                <w:sz w:val="18"/>
                <w:szCs w:val="18"/>
              </w:rPr>
              <w:t>•</w:t>
            </w:r>
            <w:r>
              <w:rPr>
                <w:rFonts w:ascii="Arial" w:eastAsia="Arial" w:hAnsi="Arial" w:cs="Arial"/>
                <w:sz w:val="18"/>
                <w:szCs w:val="18"/>
              </w:rPr>
              <w:t xml:space="preserve"> voldoende</w:t>
            </w:r>
            <w:r w:rsidR="00C21871">
              <w:rPr>
                <w:rFonts w:ascii="Arial" w:eastAsia="Arial" w:hAnsi="Arial" w:cs="Arial"/>
                <w:sz w:val="18"/>
                <w:szCs w:val="18"/>
              </w:rPr>
              <w:t xml:space="preserve"> </w:t>
            </w:r>
            <w:r>
              <w:rPr>
                <w:rFonts w:ascii="Noto Sans Symbols" w:eastAsia="Noto Sans Symbols" w:hAnsi="Noto Sans Symbols" w:cs="Noto Sans Symbols"/>
                <w:sz w:val="18"/>
                <w:szCs w:val="18"/>
              </w:rPr>
              <w:t>•</w:t>
            </w:r>
            <w:r>
              <w:rPr>
                <w:rFonts w:ascii="Arial" w:eastAsia="Arial" w:hAnsi="Arial" w:cs="Arial"/>
                <w:sz w:val="18"/>
                <w:szCs w:val="18"/>
              </w:rPr>
              <w:t xml:space="preserve"> onvoldoende</w:t>
            </w:r>
          </w:p>
          <w:p w14:paraId="7666A1AB" w14:textId="400EAA07" w:rsidR="003A2116" w:rsidRDefault="003A2116" w:rsidP="00C21871">
            <w:pPr>
              <w:spacing w:before="60"/>
              <w:ind w:left="181" w:hanging="181"/>
              <w:rPr>
                <w:rFonts w:ascii="Arial" w:eastAsia="Arial" w:hAnsi="Arial" w:cs="Arial"/>
                <w:sz w:val="18"/>
                <w:szCs w:val="18"/>
              </w:rPr>
            </w:pPr>
          </w:p>
          <w:p w14:paraId="0D9DA6A9" w14:textId="64C5E673" w:rsidR="003A2116" w:rsidRDefault="003A2116" w:rsidP="00C21871">
            <w:pPr>
              <w:spacing w:before="60"/>
              <w:ind w:left="181" w:hanging="181"/>
              <w:rPr>
                <w:rFonts w:ascii="Arial" w:eastAsia="Arial" w:hAnsi="Arial" w:cs="Arial"/>
                <w:sz w:val="18"/>
                <w:szCs w:val="18"/>
              </w:rPr>
            </w:pPr>
          </w:p>
          <w:p w14:paraId="1726B347" w14:textId="77777777" w:rsidR="003A2116" w:rsidRDefault="003A2116" w:rsidP="00C21871">
            <w:pPr>
              <w:spacing w:before="60"/>
              <w:ind w:left="181" w:hanging="181"/>
              <w:rPr>
                <w:rFonts w:ascii="Arial" w:eastAsia="Arial" w:hAnsi="Arial" w:cs="Arial"/>
                <w:sz w:val="18"/>
                <w:szCs w:val="18"/>
              </w:rPr>
            </w:pPr>
          </w:p>
          <w:p w14:paraId="2F7C7E34" w14:textId="77777777" w:rsidR="00E635D0" w:rsidRDefault="00E635D0" w:rsidP="00061E42">
            <w:pPr>
              <w:rPr>
                <w:rFonts w:ascii="Arial" w:eastAsia="Arial" w:hAnsi="Arial" w:cs="Arial"/>
              </w:rPr>
            </w:pPr>
          </w:p>
        </w:tc>
        <w:tc>
          <w:tcPr>
            <w:tcW w:w="7045" w:type="dxa"/>
          </w:tcPr>
          <w:p w14:paraId="56024B2F" w14:textId="77777777" w:rsidR="00E635D0" w:rsidRDefault="00E635D0" w:rsidP="00061E42">
            <w:pPr>
              <w:rPr>
                <w:rFonts w:ascii="Arial" w:eastAsia="Arial" w:hAnsi="Arial" w:cs="Arial"/>
              </w:rPr>
            </w:pPr>
          </w:p>
        </w:tc>
      </w:tr>
    </w:tbl>
    <w:p w14:paraId="153F44BB" w14:textId="77777777" w:rsidR="00E635D0" w:rsidRDefault="00E635D0" w:rsidP="00061E42">
      <w:pPr>
        <w:rPr>
          <w:rFonts w:ascii="Arial" w:eastAsia="Arial" w:hAnsi="Arial" w:cs="Arial"/>
          <w:sz w:val="20"/>
          <w:szCs w:val="20"/>
        </w:rPr>
      </w:pPr>
    </w:p>
    <w:tbl>
      <w:tblPr>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89"/>
        <w:gridCol w:w="7045"/>
      </w:tblGrid>
      <w:tr w:rsidR="00E635D0" w14:paraId="16CE637C" w14:textId="77777777" w:rsidTr="00061E42">
        <w:tc>
          <w:tcPr>
            <w:tcW w:w="9634" w:type="dxa"/>
            <w:gridSpan w:val="2"/>
          </w:tcPr>
          <w:p w14:paraId="373C83E4" w14:textId="12866B8C" w:rsidR="00E635D0" w:rsidRPr="003059E7" w:rsidRDefault="003059E7" w:rsidP="00061E42">
            <w:pPr>
              <w:rPr>
                <w:rFonts w:ascii="Arial" w:eastAsia="Arial" w:hAnsi="Arial" w:cs="Arial"/>
                <w:b/>
                <w:sz w:val="20"/>
                <w:szCs w:val="20"/>
              </w:rPr>
            </w:pPr>
            <w:r>
              <w:rPr>
                <w:rFonts w:ascii="Arial" w:eastAsia="Arial" w:hAnsi="Arial" w:cs="Arial"/>
                <w:b/>
                <w:sz w:val="20"/>
                <w:szCs w:val="20"/>
              </w:rPr>
              <w:t>Taak 5: De docent is actief betrokken bij de beroepspraktijk</w:t>
            </w:r>
            <w:r w:rsidR="005902C3">
              <w:rPr>
                <w:rFonts w:ascii="Arial" w:eastAsia="Arial" w:hAnsi="Arial" w:cs="Arial"/>
                <w:b/>
                <w:sz w:val="20"/>
                <w:szCs w:val="20"/>
              </w:rPr>
              <w:t>vorming</w:t>
            </w:r>
            <w:r w:rsidR="00985754">
              <w:rPr>
                <w:rFonts w:ascii="Arial" w:eastAsia="Arial" w:hAnsi="Arial" w:cs="Arial"/>
                <w:b/>
                <w:sz w:val="20"/>
                <w:szCs w:val="20"/>
              </w:rPr>
              <w:t>.</w:t>
            </w:r>
          </w:p>
          <w:p w14:paraId="39E81084" w14:textId="77777777" w:rsidR="00E635D0" w:rsidRDefault="00E635D0" w:rsidP="003059E7">
            <w:pPr>
              <w:spacing w:line="276" w:lineRule="auto"/>
              <w:rPr>
                <w:rFonts w:ascii="Arial" w:eastAsia="Arial" w:hAnsi="Arial" w:cs="Arial"/>
                <w:sz w:val="20"/>
                <w:szCs w:val="20"/>
              </w:rPr>
            </w:pPr>
          </w:p>
        </w:tc>
      </w:tr>
      <w:tr w:rsidR="00E635D0" w14:paraId="697D35D6" w14:textId="77777777" w:rsidTr="00061E42">
        <w:tc>
          <w:tcPr>
            <w:tcW w:w="2589" w:type="dxa"/>
          </w:tcPr>
          <w:p w14:paraId="06CB431F" w14:textId="77777777" w:rsidR="00E635D0" w:rsidRPr="00C21871" w:rsidRDefault="00E635D0" w:rsidP="00061E42">
            <w:pPr>
              <w:rPr>
                <w:rFonts w:ascii="Arial" w:eastAsia="Arial" w:hAnsi="Arial" w:cs="Arial"/>
                <w:sz w:val="20"/>
                <w:szCs w:val="20"/>
              </w:rPr>
            </w:pPr>
            <w:r w:rsidRPr="00C21871">
              <w:rPr>
                <w:rFonts w:ascii="Arial" w:eastAsia="Arial" w:hAnsi="Arial" w:cs="Arial"/>
                <w:sz w:val="20"/>
                <w:szCs w:val="20"/>
              </w:rPr>
              <w:t>Beoordeling</w:t>
            </w:r>
          </w:p>
        </w:tc>
        <w:tc>
          <w:tcPr>
            <w:tcW w:w="7045" w:type="dxa"/>
          </w:tcPr>
          <w:p w14:paraId="3EDAC325" w14:textId="77777777" w:rsidR="00E635D0" w:rsidRPr="00C21871" w:rsidRDefault="00E635D0" w:rsidP="00061E42">
            <w:pPr>
              <w:rPr>
                <w:rFonts w:ascii="Arial" w:eastAsia="Arial" w:hAnsi="Arial" w:cs="Arial"/>
                <w:sz w:val="20"/>
                <w:szCs w:val="20"/>
              </w:rPr>
            </w:pPr>
            <w:r w:rsidRPr="00C21871">
              <w:rPr>
                <w:rFonts w:ascii="Arial" w:eastAsia="Arial" w:hAnsi="Arial" w:cs="Arial"/>
                <w:sz w:val="20"/>
                <w:szCs w:val="20"/>
              </w:rPr>
              <w:t>Toelichting</w:t>
            </w:r>
          </w:p>
        </w:tc>
      </w:tr>
      <w:tr w:rsidR="00E635D0" w14:paraId="6F04B1C6" w14:textId="77777777" w:rsidTr="00061E42">
        <w:tc>
          <w:tcPr>
            <w:tcW w:w="2589" w:type="dxa"/>
          </w:tcPr>
          <w:p w14:paraId="306CB792" w14:textId="1A14B0FF" w:rsidR="00E635D0" w:rsidRDefault="00E635D0" w:rsidP="00C21871">
            <w:pPr>
              <w:spacing w:before="60"/>
              <w:ind w:left="181" w:hanging="147"/>
              <w:rPr>
                <w:rFonts w:ascii="Arial" w:eastAsia="Arial" w:hAnsi="Arial" w:cs="Arial"/>
                <w:sz w:val="18"/>
                <w:szCs w:val="18"/>
              </w:rPr>
            </w:pPr>
            <w:r>
              <w:rPr>
                <w:rFonts w:ascii="Noto Sans Symbols" w:eastAsia="Noto Sans Symbols" w:hAnsi="Noto Sans Symbols" w:cs="Noto Sans Symbols"/>
                <w:sz w:val="18"/>
                <w:szCs w:val="18"/>
              </w:rPr>
              <w:t>•</w:t>
            </w:r>
            <w:r>
              <w:rPr>
                <w:rFonts w:ascii="Arial" w:eastAsia="Arial" w:hAnsi="Arial" w:cs="Arial"/>
                <w:sz w:val="18"/>
                <w:szCs w:val="18"/>
              </w:rPr>
              <w:t xml:space="preserve"> voldoende</w:t>
            </w:r>
            <w:r w:rsidR="00C21871">
              <w:rPr>
                <w:rFonts w:ascii="Arial" w:eastAsia="Arial" w:hAnsi="Arial" w:cs="Arial"/>
                <w:sz w:val="18"/>
                <w:szCs w:val="18"/>
              </w:rPr>
              <w:t xml:space="preserve"> </w:t>
            </w:r>
            <w:r>
              <w:rPr>
                <w:rFonts w:ascii="Noto Sans Symbols" w:eastAsia="Noto Sans Symbols" w:hAnsi="Noto Sans Symbols" w:cs="Noto Sans Symbols"/>
                <w:sz w:val="18"/>
                <w:szCs w:val="18"/>
              </w:rPr>
              <w:t>•</w:t>
            </w:r>
            <w:r>
              <w:rPr>
                <w:rFonts w:ascii="Arial" w:eastAsia="Arial" w:hAnsi="Arial" w:cs="Arial"/>
                <w:sz w:val="18"/>
                <w:szCs w:val="18"/>
              </w:rPr>
              <w:t xml:space="preserve"> onvoldoende</w:t>
            </w:r>
          </w:p>
          <w:p w14:paraId="26D6EA39" w14:textId="07A20D01" w:rsidR="003A2116" w:rsidRDefault="003A2116" w:rsidP="00C21871">
            <w:pPr>
              <w:spacing w:before="60"/>
              <w:ind w:left="181" w:hanging="147"/>
              <w:rPr>
                <w:rFonts w:ascii="Arial" w:eastAsia="Arial" w:hAnsi="Arial" w:cs="Arial"/>
                <w:sz w:val="18"/>
                <w:szCs w:val="18"/>
              </w:rPr>
            </w:pPr>
          </w:p>
          <w:p w14:paraId="6ED98978" w14:textId="26D3B400" w:rsidR="003A2116" w:rsidRDefault="003A2116" w:rsidP="00C21871">
            <w:pPr>
              <w:spacing w:before="60"/>
              <w:ind w:left="181" w:hanging="147"/>
              <w:rPr>
                <w:rFonts w:ascii="Arial" w:eastAsia="Arial" w:hAnsi="Arial" w:cs="Arial"/>
                <w:sz w:val="18"/>
                <w:szCs w:val="18"/>
              </w:rPr>
            </w:pPr>
          </w:p>
          <w:p w14:paraId="22AD21E5" w14:textId="77777777" w:rsidR="003A2116" w:rsidRDefault="003A2116" w:rsidP="00C21871">
            <w:pPr>
              <w:spacing w:before="60"/>
              <w:ind w:left="181" w:hanging="147"/>
              <w:rPr>
                <w:rFonts w:ascii="Arial" w:eastAsia="Arial" w:hAnsi="Arial" w:cs="Arial"/>
                <w:sz w:val="18"/>
                <w:szCs w:val="18"/>
              </w:rPr>
            </w:pPr>
          </w:p>
          <w:p w14:paraId="55CB23E5" w14:textId="77777777" w:rsidR="00E635D0" w:rsidRDefault="00E635D0" w:rsidP="00061E42">
            <w:pPr>
              <w:rPr>
                <w:rFonts w:ascii="Arial" w:eastAsia="Arial" w:hAnsi="Arial" w:cs="Arial"/>
              </w:rPr>
            </w:pPr>
          </w:p>
        </w:tc>
        <w:tc>
          <w:tcPr>
            <w:tcW w:w="7045" w:type="dxa"/>
          </w:tcPr>
          <w:p w14:paraId="6D2CE972" w14:textId="77777777" w:rsidR="00E635D0" w:rsidRDefault="00E635D0" w:rsidP="00061E42">
            <w:pPr>
              <w:rPr>
                <w:rFonts w:ascii="Arial" w:eastAsia="Arial" w:hAnsi="Arial" w:cs="Arial"/>
              </w:rPr>
            </w:pPr>
          </w:p>
        </w:tc>
      </w:tr>
    </w:tbl>
    <w:p w14:paraId="2224E068" w14:textId="77777777" w:rsidR="00E635D0" w:rsidRDefault="00E635D0" w:rsidP="00061E42">
      <w:pPr>
        <w:rPr>
          <w:rFonts w:ascii="Arial" w:eastAsia="Arial" w:hAnsi="Arial" w:cs="Arial"/>
          <w:sz w:val="20"/>
          <w:szCs w:val="20"/>
        </w:rPr>
      </w:pPr>
    </w:p>
    <w:tbl>
      <w:tblPr>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89"/>
        <w:gridCol w:w="7045"/>
      </w:tblGrid>
      <w:tr w:rsidR="00E635D0" w14:paraId="3DF711E4" w14:textId="77777777" w:rsidTr="00061E42">
        <w:tc>
          <w:tcPr>
            <w:tcW w:w="9634" w:type="dxa"/>
            <w:gridSpan w:val="2"/>
          </w:tcPr>
          <w:p w14:paraId="7BC1C9C6" w14:textId="7B49E9C5" w:rsidR="00E635D0" w:rsidRPr="003059E7" w:rsidRDefault="003059E7" w:rsidP="00061E42">
            <w:pPr>
              <w:spacing w:line="288" w:lineRule="auto"/>
              <w:rPr>
                <w:rFonts w:ascii="Arial" w:eastAsia="Arial" w:hAnsi="Arial" w:cs="Arial"/>
                <w:b/>
                <w:sz w:val="20"/>
                <w:szCs w:val="20"/>
              </w:rPr>
            </w:pPr>
            <w:r>
              <w:rPr>
                <w:rFonts w:ascii="Arial" w:eastAsia="Arial" w:hAnsi="Arial" w:cs="Arial"/>
                <w:b/>
                <w:sz w:val="20"/>
                <w:szCs w:val="20"/>
              </w:rPr>
              <w:t>Taak 6: De docent construeert, hanteert en evalueert beoordelingsinstrumenten</w:t>
            </w:r>
          </w:p>
          <w:p w14:paraId="0075B03F" w14:textId="77777777" w:rsidR="00E635D0" w:rsidRDefault="00E635D0" w:rsidP="003059E7">
            <w:pPr>
              <w:spacing w:line="276" w:lineRule="auto"/>
              <w:rPr>
                <w:rFonts w:ascii="Arial" w:eastAsia="Arial" w:hAnsi="Arial" w:cs="Arial"/>
              </w:rPr>
            </w:pPr>
          </w:p>
        </w:tc>
      </w:tr>
      <w:tr w:rsidR="00E635D0" w14:paraId="4D71BEF0" w14:textId="77777777" w:rsidTr="00061E42">
        <w:tc>
          <w:tcPr>
            <w:tcW w:w="2589" w:type="dxa"/>
          </w:tcPr>
          <w:p w14:paraId="4A7629BA" w14:textId="77777777" w:rsidR="00E635D0" w:rsidRPr="00C21871" w:rsidRDefault="00E635D0" w:rsidP="00061E42">
            <w:pPr>
              <w:rPr>
                <w:rFonts w:ascii="Arial" w:eastAsia="Arial" w:hAnsi="Arial" w:cs="Arial"/>
                <w:sz w:val="20"/>
                <w:szCs w:val="20"/>
              </w:rPr>
            </w:pPr>
            <w:r w:rsidRPr="00C21871">
              <w:rPr>
                <w:rFonts w:ascii="Arial" w:eastAsia="Arial" w:hAnsi="Arial" w:cs="Arial"/>
                <w:sz w:val="20"/>
                <w:szCs w:val="20"/>
              </w:rPr>
              <w:t>Beoordeling</w:t>
            </w:r>
          </w:p>
        </w:tc>
        <w:tc>
          <w:tcPr>
            <w:tcW w:w="7045" w:type="dxa"/>
          </w:tcPr>
          <w:p w14:paraId="322B97F7" w14:textId="77777777" w:rsidR="00E635D0" w:rsidRPr="00C21871" w:rsidRDefault="00E635D0" w:rsidP="00061E42">
            <w:pPr>
              <w:rPr>
                <w:rFonts w:ascii="Arial" w:eastAsia="Arial" w:hAnsi="Arial" w:cs="Arial"/>
                <w:sz w:val="20"/>
                <w:szCs w:val="20"/>
              </w:rPr>
            </w:pPr>
            <w:r w:rsidRPr="00C21871">
              <w:rPr>
                <w:rFonts w:ascii="Arial" w:eastAsia="Arial" w:hAnsi="Arial" w:cs="Arial"/>
                <w:sz w:val="20"/>
                <w:szCs w:val="20"/>
              </w:rPr>
              <w:t>Toelichting</w:t>
            </w:r>
          </w:p>
        </w:tc>
      </w:tr>
      <w:tr w:rsidR="00E635D0" w14:paraId="3BA27BA2" w14:textId="77777777" w:rsidTr="00061E42">
        <w:tc>
          <w:tcPr>
            <w:tcW w:w="2589" w:type="dxa"/>
          </w:tcPr>
          <w:p w14:paraId="424487B0" w14:textId="28093179" w:rsidR="00E635D0" w:rsidRDefault="00E635D0" w:rsidP="00C21871">
            <w:pPr>
              <w:spacing w:before="60"/>
              <w:ind w:left="181" w:hanging="181"/>
              <w:rPr>
                <w:rFonts w:ascii="Arial" w:eastAsia="Arial" w:hAnsi="Arial" w:cs="Arial"/>
                <w:sz w:val="18"/>
                <w:szCs w:val="18"/>
              </w:rPr>
            </w:pPr>
            <w:r>
              <w:rPr>
                <w:rFonts w:ascii="Noto Sans Symbols" w:eastAsia="Noto Sans Symbols" w:hAnsi="Noto Sans Symbols" w:cs="Noto Sans Symbols"/>
                <w:sz w:val="18"/>
                <w:szCs w:val="18"/>
              </w:rPr>
              <w:t>•</w:t>
            </w:r>
            <w:r>
              <w:rPr>
                <w:rFonts w:ascii="Arial" w:eastAsia="Arial" w:hAnsi="Arial" w:cs="Arial"/>
                <w:sz w:val="18"/>
                <w:szCs w:val="18"/>
              </w:rPr>
              <w:t xml:space="preserve"> voldoende</w:t>
            </w:r>
            <w:r w:rsidR="00C21871">
              <w:rPr>
                <w:rFonts w:ascii="Arial" w:eastAsia="Arial" w:hAnsi="Arial" w:cs="Arial"/>
                <w:sz w:val="18"/>
                <w:szCs w:val="18"/>
              </w:rPr>
              <w:t xml:space="preserve"> </w:t>
            </w:r>
            <w:r>
              <w:rPr>
                <w:rFonts w:ascii="Noto Sans Symbols" w:eastAsia="Noto Sans Symbols" w:hAnsi="Noto Sans Symbols" w:cs="Noto Sans Symbols"/>
                <w:sz w:val="18"/>
                <w:szCs w:val="18"/>
              </w:rPr>
              <w:t>•</w:t>
            </w:r>
            <w:r>
              <w:rPr>
                <w:rFonts w:ascii="Arial" w:eastAsia="Arial" w:hAnsi="Arial" w:cs="Arial"/>
                <w:sz w:val="18"/>
                <w:szCs w:val="18"/>
              </w:rPr>
              <w:t xml:space="preserve"> onvoldoende</w:t>
            </w:r>
          </w:p>
          <w:p w14:paraId="03BBB552" w14:textId="4176FB62" w:rsidR="003A2116" w:rsidRDefault="003A2116" w:rsidP="00C21871">
            <w:pPr>
              <w:spacing w:before="60"/>
              <w:ind w:left="181" w:hanging="181"/>
              <w:rPr>
                <w:rFonts w:ascii="Arial" w:eastAsia="Arial" w:hAnsi="Arial" w:cs="Arial"/>
                <w:sz w:val="18"/>
                <w:szCs w:val="18"/>
              </w:rPr>
            </w:pPr>
          </w:p>
          <w:p w14:paraId="0C96AF61" w14:textId="6E62A9C5" w:rsidR="003A2116" w:rsidRDefault="003A2116" w:rsidP="00C21871">
            <w:pPr>
              <w:spacing w:before="60"/>
              <w:ind w:left="181" w:hanging="181"/>
              <w:rPr>
                <w:rFonts w:ascii="Arial" w:eastAsia="Arial" w:hAnsi="Arial" w:cs="Arial"/>
                <w:sz w:val="18"/>
                <w:szCs w:val="18"/>
              </w:rPr>
            </w:pPr>
          </w:p>
          <w:p w14:paraId="5A17D9E9" w14:textId="77777777" w:rsidR="003A2116" w:rsidRDefault="003A2116" w:rsidP="00C21871">
            <w:pPr>
              <w:spacing w:before="60"/>
              <w:ind w:left="181" w:hanging="181"/>
              <w:rPr>
                <w:rFonts w:ascii="Arial" w:eastAsia="Arial" w:hAnsi="Arial" w:cs="Arial"/>
                <w:sz w:val="18"/>
                <w:szCs w:val="18"/>
              </w:rPr>
            </w:pPr>
          </w:p>
          <w:p w14:paraId="5A163E42" w14:textId="77777777" w:rsidR="00E635D0" w:rsidRDefault="00E635D0" w:rsidP="00061E42">
            <w:pPr>
              <w:rPr>
                <w:rFonts w:ascii="Arial" w:eastAsia="Arial" w:hAnsi="Arial" w:cs="Arial"/>
              </w:rPr>
            </w:pPr>
          </w:p>
        </w:tc>
        <w:tc>
          <w:tcPr>
            <w:tcW w:w="7045" w:type="dxa"/>
          </w:tcPr>
          <w:p w14:paraId="225F4338" w14:textId="77777777" w:rsidR="00E635D0" w:rsidRDefault="00E635D0" w:rsidP="00061E42">
            <w:pPr>
              <w:rPr>
                <w:rFonts w:ascii="Arial" w:eastAsia="Arial" w:hAnsi="Arial" w:cs="Arial"/>
              </w:rPr>
            </w:pPr>
          </w:p>
        </w:tc>
      </w:tr>
    </w:tbl>
    <w:p w14:paraId="636DC9D8" w14:textId="77777777" w:rsidR="00E635D0" w:rsidRDefault="00E635D0" w:rsidP="00061E42">
      <w:pPr>
        <w:rPr>
          <w:rFonts w:ascii="Arial" w:eastAsia="Arial" w:hAnsi="Arial" w:cs="Arial"/>
          <w:sz w:val="20"/>
          <w:szCs w:val="20"/>
        </w:rPr>
      </w:pPr>
    </w:p>
    <w:p w14:paraId="3C8F8B55" w14:textId="77777777" w:rsidR="00E635D0" w:rsidRDefault="00E635D0" w:rsidP="00061E42"/>
    <w:p w14:paraId="69E10229" w14:textId="77777777" w:rsidR="00E635D0" w:rsidRPr="00985754" w:rsidRDefault="00E635D0" w:rsidP="00061E42">
      <w:pPr>
        <w:rPr>
          <w:rFonts w:ascii="Arial" w:eastAsia="Arial" w:hAnsi="Arial" w:cs="Arial"/>
          <w:sz w:val="20"/>
          <w:szCs w:val="20"/>
        </w:rPr>
      </w:pPr>
      <w:r w:rsidRPr="00985754">
        <w:rPr>
          <w:rFonts w:ascii="Arial" w:eastAsia="Arial" w:hAnsi="Arial" w:cs="Arial"/>
          <w:sz w:val="20"/>
          <w:szCs w:val="20"/>
        </w:rPr>
        <w:t>Algemene toelichting:</w:t>
      </w:r>
    </w:p>
    <w:p w14:paraId="781CC744" w14:textId="77777777" w:rsidR="00E635D0" w:rsidRPr="00985754" w:rsidRDefault="00E635D0" w:rsidP="00061E42">
      <w:pPr>
        <w:rPr>
          <w:rFonts w:ascii="Arial" w:eastAsia="Arial" w:hAnsi="Arial" w:cs="Arial"/>
          <w:b/>
          <w:sz w:val="20"/>
          <w:szCs w:val="20"/>
        </w:rPr>
      </w:pPr>
    </w:p>
    <w:p w14:paraId="6A64A345" w14:textId="22156C76" w:rsidR="00E635D0" w:rsidRPr="00985754" w:rsidRDefault="00E635D0" w:rsidP="00061E42">
      <w:pPr>
        <w:rPr>
          <w:rFonts w:ascii="Arial" w:eastAsia="Arial" w:hAnsi="Arial" w:cs="Arial"/>
          <w:sz w:val="20"/>
          <w:szCs w:val="20"/>
        </w:rPr>
      </w:pPr>
      <w:r w:rsidRPr="00985754">
        <w:rPr>
          <w:rFonts w:ascii="Arial" w:eastAsia="Arial" w:hAnsi="Arial" w:cs="Arial"/>
          <w:sz w:val="20"/>
          <w:szCs w:val="20"/>
        </w:rPr>
        <w:t>Deelnemer komt wel</w:t>
      </w:r>
      <w:r w:rsidR="00C21871">
        <w:rPr>
          <w:rFonts w:ascii="Arial" w:eastAsia="Arial" w:hAnsi="Arial" w:cs="Arial"/>
          <w:sz w:val="20"/>
          <w:szCs w:val="20"/>
        </w:rPr>
        <w:t xml:space="preserve"> </w:t>
      </w:r>
      <w:r w:rsidRPr="00985754">
        <w:rPr>
          <w:rFonts w:ascii="Arial" w:eastAsia="Arial" w:hAnsi="Arial" w:cs="Arial"/>
          <w:sz w:val="20"/>
          <w:szCs w:val="20"/>
        </w:rPr>
        <w:t>/ niet in aanmerking voor het Pedagogisch</w:t>
      </w:r>
      <w:r w:rsidR="00C21871">
        <w:rPr>
          <w:rFonts w:ascii="Arial" w:eastAsia="Arial" w:hAnsi="Arial" w:cs="Arial"/>
          <w:sz w:val="20"/>
          <w:szCs w:val="20"/>
        </w:rPr>
        <w:t xml:space="preserve"> Didactisch Getuigschrift</w:t>
      </w:r>
      <w:r w:rsidR="009B180D">
        <w:rPr>
          <w:rFonts w:ascii="Arial" w:eastAsia="Arial" w:hAnsi="Arial" w:cs="Arial"/>
          <w:sz w:val="20"/>
          <w:szCs w:val="20"/>
        </w:rPr>
        <w:t>.</w:t>
      </w:r>
    </w:p>
    <w:p w14:paraId="31D87E9D" w14:textId="77777777" w:rsidR="00E635D0" w:rsidRPr="00985754" w:rsidRDefault="00E635D0" w:rsidP="00061E42">
      <w:pPr>
        <w:rPr>
          <w:rFonts w:ascii="Arial" w:eastAsia="Arial" w:hAnsi="Arial" w:cs="Arial"/>
          <w:b/>
          <w:sz w:val="20"/>
          <w:szCs w:val="20"/>
        </w:rPr>
      </w:pPr>
    </w:p>
    <w:p w14:paraId="597E10C5" w14:textId="77777777" w:rsidR="00E635D0" w:rsidRPr="00985754" w:rsidRDefault="00E635D0" w:rsidP="00061E42">
      <w:pPr>
        <w:rPr>
          <w:sz w:val="20"/>
          <w:szCs w:val="20"/>
        </w:rPr>
      </w:pPr>
    </w:p>
    <w:p w14:paraId="2CD3EEA8" w14:textId="77777777" w:rsidR="005C1B44" w:rsidRDefault="00E635D0" w:rsidP="008F05A2">
      <w:pPr>
        <w:sectPr w:rsidR="005C1B44" w:rsidSect="0053066E">
          <w:pgSz w:w="11906" w:h="16838"/>
          <w:pgMar w:top="1418" w:right="1440" w:bottom="851" w:left="1440" w:header="0" w:footer="708" w:gutter="0"/>
          <w:cols w:space="708"/>
          <w:docGrid w:linePitch="326"/>
        </w:sectPr>
      </w:pPr>
      <w:r w:rsidRPr="00985754">
        <w:rPr>
          <w:rFonts w:ascii="Arial" w:eastAsia="Arial" w:hAnsi="Arial" w:cs="Arial"/>
          <w:sz w:val="20"/>
          <w:szCs w:val="20"/>
        </w:rPr>
        <w:t>Handtekening examinatoren</w:t>
      </w:r>
      <w:r>
        <w:rPr>
          <w:rFonts w:ascii="Arial" w:eastAsia="Arial" w:hAnsi="Arial" w:cs="Arial"/>
          <w:sz w:val="18"/>
          <w:szCs w:val="18"/>
        </w:rPr>
        <w:t>:</w:t>
      </w:r>
      <w:r w:rsidR="008F05A2" w:rsidRPr="008F05A2">
        <w:br w:type="page"/>
      </w:r>
    </w:p>
    <w:p w14:paraId="2643AD0C" w14:textId="6B1F5A31" w:rsidR="008F05A2" w:rsidRPr="008F05A2" w:rsidRDefault="008F05A2" w:rsidP="008F05A2">
      <w:pPr>
        <w:rPr>
          <w:rFonts w:ascii="Arial" w:eastAsia="Arial" w:hAnsi="Arial" w:cs="Arial"/>
          <w:b/>
          <w:sz w:val="20"/>
          <w:szCs w:val="20"/>
        </w:rPr>
      </w:pPr>
    </w:p>
    <w:tbl>
      <w:tblPr>
        <w:tblpPr w:leftFromText="141" w:rightFromText="141" w:vertAnchor="text" w:horzAnchor="margin" w:tblpXSpec="center" w:tblpY="96"/>
        <w:tblW w:w="15168" w:type="dxa"/>
        <w:tblLayout w:type="fixed"/>
        <w:tblCellMar>
          <w:top w:w="28" w:type="dxa"/>
          <w:bottom w:w="28" w:type="dxa"/>
        </w:tblCellMar>
        <w:tblLook w:val="0400" w:firstRow="0" w:lastRow="0" w:firstColumn="0" w:lastColumn="0" w:noHBand="0" w:noVBand="1"/>
      </w:tblPr>
      <w:tblGrid>
        <w:gridCol w:w="1715"/>
        <w:gridCol w:w="3969"/>
        <w:gridCol w:w="279"/>
        <w:gridCol w:w="1802"/>
        <w:gridCol w:w="1449"/>
        <w:gridCol w:w="1418"/>
        <w:gridCol w:w="2044"/>
        <w:gridCol w:w="2492"/>
      </w:tblGrid>
      <w:tr w:rsidR="00061E42" w14:paraId="43E1EFDB" w14:textId="77777777" w:rsidTr="00061E42">
        <w:trPr>
          <w:trHeight w:val="240"/>
        </w:trPr>
        <w:tc>
          <w:tcPr>
            <w:tcW w:w="9214" w:type="dxa"/>
            <w:gridSpan w:val="5"/>
            <w:tcMar>
              <w:top w:w="0" w:type="dxa"/>
              <w:left w:w="70" w:type="dxa"/>
              <w:bottom w:w="0" w:type="dxa"/>
              <w:right w:w="70" w:type="dxa"/>
            </w:tcMar>
          </w:tcPr>
          <w:p w14:paraId="75A9AFB5" w14:textId="464F7A78" w:rsidR="00061E42" w:rsidRPr="005C1B44" w:rsidRDefault="00675167" w:rsidP="00061E42">
            <w:pPr>
              <w:spacing w:before="100"/>
              <w:rPr>
                <w:rFonts w:ascii="Arial" w:eastAsia="Arial" w:hAnsi="Arial" w:cs="Arial"/>
                <w:b/>
              </w:rPr>
            </w:pPr>
            <w:r>
              <w:rPr>
                <w:rFonts w:ascii="Arial" w:eastAsia="Arial" w:hAnsi="Arial" w:cs="Arial"/>
                <w:b/>
                <w:noProof/>
              </w:rPr>
              <w:drawing>
                <wp:anchor distT="0" distB="0" distL="114300" distR="114300" simplePos="0" relativeHeight="251761664" behindDoc="0" locked="0" layoutInCell="1" allowOverlap="1" wp14:anchorId="721A1B24" wp14:editId="6E903434">
                  <wp:simplePos x="0" y="0"/>
                  <wp:positionH relativeFrom="margin">
                    <wp:posOffset>0</wp:posOffset>
                  </wp:positionH>
                  <wp:positionV relativeFrom="paragraph">
                    <wp:posOffset>236855</wp:posOffset>
                  </wp:positionV>
                  <wp:extent cx="1499870" cy="1164590"/>
                  <wp:effectExtent l="0" t="0" r="5080" b="0"/>
                  <wp:wrapSquare wrapText="bothSides"/>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499870" cy="1164590"/>
                          </a:xfrm>
                          <a:prstGeom prst="rect">
                            <a:avLst/>
                          </a:prstGeom>
                          <a:noFill/>
                        </pic:spPr>
                      </pic:pic>
                    </a:graphicData>
                  </a:graphic>
                </wp:anchor>
              </w:drawing>
            </w:r>
            <w:r w:rsidR="00061E42" w:rsidRPr="005C1B44">
              <w:rPr>
                <w:rFonts w:ascii="Arial" w:eastAsia="Arial" w:hAnsi="Arial" w:cs="Arial"/>
                <w:b/>
              </w:rPr>
              <w:t xml:space="preserve">BIJLAGE I:  </w:t>
            </w:r>
          </w:p>
          <w:p w14:paraId="09C6B210" w14:textId="77777777" w:rsidR="00061E42" w:rsidRPr="005C1B44" w:rsidRDefault="00061E42" w:rsidP="00061E42">
            <w:pPr>
              <w:spacing w:before="100"/>
              <w:rPr>
                <w:rFonts w:ascii="Arial" w:eastAsia="Arial" w:hAnsi="Arial" w:cs="Arial"/>
                <w:b/>
              </w:rPr>
            </w:pPr>
          </w:p>
          <w:p w14:paraId="26A9B44E" w14:textId="77777777" w:rsidR="00061E42" w:rsidRPr="005C1B44" w:rsidRDefault="00061E42" w:rsidP="00061E42">
            <w:pPr>
              <w:spacing w:before="100"/>
              <w:rPr>
                <w:rFonts w:ascii="Arial" w:eastAsia="Arial" w:hAnsi="Arial" w:cs="Arial"/>
                <w:b/>
              </w:rPr>
            </w:pPr>
            <w:r w:rsidRPr="005C1B44">
              <w:rPr>
                <w:rFonts w:ascii="Arial" w:eastAsia="Arial" w:hAnsi="Arial" w:cs="Arial"/>
                <w:b/>
              </w:rPr>
              <w:t xml:space="preserve">Beoordelingsschema </w:t>
            </w:r>
          </w:p>
          <w:p w14:paraId="5776D96B" w14:textId="77777777" w:rsidR="00061E42" w:rsidRDefault="00061E42" w:rsidP="00061E42">
            <w:pPr>
              <w:spacing w:before="100"/>
              <w:rPr>
                <w:rFonts w:ascii="Arial" w:eastAsia="Arial" w:hAnsi="Arial" w:cs="Arial"/>
                <w:sz w:val="20"/>
                <w:szCs w:val="20"/>
              </w:rPr>
            </w:pPr>
            <w:r w:rsidRPr="005C1B44">
              <w:rPr>
                <w:rFonts w:ascii="Arial" w:eastAsia="Arial" w:hAnsi="Arial" w:cs="Arial"/>
                <w:b/>
              </w:rPr>
              <w:t>ICT &amp; Didactiekportfolio PDG-traject</w:t>
            </w:r>
          </w:p>
        </w:tc>
        <w:tc>
          <w:tcPr>
            <w:tcW w:w="3462" w:type="dxa"/>
            <w:gridSpan w:val="2"/>
            <w:tcMar>
              <w:top w:w="0" w:type="dxa"/>
              <w:left w:w="70" w:type="dxa"/>
              <w:bottom w:w="0" w:type="dxa"/>
              <w:right w:w="70" w:type="dxa"/>
            </w:tcMar>
          </w:tcPr>
          <w:p w14:paraId="057FC9D9" w14:textId="77777777" w:rsidR="00061E42" w:rsidRDefault="00061E42" w:rsidP="00061E42">
            <w:pPr>
              <w:spacing w:before="100"/>
              <w:rPr>
                <w:rFonts w:ascii="Arial" w:eastAsia="Arial" w:hAnsi="Arial" w:cs="Arial"/>
                <w:sz w:val="20"/>
                <w:szCs w:val="20"/>
              </w:rPr>
            </w:pPr>
          </w:p>
          <w:p w14:paraId="126F337F" w14:textId="77777777" w:rsidR="00061E42" w:rsidRDefault="00061E42" w:rsidP="00061E42">
            <w:pPr>
              <w:spacing w:before="100"/>
              <w:rPr>
                <w:rFonts w:ascii="Arial" w:eastAsia="Arial" w:hAnsi="Arial" w:cs="Arial"/>
                <w:sz w:val="20"/>
                <w:szCs w:val="20"/>
              </w:rPr>
            </w:pPr>
          </w:p>
          <w:p w14:paraId="4F174250" w14:textId="77777777" w:rsidR="00061E42" w:rsidRDefault="00061E42" w:rsidP="00061E42">
            <w:pPr>
              <w:spacing w:before="100"/>
              <w:rPr>
                <w:rFonts w:ascii="Arial" w:eastAsia="Arial" w:hAnsi="Arial" w:cs="Arial"/>
                <w:sz w:val="20"/>
                <w:szCs w:val="20"/>
              </w:rPr>
            </w:pPr>
          </w:p>
          <w:p w14:paraId="4A57D339" w14:textId="77777777" w:rsidR="00061E42" w:rsidRDefault="00061E42" w:rsidP="00061E42">
            <w:pPr>
              <w:spacing w:before="100"/>
              <w:rPr>
                <w:rFonts w:ascii="Arial" w:eastAsia="Arial" w:hAnsi="Arial" w:cs="Arial"/>
                <w:sz w:val="20"/>
                <w:szCs w:val="20"/>
              </w:rPr>
            </w:pPr>
            <w:r>
              <w:rPr>
                <w:rFonts w:ascii="Arial" w:eastAsia="Arial" w:hAnsi="Arial" w:cs="Arial"/>
                <w:sz w:val="20"/>
                <w:szCs w:val="20"/>
              </w:rPr>
              <w:t>Naam deelnemer:</w:t>
            </w:r>
          </w:p>
        </w:tc>
        <w:tc>
          <w:tcPr>
            <w:tcW w:w="2492" w:type="dxa"/>
          </w:tcPr>
          <w:p w14:paraId="264F1B95" w14:textId="77777777" w:rsidR="00061E42" w:rsidRDefault="00061E42" w:rsidP="00061E42">
            <w:pPr>
              <w:spacing w:before="100" w:after="100"/>
              <w:ind w:left="-276"/>
              <w:rPr>
                <w:rFonts w:ascii="Arial" w:eastAsia="Arial" w:hAnsi="Arial" w:cs="Arial"/>
                <w:sz w:val="20"/>
                <w:szCs w:val="20"/>
              </w:rPr>
            </w:pPr>
            <w:r>
              <w:rPr>
                <w:rFonts w:ascii="Arial" w:eastAsia="Arial" w:hAnsi="Arial" w:cs="Arial"/>
                <w:sz w:val="20"/>
                <w:szCs w:val="20"/>
              </w:rPr>
              <w:t> </w:t>
            </w:r>
          </w:p>
        </w:tc>
      </w:tr>
      <w:tr w:rsidR="00061E42" w14:paraId="5416E16F" w14:textId="77777777" w:rsidTr="00061E42">
        <w:trPr>
          <w:trHeight w:val="240"/>
        </w:trPr>
        <w:tc>
          <w:tcPr>
            <w:tcW w:w="5963" w:type="dxa"/>
            <w:gridSpan w:val="3"/>
            <w:tcMar>
              <w:top w:w="0" w:type="dxa"/>
              <w:left w:w="70" w:type="dxa"/>
              <w:bottom w:w="0" w:type="dxa"/>
              <w:right w:w="70" w:type="dxa"/>
            </w:tcMar>
          </w:tcPr>
          <w:p w14:paraId="4DBB7E66" w14:textId="5FE67592" w:rsidR="00061E42" w:rsidRDefault="00061E42" w:rsidP="00061E42">
            <w:pPr>
              <w:spacing w:before="100"/>
              <w:rPr>
                <w:rFonts w:ascii="Arial" w:eastAsia="Arial" w:hAnsi="Arial" w:cs="Arial"/>
                <w:sz w:val="20"/>
                <w:szCs w:val="20"/>
              </w:rPr>
            </w:pPr>
          </w:p>
        </w:tc>
        <w:tc>
          <w:tcPr>
            <w:tcW w:w="1802" w:type="dxa"/>
            <w:tcMar>
              <w:top w:w="0" w:type="dxa"/>
              <w:left w:w="70" w:type="dxa"/>
              <w:bottom w:w="0" w:type="dxa"/>
              <w:right w:w="70" w:type="dxa"/>
            </w:tcMar>
          </w:tcPr>
          <w:p w14:paraId="2CECE0BA" w14:textId="77777777" w:rsidR="00061E42" w:rsidRDefault="00061E42" w:rsidP="00061E42">
            <w:pPr>
              <w:rPr>
                <w:rFonts w:ascii="Arial" w:eastAsia="Arial" w:hAnsi="Arial" w:cs="Arial"/>
                <w:sz w:val="20"/>
                <w:szCs w:val="20"/>
              </w:rPr>
            </w:pPr>
          </w:p>
        </w:tc>
        <w:tc>
          <w:tcPr>
            <w:tcW w:w="1449" w:type="dxa"/>
            <w:tcMar>
              <w:top w:w="0" w:type="dxa"/>
              <w:left w:w="70" w:type="dxa"/>
              <w:bottom w:w="0" w:type="dxa"/>
              <w:right w:w="70" w:type="dxa"/>
            </w:tcMar>
          </w:tcPr>
          <w:p w14:paraId="167618F6" w14:textId="77777777" w:rsidR="00061E42" w:rsidRDefault="00061E42" w:rsidP="00061E42">
            <w:pPr>
              <w:rPr>
                <w:rFonts w:ascii="Arial" w:eastAsia="Arial" w:hAnsi="Arial" w:cs="Arial"/>
                <w:sz w:val="20"/>
                <w:szCs w:val="20"/>
              </w:rPr>
            </w:pPr>
          </w:p>
        </w:tc>
        <w:tc>
          <w:tcPr>
            <w:tcW w:w="3462" w:type="dxa"/>
            <w:gridSpan w:val="2"/>
            <w:tcMar>
              <w:top w:w="0" w:type="dxa"/>
              <w:left w:w="70" w:type="dxa"/>
              <w:bottom w:w="0" w:type="dxa"/>
              <w:right w:w="70" w:type="dxa"/>
            </w:tcMar>
          </w:tcPr>
          <w:p w14:paraId="4BA86398" w14:textId="77777777" w:rsidR="00061E42" w:rsidRDefault="00061E42" w:rsidP="00061E42">
            <w:pPr>
              <w:spacing w:before="100"/>
              <w:rPr>
                <w:rFonts w:ascii="Arial" w:eastAsia="Arial" w:hAnsi="Arial" w:cs="Arial"/>
                <w:sz w:val="20"/>
                <w:szCs w:val="20"/>
              </w:rPr>
            </w:pPr>
            <w:r>
              <w:rPr>
                <w:rFonts w:ascii="Arial" w:eastAsia="Arial" w:hAnsi="Arial" w:cs="Arial"/>
                <w:sz w:val="20"/>
                <w:szCs w:val="20"/>
              </w:rPr>
              <w:t>Datum interview:</w:t>
            </w:r>
          </w:p>
        </w:tc>
        <w:tc>
          <w:tcPr>
            <w:tcW w:w="2492" w:type="dxa"/>
            <w:tcMar>
              <w:top w:w="0" w:type="dxa"/>
              <w:left w:w="70" w:type="dxa"/>
              <w:bottom w:w="0" w:type="dxa"/>
              <w:right w:w="70" w:type="dxa"/>
            </w:tcMar>
          </w:tcPr>
          <w:p w14:paraId="160189F9" w14:textId="77777777" w:rsidR="00061E42" w:rsidRDefault="00061E42" w:rsidP="00061E42">
            <w:pPr>
              <w:rPr>
                <w:rFonts w:ascii="Arial" w:eastAsia="Arial" w:hAnsi="Arial" w:cs="Arial"/>
                <w:sz w:val="20"/>
                <w:szCs w:val="20"/>
              </w:rPr>
            </w:pPr>
          </w:p>
        </w:tc>
      </w:tr>
      <w:tr w:rsidR="00061E42" w14:paraId="66999C7A" w14:textId="77777777" w:rsidTr="00061E42">
        <w:trPr>
          <w:trHeight w:val="240"/>
        </w:trPr>
        <w:tc>
          <w:tcPr>
            <w:tcW w:w="9214" w:type="dxa"/>
            <w:gridSpan w:val="5"/>
            <w:vMerge w:val="restart"/>
            <w:tcBorders>
              <w:top w:val="nil"/>
              <w:left w:val="nil"/>
              <w:bottom w:val="single" w:sz="8" w:space="0" w:color="000000"/>
              <w:right w:val="nil"/>
            </w:tcBorders>
            <w:shd w:val="clear" w:color="auto" w:fill="FFFFFF"/>
            <w:tcMar>
              <w:top w:w="0" w:type="dxa"/>
              <w:left w:w="70" w:type="dxa"/>
              <w:bottom w:w="0" w:type="dxa"/>
              <w:right w:w="70" w:type="dxa"/>
            </w:tcMar>
          </w:tcPr>
          <w:p w14:paraId="0CD34036" w14:textId="65FEC092" w:rsidR="00061E42" w:rsidRDefault="00061E42" w:rsidP="00061E42">
            <w:pPr>
              <w:rPr>
                <w:rFonts w:ascii="Arial" w:eastAsia="Arial" w:hAnsi="Arial" w:cs="Arial"/>
                <w:sz w:val="20"/>
                <w:szCs w:val="20"/>
              </w:rPr>
            </w:pPr>
            <w:r>
              <w:rPr>
                <w:rFonts w:ascii="Arial" w:eastAsia="Arial" w:hAnsi="Arial" w:cs="Arial"/>
                <w:sz w:val="20"/>
                <w:szCs w:val="20"/>
              </w:rPr>
              <w:t>Resultaat:    Onvoldoende   /   Voldoende   /   Goed   /   Uitstekend</w:t>
            </w:r>
          </w:p>
        </w:tc>
        <w:tc>
          <w:tcPr>
            <w:tcW w:w="3462" w:type="dxa"/>
            <w:gridSpan w:val="2"/>
            <w:tcMar>
              <w:top w:w="0" w:type="dxa"/>
              <w:left w:w="70" w:type="dxa"/>
              <w:bottom w:w="0" w:type="dxa"/>
              <w:right w:w="70" w:type="dxa"/>
            </w:tcMar>
          </w:tcPr>
          <w:p w14:paraId="1F5305C6" w14:textId="77777777" w:rsidR="00061E42" w:rsidRDefault="00061E42" w:rsidP="00061E42">
            <w:pPr>
              <w:spacing w:before="100"/>
              <w:rPr>
                <w:rFonts w:ascii="Arial" w:eastAsia="Arial" w:hAnsi="Arial" w:cs="Arial"/>
                <w:sz w:val="20"/>
                <w:szCs w:val="20"/>
              </w:rPr>
            </w:pPr>
            <w:r>
              <w:rPr>
                <w:rFonts w:ascii="Arial" w:eastAsia="Arial" w:hAnsi="Arial" w:cs="Arial"/>
                <w:sz w:val="20"/>
                <w:szCs w:val="20"/>
              </w:rPr>
              <w:t>Interviewer:</w:t>
            </w:r>
          </w:p>
        </w:tc>
        <w:tc>
          <w:tcPr>
            <w:tcW w:w="2492" w:type="dxa"/>
            <w:tcMar>
              <w:top w:w="0" w:type="dxa"/>
              <w:left w:w="70" w:type="dxa"/>
              <w:bottom w:w="0" w:type="dxa"/>
              <w:right w:w="70" w:type="dxa"/>
            </w:tcMar>
          </w:tcPr>
          <w:p w14:paraId="4F115292" w14:textId="77777777" w:rsidR="00061E42" w:rsidRDefault="00061E42" w:rsidP="00061E42">
            <w:pPr>
              <w:rPr>
                <w:rFonts w:ascii="Arial" w:eastAsia="Arial" w:hAnsi="Arial" w:cs="Arial"/>
                <w:sz w:val="20"/>
                <w:szCs w:val="20"/>
              </w:rPr>
            </w:pPr>
          </w:p>
        </w:tc>
      </w:tr>
      <w:tr w:rsidR="00061E42" w14:paraId="1ED668B5" w14:textId="77777777" w:rsidTr="00061E42">
        <w:trPr>
          <w:trHeight w:val="520"/>
        </w:trPr>
        <w:tc>
          <w:tcPr>
            <w:tcW w:w="9214" w:type="dxa"/>
            <w:gridSpan w:val="5"/>
            <w:vMerge/>
            <w:tcBorders>
              <w:top w:val="nil"/>
              <w:left w:val="nil"/>
              <w:bottom w:val="single" w:sz="8" w:space="0" w:color="000000"/>
              <w:right w:val="nil"/>
            </w:tcBorders>
            <w:shd w:val="clear" w:color="auto" w:fill="FFFFFF"/>
            <w:tcMar>
              <w:top w:w="0" w:type="dxa"/>
              <w:left w:w="70" w:type="dxa"/>
              <w:bottom w:w="0" w:type="dxa"/>
              <w:right w:w="70" w:type="dxa"/>
            </w:tcMar>
          </w:tcPr>
          <w:p w14:paraId="2E14F4AD" w14:textId="77777777" w:rsidR="00061E42" w:rsidRDefault="00061E42" w:rsidP="00061E42">
            <w:pPr>
              <w:rPr>
                <w:rFonts w:ascii="Arial" w:eastAsia="Arial" w:hAnsi="Arial" w:cs="Arial"/>
                <w:sz w:val="20"/>
                <w:szCs w:val="20"/>
              </w:rPr>
            </w:pPr>
          </w:p>
        </w:tc>
        <w:tc>
          <w:tcPr>
            <w:tcW w:w="3462" w:type="dxa"/>
            <w:gridSpan w:val="2"/>
            <w:tcBorders>
              <w:top w:val="nil"/>
              <w:left w:val="nil"/>
              <w:bottom w:val="single" w:sz="8" w:space="0" w:color="000000"/>
              <w:right w:val="nil"/>
            </w:tcBorders>
            <w:tcMar>
              <w:top w:w="0" w:type="dxa"/>
              <w:left w:w="70" w:type="dxa"/>
              <w:bottom w:w="0" w:type="dxa"/>
              <w:right w:w="70" w:type="dxa"/>
            </w:tcMar>
          </w:tcPr>
          <w:p w14:paraId="67564BDD" w14:textId="7FCF2322" w:rsidR="00061E42" w:rsidRDefault="00061E42" w:rsidP="005C1B44">
            <w:pPr>
              <w:spacing w:before="100"/>
              <w:rPr>
                <w:rFonts w:ascii="Arial" w:eastAsia="Arial" w:hAnsi="Arial" w:cs="Arial"/>
                <w:sz w:val="20"/>
                <w:szCs w:val="20"/>
              </w:rPr>
            </w:pPr>
            <w:r>
              <w:rPr>
                <w:rFonts w:ascii="Arial" w:eastAsia="Arial" w:hAnsi="Arial" w:cs="Arial"/>
                <w:sz w:val="20"/>
                <w:szCs w:val="20"/>
              </w:rPr>
              <w:t>Handtekening:</w:t>
            </w:r>
          </w:p>
        </w:tc>
        <w:tc>
          <w:tcPr>
            <w:tcW w:w="2492" w:type="dxa"/>
            <w:tcBorders>
              <w:top w:val="nil"/>
              <w:left w:val="nil"/>
              <w:bottom w:val="single" w:sz="8" w:space="0" w:color="000000"/>
              <w:right w:val="nil"/>
            </w:tcBorders>
            <w:tcMar>
              <w:top w:w="0" w:type="dxa"/>
              <w:left w:w="70" w:type="dxa"/>
              <w:bottom w:w="0" w:type="dxa"/>
              <w:right w:w="70" w:type="dxa"/>
            </w:tcMar>
          </w:tcPr>
          <w:p w14:paraId="74A952B2" w14:textId="77777777" w:rsidR="00061E42" w:rsidRDefault="00061E42" w:rsidP="00061E42">
            <w:pPr>
              <w:spacing w:before="100"/>
              <w:rPr>
                <w:rFonts w:ascii="Arial" w:eastAsia="Arial" w:hAnsi="Arial" w:cs="Arial"/>
                <w:sz w:val="20"/>
                <w:szCs w:val="20"/>
              </w:rPr>
            </w:pPr>
            <w:r>
              <w:rPr>
                <w:rFonts w:ascii="Arial" w:eastAsia="Arial" w:hAnsi="Arial" w:cs="Arial"/>
                <w:sz w:val="20"/>
                <w:szCs w:val="20"/>
              </w:rPr>
              <w:t> </w:t>
            </w:r>
          </w:p>
        </w:tc>
      </w:tr>
      <w:tr w:rsidR="00061E42" w14:paraId="2BDC31D2" w14:textId="77777777" w:rsidTr="00061E42">
        <w:trPr>
          <w:trHeight w:val="240"/>
        </w:trPr>
        <w:tc>
          <w:tcPr>
            <w:tcW w:w="1715" w:type="dxa"/>
            <w:tcBorders>
              <w:top w:val="nil"/>
              <w:left w:val="single" w:sz="8" w:space="0" w:color="000000"/>
              <w:bottom w:val="single" w:sz="8" w:space="0" w:color="000000"/>
              <w:right w:val="single" w:sz="8" w:space="0" w:color="000000"/>
            </w:tcBorders>
            <w:tcMar>
              <w:top w:w="0" w:type="dxa"/>
              <w:left w:w="70" w:type="dxa"/>
              <w:bottom w:w="0" w:type="dxa"/>
              <w:right w:w="70" w:type="dxa"/>
            </w:tcMar>
          </w:tcPr>
          <w:p w14:paraId="227BACEA" w14:textId="77777777" w:rsidR="00061E42" w:rsidRDefault="00061E42" w:rsidP="00061E42">
            <w:pPr>
              <w:spacing w:before="100"/>
              <w:rPr>
                <w:rFonts w:ascii="Arial" w:eastAsia="Arial" w:hAnsi="Arial" w:cs="Arial"/>
                <w:sz w:val="20"/>
                <w:szCs w:val="20"/>
              </w:rPr>
            </w:pPr>
            <w:r>
              <w:rPr>
                <w:rFonts w:ascii="Arial" w:eastAsia="Arial" w:hAnsi="Arial" w:cs="Arial"/>
                <w:sz w:val="20"/>
                <w:szCs w:val="20"/>
              </w:rPr>
              <w:t> </w:t>
            </w:r>
          </w:p>
        </w:tc>
        <w:tc>
          <w:tcPr>
            <w:tcW w:w="3969" w:type="dxa"/>
            <w:tcBorders>
              <w:top w:val="nil"/>
              <w:left w:val="nil"/>
              <w:bottom w:val="single" w:sz="8" w:space="0" w:color="000000"/>
              <w:right w:val="single" w:sz="8" w:space="0" w:color="000000"/>
            </w:tcBorders>
            <w:tcMar>
              <w:top w:w="0" w:type="dxa"/>
              <w:left w:w="70" w:type="dxa"/>
              <w:bottom w:w="0" w:type="dxa"/>
              <w:right w:w="70" w:type="dxa"/>
            </w:tcMar>
          </w:tcPr>
          <w:p w14:paraId="7DA55995" w14:textId="77777777" w:rsidR="00061E42" w:rsidRDefault="00061E42" w:rsidP="00061E42">
            <w:pPr>
              <w:spacing w:before="100"/>
              <w:rPr>
                <w:rFonts w:ascii="Arial" w:eastAsia="Arial" w:hAnsi="Arial" w:cs="Arial"/>
                <w:sz w:val="20"/>
                <w:szCs w:val="20"/>
              </w:rPr>
            </w:pPr>
            <w:r>
              <w:rPr>
                <w:rFonts w:ascii="Arial" w:eastAsia="Arial" w:hAnsi="Arial" w:cs="Arial"/>
                <w:b/>
                <w:sz w:val="20"/>
                <w:szCs w:val="20"/>
              </w:rPr>
              <w:t>Voldoende</w:t>
            </w:r>
          </w:p>
        </w:tc>
        <w:tc>
          <w:tcPr>
            <w:tcW w:w="4948" w:type="dxa"/>
            <w:gridSpan w:val="4"/>
            <w:tcBorders>
              <w:top w:val="nil"/>
              <w:left w:val="nil"/>
              <w:bottom w:val="single" w:sz="8" w:space="0" w:color="000000"/>
              <w:right w:val="single" w:sz="8" w:space="0" w:color="000000"/>
            </w:tcBorders>
            <w:tcMar>
              <w:top w:w="0" w:type="dxa"/>
              <w:left w:w="70" w:type="dxa"/>
              <w:bottom w:w="0" w:type="dxa"/>
              <w:right w:w="70" w:type="dxa"/>
            </w:tcMar>
          </w:tcPr>
          <w:p w14:paraId="4B6A9B65" w14:textId="77777777" w:rsidR="00061E42" w:rsidRDefault="00061E42" w:rsidP="00061E42">
            <w:pPr>
              <w:spacing w:before="100"/>
              <w:rPr>
                <w:rFonts w:ascii="Arial" w:eastAsia="Arial" w:hAnsi="Arial" w:cs="Arial"/>
                <w:sz w:val="20"/>
                <w:szCs w:val="20"/>
              </w:rPr>
            </w:pPr>
            <w:r>
              <w:rPr>
                <w:rFonts w:ascii="Arial" w:eastAsia="Arial" w:hAnsi="Arial" w:cs="Arial"/>
                <w:b/>
                <w:sz w:val="20"/>
                <w:szCs w:val="20"/>
              </w:rPr>
              <w:t>Goed</w:t>
            </w:r>
          </w:p>
        </w:tc>
        <w:tc>
          <w:tcPr>
            <w:tcW w:w="4536" w:type="dxa"/>
            <w:gridSpan w:val="2"/>
            <w:tcBorders>
              <w:top w:val="nil"/>
              <w:left w:val="nil"/>
              <w:bottom w:val="single" w:sz="8" w:space="0" w:color="000000"/>
              <w:right w:val="single" w:sz="8" w:space="0" w:color="000000"/>
            </w:tcBorders>
            <w:tcMar>
              <w:top w:w="0" w:type="dxa"/>
              <w:left w:w="70" w:type="dxa"/>
              <w:bottom w:w="0" w:type="dxa"/>
              <w:right w:w="70" w:type="dxa"/>
            </w:tcMar>
          </w:tcPr>
          <w:p w14:paraId="53D84BAE" w14:textId="77777777" w:rsidR="00061E42" w:rsidRDefault="00061E42" w:rsidP="00061E42">
            <w:pPr>
              <w:spacing w:before="100"/>
              <w:rPr>
                <w:rFonts w:ascii="Arial" w:eastAsia="Arial" w:hAnsi="Arial" w:cs="Arial"/>
                <w:sz w:val="20"/>
                <w:szCs w:val="20"/>
              </w:rPr>
            </w:pPr>
            <w:r>
              <w:rPr>
                <w:rFonts w:ascii="Arial" w:eastAsia="Arial" w:hAnsi="Arial" w:cs="Arial"/>
                <w:b/>
                <w:sz w:val="20"/>
                <w:szCs w:val="20"/>
              </w:rPr>
              <w:t>Uitstekend</w:t>
            </w:r>
          </w:p>
        </w:tc>
      </w:tr>
      <w:tr w:rsidR="00061E42" w14:paraId="55C0C47C" w14:textId="77777777" w:rsidTr="00061E42">
        <w:trPr>
          <w:trHeight w:val="240"/>
        </w:trPr>
        <w:tc>
          <w:tcPr>
            <w:tcW w:w="1715" w:type="dxa"/>
            <w:tcBorders>
              <w:top w:val="nil"/>
              <w:left w:val="single" w:sz="8" w:space="0" w:color="000000"/>
              <w:bottom w:val="single" w:sz="8" w:space="0" w:color="000000"/>
              <w:right w:val="single" w:sz="8" w:space="0" w:color="000000"/>
            </w:tcBorders>
            <w:tcMar>
              <w:top w:w="0" w:type="dxa"/>
              <w:left w:w="70" w:type="dxa"/>
              <w:bottom w:w="0" w:type="dxa"/>
              <w:right w:w="70" w:type="dxa"/>
            </w:tcMar>
          </w:tcPr>
          <w:p w14:paraId="39701670" w14:textId="77777777" w:rsidR="00061E42" w:rsidRDefault="00061E42" w:rsidP="00061E42">
            <w:pPr>
              <w:spacing w:before="60"/>
              <w:rPr>
                <w:rFonts w:ascii="Arial" w:eastAsia="Arial" w:hAnsi="Arial" w:cs="Arial"/>
                <w:sz w:val="20"/>
                <w:szCs w:val="20"/>
              </w:rPr>
            </w:pPr>
            <w:r>
              <w:rPr>
                <w:rFonts w:ascii="Arial" w:eastAsia="Arial" w:hAnsi="Arial" w:cs="Arial"/>
                <w:b/>
                <w:sz w:val="20"/>
                <w:szCs w:val="20"/>
              </w:rPr>
              <w:t>Attitude</w:t>
            </w:r>
          </w:p>
        </w:tc>
        <w:tc>
          <w:tcPr>
            <w:tcW w:w="3969" w:type="dxa"/>
            <w:tcBorders>
              <w:top w:val="nil"/>
              <w:left w:val="nil"/>
              <w:bottom w:val="single" w:sz="8" w:space="0" w:color="000000"/>
              <w:right w:val="single" w:sz="8" w:space="0" w:color="000000"/>
            </w:tcBorders>
            <w:tcMar>
              <w:top w:w="0" w:type="dxa"/>
              <w:left w:w="70" w:type="dxa"/>
              <w:bottom w:w="0" w:type="dxa"/>
              <w:right w:w="70" w:type="dxa"/>
            </w:tcMar>
          </w:tcPr>
          <w:p w14:paraId="1C1995AA" w14:textId="77777777" w:rsidR="00061E42" w:rsidRDefault="00061E42" w:rsidP="00061E42">
            <w:pPr>
              <w:spacing w:before="60"/>
              <w:ind w:left="357"/>
              <w:rPr>
                <w:rFonts w:ascii="Arial" w:eastAsia="Arial" w:hAnsi="Arial" w:cs="Arial"/>
                <w:sz w:val="18"/>
                <w:szCs w:val="18"/>
              </w:rPr>
            </w:pPr>
          </w:p>
          <w:p w14:paraId="1C8F5F78" w14:textId="77777777" w:rsidR="00061E42" w:rsidRDefault="00061E42" w:rsidP="009D3686">
            <w:pPr>
              <w:numPr>
                <w:ilvl w:val="0"/>
                <w:numId w:val="39"/>
              </w:numPr>
              <w:contextualSpacing/>
              <w:rPr>
                <w:sz w:val="18"/>
                <w:szCs w:val="18"/>
              </w:rPr>
            </w:pPr>
            <w:r>
              <w:rPr>
                <w:rFonts w:ascii="Arial" w:eastAsia="Arial" w:hAnsi="Arial" w:cs="Arial"/>
                <w:sz w:val="18"/>
                <w:szCs w:val="18"/>
              </w:rPr>
              <w:t xml:space="preserve">Je hebt een onderbouwde visie op de rol van ICT in jouw lespraktijk. </w:t>
            </w:r>
          </w:p>
          <w:p w14:paraId="434E47B9" w14:textId="77777777" w:rsidR="00061E42" w:rsidRDefault="00061E42" w:rsidP="009D3686">
            <w:pPr>
              <w:numPr>
                <w:ilvl w:val="0"/>
                <w:numId w:val="39"/>
              </w:numPr>
              <w:contextualSpacing/>
              <w:rPr>
                <w:sz w:val="18"/>
                <w:szCs w:val="18"/>
              </w:rPr>
            </w:pPr>
            <w:r>
              <w:rPr>
                <w:rFonts w:ascii="Arial" w:eastAsia="Arial" w:hAnsi="Arial" w:cs="Arial"/>
                <w:sz w:val="18"/>
                <w:szCs w:val="18"/>
              </w:rPr>
              <w:t>Je bent op de hoogte van ICT-ontwikkelingen en mogelijkheden in het onderwijs.</w:t>
            </w:r>
          </w:p>
        </w:tc>
        <w:tc>
          <w:tcPr>
            <w:tcW w:w="4948" w:type="dxa"/>
            <w:gridSpan w:val="4"/>
            <w:tcBorders>
              <w:top w:val="nil"/>
              <w:left w:val="nil"/>
              <w:bottom w:val="single" w:sz="8" w:space="0" w:color="000000"/>
              <w:right w:val="single" w:sz="8" w:space="0" w:color="000000"/>
            </w:tcBorders>
            <w:tcMar>
              <w:top w:w="0" w:type="dxa"/>
              <w:left w:w="70" w:type="dxa"/>
              <w:bottom w:w="0" w:type="dxa"/>
              <w:right w:w="70" w:type="dxa"/>
            </w:tcMar>
          </w:tcPr>
          <w:p w14:paraId="2D2268D6" w14:textId="77777777" w:rsidR="00061E42" w:rsidRDefault="00061E42" w:rsidP="00061E42">
            <w:pPr>
              <w:spacing w:before="60"/>
              <w:rPr>
                <w:rFonts w:ascii="Arial" w:eastAsia="Arial" w:hAnsi="Arial" w:cs="Arial"/>
                <w:sz w:val="18"/>
                <w:szCs w:val="18"/>
              </w:rPr>
            </w:pPr>
            <w:r>
              <w:rPr>
                <w:rFonts w:ascii="Arial" w:eastAsia="Arial" w:hAnsi="Arial" w:cs="Arial"/>
                <w:sz w:val="18"/>
                <w:szCs w:val="18"/>
              </w:rPr>
              <w:t>En...</w:t>
            </w:r>
          </w:p>
          <w:p w14:paraId="1C1CB169" w14:textId="77777777" w:rsidR="00061E42" w:rsidRDefault="00061E42" w:rsidP="009D3686">
            <w:pPr>
              <w:numPr>
                <w:ilvl w:val="0"/>
                <w:numId w:val="39"/>
              </w:numPr>
              <w:contextualSpacing/>
              <w:rPr>
                <w:sz w:val="18"/>
                <w:szCs w:val="18"/>
              </w:rPr>
            </w:pPr>
            <w:r>
              <w:rPr>
                <w:rFonts w:ascii="Arial" w:eastAsia="Arial" w:hAnsi="Arial" w:cs="Arial"/>
                <w:sz w:val="18"/>
                <w:szCs w:val="18"/>
              </w:rPr>
              <w:t xml:space="preserve">Je laat zien dat je creatief en flexibel bent in het gebruik van ICT in je les. </w:t>
            </w:r>
          </w:p>
          <w:p w14:paraId="13CED08E" w14:textId="77777777" w:rsidR="00061E42" w:rsidRDefault="00061E42" w:rsidP="009D3686">
            <w:pPr>
              <w:numPr>
                <w:ilvl w:val="0"/>
                <w:numId w:val="39"/>
              </w:numPr>
              <w:contextualSpacing/>
              <w:rPr>
                <w:sz w:val="18"/>
                <w:szCs w:val="18"/>
              </w:rPr>
            </w:pPr>
            <w:r>
              <w:rPr>
                <w:rFonts w:ascii="Arial" w:eastAsia="Arial" w:hAnsi="Arial" w:cs="Arial"/>
                <w:sz w:val="18"/>
                <w:szCs w:val="18"/>
              </w:rPr>
              <w:t>Je kunt verantwoorden wat de didactische meerwaarde is van ICT in jouw onderwijs.</w:t>
            </w:r>
          </w:p>
        </w:tc>
        <w:tc>
          <w:tcPr>
            <w:tcW w:w="4536" w:type="dxa"/>
            <w:gridSpan w:val="2"/>
            <w:tcBorders>
              <w:top w:val="nil"/>
              <w:left w:val="nil"/>
              <w:bottom w:val="single" w:sz="8" w:space="0" w:color="000000"/>
              <w:right w:val="single" w:sz="8" w:space="0" w:color="000000"/>
            </w:tcBorders>
            <w:tcMar>
              <w:top w:w="0" w:type="dxa"/>
              <w:left w:w="70" w:type="dxa"/>
              <w:bottom w:w="0" w:type="dxa"/>
              <w:right w:w="70" w:type="dxa"/>
            </w:tcMar>
          </w:tcPr>
          <w:p w14:paraId="00238F09" w14:textId="77777777" w:rsidR="00061E42" w:rsidRDefault="00061E42" w:rsidP="00061E42">
            <w:pPr>
              <w:spacing w:before="60"/>
              <w:rPr>
                <w:rFonts w:ascii="Arial" w:eastAsia="Arial" w:hAnsi="Arial" w:cs="Arial"/>
                <w:sz w:val="18"/>
                <w:szCs w:val="18"/>
              </w:rPr>
            </w:pPr>
            <w:r>
              <w:rPr>
                <w:rFonts w:ascii="Arial" w:eastAsia="Arial" w:hAnsi="Arial" w:cs="Arial"/>
                <w:sz w:val="18"/>
                <w:szCs w:val="18"/>
              </w:rPr>
              <w:t>En...</w:t>
            </w:r>
          </w:p>
          <w:p w14:paraId="6F330FA1" w14:textId="77777777" w:rsidR="00061E42" w:rsidRDefault="00061E42" w:rsidP="009D3686">
            <w:pPr>
              <w:numPr>
                <w:ilvl w:val="0"/>
                <w:numId w:val="39"/>
              </w:numPr>
              <w:contextualSpacing/>
              <w:rPr>
                <w:sz w:val="18"/>
                <w:szCs w:val="18"/>
              </w:rPr>
            </w:pPr>
            <w:r>
              <w:rPr>
                <w:rFonts w:ascii="Arial" w:eastAsia="Arial" w:hAnsi="Arial" w:cs="Arial"/>
                <w:sz w:val="18"/>
                <w:szCs w:val="18"/>
              </w:rPr>
              <w:t>Je toont je een ’</w:t>
            </w:r>
            <w:r>
              <w:rPr>
                <w:rFonts w:ascii="Arial" w:eastAsia="Arial" w:hAnsi="Arial" w:cs="Arial"/>
                <w:i/>
                <w:sz w:val="18"/>
                <w:szCs w:val="18"/>
              </w:rPr>
              <w:t>reflective practitioner</w:t>
            </w:r>
            <w:r>
              <w:rPr>
                <w:rFonts w:ascii="Arial" w:eastAsia="Arial" w:hAnsi="Arial" w:cs="Arial"/>
                <w:sz w:val="18"/>
                <w:szCs w:val="18"/>
              </w:rPr>
              <w:t>’ in het gebruik van ICT in jouw onderwijs.</w:t>
            </w:r>
          </w:p>
          <w:p w14:paraId="14EB78A5" w14:textId="77777777" w:rsidR="00061E42" w:rsidRPr="00AF0809" w:rsidRDefault="00061E42" w:rsidP="009D3686">
            <w:pPr>
              <w:numPr>
                <w:ilvl w:val="0"/>
                <w:numId w:val="39"/>
              </w:numPr>
              <w:contextualSpacing/>
              <w:rPr>
                <w:sz w:val="18"/>
                <w:szCs w:val="18"/>
              </w:rPr>
            </w:pPr>
            <w:r>
              <w:rPr>
                <w:rFonts w:ascii="Arial" w:eastAsia="Arial" w:hAnsi="Arial" w:cs="Arial"/>
                <w:sz w:val="18"/>
                <w:szCs w:val="18"/>
              </w:rPr>
              <w:t xml:space="preserve"> Je laat zien dat je een voortrekkersrol vervult/kunt vervullen waar het gebruik van ICT in het onderwijs betreft.</w:t>
            </w:r>
          </w:p>
          <w:p w14:paraId="28801C0C" w14:textId="77777777" w:rsidR="00061E42" w:rsidRDefault="00061E42" w:rsidP="00061E42">
            <w:pPr>
              <w:ind w:left="360"/>
              <w:contextualSpacing/>
              <w:rPr>
                <w:sz w:val="18"/>
                <w:szCs w:val="18"/>
              </w:rPr>
            </w:pPr>
          </w:p>
        </w:tc>
      </w:tr>
      <w:tr w:rsidR="00061E42" w14:paraId="4DF1E882" w14:textId="77777777" w:rsidTr="00061E42">
        <w:trPr>
          <w:trHeight w:val="960"/>
        </w:trPr>
        <w:tc>
          <w:tcPr>
            <w:tcW w:w="1715" w:type="dxa"/>
            <w:tcBorders>
              <w:top w:val="nil"/>
              <w:left w:val="single" w:sz="8" w:space="0" w:color="000000"/>
              <w:bottom w:val="single" w:sz="8" w:space="0" w:color="000000"/>
              <w:right w:val="single" w:sz="8" w:space="0" w:color="000000"/>
            </w:tcBorders>
            <w:tcMar>
              <w:top w:w="0" w:type="dxa"/>
              <w:left w:w="70" w:type="dxa"/>
              <w:bottom w:w="0" w:type="dxa"/>
              <w:right w:w="70" w:type="dxa"/>
            </w:tcMar>
          </w:tcPr>
          <w:p w14:paraId="5F3EB7DD" w14:textId="77777777" w:rsidR="00061E42" w:rsidRPr="00A631B2" w:rsidRDefault="00061E42" w:rsidP="00061E42">
            <w:pPr>
              <w:spacing w:before="60"/>
              <w:rPr>
                <w:rFonts w:ascii="Arial" w:eastAsia="Arial" w:hAnsi="Arial" w:cs="Arial"/>
                <w:b/>
                <w:sz w:val="20"/>
                <w:szCs w:val="20"/>
              </w:rPr>
            </w:pPr>
            <w:r>
              <w:rPr>
                <w:rFonts w:ascii="Arial" w:eastAsia="Arial" w:hAnsi="Arial" w:cs="Arial"/>
                <w:b/>
                <w:sz w:val="20"/>
                <w:szCs w:val="20"/>
              </w:rPr>
              <w:t>Digitale Basis-vaardigheden</w:t>
            </w:r>
          </w:p>
        </w:tc>
        <w:tc>
          <w:tcPr>
            <w:tcW w:w="3969" w:type="dxa"/>
            <w:tcBorders>
              <w:top w:val="nil"/>
              <w:left w:val="nil"/>
              <w:bottom w:val="single" w:sz="8" w:space="0" w:color="000000"/>
              <w:right w:val="single" w:sz="8" w:space="0" w:color="000000"/>
            </w:tcBorders>
            <w:tcMar>
              <w:top w:w="0" w:type="dxa"/>
              <w:left w:w="70" w:type="dxa"/>
              <w:bottom w:w="0" w:type="dxa"/>
              <w:right w:w="70" w:type="dxa"/>
            </w:tcMar>
          </w:tcPr>
          <w:p w14:paraId="04208BEE" w14:textId="77777777" w:rsidR="00061E42" w:rsidRDefault="00061E42" w:rsidP="00061E42">
            <w:pPr>
              <w:spacing w:before="60"/>
              <w:ind w:left="357"/>
              <w:rPr>
                <w:rFonts w:ascii="Arial" w:eastAsia="Arial" w:hAnsi="Arial" w:cs="Arial"/>
                <w:sz w:val="18"/>
                <w:szCs w:val="18"/>
              </w:rPr>
            </w:pPr>
          </w:p>
          <w:p w14:paraId="6FA4D97D" w14:textId="77777777" w:rsidR="00061E42" w:rsidRDefault="00061E42" w:rsidP="009D3686">
            <w:pPr>
              <w:numPr>
                <w:ilvl w:val="0"/>
                <w:numId w:val="41"/>
              </w:numPr>
              <w:contextualSpacing/>
              <w:rPr>
                <w:sz w:val="18"/>
                <w:szCs w:val="18"/>
              </w:rPr>
            </w:pPr>
            <w:r>
              <w:rPr>
                <w:rFonts w:ascii="Arial" w:eastAsia="Arial" w:hAnsi="Arial" w:cs="Arial"/>
                <w:sz w:val="18"/>
                <w:szCs w:val="18"/>
              </w:rPr>
              <w:t>Je beschikt over de basisvaardigheden om ICT in het onderwijs te kunnen inzetten.</w:t>
            </w:r>
          </w:p>
        </w:tc>
        <w:tc>
          <w:tcPr>
            <w:tcW w:w="4948" w:type="dxa"/>
            <w:gridSpan w:val="4"/>
            <w:tcBorders>
              <w:top w:val="nil"/>
              <w:left w:val="nil"/>
              <w:bottom w:val="single" w:sz="8" w:space="0" w:color="000000"/>
              <w:right w:val="single" w:sz="8" w:space="0" w:color="000000"/>
            </w:tcBorders>
            <w:tcMar>
              <w:top w:w="0" w:type="dxa"/>
              <w:left w:w="70" w:type="dxa"/>
              <w:bottom w:w="0" w:type="dxa"/>
              <w:right w:w="70" w:type="dxa"/>
            </w:tcMar>
          </w:tcPr>
          <w:p w14:paraId="22387ACF" w14:textId="77777777" w:rsidR="00061E42" w:rsidRDefault="00061E42" w:rsidP="00061E42">
            <w:pPr>
              <w:spacing w:before="60"/>
              <w:rPr>
                <w:rFonts w:ascii="Arial" w:eastAsia="Arial" w:hAnsi="Arial" w:cs="Arial"/>
                <w:sz w:val="18"/>
                <w:szCs w:val="18"/>
              </w:rPr>
            </w:pPr>
            <w:r>
              <w:rPr>
                <w:rFonts w:ascii="Arial" w:eastAsia="Arial" w:hAnsi="Arial" w:cs="Arial"/>
                <w:sz w:val="18"/>
                <w:szCs w:val="18"/>
              </w:rPr>
              <w:t xml:space="preserve">En... </w:t>
            </w:r>
          </w:p>
          <w:p w14:paraId="6BCC2E57" w14:textId="77777777" w:rsidR="00061E42" w:rsidRPr="00AF0809" w:rsidRDefault="00061E42" w:rsidP="009D3686">
            <w:pPr>
              <w:numPr>
                <w:ilvl w:val="0"/>
                <w:numId w:val="41"/>
              </w:numPr>
              <w:contextualSpacing/>
              <w:rPr>
                <w:sz w:val="18"/>
                <w:szCs w:val="18"/>
              </w:rPr>
            </w:pPr>
            <w:r>
              <w:rPr>
                <w:rFonts w:ascii="Arial" w:eastAsia="Arial" w:hAnsi="Arial" w:cs="Arial"/>
                <w:sz w:val="18"/>
                <w:szCs w:val="18"/>
              </w:rPr>
              <w:t>Je laat zien dat je in staat bent tijdens je lessen gevarieerd gebruik te maken van instrumentele vaardigheden.</w:t>
            </w:r>
          </w:p>
          <w:p w14:paraId="131AA2F7" w14:textId="77777777" w:rsidR="00061E42" w:rsidRDefault="00061E42" w:rsidP="00061E42">
            <w:pPr>
              <w:ind w:left="360"/>
              <w:contextualSpacing/>
              <w:rPr>
                <w:sz w:val="18"/>
                <w:szCs w:val="18"/>
              </w:rPr>
            </w:pPr>
          </w:p>
        </w:tc>
        <w:tc>
          <w:tcPr>
            <w:tcW w:w="4536" w:type="dxa"/>
            <w:gridSpan w:val="2"/>
            <w:tcBorders>
              <w:top w:val="nil"/>
              <w:left w:val="nil"/>
              <w:bottom w:val="single" w:sz="8" w:space="0" w:color="000000"/>
              <w:right w:val="single" w:sz="8" w:space="0" w:color="000000"/>
            </w:tcBorders>
            <w:tcMar>
              <w:top w:w="0" w:type="dxa"/>
              <w:left w:w="70" w:type="dxa"/>
              <w:bottom w:w="0" w:type="dxa"/>
              <w:right w:w="70" w:type="dxa"/>
            </w:tcMar>
          </w:tcPr>
          <w:p w14:paraId="7FEA8BCF" w14:textId="77777777" w:rsidR="00061E42" w:rsidRDefault="00061E42" w:rsidP="00061E42">
            <w:pPr>
              <w:spacing w:before="60"/>
              <w:rPr>
                <w:rFonts w:ascii="Arial" w:eastAsia="Arial" w:hAnsi="Arial" w:cs="Arial"/>
                <w:sz w:val="18"/>
                <w:szCs w:val="18"/>
              </w:rPr>
            </w:pPr>
            <w:r>
              <w:rPr>
                <w:rFonts w:ascii="Arial" w:eastAsia="Arial" w:hAnsi="Arial" w:cs="Arial"/>
                <w:sz w:val="18"/>
                <w:szCs w:val="18"/>
              </w:rPr>
              <w:t xml:space="preserve">En... </w:t>
            </w:r>
          </w:p>
          <w:p w14:paraId="6402793C" w14:textId="77777777" w:rsidR="00061E42" w:rsidRDefault="00061E42" w:rsidP="009D3686">
            <w:pPr>
              <w:numPr>
                <w:ilvl w:val="0"/>
                <w:numId w:val="41"/>
              </w:numPr>
              <w:contextualSpacing/>
              <w:rPr>
                <w:sz w:val="18"/>
                <w:szCs w:val="18"/>
              </w:rPr>
            </w:pPr>
            <w:r>
              <w:rPr>
                <w:rFonts w:ascii="Arial" w:eastAsia="Arial" w:hAnsi="Arial" w:cs="Arial"/>
                <w:sz w:val="18"/>
                <w:szCs w:val="18"/>
              </w:rPr>
              <w:t>Je beheerst een zeer breed repertoire van instrumentale vaardigheden en doet hier in je lessen prachtige dingen mee.</w:t>
            </w:r>
          </w:p>
        </w:tc>
      </w:tr>
      <w:tr w:rsidR="00061E42" w14:paraId="7A56291D" w14:textId="77777777" w:rsidTr="00061E42">
        <w:trPr>
          <w:trHeight w:val="680"/>
        </w:trPr>
        <w:tc>
          <w:tcPr>
            <w:tcW w:w="1715" w:type="dxa"/>
            <w:tcBorders>
              <w:top w:val="nil"/>
              <w:left w:val="single" w:sz="8" w:space="0" w:color="000000"/>
              <w:bottom w:val="single" w:sz="8" w:space="0" w:color="000000"/>
              <w:right w:val="single" w:sz="8" w:space="0" w:color="000000"/>
            </w:tcBorders>
            <w:tcMar>
              <w:top w:w="0" w:type="dxa"/>
              <w:left w:w="70" w:type="dxa"/>
              <w:bottom w:w="0" w:type="dxa"/>
              <w:right w:w="70" w:type="dxa"/>
            </w:tcMar>
          </w:tcPr>
          <w:p w14:paraId="5471AAC7" w14:textId="77777777" w:rsidR="00061E42" w:rsidRDefault="00061E42" w:rsidP="00061E42">
            <w:pPr>
              <w:spacing w:before="60"/>
              <w:rPr>
                <w:rFonts w:ascii="Arial" w:eastAsia="Arial" w:hAnsi="Arial" w:cs="Arial"/>
                <w:sz w:val="20"/>
                <w:szCs w:val="20"/>
              </w:rPr>
            </w:pPr>
            <w:r>
              <w:rPr>
                <w:rFonts w:ascii="Arial" w:eastAsia="Arial" w:hAnsi="Arial" w:cs="Arial"/>
                <w:b/>
                <w:sz w:val="20"/>
                <w:szCs w:val="20"/>
              </w:rPr>
              <w:t>Digitale Media- &amp; Informatie-geletterdheid</w:t>
            </w:r>
          </w:p>
        </w:tc>
        <w:tc>
          <w:tcPr>
            <w:tcW w:w="3969" w:type="dxa"/>
            <w:tcBorders>
              <w:top w:val="nil"/>
              <w:left w:val="nil"/>
              <w:bottom w:val="single" w:sz="8" w:space="0" w:color="000000"/>
              <w:right w:val="single" w:sz="8" w:space="0" w:color="000000"/>
            </w:tcBorders>
            <w:tcMar>
              <w:top w:w="0" w:type="dxa"/>
              <w:left w:w="70" w:type="dxa"/>
              <w:bottom w:w="0" w:type="dxa"/>
              <w:right w:w="70" w:type="dxa"/>
            </w:tcMar>
          </w:tcPr>
          <w:p w14:paraId="27B16F2F" w14:textId="77777777" w:rsidR="00061E42" w:rsidRDefault="00061E42" w:rsidP="00061E42">
            <w:pPr>
              <w:spacing w:before="60"/>
              <w:rPr>
                <w:rFonts w:ascii="Arial" w:eastAsia="Arial" w:hAnsi="Arial" w:cs="Arial"/>
                <w:sz w:val="18"/>
                <w:szCs w:val="18"/>
              </w:rPr>
            </w:pPr>
          </w:p>
          <w:p w14:paraId="5D031E36" w14:textId="77777777" w:rsidR="00061E42" w:rsidRDefault="00061E42" w:rsidP="009D3686">
            <w:pPr>
              <w:numPr>
                <w:ilvl w:val="0"/>
                <w:numId w:val="41"/>
              </w:numPr>
              <w:contextualSpacing/>
              <w:rPr>
                <w:sz w:val="18"/>
                <w:szCs w:val="18"/>
              </w:rPr>
            </w:pPr>
            <w:r>
              <w:rPr>
                <w:rFonts w:ascii="Arial" w:eastAsia="Arial" w:hAnsi="Arial" w:cs="Arial"/>
                <w:sz w:val="18"/>
                <w:szCs w:val="18"/>
              </w:rPr>
              <w:t>Je bent mediawijs en informatie vaardig.</w:t>
            </w:r>
          </w:p>
        </w:tc>
        <w:tc>
          <w:tcPr>
            <w:tcW w:w="4948" w:type="dxa"/>
            <w:gridSpan w:val="4"/>
            <w:tcBorders>
              <w:top w:val="nil"/>
              <w:left w:val="nil"/>
              <w:bottom w:val="single" w:sz="8" w:space="0" w:color="000000"/>
              <w:right w:val="single" w:sz="8" w:space="0" w:color="000000"/>
            </w:tcBorders>
            <w:tcMar>
              <w:top w:w="0" w:type="dxa"/>
              <w:left w:w="70" w:type="dxa"/>
              <w:bottom w:w="0" w:type="dxa"/>
              <w:right w:w="70" w:type="dxa"/>
            </w:tcMar>
          </w:tcPr>
          <w:p w14:paraId="5BAAEA09" w14:textId="77777777" w:rsidR="00061E42" w:rsidRDefault="00061E42" w:rsidP="00061E42">
            <w:pPr>
              <w:spacing w:before="60"/>
              <w:rPr>
                <w:rFonts w:ascii="Arial" w:eastAsia="Arial" w:hAnsi="Arial" w:cs="Arial"/>
                <w:sz w:val="18"/>
                <w:szCs w:val="18"/>
              </w:rPr>
            </w:pPr>
            <w:r>
              <w:rPr>
                <w:rFonts w:ascii="Arial" w:eastAsia="Arial" w:hAnsi="Arial" w:cs="Arial"/>
                <w:sz w:val="18"/>
                <w:szCs w:val="18"/>
              </w:rPr>
              <w:t>En...</w:t>
            </w:r>
          </w:p>
          <w:p w14:paraId="46E1551A" w14:textId="77777777" w:rsidR="00061E42" w:rsidRDefault="00061E42" w:rsidP="009D3686">
            <w:pPr>
              <w:numPr>
                <w:ilvl w:val="0"/>
                <w:numId w:val="41"/>
              </w:numPr>
              <w:contextualSpacing/>
              <w:rPr>
                <w:sz w:val="18"/>
                <w:szCs w:val="18"/>
              </w:rPr>
            </w:pPr>
            <w:r>
              <w:rPr>
                <w:rFonts w:ascii="Arial" w:eastAsia="Arial" w:hAnsi="Arial" w:cs="Arial"/>
                <w:sz w:val="18"/>
                <w:szCs w:val="18"/>
              </w:rPr>
              <w:t>Je laat zien dat je ook in staat bent om je leerlingen hierin te ondersteunen.</w:t>
            </w:r>
          </w:p>
        </w:tc>
        <w:tc>
          <w:tcPr>
            <w:tcW w:w="4536" w:type="dxa"/>
            <w:gridSpan w:val="2"/>
            <w:tcBorders>
              <w:top w:val="nil"/>
              <w:left w:val="nil"/>
              <w:bottom w:val="single" w:sz="8" w:space="0" w:color="000000"/>
              <w:right w:val="single" w:sz="8" w:space="0" w:color="000000"/>
            </w:tcBorders>
            <w:tcMar>
              <w:top w:w="0" w:type="dxa"/>
              <w:left w:w="70" w:type="dxa"/>
              <w:bottom w:w="0" w:type="dxa"/>
              <w:right w:w="70" w:type="dxa"/>
            </w:tcMar>
          </w:tcPr>
          <w:p w14:paraId="4D8AAD9F" w14:textId="77777777" w:rsidR="00061E42" w:rsidRDefault="00061E42" w:rsidP="00061E42">
            <w:pPr>
              <w:spacing w:before="60"/>
              <w:rPr>
                <w:rFonts w:ascii="Arial" w:eastAsia="Arial" w:hAnsi="Arial" w:cs="Arial"/>
                <w:sz w:val="18"/>
                <w:szCs w:val="18"/>
              </w:rPr>
            </w:pPr>
            <w:r>
              <w:rPr>
                <w:rFonts w:ascii="Arial" w:eastAsia="Arial" w:hAnsi="Arial" w:cs="Arial"/>
                <w:sz w:val="18"/>
                <w:szCs w:val="18"/>
              </w:rPr>
              <w:t xml:space="preserve">En... </w:t>
            </w:r>
          </w:p>
          <w:p w14:paraId="5C338B2C" w14:textId="77777777" w:rsidR="00061E42" w:rsidRPr="00AF0809" w:rsidRDefault="00061E42" w:rsidP="009D3686">
            <w:pPr>
              <w:numPr>
                <w:ilvl w:val="0"/>
                <w:numId w:val="41"/>
              </w:numPr>
              <w:contextualSpacing/>
              <w:rPr>
                <w:sz w:val="18"/>
                <w:szCs w:val="18"/>
              </w:rPr>
            </w:pPr>
            <w:r>
              <w:rPr>
                <w:rFonts w:ascii="Arial" w:eastAsia="Arial" w:hAnsi="Arial" w:cs="Arial"/>
                <w:sz w:val="18"/>
                <w:szCs w:val="18"/>
              </w:rPr>
              <w:t>Je laat zien dat je ouders, collega's en leerlingen mediawijs maakt.</w:t>
            </w:r>
          </w:p>
          <w:p w14:paraId="406EEBBB" w14:textId="77777777" w:rsidR="00061E42" w:rsidRDefault="00061E42" w:rsidP="00061E42">
            <w:pPr>
              <w:ind w:left="360"/>
              <w:contextualSpacing/>
              <w:rPr>
                <w:sz w:val="18"/>
                <w:szCs w:val="18"/>
              </w:rPr>
            </w:pPr>
          </w:p>
        </w:tc>
      </w:tr>
      <w:tr w:rsidR="00061E42" w14:paraId="5CCBD055" w14:textId="77777777" w:rsidTr="00061E42">
        <w:trPr>
          <w:trHeight w:val="2453"/>
        </w:trPr>
        <w:tc>
          <w:tcPr>
            <w:tcW w:w="1715" w:type="dxa"/>
            <w:tcBorders>
              <w:top w:val="nil"/>
              <w:left w:val="single" w:sz="8" w:space="0" w:color="000000"/>
              <w:bottom w:val="single" w:sz="8" w:space="0" w:color="000000"/>
              <w:right w:val="single" w:sz="8" w:space="0" w:color="000000"/>
            </w:tcBorders>
            <w:tcMar>
              <w:top w:w="0" w:type="dxa"/>
              <w:left w:w="70" w:type="dxa"/>
              <w:bottom w:w="0" w:type="dxa"/>
              <w:right w:w="70" w:type="dxa"/>
            </w:tcMar>
          </w:tcPr>
          <w:p w14:paraId="567448FA" w14:textId="77777777" w:rsidR="00061E42" w:rsidRDefault="00061E42" w:rsidP="00061E42">
            <w:pPr>
              <w:spacing w:before="60"/>
              <w:rPr>
                <w:rFonts w:ascii="Arial" w:eastAsia="Arial" w:hAnsi="Arial" w:cs="Arial"/>
                <w:sz w:val="20"/>
                <w:szCs w:val="20"/>
              </w:rPr>
            </w:pPr>
            <w:r>
              <w:rPr>
                <w:rFonts w:ascii="Arial" w:eastAsia="Arial" w:hAnsi="Arial" w:cs="Arial"/>
                <w:b/>
                <w:sz w:val="20"/>
                <w:szCs w:val="20"/>
              </w:rPr>
              <w:lastRenderedPageBreak/>
              <w:t>Didactisch Handelen</w:t>
            </w:r>
          </w:p>
        </w:tc>
        <w:tc>
          <w:tcPr>
            <w:tcW w:w="3969" w:type="dxa"/>
            <w:tcBorders>
              <w:top w:val="nil"/>
              <w:left w:val="nil"/>
              <w:bottom w:val="single" w:sz="8" w:space="0" w:color="000000"/>
              <w:right w:val="single" w:sz="8" w:space="0" w:color="000000"/>
            </w:tcBorders>
            <w:tcMar>
              <w:top w:w="0" w:type="dxa"/>
              <w:left w:w="70" w:type="dxa"/>
              <w:bottom w:w="0" w:type="dxa"/>
              <w:right w:w="70" w:type="dxa"/>
            </w:tcMar>
          </w:tcPr>
          <w:p w14:paraId="46207A02" w14:textId="77777777" w:rsidR="00061E42" w:rsidRDefault="00061E42" w:rsidP="00061E42">
            <w:pPr>
              <w:spacing w:before="60"/>
              <w:ind w:left="357"/>
              <w:rPr>
                <w:rFonts w:ascii="Arial" w:eastAsia="Arial" w:hAnsi="Arial" w:cs="Arial"/>
                <w:sz w:val="18"/>
                <w:szCs w:val="18"/>
              </w:rPr>
            </w:pPr>
          </w:p>
          <w:p w14:paraId="66F57ABD" w14:textId="77777777" w:rsidR="00061E42" w:rsidRDefault="00061E42" w:rsidP="009D3686">
            <w:pPr>
              <w:numPr>
                <w:ilvl w:val="0"/>
                <w:numId w:val="41"/>
              </w:numPr>
              <w:contextualSpacing/>
              <w:rPr>
                <w:sz w:val="18"/>
                <w:szCs w:val="18"/>
              </w:rPr>
            </w:pPr>
            <w:r>
              <w:rPr>
                <w:rFonts w:ascii="Arial" w:eastAsia="Arial" w:hAnsi="Arial" w:cs="Arial"/>
                <w:sz w:val="18"/>
                <w:szCs w:val="18"/>
              </w:rPr>
              <w:t>Je laat zien dat je met behulp van ICT kunt presenteren, instrueren, activeren, samenwerken en laten samenwerken, toetsen en evalueren, begeleiden en feedback geven en differentiëren.</w:t>
            </w:r>
          </w:p>
          <w:p w14:paraId="72728098" w14:textId="77777777" w:rsidR="00061E42" w:rsidRDefault="00061E42" w:rsidP="009D3686">
            <w:pPr>
              <w:numPr>
                <w:ilvl w:val="0"/>
                <w:numId w:val="41"/>
              </w:numPr>
              <w:contextualSpacing/>
              <w:rPr>
                <w:sz w:val="18"/>
                <w:szCs w:val="18"/>
              </w:rPr>
            </w:pPr>
            <w:r>
              <w:rPr>
                <w:rFonts w:ascii="Arial" w:eastAsia="Arial" w:hAnsi="Arial" w:cs="Arial"/>
                <w:sz w:val="18"/>
                <w:szCs w:val="18"/>
              </w:rPr>
              <w:t>Je laat zien dat je digitaal leermateriaal kunt vinden en vervolgens in een eenvoudig web-arrangement kunt klaarzetten voor je leerlingen, rekening houdend met de copyright regel.</w:t>
            </w:r>
          </w:p>
        </w:tc>
        <w:tc>
          <w:tcPr>
            <w:tcW w:w="4948" w:type="dxa"/>
            <w:gridSpan w:val="4"/>
            <w:tcBorders>
              <w:top w:val="nil"/>
              <w:left w:val="nil"/>
              <w:bottom w:val="single" w:sz="8" w:space="0" w:color="000000"/>
              <w:right w:val="single" w:sz="8" w:space="0" w:color="000000"/>
            </w:tcBorders>
            <w:tcMar>
              <w:top w:w="0" w:type="dxa"/>
              <w:left w:w="70" w:type="dxa"/>
              <w:bottom w:w="0" w:type="dxa"/>
              <w:right w:w="70" w:type="dxa"/>
            </w:tcMar>
          </w:tcPr>
          <w:p w14:paraId="2DBC428D" w14:textId="77777777" w:rsidR="00061E42" w:rsidRDefault="00061E42" w:rsidP="00061E42">
            <w:pPr>
              <w:spacing w:before="60"/>
              <w:rPr>
                <w:rFonts w:ascii="Arial" w:eastAsia="Arial" w:hAnsi="Arial" w:cs="Arial"/>
                <w:sz w:val="18"/>
                <w:szCs w:val="18"/>
              </w:rPr>
            </w:pPr>
            <w:r>
              <w:rPr>
                <w:rFonts w:ascii="Arial" w:eastAsia="Arial" w:hAnsi="Arial" w:cs="Arial"/>
                <w:sz w:val="18"/>
                <w:szCs w:val="18"/>
              </w:rPr>
              <w:t xml:space="preserve">En... </w:t>
            </w:r>
          </w:p>
          <w:p w14:paraId="2A51F477" w14:textId="77777777" w:rsidR="00061E42" w:rsidRDefault="00061E42" w:rsidP="009D3686">
            <w:pPr>
              <w:numPr>
                <w:ilvl w:val="0"/>
                <w:numId w:val="10"/>
              </w:numPr>
              <w:contextualSpacing/>
              <w:rPr>
                <w:sz w:val="18"/>
                <w:szCs w:val="18"/>
              </w:rPr>
            </w:pPr>
            <w:r>
              <w:rPr>
                <w:rFonts w:ascii="Arial" w:eastAsia="Arial" w:hAnsi="Arial" w:cs="Arial"/>
                <w:sz w:val="18"/>
                <w:szCs w:val="18"/>
              </w:rPr>
              <w:t>Je laat zien dat je kunt onderbouwen wat de meerwaarde is van de door jouw ingezette middelen met betrekking tot het leren van de leerlingen.</w:t>
            </w:r>
          </w:p>
          <w:p w14:paraId="251C3985" w14:textId="77777777" w:rsidR="00061E42" w:rsidRDefault="00061E42" w:rsidP="009D3686">
            <w:pPr>
              <w:numPr>
                <w:ilvl w:val="0"/>
                <w:numId w:val="10"/>
              </w:numPr>
              <w:contextualSpacing/>
              <w:rPr>
                <w:sz w:val="18"/>
                <w:szCs w:val="18"/>
              </w:rPr>
            </w:pPr>
            <w:r>
              <w:rPr>
                <w:rFonts w:ascii="Arial" w:eastAsia="Arial" w:hAnsi="Arial" w:cs="Arial"/>
                <w:sz w:val="18"/>
                <w:szCs w:val="18"/>
              </w:rPr>
              <w:t>Je laat zien dat je met behulp van digitale leermiddelen leerlingen motiveert en activeert tot leren.</w:t>
            </w:r>
          </w:p>
          <w:p w14:paraId="46D77750" w14:textId="77777777" w:rsidR="00061E42" w:rsidRDefault="00061E42" w:rsidP="009D3686">
            <w:pPr>
              <w:numPr>
                <w:ilvl w:val="0"/>
                <w:numId w:val="10"/>
              </w:numPr>
              <w:contextualSpacing/>
              <w:rPr>
                <w:sz w:val="18"/>
                <w:szCs w:val="18"/>
              </w:rPr>
            </w:pPr>
            <w:r>
              <w:rPr>
                <w:rFonts w:ascii="Arial" w:eastAsia="Arial" w:hAnsi="Arial" w:cs="Arial"/>
                <w:sz w:val="18"/>
                <w:szCs w:val="18"/>
              </w:rPr>
              <w:t>Je laat zien dat in jouw arrangementen vorm en inhoud gerelateerd zijn aan verschillen in interesse, niveau, tempo en leerstijl.</w:t>
            </w:r>
          </w:p>
          <w:p w14:paraId="5309034A" w14:textId="77777777" w:rsidR="00061E42" w:rsidRDefault="00061E42" w:rsidP="009D3686">
            <w:pPr>
              <w:numPr>
                <w:ilvl w:val="0"/>
                <w:numId w:val="10"/>
              </w:numPr>
              <w:contextualSpacing/>
              <w:rPr>
                <w:sz w:val="18"/>
                <w:szCs w:val="18"/>
              </w:rPr>
            </w:pPr>
            <w:r w:rsidRPr="004656F8">
              <w:rPr>
                <w:rFonts w:ascii="Arial" w:eastAsia="Arial" w:hAnsi="Arial" w:cs="Arial"/>
                <w:sz w:val="18"/>
                <w:szCs w:val="18"/>
              </w:rPr>
              <w:t>Je beargumenteert voor jouw eigen arrangement voor welk copyright model je hebt gekozen.</w:t>
            </w:r>
          </w:p>
        </w:tc>
        <w:tc>
          <w:tcPr>
            <w:tcW w:w="4536" w:type="dxa"/>
            <w:gridSpan w:val="2"/>
            <w:tcBorders>
              <w:top w:val="nil"/>
              <w:left w:val="nil"/>
              <w:bottom w:val="single" w:sz="8" w:space="0" w:color="000000"/>
              <w:right w:val="single" w:sz="8" w:space="0" w:color="000000"/>
            </w:tcBorders>
            <w:tcMar>
              <w:top w:w="0" w:type="dxa"/>
              <w:left w:w="70" w:type="dxa"/>
              <w:bottom w:w="0" w:type="dxa"/>
              <w:right w:w="70" w:type="dxa"/>
            </w:tcMar>
          </w:tcPr>
          <w:p w14:paraId="1BD015D0" w14:textId="77777777" w:rsidR="00061E42" w:rsidRPr="006A5C13" w:rsidRDefault="00061E42" w:rsidP="00061E42">
            <w:pPr>
              <w:spacing w:before="60"/>
              <w:rPr>
                <w:rFonts w:ascii="Arial" w:eastAsia="Arial" w:hAnsi="Arial" w:cs="Arial"/>
                <w:sz w:val="18"/>
                <w:szCs w:val="18"/>
              </w:rPr>
            </w:pPr>
            <w:r w:rsidRPr="006A5C13">
              <w:rPr>
                <w:rFonts w:ascii="Arial" w:eastAsia="Arial" w:hAnsi="Arial" w:cs="Arial"/>
                <w:sz w:val="18"/>
                <w:szCs w:val="18"/>
              </w:rPr>
              <w:t xml:space="preserve">En... </w:t>
            </w:r>
          </w:p>
          <w:p w14:paraId="18E17D91" w14:textId="77777777" w:rsidR="00061E42" w:rsidRPr="006A5C13" w:rsidRDefault="00061E42" w:rsidP="009D3686">
            <w:pPr>
              <w:numPr>
                <w:ilvl w:val="0"/>
                <w:numId w:val="11"/>
              </w:numPr>
              <w:contextualSpacing/>
              <w:rPr>
                <w:sz w:val="18"/>
                <w:szCs w:val="18"/>
              </w:rPr>
            </w:pPr>
            <w:r w:rsidRPr="006A5C13">
              <w:rPr>
                <w:rFonts w:ascii="Arial" w:eastAsia="Arial" w:hAnsi="Arial" w:cs="Arial"/>
                <w:sz w:val="18"/>
                <w:szCs w:val="18"/>
              </w:rPr>
              <w:t>Je laat zien dat je dit in authentieke situaties hebt toegepast.</w:t>
            </w:r>
          </w:p>
          <w:p w14:paraId="1D9AF593" w14:textId="77777777" w:rsidR="00061E42" w:rsidRPr="006A5C13" w:rsidRDefault="00061E42" w:rsidP="009D3686">
            <w:pPr>
              <w:numPr>
                <w:ilvl w:val="0"/>
                <w:numId w:val="11"/>
              </w:numPr>
              <w:contextualSpacing/>
              <w:rPr>
                <w:sz w:val="18"/>
                <w:szCs w:val="18"/>
              </w:rPr>
            </w:pPr>
            <w:r w:rsidRPr="006A5C13">
              <w:rPr>
                <w:rFonts w:ascii="Arial" w:eastAsia="Arial" w:hAnsi="Arial" w:cs="Arial"/>
                <w:sz w:val="18"/>
                <w:szCs w:val="18"/>
              </w:rPr>
              <w:t>Je laat zien dat je dit in een authentieke situatie hebt toegepast en gekeken hebt in welke mate het een meerwaarde heeft voor het leren van de leerling.</w:t>
            </w:r>
          </w:p>
        </w:tc>
      </w:tr>
    </w:tbl>
    <w:p w14:paraId="0F84E77B" w14:textId="77777777" w:rsidR="008F05A2" w:rsidRPr="008F05A2" w:rsidRDefault="008F05A2" w:rsidP="008F05A2">
      <w:pPr>
        <w:widowControl w:val="0"/>
        <w:spacing w:line="276" w:lineRule="auto"/>
        <w:rPr>
          <w:rFonts w:ascii="Arial" w:eastAsia="Arial" w:hAnsi="Arial" w:cs="Arial"/>
          <w:b/>
          <w:color w:val="FF0000"/>
          <w:sz w:val="20"/>
          <w:szCs w:val="20"/>
        </w:rPr>
        <w:sectPr w:rsidR="008F05A2" w:rsidRPr="008F05A2" w:rsidSect="00B3454B">
          <w:pgSz w:w="16838" w:h="11906" w:orient="landscape"/>
          <w:pgMar w:top="1440" w:right="1418" w:bottom="1440" w:left="851" w:header="0" w:footer="709" w:gutter="0"/>
          <w:cols w:space="708"/>
        </w:sectPr>
      </w:pPr>
    </w:p>
    <w:p w14:paraId="56AF982F" w14:textId="347A40FA" w:rsidR="00940678" w:rsidRDefault="00940678">
      <w:pPr>
        <w:rPr>
          <w:rFonts w:ascii="Economica" w:eastAsia="Economica" w:hAnsi="Economica" w:cs="Economica"/>
          <w:color w:val="666666"/>
          <w:sz w:val="28"/>
          <w:szCs w:val="28"/>
        </w:rPr>
      </w:pPr>
    </w:p>
    <w:p w14:paraId="0D0686D2" w14:textId="107BA859" w:rsidR="00C76CB9" w:rsidRDefault="00675167">
      <w:pPr>
        <w:rPr>
          <w:rFonts w:ascii="Arial" w:eastAsia="Economica" w:hAnsi="Arial" w:cs="Arial"/>
          <w:color w:val="666666"/>
          <w:sz w:val="28"/>
          <w:szCs w:val="28"/>
        </w:rPr>
      </w:pPr>
      <w:r>
        <w:rPr>
          <w:rFonts w:ascii="Arial" w:eastAsia="Arial" w:hAnsi="Arial" w:cs="Arial"/>
          <w:b/>
          <w:noProof/>
        </w:rPr>
        <w:drawing>
          <wp:anchor distT="0" distB="0" distL="114300" distR="114300" simplePos="0" relativeHeight="251763712" behindDoc="0" locked="0" layoutInCell="1" allowOverlap="1" wp14:anchorId="72F62968" wp14:editId="0AB4FB80">
            <wp:simplePos x="0" y="0"/>
            <wp:positionH relativeFrom="margin">
              <wp:align>left</wp:align>
            </wp:positionH>
            <wp:positionV relativeFrom="paragraph">
              <wp:posOffset>6985</wp:posOffset>
            </wp:positionV>
            <wp:extent cx="1499870" cy="1164590"/>
            <wp:effectExtent l="0" t="0" r="5080" b="0"/>
            <wp:wrapSquare wrapText="bothSides"/>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499870" cy="1164590"/>
                    </a:xfrm>
                    <a:prstGeom prst="rect">
                      <a:avLst/>
                    </a:prstGeom>
                    <a:noFill/>
                  </pic:spPr>
                </pic:pic>
              </a:graphicData>
            </a:graphic>
          </wp:anchor>
        </w:drawing>
      </w:r>
    </w:p>
    <w:p w14:paraId="706B88D4" w14:textId="77777777" w:rsidR="00C76CB9" w:rsidRDefault="00C76CB9">
      <w:pPr>
        <w:rPr>
          <w:rFonts w:ascii="Arial" w:eastAsia="Economica" w:hAnsi="Arial" w:cs="Arial"/>
          <w:color w:val="666666"/>
          <w:sz w:val="28"/>
          <w:szCs w:val="28"/>
        </w:rPr>
      </w:pPr>
    </w:p>
    <w:p w14:paraId="2A425F2D" w14:textId="77777777" w:rsidR="00C76CB9" w:rsidRDefault="00C76CB9">
      <w:pPr>
        <w:rPr>
          <w:rFonts w:ascii="Arial" w:eastAsia="Economica" w:hAnsi="Arial" w:cs="Arial"/>
          <w:color w:val="666666"/>
          <w:sz w:val="28"/>
          <w:szCs w:val="28"/>
        </w:rPr>
      </w:pPr>
    </w:p>
    <w:p w14:paraId="739F809B" w14:textId="77777777" w:rsidR="00C76CB9" w:rsidRDefault="00C76CB9">
      <w:pPr>
        <w:rPr>
          <w:rFonts w:ascii="Arial" w:eastAsia="Economica" w:hAnsi="Arial" w:cs="Arial"/>
          <w:color w:val="666666"/>
          <w:sz w:val="28"/>
          <w:szCs w:val="28"/>
        </w:rPr>
      </w:pPr>
    </w:p>
    <w:p w14:paraId="02002E68" w14:textId="77777777" w:rsidR="00C76CB9" w:rsidRDefault="00C76CB9">
      <w:pPr>
        <w:rPr>
          <w:rFonts w:ascii="Arial" w:eastAsia="Economica" w:hAnsi="Arial" w:cs="Arial"/>
          <w:color w:val="666666"/>
          <w:sz w:val="28"/>
          <w:szCs w:val="28"/>
        </w:rPr>
      </w:pPr>
    </w:p>
    <w:p w14:paraId="1133A028" w14:textId="77777777" w:rsidR="00675167" w:rsidRDefault="00675167">
      <w:pPr>
        <w:rPr>
          <w:rFonts w:ascii="Arial" w:eastAsia="Economica" w:hAnsi="Arial" w:cs="Arial"/>
          <w:color w:val="auto"/>
          <w:sz w:val="28"/>
          <w:szCs w:val="28"/>
        </w:rPr>
      </w:pPr>
    </w:p>
    <w:p w14:paraId="5810D98A" w14:textId="755D23CF" w:rsidR="009A2D73" w:rsidRPr="00E9236E" w:rsidRDefault="009A2D73">
      <w:pPr>
        <w:rPr>
          <w:rFonts w:ascii="Arial" w:eastAsia="Economica" w:hAnsi="Arial" w:cs="Arial"/>
          <w:color w:val="auto"/>
          <w:sz w:val="28"/>
          <w:szCs w:val="28"/>
        </w:rPr>
      </w:pPr>
      <w:r w:rsidRPr="00E9236E">
        <w:rPr>
          <w:rFonts w:ascii="Arial" w:eastAsia="Economica" w:hAnsi="Arial" w:cs="Arial"/>
          <w:color w:val="auto"/>
          <w:sz w:val="28"/>
          <w:szCs w:val="28"/>
        </w:rPr>
        <w:t>Pedagogisch Didactisch Getuigschrift 2018-2020</w:t>
      </w:r>
    </w:p>
    <w:p w14:paraId="197661EB" w14:textId="77777777" w:rsidR="009A2D73" w:rsidRPr="00C76CB9" w:rsidRDefault="009A2D73">
      <w:pPr>
        <w:spacing w:after="120"/>
        <w:rPr>
          <w:rFonts w:ascii="Arial" w:eastAsia="Arial" w:hAnsi="Arial" w:cs="Arial"/>
          <w:b/>
          <w:color w:val="95B3D7"/>
          <w:sz w:val="28"/>
          <w:szCs w:val="28"/>
        </w:rPr>
      </w:pPr>
      <w:r w:rsidRPr="00C76CB9">
        <w:rPr>
          <w:rFonts w:ascii="Arial" w:eastAsia="Arial" w:hAnsi="Arial" w:cs="Arial"/>
          <w:b/>
          <w:color w:val="95B3D7"/>
          <w:sz w:val="28"/>
          <w:szCs w:val="28"/>
        </w:rPr>
        <w:t>NHL Stenden Hogeschool en Noordelijke mbo-instellingen</w:t>
      </w:r>
    </w:p>
    <w:p w14:paraId="6D974597" w14:textId="77777777" w:rsidR="009A2D73" w:rsidRDefault="009A2D73">
      <w:pPr>
        <w:rPr>
          <w:rFonts w:ascii="Economica" w:eastAsia="Economica" w:hAnsi="Economica" w:cs="Economica"/>
          <w:color w:val="666666"/>
          <w:sz w:val="28"/>
          <w:szCs w:val="28"/>
        </w:rPr>
      </w:pPr>
    </w:p>
    <w:p w14:paraId="35B924E0" w14:textId="77777777" w:rsidR="00C76CB9" w:rsidRPr="00B61A57" w:rsidRDefault="00C76CB9" w:rsidP="00C76CB9">
      <w:pPr>
        <w:rPr>
          <w:rFonts w:ascii="Arial" w:eastAsia="Economica" w:hAnsi="Arial" w:cs="Arial"/>
          <w:b/>
          <w:sz w:val="60"/>
          <w:szCs w:val="60"/>
        </w:rPr>
      </w:pPr>
      <w:r w:rsidRPr="00B61A57">
        <w:rPr>
          <w:rFonts w:ascii="Arial" w:hAnsi="Arial" w:cs="Arial"/>
          <w:b/>
        </w:rPr>
        <w:t>Bijlage J</w:t>
      </w:r>
    </w:p>
    <w:p w14:paraId="1AC879BF" w14:textId="77777777" w:rsidR="00C76CB9" w:rsidRPr="00E9236E" w:rsidRDefault="00C76CB9" w:rsidP="00C76CB9">
      <w:pPr>
        <w:pStyle w:val="Ondertitel"/>
        <w:rPr>
          <w:rFonts w:ascii="Arial" w:hAnsi="Arial" w:cs="Arial"/>
          <w:i w:val="0"/>
        </w:rPr>
      </w:pPr>
      <w:bookmarkStart w:id="6" w:name="_vb8p0lepu9vn" w:colFirst="0" w:colLast="0"/>
      <w:bookmarkEnd w:id="6"/>
      <w:r w:rsidRPr="00E9236E">
        <w:rPr>
          <w:rFonts w:ascii="Arial" w:hAnsi="Arial" w:cs="Arial"/>
          <w:i w:val="0"/>
          <w:color w:val="000000"/>
          <w:sz w:val="60"/>
          <w:szCs w:val="60"/>
        </w:rPr>
        <w:t>Verkenningsfase</w:t>
      </w:r>
    </w:p>
    <w:p w14:paraId="17F35C19" w14:textId="77777777" w:rsidR="00C76CB9" w:rsidRDefault="00C76CB9" w:rsidP="00C76CB9">
      <w:pPr>
        <w:spacing w:before="60"/>
      </w:pPr>
      <w:r>
        <w:rPr>
          <w:b/>
          <w:noProof/>
        </w:rPr>
        <w:drawing>
          <wp:anchor distT="0" distB="0" distL="114300" distR="114300" simplePos="0" relativeHeight="251736064" behindDoc="1" locked="0" layoutInCell="1" allowOverlap="1" wp14:anchorId="2FA1EAB3" wp14:editId="71B5A32D">
            <wp:simplePos x="0" y="0"/>
            <wp:positionH relativeFrom="margin">
              <wp:posOffset>2283460</wp:posOffset>
            </wp:positionH>
            <wp:positionV relativeFrom="paragraph">
              <wp:posOffset>299085</wp:posOffset>
            </wp:positionV>
            <wp:extent cx="770890" cy="632460"/>
            <wp:effectExtent l="0" t="0" r="0" b="0"/>
            <wp:wrapTight wrapText="bothSides">
              <wp:wrapPolygon edited="0">
                <wp:start x="0" y="0"/>
                <wp:lineTo x="0" y="20819"/>
                <wp:lineTo x="1601" y="20819"/>
                <wp:lineTo x="4270" y="20819"/>
                <wp:lineTo x="11743" y="20819"/>
                <wp:lineTo x="20817" y="15614"/>
                <wp:lineTo x="20817" y="9108"/>
                <wp:lineTo x="13344" y="0"/>
                <wp:lineTo x="0" y="0"/>
              </wp:wrapPolygon>
            </wp:wrapTight>
            <wp:docPr id="55" name="Afbeelding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770890" cy="632460"/>
                    </a:xfrm>
                    <a:prstGeom prst="rect">
                      <a:avLst/>
                    </a:prstGeom>
                    <a:noFill/>
                  </pic:spPr>
                </pic:pic>
              </a:graphicData>
            </a:graphic>
            <wp14:sizeRelH relativeFrom="margin">
              <wp14:pctWidth>0</wp14:pctWidth>
            </wp14:sizeRelH>
            <wp14:sizeRelV relativeFrom="margin">
              <wp14:pctHeight>0</wp14:pctHeight>
            </wp14:sizeRelV>
          </wp:anchor>
        </w:drawing>
      </w:r>
      <w:r>
        <w:rPr>
          <w:b/>
          <w:noProof/>
        </w:rPr>
        <w:drawing>
          <wp:anchor distT="0" distB="0" distL="114300" distR="114300" simplePos="0" relativeHeight="251735040" behindDoc="1" locked="0" layoutInCell="1" allowOverlap="1" wp14:anchorId="6041E07E" wp14:editId="5A4E3862">
            <wp:simplePos x="0" y="0"/>
            <wp:positionH relativeFrom="column">
              <wp:posOffset>4655820</wp:posOffset>
            </wp:positionH>
            <wp:positionV relativeFrom="paragraph">
              <wp:posOffset>427355</wp:posOffset>
            </wp:positionV>
            <wp:extent cx="1123200" cy="342000"/>
            <wp:effectExtent l="0" t="0" r="1270" b="1270"/>
            <wp:wrapTight wrapText="bothSides">
              <wp:wrapPolygon edited="0">
                <wp:start x="0" y="0"/>
                <wp:lineTo x="0" y="19271"/>
                <wp:lineTo x="17959" y="20476"/>
                <wp:lineTo x="20891" y="20476"/>
                <wp:lineTo x="21258" y="19271"/>
                <wp:lineTo x="21258" y="6022"/>
                <wp:lineTo x="6964" y="0"/>
                <wp:lineTo x="0" y="0"/>
              </wp:wrapPolygon>
            </wp:wrapTight>
            <wp:docPr id="56"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96">
                      <a:extLst>
                        <a:ext uri="{28A0092B-C50C-407E-A947-70E740481C1C}">
                          <a14:useLocalDpi xmlns:a14="http://schemas.microsoft.com/office/drawing/2010/main" val="0"/>
                        </a:ext>
                      </a:extLst>
                    </a:blip>
                    <a:srcRect/>
                    <a:stretch>
                      <a:fillRect/>
                    </a:stretch>
                  </pic:blipFill>
                  <pic:spPr>
                    <a:xfrm>
                      <a:off x="0" y="0"/>
                      <a:ext cx="1123200" cy="342000"/>
                    </a:xfrm>
                    <a:prstGeom prst="rect">
                      <a:avLst/>
                    </a:prstGeom>
                    <a:ln/>
                  </pic:spPr>
                </pic:pic>
              </a:graphicData>
            </a:graphic>
            <wp14:sizeRelH relativeFrom="margin">
              <wp14:pctWidth>0</wp14:pctWidth>
            </wp14:sizeRelH>
            <wp14:sizeRelV relativeFrom="margin">
              <wp14:pctHeight>0</wp14:pctHeight>
            </wp14:sizeRelV>
          </wp:anchor>
        </w:drawing>
      </w:r>
      <w:r>
        <w:rPr>
          <w:noProof/>
        </w:rPr>
        <w:drawing>
          <wp:inline distT="114300" distB="114300" distL="114300" distR="114300" wp14:anchorId="05D5F60D" wp14:editId="7C4CFA28">
            <wp:extent cx="5943600" cy="38100"/>
            <wp:effectExtent l="0" t="0" r="0" b="0"/>
            <wp:docPr id="57" name="image17.png" descr="horizontale lijn"/>
            <wp:cNvGraphicFramePr/>
            <a:graphic xmlns:a="http://schemas.openxmlformats.org/drawingml/2006/main">
              <a:graphicData uri="http://schemas.openxmlformats.org/drawingml/2006/picture">
                <pic:pic xmlns:pic="http://schemas.openxmlformats.org/drawingml/2006/picture">
                  <pic:nvPicPr>
                    <pic:cNvPr id="0" name="image17.png" descr="horizontale lijn"/>
                    <pic:cNvPicPr preferRelativeResize="0"/>
                  </pic:nvPicPr>
                  <pic:blipFill>
                    <a:blip r:embed="rId97"/>
                    <a:srcRect/>
                    <a:stretch>
                      <a:fillRect/>
                    </a:stretch>
                  </pic:blipFill>
                  <pic:spPr>
                    <a:xfrm>
                      <a:off x="0" y="0"/>
                      <a:ext cx="5943600" cy="38100"/>
                    </a:xfrm>
                    <a:prstGeom prst="rect">
                      <a:avLst/>
                    </a:prstGeom>
                    <a:ln/>
                  </pic:spPr>
                </pic:pic>
              </a:graphicData>
            </a:graphic>
          </wp:inline>
        </w:drawing>
      </w:r>
    </w:p>
    <w:p w14:paraId="6E20D809" w14:textId="77777777" w:rsidR="00C76CB9" w:rsidRDefault="00C76CB9" w:rsidP="00C76CB9">
      <w:pPr>
        <w:pStyle w:val="Kop1"/>
        <w:spacing w:before="120"/>
      </w:pPr>
      <w:bookmarkStart w:id="7" w:name="_vydniszftb1n" w:colFirst="0" w:colLast="0"/>
      <w:bookmarkEnd w:id="7"/>
      <w:r>
        <w:rPr>
          <w:b/>
          <w:noProof/>
          <w:sz w:val="22"/>
          <w:szCs w:val="22"/>
        </w:rPr>
        <w:drawing>
          <wp:anchor distT="0" distB="0" distL="114300" distR="114300" simplePos="0" relativeHeight="251738112" behindDoc="1" locked="0" layoutInCell="1" allowOverlap="1" wp14:anchorId="3025BB88" wp14:editId="32981292">
            <wp:simplePos x="0" y="0"/>
            <wp:positionH relativeFrom="column">
              <wp:posOffset>1798320</wp:posOffset>
            </wp:positionH>
            <wp:positionV relativeFrom="paragraph">
              <wp:posOffset>694690</wp:posOffset>
            </wp:positionV>
            <wp:extent cx="572400" cy="428400"/>
            <wp:effectExtent l="0" t="0" r="0" b="0"/>
            <wp:wrapTight wrapText="bothSides">
              <wp:wrapPolygon edited="0">
                <wp:start x="0" y="0"/>
                <wp:lineTo x="0" y="20190"/>
                <wp:lineTo x="20857" y="20190"/>
                <wp:lineTo x="20857" y="0"/>
                <wp:lineTo x="0" y="0"/>
              </wp:wrapPolygon>
            </wp:wrapTight>
            <wp:docPr id="58"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98">
                      <a:extLst>
                        <a:ext uri="{28A0092B-C50C-407E-A947-70E740481C1C}">
                          <a14:useLocalDpi xmlns:a14="http://schemas.microsoft.com/office/drawing/2010/main" val="0"/>
                        </a:ext>
                      </a:extLst>
                    </a:blip>
                    <a:srcRect/>
                    <a:stretch>
                      <a:fillRect/>
                    </a:stretch>
                  </pic:blipFill>
                  <pic:spPr>
                    <a:xfrm>
                      <a:off x="0" y="0"/>
                      <a:ext cx="572400" cy="428400"/>
                    </a:xfrm>
                    <a:prstGeom prst="rect">
                      <a:avLst/>
                    </a:prstGeom>
                    <a:ln/>
                  </pic:spPr>
                </pic:pic>
              </a:graphicData>
            </a:graphic>
            <wp14:sizeRelH relativeFrom="margin">
              <wp14:pctWidth>0</wp14:pctWidth>
            </wp14:sizeRelH>
            <wp14:sizeRelV relativeFrom="margin">
              <wp14:pctHeight>0</wp14:pctHeight>
            </wp14:sizeRelV>
          </wp:anchor>
        </w:drawing>
      </w:r>
      <w:r>
        <w:rPr>
          <w:b/>
          <w:noProof/>
          <w:sz w:val="22"/>
          <w:szCs w:val="22"/>
        </w:rPr>
        <w:drawing>
          <wp:anchor distT="0" distB="0" distL="114300" distR="114300" simplePos="0" relativeHeight="251732992" behindDoc="1" locked="0" layoutInCell="1" allowOverlap="1" wp14:anchorId="0F0D2D6E" wp14:editId="079485E5">
            <wp:simplePos x="0" y="0"/>
            <wp:positionH relativeFrom="column">
              <wp:posOffset>1082040</wp:posOffset>
            </wp:positionH>
            <wp:positionV relativeFrom="paragraph">
              <wp:posOffset>81915</wp:posOffset>
            </wp:positionV>
            <wp:extent cx="731520" cy="579120"/>
            <wp:effectExtent l="0" t="0" r="0" b="0"/>
            <wp:wrapTight wrapText="bothSides">
              <wp:wrapPolygon edited="0">
                <wp:start x="0" y="0"/>
                <wp:lineTo x="0" y="20605"/>
                <wp:lineTo x="20813" y="20605"/>
                <wp:lineTo x="20813" y="0"/>
                <wp:lineTo x="0" y="0"/>
              </wp:wrapPolygon>
            </wp:wrapTight>
            <wp:docPr id="59"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99">
                      <a:extLst>
                        <a:ext uri="{28A0092B-C50C-407E-A947-70E740481C1C}">
                          <a14:useLocalDpi xmlns:a14="http://schemas.microsoft.com/office/drawing/2010/main" val="0"/>
                        </a:ext>
                      </a:extLst>
                    </a:blip>
                    <a:srcRect/>
                    <a:stretch>
                      <a:fillRect/>
                    </a:stretch>
                  </pic:blipFill>
                  <pic:spPr>
                    <a:xfrm>
                      <a:off x="0" y="0"/>
                      <a:ext cx="731520" cy="579120"/>
                    </a:xfrm>
                    <a:prstGeom prst="rect">
                      <a:avLst/>
                    </a:prstGeom>
                    <a:ln/>
                  </pic:spPr>
                </pic:pic>
              </a:graphicData>
            </a:graphic>
            <wp14:sizeRelH relativeFrom="margin">
              <wp14:pctWidth>0</wp14:pctWidth>
            </wp14:sizeRelH>
            <wp14:sizeRelV relativeFrom="margin">
              <wp14:pctHeight>0</wp14:pctHeight>
            </wp14:sizeRelV>
          </wp:anchor>
        </w:drawing>
      </w:r>
      <w:r>
        <w:rPr>
          <w:b/>
          <w:noProof/>
          <w:sz w:val="22"/>
          <w:szCs w:val="22"/>
        </w:rPr>
        <w:drawing>
          <wp:anchor distT="0" distB="0" distL="114300" distR="114300" simplePos="0" relativeHeight="251731968" behindDoc="1" locked="0" layoutInCell="1" allowOverlap="1" wp14:anchorId="67E146C1" wp14:editId="48644C87">
            <wp:simplePos x="0" y="0"/>
            <wp:positionH relativeFrom="margin">
              <wp:align>left</wp:align>
            </wp:positionH>
            <wp:positionV relativeFrom="paragraph">
              <wp:posOffset>74295</wp:posOffset>
            </wp:positionV>
            <wp:extent cx="782955" cy="525780"/>
            <wp:effectExtent l="0" t="0" r="0" b="7620"/>
            <wp:wrapTight wrapText="bothSides">
              <wp:wrapPolygon edited="0">
                <wp:start x="0" y="0"/>
                <wp:lineTo x="0" y="21130"/>
                <wp:lineTo x="21022" y="21130"/>
                <wp:lineTo x="21022" y="0"/>
                <wp:lineTo x="0" y="0"/>
              </wp:wrapPolygon>
            </wp:wrapTight>
            <wp:docPr id="60"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100">
                      <a:extLst>
                        <a:ext uri="{28A0092B-C50C-407E-A947-70E740481C1C}">
                          <a14:useLocalDpi xmlns:a14="http://schemas.microsoft.com/office/drawing/2010/main" val="0"/>
                        </a:ext>
                      </a:extLst>
                    </a:blip>
                    <a:srcRect/>
                    <a:stretch>
                      <a:fillRect/>
                    </a:stretch>
                  </pic:blipFill>
                  <pic:spPr>
                    <a:xfrm>
                      <a:off x="0" y="0"/>
                      <a:ext cx="782955" cy="525780"/>
                    </a:xfrm>
                    <a:prstGeom prst="rect">
                      <a:avLst/>
                    </a:prstGeom>
                    <a:ln/>
                  </pic:spPr>
                </pic:pic>
              </a:graphicData>
            </a:graphic>
            <wp14:sizeRelH relativeFrom="margin">
              <wp14:pctWidth>0</wp14:pctWidth>
            </wp14:sizeRelH>
            <wp14:sizeRelV relativeFrom="margin">
              <wp14:pctHeight>0</wp14:pctHeight>
            </wp14:sizeRelV>
          </wp:anchor>
        </w:drawing>
      </w:r>
      <w:r>
        <w:rPr>
          <w:b/>
          <w:noProof/>
          <w:sz w:val="22"/>
          <w:szCs w:val="22"/>
        </w:rPr>
        <w:drawing>
          <wp:anchor distT="0" distB="0" distL="114300" distR="114300" simplePos="0" relativeHeight="251730944" behindDoc="1" locked="0" layoutInCell="1" allowOverlap="1" wp14:anchorId="4AD8BEE5" wp14:editId="78202796">
            <wp:simplePos x="0" y="0"/>
            <wp:positionH relativeFrom="column">
              <wp:posOffset>3238500</wp:posOffset>
            </wp:positionH>
            <wp:positionV relativeFrom="paragraph">
              <wp:posOffset>81915</wp:posOffset>
            </wp:positionV>
            <wp:extent cx="1094400" cy="417600"/>
            <wp:effectExtent l="0" t="0" r="0" b="1905"/>
            <wp:wrapTight wrapText="bothSides">
              <wp:wrapPolygon edited="0">
                <wp:start x="0" y="0"/>
                <wp:lineTo x="0" y="20712"/>
                <wp:lineTo x="21061" y="20712"/>
                <wp:lineTo x="21061" y="0"/>
                <wp:lineTo x="0" y="0"/>
              </wp:wrapPolygon>
            </wp:wrapTight>
            <wp:docPr id="61"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01">
                      <a:extLst>
                        <a:ext uri="{28A0092B-C50C-407E-A947-70E740481C1C}">
                          <a14:useLocalDpi xmlns:a14="http://schemas.microsoft.com/office/drawing/2010/main" val="0"/>
                        </a:ext>
                      </a:extLst>
                    </a:blip>
                    <a:srcRect/>
                    <a:stretch>
                      <a:fillRect/>
                    </a:stretch>
                  </pic:blipFill>
                  <pic:spPr>
                    <a:xfrm>
                      <a:off x="0" y="0"/>
                      <a:ext cx="1094400" cy="417600"/>
                    </a:xfrm>
                    <a:prstGeom prst="rect">
                      <a:avLst/>
                    </a:prstGeom>
                    <a:ln/>
                  </pic:spPr>
                </pic:pic>
              </a:graphicData>
            </a:graphic>
            <wp14:sizeRelH relativeFrom="margin">
              <wp14:pctWidth>0</wp14:pctWidth>
            </wp14:sizeRelH>
            <wp14:sizeRelV relativeFrom="margin">
              <wp14:pctHeight>0</wp14:pctHeight>
            </wp14:sizeRelV>
          </wp:anchor>
        </w:drawing>
      </w:r>
    </w:p>
    <w:p w14:paraId="7D0CD0DE" w14:textId="2B71CDBE" w:rsidR="00C76CB9" w:rsidRDefault="00C76CB9" w:rsidP="00C76CB9">
      <w:r>
        <w:rPr>
          <w:b/>
          <w:noProof/>
        </w:rPr>
        <w:drawing>
          <wp:anchor distT="0" distB="0" distL="114300" distR="114300" simplePos="0" relativeHeight="251737088" behindDoc="1" locked="0" layoutInCell="1" allowOverlap="1" wp14:anchorId="7F24F734" wp14:editId="371E4DBF">
            <wp:simplePos x="0" y="0"/>
            <wp:positionH relativeFrom="column">
              <wp:posOffset>2735580</wp:posOffset>
            </wp:positionH>
            <wp:positionV relativeFrom="paragraph">
              <wp:posOffset>238760</wp:posOffset>
            </wp:positionV>
            <wp:extent cx="1018800" cy="399600"/>
            <wp:effectExtent l="0" t="0" r="0" b="635"/>
            <wp:wrapTight wrapText="bothSides">
              <wp:wrapPolygon edited="0">
                <wp:start x="0" y="0"/>
                <wp:lineTo x="0" y="20604"/>
                <wp:lineTo x="21007" y="20604"/>
                <wp:lineTo x="21007" y="0"/>
                <wp:lineTo x="0" y="0"/>
              </wp:wrapPolygon>
            </wp:wrapTight>
            <wp:docPr id="63"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02">
                      <a:extLst>
                        <a:ext uri="{28A0092B-C50C-407E-A947-70E740481C1C}">
                          <a14:useLocalDpi xmlns:a14="http://schemas.microsoft.com/office/drawing/2010/main" val="0"/>
                        </a:ext>
                      </a:extLst>
                    </a:blip>
                    <a:srcRect/>
                    <a:stretch>
                      <a:fillRect/>
                    </a:stretch>
                  </pic:blipFill>
                  <pic:spPr>
                    <a:xfrm>
                      <a:off x="0" y="0"/>
                      <a:ext cx="1018800" cy="399600"/>
                    </a:xfrm>
                    <a:prstGeom prst="rect">
                      <a:avLst/>
                    </a:prstGeom>
                    <a:ln/>
                  </pic:spPr>
                </pic:pic>
              </a:graphicData>
            </a:graphic>
            <wp14:sizeRelH relativeFrom="margin">
              <wp14:pctWidth>0</wp14:pctWidth>
            </wp14:sizeRelH>
            <wp14:sizeRelV relativeFrom="margin">
              <wp14:pctHeight>0</wp14:pctHeight>
            </wp14:sizeRelV>
          </wp:anchor>
        </w:drawing>
      </w:r>
      <w:r>
        <w:rPr>
          <w:b/>
          <w:noProof/>
        </w:rPr>
        <w:drawing>
          <wp:anchor distT="0" distB="0" distL="114300" distR="114300" simplePos="0" relativeHeight="251734016" behindDoc="1" locked="0" layoutInCell="1" allowOverlap="1" wp14:anchorId="70464B46" wp14:editId="53C29E6F">
            <wp:simplePos x="0" y="0"/>
            <wp:positionH relativeFrom="column">
              <wp:posOffset>4143375</wp:posOffset>
            </wp:positionH>
            <wp:positionV relativeFrom="paragraph">
              <wp:posOffset>371475</wp:posOffset>
            </wp:positionV>
            <wp:extent cx="914400" cy="295200"/>
            <wp:effectExtent l="0" t="0" r="0" b="0"/>
            <wp:wrapTight wrapText="bothSides">
              <wp:wrapPolygon edited="0">
                <wp:start x="0" y="0"/>
                <wp:lineTo x="0" y="19552"/>
                <wp:lineTo x="21150" y="19552"/>
                <wp:lineTo x="21150" y="0"/>
                <wp:lineTo x="0" y="0"/>
              </wp:wrapPolygon>
            </wp:wrapTight>
            <wp:docPr id="71"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103">
                      <a:extLst>
                        <a:ext uri="{28A0092B-C50C-407E-A947-70E740481C1C}">
                          <a14:useLocalDpi xmlns:a14="http://schemas.microsoft.com/office/drawing/2010/main" val="0"/>
                        </a:ext>
                      </a:extLst>
                    </a:blip>
                    <a:srcRect/>
                    <a:stretch>
                      <a:fillRect/>
                    </a:stretch>
                  </pic:blipFill>
                  <pic:spPr>
                    <a:xfrm>
                      <a:off x="0" y="0"/>
                      <a:ext cx="914400" cy="295200"/>
                    </a:xfrm>
                    <a:prstGeom prst="rect">
                      <a:avLst/>
                    </a:prstGeom>
                    <a:ln/>
                  </pic:spPr>
                </pic:pic>
              </a:graphicData>
            </a:graphic>
            <wp14:sizeRelV relativeFrom="margin">
              <wp14:pctHeight>0</wp14:pctHeight>
            </wp14:sizeRelV>
          </wp:anchor>
        </w:drawing>
      </w:r>
    </w:p>
    <w:p w14:paraId="6FB5E1BC" w14:textId="47EEAD24" w:rsidR="00C76CB9" w:rsidRDefault="004473A6" w:rsidP="00C76CB9">
      <w:r>
        <w:rPr>
          <w:b/>
          <w:noProof/>
        </w:rPr>
        <w:drawing>
          <wp:anchor distT="0" distB="0" distL="114300" distR="114300" simplePos="0" relativeHeight="251739136" behindDoc="0" locked="0" layoutInCell="1" allowOverlap="1" wp14:anchorId="049BA1E1" wp14:editId="1DB943DD">
            <wp:simplePos x="0" y="0"/>
            <wp:positionH relativeFrom="column">
              <wp:posOffset>986790</wp:posOffset>
            </wp:positionH>
            <wp:positionV relativeFrom="paragraph">
              <wp:posOffset>106045</wp:posOffset>
            </wp:positionV>
            <wp:extent cx="758825" cy="594360"/>
            <wp:effectExtent l="0" t="0" r="3175" b="0"/>
            <wp:wrapNone/>
            <wp:docPr id="62"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104" cstate="print">
                      <a:extLst>
                        <a:ext uri="{28A0092B-C50C-407E-A947-70E740481C1C}">
                          <a14:useLocalDpi xmlns:a14="http://schemas.microsoft.com/office/drawing/2010/main" val="0"/>
                        </a:ext>
                      </a:extLst>
                    </a:blip>
                    <a:srcRect/>
                    <a:stretch>
                      <a:fillRect/>
                    </a:stretch>
                  </pic:blipFill>
                  <pic:spPr>
                    <a:xfrm>
                      <a:off x="0" y="0"/>
                      <a:ext cx="758825" cy="594360"/>
                    </a:xfrm>
                    <a:prstGeom prst="rect">
                      <a:avLst/>
                    </a:prstGeom>
                    <a:ln/>
                  </pic:spPr>
                </pic:pic>
              </a:graphicData>
            </a:graphic>
            <wp14:sizeRelH relativeFrom="page">
              <wp14:pctWidth>0</wp14:pctWidth>
            </wp14:sizeRelH>
            <wp14:sizeRelV relativeFrom="page">
              <wp14:pctHeight>0</wp14:pctHeight>
            </wp14:sizeRelV>
          </wp:anchor>
        </w:drawing>
      </w:r>
    </w:p>
    <w:p w14:paraId="1E9B8A9E" w14:textId="0DB72C7C" w:rsidR="00C76CB9" w:rsidRDefault="004473A6">
      <w:pPr>
        <w:rPr>
          <w:rFonts w:ascii="Arial" w:hAnsi="Arial" w:cs="Arial"/>
          <w:b/>
        </w:rPr>
      </w:pPr>
      <w:r>
        <w:rPr>
          <w:rFonts w:ascii="Arial" w:hAnsi="Arial" w:cs="Arial"/>
          <w:b/>
          <w:noProof/>
        </w:rPr>
        <w:drawing>
          <wp:inline distT="0" distB="0" distL="0" distR="0" wp14:anchorId="47323D08" wp14:editId="6D5C2748">
            <wp:extent cx="979873" cy="344770"/>
            <wp:effectExtent l="0" t="0" r="0" b="0"/>
            <wp:docPr id="1" name="Afbeelding 1" descr="C:\Users\werk\AppData\Local\Microsoft\Windows\Temporary Internet Files\Content.MSO\A54AE7A0.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werk\AppData\Local\Microsoft\Windows\Temporary Internet Files\Content.MSO\A54AE7A0.tmp"/>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1003714" cy="353159"/>
                    </a:xfrm>
                    <a:prstGeom prst="rect">
                      <a:avLst/>
                    </a:prstGeom>
                    <a:noFill/>
                    <a:ln>
                      <a:noFill/>
                    </a:ln>
                  </pic:spPr>
                </pic:pic>
              </a:graphicData>
            </a:graphic>
          </wp:inline>
        </w:drawing>
      </w:r>
    </w:p>
    <w:p w14:paraId="3F41B77E" w14:textId="201BC843" w:rsidR="00C76CB9" w:rsidRDefault="00C76CB9">
      <w:pPr>
        <w:rPr>
          <w:rFonts w:ascii="Arial" w:hAnsi="Arial" w:cs="Arial"/>
          <w:b/>
        </w:rPr>
      </w:pPr>
    </w:p>
    <w:p w14:paraId="2E338E05" w14:textId="77777777" w:rsidR="00C76CB9" w:rsidRDefault="00C76CB9">
      <w:pPr>
        <w:rPr>
          <w:rFonts w:ascii="Arial" w:hAnsi="Arial" w:cs="Arial"/>
          <w:b/>
        </w:rPr>
      </w:pPr>
    </w:p>
    <w:p w14:paraId="0AD9FC4A" w14:textId="77777777" w:rsidR="00C76CB9" w:rsidRDefault="00C76CB9">
      <w:pPr>
        <w:rPr>
          <w:rFonts w:ascii="Arial" w:hAnsi="Arial" w:cs="Arial"/>
          <w:b/>
        </w:rPr>
      </w:pPr>
    </w:p>
    <w:p w14:paraId="2138F9FE" w14:textId="77777777" w:rsidR="00C76CB9" w:rsidRDefault="00C76CB9"/>
    <w:p w14:paraId="272752F7" w14:textId="77777777" w:rsidR="00C76CB9" w:rsidRDefault="00C76CB9"/>
    <w:p w14:paraId="4BF506B3" w14:textId="4974F6A7" w:rsidR="009A2D73" w:rsidRPr="00C76CB9" w:rsidRDefault="009A2D73" w:rsidP="00C76CB9">
      <w:pPr>
        <w:spacing w:line="360" w:lineRule="auto"/>
        <w:rPr>
          <w:rFonts w:ascii="Arial" w:hAnsi="Arial" w:cs="Arial"/>
          <w:sz w:val="20"/>
          <w:szCs w:val="20"/>
        </w:rPr>
      </w:pPr>
      <w:r w:rsidRPr="00C76CB9">
        <w:rPr>
          <w:rFonts w:ascii="Arial" w:hAnsi="Arial" w:cs="Arial"/>
          <w:sz w:val="20"/>
          <w:szCs w:val="20"/>
        </w:rPr>
        <w:t xml:space="preserve">Dit document is een weergave van de start, het proces en een beschrijving van de verwachte eindbestemming van het PDG traject. Zowel student als werkgever en opleider zijn eigenaar van dit document. Na aanmelding voor het PDG traject vindt er een startgesprek plaats met als deelnemers student, werkgever en opleider. Als Bijlage J uit het Studieprogramma dient dit document in zijn volledigheid te zijn ingevuld als bewijslast voor deelname aan het eindgesprek ter afronding van de opleiding. </w:t>
      </w:r>
    </w:p>
    <w:p w14:paraId="120EE4E9" w14:textId="77777777" w:rsidR="009A2D73" w:rsidRPr="00C76CB9" w:rsidRDefault="009A2D73" w:rsidP="00C76CB9">
      <w:pPr>
        <w:spacing w:line="360" w:lineRule="auto"/>
        <w:rPr>
          <w:rFonts w:ascii="Arial" w:hAnsi="Arial" w:cs="Arial"/>
          <w:sz w:val="20"/>
          <w:szCs w:val="20"/>
        </w:rPr>
      </w:pPr>
      <w:r w:rsidRPr="00C76CB9">
        <w:rPr>
          <w:rFonts w:ascii="Arial" w:hAnsi="Arial" w:cs="Arial"/>
          <w:sz w:val="20"/>
          <w:szCs w:val="20"/>
        </w:rPr>
        <w:t>Het document bestaat uit drie onderdelen, hier in chronologische volgorde aangegeven:</w:t>
      </w:r>
    </w:p>
    <w:p w14:paraId="1BAE7753" w14:textId="77777777" w:rsidR="00C76CB9" w:rsidRDefault="00C76CB9" w:rsidP="00C76CB9">
      <w:pPr>
        <w:spacing w:line="360" w:lineRule="auto"/>
        <w:rPr>
          <w:rFonts w:ascii="Arial" w:hAnsi="Arial" w:cs="Arial"/>
          <w:color w:val="6D9EEB"/>
          <w:sz w:val="20"/>
          <w:szCs w:val="20"/>
        </w:rPr>
      </w:pPr>
    </w:p>
    <w:p w14:paraId="607076FD" w14:textId="624F6A50" w:rsidR="009A2D73" w:rsidRPr="00E9236E" w:rsidRDefault="009A2D73" w:rsidP="00C76CB9">
      <w:pPr>
        <w:spacing w:line="360" w:lineRule="auto"/>
        <w:rPr>
          <w:rFonts w:ascii="Arial" w:hAnsi="Arial" w:cs="Arial"/>
          <w:b/>
          <w:i/>
          <w:sz w:val="20"/>
          <w:szCs w:val="20"/>
        </w:rPr>
      </w:pPr>
      <w:r w:rsidRPr="00E9236E">
        <w:rPr>
          <w:rFonts w:ascii="Arial" w:hAnsi="Arial" w:cs="Arial"/>
          <w:b/>
          <w:color w:val="6D9EEB"/>
          <w:sz w:val="20"/>
          <w:szCs w:val="20"/>
        </w:rPr>
        <w:t xml:space="preserve">Verkenning: Praktische gegevens </w:t>
      </w:r>
    </w:p>
    <w:p w14:paraId="20F21744" w14:textId="77777777" w:rsidR="00C76CB9" w:rsidRPr="00E9236E" w:rsidRDefault="00C76CB9" w:rsidP="00C76CB9">
      <w:pPr>
        <w:spacing w:line="360" w:lineRule="auto"/>
        <w:rPr>
          <w:rFonts w:ascii="Arial" w:hAnsi="Arial" w:cs="Arial"/>
          <w:b/>
          <w:color w:val="6D9EEB"/>
          <w:sz w:val="20"/>
          <w:szCs w:val="20"/>
        </w:rPr>
      </w:pPr>
    </w:p>
    <w:p w14:paraId="5591B887" w14:textId="78F9C471" w:rsidR="009A2D73" w:rsidRPr="00E9236E" w:rsidRDefault="009A2D73" w:rsidP="00C76CB9">
      <w:pPr>
        <w:spacing w:line="360" w:lineRule="auto"/>
        <w:rPr>
          <w:rFonts w:ascii="Arial" w:hAnsi="Arial" w:cs="Arial"/>
          <w:b/>
          <w:color w:val="6D9EEB"/>
          <w:sz w:val="20"/>
          <w:szCs w:val="20"/>
        </w:rPr>
      </w:pPr>
      <w:r w:rsidRPr="00E9236E">
        <w:rPr>
          <w:rFonts w:ascii="Arial" w:hAnsi="Arial" w:cs="Arial"/>
          <w:b/>
          <w:color w:val="6D9EEB"/>
          <w:sz w:val="20"/>
          <w:szCs w:val="20"/>
        </w:rPr>
        <w:t>Verkenning: het Startgesprek</w:t>
      </w:r>
    </w:p>
    <w:p w14:paraId="02CF8472" w14:textId="77777777" w:rsidR="00C76CB9" w:rsidRPr="00E9236E" w:rsidRDefault="00C76CB9" w:rsidP="00C76CB9">
      <w:pPr>
        <w:spacing w:line="360" w:lineRule="auto"/>
        <w:rPr>
          <w:rFonts w:ascii="Arial" w:hAnsi="Arial" w:cs="Arial"/>
          <w:b/>
          <w:color w:val="6D9EEB"/>
          <w:sz w:val="20"/>
          <w:szCs w:val="20"/>
        </w:rPr>
      </w:pPr>
    </w:p>
    <w:p w14:paraId="5260ED1B" w14:textId="2A61BE55" w:rsidR="009A2D73" w:rsidRPr="00E9236E" w:rsidRDefault="009A2D73" w:rsidP="00C76CB9">
      <w:pPr>
        <w:spacing w:line="360" w:lineRule="auto"/>
        <w:rPr>
          <w:rFonts w:ascii="Arial" w:hAnsi="Arial" w:cs="Arial"/>
          <w:b/>
          <w:color w:val="6D9EEB"/>
          <w:sz w:val="20"/>
          <w:szCs w:val="20"/>
        </w:rPr>
      </w:pPr>
      <w:r w:rsidRPr="00E9236E">
        <w:rPr>
          <w:rFonts w:ascii="Arial" w:hAnsi="Arial" w:cs="Arial"/>
          <w:b/>
          <w:color w:val="6D9EEB"/>
          <w:sz w:val="20"/>
          <w:szCs w:val="20"/>
        </w:rPr>
        <w:t>Verkenning: het Voortgangsgesprek en de BPV</w:t>
      </w:r>
    </w:p>
    <w:p w14:paraId="31E72750" w14:textId="77777777" w:rsidR="009A2D73" w:rsidRDefault="009A2D73"/>
    <w:p w14:paraId="0BDC02F4" w14:textId="317D5605" w:rsidR="00C76CB9" w:rsidRDefault="00C76CB9">
      <w:pPr>
        <w:rPr>
          <w:b/>
          <w:sz w:val="28"/>
          <w:szCs w:val="28"/>
        </w:rPr>
      </w:pPr>
      <w:r>
        <w:rPr>
          <w:b/>
          <w:sz w:val="28"/>
          <w:szCs w:val="28"/>
        </w:rPr>
        <w:br w:type="page"/>
      </w:r>
    </w:p>
    <w:p w14:paraId="126A0AC8" w14:textId="77777777" w:rsidR="009A2D73" w:rsidRDefault="009A2D73">
      <w:pPr>
        <w:rPr>
          <w:b/>
          <w:color w:val="6D9EEB"/>
          <w:sz w:val="28"/>
          <w:szCs w:val="28"/>
        </w:rPr>
      </w:pPr>
    </w:p>
    <w:p w14:paraId="092C60B8" w14:textId="77777777" w:rsidR="009A2D73" w:rsidRPr="00E9236E" w:rsidRDefault="009A2D73">
      <w:pPr>
        <w:rPr>
          <w:rFonts w:ascii="Arial" w:hAnsi="Arial" w:cs="Arial"/>
          <w:b/>
          <w:color w:val="6D9EEB"/>
          <w:sz w:val="28"/>
          <w:szCs w:val="28"/>
        </w:rPr>
      </w:pPr>
      <w:r w:rsidRPr="00E9236E">
        <w:rPr>
          <w:rFonts w:ascii="Arial" w:hAnsi="Arial" w:cs="Arial"/>
          <w:b/>
          <w:color w:val="6D9EEB"/>
          <w:sz w:val="28"/>
          <w:szCs w:val="28"/>
        </w:rPr>
        <w:t>Verkenning: Praktische gegevens</w:t>
      </w:r>
    </w:p>
    <w:tbl>
      <w:tblPr>
        <w:tblW w:w="9375" w:type="dxa"/>
        <w:tblInd w:w="8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7"/>
        <w:gridCol w:w="4688"/>
      </w:tblGrid>
      <w:tr w:rsidR="009A2D73" w14:paraId="5109048D" w14:textId="77777777">
        <w:tc>
          <w:tcPr>
            <w:tcW w:w="4687" w:type="dxa"/>
            <w:shd w:val="clear" w:color="auto" w:fill="auto"/>
            <w:tcMar>
              <w:top w:w="100" w:type="dxa"/>
              <w:left w:w="100" w:type="dxa"/>
              <w:bottom w:w="100" w:type="dxa"/>
              <w:right w:w="100" w:type="dxa"/>
            </w:tcMar>
          </w:tcPr>
          <w:p w14:paraId="06871FF4" w14:textId="77777777" w:rsidR="009A2D73" w:rsidRPr="00E9236E" w:rsidRDefault="009A2D73">
            <w:pPr>
              <w:widowControl w:val="0"/>
              <w:rPr>
                <w:rFonts w:ascii="Arial" w:hAnsi="Arial" w:cs="Arial"/>
                <w:b/>
                <w:sz w:val="20"/>
                <w:szCs w:val="20"/>
              </w:rPr>
            </w:pPr>
            <w:r w:rsidRPr="00E9236E">
              <w:rPr>
                <w:rFonts w:ascii="Arial" w:hAnsi="Arial" w:cs="Arial"/>
                <w:b/>
                <w:sz w:val="20"/>
                <w:szCs w:val="20"/>
              </w:rPr>
              <w:t>Persoonsgegevens</w:t>
            </w:r>
          </w:p>
        </w:tc>
        <w:tc>
          <w:tcPr>
            <w:tcW w:w="4688" w:type="dxa"/>
            <w:shd w:val="clear" w:color="auto" w:fill="auto"/>
            <w:tcMar>
              <w:top w:w="100" w:type="dxa"/>
              <w:left w:w="100" w:type="dxa"/>
              <w:bottom w:w="100" w:type="dxa"/>
              <w:right w:w="100" w:type="dxa"/>
            </w:tcMar>
          </w:tcPr>
          <w:p w14:paraId="08E19475" w14:textId="77777777" w:rsidR="009A2D73" w:rsidRPr="00E9236E" w:rsidRDefault="009A2D73">
            <w:pPr>
              <w:widowControl w:val="0"/>
              <w:rPr>
                <w:rFonts w:ascii="Arial" w:hAnsi="Arial" w:cs="Arial"/>
                <w:b/>
                <w:sz w:val="20"/>
                <w:szCs w:val="20"/>
              </w:rPr>
            </w:pPr>
            <w:r w:rsidRPr="00E9236E">
              <w:rPr>
                <w:rFonts w:ascii="Arial" w:hAnsi="Arial" w:cs="Arial"/>
                <w:b/>
                <w:sz w:val="20"/>
                <w:szCs w:val="20"/>
              </w:rPr>
              <w:t>MBO instelling</w:t>
            </w:r>
          </w:p>
        </w:tc>
      </w:tr>
      <w:tr w:rsidR="009A2D73" w14:paraId="3168C360" w14:textId="77777777">
        <w:tc>
          <w:tcPr>
            <w:tcW w:w="4687" w:type="dxa"/>
            <w:shd w:val="clear" w:color="auto" w:fill="auto"/>
            <w:tcMar>
              <w:top w:w="100" w:type="dxa"/>
              <w:left w:w="100" w:type="dxa"/>
              <w:bottom w:w="100" w:type="dxa"/>
              <w:right w:w="100" w:type="dxa"/>
            </w:tcMar>
          </w:tcPr>
          <w:p w14:paraId="620069F7" w14:textId="77777777" w:rsidR="009A2D73" w:rsidRPr="00E9236E" w:rsidRDefault="009A2D73">
            <w:pPr>
              <w:widowControl w:val="0"/>
              <w:rPr>
                <w:rFonts w:ascii="Arial" w:hAnsi="Arial" w:cs="Arial"/>
                <w:sz w:val="20"/>
                <w:szCs w:val="20"/>
              </w:rPr>
            </w:pPr>
            <w:r w:rsidRPr="00E9236E">
              <w:rPr>
                <w:rFonts w:ascii="Arial" w:hAnsi="Arial" w:cs="Arial"/>
                <w:sz w:val="20"/>
                <w:szCs w:val="20"/>
              </w:rPr>
              <w:t>Naam:</w:t>
            </w:r>
          </w:p>
          <w:p w14:paraId="44EE1347" w14:textId="77777777" w:rsidR="009A2D73" w:rsidRPr="00E9236E" w:rsidRDefault="009A2D73">
            <w:pPr>
              <w:widowControl w:val="0"/>
              <w:rPr>
                <w:rFonts w:ascii="Arial" w:hAnsi="Arial" w:cs="Arial"/>
                <w:sz w:val="20"/>
                <w:szCs w:val="20"/>
              </w:rPr>
            </w:pPr>
            <w:r w:rsidRPr="00E9236E">
              <w:rPr>
                <w:rFonts w:ascii="Arial" w:hAnsi="Arial" w:cs="Arial"/>
                <w:sz w:val="20"/>
                <w:szCs w:val="20"/>
              </w:rPr>
              <w:t>Adres:</w:t>
            </w:r>
          </w:p>
          <w:p w14:paraId="7C666FDE" w14:textId="77777777" w:rsidR="009A2D73" w:rsidRPr="00E9236E" w:rsidRDefault="009A2D73">
            <w:pPr>
              <w:widowControl w:val="0"/>
              <w:rPr>
                <w:rFonts w:ascii="Arial" w:hAnsi="Arial" w:cs="Arial"/>
                <w:sz w:val="20"/>
                <w:szCs w:val="20"/>
              </w:rPr>
            </w:pPr>
            <w:r w:rsidRPr="00E9236E">
              <w:rPr>
                <w:rFonts w:ascii="Arial" w:hAnsi="Arial" w:cs="Arial"/>
                <w:sz w:val="20"/>
                <w:szCs w:val="20"/>
              </w:rPr>
              <w:t>Postcode/woonplaats:</w:t>
            </w:r>
          </w:p>
          <w:p w14:paraId="00DE9921" w14:textId="77777777" w:rsidR="009A2D73" w:rsidRPr="00E9236E" w:rsidRDefault="009A2D73">
            <w:pPr>
              <w:widowControl w:val="0"/>
              <w:rPr>
                <w:rFonts w:ascii="Arial" w:hAnsi="Arial" w:cs="Arial"/>
                <w:sz w:val="20"/>
                <w:szCs w:val="20"/>
              </w:rPr>
            </w:pPr>
            <w:r w:rsidRPr="00E9236E">
              <w:rPr>
                <w:rFonts w:ascii="Arial" w:hAnsi="Arial" w:cs="Arial"/>
                <w:sz w:val="20"/>
                <w:szCs w:val="20"/>
              </w:rPr>
              <w:t>Geboortedatum:</w:t>
            </w:r>
          </w:p>
          <w:p w14:paraId="76A535AA" w14:textId="77777777" w:rsidR="009A2D73" w:rsidRPr="00E9236E" w:rsidRDefault="009A2D73">
            <w:pPr>
              <w:widowControl w:val="0"/>
              <w:rPr>
                <w:rFonts w:ascii="Arial" w:hAnsi="Arial" w:cs="Arial"/>
                <w:sz w:val="20"/>
                <w:szCs w:val="20"/>
              </w:rPr>
            </w:pPr>
            <w:r w:rsidRPr="00E9236E">
              <w:rPr>
                <w:rFonts w:ascii="Arial" w:hAnsi="Arial" w:cs="Arial"/>
                <w:sz w:val="20"/>
                <w:szCs w:val="20"/>
              </w:rPr>
              <w:t>Email:</w:t>
            </w:r>
          </w:p>
          <w:p w14:paraId="3B08C12E" w14:textId="77777777" w:rsidR="009A2D73" w:rsidRPr="00E9236E" w:rsidRDefault="009A2D73">
            <w:pPr>
              <w:widowControl w:val="0"/>
              <w:rPr>
                <w:rFonts w:ascii="Arial" w:hAnsi="Arial" w:cs="Arial"/>
                <w:sz w:val="20"/>
                <w:szCs w:val="20"/>
              </w:rPr>
            </w:pPr>
            <w:r w:rsidRPr="00E9236E">
              <w:rPr>
                <w:rFonts w:ascii="Arial" w:hAnsi="Arial" w:cs="Arial"/>
                <w:sz w:val="20"/>
                <w:szCs w:val="20"/>
              </w:rPr>
              <w:t>Telefoon:</w:t>
            </w:r>
          </w:p>
          <w:p w14:paraId="59E7E1D8" w14:textId="77777777" w:rsidR="009A2D73" w:rsidRPr="00E9236E" w:rsidRDefault="009A2D73">
            <w:pPr>
              <w:widowControl w:val="0"/>
              <w:rPr>
                <w:rFonts w:ascii="Arial" w:hAnsi="Arial" w:cs="Arial"/>
                <w:sz w:val="20"/>
                <w:szCs w:val="20"/>
              </w:rPr>
            </w:pPr>
          </w:p>
        </w:tc>
        <w:tc>
          <w:tcPr>
            <w:tcW w:w="4688" w:type="dxa"/>
            <w:shd w:val="clear" w:color="auto" w:fill="auto"/>
            <w:tcMar>
              <w:top w:w="100" w:type="dxa"/>
              <w:left w:w="100" w:type="dxa"/>
              <w:bottom w:w="100" w:type="dxa"/>
              <w:right w:w="100" w:type="dxa"/>
            </w:tcMar>
          </w:tcPr>
          <w:p w14:paraId="2FCFF708" w14:textId="77777777" w:rsidR="009A2D73" w:rsidRPr="00E9236E" w:rsidRDefault="009A2D73">
            <w:pPr>
              <w:widowControl w:val="0"/>
              <w:rPr>
                <w:rFonts w:ascii="Arial" w:hAnsi="Arial" w:cs="Arial"/>
                <w:sz w:val="20"/>
                <w:szCs w:val="20"/>
              </w:rPr>
            </w:pPr>
            <w:r w:rsidRPr="00E9236E">
              <w:rPr>
                <w:rFonts w:ascii="Arial" w:hAnsi="Arial" w:cs="Arial"/>
                <w:sz w:val="20"/>
                <w:szCs w:val="20"/>
              </w:rPr>
              <w:t>MBO:</w:t>
            </w:r>
          </w:p>
          <w:p w14:paraId="5844C665" w14:textId="77777777" w:rsidR="009A2D73" w:rsidRPr="00E9236E" w:rsidRDefault="009A2D73">
            <w:pPr>
              <w:widowControl w:val="0"/>
              <w:rPr>
                <w:rFonts w:ascii="Arial" w:hAnsi="Arial" w:cs="Arial"/>
                <w:sz w:val="20"/>
                <w:szCs w:val="20"/>
              </w:rPr>
            </w:pPr>
            <w:r w:rsidRPr="00E9236E">
              <w:rPr>
                <w:rFonts w:ascii="Arial" w:hAnsi="Arial" w:cs="Arial"/>
                <w:sz w:val="20"/>
                <w:szCs w:val="20"/>
              </w:rPr>
              <w:t>Locatie/adres:</w:t>
            </w:r>
          </w:p>
          <w:p w14:paraId="617BFE62" w14:textId="77777777" w:rsidR="009A2D73" w:rsidRPr="00E9236E" w:rsidRDefault="009A2D73">
            <w:pPr>
              <w:widowControl w:val="0"/>
              <w:rPr>
                <w:rFonts w:ascii="Arial" w:hAnsi="Arial" w:cs="Arial"/>
                <w:sz w:val="20"/>
                <w:szCs w:val="20"/>
              </w:rPr>
            </w:pPr>
          </w:p>
          <w:p w14:paraId="6CDAF2CE" w14:textId="77777777" w:rsidR="009A2D73" w:rsidRPr="00E9236E" w:rsidRDefault="009A2D73">
            <w:pPr>
              <w:widowControl w:val="0"/>
              <w:rPr>
                <w:rFonts w:ascii="Arial" w:hAnsi="Arial" w:cs="Arial"/>
                <w:sz w:val="20"/>
                <w:szCs w:val="20"/>
              </w:rPr>
            </w:pPr>
            <w:r w:rsidRPr="00E9236E">
              <w:rPr>
                <w:rFonts w:ascii="Arial" w:hAnsi="Arial" w:cs="Arial"/>
                <w:sz w:val="20"/>
                <w:szCs w:val="20"/>
              </w:rPr>
              <w:t>Leidinggevende:</w:t>
            </w:r>
          </w:p>
          <w:p w14:paraId="26A1B6AF" w14:textId="77777777" w:rsidR="009A2D73" w:rsidRPr="00E9236E" w:rsidRDefault="009A2D73">
            <w:pPr>
              <w:widowControl w:val="0"/>
              <w:rPr>
                <w:rFonts w:ascii="Arial" w:hAnsi="Arial" w:cs="Arial"/>
                <w:sz w:val="20"/>
                <w:szCs w:val="20"/>
              </w:rPr>
            </w:pPr>
            <w:r w:rsidRPr="00E9236E">
              <w:rPr>
                <w:rFonts w:ascii="Arial" w:hAnsi="Arial" w:cs="Arial"/>
                <w:sz w:val="20"/>
                <w:szCs w:val="20"/>
              </w:rPr>
              <w:t>Email:</w:t>
            </w:r>
          </w:p>
          <w:p w14:paraId="24EA1624" w14:textId="77777777" w:rsidR="009A2D73" w:rsidRPr="00E9236E" w:rsidRDefault="009A2D73">
            <w:pPr>
              <w:widowControl w:val="0"/>
              <w:rPr>
                <w:rFonts w:ascii="Arial" w:hAnsi="Arial" w:cs="Arial"/>
                <w:sz w:val="20"/>
                <w:szCs w:val="20"/>
              </w:rPr>
            </w:pPr>
            <w:r w:rsidRPr="00E9236E">
              <w:rPr>
                <w:rFonts w:ascii="Arial" w:hAnsi="Arial" w:cs="Arial"/>
                <w:sz w:val="20"/>
                <w:szCs w:val="20"/>
              </w:rPr>
              <w:t>Telefoon:</w:t>
            </w:r>
          </w:p>
          <w:p w14:paraId="43603041" w14:textId="77777777" w:rsidR="009A2D73" w:rsidRPr="00E9236E" w:rsidRDefault="009A2D73">
            <w:pPr>
              <w:widowControl w:val="0"/>
              <w:rPr>
                <w:rFonts w:ascii="Arial" w:hAnsi="Arial" w:cs="Arial"/>
                <w:sz w:val="20"/>
                <w:szCs w:val="20"/>
              </w:rPr>
            </w:pPr>
          </w:p>
          <w:p w14:paraId="5C280AE6" w14:textId="77777777" w:rsidR="009A2D73" w:rsidRPr="00E9236E" w:rsidRDefault="009A2D73">
            <w:pPr>
              <w:widowControl w:val="0"/>
              <w:rPr>
                <w:rFonts w:ascii="Arial" w:hAnsi="Arial" w:cs="Arial"/>
                <w:sz w:val="20"/>
                <w:szCs w:val="20"/>
              </w:rPr>
            </w:pPr>
            <w:r w:rsidRPr="00E9236E">
              <w:rPr>
                <w:rFonts w:ascii="Arial" w:hAnsi="Arial" w:cs="Arial"/>
                <w:sz w:val="20"/>
                <w:szCs w:val="20"/>
              </w:rPr>
              <w:t>Coach:</w:t>
            </w:r>
          </w:p>
          <w:p w14:paraId="0736F8DE" w14:textId="77777777" w:rsidR="009A2D73" w:rsidRPr="00E9236E" w:rsidRDefault="009A2D73">
            <w:pPr>
              <w:widowControl w:val="0"/>
              <w:rPr>
                <w:rFonts w:ascii="Arial" w:hAnsi="Arial" w:cs="Arial"/>
                <w:sz w:val="20"/>
                <w:szCs w:val="20"/>
              </w:rPr>
            </w:pPr>
            <w:r w:rsidRPr="00E9236E">
              <w:rPr>
                <w:rFonts w:ascii="Arial" w:hAnsi="Arial" w:cs="Arial"/>
                <w:sz w:val="20"/>
                <w:szCs w:val="20"/>
              </w:rPr>
              <w:t>Email:</w:t>
            </w:r>
          </w:p>
          <w:p w14:paraId="62F611EC" w14:textId="77777777" w:rsidR="009A2D73" w:rsidRPr="00E9236E" w:rsidRDefault="009A2D73">
            <w:pPr>
              <w:widowControl w:val="0"/>
              <w:rPr>
                <w:rFonts w:ascii="Arial" w:hAnsi="Arial" w:cs="Arial"/>
                <w:sz w:val="20"/>
                <w:szCs w:val="20"/>
              </w:rPr>
            </w:pPr>
            <w:r w:rsidRPr="00E9236E">
              <w:rPr>
                <w:rFonts w:ascii="Arial" w:hAnsi="Arial" w:cs="Arial"/>
                <w:sz w:val="20"/>
                <w:szCs w:val="20"/>
              </w:rPr>
              <w:t>Telefoon:</w:t>
            </w:r>
          </w:p>
          <w:p w14:paraId="151A6A32" w14:textId="77777777" w:rsidR="009A2D73" w:rsidRPr="00E9236E" w:rsidRDefault="009A2D73">
            <w:pPr>
              <w:widowControl w:val="0"/>
              <w:rPr>
                <w:rFonts w:ascii="Arial" w:hAnsi="Arial" w:cs="Arial"/>
                <w:sz w:val="20"/>
                <w:szCs w:val="20"/>
              </w:rPr>
            </w:pPr>
          </w:p>
        </w:tc>
      </w:tr>
    </w:tbl>
    <w:p w14:paraId="1B1C1118" w14:textId="77777777" w:rsidR="009A2D73" w:rsidRDefault="009A2D73"/>
    <w:tbl>
      <w:tblPr>
        <w:tblW w:w="9375" w:type="dxa"/>
        <w:tblInd w:w="8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7"/>
        <w:gridCol w:w="4688"/>
      </w:tblGrid>
      <w:tr w:rsidR="009A2D73" w14:paraId="2D869F14" w14:textId="77777777">
        <w:tc>
          <w:tcPr>
            <w:tcW w:w="4687" w:type="dxa"/>
            <w:shd w:val="clear" w:color="auto" w:fill="auto"/>
            <w:tcMar>
              <w:top w:w="100" w:type="dxa"/>
              <w:left w:w="100" w:type="dxa"/>
              <w:bottom w:w="100" w:type="dxa"/>
              <w:right w:w="100" w:type="dxa"/>
            </w:tcMar>
          </w:tcPr>
          <w:p w14:paraId="1EC889AE" w14:textId="77777777" w:rsidR="009A2D73" w:rsidRDefault="009A2D73">
            <w:pPr>
              <w:widowControl w:val="0"/>
              <w:rPr>
                <w:b/>
                <w:sz w:val="20"/>
                <w:szCs w:val="20"/>
              </w:rPr>
            </w:pPr>
            <w:r>
              <w:rPr>
                <w:b/>
                <w:sz w:val="20"/>
                <w:szCs w:val="20"/>
              </w:rPr>
              <w:t>Assessment</w:t>
            </w:r>
          </w:p>
        </w:tc>
        <w:tc>
          <w:tcPr>
            <w:tcW w:w="4688" w:type="dxa"/>
            <w:shd w:val="clear" w:color="auto" w:fill="auto"/>
            <w:tcMar>
              <w:top w:w="100" w:type="dxa"/>
              <w:left w:w="100" w:type="dxa"/>
              <w:bottom w:w="100" w:type="dxa"/>
              <w:right w:w="100" w:type="dxa"/>
            </w:tcMar>
          </w:tcPr>
          <w:p w14:paraId="0E56A863" w14:textId="77777777" w:rsidR="009A2D73" w:rsidRDefault="009A2D73">
            <w:pPr>
              <w:widowControl w:val="0"/>
              <w:rPr>
                <w:b/>
                <w:sz w:val="20"/>
                <w:szCs w:val="20"/>
              </w:rPr>
            </w:pPr>
          </w:p>
        </w:tc>
      </w:tr>
      <w:tr w:rsidR="009A2D73" w14:paraId="21F4022D" w14:textId="77777777">
        <w:tc>
          <w:tcPr>
            <w:tcW w:w="4687" w:type="dxa"/>
            <w:shd w:val="clear" w:color="auto" w:fill="auto"/>
            <w:tcMar>
              <w:top w:w="100" w:type="dxa"/>
              <w:left w:w="100" w:type="dxa"/>
              <w:bottom w:w="100" w:type="dxa"/>
              <w:right w:w="100" w:type="dxa"/>
            </w:tcMar>
          </w:tcPr>
          <w:p w14:paraId="20919630" w14:textId="77777777" w:rsidR="009A2D73" w:rsidRPr="00E9236E" w:rsidRDefault="009A2D73">
            <w:pPr>
              <w:widowControl w:val="0"/>
              <w:spacing w:line="276" w:lineRule="auto"/>
              <w:rPr>
                <w:rFonts w:ascii="Arial" w:eastAsia="Arial" w:hAnsi="Arial" w:cs="Arial"/>
                <w:b/>
                <w:color w:val="95B3D7"/>
                <w:sz w:val="20"/>
                <w:szCs w:val="20"/>
              </w:rPr>
            </w:pPr>
            <w:r w:rsidRPr="00E9236E">
              <w:rPr>
                <w:rFonts w:ascii="Arial" w:eastAsia="Arial" w:hAnsi="Arial" w:cs="Arial"/>
                <w:b/>
                <w:color w:val="95B3D7"/>
                <w:sz w:val="20"/>
                <w:szCs w:val="20"/>
              </w:rPr>
              <w:t>Toelatingsdossier:</w:t>
            </w:r>
          </w:p>
          <w:p w14:paraId="0C3B73B3" w14:textId="77777777" w:rsidR="009A2D73" w:rsidRDefault="009A2D73">
            <w:pPr>
              <w:widowControl w:val="0"/>
              <w:spacing w:line="276" w:lineRule="auto"/>
              <w:rPr>
                <w:rFonts w:ascii="Arial" w:eastAsia="Arial" w:hAnsi="Arial" w:cs="Arial"/>
                <w:b/>
                <w:sz w:val="20"/>
                <w:szCs w:val="20"/>
              </w:rPr>
            </w:pPr>
            <w:r>
              <w:rPr>
                <w:rFonts w:ascii="Arial" w:eastAsia="Arial" w:hAnsi="Arial" w:cs="Arial"/>
                <w:b/>
                <w:sz w:val="20"/>
                <w:szCs w:val="20"/>
              </w:rPr>
              <w:t>In het toelatingsdossier moeten de volgende bescheiden aanwezig zijn:</w:t>
            </w:r>
          </w:p>
          <w:p w14:paraId="5FD25FB6" w14:textId="77777777" w:rsidR="009A2D73" w:rsidRDefault="009A2D73">
            <w:pPr>
              <w:widowControl w:val="0"/>
              <w:spacing w:line="276" w:lineRule="auto"/>
              <w:ind w:left="560" w:hanging="280"/>
              <w:rPr>
                <w:rFonts w:ascii="Arial" w:eastAsia="Arial" w:hAnsi="Arial" w:cs="Arial"/>
                <w:b/>
                <w:sz w:val="20"/>
                <w:szCs w:val="20"/>
              </w:rPr>
            </w:pPr>
            <w:r>
              <w:rPr>
                <w:rFonts w:ascii="Arial" w:eastAsia="Arial" w:hAnsi="Arial" w:cs="Arial"/>
                <w:b/>
                <w:sz w:val="20"/>
                <w:szCs w:val="20"/>
              </w:rPr>
              <w:t>●</w:t>
            </w:r>
            <w:r>
              <w:rPr>
                <w:rFonts w:ascii="Arial" w:eastAsia="Arial" w:hAnsi="Arial" w:cs="Arial"/>
                <w:b/>
                <w:sz w:val="20"/>
                <w:szCs w:val="20"/>
              </w:rPr>
              <w:tab/>
              <w:t>Kopie identiteitsbewijs</w:t>
            </w:r>
          </w:p>
          <w:p w14:paraId="24AEA01C" w14:textId="051FC33D" w:rsidR="009A2D73" w:rsidRDefault="009A2D73">
            <w:pPr>
              <w:widowControl w:val="0"/>
              <w:spacing w:line="276" w:lineRule="auto"/>
              <w:ind w:left="560" w:hanging="280"/>
              <w:rPr>
                <w:rFonts w:ascii="Arial" w:eastAsia="Arial" w:hAnsi="Arial" w:cs="Arial"/>
                <w:b/>
                <w:sz w:val="20"/>
                <w:szCs w:val="20"/>
              </w:rPr>
            </w:pPr>
            <w:r>
              <w:rPr>
                <w:rFonts w:ascii="Arial" w:eastAsia="Arial" w:hAnsi="Arial" w:cs="Arial"/>
                <w:b/>
                <w:sz w:val="20"/>
                <w:szCs w:val="20"/>
              </w:rPr>
              <w:t>●</w:t>
            </w:r>
            <w:r>
              <w:rPr>
                <w:rFonts w:ascii="Arial" w:eastAsia="Arial" w:hAnsi="Arial" w:cs="Arial"/>
                <w:b/>
                <w:sz w:val="20"/>
                <w:szCs w:val="20"/>
              </w:rPr>
              <w:tab/>
              <w:t>Bewijs van HBO</w:t>
            </w:r>
            <w:r w:rsidR="00E9236E">
              <w:rPr>
                <w:rFonts w:ascii="Arial" w:eastAsia="Arial" w:hAnsi="Arial" w:cs="Arial"/>
                <w:b/>
                <w:sz w:val="20"/>
                <w:szCs w:val="20"/>
              </w:rPr>
              <w:t>-</w:t>
            </w:r>
            <w:r>
              <w:rPr>
                <w:rFonts w:ascii="Arial" w:eastAsia="Arial" w:hAnsi="Arial" w:cs="Arial"/>
                <w:b/>
                <w:sz w:val="20"/>
                <w:szCs w:val="20"/>
              </w:rPr>
              <w:t xml:space="preserve">werk en </w:t>
            </w:r>
            <w:r w:rsidR="00E9236E">
              <w:rPr>
                <w:rFonts w:ascii="Arial" w:eastAsia="Arial" w:hAnsi="Arial" w:cs="Arial"/>
                <w:b/>
                <w:sz w:val="20"/>
                <w:szCs w:val="20"/>
              </w:rPr>
              <w:t>-</w:t>
            </w:r>
            <w:r>
              <w:rPr>
                <w:rFonts w:ascii="Arial" w:eastAsia="Arial" w:hAnsi="Arial" w:cs="Arial"/>
                <w:b/>
                <w:sz w:val="20"/>
                <w:szCs w:val="20"/>
              </w:rPr>
              <w:t>denkniveau door of een kopie van diploma HBO/WO of uitslag van een hbo-capaciteitentest bij een gecertificeerd bureau.</w:t>
            </w:r>
          </w:p>
          <w:p w14:paraId="5A412797" w14:textId="77777777" w:rsidR="009A2D73" w:rsidRDefault="009A2D73">
            <w:pPr>
              <w:widowControl w:val="0"/>
              <w:spacing w:line="276" w:lineRule="auto"/>
              <w:ind w:left="560" w:hanging="280"/>
              <w:rPr>
                <w:rFonts w:ascii="Arial" w:eastAsia="Arial" w:hAnsi="Arial" w:cs="Arial"/>
                <w:b/>
                <w:sz w:val="20"/>
                <w:szCs w:val="20"/>
              </w:rPr>
            </w:pPr>
            <w:r>
              <w:rPr>
                <w:rFonts w:ascii="Arial" w:eastAsia="Arial" w:hAnsi="Arial" w:cs="Arial"/>
                <w:b/>
                <w:sz w:val="20"/>
                <w:szCs w:val="20"/>
              </w:rPr>
              <w:t>●</w:t>
            </w:r>
            <w:r>
              <w:rPr>
                <w:rFonts w:ascii="Arial" w:eastAsia="Arial" w:hAnsi="Arial" w:cs="Arial"/>
                <w:b/>
                <w:sz w:val="20"/>
                <w:szCs w:val="20"/>
              </w:rPr>
              <w:tab/>
              <w:t>Geschiktheidsverklaring van je werkgever</w:t>
            </w:r>
          </w:p>
          <w:p w14:paraId="1098A865" w14:textId="77777777" w:rsidR="009A2D73" w:rsidRDefault="009A2D73">
            <w:pPr>
              <w:widowControl w:val="0"/>
              <w:spacing w:line="276" w:lineRule="auto"/>
              <w:ind w:left="560" w:hanging="280"/>
              <w:rPr>
                <w:rFonts w:ascii="Arial" w:eastAsia="Arial" w:hAnsi="Arial" w:cs="Arial"/>
                <w:b/>
                <w:sz w:val="20"/>
                <w:szCs w:val="20"/>
              </w:rPr>
            </w:pPr>
            <w:r>
              <w:rPr>
                <w:rFonts w:ascii="Arial" w:eastAsia="Arial" w:hAnsi="Arial" w:cs="Arial"/>
                <w:b/>
                <w:sz w:val="20"/>
                <w:szCs w:val="20"/>
              </w:rPr>
              <w:t>●</w:t>
            </w:r>
            <w:r>
              <w:rPr>
                <w:rFonts w:ascii="Arial" w:eastAsia="Arial" w:hAnsi="Arial" w:cs="Arial"/>
                <w:b/>
                <w:sz w:val="20"/>
                <w:szCs w:val="20"/>
              </w:rPr>
              <w:tab/>
              <w:t>Overeenkomst Werkplekleren PDG (indien het om een stageplek gaat)</w:t>
            </w:r>
          </w:p>
          <w:p w14:paraId="4B80EAAE" w14:textId="77777777" w:rsidR="009A2D73" w:rsidRDefault="009A2D73">
            <w:pPr>
              <w:widowControl w:val="0"/>
              <w:spacing w:before="120" w:line="276" w:lineRule="auto"/>
              <w:rPr>
                <w:rFonts w:ascii="Arial" w:eastAsia="Arial" w:hAnsi="Arial" w:cs="Arial"/>
                <w:b/>
                <w:sz w:val="20"/>
                <w:szCs w:val="20"/>
              </w:rPr>
            </w:pPr>
            <w:r>
              <w:rPr>
                <w:rFonts w:ascii="Arial" w:eastAsia="Arial" w:hAnsi="Arial" w:cs="Arial"/>
                <w:b/>
                <w:sz w:val="20"/>
                <w:szCs w:val="20"/>
              </w:rPr>
              <w:t>Het toelatingsdossier wordt door de examencommissie beoordeeld.</w:t>
            </w:r>
          </w:p>
        </w:tc>
        <w:tc>
          <w:tcPr>
            <w:tcW w:w="4688" w:type="dxa"/>
            <w:shd w:val="clear" w:color="auto" w:fill="auto"/>
            <w:tcMar>
              <w:top w:w="100" w:type="dxa"/>
              <w:left w:w="100" w:type="dxa"/>
              <w:bottom w:w="100" w:type="dxa"/>
              <w:right w:w="100" w:type="dxa"/>
            </w:tcMar>
          </w:tcPr>
          <w:p w14:paraId="2BB7F3B2" w14:textId="77777777" w:rsidR="009A2D73" w:rsidRPr="00E9236E" w:rsidRDefault="009A2D73">
            <w:pPr>
              <w:widowControl w:val="0"/>
              <w:rPr>
                <w:rFonts w:ascii="Arial" w:hAnsi="Arial" w:cs="Arial"/>
                <w:color w:val="auto"/>
                <w:sz w:val="20"/>
                <w:szCs w:val="20"/>
              </w:rPr>
            </w:pPr>
            <w:r w:rsidRPr="00E9236E">
              <w:rPr>
                <w:rFonts w:ascii="Arial" w:hAnsi="Arial" w:cs="Arial"/>
                <w:color w:val="auto"/>
                <w:sz w:val="20"/>
                <w:szCs w:val="20"/>
              </w:rPr>
              <w:t>Soort identiteitsbewijs:</w:t>
            </w:r>
          </w:p>
          <w:p w14:paraId="4B0CCF60" w14:textId="77777777" w:rsidR="009A2D73" w:rsidRPr="00E9236E" w:rsidRDefault="009A2D73">
            <w:pPr>
              <w:widowControl w:val="0"/>
              <w:rPr>
                <w:rFonts w:ascii="Arial" w:hAnsi="Arial" w:cs="Arial"/>
                <w:color w:val="auto"/>
                <w:sz w:val="20"/>
                <w:szCs w:val="20"/>
              </w:rPr>
            </w:pPr>
          </w:p>
          <w:p w14:paraId="457C7C4D" w14:textId="77777777" w:rsidR="009A2D73" w:rsidRPr="00E9236E" w:rsidRDefault="009A2D73">
            <w:pPr>
              <w:widowControl w:val="0"/>
              <w:rPr>
                <w:rFonts w:ascii="Arial" w:hAnsi="Arial" w:cs="Arial"/>
                <w:color w:val="auto"/>
                <w:sz w:val="20"/>
                <w:szCs w:val="20"/>
              </w:rPr>
            </w:pPr>
            <w:r w:rsidRPr="00E9236E">
              <w:rPr>
                <w:rFonts w:ascii="Arial" w:hAnsi="Arial" w:cs="Arial"/>
                <w:color w:val="auto"/>
                <w:sz w:val="20"/>
                <w:szCs w:val="20"/>
              </w:rPr>
              <w:t>Diploma’s:</w:t>
            </w:r>
          </w:p>
          <w:p w14:paraId="53B97B6D" w14:textId="77777777" w:rsidR="009A2D73" w:rsidRPr="00E9236E" w:rsidRDefault="009A2D73">
            <w:pPr>
              <w:widowControl w:val="0"/>
              <w:rPr>
                <w:rFonts w:ascii="Arial" w:hAnsi="Arial" w:cs="Arial"/>
                <w:color w:val="auto"/>
                <w:sz w:val="20"/>
                <w:szCs w:val="20"/>
              </w:rPr>
            </w:pPr>
          </w:p>
          <w:p w14:paraId="0DC0DC31" w14:textId="77777777" w:rsidR="009A2D73" w:rsidRPr="00E9236E" w:rsidRDefault="009A2D73">
            <w:pPr>
              <w:widowControl w:val="0"/>
              <w:rPr>
                <w:rFonts w:ascii="Arial" w:hAnsi="Arial" w:cs="Arial"/>
                <w:color w:val="auto"/>
                <w:sz w:val="20"/>
                <w:szCs w:val="20"/>
              </w:rPr>
            </w:pPr>
            <w:r w:rsidRPr="00E9236E">
              <w:rPr>
                <w:rFonts w:ascii="Arial" w:hAnsi="Arial" w:cs="Arial"/>
                <w:color w:val="auto"/>
                <w:sz w:val="20"/>
                <w:szCs w:val="20"/>
              </w:rPr>
              <w:t>HBO-capaciteitentest: ja*/nee/nvt</w:t>
            </w:r>
          </w:p>
          <w:p w14:paraId="3ACC043D" w14:textId="77777777" w:rsidR="009A2D73" w:rsidRPr="00E9236E" w:rsidRDefault="009A2D73">
            <w:pPr>
              <w:widowControl w:val="0"/>
              <w:rPr>
                <w:rFonts w:ascii="Arial" w:hAnsi="Arial" w:cs="Arial"/>
                <w:color w:val="auto"/>
                <w:sz w:val="20"/>
                <w:szCs w:val="20"/>
              </w:rPr>
            </w:pPr>
          </w:p>
          <w:p w14:paraId="3FCB7A17" w14:textId="77777777" w:rsidR="009A2D73" w:rsidRPr="00E9236E" w:rsidRDefault="009A2D73">
            <w:pPr>
              <w:widowControl w:val="0"/>
              <w:rPr>
                <w:rFonts w:ascii="Arial" w:hAnsi="Arial" w:cs="Arial"/>
                <w:color w:val="auto"/>
                <w:sz w:val="20"/>
                <w:szCs w:val="20"/>
              </w:rPr>
            </w:pPr>
            <w:r w:rsidRPr="00E9236E">
              <w:rPr>
                <w:rFonts w:ascii="Arial" w:hAnsi="Arial" w:cs="Arial"/>
                <w:color w:val="auto"/>
                <w:sz w:val="20"/>
                <w:szCs w:val="20"/>
              </w:rPr>
              <w:t>*Indien Ja: datum en resultaten vermelden</w:t>
            </w:r>
          </w:p>
          <w:p w14:paraId="7C17ADB4" w14:textId="77777777" w:rsidR="009A2D73" w:rsidRPr="00E9236E" w:rsidRDefault="009A2D73">
            <w:pPr>
              <w:widowControl w:val="0"/>
              <w:rPr>
                <w:rFonts w:ascii="Arial" w:hAnsi="Arial" w:cs="Arial"/>
                <w:sz w:val="20"/>
                <w:szCs w:val="20"/>
              </w:rPr>
            </w:pPr>
          </w:p>
          <w:p w14:paraId="336FBB11" w14:textId="77777777" w:rsidR="009A2D73" w:rsidRDefault="009A2D73">
            <w:pPr>
              <w:widowControl w:val="0"/>
              <w:rPr>
                <w:sz w:val="20"/>
                <w:szCs w:val="20"/>
              </w:rPr>
            </w:pPr>
          </w:p>
          <w:p w14:paraId="60684B92" w14:textId="77777777" w:rsidR="009A2D73" w:rsidRDefault="009A2D73">
            <w:pPr>
              <w:widowControl w:val="0"/>
              <w:rPr>
                <w:sz w:val="20"/>
                <w:szCs w:val="20"/>
              </w:rPr>
            </w:pPr>
          </w:p>
          <w:p w14:paraId="1C281C6C" w14:textId="77777777" w:rsidR="009A2D73" w:rsidRDefault="009A2D73">
            <w:pPr>
              <w:widowControl w:val="0"/>
              <w:rPr>
                <w:sz w:val="20"/>
                <w:szCs w:val="20"/>
              </w:rPr>
            </w:pPr>
          </w:p>
          <w:p w14:paraId="49D722CA" w14:textId="77777777" w:rsidR="009A2D73" w:rsidRDefault="009A2D73">
            <w:pPr>
              <w:widowControl w:val="0"/>
              <w:rPr>
                <w:sz w:val="20"/>
                <w:szCs w:val="20"/>
              </w:rPr>
            </w:pPr>
          </w:p>
          <w:p w14:paraId="5D5E8B21" w14:textId="77777777" w:rsidR="009A2D73" w:rsidRDefault="009A2D73">
            <w:pPr>
              <w:widowControl w:val="0"/>
              <w:rPr>
                <w:sz w:val="20"/>
                <w:szCs w:val="20"/>
              </w:rPr>
            </w:pPr>
          </w:p>
          <w:p w14:paraId="0F0C5279" w14:textId="77777777" w:rsidR="009A2D73" w:rsidRDefault="009A2D73">
            <w:pPr>
              <w:widowControl w:val="0"/>
              <w:rPr>
                <w:sz w:val="20"/>
                <w:szCs w:val="20"/>
              </w:rPr>
            </w:pPr>
          </w:p>
          <w:p w14:paraId="66C4AB7F" w14:textId="77777777" w:rsidR="009A2D73" w:rsidRDefault="009A2D73">
            <w:pPr>
              <w:widowControl w:val="0"/>
              <w:rPr>
                <w:sz w:val="20"/>
                <w:szCs w:val="20"/>
              </w:rPr>
            </w:pPr>
          </w:p>
        </w:tc>
      </w:tr>
    </w:tbl>
    <w:p w14:paraId="2904466D" w14:textId="77777777" w:rsidR="009A2D73" w:rsidRDefault="009A2D73">
      <w:pPr>
        <w:pStyle w:val="Kop1"/>
      </w:pPr>
    </w:p>
    <w:tbl>
      <w:tblPr>
        <w:tblW w:w="9360" w:type="dxa"/>
        <w:tblInd w:w="8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030"/>
        <w:gridCol w:w="6330"/>
      </w:tblGrid>
      <w:tr w:rsidR="009A2D73" w14:paraId="7B3B26B3" w14:textId="77777777">
        <w:tc>
          <w:tcPr>
            <w:tcW w:w="3030" w:type="dxa"/>
            <w:shd w:val="clear" w:color="auto" w:fill="auto"/>
            <w:tcMar>
              <w:top w:w="100" w:type="dxa"/>
              <w:left w:w="100" w:type="dxa"/>
              <w:bottom w:w="100" w:type="dxa"/>
              <w:right w:w="100" w:type="dxa"/>
            </w:tcMar>
          </w:tcPr>
          <w:p w14:paraId="240E816A" w14:textId="77777777" w:rsidR="009A2D73" w:rsidRPr="00E9236E" w:rsidRDefault="009A2D73">
            <w:pPr>
              <w:widowControl w:val="0"/>
              <w:rPr>
                <w:rFonts w:ascii="Arial" w:hAnsi="Arial" w:cs="Arial"/>
                <w:b/>
                <w:sz w:val="20"/>
                <w:szCs w:val="20"/>
              </w:rPr>
            </w:pPr>
            <w:r w:rsidRPr="00E9236E">
              <w:rPr>
                <w:rFonts w:ascii="Arial" w:hAnsi="Arial" w:cs="Arial"/>
                <w:b/>
                <w:sz w:val="20"/>
                <w:szCs w:val="20"/>
              </w:rPr>
              <w:t>Beschrijving context</w:t>
            </w:r>
          </w:p>
        </w:tc>
        <w:tc>
          <w:tcPr>
            <w:tcW w:w="6330" w:type="dxa"/>
            <w:shd w:val="clear" w:color="auto" w:fill="auto"/>
            <w:tcMar>
              <w:top w:w="100" w:type="dxa"/>
              <w:left w:w="100" w:type="dxa"/>
              <w:bottom w:w="100" w:type="dxa"/>
              <w:right w:w="100" w:type="dxa"/>
            </w:tcMar>
          </w:tcPr>
          <w:p w14:paraId="5B8793BA" w14:textId="77777777" w:rsidR="009A2D73" w:rsidRPr="00E9236E" w:rsidRDefault="009A2D73">
            <w:pPr>
              <w:widowControl w:val="0"/>
              <w:rPr>
                <w:rFonts w:ascii="Arial" w:hAnsi="Arial" w:cs="Arial"/>
                <w:i/>
                <w:sz w:val="20"/>
                <w:szCs w:val="20"/>
              </w:rPr>
            </w:pPr>
            <w:r w:rsidRPr="00E9236E">
              <w:rPr>
                <w:rFonts w:ascii="Arial" w:hAnsi="Arial" w:cs="Arial"/>
                <w:i/>
                <w:sz w:val="20"/>
                <w:szCs w:val="20"/>
              </w:rPr>
              <w:t>Geef in deze kolom de beschrijving van je context</w:t>
            </w:r>
          </w:p>
        </w:tc>
      </w:tr>
      <w:tr w:rsidR="009A2D73" w14:paraId="4D7EE264" w14:textId="77777777">
        <w:tc>
          <w:tcPr>
            <w:tcW w:w="3030" w:type="dxa"/>
            <w:shd w:val="clear" w:color="auto" w:fill="auto"/>
            <w:tcMar>
              <w:top w:w="100" w:type="dxa"/>
              <w:left w:w="100" w:type="dxa"/>
              <w:bottom w:w="100" w:type="dxa"/>
              <w:right w:w="100" w:type="dxa"/>
            </w:tcMar>
          </w:tcPr>
          <w:p w14:paraId="2748A2F4" w14:textId="77777777" w:rsidR="009A2D73" w:rsidRPr="00E9236E" w:rsidRDefault="009A2D73">
            <w:pPr>
              <w:widowControl w:val="0"/>
              <w:rPr>
                <w:rFonts w:ascii="Arial" w:hAnsi="Arial" w:cs="Arial"/>
                <w:sz w:val="20"/>
                <w:szCs w:val="20"/>
              </w:rPr>
            </w:pPr>
            <w:r w:rsidRPr="00E9236E">
              <w:rPr>
                <w:rFonts w:ascii="Arial" w:hAnsi="Arial" w:cs="Arial"/>
                <w:sz w:val="20"/>
                <w:szCs w:val="20"/>
              </w:rPr>
              <w:t>Startdatum aanstelling:</w:t>
            </w:r>
          </w:p>
          <w:p w14:paraId="28A04348" w14:textId="77777777" w:rsidR="009A2D73" w:rsidRPr="00E9236E" w:rsidRDefault="009A2D73">
            <w:pPr>
              <w:widowControl w:val="0"/>
              <w:rPr>
                <w:rFonts w:ascii="Arial" w:hAnsi="Arial" w:cs="Arial"/>
                <w:sz w:val="20"/>
                <w:szCs w:val="20"/>
              </w:rPr>
            </w:pPr>
          </w:p>
          <w:p w14:paraId="2741F66D" w14:textId="77777777" w:rsidR="009A2D73" w:rsidRPr="00E9236E" w:rsidRDefault="009A2D73">
            <w:pPr>
              <w:widowControl w:val="0"/>
              <w:rPr>
                <w:rFonts w:ascii="Arial" w:hAnsi="Arial" w:cs="Arial"/>
                <w:sz w:val="20"/>
                <w:szCs w:val="20"/>
              </w:rPr>
            </w:pPr>
            <w:r w:rsidRPr="00E9236E">
              <w:rPr>
                <w:rFonts w:ascii="Arial" w:hAnsi="Arial" w:cs="Arial"/>
                <w:sz w:val="20"/>
                <w:szCs w:val="20"/>
              </w:rPr>
              <w:t>Vakgebied/richting:</w:t>
            </w:r>
          </w:p>
          <w:p w14:paraId="28978233" w14:textId="77777777" w:rsidR="009A2D73" w:rsidRPr="00E9236E" w:rsidRDefault="009A2D73">
            <w:pPr>
              <w:widowControl w:val="0"/>
              <w:rPr>
                <w:rFonts w:ascii="Arial" w:hAnsi="Arial" w:cs="Arial"/>
                <w:sz w:val="20"/>
                <w:szCs w:val="20"/>
              </w:rPr>
            </w:pPr>
          </w:p>
          <w:p w14:paraId="576AA6C2" w14:textId="77777777" w:rsidR="009A2D73" w:rsidRPr="00E9236E" w:rsidRDefault="009A2D73">
            <w:pPr>
              <w:widowControl w:val="0"/>
              <w:rPr>
                <w:rFonts w:ascii="Arial" w:hAnsi="Arial" w:cs="Arial"/>
                <w:sz w:val="20"/>
                <w:szCs w:val="20"/>
              </w:rPr>
            </w:pPr>
            <w:r w:rsidRPr="00E9236E">
              <w:rPr>
                <w:rFonts w:ascii="Arial" w:hAnsi="Arial" w:cs="Arial"/>
                <w:sz w:val="20"/>
                <w:szCs w:val="20"/>
              </w:rPr>
              <w:t>Aanstellingsomvang:</w:t>
            </w:r>
          </w:p>
          <w:p w14:paraId="318C3E37" w14:textId="77777777" w:rsidR="009A2D73" w:rsidRPr="00E9236E" w:rsidRDefault="009A2D73">
            <w:pPr>
              <w:widowControl w:val="0"/>
              <w:rPr>
                <w:rFonts w:ascii="Arial" w:hAnsi="Arial" w:cs="Arial"/>
                <w:sz w:val="20"/>
                <w:szCs w:val="20"/>
              </w:rPr>
            </w:pPr>
          </w:p>
          <w:p w14:paraId="6C3B805F" w14:textId="77777777" w:rsidR="009A2D73" w:rsidRPr="00E9236E" w:rsidRDefault="009A2D73">
            <w:pPr>
              <w:widowControl w:val="0"/>
              <w:rPr>
                <w:rFonts w:ascii="Arial" w:hAnsi="Arial" w:cs="Arial"/>
                <w:sz w:val="20"/>
                <w:szCs w:val="20"/>
              </w:rPr>
            </w:pPr>
            <w:r w:rsidRPr="00E9236E">
              <w:rPr>
                <w:rFonts w:ascii="Arial" w:hAnsi="Arial" w:cs="Arial"/>
                <w:sz w:val="20"/>
                <w:szCs w:val="20"/>
              </w:rPr>
              <w:t>Taken:</w:t>
            </w:r>
          </w:p>
          <w:p w14:paraId="41B8A5C9" w14:textId="77777777" w:rsidR="009A2D73" w:rsidRPr="00E9236E" w:rsidRDefault="009A2D73">
            <w:pPr>
              <w:widowControl w:val="0"/>
              <w:rPr>
                <w:rFonts w:ascii="Arial" w:hAnsi="Arial" w:cs="Arial"/>
                <w:sz w:val="20"/>
                <w:szCs w:val="20"/>
              </w:rPr>
            </w:pPr>
          </w:p>
          <w:p w14:paraId="63BCF1CD" w14:textId="77777777" w:rsidR="009A2D73" w:rsidRPr="00E9236E" w:rsidRDefault="009A2D73">
            <w:pPr>
              <w:widowControl w:val="0"/>
              <w:rPr>
                <w:rFonts w:ascii="Arial" w:hAnsi="Arial" w:cs="Arial"/>
                <w:sz w:val="20"/>
                <w:szCs w:val="20"/>
              </w:rPr>
            </w:pPr>
            <w:r w:rsidRPr="00E9236E">
              <w:rPr>
                <w:rFonts w:ascii="Arial" w:hAnsi="Arial" w:cs="Arial"/>
                <w:sz w:val="20"/>
                <w:szCs w:val="20"/>
              </w:rPr>
              <w:t>Rollen:</w:t>
            </w:r>
          </w:p>
          <w:p w14:paraId="629520E2" w14:textId="77777777" w:rsidR="009A2D73" w:rsidRPr="00E9236E" w:rsidRDefault="009A2D73">
            <w:pPr>
              <w:widowControl w:val="0"/>
              <w:rPr>
                <w:rFonts w:ascii="Arial" w:hAnsi="Arial" w:cs="Arial"/>
                <w:sz w:val="20"/>
                <w:szCs w:val="20"/>
              </w:rPr>
            </w:pPr>
          </w:p>
        </w:tc>
        <w:tc>
          <w:tcPr>
            <w:tcW w:w="6330" w:type="dxa"/>
            <w:shd w:val="clear" w:color="auto" w:fill="auto"/>
            <w:tcMar>
              <w:top w:w="100" w:type="dxa"/>
              <w:left w:w="100" w:type="dxa"/>
              <w:bottom w:w="100" w:type="dxa"/>
              <w:right w:w="100" w:type="dxa"/>
            </w:tcMar>
          </w:tcPr>
          <w:p w14:paraId="0E1B6F06" w14:textId="77777777" w:rsidR="009A2D73" w:rsidRPr="00E9236E" w:rsidRDefault="009A2D73">
            <w:pPr>
              <w:widowControl w:val="0"/>
              <w:rPr>
                <w:rFonts w:ascii="Arial" w:hAnsi="Arial" w:cs="Arial"/>
                <w:b/>
                <w:sz w:val="20"/>
                <w:szCs w:val="20"/>
              </w:rPr>
            </w:pPr>
          </w:p>
        </w:tc>
      </w:tr>
    </w:tbl>
    <w:p w14:paraId="48480C39" w14:textId="77777777" w:rsidR="00E9236E" w:rsidRDefault="00E9236E">
      <w:pPr>
        <w:rPr>
          <w:b/>
          <w:color w:val="6D9EEB"/>
          <w:sz w:val="28"/>
          <w:szCs w:val="28"/>
        </w:rPr>
      </w:pPr>
    </w:p>
    <w:p w14:paraId="02BC9D17" w14:textId="77777777" w:rsidR="00E9236E" w:rsidRDefault="00E9236E">
      <w:pPr>
        <w:rPr>
          <w:b/>
          <w:color w:val="6D9EEB"/>
          <w:sz w:val="28"/>
          <w:szCs w:val="28"/>
        </w:rPr>
      </w:pPr>
      <w:r>
        <w:rPr>
          <w:b/>
          <w:color w:val="6D9EEB"/>
          <w:sz w:val="28"/>
          <w:szCs w:val="28"/>
        </w:rPr>
        <w:br w:type="page"/>
      </w:r>
    </w:p>
    <w:p w14:paraId="17BFEC6C" w14:textId="57F9298B" w:rsidR="009A2D73" w:rsidRPr="00332FB4" w:rsidRDefault="009A2D73" w:rsidP="00816F5C">
      <w:pPr>
        <w:spacing w:line="288" w:lineRule="auto"/>
        <w:rPr>
          <w:rFonts w:ascii="Arial" w:hAnsi="Arial" w:cs="Arial"/>
          <w:b/>
          <w:color w:val="6D9EEB"/>
          <w:sz w:val="28"/>
          <w:szCs w:val="28"/>
        </w:rPr>
      </w:pPr>
      <w:r w:rsidRPr="00332FB4">
        <w:rPr>
          <w:rFonts w:ascii="Arial" w:hAnsi="Arial" w:cs="Arial"/>
          <w:b/>
          <w:color w:val="6D9EEB"/>
          <w:sz w:val="28"/>
          <w:szCs w:val="28"/>
        </w:rPr>
        <w:lastRenderedPageBreak/>
        <w:t>Verkenning : Het startgesprek</w:t>
      </w:r>
    </w:p>
    <w:p w14:paraId="0CBB925D" w14:textId="77777777" w:rsidR="00816F5C" w:rsidRPr="00816F5C" w:rsidRDefault="00816F5C" w:rsidP="00816F5C">
      <w:pPr>
        <w:spacing w:line="288" w:lineRule="auto"/>
        <w:rPr>
          <w:rFonts w:ascii="Arial" w:hAnsi="Arial" w:cs="Arial"/>
          <w:b/>
          <w:color w:val="6D9EEB"/>
          <w:sz w:val="20"/>
          <w:szCs w:val="20"/>
        </w:rPr>
      </w:pPr>
    </w:p>
    <w:p w14:paraId="38DDB9C3" w14:textId="7F49CE2D" w:rsidR="009A2D73" w:rsidRDefault="009A2D73" w:rsidP="00816F5C">
      <w:pPr>
        <w:spacing w:line="288" w:lineRule="auto"/>
        <w:rPr>
          <w:rFonts w:ascii="Arial" w:hAnsi="Arial" w:cs="Arial"/>
          <w:color w:val="0000FF"/>
          <w:sz w:val="20"/>
          <w:szCs w:val="20"/>
          <w:u w:val="single"/>
        </w:rPr>
      </w:pPr>
      <w:r w:rsidRPr="00816F5C">
        <w:rPr>
          <w:rFonts w:ascii="Arial" w:hAnsi="Arial" w:cs="Arial"/>
          <w:sz w:val="20"/>
          <w:szCs w:val="20"/>
        </w:rPr>
        <w:t xml:space="preserve">Een van de drie deelnemende partijen organiseert tijd en plaats voor een startgesprek bij voorkeur in de periode voor de eerste bijeenkomst van de opleiding. Bij het startgesprek is aanwezig: student, leidinggevende, opleider. In het startgesprek staat de kennismaking met de deelnemende partners centraal en een eerste verkenning van de aanwezige professionaliteit en ontwikkelingsmogelijkheden van een ieder. Op basis van deze verkenning komen de deelnemers tot afspraken over het PDG traject mbt doelen, tijdspad en begeleiding. Rode draad is de eerste taak van de mbo docent zoals omschreven in het kwalificatiedossier: </w:t>
      </w:r>
      <w:r w:rsidRPr="00816F5C">
        <w:rPr>
          <w:rFonts w:ascii="Arial" w:hAnsi="Arial" w:cs="Arial"/>
          <w:i/>
          <w:sz w:val="20"/>
          <w:szCs w:val="20"/>
        </w:rPr>
        <w:t>De docent draagt er zorg voor dat hij professional is en blijft</w:t>
      </w:r>
      <w:r w:rsidRPr="00816F5C">
        <w:rPr>
          <w:rFonts w:ascii="Arial" w:hAnsi="Arial" w:cs="Arial"/>
          <w:sz w:val="20"/>
          <w:szCs w:val="20"/>
        </w:rPr>
        <w:t xml:space="preserve">. Het gesprek wordt gevoerd waarbij onderstaande vragen aan bod kunnen komen. Hierbij worden de perspectieven van de verschillende deelnemers in meegenomen. De drie uitgangspunten </w:t>
      </w:r>
      <w:r w:rsidRPr="00816F5C">
        <w:rPr>
          <w:rFonts w:ascii="Arial" w:hAnsi="Arial" w:cs="Arial"/>
          <w:i/>
          <w:sz w:val="20"/>
          <w:szCs w:val="20"/>
        </w:rPr>
        <w:t>Ik, Wij, Het</w:t>
      </w:r>
      <w:r w:rsidRPr="00816F5C">
        <w:rPr>
          <w:rFonts w:ascii="Arial" w:hAnsi="Arial" w:cs="Arial"/>
          <w:sz w:val="20"/>
          <w:szCs w:val="20"/>
        </w:rPr>
        <w:t xml:space="preserve"> in de </w:t>
      </w:r>
      <w:r w:rsidRPr="00816F5C">
        <w:rPr>
          <w:rFonts w:ascii="Arial" w:hAnsi="Arial" w:cs="Arial"/>
          <w:i/>
          <w:sz w:val="20"/>
          <w:szCs w:val="20"/>
        </w:rPr>
        <w:t>Context</w:t>
      </w:r>
      <w:r w:rsidRPr="00816F5C">
        <w:rPr>
          <w:rFonts w:ascii="Arial" w:hAnsi="Arial" w:cs="Arial"/>
          <w:sz w:val="20"/>
          <w:szCs w:val="20"/>
        </w:rPr>
        <w:t xml:space="preserve"> zijn afkomstig uit het TGI model ( Thema Gecentreerde Interactie) van Ruth Cohn </w:t>
      </w:r>
      <w:hyperlink r:id="rId106">
        <w:r w:rsidRPr="00816F5C">
          <w:rPr>
            <w:rFonts w:ascii="Arial" w:hAnsi="Arial" w:cs="Arial"/>
            <w:color w:val="0000FF"/>
            <w:sz w:val="20"/>
            <w:szCs w:val="20"/>
            <w:u w:val="single"/>
          </w:rPr>
          <w:t>http://www.tgi-forum.com/</w:t>
        </w:r>
      </w:hyperlink>
    </w:p>
    <w:p w14:paraId="4D778783" w14:textId="77777777" w:rsidR="00816F5C" w:rsidRPr="00816F5C" w:rsidRDefault="00816F5C" w:rsidP="00816F5C">
      <w:pPr>
        <w:spacing w:line="288" w:lineRule="auto"/>
        <w:rPr>
          <w:rFonts w:ascii="Arial" w:hAnsi="Arial" w:cs="Arial"/>
          <w:sz w:val="20"/>
          <w:szCs w:val="20"/>
        </w:rPr>
      </w:pPr>
    </w:p>
    <w:tbl>
      <w:tblPr>
        <w:tblW w:w="9375" w:type="dxa"/>
        <w:tblInd w:w="8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7"/>
        <w:gridCol w:w="4688"/>
      </w:tblGrid>
      <w:tr w:rsidR="009A2D73" w14:paraId="151E9E5B" w14:textId="77777777">
        <w:tc>
          <w:tcPr>
            <w:tcW w:w="4687" w:type="dxa"/>
            <w:shd w:val="clear" w:color="auto" w:fill="auto"/>
            <w:tcMar>
              <w:top w:w="100" w:type="dxa"/>
              <w:left w:w="100" w:type="dxa"/>
              <w:bottom w:w="100" w:type="dxa"/>
              <w:right w:w="100" w:type="dxa"/>
            </w:tcMar>
          </w:tcPr>
          <w:p w14:paraId="2D2C2F1B" w14:textId="77777777" w:rsidR="009A2D73" w:rsidRPr="00816F5C" w:rsidRDefault="009A2D73">
            <w:pPr>
              <w:widowControl w:val="0"/>
              <w:rPr>
                <w:rFonts w:ascii="Arial" w:hAnsi="Arial" w:cs="Arial"/>
                <w:b/>
                <w:sz w:val="20"/>
                <w:szCs w:val="20"/>
              </w:rPr>
            </w:pPr>
            <w:r w:rsidRPr="00816F5C">
              <w:rPr>
                <w:rFonts w:ascii="Arial" w:hAnsi="Arial" w:cs="Arial"/>
                <w:b/>
                <w:sz w:val="20"/>
                <w:szCs w:val="20"/>
              </w:rPr>
              <w:t>Uitgangspunten</w:t>
            </w:r>
          </w:p>
        </w:tc>
        <w:tc>
          <w:tcPr>
            <w:tcW w:w="4688" w:type="dxa"/>
            <w:shd w:val="clear" w:color="auto" w:fill="auto"/>
            <w:tcMar>
              <w:top w:w="100" w:type="dxa"/>
              <w:left w:w="100" w:type="dxa"/>
              <w:bottom w:w="100" w:type="dxa"/>
              <w:right w:w="100" w:type="dxa"/>
            </w:tcMar>
          </w:tcPr>
          <w:p w14:paraId="1317DA4E" w14:textId="77777777" w:rsidR="009A2D73" w:rsidRPr="00816F5C" w:rsidRDefault="009A2D73">
            <w:pPr>
              <w:widowControl w:val="0"/>
              <w:rPr>
                <w:rFonts w:ascii="Arial" w:hAnsi="Arial" w:cs="Arial"/>
                <w:b/>
                <w:sz w:val="20"/>
                <w:szCs w:val="20"/>
              </w:rPr>
            </w:pPr>
            <w:r w:rsidRPr="00816F5C">
              <w:rPr>
                <w:rFonts w:ascii="Arial" w:hAnsi="Arial" w:cs="Arial"/>
                <w:b/>
                <w:sz w:val="20"/>
                <w:szCs w:val="20"/>
              </w:rPr>
              <w:t>Begeleidende vragen</w:t>
            </w:r>
          </w:p>
        </w:tc>
      </w:tr>
      <w:tr w:rsidR="009A2D73" w14:paraId="7BEBBBAF" w14:textId="77777777">
        <w:tc>
          <w:tcPr>
            <w:tcW w:w="4687" w:type="dxa"/>
            <w:shd w:val="clear" w:color="auto" w:fill="auto"/>
            <w:tcMar>
              <w:top w:w="100" w:type="dxa"/>
              <w:left w:w="100" w:type="dxa"/>
              <w:bottom w:w="100" w:type="dxa"/>
              <w:right w:w="100" w:type="dxa"/>
            </w:tcMar>
          </w:tcPr>
          <w:p w14:paraId="52ADCF7E" w14:textId="77777777" w:rsidR="009A2D73" w:rsidRPr="00816F5C" w:rsidRDefault="009A2D73">
            <w:pPr>
              <w:widowControl w:val="0"/>
              <w:rPr>
                <w:rFonts w:ascii="Arial" w:hAnsi="Arial" w:cs="Arial"/>
                <w:b/>
                <w:sz w:val="20"/>
                <w:szCs w:val="20"/>
              </w:rPr>
            </w:pPr>
            <w:r w:rsidRPr="00816F5C">
              <w:rPr>
                <w:rFonts w:ascii="Arial" w:hAnsi="Arial" w:cs="Arial"/>
                <w:b/>
                <w:sz w:val="20"/>
                <w:szCs w:val="20"/>
              </w:rPr>
              <w:t xml:space="preserve">IK </w:t>
            </w:r>
          </w:p>
          <w:p w14:paraId="70FDE4B8" w14:textId="77777777" w:rsidR="009A2D73" w:rsidRPr="00816F5C" w:rsidRDefault="009A2D73" w:rsidP="009D3686">
            <w:pPr>
              <w:widowControl w:val="0"/>
              <w:numPr>
                <w:ilvl w:val="0"/>
                <w:numId w:val="81"/>
              </w:numPr>
              <w:contextualSpacing/>
              <w:rPr>
                <w:rFonts w:ascii="Arial" w:hAnsi="Arial" w:cs="Arial"/>
                <w:sz w:val="20"/>
                <w:szCs w:val="20"/>
              </w:rPr>
            </w:pPr>
            <w:r w:rsidRPr="00816F5C">
              <w:rPr>
                <w:rFonts w:ascii="Arial" w:hAnsi="Arial" w:cs="Arial"/>
                <w:sz w:val="20"/>
                <w:szCs w:val="20"/>
              </w:rPr>
              <w:t>Verkenning professionele competenties, (werk)ervaring, kwaliteiten, talenten</w:t>
            </w:r>
          </w:p>
          <w:p w14:paraId="573C5FC7" w14:textId="77777777" w:rsidR="009A2D73" w:rsidRPr="00816F5C" w:rsidRDefault="009A2D73" w:rsidP="009D3686">
            <w:pPr>
              <w:widowControl w:val="0"/>
              <w:numPr>
                <w:ilvl w:val="0"/>
                <w:numId w:val="81"/>
              </w:numPr>
              <w:contextualSpacing/>
              <w:rPr>
                <w:rFonts w:ascii="Arial" w:hAnsi="Arial" w:cs="Arial"/>
                <w:sz w:val="20"/>
                <w:szCs w:val="20"/>
              </w:rPr>
            </w:pPr>
            <w:r w:rsidRPr="00816F5C">
              <w:rPr>
                <w:rFonts w:ascii="Arial" w:hAnsi="Arial" w:cs="Arial"/>
                <w:sz w:val="20"/>
                <w:szCs w:val="20"/>
              </w:rPr>
              <w:t>Motivatie</w:t>
            </w:r>
          </w:p>
          <w:p w14:paraId="423335BA" w14:textId="77777777" w:rsidR="009A2D73" w:rsidRPr="00816F5C" w:rsidRDefault="009A2D73" w:rsidP="009D3686">
            <w:pPr>
              <w:widowControl w:val="0"/>
              <w:numPr>
                <w:ilvl w:val="0"/>
                <w:numId w:val="81"/>
              </w:numPr>
              <w:contextualSpacing/>
              <w:rPr>
                <w:rFonts w:ascii="Arial" w:hAnsi="Arial" w:cs="Arial"/>
                <w:sz w:val="20"/>
                <w:szCs w:val="20"/>
              </w:rPr>
            </w:pPr>
            <w:r w:rsidRPr="00816F5C">
              <w:rPr>
                <w:rFonts w:ascii="Arial" w:hAnsi="Arial" w:cs="Arial"/>
                <w:sz w:val="20"/>
                <w:szCs w:val="20"/>
              </w:rPr>
              <w:t>Verwachtingen</w:t>
            </w:r>
          </w:p>
          <w:p w14:paraId="41A0F1A5" w14:textId="77777777" w:rsidR="009A2D73" w:rsidRPr="00816F5C" w:rsidRDefault="009A2D73" w:rsidP="009D3686">
            <w:pPr>
              <w:widowControl w:val="0"/>
              <w:numPr>
                <w:ilvl w:val="0"/>
                <w:numId w:val="81"/>
              </w:numPr>
              <w:contextualSpacing/>
              <w:rPr>
                <w:rFonts w:ascii="Arial" w:hAnsi="Arial" w:cs="Arial"/>
                <w:sz w:val="20"/>
                <w:szCs w:val="20"/>
              </w:rPr>
            </w:pPr>
            <w:r w:rsidRPr="00816F5C">
              <w:rPr>
                <w:rFonts w:ascii="Arial" w:hAnsi="Arial" w:cs="Arial"/>
                <w:sz w:val="20"/>
                <w:szCs w:val="20"/>
              </w:rPr>
              <w:t>Vragen</w:t>
            </w:r>
          </w:p>
          <w:p w14:paraId="56630EF2" w14:textId="77777777" w:rsidR="009A2D73" w:rsidRPr="00816F5C" w:rsidRDefault="009A2D73" w:rsidP="009D3686">
            <w:pPr>
              <w:widowControl w:val="0"/>
              <w:numPr>
                <w:ilvl w:val="0"/>
                <w:numId w:val="81"/>
              </w:numPr>
              <w:contextualSpacing/>
              <w:rPr>
                <w:rFonts w:ascii="Arial" w:hAnsi="Arial" w:cs="Arial"/>
                <w:sz w:val="20"/>
                <w:szCs w:val="20"/>
              </w:rPr>
            </w:pPr>
            <w:r w:rsidRPr="00816F5C">
              <w:rPr>
                <w:rFonts w:ascii="Arial" w:hAnsi="Arial" w:cs="Arial"/>
                <w:sz w:val="20"/>
                <w:szCs w:val="20"/>
              </w:rPr>
              <w:t>Ambitie</w:t>
            </w:r>
          </w:p>
          <w:p w14:paraId="3141491C" w14:textId="77777777" w:rsidR="009A2D73" w:rsidRPr="00816F5C" w:rsidRDefault="009A2D73">
            <w:pPr>
              <w:widowControl w:val="0"/>
              <w:rPr>
                <w:rFonts w:ascii="Arial" w:hAnsi="Arial" w:cs="Arial"/>
                <w:sz w:val="20"/>
                <w:szCs w:val="20"/>
              </w:rPr>
            </w:pPr>
          </w:p>
          <w:p w14:paraId="309E7FEE" w14:textId="77777777" w:rsidR="009A2D73" w:rsidRPr="00816F5C" w:rsidRDefault="009A2D73">
            <w:pPr>
              <w:widowControl w:val="0"/>
              <w:rPr>
                <w:rFonts w:ascii="Arial" w:hAnsi="Arial" w:cs="Arial"/>
                <w:sz w:val="20"/>
                <w:szCs w:val="20"/>
              </w:rPr>
            </w:pPr>
          </w:p>
          <w:p w14:paraId="4B9E8F3F" w14:textId="77777777" w:rsidR="009A2D73" w:rsidRPr="00816F5C" w:rsidRDefault="009A2D73">
            <w:pPr>
              <w:widowControl w:val="0"/>
              <w:rPr>
                <w:rFonts w:ascii="Arial" w:hAnsi="Arial" w:cs="Arial"/>
                <w:sz w:val="20"/>
                <w:szCs w:val="20"/>
              </w:rPr>
            </w:pPr>
          </w:p>
          <w:p w14:paraId="2A9CD21D" w14:textId="77777777" w:rsidR="009A2D73" w:rsidRPr="00816F5C" w:rsidRDefault="009A2D73">
            <w:pPr>
              <w:widowControl w:val="0"/>
              <w:rPr>
                <w:rFonts w:ascii="Arial" w:hAnsi="Arial" w:cs="Arial"/>
                <w:b/>
                <w:sz w:val="20"/>
                <w:szCs w:val="20"/>
              </w:rPr>
            </w:pPr>
            <w:r w:rsidRPr="00816F5C">
              <w:rPr>
                <w:rFonts w:ascii="Arial" w:hAnsi="Arial" w:cs="Arial"/>
                <w:b/>
                <w:sz w:val="20"/>
                <w:szCs w:val="20"/>
              </w:rPr>
              <w:t>WIJ</w:t>
            </w:r>
          </w:p>
          <w:p w14:paraId="5D357E52" w14:textId="77777777" w:rsidR="009A2D73" w:rsidRPr="00816F5C" w:rsidRDefault="009A2D73" w:rsidP="009D3686">
            <w:pPr>
              <w:widowControl w:val="0"/>
              <w:numPr>
                <w:ilvl w:val="0"/>
                <w:numId w:val="80"/>
              </w:numPr>
              <w:contextualSpacing/>
              <w:rPr>
                <w:rFonts w:ascii="Arial" w:hAnsi="Arial" w:cs="Arial"/>
                <w:sz w:val="20"/>
                <w:szCs w:val="20"/>
              </w:rPr>
            </w:pPr>
            <w:r w:rsidRPr="00816F5C">
              <w:rPr>
                <w:rFonts w:ascii="Arial" w:hAnsi="Arial" w:cs="Arial"/>
                <w:sz w:val="20"/>
                <w:szCs w:val="20"/>
              </w:rPr>
              <w:t>Beroepsbeelden</w:t>
            </w:r>
          </w:p>
          <w:p w14:paraId="683BFD2F" w14:textId="77777777" w:rsidR="009A2D73" w:rsidRPr="00816F5C" w:rsidRDefault="009A2D73" w:rsidP="009D3686">
            <w:pPr>
              <w:widowControl w:val="0"/>
              <w:numPr>
                <w:ilvl w:val="0"/>
                <w:numId w:val="80"/>
              </w:numPr>
              <w:contextualSpacing/>
              <w:rPr>
                <w:rFonts w:ascii="Arial" w:hAnsi="Arial" w:cs="Arial"/>
                <w:sz w:val="20"/>
                <w:szCs w:val="20"/>
              </w:rPr>
            </w:pPr>
            <w:r w:rsidRPr="00816F5C">
              <w:rPr>
                <w:rFonts w:ascii="Arial" w:hAnsi="Arial" w:cs="Arial"/>
                <w:sz w:val="20"/>
                <w:szCs w:val="20"/>
              </w:rPr>
              <w:t>Verwachtingen</w:t>
            </w:r>
          </w:p>
          <w:p w14:paraId="606CD568" w14:textId="77777777" w:rsidR="009A2D73" w:rsidRPr="00816F5C" w:rsidRDefault="009A2D73" w:rsidP="009D3686">
            <w:pPr>
              <w:widowControl w:val="0"/>
              <w:numPr>
                <w:ilvl w:val="0"/>
                <w:numId w:val="80"/>
              </w:numPr>
              <w:contextualSpacing/>
              <w:rPr>
                <w:rFonts w:ascii="Arial" w:hAnsi="Arial" w:cs="Arial"/>
                <w:sz w:val="20"/>
                <w:szCs w:val="20"/>
              </w:rPr>
            </w:pPr>
            <w:r w:rsidRPr="00816F5C">
              <w:rPr>
                <w:rFonts w:ascii="Arial" w:hAnsi="Arial" w:cs="Arial"/>
                <w:sz w:val="20"/>
                <w:szCs w:val="20"/>
              </w:rPr>
              <w:t>Betrokkenen</w:t>
            </w:r>
          </w:p>
          <w:p w14:paraId="4A43CEBF" w14:textId="77777777" w:rsidR="009A2D73" w:rsidRPr="00816F5C" w:rsidRDefault="009A2D73">
            <w:pPr>
              <w:widowControl w:val="0"/>
              <w:rPr>
                <w:rFonts w:ascii="Arial" w:hAnsi="Arial" w:cs="Arial"/>
                <w:sz w:val="20"/>
                <w:szCs w:val="20"/>
              </w:rPr>
            </w:pPr>
          </w:p>
          <w:p w14:paraId="265F58AB" w14:textId="77777777" w:rsidR="009A2D73" w:rsidRPr="00816F5C" w:rsidRDefault="009A2D73">
            <w:pPr>
              <w:widowControl w:val="0"/>
              <w:rPr>
                <w:rFonts w:ascii="Arial" w:hAnsi="Arial" w:cs="Arial"/>
                <w:sz w:val="20"/>
                <w:szCs w:val="20"/>
              </w:rPr>
            </w:pPr>
          </w:p>
          <w:p w14:paraId="32D96573" w14:textId="77777777" w:rsidR="009A2D73" w:rsidRPr="00816F5C" w:rsidRDefault="009A2D73">
            <w:pPr>
              <w:widowControl w:val="0"/>
              <w:rPr>
                <w:rFonts w:ascii="Arial" w:hAnsi="Arial" w:cs="Arial"/>
                <w:sz w:val="20"/>
                <w:szCs w:val="20"/>
              </w:rPr>
            </w:pPr>
          </w:p>
          <w:p w14:paraId="5915B1A3" w14:textId="77777777" w:rsidR="009A2D73" w:rsidRPr="00816F5C" w:rsidRDefault="009A2D73">
            <w:pPr>
              <w:widowControl w:val="0"/>
              <w:rPr>
                <w:rFonts w:ascii="Arial" w:hAnsi="Arial" w:cs="Arial"/>
                <w:b/>
                <w:sz w:val="20"/>
                <w:szCs w:val="20"/>
              </w:rPr>
            </w:pPr>
          </w:p>
          <w:p w14:paraId="304C9148" w14:textId="77777777" w:rsidR="009A2D73" w:rsidRPr="00816F5C" w:rsidRDefault="009A2D73">
            <w:pPr>
              <w:widowControl w:val="0"/>
              <w:rPr>
                <w:rFonts w:ascii="Arial" w:hAnsi="Arial" w:cs="Arial"/>
                <w:b/>
                <w:sz w:val="20"/>
                <w:szCs w:val="20"/>
              </w:rPr>
            </w:pPr>
            <w:r w:rsidRPr="00816F5C">
              <w:rPr>
                <w:rFonts w:ascii="Arial" w:hAnsi="Arial" w:cs="Arial"/>
                <w:b/>
                <w:sz w:val="20"/>
                <w:szCs w:val="20"/>
              </w:rPr>
              <w:t>HET</w:t>
            </w:r>
          </w:p>
          <w:p w14:paraId="046E538C" w14:textId="77777777" w:rsidR="009A2D73" w:rsidRPr="00816F5C" w:rsidRDefault="009A2D73" w:rsidP="009D3686">
            <w:pPr>
              <w:widowControl w:val="0"/>
              <w:numPr>
                <w:ilvl w:val="0"/>
                <w:numId w:val="82"/>
              </w:numPr>
              <w:contextualSpacing/>
              <w:rPr>
                <w:rFonts w:ascii="Arial" w:hAnsi="Arial" w:cs="Arial"/>
                <w:sz w:val="20"/>
                <w:szCs w:val="20"/>
              </w:rPr>
            </w:pPr>
            <w:r w:rsidRPr="00816F5C">
              <w:rPr>
                <w:rFonts w:ascii="Arial" w:hAnsi="Arial" w:cs="Arial"/>
                <w:sz w:val="20"/>
                <w:szCs w:val="20"/>
              </w:rPr>
              <w:t>Vaststellen van startpunt/leervragen</w:t>
            </w:r>
          </w:p>
          <w:p w14:paraId="1787D3EA" w14:textId="77777777" w:rsidR="009A2D73" w:rsidRPr="00816F5C" w:rsidRDefault="009A2D73" w:rsidP="009D3686">
            <w:pPr>
              <w:widowControl w:val="0"/>
              <w:numPr>
                <w:ilvl w:val="0"/>
                <w:numId w:val="82"/>
              </w:numPr>
              <w:contextualSpacing/>
              <w:rPr>
                <w:rFonts w:ascii="Arial" w:hAnsi="Arial" w:cs="Arial"/>
                <w:sz w:val="20"/>
                <w:szCs w:val="20"/>
                <w:lang w:val="en-US"/>
              </w:rPr>
            </w:pPr>
            <w:r w:rsidRPr="00816F5C">
              <w:rPr>
                <w:rFonts w:ascii="Arial" w:hAnsi="Arial" w:cs="Arial"/>
                <w:sz w:val="20"/>
                <w:szCs w:val="20"/>
                <w:lang w:val="en-US"/>
              </w:rPr>
              <w:t>Keuze Route A, B of C</w:t>
            </w:r>
          </w:p>
          <w:p w14:paraId="50D9785F" w14:textId="77777777" w:rsidR="009A2D73" w:rsidRPr="00816F5C" w:rsidRDefault="009A2D73" w:rsidP="009D3686">
            <w:pPr>
              <w:widowControl w:val="0"/>
              <w:numPr>
                <w:ilvl w:val="0"/>
                <w:numId w:val="82"/>
              </w:numPr>
              <w:contextualSpacing/>
              <w:rPr>
                <w:rFonts w:ascii="Arial" w:hAnsi="Arial" w:cs="Arial"/>
                <w:sz w:val="20"/>
                <w:szCs w:val="20"/>
              </w:rPr>
            </w:pPr>
            <w:r w:rsidRPr="00816F5C">
              <w:rPr>
                <w:rFonts w:ascii="Arial" w:hAnsi="Arial" w:cs="Arial"/>
                <w:sz w:val="20"/>
                <w:szCs w:val="20"/>
              </w:rPr>
              <w:t>Verwacht tijdspad</w:t>
            </w:r>
          </w:p>
          <w:p w14:paraId="41EBAF7A" w14:textId="77777777" w:rsidR="009A2D73" w:rsidRPr="00816F5C" w:rsidRDefault="009A2D73" w:rsidP="009D3686">
            <w:pPr>
              <w:widowControl w:val="0"/>
              <w:numPr>
                <w:ilvl w:val="0"/>
                <w:numId w:val="82"/>
              </w:numPr>
              <w:contextualSpacing/>
              <w:rPr>
                <w:rFonts w:ascii="Arial" w:hAnsi="Arial" w:cs="Arial"/>
                <w:sz w:val="20"/>
                <w:szCs w:val="20"/>
              </w:rPr>
            </w:pPr>
            <w:r w:rsidRPr="00816F5C">
              <w:rPr>
                <w:rFonts w:ascii="Arial" w:hAnsi="Arial" w:cs="Arial"/>
                <w:sz w:val="20"/>
                <w:szCs w:val="20"/>
              </w:rPr>
              <w:t>Kaders van de opleiding</w:t>
            </w:r>
          </w:p>
          <w:p w14:paraId="09B7A26E" w14:textId="77777777" w:rsidR="009A2D73" w:rsidRPr="00816F5C" w:rsidRDefault="009A2D73">
            <w:pPr>
              <w:widowControl w:val="0"/>
              <w:rPr>
                <w:rFonts w:ascii="Arial" w:hAnsi="Arial" w:cs="Arial"/>
                <w:sz w:val="20"/>
                <w:szCs w:val="20"/>
              </w:rPr>
            </w:pPr>
          </w:p>
        </w:tc>
        <w:tc>
          <w:tcPr>
            <w:tcW w:w="4688" w:type="dxa"/>
            <w:shd w:val="clear" w:color="auto" w:fill="auto"/>
            <w:tcMar>
              <w:top w:w="100" w:type="dxa"/>
              <w:left w:w="100" w:type="dxa"/>
              <w:bottom w:w="100" w:type="dxa"/>
              <w:right w:w="100" w:type="dxa"/>
            </w:tcMar>
          </w:tcPr>
          <w:p w14:paraId="64DF17E5" w14:textId="77777777" w:rsidR="009A2D73" w:rsidRPr="00816F5C" w:rsidRDefault="009A2D73">
            <w:pPr>
              <w:widowControl w:val="0"/>
              <w:rPr>
                <w:rFonts w:ascii="Arial" w:hAnsi="Arial" w:cs="Arial"/>
                <w:i/>
                <w:sz w:val="20"/>
                <w:szCs w:val="20"/>
              </w:rPr>
            </w:pPr>
          </w:p>
          <w:p w14:paraId="5DA4A666" w14:textId="77777777" w:rsidR="009A2D73" w:rsidRPr="00816F5C" w:rsidRDefault="009A2D73">
            <w:pPr>
              <w:widowControl w:val="0"/>
              <w:rPr>
                <w:rFonts w:ascii="Arial" w:hAnsi="Arial" w:cs="Arial"/>
                <w:sz w:val="20"/>
                <w:szCs w:val="20"/>
              </w:rPr>
            </w:pPr>
            <w:r w:rsidRPr="00816F5C">
              <w:rPr>
                <w:rFonts w:ascii="Arial" w:hAnsi="Arial" w:cs="Arial"/>
                <w:sz w:val="20"/>
                <w:szCs w:val="20"/>
              </w:rPr>
              <w:t>Waar sta je nu tov je professionele ontwikkeling?</w:t>
            </w:r>
          </w:p>
          <w:p w14:paraId="10907AB6" w14:textId="77777777" w:rsidR="009A2D73" w:rsidRPr="00816F5C" w:rsidRDefault="009A2D73">
            <w:pPr>
              <w:widowControl w:val="0"/>
              <w:rPr>
                <w:rFonts w:ascii="Arial" w:hAnsi="Arial" w:cs="Arial"/>
                <w:sz w:val="20"/>
                <w:szCs w:val="20"/>
              </w:rPr>
            </w:pPr>
            <w:r w:rsidRPr="00816F5C">
              <w:rPr>
                <w:rFonts w:ascii="Arial" w:hAnsi="Arial" w:cs="Arial"/>
                <w:sz w:val="20"/>
                <w:szCs w:val="20"/>
              </w:rPr>
              <w:t>Wat motiveert jou om in het onderwijs te werken?</w:t>
            </w:r>
          </w:p>
          <w:p w14:paraId="11C061ED" w14:textId="77777777" w:rsidR="009A2D73" w:rsidRPr="00816F5C" w:rsidRDefault="009A2D73">
            <w:pPr>
              <w:widowControl w:val="0"/>
              <w:rPr>
                <w:rFonts w:ascii="Arial" w:hAnsi="Arial" w:cs="Arial"/>
                <w:sz w:val="20"/>
                <w:szCs w:val="20"/>
              </w:rPr>
            </w:pPr>
            <w:r w:rsidRPr="00816F5C">
              <w:rPr>
                <w:rFonts w:ascii="Arial" w:hAnsi="Arial" w:cs="Arial"/>
                <w:sz w:val="20"/>
                <w:szCs w:val="20"/>
              </w:rPr>
              <w:t>Wat breng je mee aan (vak)kennis en kunde?</w:t>
            </w:r>
          </w:p>
          <w:p w14:paraId="1C79715B" w14:textId="77777777" w:rsidR="009A2D73" w:rsidRPr="00816F5C" w:rsidRDefault="009A2D73">
            <w:pPr>
              <w:widowControl w:val="0"/>
              <w:rPr>
                <w:rFonts w:ascii="Arial" w:hAnsi="Arial" w:cs="Arial"/>
                <w:sz w:val="20"/>
                <w:szCs w:val="20"/>
              </w:rPr>
            </w:pPr>
            <w:r w:rsidRPr="00816F5C">
              <w:rPr>
                <w:rFonts w:ascii="Arial" w:hAnsi="Arial" w:cs="Arial"/>
                <w:sz w:val="20"/>
                <w:szCs w:val="20"/>
              </w:rPr>
              <w:t>Welke kwaliteiten en talenten heb je?</w:t>
            </w:r>
          </w:p>
          <w:p w14:paraId="79FE62A2" w14:textId="77777777" w:rsidR="009A2D73" w:rsidRPr="00816F5C" w:rsidRDefault="009A2D73">
            <w:pPr>
              <w:widowControl w:val="0"/>
              <w:rPr>
                <w:rFonts w:ascii="Arial" w:hAnsi="Arial" w:cs="Arial"/>
                <w:sz w:val="20"/>
                <w:szCs w:val="20"/>
              </w:rPr>
            </w:pPr>
            <w:r w:rsidRPr="00816F5C">
              <w:rPr>
                <w:rFonts w:ascii="Arial" w:hAnsi="Arial" w:cs="Arial"/>
                <w:sz w:val="20"/>
                <w:szCs w:val="20"/>
              </w:rPr>
              <w:t>Welke potentie hoop je aan te boren, te ontwikkelen?</w:t>
            </w:r>
          </w:p>
          <w:p w14:paraId="2F1AD1FF" w14:textId="77777777" w:rsidR="009A2D73" w:rsidRPr="00816F5C" w:rsidRDefault="009A2D73">
            <w:pPr>
              <w:widowControl w:val="0"/>
              <w:rPr>
                <w:rFonts w:ascii="Arial" w:hAnsi="Arial" w:cs="Arial"/>
                <w:sz w:val="20"/>
                <w:szCs w:val="20"/>
              </w:rPr>
            </w:pPr>
            <w:r w:rsidRPr="00816F5C">
              <w:rPr>
                <w:rFonts w:ascii="Arial" w:hAnsi="Arial" w:cs="Arial"/>
                <w:sz w:val="20"/>
                <w:szCs w:val="20"/>
              </w:rPr>
              <w:t xml:space="preserve">Wat zien we jou doen aan het einde van het traject? </w:t>
            </w:r>
          </w:p>
          <w:p w14:paraId="32F6E1E7" w14:textId="77777777" w:rsidR="009A2D73" w:rsidRPr="00816F5C" w:rsidRDefault="009A2D73">
            <w:pPr>
              <w:widowControl w:val="0"/>
              <w:rPr>
                <w:rFonts w:ascii="Arial" w:hAnsi="Arial" w:cs="Arial"/>
                <w:sz w:val="20"/>
                <w:szCs w:val="20"/>
              </w:rPr>
            </w:pPr>
          </w:p>
          <w:p w14:paraId="44453296" w14:textId="77777777" w:rsidR="009A2D73" w:rsidRPr="00816F5C" w:rsidRDefault="009A2D73">
            <w:pPr>
              <w:widowControl w:val="0"/>
              <w:rPr>
                <w:rFonts w:ascii="Arial" w:hAnsi="Arial" w:cs="Arial"/>
                <w:sz w:val="20"/>
                <w:szCs w:val="20"/>
              </w:rPr>
            </w:pPr>
          </w:p>
          <w:p w14:paraId="2DB26BE6" w14:textId="77777777" w:rsidR="009A2D73" w:rsidRPr="00816F5C" w:rsidRDefault="009A2D73">
            <w:pPr>
              <w:widowControl w:val="0"/>
              <w:rPr>
                <w:rFonts w:ascii="Arial" w:hAnsi="Arial" w:cs="Arial"/>
                <w:sz w:val="20"/>
                <w:szCs w:val="20"/>
              </w:rPr>
            </w:pPr>
            <w:r w:rsidRPr="00816F5C">
              <w:rPr>
                <w:rFonts w:ascii="Arial" w:hAnsi="Arial" w:cs="Arial"/>
                <w:sz w:val="20"/>
                <w:szCs w:val="20"/>
              </w:rPr>
              <w:t>Wat zijn jouw beelden tav onderwijs?</w:t>
            </w:r>
          </w:p>
          <w:p w14:paraId="30E2345E" w14:textId="77777777" w:rsidR="009A2D73" w:rsidRPr="00816F5C" w:rsidRDefault="009A2D73">
            <w:pPr>
              <w:widowControl w:val="0"/>
              <w:rPr>
                <w:rFonts w:ascii="Arial" w:hAnsi="Arial" w:cs="Arial"/>
                <w:sz w:val="20"/>
                <w:szCs w:val="20"/>
              </w:rPr>
            </w:pPr>
            <w:r w:rsidRPr="00816F5C">
              <w:rPr>
                <w:rFonts w:ascii="Arial" w:hAnsi="Arial" w:cs="Arial"/>
                <w:sz w:val="20"/>
                <w:szCs w:val="20"/>
              </w:rPr>
              <w:t>Wat maakt dat jij docent bent of wordt?</w:t>
            </w:r>
          </w:p>
          <w:p w14:paraId="70FFBD82" w14:textId="77777777" w:rsidR="009A2D73" w:rsidRPr="00816F5C" w:rsidRDefault="009A2D73">
            <w:pPr>
              <w:widowControl w:val="0"/>
              <w:rPr>
                <w:rFonts w:ascii="Arial" w:hAnsi="Arial" w:cs="Arial"/>
                <w:sz w:val="20"/>
                <w:szCs w:val="20"/>
              </w:rPr>
            </w:pPr>
            <w:r w:rsidRPr="00816F5C">
              <w:rPr>
                <w:rFonts w:ascii="Arial" w:hAnsi="Arial" w:cs="Arial"/>
                <w:sz w:val="20"/>
                <w:szCs w:val="20"/>
              </w:rPr>
              <w:t xml:space="preserve">Wat heb je nodig van een ander om gemotiveerd te blijven? </w:t>
            </w:r>
          </w:p>
          <w:p w14:paraId="1E160962" w14:textId="77777777" w:rsidR="009A2D73" w:rsidRPr="00816F5C" w:rsidRDefault="009A2D73">
            <w:pPr>
              <w:widowControl w:val="0"/>
              <w:rPr>
                <w:rFonts w:ascii="Arial" w:hAnsi="Arial" w:cs="Arial"/>
                <w:sz w:val="20"/>
                <w:szCs w:val="20"/>
              </w:rPr>
            </w:pPr>
            <w:r w:rsidRPr="00816F5C">
              <w:rPr>
                <w:rFonts w:ascii="Arial" w:hAnsi="Arial" w:cs="Arial"/>
                <w:sz w:val="20"/>
                <w:szCs w:val="20"/>
              </w:rPr>
              <w:t>Welke verwachtingen heeft de organisatie?</w:t>
            </w:r>
          </w:p>
          <w:p w14:paraId="4E72B078" w14:textId="77777777" w:rsidR="009A2D73" w:rsidRPr="00816F5C" w:rsidRDefault="009A2D73">
            <w:pPr>
              <w:widowControl w:val="0"/>
              <w:rPr>
                <w:rFonts w:ascii="Arial" w:hAnsi="Arial" w:cs="Arial"/>
                <w:sz w:val="20"/>
                <w:szCs w:val="20"/>
              </w:rPr>
            </w:pPr>
          </w:p>
          <w:p w14:paraId="20E8CA75" w14:textId="77777777" w:rsidR="009A2D73" w:rsidRPr="00816F5C" w:rsidRDefault="009A2D73">
            <w:pPr>
              <w:widowControl w:val="0"/>
              <w:rPr>
                <w:rFonts w:ascii="Arial" w:hAnsi="Arial" w:cs="Arial"/>
                <w:sz w:val="20"/>
                <w:szCs w:val="20"/>
              </w:rPr>
            </w:pPr>
          </w:p>
          <w:p w14:paraId="1DAB9C55" w14:textId="77777777" w:rsidR="009A2D73" w:rsidRPr="00816F5C" w:rsidRDefault="009A2D73">
            <w:pPr>
              <w:widowControl w:val="0"/>
              <w:rPr>
                <w:rFonts w:ascii="Arial" w:hAnsi="Arial" w:cs="Arial"/>
                <w:sz w:val="20"/>
                <w:szCs w:val="20"/>
              </w:rPr>
            </w:pPr>
          </w:p>
          <w:p w14:paraId="5B993AB3" w14:textId="77777777" w:rsidR="009A2D73" w:rsidRPr="00816F5C" w:rsidRDefault="009A2D73">
            <w:pPr>
              <w:widowControl w:val="0"/>
              <w:rPr>
                <w:rFonts w:ascii="Arial" w:hAnsi="Arial" w:cs="Arial"/>
                <w:sz w:val="20"/>
                <w:szCs w:val="20"/>
              </w:rPr>
            </w:pPr>
            <w:r w:rsidRPr="00816F5C">
              <w:rPr>
                <w:rFonts w:ascii="Arial" w:hAnsi="Arial" w:cs="Arial"/>
                <w:sz w:val="20"/>
                <w:szCs w:val="20"/>
              </w:rPr>
              <w:t>Hoe leer jij?</w:t>
            </w:r>
          </w:p>
          <w:p w14:paraId="206DCC5B" w14:textId="77777777" w:rsidR="009A2D73" w:rsidRPr="00816F5C" w:rsidRDefault="009A2D73">
            <w:pPr>
              <w:widowControl w:val="0"/>
              <w:rPr>
                <w:rFonts w:ascii="Arial" w:hAnsi="Arial" w:cs="Arial"/>
                <w:sz w:val="20"/>
                <w:szCs w:val="20"/>
              </w:rPr>
            </w:pPr>
            <w:r w:rsidRPr="00816F5C">
              <w:rPr>
                <w:rFonts w:ascii="Arial" w:hAnsi="Arial" w:cs="Arial"/>
                <w:sz w:val="20"/>
                <w:szCs w:val="20"/>
              </w:rPr>
              <w:t>Wat vraagt op dit moment je aandacht?</w:t>
            </w:r>
          </w:p>
          <w:p w14:paraId="2F45850B" w14:textId="77777777" w:rsidR="009A2D73" w:rsidRPr="00816F5C" w:rsidRDefault="009A2D73">
            <w:pPr>
              <w:widowControl w:val="0"/>
              <w:rPr>
                <w:rFonts w:ascii="Arial" w:hAnsi="Arial" w:cs="Arial"/>
                <w:sz w:val="20"/>
                <w:szCs w:val="20"/>
              </w:rPr>
            </w:pPr>
            <w:r w:rsidRPr="00816F5C">
              <w:rPr>
                <w:rFonts w:ascii="Arial" w:hAnsi="Arial" w:cs="Arial"/>
                <w:sz w:val="20"/>
                <w:szCs w:val="20"/>
              </w:rPr>
              <w:t>Hoe ga je je ontwikkeling zichtbaar maken?</w:t>
            </w:r>
          </w:p>
          <w:p w14:paraId="190DC380" w14:textId="77777777" w:rsidR="009A2D73" w:rsidRPr="00816F5C" w:rsidRDefault="009A2D73">
            <w:pPr>
              <w:widowControl w:val="0"/>
              <w:rPr>
                <w:rFonts w:ascii="Arial" w:hAnsi="Arial" w:cs="Arial"/>
                <w:sz w:val="20"/>
                <w:szCs w:val="20"/>
              </w:rPr>
            </w:pPr>
            <w:r w:rsidRPr="00816F5C">
              <w:rPr>
                <w:rFonts w:ascii="Arial" w:hAnsi="Arial" w:cs="Arial"/>
                <w:sz w:val="20"/>
                <w:szCs w:val="20"/>
              </w:rPr>
              <w:t>Wanneer zou je je eindgesprek willen voeren?</w:t>
            </w:r>
          </w:p>
          <w:p w14:paraId="4011CA6F" w14:textId="77777777" w:rsidR="009A2D73" w:rsidRPr="00816F5C" w:rsidRDefault="009A2D73">
            <w:pPr>
              <w:widowControl w:val="0"/>
              <w:rPr>
                <w:rFonts w:ascii="Arial" w:hAnsi="Arial" w:cs="Arial"/>
                <w:sz w:val="20"/>
                <w:szCs w:val="20"/>
              </w:rPr>
            </w:pPr>
            <w:r w:rsidRPr="00816F5C">
              <w:rPr>
                <w:rFonts w:ascii="Arial" w:hAnsi="Arial" w:cs="Arial"/>
                <w:sz w:val="20"/>
                <w:szCs w:val="20"/>
              </w:rPr>
              <w:t xml:space="preserve">Wie of wat helpt jou om daar te komen? </w:t>
            </w:r>
          </w:p>
          <w:p w14:paraId="058FE25D" w14:textId="77777777" w:rsidR="009A2D73" w:rsidRPr="00816F5C" w:rsidRDefault="009A2D73">
            <w:pPr>
              <w:widowControl w:val="0"/>
              <w:rPr>
                <w:rFonts w:ascii="Arial" w:hAnsi="Arial" w:cs="Arial"/>
                <w:sz w:val="20"/>
                <w:szCs w:val="20"/>
              </w:rPr>
            </w:pPr>
          </w:p>
        </w:tc>
      </w:tr>
      <w:tr w:rsidR="009A2D73" w14:paraId="700BB717" w14:textId="77777777">
        <w:tc>
          <w:tcPr>
            <w:tcW w:w="4687" w:type="dxa"/>
            <w:shd w:val="clear" w:color="auto" w:fill="auto"/>
            <w:tcMar>
              <w:top w:w="100" w:type="dxa"/>
              <w:left w:w="100" w:type="dxa"/>
              <w:bottom w:w="100" w:type="dxa"/>
              <w:right w:w="100" w:type="dxa"/>
            </w:tcMar>
          </w:tcPr>
          <w:p w14:paraId="1D8C27BB" w14:textId="77777777" w:rsidR="009A2D73" w:rsidRPr="00816F5C" w:rsidRDefault="009A2D73">
            <w:pPr>
              <w:widowControl w:val="0"/>
              <w:rPr>
                <w:rFonts w:ascii="Arial" w:hAnsi="Arial" w:cs="Arial"/>
                <w:b/>
                <w:sz w:val="20"/>
                <w:szCs w:val="20"/>
              </w:rPr>
            </w:pPr>
            <w:r w:rsidRPr="00816F5C">
              <w:rPr>
                <w:rFonts w:ascii="Arial" w:hAnsi="Arial" w:cs="Arial"/>
                <w:b/>
                <w:sz w:val="20"/>
                <w:szCs w:val="20"/>
              </w:rPr>
              <w:t>Context</w:t>
            </w:r>
          </w:p>
          <w:p w14:paraId="24DCEDDA" w14:textId="77777777" w:rsidR="009A2D73" w:rsidRPr="00816F5C" w:rsidRDefault="009A2D73">
            <w:pPr>
              <w:widowControl w:val="0"/>
              <w:rPr>
                <w:rFonts w:ascii="Arial" w:hAnsi="Arial" w:cs="Arial"/>
                <w:i/>
                <w:sz w:val="20"/>
                <w:szCs w:val="20"/>
              </w:rPr>
            </w:pPr>
            <w:r w:rsidRPr="00816F5C">
              <w:rPr>
                <w:rFonts w:ascii="Arial" w:hAnsi="Arial" w:cs="Arial"/>
                <w:sz w:val="20"/>
                <w:szCs w:val="20"/>
              </w:rPr>
              <w:t xml:space="preserve">Werken vanuit </w:t>
            </w:r>
            <w:r w:rsidRPr="00816F5C">
              <w:rPr>
                <w:rFonts w:ascii="Arial" w:hAnsi="Arial" w:cs="Arial"/>
                <w:i/>
                <w:sz w:val="20"/>
                <w:szCs w:val="20"/>
              </w:rPr>
              <w:t>Ik, Wij, Het</w:t>
            </w:r>
          </w:p>
          <w:p w14:paraId="4A9D9185" w14:textId="77777777" w:rsidR="009A2D73" w:rsidRPr="00816F5C" w:rsidRDefault="009A2D73">
            <w:pPr>
              <w:widowControl w:val="0"/>
              <w:rPr>
                <w:rFonts w:ascii="Arial" w:hAnsi="Arial" w:cs="Arial"/>
                <w:sz w:val="20"/>
                <w:szCs w:val="20"/>
              </w:rPr>
            </w:pPr>
            <w:r w:rsidRPr="00816F5C">
              <w:rPr>
                <w:rFonts w:ascii="Arial" w:hAnsi="Arial" w:cs="Arial"/>
                <w:sz w:val="20"/>
                <w:szCs w:val="20"/>
              </w:rPr>
              <w:t xml:space="preserve">Ecologie: wanneer het goed is voor alle deelnemers. </w:t>
            </w:r>
          </w:p>
          <w:p w14:paraId="19E4868B" w14:textId="77777777" w:rsidR="009A2D73" w:rsidRPr="00816F5C" w:rsidRDefault="009A2D73">
            <w:pPr>
              <w:widowControl w:val="0"/>
              <w:rPr>
                <w:rFonts w:ascii="Arial" w:hAnsi="Arial" w:cs="Arial"/>
                <w:sz w:val="20"/>
                <w:szCs w:val="20"/>
              </w:rPr>
            </w:pPr>
          </w:p>
        </w:tc>
        <w:tc>
          <w:tcPr>
            <w:tcW w:w="4688" w:type="dxa"/>
            <w:shd w:val="clear" w:color="auto" w:fill="auto"/>
            <w:tcMar>
              <w:top w:w="100" w:type="dxa"/>
              <w:left w:w="100" w:type="dxa"/>
              <w:bottom w:w="100" w:type="dxa"/>
              <w:right w:w="100" w:type="dxa"/>
            </w:tcMar>
          </w:tcPr>
          <w:p w14:paraId="6F0A3332" w14:textId="77777777" w:rsidR="009A2D73" w:rsidRPr="00816F5C" w:rsidRDefault="009A2D73">
            <w:pPr>
              <w:widowControl w:val="0"/>
              <w:rPr>
                <w:rFonts w:ascii="Arial" w:hAnsi="Arial" w:cs="Arial"/>
                <w:i/>
                <w:sz w:val="20"/>
                <w:szCs w:val="20"/>
              </w:rPr>
            </w:pPr>
          </w:p>
          <w:p w14:paraId="755B07E9" w14:textId="77777777" w:rsidR="009A2D73" w:rsidRPr="00816F5C" w:rsidRDefault="009A2D73">
            <w:pPr>
              <w:widowControl w:val="0"/>
              <w:rPr>
                <w:rFonts w:ascii="Arial" w:hAnsi="Arial" w:cs="Arial"/>
                <w:sz w:val="20"/>
                <w:szCs w:val="20"/>
              </w:rPr>
            </w:pPr>
            <w:r w:rsidRPr="00816F5C">
              <w:rPr>
                <w:rFonts w:ascii="Arial" w:hAnsi="Arial" w:cs="Arial"/>
                <w:sz w:val="20"/>
                <w:szCs w:val="20"/>
              </w:rPr>
              <w:t>Hoe is het goed voor jou?</w:t>
            </w:r>
          </w:p>
          <w:p w14:paraId="404B7480" w14:textId="77777777" w:rsidR="009A2D73" w:rsidRPr="00816F5C" w:rsidRDefault="009A2D73">
            <w:pPr>
              <w:widowControl w:val="0"/>
              <w:rPr>
                <w:rFonts w:ascii="Arial" w:hAnsi="Arial" w:cs="Arial"/>
                <w:sz w:val="20"/>
                <w:szCs w:val="20"/>
              </w:rPr>
            </w:pPr>
            <w:r w:rsidRPr="00816F5C">
              <w:rPr>
                <w:rFonts w:ascii="Arial" w:hAnsi="Arial" w:cs="Arial"/>
                <w:sz w:val="20"/>
                <w:szCs w:val="20"/>
              </w:rPr>
              <w:t>Hoe gaan we nu de context van het traject inrichten?</w:t>
            </w:r>
          </w:p>
          <w:p w14:paraId="29C119E9" w14:textId="77777777" w:rsidR="009A2D73" w:rsidRPr="00816F5C" w:rsidRDefault="009A2D73">
            <w:pPr>
              <w:widowControl w:val="0"/>
              <w:rPr>
                <w:rFonts w:ascii="Arial" w:hAnsi="Arial" w:cs="Arial"/>
                <w:i/>
                <w:sz w:val="20"/>
                <w:szCs w:val="20"/>
              </w:rPr>
            </w:pPr>
            <w:r w:rsidRPr="00816F5C">
              <w:rPr>
                <w:rFonts w:ascii="Arial" w:hAnsi="Arial" w:cs="Arial"/>
                <w:sz w:val="20"/>
                <w:szCs w:val="20"/>
              </w:rPr>
              <w:t xml:space="preserve">Met wie ga je aan de slag en waarmee op de afgesproken momenten zowel bij de opleider als de werkgever? </w:t>
            </w:r>
          </w:p>
        </w:tc>
      </w:tr>
    </w:tbl>
    <w:p w14:paraId="0C7BD715" w14:textId="77777777" w:rsidR="009A2D73" w:rsidRDefault="009A2D73">
      <w:pPr>
        <w:rPr>
          <w:sz w:val="28"/>
          <w:szCs w:val="28"/>
        </w:rPr>
      </w:pPr>
    </w:p>
    <w:p w14:paraId="284E972B" w14:textId="77777777" w:rsidR="00816F5C" w:rsidRDefault="00816F5C">
      <w:pPr>
        <w:rPr>
          <w:b/>
          <w:sz w:val="28"/>
          <w:szCs w:val="28"/>
        </w:rPr>
      </w:pPr>
      <w:r>
        <w:rPr>
          <w:b/>
          <w:sz w:val="28"/>
          <w:szCs w:val="28"/>
        </w:rPr>
        <w:br w:type="page"/>
      </w:r>
    </w:p>
    <w:p w14:paraId="05F6FF7F" w14:textId="68D17376" w:rsidR="009A2D73" w:rsidRDefault="009A2D73">
      <w:pPr>
        <w:rPr>
          <w:rFonts w:ascii="Arial" w:hAnsi="Arial" w:cs="Arial"/>
          <w:b/>
          <w:sz w:val="28"/>
          <w:szCs w:val="28"/>
        </w:rPr>
      </w:pPr>
      <w:r w:rsidRPr="00816F5C">
        <w:rPr>
          <w:rFonts w:ascii="Arial" w:hAnsi="Arial" w:cs="Arial"/>
          <w:b/>
          <w:sz w:val="28"/>
          <w:szCs w:val="28"/>
        </w:rPr>
        <w:lastRenderedPageBreak/>
        <w:t>Verslag Startgesprek</w:t>
      </w:r>
    </w:p>
    <w:p w14:paraId="46476C41" w14:textId="77777777" w:rsidR="00816F5C" w:rsidRPr="00816F5C" w:rsidRDefault="00816F5C">
      <w:pPr>
        <w:rPr>
          <w:rFonts w:ascii="Arial" w:hAnsi="Arial" w:cs="Arial"/>
          <w:b/>
          <w:sz w:val="28"/>
          <w:szCs w:val="28"/>
        </w:rPr>
      </w:pPr>
    </w:p>
    <w:p w14:paraId="6FB46DD2" w14:textId="2C1FBEEE" w:rsidR="009A2D73" w:rsidRPr="00816F5C" w:rsidRDefault="009A2D73" w:rsidP="00816F5C">
      <w:pPr>
        <w:spacing w:line="288" w:lineRule="auto"/>
        <w:rPr>
          <w:rFonts w:ascii="Arial" w:hAnsi="Arial" w:cs="Arial"/>
          <w:sz w:val="20"/>
          <w:szCs w:val="20"/>
        </w:rPr>
      </w:pPr>
      <w:r w:rsidRPr="00816F5C">
        <w:rPr>
          <w:rFonts w:ascii="Arial" w:hAnsi="Arial" w:cs="Arial"/>
          <w:sz w:val="20"/>
          <w:szCs w:val="20"/>
        </w:rPr>
        <w:t>Schrijf hieronder een verslag van het startgesprek waarin je aandacht hebt voor de thema’s en begeleidende vragen uit de tabel. Vraag feedback en eventuele aanvulling van je leidinggevende en coach. Sluit af met de afspraken die gemaakt zijn t</w:t>
      </w:r>
      <w:r w:rsidR="00D869B1">
        <w:rPr>
          <w:rFonts w:ascii="Arial" w:hAnsi="Arial" w:cs="Arial"/>
          <w:sz w:val="20"/>
          <w:szCs w:val="20"/>
        </w:rPr>
        <w:t>.</w:t>
      </w:r>
      <w:r w:rsidRPr="00816F5C">
        <w:rPr>
          <w:rFonts w:ascii="Arial" w:hAnsi="Arial" w:cs="Arial"/>
          <w:sz w:val="20"/>
          <w:szCs w:val="20"/>
        </w:rPr>
        <w:t>a</w:t>
      </w:r>
      <w:r w:rsidR="00D869B1">
        <w:rPr>
          <w:rFonts w:ascii="Arial" w:hAnsi="Arial" w:cs="Arial"/>
          <w:sz w:val="20"/>
          <w:szCs w:val="20"/>
        </w:rPr>
        <w:t>.</w:t>
      </w:r>
      <w:r w:rsidRPr="00816F5C">
        <w:rPr>
          <w:rFonts w:ascii="Arial" w:hAnsi="Arial" w:cs="Arial"/>
          <w:sz w:val="20"/>
          <w:szCs w:val="20"/>
        </w:rPr>
        <w:t>v</w:t>
      </w:r>
      <w:r w:rsidR="00D869B1">
        <w:rPr>
          <w:rFonts w:ascii="Arial" w:hAnsi="Arial" w:cs="Arial"/>
          <w:sz w:val="20"/>
          <w:szCs w:val="20"/>
        </w:rPr>
        <w:t>.</w:t>
      </w:r>
      <w:r w:rsidRPr="00816F5C">
        <w:rPr>
          <w:rFonts w:ascii="Arial" w:hAnsi="Arial" w:cs="Arial"/>
          <w:sz w:val="20"/>
          <w:szCs w:val="20"/>
        </w:rPr>
        <w:t xml:space="preserve"> begeleiding, route, investering en tijdspad. De opleider noteert geplande data voor beroepsproducten en diplomering voor zover bekend in het SLB </w:t>
      </w:r>
      <w:r w:rsidR="00D869B1" w:rsidRPr="00816F5C">
        <w:rPr>
          <w:rFonts w:ascii="Arial" w:hAnsi="Arial" w:cs="Arial"/>
          <w:sz w:val="20"/>
          <w:szCs w:val="20"/>
        </w:rPr>
        <w:t>Excel</w:t>
      </w:r>
      <w:r w:rsidRPr="00816F5C">
        <w:rPr>
          <w:rFonts w:ascii="Arial" w:hAnsi="Arial" w:cs="Arial"/>
          <w:sz w:val="20"/>
          <w:szCs w:val="20"/>
        </w:rPr>
        <w:t xml:space="preserve"> overzicht in Google Drive bij het juiste projectnummer. </w:t>
      </w:r>
    </w:p>
    <w:p w14:paraId="0E26DEC6" w14:textId="77777777" w:rsidR="00F77D9E" w:rsidRDefault="00F77D9E" w:rsidP="00816F5C">
      <w:pPr>
        <w:spacing w:line="288" w:lineRule="auto"/>
        <w:rPr>
          <w:rFonts w:ascii="Arial" w:hAnsi="Arial" w:cs="Arial"/>
          <w:sz w:val="20"/>
          <w:szCs w:val="20"/>
        </w:rPr>
      </w:pPr>
    </w:p>
    <w:p w14:paraId="77E60473" w14:textId="4775D2DA" w:rsidR="009A2D73" w:rsidRPr="00816F5C" w:rsidRDefault="009A2D73" w:rsidP="00816F5C">
      <w:pPr>
        <w:spacing w:line="288" w:lineRule="auto"/>
        <w:rPr>
          <w:rFonts w:ascii="Arial" w:hAnsi="Arial" w:cs="Arial"/>
          <w:sz w:val="20"/>
          <w:szCs w:val="20"/>
        </w:rPr>
      </w:pPr>
      <w:r w:rsidRPr="00816F5C">
        <w:rPr>
          <w:rFonts w:ascii="Arial" w:hAnsi="Arial" w:cs="Arial"/>
          <w:sz w:val="20"/>
          <w:szCs w:val="20"/>
        </w:rPr>
        <w:t>Deel dit document met de deelnemers van het Startgesprek. Deelnemers kunnen het document bewerken d</w:t>
      </w:r>
      <w:r w:rsidR="00D869B1">
        <w:rPr>
          <w:rFonts w:ascii="Arial" w:hAnsi="Arial" w:cs="Arial"/>
          <w:sz w:val="20"/>
          <w:szCs w:val="20"/>
        </w:rPr>
        <w:t>.</w:t>
      </w:r>
      <w:r w:rsidRPr="00816F5C">
        <w:rPr>
          <w:rFonts w:ascii="Arial" w:hAnsi="Arial" w:cs="Arial"/>
          <w:sz w:val="20"/>
          <w:szCs w:val="20"/>
        </w:rPr>
        <w:t>m</w:t>
      </w:r>
      <w:r w:rsidR="00D869B1">
        <w:rPr>
          <w:rFonts w:ascii="Arial" w:hAnsi="Arial" w:cs="Arial"/>
          <w:sz w:val="20"/>
          <w:szCs w:val="20"/>
        </w:rPr>
        <w:t>.</w:t>
      </w:r>
      <w:r w:rsidRPr="00816F5C">
        <w:rPr>
          <w:rFonts w:ascii="Arial" w:hAnsi="Arial" w:cs="Arial"/>
          <w:sz w:val="20"/>
          <w:szCs w:val="20"/>
        </w:rPr>
        <w:t>v</w:t>
      </w:r>
      <w:r w:rsidR="00D869B1">
        <w:rPr>
          <w:rFonts w:ascii="Arial" w:hAnsi="Arial" w:cs="Arial"/>
          <w:sz w:val="20"/>
          <w:szCs w:val="20"/>
        </w:rPr>
        <w:t>.</w:t>
      </w:r>
      <w:r w:rsidRPr="00816F5C">
        <w:rPr>
          <w:rFonts w:ascii="Arial" w:hAnsi="Arial" w:cs="Arial"/>
          <w:sz w:val="20"/>
          <w:szCs w:val="20"/>
        </w:rPr>
        <w:t xml:space="preserve"> aanvullingen.</w:t>
      </w:r>
    </w:p>
    <w:p w14:paraId="4E45B706" w14:textId="77777777" w:rsidR="009A2D73" w:rsidRPr="00816F5C" w:rsidRDefault="009A2D73" w:rsidP="00816F5C">
      <w:pPr>
        <w:spacing w:line="288" w:lineRule="auto"/>
        <w:rPr>
          <w:rFonts w:ascii="Arial" w:hAnsi="Arial" w:cs="Arial"/>
          <w:sz w:val="20"/>
          <w:szCs w:val="20"/>
        </w:rPr>
      </w:pPr>
    </w:p>
    <w:tbl>
      <w:tblPr>
        <w:tblW w:w="9375" w:type="dxa"/>
        <w:tblInd w:w="8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75"/>
      </w:tblGrid>
      <w:tr w:rsidR="009A2D73" w:rsidRPr="00816F5C" w14:paraId="4332A074" w14:textId="77777777">
        <w:tc>
          <w:tcPr>
            <w:tcW w:w="9375" w:type="dxa"/>
            <w:shd w:val="clear" w:color="auto" w:fill="auto"/>
            <w:tcMar>
              <w:top w:w="100" w:type="dxa"/>
              <w:left w:w="100" w:type="dxa"/>
              <w:bottom w:w="100" w:type="dxa"/>
              <w:right w:w="100" w:type="dxa"/>
            </w:tcMar>
          </w:tcPr>
          <w:p w14:paraId="638B35C6" w14:textId="77777777" w:rsidR="009A2D73" w:rsidRPr="00816F5C" w:rsidRDefault="009A2D73">
            <w:pPr>
              <w:widowControl w:val="0"/>
              <w:rPr>
                <w:rFonts w:ascii="Arial" w:hAnsi="Arial" w:cs="Arial"/>
                <w:b/>
                <w:i/>
                <w:sz w:val="20"/>
                <w:szCs w:val="20"/>
              </w:rPr>
            </w:pPr>
            <w:r w:rsidRPr="00816F5C">
              <w:rPr>
                <w:rFonts w:ascii="Arial" w:hAnsi="Arial" w:cs="Arial"/>
                <w:b/>
                <w:i/>
                <w:sz w:val="20"/>
                <w:szCs w:val="20"/>
              </w:rPr>
              <w:t>Datum startgesprek:</w:t>
            </w:r>
          </w:p>
          <w:p w14:paraId="6E9AC98A" w14:textId="77777777" w:rsidR="009A2D73" w:rsidRPr="00816F5C" w:rsidRDefault="009A2D73">
            <w:pPr>
              <w:widowControl w:val="0"/>
              <w:rPr>
                <w:rFonts w:ascii="Arial" w:hAnsi="Arial" w:cs="Arial"/>
                <w:i/>
                <w:sz w:val="20"/>
                <w:szCs w:val="20"/>
              </w:rPr>
            </w:pPr>
          </w:p>
        </w:tc>
      </w:tr>
      <w:tr w:rsidR="009A2D73" w:rsidRPr="00816F5C" w14:paraId="494F6313" w14:textId="77777777">
        <w:tc>
          <w:tcPr>
            <w:tcW w:w="9375" w:type="dxa"/>
            <w:shd w:val="clear" w:color="auto" w:fill="auto"/>
            <w:tcMar>
              <w:top w:w="100" w:type="dxa"/>
              <w:left w:w="100" w:type="dxa"/>
              <w:bottom w:w="100" w:type="dxa"/>
              <w:right w:w="100" w:type="dxa"/>
            </w:tcMar>
          </w:tcPr>
          <w:p w14:paraId="08425C95" w14:textId="77777777" w:rsidR="009A2D73" w:rsidRPr="00816F5C" w:rsidRDefault="009A2D73">
            <w:pPr>
              <w:widowControl w:val="0"/>
              <w:rPr>
                <w:rFonts w:ascii="Arial" w:hAnsi="Arial" w:cs="Arial"/>
                <w:b/>
                <w:i/>
                <w:sz w:val="20"/>
                <w:szCs w:val="20"/>
              </w:rPr>
            </w:pPr>
            <w:r w:rsidRPr="00816F5C">
              <w:rPr>
                <w:rFonts w:ascii="Arial" w:hAnsi="Arial" w:cs="Arial"/>
                <w:b/>
                <w:i/>
                <w:sz w:val="20"/>
                <w:szCs w:val="20"/>
              </w:rPr>
              <w:t>Deelnemers:</w:t>
            </w:r>
          </w:p>
          <w:p w14:paraId="74E67CD1" w14:textId="77777777" w:rsidR="009A2D73" w:rsidRPr="00816F5C" w:rsidRDefault="009A2D73">
            <w:pPr>
              <w:widowControl w:val="0"/>
              <w:rPr>
                <w:rFonts w:ascii="Arial" w:hAnsi="Arial" w:cs="Arial"/>
                <w:b/>
                <w:i/>
                <w:sz w:val="20"/>
                <w:szCs w:val="20"/>
              </w:rPr>
            </w:pPr>
          </w:p>
        </w:tc>
      </w:tr>
      <w:tr w:rsidR="009A2D73" w:rsidRPr="00816F5C" w14:paraId="6DF57FF6" w14:textId="77777777">
        <w:tc>
          <w:tcPr>
            <w:tcW w:w="9375" w:type="dxa"/>
            <w:shd w:val="clear" w:color="auto" w:fill="auto"/>
            <w:tcMar>
              <w:top w:w="100" w:type="dxa"/>
              <w:left w:w="100" w:type="dxa"/>
              <w:bottom w:w="100" w:type="dxa"/>
              <w:right w:w="100" w:type="dxa"/>
            </w:tcMar>
          </w:tcPr>
          <w:p w14:paraId="0598A134" w14:textId="77777777" w:rsidR="009A2D73" w:rsidRPr="00816F5C" w:rsidRDefault="009A2D73">
            <w:pPr>
              <w:widowControl w:val="0"/>
              <w:rPr>
                <w:rFonts w:ascii="Arial" w:hAnsi="Arial" w:cs="Arial"/>
                <w:i/>
                <w:sz w:val="20"/>
                <w:szCs w:val="20"/>
              </w:rPr>
            </w:pPr>
            <w:r w:rsidRPr="00816F5C">
              <w:rPr>
                <w:rFonts w:ascii="Arial" w:hAnsi="Arial" w:cs="Arial"/>
                <w:i/>
                <w:sz w:val="20"/>
                <w:szCs w:val="20"/>
              </w:rPr>
              <w:t>Schrijf hierin je verslag ( richtlijn half A4)</w:t>
            </w:r>
          </w:p>
          <w:p w14:paraId="4B6CFE70" w14:textId="77777777" w:rsidR="009A2D73" w:rsidRPr="00816F5C" w:rsidRDefault="009A2D73">
            <w:pPr>
              <w:widowControl w:val="0"/>
              <w:rPr>
                <w:rFonts w:ascii="Arial" w:hAnsi="Arial" w:cs="Arial"/>
                <w:i/>
                <w:sz w:val="20"/>
                <w:szCs w:val="20"/>
              </w:rPr>
            </w:pPr>
          </w:p>
          <w:p w14:paraId="2F69F185" w14:textId="77777777" w:rsidR="009A2D73" w:rsidRPr="00816F5C" w:rsidRDefault="009A2D73">
            <w:pPr>
              <w:widowControl w:val="0"/>
              <w:rPr>
                <w:rFonts w:ascii="Arial" w:hAnsi="Arial" w:cs="Arial"/>
                <w:i/>
                <w:sz w:val="20"/>
                <w:szCs w:val="20"/>
              </w:rPr>
            </w:pPr>
          </w:p>
          <w:p w14:paraId="0E634533" w14:textId="77777777" w:rsidR="009A2D73" w:rsidRPr="00816F5C" w:rsidRDefault="009A2D73">
            <w:pPr>
              <w:widowControl w:val="0"/>
              <w:rPr>
                <w:rFonts w:ascii="Arial" w:hAnsi="Arial" w:cs="Arial"/>
                <w:i/>
                <w:sz w:val="20"/>
                <w:szCs w:val="20"/>
              </w:rPr>
            </w:pPr>
          </w:p>
          <w:p w14:paraId="11626CC1" w14:textId="77777777" w:rsidR="009A2D73" w:rsidRPr="00816F5C" w:rsidRDefault="009A2D73">
            <w:pPr>
              <w:widowControl w:val="0"/>
              <w:rPr>
                <w:rFonts w:ascii="Arial" w:hAnsi="Arial" w:cs="Arial"/>
                <w:i/>
                <w:sz w:val="20"/>
                <w:szCs w:val="20"/>
              </w:rPr>
            </w:pPr>
          </w:p>
          <w:p w14:paraId="07F2D693" w14:textId="77777777" w:rsidR="009A2D73" w:rsidRPr="00816F5C" w:rsidRDefault="009A2D73">
            <w:pPr>
              <w:widowControl w:val="0"/>
              <w:rPr>
                <w:rFonts w:ascii="Arial" w:hAnsi="Arial" w:cs="Arial"/>
                <w:i/>
                <w:sz w:val="20"/>
                <w:szCs w:val="20"/>
              </w:rPr>
            </w:pPr>
          </w:p>
          <w:p w14:paraId="0A1E6A32" w14:textId="77777777" w:rsidR="009A2D73" w:rsidRPr="00816F5C" w:rsidRDefault="009A2D73">
            <w:pPr>
              <w:widowControl w:val="0"/>
              <w:rPr>
                <w:rFonts w:ascii="Arial" w:hAnsi="Arial" w:cs="Arial"/>
                <w:i/>
                <w:sz w:val="20"/>
                <w:szCs w:val="20"/>
              </w:rPr>
            </w:pPr>
          </w:p>
          <w:p w14:paraId="4BDCBAC2" w14:textId="77777777" w:rsidR="009A2D73" w:rsidRPr="00816F5C" w:rsidRDefault="009A2D73">
            <w:pPr>
              <w:widowControl w:val="0"/>
              <w:rPr>
                <w:rFonts w:ascii="Arial" w:hAnsi="Arial" w:cs="Arial"/>
                <w:i/>
                <w:sz w:val="20"/>
                <w:szCs w:val="20"/>
              </w:rPr>
            </w:pPr>
          </w:p>
        </w:tc>
      </w:tr>
      <w:tr w:rsidR="009A2D73" w14:paraId="72721B93" w14:textId="77777777">
        <w:tc>
          <w:tcPr>
            <w:tcW w:w="9375" w:type="dxa"/>
            <w:shd w:val="clear" w:color="auto" w:fill="auto"/>
            <w:tcMar>
              <w:top w:w="100" w:type="dxa"/>
              <w:left w:w="100" w:type="dxa"/>
              <w:bottom w:w="100" w:type="dxa"/>
              <w:right w:w="100" w:type="dxa"/>
            </w:tcMar>
          </w:tcPr>
          <w:p w14:paraId="7E3AF840" w14:textId="77777777" w:rsidR="009A2D73" w:rsidRDefault="009A2D73">
            <w:pPr>
              <w:widowControl w:val="0"/>
              <w:rPr>
                <w:i/>
                <w:sz w:val="20"/>
                <w:szCs w:val="20"/>
              </w:rPr>
            </w:pPr>
            <w:r>
              <w:rPr>
                <w:i/>
                <w:sz w:val="20"/>
                <w:szCs w:val="20"/>
              </w:rPr>
              <w:t>Noteer hier de afspraken</w:t>
            </w:r>
          </w:p>
          <w:p w14:paraId="3752A111" w14:textId="77777777" w:rsidR="009A2D73" w:rsidRDefault="009A2D73">
            <w:pPr>
              <w:widowControl w:val="0"/>
              <w:rPr>
                <w:i/>
                <w:sz w:val="20"/>
                <w:szCs w:val="20"/>
              </w:rPr>
            </w:pPr>
          </w:p>
          <w:p w14:paraId="77F9DFB7" w14:textId="77777777" w:rsidR="009A2D73" w:rsidRDefault="009A2D73">
            <w:pPr>
              <w:widowControl w:val="0"/>
              <w:rPr>
                <w:i/>
                <w:sz w:val="20"/>
                <w:szCs w:val="20"/>
              </w:rPr>
            </w:pPr>
          </w:p>
          <w:p w14:paraId="480867D1" w14:textId="544BF979" w:rsidR="009A2D73" w:rsidRDefault="009A2D73">
            <w:pPr>
              <w:widowControl w:val="0"/>
              <w:rPr>
                <w:i/>
                <w:sz w:val="20"/>
                <w:szCs w:val="20"/>
              </w:rPr>
            </w:pPr>
          </w:p>
          <w:p w14:paraId="01AE6736" w14:textId="77777777" w:rsidR="00816F5C" w:rsidRDefault="00816F5C">
            <w:pPr>
              <w:widowControl w:val="0"/>
              <w:rPr>
                <w:i/>
                <w:sz w:val="20"/>
                <w:szCs w:val="20"/>
              </w:rPr>
            </w:pPr>
          </w:p>
          <w:p w14:paraId="05838BFB" w14:textId="77777777" w:rsidR="009A2D73" w:rsidRDefault="009A2D73">
            <w:pPr>
              <w:widowControl w:val="0"/>
              <w:rPr>
                <w:i/>
                <w:sz w:val="20"/>
                <w:szCs w:val="20"/>
              </w:rPr>
            </w:pPr>
          </w:p>
          <w:p w14:paraId="229DC180" w14:textId="77777777" w:rsidR="009A2D73" w:rsidRDefault="009A2D73">
            <w:pPr>
              <w:widowControl w:val="0"/>
              <w:rPr>
                <w:i/>
                <w:sz w:val="20"/>
                <w:szCs w:val="20"/>
              </w:rPr>
            </w:pPr>
          </w:p>
          <w:p w14:paraId="19151083" w14:textId="77777777" w:rsidR="009A2D73" w:rsidRDefault="009A2D73">
            <w:pPr>
              <w:widowControl w:val="0"/>
              <w:rPr>
                <w:i/>
                <w:sz w:val="20"/>
                <w:szCs w:val="20"/>
              </w:rPr>
            </w:pPr>
          </w:p>
          <w:p w14:paraId="5827303B" w14:textId="77777777" w:rsidR="009A2D73" w:rsidRDefault="009A2D73">
            <w:pPr>
              <w:widowControl w:val="0"/>
              <w:rPr>
                <w:i/>
                <w:sz w:val="20"/>
                <w:szCs w:val="20"/>
              </w:rPr>
            </w:pPr>
          </w:p>
        </w:tc>
      </w:tr>
    </w:tbl>
    <w:p w14:paraId="1E98D5EF" w14:textId="77777777" w:rsidR="009A2D73" w:rsidRDefault="009A2D73">
      <w:pPr>
        <w:rPr>
          <w:sz w:val="28"/>
          <w:szCs w:val="28"/>
        </w:rPr>
      </w:pPr>
    </w:p>
    <w:p w14:paraId="41367BEA" w14:textId="77777777" w:rsidR="00816F5C" w:rsidRDefault="00816F5C">
      <w:pPr>
        <w:rPr>
          <w:b/>
          <w:color w:val="6D9EEB"/>
          <w:sz w:val="28"/>
          <w:szCs w:val="28"/>
        </w:rPr>
      </w:pPr>
      <w:r>
        <w:rPr>
          <w:b/>
          <w:color w:val="6D9EEB"/>
          <w:sz w:val="28"/>
          <w:szCs w:val="28"/>
        </w:rPr>
        <w:br w:type="page"/>
      </w:r>
    </w:p>
    <w:p w14:paraId="6853EB4B" w14:textId="097A36E7" w:rsidR="009A2D73" w:rsidRDefault="009A2D73">
      <w:pPr>
        <w:rPr>
          <w:rFonts w:ascii="Arial" w:hAnsi="Arial" w:cs="Arial"/>
          <w:b/>
          <w:color w:val="6D9EEB"/>
          <w:sz w:val="28"/>
          <w:szCs w:val="28"/>
        </w:rPr>
      </w:pPr>
      <w:r w:rsidRPr="00F77D9E">
        <w:rPr>
          <w:rFonts w:ascii="Arial" w:hAnsi="Arial" w:cs="Arial"/>
          <w:b/>
          <w:color w:val="6D9EEB"/>
          <w:sz w:val="28"/>
          <w:szCs w:val="28"/>
        </w:rPr>
        <w:lastRenderedPageBreak/>
        <w:t>Verkenning: het voortgangsgesprek</w:t>
      </w:r>
    </w:p>
    <w:p w14:paraId="3098E667" w14:textId="77777777" w:rsidR="00F77D9E" w:rsidRPr="00F77D9E" w:rsidRDefault="00F77D9E">
      <w:pPr>
        <w:rPr>
          <w:rFonts w:ascii="Arial" w:hAnsi="Arial" w:cs="Arial"/>
          <w:b/>
          <w:color w:val="6D9EEB"/>
          <w:sz w:val="28"/>
          <w:szCs w:val="28"/>
        </w:rPr>
      </w:pPr>
    </w:p>
    <w:p w14:paraId="7676824C" w14:textId="26206CB1" w:rsidR="009A2D73" w:rsidRPr="00F77D9E" w:rsidRDefault="009A2D73" w:rsidP="00F77D9E">
      <w:pPr>
        <w:spacing w:line="288" w:lineRule="auto"/>
        <w:rPr>
          <w:rFonts w:ascii="Arial" w:hAnsi="Arial" w:cs="Arial"/>
          <w:sz w:val="20"/>
          <w:szCs w:val="20"/>
        </w:rPr>
      </w:pPr>
      <w:r w:rsidRPr="00F77D9E">
        <w:rPr>
          <w:rFonts w:ascii="Arial" w:hAnsi="Arial" w:cs="Arial"/>
          <w:sz w:val="20"/>
          <w:szCs w:val="20"/>
        </w:rPr>
        <w:t>In het eerste jaar van de opleiding organiseert de student een voortgangsgesprek waarbij hij/zij de deelnemers uitnodigt van het startgesprek. Tijdens dit gesprek wordt teruggeblikt op de inhoud van het startgesprek, het proces tot nu toe en de gemaakte afspraken. Zijn we op de goede weg? Ter voorbereiding van het gesprek organiseert de student een gesprek met medestudenten waarbij hij/zij feedback en feedforward vraagt over zijn/haar proces: de input van dit gesprek wordt ingebracht tijdens het voortgangsgesprek. Tenslotte worden nieuwe afspraken geformuleerd t</w:t>
      </w:r>
      <w:r w:rsidR="00F77D9E">
        <w:rPr>
          <w:rFonts w:ascii="Arial" w:hAnsi="Arial" w:cs="Arial"/>
          <w:sz w:val="20"/>
          <w:szCs w:val="20"/>
        </w:rPr>
        <w:t>.</w:t>
      </w:r>
      <w:r w:rsidRPr="00F77D9E">
        <w:rPr>
          <w:rFonts w:ascii="Arial" w:hAnsi="Arial" w:cs="Arial"/>
          <w:sz w:val="20"/>
          <w:szCs w:val="20"/>
        </w:rPr>
        <w:t>a</w:t>
      </w:r>
      <w:r w:rsidR="00F77D9E">
        <w:rPr>
          <w:rFonts w:ascii="Arial" w:hAnsi="Arial" w:cs="Arial"/>
          <w:sz w:val="20"/>
          <w:szCs w:val="20"/>
        </w:rPr>
        <w:t>.</w:t>
      </w:r>
      <w:r w:rsidRPr="00F77D9E">
        <w:rPr>
          <w:rFonts w:ascii="Arial" w:hAnsi="Arial" w:cs="Arial"/>
          <w:sz w:val="20"/>
          <w:szCs w:val="20"/>
        </w:rPr>
        <w:t>v</w:t>
      </w:r>
      <w:r w:rsidR="00F77D9E">
        <w:rPr>
          <w:rFonts w:ascii="Arial" w:hAnsi="Arial" w:cs="Arial"/>
          <w:sz w:val="20"/>
          <w:szCs w:val="20"/>
        </w:rPr>
        <w:t>.</w:t>
      </w:r>
      <w:r w:rsidRPr="00F77D9E">
        <w:rPr>
          <w:rFonts w:ascii="Arial" w:hAnsi="Arial" w:cs="Arial"/>
          <w:sz w:val="20"/>
          <w:szCs w:val="20"/>
        </w:rPr>
        <w:t xml:space="preserve"> proces, voortgang ( waardering) en begeleiding. Deel het document opnieuw met alle betrokkenen voor feedback en aanvulling. </w:t>
      </w:r>
    </w:p>
    <w:p w14:paraId="3B718696" w14:textId="77777777" w:rsidR="009A2D73" w:rsidRPr="00F77D9E" w:rsidRDefault="009A2D73">
      <w:pPr>
        <w:rPr>
          <w:rFonts w:ascii="Arial" w:hAnsi="Arial" w:cs="Arial"/>
        </w:rPr>
      </w:pPr>
    </w:p>
    <w:p w14:paraId="0D44EE67" w14:textId="77777777" w:rsidR="009A2D73" w:rsidRDefault="009A2D73"/>
    <w:tbl>
      <w:tblPr>
        <w:tblW w:w="9375" w:type="dxa"/>
        <w:tblInd w:w="8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75"/>
      </w:tblGrid>
      <w:tr w:rsidR="009A2D73" w14:paraId="2CD8513E" w14:textId="77777777">
        <w:tc>
          <w:tcPr>
            <w:tcW w:w="9375" w:type="dxa"/>
            <w:shd w:val="clear" w:color="auto" w:fill="auto"/>
            <w:tcMar>
              <w:top w:w="100" w:type="dxa"/>
              <w:left w:w="100" w:type="dxa"/>
              <w:bottom w:w="100" w:type="dxa"/>
              <w:right w:w="100" w:type="dxa"/>
            </w:tcMar>
          </w:tcPr>
          <w:p w14:paraId="287AAAF4" w14:textId="77777777" w:rsidR="009A2D73" w:rsidRPr="00F77D9E" w:rsidRDefault="009A2D73">
            <w:pPr>
              <w:widowControl w:val="0"/>
              <w:rPr>
                <w:rFonts w:ascii="Arial" w:hAnsi="Arial" w:cs="Arial"/>
                <w:i/>
                <w:sz w:val="20"/>
                <w:szCs w:val="20"/>
              </w:rPr>
            </w:pPr>
          </w:p>
          <w:tbl>
            <w:tblPr>
              <w:tblW w:w="917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87"/>
              <w:gridCol w:w="4588"/>
            </w:tblGrid>
            <w:tr w:rsidR="009A2D73" w:rsidRPr="00F77D9E" w14:paraId="447A04A8" w14:textId="77777777">
              <w:tc>
                <w:tcPr>
                  <w:tcW w:w="4587" w:type="dxa"/>
                  <w:shd w:val="clear" w:color="auto" w:fill="auto"/>
                  <w:tcMar>
                    <w:top w:w="100" w:type="dxa"/>
                    <w:left w:w="100" w:type="dxa"/>
                    <w:bottom w:w="100" w:type="dxa"/>
                    <w:right w:w="100" w:type="dxa"/>
                  </w:tcMar>
                </w:tcPr>
                <w:p w14:paraId="04FD1BB3" w14:textId="77777777" w:rsidR="009A2D73" w:rsidRPr="00F77D9E" w:rsidRDefault="009A2D73">
                  <w:pPr>
                    <w:widowControl w:val="0"/>
                    <w:rPr>
                      <w:rFonts w:ascii="Arial" w:hAnsi="Arial" w:cs="Arial"/>
                      <w:b/>
                      <w:sz w:val="20"/>
                      <w:szCs w:val="20"/>
                    </w:rPr>
                  </w:pPr>
                  <w:r w:rsidRPr="00F77D9E">
                    <w:rPr>
                      <w:rFonts w:ascii="Arial" w:hAnsi="Arial" w:cs="Arial"/>
                      <w:b/>
                      <w:sz w:val="20"/>
                      <w:szCs w:val="20"/>
                    </w:rPr>
                    <w:t>Datum Voortgangsgesprek:</w:t>
                  </w:r>
                </w:p>
                <w:p w14:paraId="7D1C5952" w14:textId="77777777" w:rsidR="009A2D73" w:rsidRPr="00F77D9E" w:rsidRDefault="009A2D73">
                  <w:pPr>
                    <w:widowControl w:val="0"/>
                    <w:rPr>
                      <w:rFonts w:ascii="Arial" w:hAnsi="Arial" w:cs="Arial"/>
                      <w:sz w:val="20"/>
                      <w:szCs w:val="20"/>
                    </w:rPr>
                  </w:pPr>
                </w:p>
              </w:tc>
              <w:tc>
                <w:tcPr>
                  <w:tcW w:w="4588" w:type="dxa"/>
                  <w:shd w:val="clear" w:color="auto" w:fill="auto"/>
                  <w:tcMar>
                    <w:top w:w="100" w:type="dxa"/>
                    <w:left w:w="100" w:type="dxa"/>
                    <w:bottom w:w="100" w:type="dxa"/>
                    <w:right w:w="100" w:type="dxa"/>
                  </w:tcMar>
                </w:tcPr>
                <w:p w14:paraId="439BA0F1" w14:textId="77777777" w:rsidR="009A2D73" w:rsidRPr="00F77D9E" w:rsidRDefault="009A2D73">
                  <w:pPr>
                    <w:widowControl w:val="0"/>
                    <w:rPr>
                      <w:rFonts w:ascii="Arial" w:hAnsi="Arial" w:cs="Arial"/>
                      <w:b/>
                      <w:sz w:val="20"/>
                      <w:szCs w:val="20"/>
                    </w:rPr>
                  </w:pPr>
                  <w:r w:rsidRPr="00F77D9E">
                    <w:rPr>
                      <w:rFonts w:ascii="Arial" w:hAnsi="Arial" w:cs="Arial"/>
                      <w:b/>
                      <w:sz w:val="20"/>
                      <w:szCs w:val="20"/>
                    </w:rPr>
                    <w:t>Deelnemers voortgangsgesprek:</w:t>
                  </w:r>
                </w:p>
              </w:tc>
            </w:tr>
          </w:tbl>
          <w:p w14:paraId="18118956" w14:textId="77777777" w:rsidR="009A2D73" w:rsidRPr="00F77D9E" w:rsidRDefault="009A2D73">
            <w:pPr>
              <w:widowControl w:val="0"/>
              <w:rPr>
                <w:rFonts w:ascii="Arial" w:hAnsi="Arial" w:cs="Arial"/>
                <w:i/>
                <w:sz w:val="20"/>
                <w:szCs w:val="20"/>
              </w:rPr>
            </w:pPr>
          </w:p>
          <w:p w14:paraId="73CE55B9" w14:textId="77777777" w:rsidR="009A2D73" w:rsidRPr="00F77D9E" w:rsidRDefault="009A2D73">
            <w:pPr>
              <w:widowControl w:val="0"/>
              <w:rPr>
                <w:rFonts w:ascii="Arial" w:hAnsi="Arial" w:cs="Arial"/>
                <w:i/>
                <w:sz w:val="20"/>
                <w:szCs w:val="20"/>
              </w:rPr>
            </w:pPr>
            <w:r w:rsidRPr="00F77D9E">
              <w:rPr>
                <w:rFonts w:ascii="Arial" w:hAnsi="Arial" w:cs="Arial"/>
                <w:i/>
                <w:sz w:val="20"/>
                <w:szCs w:val="20"/>
              </w:rPr>
              <w:t>Schrijf hier een verslag van het gesprek</w:t>
            </w:r>
          </w:p>
          <w:p w14:paraId="4DBB7DDC" w14:textId="77777777" w:rsidR="009A2D73" w:rsidRPr="00F77D9E" w:rsidRDefault="009A2D73">
            <w:pPr>
              <w:widowControl w:val="0"/>
              <w:rPr>
                <w:rFonts w:ascii="Arial" w:hAnsi="Arial" w:cs="Arial"/>
                <w:i/>
                <w:sz w:val="20"/>
                <w:szCs w:val="20"/>
              </w:rPr>
            </w:pPr>
          </w:p>
        </w:tc>
      </w:tr>
      <w:tr w:rsidR="009A2D73" w14:paraId="1475B63E" w14:textId="77777777">
        <w:tc>
          <w:tcPr>
            <w:tcW w:w="9375" w:type="dxa"/>
            <w:shd w:val="clear" w:color="auto" w:fill="auto"/>
            <w:tcMar>
              <w:top w:w="100" w:type="dxa"/>
              <w:left w:w="100" w:type="dxa"/>
              <w:bottom w:w="100" w:type="dxa"/>
              <w:right w:w="100" w:type="dxa"/>
            </w:tcMar>
          </w:tcPr>
          <w:p w14:paraId="01B175B8" w14:textId="77777777" w:rsidR="009A2D73" w:rsidRPr="00F77D9E" w:rsidRDefault="009A2D73">
            <w:pPr>
              <w:widowControl w:val="0"/>
              <w:rPr>
                <w:rFonts w:ascii="Arial" w:hAnsi="Arial" w:cs="Arial"/>
                <w:i/>
                <w:sz w:val="20"/>
                <w:szCs w:val="20"/>
              </w:rPr>
            </w:pPr>
            <w:r w:rsidRPr="00F77D9E">
              <w:rPr>
                <w:rFonts w:ascii="Arial" w:hAnsi="Arial" w:cs="Arial"/>
                <w:i/>
                <w:sz w:val="20"/>
                <w:szCs w:val="20"/>
              </w:rPr>
              <w:t>Noteer hier de gemaakte afspraken</w:t>
            </w:r>
          </w:p>
          <w:p w14:paraId="0FFDBE2E" w14:textId="77777777" w:rsidR="009A2D73" w:rsidRPr="00F77D9E" w:rsidRDefault="009A2D73">
            <w:pPr>
              <w:widowControl w:val="0"/>
              <w:rPr>
                <w:rFonts w:ascii="Arial" w:hAnsi="Arial" w:cs="Arial"/>
                <w:i/>
                <w:sz w:val="20"/>
                <w:szCs w:val="20"/>
              </w:rPr>
            </w:pPr>
          </w:p>
        </w:tc>
      </w:tr>
    </w:tbl>
    <w:p w14:paraId="02DD369A" w14:textId="77777777" w:rsidR="009A2D73" w:rsidRDefault="009A2D73"/>
    <w:p w14:paraId="7B846FC2" w14:textId="77777777" w:rsidR="009A2D73" w:rsidRDefault="009A2D73">
      <w:pPr>
        <w:rPr>
          <w:b/>
          <w:sz w:val="28"/>
          <w:szCs w:val="28"/>
        </w:rPr>
      </w:pPr>
    </w:p>
    <w:p w14:paraId="0EC61E0B" w14:textId="77777777" w:rsidR="00F72003" w:rsidRDefault="00F72003">
      <w:pPr>
        <w:widowControl w:val="0"/>
        <w:spacing w:line="276" w:lineRule="auto"/>
        <w:rPr>
          <w:rFonts w:ascii="Arial" w:eastAsia="Arial" w:hAnsi="Arial" w:cs="Arial"/>
          <w:b/>
          <w:color w:val="FF0000"/>
          <w:sz w:val="20"/>
          <w:szCs w:val="20"/>
        </w:rPr>
        <w:sectPr w:rsidR="00F72003" w:rsidSect="00B3454B">
          <w:pgSz w:w="11906" w:h="16838"/>
          <w:pgMar w:top="1418" w:right="1440" w:bottom="851" w:left="1440" w:header="0" w:footer="708" w:gutter="0"/>
          <w:cols w:space="708"/>
        </w:sectPr>
      </w:pPr>
    </w:p>
    <w:p w14:paraId="187390BA" w14:textId="77777777" w:rsidR="00816F5C" w:rsidRDefault="00816F5C">
      <w:pPr>
        <w:rPr>
          <w:rFonts w:ascii="Arial" w:eastAsia="Arial" w:hAnsi="Arial" w:cs="Arial"/>
          <w:b/>
          <w:sz w:val="22"/>
          <w:szCs w:val="20"/>
        </w:rPr>
      </w:pPr>
      <w:r>
        <w:rPr>
          <w:rFonts w:ascii="Arial" w:eastAsia="Arial" w:hAnsi="Arial" w:cs="Arial"/>
          <w:b/>
          <w:sz w:val="22"/>
          <w:szCs w:val="20"/>
        </w:rPr>
        <w:br w:type="page"/>
      </w:r>
    </w:p>
    <w:p w14:paraId="617B4012" w14:textId="45278704" w:rsidR="00F72003" w:rsidRPr="004B7E9D" w:rsidRDefault="004B7E9D">
      <w:pPr>
        <w:rPr>
          <w:rFonts w:ascii="Arial" w:eastAsia="Arial" w:hAnsi="Arial" w:cs="Arial"/>
          <w:b/>
          <w:sz w:val="22"/>
          <w:szCs w:val="20"/>
        </w:rPr>
      </w:pPr>
      <w:r w:rsidRPr="004B7E9D">
        <w:rPr>
          <w:rFonts w:ascii="Arial" w:eastAsia="Arial" w:hAnsi="Arial" w:cs="Arial"/>
          <w:b/>
          <w:sz w:val="22"/>
          <w:szCs w:val="20"/>
        </w:rPr>
        <w:lastRenderedPageBreak/>
        <w:t>BIJLAGE K</w:t>
      </w:r>
    </w:p>
    <w:p w14:paraId="5055D598" w14:textId="77777777" w:rsidR="00F72003" w:rsidRDefault="00F72003">
      <w:pPr>
        <w:rPr>
          <w:rFonts w:ascii="Arial" w:eastAsia="Arial" w:hAnsi="Arial" w:cs="Arial"/>
          <w:b/>
          <w:color w:val="FF0000"/>
          <w:sz w:val="20"/>
          <w:szCs w:val="20"/>
        </w:rPr>
      </w:pPr>
    </w:p>
    <w:p w14:paraId="07F00702" w14:textId="77777777" w:rsidR="00F72003" w:rsidRDefault="00632685">
      <w:pPr>
        <w:pStyle w:val="Kop2"/>
        <w:jc w:val="center"/>
        <w:rPr>
          <w:i/>
          <w:color w:val="000000"/>
          <w:sz w:val="36"/>
          <w:szCs w:val="36"/>
        </w:rPr>
      </w:pPr>
      <w:r>
        <w:rPr>
          <w:color w:val="000000"/>
          <w:sz w:val="36"/>
          <w:szCs w:val="36"/>
        </w:rPr>
        <w:t xml:space="preserve">Overeenkomst Werkplekleren PDG </w:t>
      </w:r>
    </w:p>
    <w:p w14:paraId="1E498297" w14:textId="77777777" w:rsidR="00F72003" w:rsidRDefault="00632685">
      <w:pPr>
        <w:spacing w:after="120" w:line="276" w:lineRule="auto"/>
        <w:rPr>
          <w:rFonts w:ascii="Times New Roman" w:eastAsia="Times New Roman" w:hAnsi="Times New Roman" w:cs="Times New Roman"/>
          <w:b/>
          <w:i/>
          <w:sz w:val="16"/>
          <w:szCs w:val="16"/>
        </w:rPr>
      </w:pPr>
      <w:r>
        <w:rPr>
          <w:rFonts w:ascii="Times New Roman" w:eastAsia="Times New Roman" w:hAnsi="Times New Roman" w:cs="Times New Roman"/>
          <w:sz w:val="16"/>
          <w:szCs w:val="16"/>
        </w:rPr>
        <w:t>Versie 11 mei 2017</w:t>
      </w:r>
    </w:p>
    <w:p w14:paraId="05238A70" w14:textId="77777777" w:rsidR="00F72003" w:rsidRDefault="00F72003">
      <w:pPr>
        <w:spacing w:after="120" w:line="276" w:lineRule="auto"/>
        <w:rPr>
          <w:rFonts w:ascii="Times New Roman" w:eastAsia="Times New Roman" w:hAnsi="Times New Roman" w:cs="Times New Roman"/>
          <w:b/>
          <w:sz w:val="16"/>
          <w:szCs w:val="16"/>
        </w:rPr>
      </w:pPr>
    </w:p>
    <w:p w14:paraId="3F82AB47" w14:textId="77777777" w:rsidR="00F72003" w:rsidRDefault="00632685">
      <w:pPr>
        <w:spacing w:after="120" w:line="276" w:lineRule="auto"/>
        <w:rPr>
          <w:rFonts w:ascii="Times New Roman" w:eastAsia="Times New Roman" w:hAnsi="Times New Roman" w:cs="Times New Roman"/>
        </w:rPr>
      </w:pPr>
      <w:r>
        <w:rPr>
          <w:rFonts w:ascii="Times New Roman" w:eastAsia="Times New Roman" w:hAnsi="Times New Roman" w:cs="Times New Roman"/>
        </w:rPr>
        <w:t>Ondergetekenden:</w:t>
      </w:r>
    </w:p>
    <w:p w14:paraId="12F18C4D" w14:textId="77777777" w:rsidR="00F72003" w:rsidRDefault="00F72003">
      <w:pPr>
        <w:spacing w:line="276" w:lineRule="auto"/>
        <w:rPr>
          <w:sz w:val="20"/>
          <w:szCs w:val="20"/>
        </w:rPr>
      </w:pPr>
    </w:p>
    <w:p w14:paraId="57A020B7" w14:textId="77777777" w:rsidR="00F72003" w:rsidRDefault="00632685">
      <w:pPr>
        <w:spacing w:line="276" w:lineRule="auto"/>
        <w:ind w:left="705" w:hanging="705"/>
        <w:rPr>
          <w:sz w:val="20"/>
          <w:szCs w:val="20"/>
        </w:rPr>
      </w:pPr>
      <w:r>
        <w:rPr>
          <w:sz w:val="20"/>
          <w:szCs w:val="20"/>
        </w:rPr>
        <w:t>1</w:t>
      </w:r>
      <w:r>
        <w:rPr>
          <w:sz w:val="20"/>
          <w:szCs w:val="20"/>
        </w:rPr>
        <w:tab/>
      </w:r>
      <w:r>
        <w:rPr>
          <w:color w:val="7F7F7F"/>
          <w:sz w:val="20"/>
          <w:szCs w:val="20"/>
        </w:rPr>
        <w:t xml:space="preserve">[school] </w:t>
      </w:r>
      <w:r>
        <w:rPr>
          <w:sz w:val="20"/>
          <w:szCs w:val="20"/>
        </w:rPr>
        <w:t xml:space="preserve"> gevestigd te </w:t>
      </w:r>
      <w:r>
        <w:rPr>
          <w:color w:val="7F7F7F"/>
          <w:sz w:val="20"/>
          <w:szCs w:val="20"/>
        </w:rPr>
        <w:t xml:space="preserve">[plaats] </w:t>
      </w:r>
      <w:r>
        <w:rPr>
          <w:sz w:val="20"/>
          <w:szCs w:val="20"/>
        </w:rPr>
        <w:t xml:space="preserve"> en kantoorhoudende aan </w:t>
      </w:r>
      <w:r>
        <w:rPr>
          <w:color w:val="7F7F7F"/>
          <w:sz w:val="20"/>
          <w:szCs w:val="20"/>
        </w:rPr>
        <w:t>[adres, postcode, plaats],</w:t>
      </w:r>
      <w:r>
        <w:rPr>
          <w:sz w:val="20"/>
          <w:szCs w:val="20"/>
        </w:rPr>
        <w:br/>
        <w:t>ingeschreven in het handelsregister onder nummer (KvK) [</w:t>
      </w:r>
      <w:r>
        <w:rPr>
          <w:color w:val="7F7F7F"/>
          <w:sz w:val="20"/>
          <w:szCs w:val="20"/>
        </w:rPr>
        <w:t>nummer</w:t>
      </w:r>
      <w:r>
        <w:rPr>
          <w:sz w:val="20"/>
          <w:szCs w:val="20"/>
        </w:rPr>
        <w:t>]</w:t>
      </w:r>
    </w:p>
    <w:p w14:paraId="3513F5E8" w14:textId="77777777" w:rsidR="00F72003" w:rsidRDefault="00632685">
      <w:pPr>
        <w:spacing w:line="276" w:lineRule="auto"/>
        <w:ind w:left="705"/>
        <w:rPr>
          <w:sz w:val="20"/>
          <w:szCs w:val="20"/>
        </w:rPr>
      </w:pPr>
      <w:r>
        <w:rPr>
          <w:sz w:val="20"/>
          <w:szCs w:val="20"/>
        </w:rPr>
        <w:t>vertegenwoordigd door de [</w:t>
      </w:r>
      <w:r>
        <w:rPr>
          <w:color w:val="7F7F7F"/>
          <w:sz w:val="20"/>
          <w:szCs w:val="20"/>
        </w:rPr>
        <w:t>naam, functie</w:t>
      </w:r>
      <w:r>
        <w:rPr>
          <w:sz w:val="20"/>
          <w:szCs w:val="20"/>
        </w:rPr>
        <w:t xml:space="preserve">], </w:t>
      </w:r>
      <w:r>
        <w:rPr>
          <w:sz w:val="20"/>
          <w:szCs w:val="20"/>
        </w:rPr>
        <w:br/>
      </w:r>
      <w:r>
        <w:rPr>
          <w:i/>
          <w:sz w:val="20"/>
          <w:szCs w:val="20"/>
        </w:rPr>
        <w:t>hierna te noemen ‘praktijkschool</w:t>
      </w:r>
      <w:r>
        <w:rPr>
          <w:sz w:val="20"/>
          <w:szCs w:val="20"/>
        </w:rPr>
        <w:t>’,</w:t>
      </w:r>
    </w:p>
    <w:p w14:paraId="59CD8E8F" w14:textId="77777777" w:rsidR="00F72003" w:rsidRDefault="00F72003">
      <w:pPr>
        <w:spacing w:line="276" w:lineRule="auto"/>
        <w:rPr>
          <w:sz w:val="20"/>
          <w:szCs w:val="20"/>
        </w:rPr>
      </w:pPr>
    </w:p>
    <w:p w14:paraId="3DE2F684" w14:textId="77777777" w:rsidR="00F72003" w:rsidRDefault="00632685">
      <w:pPr>
        <w:spacing w:line="276" w:lineRule="auto"/>
        <w:ind w:left="705" w:hanging="705"/>
        <w:rPr>
          <w:sz w:val="20"/>
          <w:szCs w:val="20"/>
        </w:rPr>
      </w:pPr>
      <w:r>
        <w:rPr>
          <w:sz w:val="20"/>
          <w:szCs w:val="20"/>
        </w:rPr>
        <w:t xml:space="preserve">2 </w:t>
      </w:r>
      <w:r>
        <w:rPr>
          <w:sz w:val="20"/>
          <w:szCs w:val="20"/>
        </w:rPr>
        <w:tab/>
        <w:t>[</w:t>
      </w:r>
      <w:r>
        <w:rPr>
          <w:color w:val="7F7F7F"/>
          <w:sz w:val="20"/>
          <w:szCs w:val="20"/>
        </w:rPr>
        <w:t>naam stagiaire, geboortedatum</w:t>
      </w:r>
      <w:r>
        <w:rPr>
          <w:sz w:val="20"/>
          <w:szCs w:val="20"/>
        </w:rPr>
        <w:t>] [</w:t>
      </w:r>
      <w:r>
        <w:rPr>
          <w:color w:val="7F7F7F"/>
          <w:sz w:val="20"/>
          <w:szCs w:val="20"/>
        </w:rPr>
        <w:t>adres, postcode, plaats</w:t>
      </w:r>
      <w:r>
        <w:rPr>
          <w:sz w:val="20"/>
          <w:szCs w:val="20"/>
        </w:rPr>
        <w:t>],</w:t>
      </w:r>
    </w:p>
    <w:p w14:paraId="4717F561" w14:textId="77777777" w:rsidR="00F72003" w:rsidRDefault="00632685">
      <w:pPr>
        <w:spacing w:line="276" w:lineRule="auto"/>
        <w:ind w:firstLine="708"/>
        <w:rPr>
          <w:sz w:val="20"/>
          <w:szCs w:val="20"/>
        </w:rPr>
      </w:pPr>
      <w:r>
        <w:rPr>
          <w:sz w:val="20"/>
          <w:szCs w:val="20"/>
          <w:highlight w:val="white"/>
        </w:rPr>
        <w:t xml:space="preserve">Opleiding Pedagogisch Didactisch Getuigschrift (PDG) voor </w:t>
      </w:r>
      <w:r w:rsidR="00756A3D">
        <w:rPr>
          <w:sz w:val="20"/>
          <w:szCs w:val="20"/>
          <w:highlight w:val="white"/>
        </w:rPr>
        <w:t>mbo-docent</w:t>
      </w:r>
      <w:r>
        <w:rPr>
          <w:sz w:val="20"/>
          <w:szCs w:val="20"/>
          <w:highlight w:val="white"/>
        </w:rPr>
        <w:t>en</w:t>
      </w:r>
      <w:r>
        <w:rPr>
          <w:sz w:val="20"/>
          <w:szCs w:val="20"/>
        </w:rPr>
        <w:t>,</w:t>
      </w:r>
    </w:p>
    <w:p w14:paraId="7D2D5264" w14:textId="77777777" w:rsidR="00F72003" w:rsidRDefault="00632685">
      <w:pPr>
        <w:spacing w:line="276" w:lineRule="auto"/>
        <w:ind w:firstLine="708"/>
        <w:rPr>
          <w:i/>
          <w:sz w:val="20"/>
          <w:szCs w:val="20"/>
        </w:rPr>
      </w:pPr>
      <w:r>
        <w:rPr>
          <w:sz w:val="20"/>
          <w:szCs w:val="20"/>
        </w:rPr>
        <w:t>Werkplekleren,</w:t>
      </w:r>
    </w:p>
    <w:p w14:paraId="4EBEC375" w14:textId="77777777" w:rsidR="00F72003" w:rsidRDefault="00632685">
      <w:pPr>
        <w:spacing w:line="276" w:lineRule="auto"/>
        <w:ind w:firstLine="708"/>
        <w:rPr>
          <w:sz w:val="20"/>
          <w:szCs w:val="20"/>
        </w:rPr>
      </w:pPr>
      <w:r>
        <w:rPr>
          <w:i/>
          <w:sz w:val="20"/>
          <w:szCs w:val="20"/>
        </w:rPr>
        <w:t>hierna te noemen ‘stagiair’</w:t>
      </w:r>
      <w:r>
        <w:rPr>
          <w:sz w:val="20"/>
          <w:szCs w:val="20"/>
        </w:rPr>
        <w:t xml:space="preserve">, </w:t>
      </w:r>
    </w:p>
    <w:p w14:paraId="075D4689" w14:textId="77777777" w:rsidR="00F72003" w:rsidRDefault="00F72003">
      <w:pPr>
        <w:spacing w:line="276" w:lineRule="auto"/>
        <w:rPr>
          <w:sz w:val="20"/>
          <w:szCs w:val="20"/>
        </w:rPr>
      </w:pPr>
    </w:p>
    <w:p w14:paraId="20679FE2" w14:textId="77777777" w:rsidR="00F72003" w:rsidRDefault="00632685">
      <w:pPr>
        <w:spacing w:line="276" w:lineRule="auto"/>
        <w:ind w:left="705" w:hanging="705"/>
        <w:rPr>
          <w:sz w:val="20"/>
          <w:szCs w:val="20"/>
        </w:rPr>
      </w:pPr>
      <w:r>
        <w:rPr>
          <w:sz w:val="20"/>
          <w:szCs w:val="20"/>
        </w:rPr>
        <w:t xml:space="preserve">3 </w:t>
      </w:r>
      <w:r>
        <w:rPr>
          <w:sz w:val="20"/>
          <w:szCs w:val="20"/>
        </w:rPr>
        <w:tab/>
      </w:r>
      <w:r>
        <w:rPr>
          <w:b/>
          <w:sz w:val="20"/>
          <w:szCs w:val="20"/>
        </w:rPr>
        <w:t xml:space="preserve">Stichting </w:t>
      </w:r>
      <w:r w:rsidR="00BE20C2">
        <w:rPr>
          <w:b/>
          <w:sz w:val="20"/>
          <w:szCs w:val="20"/>
        </w:rPr>
        <w:t>NHLStenden</w:t>
      </w:r>
      <w:r>
        <w:rPr>
          <w:sz w:val="20"/>
          <w:szCs w:val="20"/>
        </w:rPr>
        <w:t xml:space="preserve">, gevestigd te Leeuwarden en kantoorhoudende aan Rengerslaan 10, 8917 DD, Leeuwarden, ingeschreven in het handelsregister onder nummer 41002686, </w:t>
      </w:r>
    </w:p>
    <w:p w14:paraId="426D57B9" w14:textId="77777777" w:rsidR="00F72003" w:rsidRDefault="00632685">
      <w:pPr>
        <w:spacing w:line="276" w:lineRule="auto"/>
        <w:ind w:left="705"/>
        <w:rPr>
          <w:i/>
          <w:sz w:val="20"/>
          <w:szCs w:val="20"/>
        </w:rPr>
      </w:pPr>
      <w:r>
        <w:rPr>
          <w:sz w:val="20"/>
          <w:szCs w:val="20"/>
        </w:rPr>
        <w:t>vertegenwoordigd door drs. W.W. Eikelenboom, directeur Instituut Educatie,</w:t>
      </w:r>
      <w:r>
        <w:rPr>
          <w:sz w:val="20"/>
          <w:szCs w:val="20"/>
        </w:rPr>
        <w:br/>
      </w:r>
      <w:r>
        <w:rPr>
          <w:i/>
          <w:sz w:val="20"/>
          <w:szCs w:val="20"/>
        </w:rPr>
        <w:t>hierna te noemen ‘</w:t>
      </w:r>
      <w:r w:rsidR="00BE20C2">
        <w:rPr>
          <w:i/>
          <w:sz w:val="20"/>
          <w:szCs w:val="20"/>
        </w:rPr>
        <w:t>NHLStenden</w:t>
      </w:r>
      <w:r>
        <w:rPr>
          <w:i/>
          <w:sz w:val="20"/>
          <w:szCs w:val="20"/>
        </w:rPr>
        <w:t>’</w:t>
      </w:r>
      <w:r>
        <w:rPr>
          <w:sz w:val="20"/>
          <w:szCs w:val="20"/>
        </w:rPr>
        <w:t>.</w:t>
      </w:r>
    </w:p>
    <w:p w14:paraId="77CB3E01" w14:textId="77777777" w:rsidR="00F72003" w:rsidRDefault="00F72003">
      <w:pPr>
        <w:spacing w:line="276" w:lineRule="auto"/>
        <w:rPr>
          <w:sz w:val="20"/>
          <w:szCs w:val="20"/>
        </w:rPr>
      </w:pPr>
    </w:p>
    <w:p w14:paraId="4B16987C" w14:textId="77777777" w:rsidR="00F72003" w:rsidRDefault="00632685">
      <w:pPr>
        <w:spacing w:line="276" w:lineRule="auto"/>
        <w:rPr>
          <w:sz w:val="20"/>
          <w:szCs w:val="20"/>
        </w:rPr>
      </w:pPr>
      <w:r>
        <w:rPr>
          <w:sz w:val="20"/>
          <w:szCs w:val="20"/>
        </w:rPr>
        <w:t xml:space="preserve">De praktijkschool, stagiair en </w:t>
      </w:r>
      <w:r w:rsidR="00BE20C2">
        <w:rPr>
          <w:sz w:val="20"/>
          <w:szCs w:val="20"/>
        </w:rPr>
        <w:t>NHLStenden</w:t>
      </w:r>
      <w:r>
        <w:rPr>
          <w:sz w:val="20"/>
          <w:szCs w:val="20"/>
        </w:rPr>
        <w:t xml:space="preserve"> worden hierna ieder afzonderlijk mede aangeduid als ‘partij’ en tezamen als ‘partijen’.</w:t>
      </w:r>
    </w:p>
    <w:p w14:paraId="3CE4AB15" w14:textId="77777777" w:rsidR="00F72003" w:rsidRDefault="00F72003">
      <w:pPr>
        <w:spacing w:line="276" w:lineRule="auto"/>
        <w:rPr>
          <w:sz w:val="20"/>
          <w:szCs w:val="20"/>
        </w:rPr>
      </w:pPr>
    </w:p>
    <w:p w14:paraId="2B841CE5" w14:textId="77777777" w:rsidR="00F72003" w:rsidRDefault="00632685">
      <w:pPr>
        <w:tabs>
          <w:tab w:val="left" w:pos="8460"/>
        </w:tabs>
        <w:spacing w:line="276" w:lineRule="auto"/>
        <w:rPr>
          <w:b/>
          <w:sz w:val="20"/>
          <w:szCs w:val="20"/>
        </w:rPr>
      </w:pPr>
      <w:r>
        <w:rPr>
          <w:b/>
          <w:sz w:val="20"/>
          <w:szCs w:val="20"/>
        </w:rPr>
        <w:t xml:space="preserve">in overweging nemende dat: </w:t>
      </w:r>
    </w:p>
    <w:p w14:paraId="065555FC" w14:textId="77777777" w:rsidR="00F72003" w:rsidRDefault="00F72003">
      <w:pPr>
        <w:tabs>
          <w:tab w:val="left" w:pos="8460"/>
        </w:tabs>
        <w:spacing w:line="276" w:lineRule="auto"/>
        <w:rPr>
          <w:b/>
          <w:sz w:val="20"/>
          <w:szCs w:val="20"/>
        </w:rPr>
      </w:pPr>
    </w:p>
    <w:p w14:paraId="12D06164" w14:textId="77777777" w:rsidR="00F72003" w:rsidRDefault="00BE20C2" w:rsidP="009D3686">
      <w:pPr>
        <w:numPr>
          <w:ilvl w:val="0"/>
          <w:numId w:val="34"/>
        </w:numPr>
        <w:spacing w:line="276" w:lineRule="auto"/>
        <w:ind w:left="709" w:hanging="709"/>
        <w:rPr>
          <w:sz w:val="20"/>
          <w:szCs w:val="20"/>
        </w:rPr>
      </w:pPr>
      <w:r>
        <w:rPr>
          <w:sz w:val="20"/>
          <w:szCs w:val="20"/>
        </w:rPr>
        <w:t>NHLStenden</w:t>
      </w:r>
      <w:r w:rsidR="00632685">
        <w:rPr>
          <w:sz w:val="20"/>
          <w:szCs w:val="20"/>
        </w:rPr>
        <w:t xml:space="preserve"> de </w:t>
      </w:r>
      <w:r>
        <w:rPr>
          <w:sz w:val="20"/>
          <w:szCs w:val="20"/>
        </w:rPr>
        <w:t>NHLStenden</w:t>
      </w:r>
      <w:r w:rsidR="00632685">
        <w:rPr>
          <w:sz w:val="20"/>
          <w:szCs w:val="20"/>
        </w:rPr>
        <w:t xml:space="preserve"> Hogeschool in stand houdt, welke hogeschool de opleiding tot het kwalificeren tot </w:t>
      </w:r>
      <w:r w:rsidR="00756A3D">
        <w:rPr>
          <w:sz w:val="20"/>
          <w:szCs w:val="20"/>
        </w:rPr>
        <w:t>mbo-docent</w:t>
      </w:r>
      <w:r w:rsidR="00632685">
        <w:rPr>
          <w:sz w:val="20"/>
          <w:szCs w:val="20"/>
        </w:rPr>
        <w:t xml:space="preserve"> verzorgt;</w:t>
      </w:r>
    </w:p>
    <w:p w14:paraId="5F34FFAF" w14:textId="77777777" w:rsidR="00F72003" w:rsidRDefault="00632685" w:rsidP="009D3686">
      <w:pPr>
        <w:numPr>
          <w:ilvl w:val="0"/>
          <w:numId w:val="34"/>
        </w:numPr>
        <w:spacing w:line="276" w:lineRule="auto"/>
        <w:ind w:left="709" w:hanging="709"/>
        <w:rPr>
          <w:sz w:val="20"/>
          <w:szCs w:val="20"/>
        </w:rPr>
      </w:pPr>
      <w:r>
        <w:rPr>
          <w:sz w:val="20"/>
          <w:szCs w:val="20"/>
        </w:rPr>
        <w:t xml:space="preserve">de stagiair bij </w:t>
      </w:r>
      <w:r w:rsidR="00BE20C2">
        <w:rPr>
          <w:sz w:val="20"/>
          <w:szCs w:val="20"/>
        </w:rPr>
        <w:t>NHLStenden</w:t>
      </w:r>
      <w:r>
        <w:rPr>
          <w:sz w:val="20"/>
          <w:szCs w:val="20"/>
        </w:rPr>
        <w:t xml:space="preserve"> een opleiding tot het kwalificeren tot </w:t>
      </w:r>
      <w:r w:rsidR="00756A3D">
        <w:rPr>
          <w:sz w:val="20"/>
          <w:szCs w:val="20"/>
        </w:rPr>
        <w:t>mbo-docent</w:t>
      </w:r>
      <w:r>
        <w:rPr>
          <w:sz w:val="20"/>
          <w:szCs w:val="20"/>
        </w:rPr>
        <w:t xml:space="preserve"> volgt die tot het hoger beroepsonderwijs behoort;</w:t>
      </w:r>
    </w:p>
    <w:p w14:paraId="0F41CBEC" w14:textId="77777777" w:rsidR="00F72003" w:rsidRDefault="00632685" w:rsidP="009D3686">
      <w:pPr>
        <w:numPr>
          <w:ilvl w:val="0"/>
          <w:numId w:val="34"/>
        </w:numPr>
        <w:spacing w:line="276" w:lineRule="auto"/>
        <w:ind w:left="709" w:hanging="709"/>
        <w:rPr>
          <w:sz w:val="20"/>
          <w:szCs w:val="20"/>
        </w:rPr>
      </w:pPr>
      <w:r>
        <w:rPr>
          <w:sz w:val="20"/>
          <w:szCs w:val="20"/>
        </w:rPr>
        <w:t>het werkplekleren een kenmerkend onderdeel van het opleidingsprogramma is;</w:t>
      </w:r>
    </w:p>
    <w:p w14:paraId="6A38CD10" w14:textId="77777777" w:rsidR="00F72003" w:rsidRDefault="00632685" w:rsidP="009D3686">
      <w:pPr>
        <w:numPr>
          <w:ilvl w:val="0"/>
          <w:numId w:val="34"/>
        </w:numPr>
        <w:spacing w:line="276" w:lineRule="auto"/>
        <w:ind w:left="709" w:hanging="709"/>
        <w:rPr>
          <w:sz w:val="20"/>
          <w:szCs w:val="20"/>
        </w:rPr>
      </w:pPr>
      <w:r>
        <w:rPr>
          <w:sz w:val="20"/>
          <w:szCs w:val="20"/>
        </w:rPr>
        <w:t>de praktijkschool aan de stagiair de mogelijkheid wil bieden bij de praktijkschool het werkplekleren uit te voeren;</w:t>
      </w:r>
    </w:p>
    <w:p w14:paraId="201FBEB9" w14:textId="77777777" w:rsidR="00F72003" w:rsidRDefault="00632685" w:rsidP="009D3686">
      <w:pPr>
        <w:numPr>
          <w:ilvl w:val="0"/>
          <w:numId w:val="34"/>
        </w:numPr>
        <w:spacing w:line="276" w:lineRule="auto"/>
        <w:ind w:left="709" w:hanging="709"/>
        <w:rPr>
          <w:sz w:val="20"/>
          <w:szCs w:val="20"/>
        </w:rPr>
      </w:pPr>
      <w:r>
        <w:rPr>
          <w:sz w:val="20"/>
          <w:szCs w:val="20"/>
        </w:rPr>
        <w:t>de stagiair bij de praktijkschool het werkplekleren wenst uit te voeren;</w:t>
      </w:r>
    </w:p>
    <w:p w14:paraId="7CE485DC" w14:textId="77777777" w:rsidR="00F72003" w:rsidRDefault="00632685" w:rsidP="009D3686">
      <w:pPr>
        <w:numPr>
          <w:ilvl w:val="0"/>
          <w:numId w:val="34"/>
        </w:numPr>
        <w:spacing w:line="276" w:lineRule="auto"/>
        <w:ind w:left="709" w:hanging="709"/>
        <w:rPr>
          <w:sz w:val="20"/>
          <w:szCs w:val="20"/>
        </w:rPr>
      </w:pPr>
      <w:r>
        <w:rPr>
          <w:sz w:val="20"/>
          <w:szCs w:val="20"/>
        </w:rPr>
        <w:t xml:space="preserve">partijen hun afspraken betreffende het werkplekleren in deze overeenkomst wensen vast te leggen. </w:t>
      </w:r>
    </w:p>
    <w:p w14:paraId="65F05423" w14:textId="77777777" w:rsidR="00F72003" w:rsidRDefault="00F72003">
      <w:pPr>
        <w:spacing w:line="276" w:lineRule="auto"/>
        <w:rPr>
          <w:sz w:val="20"/>
          <w:szCs w:val="20"/>
        </w:rPr>
      </w:pPr>
    </w:p>
    <w:p w14:paraId="4FD8AF6F" w14:textId="77777777" w:rsidR="00F72003" w:rsidRDefault="00632685">
      <w:pPr>
        <w:spacing w:before="120" w:line="276" w:lineRule="auto"/>
        <w:rPr>
          <w:b/>
          <w:sz w:val="20"/>
          <w:szCs w:val="20"/>
        </w:rPr>
      </w:pPr>
      <w:r>
        <w:rPr>
          <w:b/>
          <w:sz w:val="20"/>
          <w:szCs w:val="20"/>
        </w:rPr>
        <w:t xml:space="preserve">verklaren het volgende te zijn overeengekomen: </w:t>
      </w:r>
    </w:p>
    <w:p w14:paraId="46CF24AB" w14:textId="77777777" w:rsidR="00F72003" w:rsidRDefault="00632685">
      <w:pPr>
        <w:pStyle w:val="Kop1"/>
        <w:spacing w:line="276" w:lineRule="auto"/>
        <w:rPr>
          <w:rFonts w:ascii="Arial" w:eastAsia="Arial" w:hAnsi="Arial" w:cs="Arial"/>
          <w:color w:val="000000"/>
          <w:sz w:val="20"/>
          <w:szCs w:val="20"/>
        </w:rPr>
      </w:pPr>
      <w:r>
        <w:rPr>
          <w:rFonts w:ascii="Arial" w:eastAsia="Arial" w:hAnsi="Arial" w:cs="Arial"/>
          <w:color w:val="000000"/>
          <w:sz w:val="20"/>
          <w:szCs w:val="20"/>
        </w:rPr>
        <w:t>Artikel 1 Werkplekleren</w:t>
      </w:r>
    </w:p>
    <w:p w14:paraId="13BE8AD1" w14:textId="77777777" w:rsidR="00F72003" w:rsidRDefault="00632685">
      <w:pPr>
        <w:spacing w:line="276" w:lineRule="auto"/>
        <w:ind w:left="705" w:hanging="705"/>
        <w:rPr>
          <w:sz w:val="20"/>
          <w:szCs w:val="20"/>
        </w:rPr>
      </w:pPr>
      <w:r>
        <w:rPr>
          <w:sz w:val="20"/>
          <w:szCs w:val="20"/>
        </w:rPr>
        <w:t>1</w:t>
      </w:r>
      <w:r>
        <w:rPr>
          <w:sz w:val="20"/>
          <w:szCs w:val="20"/>
        </w:rPr>
        <w:tab/>
        <w:t>De stagiair zal in het kader van zijn opleiding bij de praktijkschool het werkplekleren uitvoeren in overeenstemming met het bepaalde in deze overeenkomst.</w:t>
      </w:r>
    </w:p>
    <w:p w14:paraId="0FE02D79" w14:textId="77777777" w:rsidR="00F72003" w:rsidRDefault="00632685">
      <w:pPr>
        <w:spacing w:line="276" w:lineRule="auto"/>
        <w:ind w:left="705" w:hanging="705"/>
        <w:rPr>
          <w:sz w:val="20"/>
          <w:szCs w:val="20"/>
        </w:rPr>
      </w:pPr>
      <w:r>
        <w:rPr>
          <w:sz w:val="20"/>
          <w:szCs w:val="20"/>
        </w:rPr>
        <w:t>2</w:t>
      </w:r>
      <w:r>
        <w:rPr>
          <w:sz w:val="20"/>
          <w:szCs w:val="20"/>
        </w:rPr>
        <w:tab/>
        <w:t xml:space="preserve">De stagiair zal zich gedurende het werkplekleren ingeschreven houden als cursist bij de </w:t>
      </w:r>
      <w:r w:rsidR="00BE20C2">
        <w:rPr>
          <w:sz w:val="20"/>
          <w:szCs w:val="20"/>
        </w:rPr>
        <w:t>NHLStenden</w:t>
      </w:r>
      <w:r>
        <w:rPr>
          <w:sz w:val="20"/>
          <w:szCs w:val="20"/>
        </w:rPr>
        <w:t xml:space="preserve"> </w:t>
      </w:r>
      <w:r>
        <w:rPr>
          <w:sz w:val="20"/>
          <w:szCs w:val="20"/>
          <w:highlight w:val="white"/>
        </w:rPr>
        <w:t xml:space="preserve">opleiding Pedagogisch Didactisch Getuigschrift (PDG) voor het kwalificeren tot </w:t>
      </w:r>
      <w:r w:rsidR="00756A3D">
        <w:rPr>
          <w:sz w:val="20"/>
          <w:szCs w:val="20"/>
          <w:highlight w:val="white"/>
        </w:rPr>
        <w:t>mbo-docent</w:t>
      </w:r>
      <w:r>
        <w:rPr>
          <w:sz w:val="20"/>
          <w:szCs w:val="20"/>
          <w:highlight w:val="white"/>
        </w:rPr>
        <w:t>en</w:t>
      </w:r>
      <w:r>
        <w:rPr>
          <w:sz w:val="20"/>
          <w:szCs w:val="20"/>
        </w:rPr>
        <w:t>.</w:t>
      </w:r>
    </w:p>
    <w:p w14:paraId="263D419E" w14:textId="77777777" w:rsidR="00F72003" w:rsidRDefault="00632685">
      <w:pPr>
        <w:spacing w:line="276" w:lineRule="auto"/>
        <w:ind w:left="709" w:hanging="709"/>
        <w:rPr>
          <w:sz w:val="20"/>
          <w:szCs w:val="20"/>
        </w:rPr>
      </w:pPr>
      <w:r>
        <w:rPr>
          <w:sz w:val="20"/>
          <w:szCs w:val="20"/>
        </w:rPr>
        <w:t>3</w:t>
      </w:r>
      <w:r>
        <w:rPr>
          <w:sz w:val="20"/>
          <w:szCs w:val="20"/>
        </w:rPr>
        <w:tab/>
        <w:t xml:space="preserve">De praktijkschool zal de stagiair werkzaamheden en/of opdrachten laten uitvoeren zoals omschreven in de Handleiding PDG en in het Reglement PDG en verschaft de stagiair daartoe voldoende informatie en faciliteiten. </w:t>
      </w:r>
    </w:p>
    <w:p w14:paraId="170B08E4" w14:textId="77777777" w:rsidR="00F72003" w:rsidRDefault="00632685">
      <w:pPr>
        <w:spacing w:line="276" w:lineRule="auto"/>
        <w:ind w:left="705" w:hanging="705"/>
        <w:rPr>
          <w:sz w:val="20"/>
          <w:szCs w:val="20"/>
        </w:rPr>
      </w:pPr>
      <w:r>
        <w:rPr>
          <w:sz w:val="20"/>
          <w:szCs w:val="20"/>
        </w:rPr>
        <w:lastRenderedPageBreak/>
        <w:t>4</w:t>
      </w:r>
      <w:r>
        <w:rPr>
          <w:sz w:val="20"/>
          <w:szCs w:val="20"/>
        </w:rPr>
        <w:tab/>
        <w:t>De praktijkschool zal de stagiair uitsluitend overige werkzaamheden en opdrachten laten uitvoeren voor zover deze aansluiten bij de richtlijnen voor het werkplekleren en deze bij de uitvoering van de daarin vermelde werkzaamheden en opdrachten niet belemmeren.</w:t>
      </w:r>
    </w:p>
    <w:p w14:paraId="1D60D90A" w14:textId="77777777" w:rsidR="00F72003" w:rsidRDefault="00632685">
      <w:pPr>
        <w:spacing w:line="276" w:lineRule="auto"/>
        <w:ind w:left="705" w:hanging="705"/>
        <w:rPr>
          <w:sz w:val="20"/>
          <w:szCs w:val="20"/>
        </w:rPr>
      </w:pPr>
      <w:r>
        <w:rPr>
          <w:sz w:val="20"/>
          <w:szCs w:val="20"/>
        </w:rPr>
        <w:t>5</w:t>
      </w:r>
      <w:r>
        <w:rPr>
          <w:sz w:val="20"/>
          <w:szCs w:val="20"/>
        </w:rPr>
        <w:tab/>
        <w:t xml:space="preserve">Het werkplekleren is nader omschreven in de Handleiding PDG en in het Reglement PDG. De Handleiding PDG en het Reglement PDG zijn als bijlage bij deze overeenkomst opgenomen. </w:t>
      </w:r>
    </w:p>
    <w:p w14:paraId="27730FAE" w14:textId="77777777" w:rsidR="00F72003" w:rsidRDefault="00632685">
      <w:pPr>
        <w:ind w:left="705" w:hanging="705"/>
      </w:pPr>
      <w:r>
        <w:t>6</w:t>
      </w:r>
      <w:r>
        <w:tab/>
        <w:t>In geval van strijdigheid tussen de bepalingen van de Handleiding PDG en het Reglement PDG prevaleert het Reglement PDG boven de Handleiding PDG.</w:t>
      </w:r>
    </w:p>
    <w:p w14:paraId="042D3EC9" w14:textId="77777777" w:rsidR="00F72003" w:rsidRDefault="00F72003">
      <w:pPr>
        <w:spacing w:line="276" w:lineRule="auto"/>
        <w:rPr>
          <w:b/>
          <w:sz w:val="20"/>
          <w:szCs w:val="20"/>
        </w:rPr>
      </w:pPr>
    </w:p>
    <w:p w14:paraId="56CE5DD0" w14:textId="77777777" w:rsidR="00F72003" w:rsidRDefault="00F72003">
      <w:pPr>
        <w:spacing w:line="276" w:lineRule="auto"/>
        <w:rPr>
          <w:b/>
          <w:sz w:val="20"/>
          <w:szCs w:val="20"/>
        </w:rPr>
      </w:pPr>
    </w:p>
    <w:p w14:paraId="45F1E8A0" w14:textId="77777777" w:rsidR="00F72003" w:rsidRDefault="00632685">
      <w:pPr>
        <w:spacing w:line="276" w:lineRule="auto"/>
        <w:rPr>
          <w:b/>
          <w:sz w:val="20"/>
          <w:szCs w:val="20"/>
        </w:rPr>
      </w:pPr>
      <w:r>
        <w:rPr>
          <w:b/>
          <w:sz w:val="20"/>
          <w:szCs w:val="20"/>
        </w:rPr>
        <w:t>Artikel 2 Duur, standplaats, werkomgeving, werktijden en verlof</w:t>
      </w:r>
    </w:p>
    <w:p w14:paraId="6C7629D3" w14:textId="77777777" w:rsidR="00F72003" w:rsidRDefault="00632685">
      <w:pPr>
        <w:spacing w:line="276" w:lineRule="auto"/>
        <w:ind w:left="709" w:hanging="709"/>
        <w:rPr>
          <w:sz w:val="20"/>
          <w:szCs w:val="20"/>
        </w:rPr>
      </w:pPr>
      <w:r>
        <w:rPr>
          <w:sz w:val="20"/>
          <w:szCs w:val="20"/>
        </w:rPr>
        <w:t>1</w:t>
      </w:r>
      <w:r>
        <w:rPr>
          <w:sz w:val="20"/>
          <w:szCs w:val="20"/>
        </w:rPr>
        <w:tab/>
        <w:t>Het werkplekleren omvat [</w:t>
      </w:r>
      <w:r>
        <w:rPr>
          <w:color w:val="7F7F7F"/>
          <w:sz w:val="20"/>
          <w:szCs w:val="20"/>
        </w:rPr>
        <w:t>minimaal 0,4 op jaarbasis, conform het reglement PDG</w:t>
      </w:r>
      <w:r>
        <w:rPr>
          <w:sz w:val="20"/>
          <w:szCs w:val="20"/>
        </w:rPr>
        <w:t>]</w:t>
      </w:r>
      <w:r>
        <w:rPr>
          <w:color w:val="7F7F7F"/>
          <w:sz w:val="20"/>
          <w:szCs w:val="20"/>
        </w:rPr>
        <w:t xml:space="preserve"> </w:t>
      </w:r>
      <w:r>
        <w:rPr>
          <w:sz w:val="20"/>
          <w:szCs w:val="20"/>
        </w:rPr>
        <w:t>fte</w:t>
      </w:r>
      <w:r>
        <w:rPr>
          <w:color w:val="7F7F7F"/>
          <w:sz w:val="20"/>
          <w:szCs w:val="20"/>
        </w:rPr>
        <w:t xml:space="preserve"> </w:t>
      </w:r>
      <w:r>
        <w:rPr>
          <w:sz w:val="20"/>
          <w:szCs w:val="20"/>
        </w:rPr>
        <w:t xml:space="preserve">en vangt aan op </w:t>
      </w:r>
      <w:r>
        <w:rPr>
          <w:color w:val="7F7F7F"/>
          <w:sz w:val="20"/>
          <w:szCs w:val="20"/>
        </w:rPr>
        <w:t xml:space="preserve">[datum] </w:t>
      </w:r>
      <w:r>
        <w:rPr>
          <w:sz w:val="20"/>
          <w:szCs w:val="20"/>
        </w:rPr>
        <w:t>en eindigt op [</w:t>
      </w:r>
      <w:r>
        <w:rPr>
          <w:color w:val="7F7F7F"/>
          <w:sz w:val="20"/>
          <w:szCs w:val="20"/>
        </w:rPr>
        <w:t>datum</w:t>
      </w:r>
      <w:r>
        <w:rPr>
          <w:sz w:val="20"/>
          <w:szCs w:val="20"/>
        </w:rPr>
        <w:t>], verdere gegevens rondom het aantal dagen en uren staan beschreven het Reglement PDG.</w:t>
      </w:r>
    </w:p>
    <w:p w14:paraId="0C2F6C7B" w14:textId="77777777" w:rsidR="00F72003" w:rsidRDefault="00632685">
      <w:pPr>
        <w:spacing w:line="276" w:lineRule="auto"/>
        <w:ind w:left="709" w:hanging="709"/>
        <w:rPr>
          <w:sz w:val="20"/>
          <w:szCs w:val="20"/>
        </w:rPr>
      </w:pPr>
      <w:r>
        <w:rPr>
          <w:sz w:val="20"/>
          <w:szCs w:val="20"/>
        </w:rPr>
        <w:t xml:space="preserve">2 </w:t>
      </w:r>
      <w:r>
        <w:rPr>
          <w:sz w:val="20"/>
          <w:szCs w:val="20"/>
        </w:rPr>
        <w:tab/>
        <w:t>De stagiair heeft als standplaats [</w:t>
      </w:r>
      <w:r>
        <w:rPr>
          <w:color w:val="7F7F7F"/>
          <w:sz w:val="20"/>
          <w:szCs w:val="20"/>
        </w:rPr>
        <w:t>plaats</w:t>
      </w:r>
      <w:r>
        <w:rPr>
          <w:sz w:val="20"/>
          <w:szCs w:val="20"/>
        </w:rPr>
        <w:t xml:space="preserve">]. </w:t>
      </w:r>
    </w:p>
    <w:p w14:paraId="126162A8" w14:textId="77777777" w:rsidR="00F72003" w:rsidRDefault="00632685">
      <w:pPr>
        <w:spacing w:line="276" w:lineRule="auto"/>
        <w:ind w:left="709" w:hanging="709"/>
        <w:rPr>
          <w:sz w:val="20"/>
          <w:szCs w:val="20"/>
        </w:rPr>
      </w:pPr>
      <w:r>
        <w:rPr>
          <w:sz w:val="20"/>
          <w:szCs w:val="20"/>
        </w:rPr>
        <w:t>3</w:t>
      </w:r>
      <w:r>
        <w:rPr>
          <w:sz w:val="20"/>
          <w:szCs w:val="20"/>
        </w:rPr>
        <w:tab/>
        <w:t xml:space="preserve">De praktijkschool draagt er zorg voor dat de werkomgeving van de stagiair bij de praktijkschool voldoet aan de wettelijke eisen. </w:t>
      </w:r>
    </w:p>
    <w:p w14:paraId="3D1294CF" w14:textId="77777777" w:rsidR="00F72003" w:rsidRDefault="00632685">
      <w:pPr>
        <w:spacing w:line="276" w:lineRule="auto"/>
        <w:ind w:left="709" w:hanging="709"/>
        <w:rPr>
          <w:sz w:val="20"/>
          <w:szCs w:val="20"/>
        </w:rPr>
      </w:pPr>
      <w:r>
        <w:rPr>
          <w:sz w:val="20"/>
          <w:szCs w:val="20"/>
        </w:rPr>
        <w:t>4</w:t>
      </w:r>
      <w:r>
        <w:rPr>
          <w:sz w:val="20"/>
          <w:szCs w:val="20"/>
        </w:rPr>
        <w:tab/>
        <w:t xml:space="preserve">De werktijden van de stagiair worden in overleg tussen de stagiair en de praktijkschool bepaald en sluiten aan bij de bij de praktijkschool gangbare werktijdenregeling. De praktijkschool biedt de stagiair overeenkomstig het bepaalde in de Handleiding PDG en in het Reglement PDG voldoende gelegenheid te voldoen aan zijn verplichtingen in het kader van het werkplekleren jegens </w:t>
      </w:r>
      <w:r w:rsidR="00BE20C2">
        <w:rPr>
          <w:sz w:val="20"/>
          <w:szCs w:val="20"/>
        </w:rPr>
        <w:t>NHLStenden</w:t>
      </w:r>
      <w:r>
        <w:rPr>
          <w:sz w:val="20"/>
          <w:szCs w:val="20"/>
        </w:rPr>
        <w:t>.</w:t>
      </w:r>
    </w:p>
    <w:p w14:paraId="0CE39182" w14:textId="77777777" w:rsidR="00F72003" w:rsidRDefault="00632685">
      <w:pPr>
        <w:spacing w:line="276" w:lineRule="auto"/>
        <w:ind w:left="709" w:hanging="709"/>
        <w:rPr>
          <w:sz w:val="20"/>
          <w:szCs w:val="20"/>
        </w:rPr>
      </w:pPr>
      <w:r>
        <w:rPr>
          <w:sz w:val="20"/>
          <w:szCs w:val="20"/>
        </w:rPr>
        <w:t>5</w:t>
      </w:r>
      <w:r>
        <w:rPr>
          <w:sz w:val="20"/>
          <w:szCs w:val="20"/>
        </w:rPr>
        <w:tab/>
        <w:t>De stagiair heeft recht op verlof overeenkomstig het bepaalde het Reglement PDG</w:t>
      </w:r>
      <w:r>
        <w:rPr>
          <w:sz w:val="20"/>
          <w:szCs w:val="20"/>
        </w:rPr>
        <w:br/>
      </w:r>
    </w:p>
    <w:p w14:paraId="1151E692" w14:textId="77777777" w:rsidR="00F72003" w:rsidRDefault="00632685">
      <w:pPr>
        <w:spacing w:before="120" w:line="276" w:lineRule="auto"/>
        <w:ind w:left="709" w:hanging="709"/>
        <w:rPr>
          <w:b/>
          <w:sz w:val="20"/>
          <w:szCs w:val="20"/>
        </w:rPr>
      </w:pPr>
      <w:r>
        <w:rPr>
          <w:b/>
          <w:sz w:val="20"/>
          <w:szCs w:val="20"/>
        </w:rPr>
        <w:t>Artikel 3 Begeleiding en beoordeling</w:t>
      </w:r>
    </w:p>
    <w:p w14:paraId="0E072750" w14:textId="77777777" w:rsidR="00F72003" w:rsidRDefault="00632685" w:rsidP="009D3686">
      <w:pPr>
        <w:numPr>
          <w:ilvl w:val="0"/>
          <w:numId w:val="29"/>
        </w:numPr>
        <w:spacing w:line="276" w:lineRule="auto"/>
        <w:ind w:hanging="720"/>
        <w:contextualSpacing/>
        <w:rPr>
          <w:sz w:val="20"/>
          <w:szCs w:val="20"/>
        </w:rPr>
      </w:pPr>
      <w:r>
        <w:rPr>
          <w:sz w:val="20"/>
          <w:szCs w:val="20"/>
        </w:rPr>
        <w:t xml:space="preserve">De stagiair wordt zowel door </w:t>
      </w:r>
      <w:r w:rsidR="00BE20C2">
        <w:rPr>
          <w:sz w:val="20"/>
          <w:szCs w:val="20"/>
        </w:rPr>
        <w:t>NHLStenden</w:t>
      </w:r>
      <w:r>
        <w:rPr>
          <w:sz w:val="20"/>
          <w:szCs w:val="20"/>
        </w:rPr>
        <w:t xml:space="preserve"> als door de praktijkschool  begeleid overeenkomstig het bepaalde in de Handleiding PDG en in het Reglement PDG. </w:t>
      </w:r>
    </w:p>
    <w:p w14:paraId="437BEB59" w14:textId="77777777" w:rsidR="00F72003" w:rsidRDefault="00632685" w:rsidP="009D3686">
      <w:pPr>
        <w:numPr>
          <w:ilvl w:val="0"/>
          <w:numId w:val="29"/>
        </w:numPr>
        <w:spacing w:line="276" w:lineRule="auto"/>
        <w:ind w:hanging="720"/>
        <w:contextualSpacing/>
        <w:rPr>
          <w:sz w:val="20"/>
          <w:szCs w:val="20"/>
        </w:rPr>
      </w:pPr>
      <w:r>
        <w:rPr>
          <w:sz w:val="20"/>
          <w:szCs w:val="20"/>
        </w:rPr>
        <w:t>De begeleiding van de stagiair geschiedt overeenkomstig het bepaalde in de Handleiding PDG en in het Reglement PDG</w:t>
      </w:r>
    </w:p>
    <w:p w14:paraId="04009385" w14:textId="77777777" w:rsidR="00F72003" w:rsidRDefault="00632685" w:rsidP="009D3686">
      <w:pPr>
        <w:numPr>
          <w:ilvl w:val="0"/>
          <w:numId w:val="29"/>
        </w:numPr>
        <w:spacing w:line="276" w:lineRule="auto"/>
        <w:ind w:hanging="720"/>
        <w:contextualSpacing/>
        <w:rPr>
          <w:sz w:val="20"/>
          <w:szCs w:val="20"/>
        </w:rPr>
      </w:pPr>
      <w:r>
        <w:rPr>
          <w:sz w:val="20"/>
          <w:szCs w:val="20"/>
        </w:rPr>
        <w:t>De beoordeling van de stagiair geschiedt overeenkomstig het bepaalde in de Handleiding PDG en in het Reglement PDG.</w:t>
      </w:r>
      <w:r>
        <w:rPr>
          <w:sz w:val="20"/>
          <w:szCs w:val="20"/>
        </w:rPr>
        <w:br/>
      </w:r>
    </w:p>
    <w:p w14:paraId="25281528" w14:textId="77777777" w:rsidR="00F72003" w:rsidRDefault="00632685">
      <w:pPr>
        <w:rPr>
          <w:b/>
          <w:sz w:val="20"/>
          <w:szCs w:val="20"/>
        </w:rPr>
      </w:pPr>
      <w:r>
        <w:rPr>
          <w:b/>
          <w:sz w:val="20"/>
          <w:szCs w:val="20"/>
        </w:rPr>
        <w:t>Artikel 4 Vergoedingen</w:t>
      </w:r>
    </w:p>
    <w:p w14:paraId="0DC07015" w14:textId="77777777" w:rsidR="00F72003" w:rsidRDefault="00632685" w:rsidP="009D3686">
      <w:pPr>
        <w:numPr>
          <w:ilvl w:val="0"/>
          <w:numId w:val="44"/>
        </w:numPr>
        <w:spacing w:line="276" w:lineRule="auto"/>
        <w:ind w:hanging="720"/>
        <w:contextualSpacing/>
        <w:rPr>
          <w:sz w:val="20"/>
          <w:szCs w:val="20"/>
        </w:rPr>
      </w:pPr>
      <w:r>
        <w:rPr>
          <w:sz w:val="20"/>
          <w:szCs w:val="20"/>
        </w:rPr>
        <w:t xml:space="preserve"> De praktijkschool is </w:t>
      </w:r>
      <w:r w:rsidR="00BE20C2">
        <w:rPr>
          <w:sz w:val="20"/>
          <w:szCs w:val="20"/>
        </w:rPr>
        <w:t>NHLStenden</w:t>
      </w:r>
      <w:r>
        <w:rPr>
          <w:sz w:val="20"/>
          <w:szCs w:val="20"/>
        </w:rPr>
        <w:t xml:space="preserve"> geen vergoeding verschuldigd en </w:t>
      </w:r>
      <w:r w:rsidR="00BE20C2">
        <w:rPr>
          <w:sz w:val="20"/>
          <w:szCs w:val="20"/>
        </w:rPr>
        <w:t>NHLStenden</w:t>
      </w:r>
      <w:r>
        <w:rPr>
          <w:sz w:val="20"/>
          <w:szCs w:val="20"/>
        </w:rPr>
        <w:t xml:space="preserve"> is de praktijkschool geen </w:t>
      </w:r>
      <w:r>
        <w:rPr>
          <w:sz w:val="20"/>
          <w:szCs w:val="20"/>
        </w:rPr>
        <w:br/>
        <w:t xml:space="preserve"> vergoeding verschuldigd betreffende het werkplekleren.</w:t>
      </w:r>
      <w:r>
        <w:rPr>
          <w:sz w:val="20"/>
          <w:szCs w:val="20"/>
        </w:rPr>
        <w:tab/>
        <w:t xml:space="preserve"> </w:t>
      </w:r>
    </w:p>
    <w:p w14:paraId="2A989339" w14:textId="77777777" w:rsidR="00F72003" w:rsidRDefault="00632685" w:rsidP="009D3686">
      <w:pPr>
        <w:numPr>
          <w:ilvl w:val="0"/>
          <w:numId w:val="44"/>
        </w:numPr>
        <w:spacing w:line="276" w:lineRule="auto"/>
        <w:ind w:hanging="720"/>
        <w:contextualSpacing/>
        <w:rPr>
          <w:sz w:val="20"/>
          <w:szCs w:val="20"/>
        </w:rPr>
      </w:pPr>
      <w:r>
        <w:rPr>
          <w:sz w:val="20"/>
          <w:szCs w:val="20"/>
        </w:rPr>
        <w:t>De praktijkschool is de stagiair geen vergoeding tenzij anders overeengekomen, namelijk:</w:t>
      </w:r>
    </w:p>
    <w:p w14:paraId="3A54B106" w14:textId="77777777" w:rsidR="00F72003" w:rsidRDefault="00632685">
      <w:pPr>
        <w:spacing w:line="276" w:lineRule="auto"/>
        <w:ind w:left="720"/>
        <w:rPr>
          <w:sz w:val="20"/>
          <w:szCs w:val="20"/>
        </w:rPr>
      </w:pPr>
      <w:r>
        <w:rPr>
          <w:sz w:val="20"/>
          <w:szCs w:val="20"/>
        </w:rPr>
        <w:t>€ 300 bruto per maand</w:t>
      </w:r>
      <w:r>
        <w:rPr>
          <w:sz w:val="20"/>
          <w:szCs w:val="20"/>
          <w:vertAlign w:val="superscript"/>
        </w:rPr>
        <w:footnoteReference w:id="3"/>
      </w:r>
      <w:r>
        <w:rPr>
          <w:sz w:val="20"/>
          <w:szCs w:val="20"/>
          <w:vertAlign w:val="superscript"/>
        </w:rPr>
        <w:t xml:space="preserve"> </w:t>
      </w:r>
      <w:r>
        <w:rPr>
          <w:sz w:val="20"/>
          <w:szCs w:val="20"/>
        </w:rPr>
        <w:t>/ anders, nl. €             per</w:t>
      </w:r>
    </w:p>
    <w:p w14:paraId="5E17F950" w14:textId="77777777" w:rsidR="00F72003" w:rsidRDefault="00632685" w:rsidP="009D3686">
      <w:pPr>
        <w:numPr>
          <w:ilvl w:val="0"/>
          <w:numId w:val="44"/>
        </w:numPr>
        <w:spacing w:line="276" w:lineRule="auto"/>
        <w:ind w:hanging="720"/>
        <w:contextualSpacing/>
        <w:rPr>
          <w:sz w:val="20"/>
          <w:szCs w:val="20"/>
        </w:rPr>
      </w:pPr>
      <w:r>
        <w:rPr>
          <w:sz w:val="20"/>
          <w:szCs w:val="20"/>
        </w:rPr>
        <w:t xml:space="preserve">De praktijkschool vergoedt uitsluitend na haar voorafgaande schriftelijke toestemming de door </w:t>
      </w:r>
      <w:r>
        <w:rPr>
          <w:sz w:val="20"/>
          <w:szCs w:val="20"/>
        </w:rPr>
        <w:br/>
        <w:t xml:space="preserve">de stagiair tijdens en ten behoeve van het werkplekleren te maken kosten. </w:t>
      </w:r>
      <w:r>
        <w:rPr>
          <w:sz w:val="20"/>
          <w:szCs w:val="20"/>
        </w:rPr>
        <w:br/>
      </w:r>
    </w:p>
    <w:p w14:paraId="58C44C80" w14:textId="77777777" w:rsidR="00F72003" w:rsidRDefault="00632685">
      <w:pPr>
        <w:spacing w:before="120" w:line="276" w:lineRule="auto"/>
        <w:rPr>
          <w:b/>
          <w:sz w:val="20"/>
          <w:szCs w:val="20"/>
        </w:rPr>
      </w:pPr>
      <w:r>
        <w:rPr>
          <w:b/>
          <w:sz w:val="20"/>
          <w:szCs w:val="20"/>
        </w:rPr>
        <w:t>Artikel 5 Uitvoering werkzaamheden en opdrachten</w:t>
      </w:r>
    </w:p>
    <w:p w14:paraId="7DB7AD8D" w14:textId="77777777" w:rsidR="00F72003" w:rsidRDefault="00632685" w:rsidP="009D3686">
      <w:pPr>
        <w:numPr>
          <w:ilvl w:val="0"/>
          <w:numId w:val="32"/>
        </w:numPr>
        <w:spacing w:line="276" w:lineRule="auto"/>
        <w:ind w:left="709" w:hanging="709"/>
        <w:rPr>
          <w:sz w:val="20"/>
          <w:szCs w:val="20"/>
        </w:rPr>
      </w:pPr>
      <w:r>
        <w:rPr>
          <w:sz w:val="20"/>
          <w:szCs w:val="20"/>
        </w:rPr>
        <w:t xml:space="preserve">De stagiair zal bij de uitvoering van de werkzaamheden en opdrachten in het kader van het werkplekleren de voorschriften en aanwijzingen van </w:t>
      </w:r>
      <w:r w:rsidR="00BE20C2">
        <w:rPr>
          <w:sz w:val="20"/>
          <w:szCs w:val="20"/>
        </w:rPr>
        <w:t>NHLStenden</w:t>
      </w:r>
      <w:r>
        <w:rPr>
          <w:sz w:val="20"/>
          <w:szCs w:val="20"/>
        </w:rPr>
        <w:t xml:space="preserve"> en de praktijkschool opvolgen.</w:t>
      </w:r>
    </w:p>
    <w:p w14:paraId="0A89FF60" w14:textId="77777777" w:rsidR="00F72003" w:rsidRDefault="00632685" w:rsidP="009D3686">
      <w:pPr>
        <w:numPr>
          <w:ilvl w:val="0"/>
          <w:numId w:val="32"/>
        </w:numPr>
        <w:spacing w:line="276" w:lineRule="auto"/>
        <w:ind w:left="709" w:hanging="709"/>
        <w:rPr>
          <w:sz w:val="20"/>
          <w:szCs w:val="20"/>
        </w:rPr>
      </w:pPr>
      <w:r>
        <w:rPr>
          <w:sz w:val="20"/>
          <w:szCs w:val="20"/>
        </w:rPr>
        <w:t>De stagiair zal de werkzaamheden en opdrachten naar beste kunnen, in overeenstemming met de wettelijke voorschriften en deze overeenkomst uitvoeren.</w:t>
      </w:r>
      <w:r>
        <w:rPr>
          <w:sz w:val="20"/>
          <w:szCs w:val="20"/>
        </w:rPr>
        <w:br/>
      </w:r>
    </w:p>
    <w:p w14:paraId="6B16B0CE" w14:textId="77777777" w:rsidR="00F72003" w:rsidRDefault="00632685">
      <w:pPr>
        <w:rPr>
          <w:b/>
          <w:sz w:val="20"/>
          <w:szCs w:val="20"/>
        </w:rPr>
      </w:pPr>
      <w:r>
        <w:br w:type="page"/>
      </w:r>
    </w:p>
    <w:p w14:paraId="6089D21C" w14:textId="77777777" w:rsidR="00F72003" w:rsidRDefault="00632685">
      <w:pPr>
        <w:spacing w:before="120" w:line="276" w:lineRule="auto"/>
        <w:rPr>
          <w:b/>
          <w:sz w:val="20"/>
          <w:szCs w:val="20"/>
        </w:rPr>
      </w:pPr>
      <w:r>
        <w:rPr>
          <w:b/>
          <w:sz w:val="20"/>
          <w:szCs w:val="20"/>
        </w:rPr>
        <w:lastRenderedPageBreak/>
        <w:t>Artikel 6 Intellectuele eigendom</w:t>
      </w:r>
      <w:r>
        <w:rPr>
          <w:b/>
          <w:sz w:val="20"/>
          <w:szCs w:val="20"/>
          <w:vertAlign w:val="superscript"/>
        </w:rPr>
        <w:footnoteReference w:id="4"/>
      </w:r>
    </w:p>
    <w:p w14:paraId="224E5F01" w14:textId="77777777" w:rsidR="00F72003" w:rsidRDefault="00632685" w:rsidP="009D3686">
      <w:pPr>
        <w:numPr>
          <w:ilvl w:val="0"/>
          <w:numId w:val="25"/>
        </w:numPr>
        <w:spacing w:line="276" w:lineRule="auto"/>
        <w:ind w:left="709" w:hanging="709"/>
        <w:rPr>
          <w:sz w:val="20"/>
          <w:szCs w:val="20"/>
        </w:rPr>
      </w:pPr>
      <w:r>
        <w:rPr>
          <w:sz w:val="20"/>
          <w:szCs w:val="20"/>
        </w:rPr>
        <w:t>Intellectuele eigendomsrechten op werken die in het kader van het werkplekleren door de stagiair zijn vervaardigd, behoren toe aan de praktijkschool.</w:t>
      </w:r>
      <w:r>
        <w:t xml:space="preserve"> </w:t>
      </w:r>
      <w:r>
        <w:rPr>
          <w:sz w:val="20"/>
          <w:szCs w:val="20"/>
        </w:rPr>
        <w:t xml:space="preserve">Voor zover vereist zal de stagiair zijn medewerking verlenen aan overdracht van deze rechten aan de praktijkschool. </w:t>
      </w:r>
    </w:p>
    <w:p w14:paraId="339F733E" w14:textId="77777777" w:rsidR="00F72003" w:rsidRDefault="00632685" w:rsidP="009D3686">
      <w:pPr>
        <w:numPr>
          <w:ilvl w:val="0"/>
          <w:numId w:val="25"/>
        </w:numPr>
        <w:spacing w:line="276" w:lineRule="auto"/>
        <w:ind w:left="709" w:hanging="709"/>
        <w:rPr>
          <w:sz w:val="20"/>
          <w:szCs w:val="20"/>
        </w:rPr>
      </w:pPr>
      <w:r>
        <w:rPr>
          <w:sz w:val="20"/>
          <w:szCs w:val="20"/>
        </w:rPr>
        <w:t xml:space="preserve">De stagiair en </w:t>
      </w:r>
      <w:r w:rsidR="00BE20C2">
        <w:rPr>
          <w:sz w:val="20"/>
          <w:szCs w:val="20"/>
        </w:rPr>
        <w:t>NHLStenden</w:t>
      </w:r>
      <w:r>
        <w:rPr>
          <w:sz w:val="20"/>
          <w:szCs w:val="20"/>
        </w:rPr>
        <w:t xml:space="preserve"> behoeven voor openbaarmaking en verveelvoudiging van de rapportage de uitdrukkelijke schriftelijke toestemming van de praktijkschool onverminderd het bepaalde in lid 3 van dit artikel.</w:t>
      </w:r>
    </w:p>
    <w:p w14:paraId="0714EF1D" w14:textId="77777777" w:rsidR="00F72003" w:rsidRDefault="00632685" w:rsidP="009D3686">
      <w:pPr>
        <w:numPr>
          <w:ilvl w:val="0"/>
          <w:numId w:val="25"/>
        </w:numPr>
        <w:spacing w:line="276" w:lineRule="auto"/>
        <w:ind w:left="709" w:hanging="709"/>
        <w:rPr>
          <w:sz w:val="20"/>
          <w:szCs w:val="20"/>
        </w:rPr>
      </w:pPr>
      <w:r>
        <w:rPr>
          <w:sz w:val="20"/>
          <w:szCs w:val="20"/>
        </w:rPr>
        <w:t xml:space="preserve">De praktijkschool verleent hierbij aan de </w:t>
      </w:r>
      <w:r w:rsidR="00BE20C2">
        <w:rPr>
          <w:sz w:val="20"/>
          <w:szCs w:val="20"/>
        </w:rPr>
        <w:t>NHLStenden</w:t>
      </w:r>
      <w:r>
        <w:rPr>
          <w:sz w:val="20"/>
          <w:szCs w:val="20"/>
        </w:rPr>
        <w:t xml:space="preserve"> een onherroepelijke licentie voor het gebruik van de rapportages van het werkplekleren in het kader van de beoordeling van de stagiair alsmede in het kader van accreditatie van de opleiding en mogelijke onderzoeken door toezichthouders van overheidswege voor de duur van tien jaar vanaf de einddatum van het werkplekleren als bedoeld in artikel 2 lid 1. </w:t>
      </w:r>
    </w:p>
    <w:p w14:paraId="4925D9FE" w14:textId="77777777" w:rsidR="00F72003" w:rsidRDefault="00632685" w:rsidP="009D3686">
      <w:pPr>
        <w:numPr>
          <w:ilvl w:val="0"/>
          <w:numId w:val="25"/>
        </w:numPr>
        <w:spacing w:line="276" w:lineRule="auto"/>
        <w:ind w:left="709" w:hanging="709"/>
        <w:rPr>
          <w:sz w:val="20"/>
          <w:szCs w:val="20"/>
        </w:rPr>
      </w:pPr>
      <w:r>
        <w:rPr>
          <w:sz w:val="20"/>
          <w:szCs w:val="20"/>
        </w:rPr>
        <w:t>De stagiair is niet gerechtigd de resultaten die in het kader van het werkplekleren zijn bereikt of de kennis ter zake op enigerlei wijze te exploiteren.</w:t>
      </w:r>
    </w:p>
    <w:p w14:paraId="4C28B06D" w14:textId="77777777" w:rsidR="00F72003" w:rsidRDefault="00632685">
      <w:pPr>
        <w:spacing w:line="276" w:lineRule="auto"/>
        <w:ind w:left="360"/>
        <w:rPr>
          <w:sz w:val="20"/>
          <w:szCs w:val="20"/>
        </w:rPr>
      </w:pPr>
      <w:r>
        <w:rPr>
          <w:sz w:val="20"/>
          <w:szCs w:val="20"/>
        </w:rPr>
        <w:t xml:space="preserve">  </w:t>
      </w:r>
    </w:p>
    <w:p w14:paraId="5005268E" w14:textId="77777777" w:rsidR="00F72003" w:rsidRDefault="00632685">
      <w:pPr>
        <w:spacing w:line="276" w:lineRule="auto"/>
        <w:rPr>
          <w:b/>
          <w:sz w:val="20"/>
          <w:szCs w:val="20"/>
        </w:rPr>
      </w:pPr>
      <w:r>
        <w:rPr>
          <w:b/>
          <w:sz w:val="20"/>
          <w:szCs w:val="20"/>
        </w:rPr>
        <w:t>Artikel 7 Geheimhouding en persoonsgegevens</w:t>
      </w:r>
    </w:p>
    <w:p w14:paraId="70A4F112" w14:textId="77777777" w:rsidR="00F72003" w:rsidRDefault="00632685" w:rsidP="009D3686">
      <w:pPr>
        <w:numPr>
          <w:ilvl w:val="0"/>
          <w:numId w:val="27"/>
        </w:numPr>
        <w:spacing w:line="276" w:lineRule="auto"/>
        <w:ind w:left="709" w:hanging="709"/>
        <w:rPr>
          <w:sz w:val="20"/>
          <w:szCs w:val="20"/>
        </w:rPr>
      </w:pPr>
      <w:r>
        <w:rPr>
          <w:sz w:val="20"/>
          <w:szCs w:val="20"/>
        </w:rPr>
        <w:t>Iedere partij verplicht zich tot geheimhouding, zowel tijdens de looptijd van deze overeenkomst als na beëindiging daarvan, van alle informatie die haar direct of indirect ter kennis komt in het kader van het werkplekleren en ten aanzien waarvan haar geheimhouding is opgelegd of waarvan zij het vertrouwelijk karakter begreep of hadden moeten begrijpen, tenzij een wettelijk voorschrift of rechterlijke uitspraak haar tot mededeling of openbaarmaking verplicht.</w:t>
      </w:r>
    </w:p>
    <w:p w14:paraId="02C1376E" w14:textId="77777777" w:rsidR="00F72003" w:rsidRDefault="00632685" w:rsidP="009D3686">
      <w:pPr>
        <w:numPr>
          <w:ilvl w:val="0"/>
          <w:numId w:val="27"/>
        </w:numPr>
        <w:spacing w:line="276" w:lineRule="auto"/>
        <w:ind w:left="709" w:hanging="709"/>
        <w:rPr>
          <w:sz w:val="20"/>
          <w:szCs w:val="20"/>
        </w:rPr>
      </w:pPr>
      <w:r>
        <w:rPr>
          <w:sz w:val="20"/>
          <w:szCs w:val="20"/>
        </w:rPr>
        <w:t>Partijen zullen zowel tijdens als na afloop van de overeenkomst geen voor een andere partij schadelijke uitlatingen doen.</w:t>
      </w:r>
    </w:p>
    <w:p w14:paraId="49781C0D" w14:textId="77777777" w:rsidR="00F72003" w:rsidRDefault="00BE20C2" w:rsidP="009D3686">
      <w:pPr>
        <w:numPr>
          <w:ilvl w:val="0"/>
          <w:numId w:val="27"/>
        </w:numPr>
        <w:spacing w:line="276" w:lineRule="auto"/>
        <w:ind w:left="709" w:hanging="709"/>
        <w:rPr>
          <w:sz w:val="20"/>
          <w:szCs w:val="20"/>
        </w:rPr>
      </w:pPr>
      <w:r>
        <w:rPr>
          <w:sz w:val="20"/>
          <w:szCs w:val="20"/>
        </w:rPr>
        <w:t>NHLStenden</w:t>
      </w:r>
      <w:r w:rsidR="00632685">
        <w:rPr>
          <w:sz w:val="20"/>
          <w:szCs w:val="20"/>
        </w:rPr>
        <w:t xml:space="preserve"> verwerkt de persoonsgegevens van medewerkers van de praktijkschool die zij in het kader van het werkplekleren verkrijgt ten behoeve van de organisatie en evaluatie van de het werkplekleren en de beoordeling van de stagiair. </w:t>
      </w:r>
      <w:r>
        <w:rPr>
          <w:sz w:val="20"/>
          <w:szCs w:val="20"/>
        </w:rPr>
        <w:t>NHLStenden</w:t>
      </w:r>
      <w:r w:rsidR="00632685">
        <w:rPr>
          <w:sz w:val="20"/>
          <w:szCs w:val="20"/>
        </w:rPr>
        <w:t xml:space="preserve"> zal de persoonsgegevens in overeenstemming met de wettelijke voorschriften verwerken.</w:t>
      </w:r>
      <w:r w:rsidR="00632685">
        <w:rPr>
          <w:sz w:val="20"/>
          <w:szCs w:val="20"/>
        </w:rPr>
        <w:br/>
      </w:r>
    </w:p>
    <w:p w14:paraId="1FD8F532" w14:textId="77777777" w:rsidR="00F72003" w:rsidRDefault="00632685">
      <w:pPr>
        <w:spacing w:line="276" w:lineRule="auto"/>
        <w:rPr>
          <w:b/>
          <w:sz w:val="20"/>
          <w:szCs w:val="20"/>
        </w:rPr>
      </w:pPr>
      <w:r>
        <w:rPr>
          <w:b/>
          <w:sz w:val="20"/>
          <w:szCs w:val="20"/>
        </w:rPr>
        <w:t>Artikel 8 Aansprakelijkheid en verzekering</w:t>
      </w:r>
    </w:p>
    <w:p w14:paraId="61433ACE" w14:textId="77777777" w:rsidR="00F72003" w:rsidRDefault="00632685">
      <w:pPr>
        <w:spacing w:line="276" w:lineRule="auto"/>
        <w:ind w:left="705" w:hanging="705"/>
        <w:rPr>
          <w:sz w:val="20"/>
          <w:szCs w:val="20"/>
        </w:rPr>
      </w:pPr>
      <w:r>
        <w:rPr>
          <w:sz w:val="20"/>
          <w:szCs w:val="20"/>
        </w:rPr>
        <w:t>1</w:t>
      </w:r>
      <w:r>
        <w:rPr>
          <w:sz w:val="20"/>
          <w:szCs w:val="20"/>
        </w:rPr>
        <w:tab/>
      </w:r>
      <w:r w:rsidR="00BE20C2">
        <w:rPr>
          <w:sz w:val="20"/>
          <w:szCs w:val="20"/>
        </w:rPr>
        <w:t>NHLStenden</w:t>
      </w:r>
      <w:r>
        <w:rPr>
          <w:sz w:val="20"/>
          <w:szCs w:val="20"/>
        </w:rPr>
        <w:t xml:space="preserve"> is niet aansprakelijk jegens de stagiair voor schade van de stagiair direct of indirect verband houdende met de het werkplekleren anders dan in de Inschrijfvoorwaarden van </w:t>
      </w:r>
      <w:r w:rsidR="00BE20C2">
        <w:rPr>
          <w:sz w:val="20"/>
          <w:szCs w:val="20"/>
        </w:rPr>
        <w:t>NHLStenden</w:t>
      </w:r>
      <w:r>
        <w:rPr>
          <w:sz w:val="20"/>
          <w:szCs w:val="20"/>
        </w:rPr>
        <w:t xml:space="preserve"> is bepaald.</w:t>
      </w:r>
    </w:p>
    <w:p w14:paraId="6B33E127" w14:textId="77777777" w:rsidR="00F72003" w:rsidRDefault="00632685">
      <w:pPr>
        <w:spacing w:line="276" w:lineRule="auto"/>
        <w:ind w:left="705" w:hanging="705"/>
        <w:rPr>
          <w:sz w:val="20"/>
          <w:szCs w:val="20"/>
        </w:rPr>
      </w:pPr>
      <w:r>
        <w:rPr>
          <w:sz w:val="20"/>
          <w:szCs w:val="20"/>
        </w:rPr>
        <w:t>2</w:t>
      </w:r>
      <w:r>
        <w:rPr>
          <w:sz w:val="20"/>
          <w:szCs w:val="20"/>
        </w:rPr>
        <w:tab/>
      </w:r>
      <w:r w:rsidR="00BE20C2">
        <w:rPr>
          <w:sz w:val="20"/>
          <w:szCs w:val="20"/>
        </w:rPr>
        <w:t>NHLStenden</w:t>
      </w:r>
      <w:r>
        <w:rPr>
          <w:sz w:val="20"/>
          <w:szCs w:val="20"/>
        </w:rPr>
        <w:t xml:space="preserve"> is niet aansprakelijk jegens de praktijkschool voor schade van de praktijkschool direct of indirect veroorzaakt door de stagiair.  </w:t>
      </w:r>
    </w:p>
    <w:p w14:paraId="405179B9" w14:textId="77777777" w:rsidR="00F72003" w:rsidRDefault="00632685">
      <w:pPr>
        <w:spacing w:line="276" w:lineRule="auto"/>
        <w:ind w:left="705" w:hanging="705"/>
        <w:rPr>
          <w:sz w:val="20"/>
          <w:szCs w:val="20"/>
        </w:rPr>
      </w:pPr>
      <w:r>
        <w:rPr>
          <w:sz w:val="20"/>
          <w:szCs w:val="20"/>
        </w:rPr>
        <w:t>3</w:t>
      </w:r>
      <w:r>
        <w:rPr>
          <w:sz w:val="20"/>
          <w:szCs w:val="20"/>
        </w:rPr>
        <w:tab/>
      </w:r>
      <w:r w:rsidR="00BE20C2">
        <w:rPr>
          <w:sz w:val="20"/>
          <w:szCs w:val="20"/>
        </w:rPr>
        <w:t>NHLStenden</w:t>
      </w:r>
      <w:r>
        <w:rPr>
          <w:sz w:val="20"/>
          <w:szCs w:val="20"/>
        </w:rPr>
        <w:t xml:space="preserve"> heeft een aansprakelijkheidsverzekering voor onderwijsinstellingen afgesloten waarop in beginsel mede als verzekerden worden aangemerkt stagiairs als zodanig voor zover hun aansprakelijkheid niet elders is gedekt. </w:t>
      </w:r>
    </w:p>
    <w:p w14:paraId="10B77F0F" w14:textId="77777777" w:rsidR="00F72003" w:rsidRDefault="00632685">
      <w:pPr>
        <w:spacing w:line="276" w:lineRule="auto"/>
        <w:ind w:left="705" w:hanging="705"/>
        <w:rPr>
          <w:sz w:val="20"/>
          <w:szCs w:val="20"/>
        </w:rPr>
      </w:pPr>
      <w:r>
        <w:rPr>
          <w:sz w:val="20"/>
          <w:szCs w:val="20"/>
        </w:rPr>
        <w:t>4</w:t>
      </w:r>
      <w:r>
        <w:rPr>
          <w:sz w:val="20"/>
          <w:szCs w:val="20"/>
        </w:rPr>
        <w:tab/>
      </w:r>
      <w:r w:rsidR="00BE20C2">
        <w:rPr>
          <w:sz w:val="20"/>
          <w:szCs w:val="20"/>
        </w:rPr>
        <w:t>NHLStenden</w:t>
      </w:r>
      <w:r>
        <w:rPr>
          <w:sz w:val="20"/>
          <w:szCs w:val="20"/>
        </w:rPr>
        <w:t xml:space="preserve"> heeft een collectieve ongevallenverzekering afgesloten waarop in beginsel mede als verzekerden worden aangemerkt de stagiairs en werknemers van </w:t>
      </w:r>
      <w:r w:rsidR="00BE20C2">
        <w:rPr>
          <w:sz w:val="20"/>
          <w:szCs w:val="20"/>
        </w:rPr>
        <w:t>NHLStenden</w:t>
      </w:r>
      <w:r>
        <w:rPr>
          <w:sz w:val="20"/>
          <w:szCs w:val="20"/>
        </w:rPr>
        <w:t xml:space="preserve">. </w:t>
      </w:r>
    </w:p>
    <w:p w14:paraId="6A92158C" w14:textId="77777777" w:rsidR="00F72003" w:rsidRDefault="00632685">
      <w:pPr>
        <w:spacing w:line="276" w:lineRule="auto"/>
        <w:ind w:left="705" w:hanging="705"/>
        <w:rPr>
          <w:sz w:val="20"/>
          <w:szCs w:val="20"/>
        </w:rPr>
      </w:pPr>
      <w:r>
        <w:rPr>
          <w:sz w:val="20"/>
          <w:szCs w:val="20"/>
        </w:rPr>
        <w:t>5</w:t>
      </w:r>
      <w:r>
        <w:rPr>
          <w:sz w:val="20"/>
          <w:szCs w:val="20"/>
        </w:rPr>
        <w:tab/>
        <w:t xml:space="preserve">De praktijkschool en de stagiair kunnen op verzoek bij </w:t>
      </w:r>
      <w:r w:rsidR="00BE20C2">
        <w:rPr>
          <w:sz w:val="20"/>
          <w:szCs w:val="20"/>
        </w:rPr>
        <w:t>NHLStenden</w:t>
      </w:r>
      <w:r>
        <w:rPr>
          <w:sz w:val="20"/>
          <w:szCs w:val="20"/>
        </w:rPr>
        <w:t xml:space="preserve"> nadere informatie verkrijgen over de dekking en de verzekerde sommen van de in dit artikel genoemde verzekeringen van </w:t>
      </w:r>
      <w:r w:rsidR="00BE20C2">
        <w:rPr>
          <w:sz w:val="20"/>
          <w:szCs w:val="20"/>
        </w:rPr>
        <w:t>NHLStenden</w:t>
      </w:r>
      <w:r>
        <w:rPr>
          <w:sz w:val="20"/>
          <w:szCs w:val="20"/>
        </w:rPr>
        <w:t xml:space="preserve">. </w:t>
      </w:r>
    </w:p>
    <w:p w14:paraId="0151976C" w14:textId="77777777" w:rsidR="00F72003" w:rsidRDefault="00F72003">
      <w:pPr>
        <w:spacing w:line="276" w:lineRule="auto"/>
        <w:ind w:left="705" w:hanging="705"/>
        <w:rPr>
          <w:sz w:val="20"/>
          <w:szCs w:val="20"/>
        </w:rPr>
      </w:pPr>
    </w:p>
    <w:p w14:paraId="322AAB81" w14:textId="77777777" w:rsidR="00F72003" w:rsidRDefault="00632685">
      <w:pPr>
        <w:spacing w:line="276" w:lineRule="auto"/>
        <w:rPr>
          <w:b/>
          <w:sz w:val="20"/>
          <w:szCs w:val="20"/>
        </w:rPr>
      </w:pPr>
      <w:r>
        <w:rPr>
          <w:b/>
          <w:sz w:val="20"/>
          <w:szCs w:val="20"/>
        </w:rPr>
        <w:t xml:space="preserve">Artikel 9 Inwerkingtreding, duur en beëindiging overeenkomst </w:t>
      </w:r>
    </w:p>
    <w:p w14:paraId="2A024038" w14:textId="77777777" w:rsidR="00F72003" w:rsidRDefault="00632685">
      <w:pPr>
        <w:spacing w:line="276" w:lineRule="auto"/>
        <w:rPr>
          <w:sz w:val="20"/>
          <w:szCs w:val="20"/>
        </w:rPr>
      </w:pPr>
      <w:r>
        <w:rPr>
          <w:sz w:val="20"/>
          <w:szCs w:val="20"/>
        </w:rPr>
        <w:t>1</w:t>
      </w:r>
      <w:r>
        <w:rPr>
          <w:sz w:val="20"/>
          <w:szCs w:val="20"/>
        </w:rPr>
        <w:tab/>
        <w:t xml:space="preserve">Deze overeenkomst treedt per heden in werking. </w:t>
      </w:r>
    </w:p>
    <w:p w14:paraId="336666D8" w14:textId="77777777" w:rsidR="00F72003" w:rsidRDefault="00632685">
      <w:pPr>
        <w:spacing w:line="276" w:lineRule="auto"/>
        <w:ind w:left="705" w:hanging="705"/>
        <w:rPr>
          <w:sz w:val="20"/>
          <w:szCs w:val="20"/>
        </w:rPr>
      </w:pPr>
      <w:r>
        <w:rPr>
          <w:sz w:val="20"/>
          <w:szCs w:val="20"/>
        </w:rPr>
        <w:t>2</w:t>
      </w:r>
      <w:r>
        <w:rPr>
          <w:sz w:val="20"/>
          <w:szCs w:val="20"/>
        </w:rPr>
        <w:tab/>
        <w:t>Deze overeenkomst eindigt zonder dat daarvoor enige rechtshandeling is vereist door het verstrijken van de overeengekomen duur als bepaald in artikel 2 lid 1.</w:t>
      </w:r>
    </w:p>
    <w:p w14:paraId="7A843B07" w14:textId="77777777" w:rsidR="00F72003" w:rsidRDefault="00632685">
      <w:pPr>
        <w:spacing w:line="276" w:lineRule="auto"/>
        <w:ind w:left="705" w:hanging="705"/>
        <w:rPr>
          <w:sz w:val="20"/>
          <w:szCs w:val="20"/>
        </w:rPr>
      </w:pPr>
      <w:r>
        <w:rPr>
          <w:sz w:val="20"/>
          <w:szCs w:val="20"/>
        </w:rPr>
        <w:lastRenderedPageBreak/>
        <w:t>3</w:t>
      </w:r>
      <w:r>
        <w:rPr>
          <w:sz w:val="20"/>
          <w:szCs w:val="20"/>
        </w:rPr>
        <w:tab/>
        <w:t>Deze overeenkomst eindigt tussentijds zonder dat daarvoor enige rechtshandeling vereist is en zonder enige verplichting tot schadevergoeding van enige partij:</w:t>
      </w:r>
    </w:p>
    <w:p w14:paraId="3DD979D6" w14:textId="77777777" w:rsidR="00F72003" w:rsidRDefault="00632685">
      <w:pPr>
        <w:spacing w:line="276" w:lineRule="auto"/>
        <w:ind w:left="705" w:firstLine="4"/>
        <w:rPr>
          <w:sz w:val="20"/>
          <w:szCs w:val="20"/>
        </w:rPr>
      </w:pPr>
      <w:r>
        <w:rPr>
          <w:sz w:val="20"/>
          <w:szCs w:val="20"/>
        </w:rPr>
        <w:t>a</w:t>
      </w:r>
      <w:r>
        <w:rPr>
          <w:sz w:val="20"/>
          <w:szCs w:val="20"/>
        </w:rPr>
        <w:tab/>
        <w:t xml:space="preserve">op de datum waarop de stagiair niet meer bij </w:t>
      </w:r>
      <w:r w:rsidR="00BE20C2">
        <w:rPr>
          <w:sz w:val="20"/>
          <w:szCs w:val="20"/>
        </w:rPr>
        <w:t>NHLStenden</w:t>
      </w:r>
      <w:r>
        <w:rPr>
          <w:sz w:val="20"/>
          <w:szCs w:val="20"/>
        </w:rPr>
        <w:t xml:space="preserve"> als staat ingeschreven;</w:t>
      </w:r>
    </w:p>
    <w:p w14:paraId="5B23D364" w14:textId="77777777" w:rsidR="00F72003" w:rsidRDefault="00632685">
      <w:pPr>
        <w:spacing w:line="276" w:lineRule="auto"/>
        <w:ind w:left="705" w:firstLine="4"/>
        <w:rPr>
          <w:sz w:val="20"/>
          <w:szCs w:val="20"/>
        </w:rPr>
      </w:pPr>
      <w:r>
        <w:rPr>
          <w:sz w:val="20"/>
          <w:szCs w:val="20"/>
        </w:rPr>
        <w:t>b</w:t>
      </w:r>
      <w:r>
        <w:rPr>
          <w:sz w:val="20"/>
          <w:szCs w:val="20"/>
        </w:rPr>
        <w:tab/>
        <w:t>op de datum van overlijden van de stagiair.</w:t>
      </w:r>
    </w:p>
    <w:p w14:paraId="08719C91" w14:textId="77777777" w:rsidR="00F72003" w:rsidRDefault="00632685">
      <w:pPr>
        <w:tabs>
          <w:tab w:val="center" w:pos="4536"/>
          <w:tab w:val="right" w:pos="9072"/>
        </w:tabs>
        <w:spacing w:line="276" w:lineRule="auto"/>
        <w:ind w:left="705" w:hanging="705"/>
        <w:rPr>
          <w:sz w:val="20"/>
          <w:szCs w:val="20"/>
        </w:rPr>
      </w:pPr>
      <w:r>
        <w:rPr>
          <w:sz w:val="20"/>
          <w:szCs w:val="20"/>
        </w:rPr>
        <w:t>4</w:t>
      </w:r>
      <w:r>
        <w:rPr>
          <w:sz w:val="20"/>
          <w:szCs w:val="20"/>
        </w:rPr>
        <w:tab/>
      </w:r>
      <w:r w:rsidR="00BE20C2">
        <w:rPr>
          <w:sz w:val="20"/>
          <w:szCs w:val="20"/>
        </w:rPr>
        <w:t>NHLStenden</w:t>
      </w:r>
      <w:r>
        <w:rPr>
          <w:sz w:val="20"/>
          <w:szCs w:val="20"/>
        </w:rPr>
        <w:t xml:space="preserve"> en de stagiair kunnen ieder afzonderlijk deze overeenkomst met onmiddellijke ingang, zonder rechterlijke tussenkomst en zonder verplichting tot schadevergoeding aan hun zijde, tussentijds beëindigen door schriftelijke mededeling aan de andere partijen, indien:</w:t>
      </w:r>
    </w:p>
    <w:p w14:paraId="0990161C" w14:textId="77777777" w:rsidR="00F72003" w:rsidRDefault="00632685" w:rsidP="004B7E9D">
      <w:pPr>
        <w:tabs>
          <w:tab w:val="center" w:pos="4536"/>
          <w:tab w:val="right" w:pos="9072"/>
        </w:tabs>
        <w:spacing w:line="276" w:lineRule="auto"/>
        <w:ind w:left="1418" w:hanging="709"/>
        <w:rPr>
          <w:sz w:val="20"/>
          <w:szCs w:val="20"/>
        </w:rPr>
      </w:pPr>
      <w:r>
        <w:rPr>
          <w:sz w:val="20"/>
          <w:szCs w:val="20"/>
        </w:rPr>
        <w:t>a</w:t>
      </w:r>
      <w:r>
        <w:rPr>
          <w:sz w:val="20"/>
          <w:szCs w:val="20"/>
        </w:rPr>
        <w:tab/>
        <w:t>de praktijkschool de stagiair geen werkpleklerenplek biedt overeenkomstig de Handleiding PDG en het Reglement PDG zoals genoemd in artikel 1 of de bepalingen zoals opgenomen in de Handleiding PDG en het Reglement PDG niet nakomt;</w:t>
      </w:r>
    </w:p>
    <w:p w14:paraId="77ACE2D2" w14:textId="77777777" w:rsidR="00F72003" w:rsidRDefault="00632685" w:rsidP="004B7E9D">
      <w:pPr>
        <w:tabs>
          <w:tab w:val="center" w:pos="4536"/>
          <w:tab w:val="right" w:pos="9072"/>
        </w:tabs>
        <w:spacing w:line="276" w:lineRule="auto"/>
        <w:ind w:left="1418" w:hanging="709"/>
        <w:rPr>
          <w:sz w:val="20"/>
          <w:szCs w:val="20"/>
        </w:rPr>
      </w:pPr>
      <w:r>
        <w:rPr>
          <w:sz w:val="20"/>
          <w:szCs w:val="20"/>
        </w:rPr>
        <w:t>b</w:t>
      </w:r>
      <w:r>
        <w:rPr>
          <w:sz w:val="20"/>
          <w:szCs w:val="20"/>
        </w:rPr>
        <w:tab/>
        <w:t>de praktijkschool de wettelijke voorschriften betreffende de stagiair niet nakomt;</w:t>
      </w:r>
    </w:p>
    <w:p w14:paraId="3E868A66" w14:textId="77777777" w:rsidR="00F72003" w:rsidRDefault="00632685" w:rsidP="004B7E9D">
      <w:pPr>
        <w:tabs>
          <w:tab w:val="center" w:pos="4536"/>
          <w:tab w:val="right" w:pos="9072"/>
        </w:tabs>
        <w:spacing w:line="276" w:lineRule="auto"/>
        <w:ind w:left="1418" w:hanging="709"/>
        <w:rPr>
          <w:sz w:val="20"/>
          <w:szCs w:val="20"/>
        </w:rPr>
      </w:pPr>
      <w:r>
        <w:rPr>
          <w:sz w:val="20"/>
          <w:szCs w:val="20"/>
        </w:rPr>
        <w:t>c</w:t>
      </w:r>
      <w:r>
        <w:rPr>
          <w:sz w:val="20"/>
          <w:szCs w:val="20"/>
        </w:rPr>
        <w:tab/>
        <w:t xml:space="preserve">de praktijkschool wordt ontbonden, in staat van faillissement wordt verklaard, aanvraag tot surseance van betaling heeft gedaan of op het gehele of een gedeelte van het vermogen van de praktijkschool beslag is gelegd. </w:t>
      </w:r>
    </w:p>
    <w:p w14:paraId="4A784B7D" w14:textId="77777777" w:rsidR="00F72003" w:rsidRDefault="00632685">
      <w:pPr>
        <w:tabs>
          <w:tab w:val="center" w:pos="4536"/>
          <w:tab w:val="right" w:pos="9072"/>
        </w:tabs>
        <w:spacing w:line="276" w:lineRule="auto"/>
        <w:ind w:left="705" w:hanging="705"/>
        <w:rPr>
          <w:sz w:val="20"/>
          <w:szCs w:val="20"/>
        </w:rPr>
      </w:pPr>
      <w:r>
        <w:rPr>
          <w:sz w:val="20"/>
          <w:szCs w:val="20"/>
        </w:rPr>
        <w:t>5</w:t>
      </w:r>
      <w:r>
        <w:rPr>
          <w:sz w:val="20"/>
          <w:szCs w:val="20"/>
        </w:rPr>
        <w:tab/>
        <w:t>De praktijkschool kan deze overeenkomst met onmiddellijke ingang, zonder rechterlijke tussenkomst en zonder verplichting tot schadevergoeding aan haar zijde, tussentijds beëindigen door schriftelijke mededeling aan de andere partijen, indien:</w:t>
      </w:r>
    </w:p>
    <w:p w14:paraId="03F4CB7D" w14:textId="77777777" w:rsidR="00F72003" w:rsidRDefault="00632685">
      <w:pPr>
        <w:tabs>
          <w:tab w:val="center" w:pos="4536"/>
          <w:tab w:val="right" w:pos="9072"/>
        </w:tabs>
        <w:spacing w:line="276" w:lineRule="auto"/>
        <w:ind w:left="1418" w:hanging="709"/>
        <w:rPr>
          <w:sz w:val="20"/>
          <w:szCs w:val="20"/>
        </w:rPr>
      </w:pPr>
      <w:r>
        <w:rPr>
          <w:sz w:val="20"/>
          <w:szCs w:val="20"/>
        </w:rPr>
        <w:t>a</w:t>
      </w:r>
      <w:r>
        <w:rPr>
          <w:sz w:val="20"/>
          <w:szCs w:val="20"/>
        </w:rPr>
        <w:tab/>
        <w:t>de stagiair naar het oordeel van de praktijkschool de voorschriften of aanwijzingen van de praktijkschoolbegeleider of een andere tot het geven van aanwijzingen bevoegde persoon niet opvolgt;</w:t>
      </w:r>
    </w:p>
    <w:p w14:paraId="612F1C0D" w14:textId="77777777" w:rsidR="00F72003" w:rsidRDefault="00632685">
      <w:pPr>
        <w:tabs>
          <w:tab w:val="center" w:pos="4536"/>
          <w:tab w:val="right" w:pos="9072"/>
        </w:tabs>
        <w:spacing w:line="276" w:lineRule="auto"/>
        <w:ind w:left="1418" w:hanging="709"/>
        <w:rPr>
          <w:sz w:val="20"/>
          <w:szCs w:val="20"/>
        </w:rPr>
      </w:pPr>
      <w:r>
        <w:rPr>
          <w:sz w:val="20"/>
          <w:szCs w:val="20"/>
        </w:rPr>
        <w:t>b</w:t>
      </w:r>
      <w:r>
        <w:rPr>
          <w:sz w:val="20"/>
          <w:szCs w:val="20"/>
        </w:rPr>
        <w:tab/>
        <w:t>de stagiair zich anderszins zodanig gedraagt of zodanige omstandigheden zich voordoen dat van de praktijkschool in redelijkheid niet kan worden gevergd de stagiair het werkplekleren te laten voortzetten bij de praktijkschool;</w:t>
      </w:r>
    </w:p>
    <w:p w14:paraId="67540DEA" w14:textId="77777777" w:rsidR="00F72003" w:rsidRDefault="00632685">
      <w:pPr>
        <w:tabs>
          <w:tab w:val="center" w:pos="4536"/>
          <w:tab w:val="right" w:pos="9072"/>
        </w:tabs>
        <w:spacing w:line="276" w:lineRule="auto"/>
        <w:ind w:left="1418" w:hanging="709"/>
        <w:rPr>
          <w:sz w:val="20"/>
          <w:szCs w:val="20"/>
        </w:rPr>
      </w:pPr>
      <w:r>
        <w:rPr>
          <w:sz w:val="20"/>
          <w:szCs w:val="20"/>
        </w:rPr>
        <w:t>c</w:t>
      </w:r>
      <w:r>
        <w:rPr>
          <w:sz w:val="20"/>
          <w:szCs w:val="20"/>
        </w:rPr>
        <w:tab/>
        <w:t xml:space="preserve">de stagiair of de </w:t>
      </w:r>
      <w:r w:rsidR="00BE20C2">
        <w:rPr>
          <w:sz w:val="20"/>
          <w:szCs w:val="20"/>
        </w:rPr>
        <w:t>NHLStenden</w:t>
      </w:r>
      <w:r w:rsidR="00756A3D">
        <w:rPr>
          <w:sz w:val="20"/>
          <w:szCs w:val="20"/>
        </w:rPr>
        <w:t>-begeleider</w:t>
      </w:r>
      <w:r>
        <w:rPr>
          <w:sz w:val="20"/>
          <w:szCs w:val="20"/>
        </w:rPr>
        <w:t xml:space="preserve"> de geheimhoudingsverplichting van artikel 7 niet nakomt.</w:t>
      </w:r>
    </w:p>
    <w:p w14:paraId="1EA6B921" w14:textId="77777777" w:rsidR="00F72003" w:rsidRDefault="00632685">
      <w:pPr>
        <w:tabs>
          <w:tab w:val="center" w:pos="4536"/>
          <w:tab w:val="right" w:pos="9072"/>
        </w:tabs>
        <w:spacing w:line="276" w:lineRule="auto"/>
        <w:ind w:left="705" w:hanging="705"/>
        <w:rPr>
          <w:sz w:val="20"/>
          <w:szCs w:val="20"/>
        </w:rPr>
      </w:pPr>
      <w:r>
        <w:rPr>
          <w:sz w:val="20"/>
          <w:szCs w:val="20"/>
        </w:rPr>
        <w:t>6</w:t>
      </w:r>
      <w:r>
        <w:rPr>
          <w:sz w:val="20"/>
          <w:szCs w:val="20"/>
        </w:rPr>
        <w:tab/>
        <w:t>Iedere partij kan deze overeenkomst zonder rechterlijke tussenkomst en zonder verplichting tot schadevergoeding van enige partij, tussentijds opzeggen door een schriftelijke mededeling aan de andere partijen met inachtneming van een opzegtermijn van een maand.</w:t>
      </w:r>
    </w:p>
    <w:p w14:paraId="7D18E8C6" w14:textId="77777777" w:rsidR="00F72003" w:rsidRDefault="00632685">
      <w:pPr>
        <w:tabs>
          <w:tab w:val="center" w:pos="4536"/>
          <w:tab w:val="right" w:pos="9072"/>
        </w:tabs>
        <w:spacing w:line="276" w:lineRule="auto"/>
        <w:ind w:left="705" w:hanging="705"/>
        <w:rPr>
          <w:sz w:val="20"/>
          <w:szCs w:val="20"/>
        </w:rPr>
      </w:pPr>
      <w:r>
        <w:rPr>
          <w:sz w:val="20"/>
          <w:szCs w:val="20"/>
        </w:rPr>
        <w:t>7</w:t>
      </w:r>
      <w:r>
        <w:rPr>
          <w:sz w:val="20"/>
          <w:szCs w:val="20"/>
        </w:rPr>
        <w:tab/>
        <w:t>Het bepaalde in dit artikel laat de wettelijke mogelijkheden tot beëindiging van deze overeenkomst onverlet.</w:t>
      </w:r>
    </w:p>
    <w:p w14:paraId="3FA6E034" w14:textId="77777777" w:rsidR="00F72003" w:rsidRDefault="00632685">
      <w:pPr>
        <w:tabs>
          <w:tab w:val="center" w:pos="4536"/>
          <w:tab w:val="right" w:pos="9072"/>
        </w:tabs>
        <w:spacing w:line="276" w:lineRule="auto"/>
        <w:ind w:left="705" w:hanging="705"/>
        <w:rPr>
          <w:sz w:val="20"/>
          <w:szCs w:val="20"/>
        </w:rPr>
      </w:pPr>
      <w:r>
        <w:rPr>
          <w:sz w:val="20"/>
          <w:szCs w:val="20"/>
        </w:rPr>
        <w:t>8</w:t>
      </w:r>
      <w:r>
        <w:rPr>
          <w:sz w:val="20"/>
          <w:szCs w:val="20"/>
        </w:rPr>
        <w:tab/>
      </w:r>
      <w:r>
        <w:rPr>
          <w:sz w:val="20"/>
          <w:szCs w:val="20"/>
        </w:rPr>
        <w:tab/>
        <w:t xml:space="preserve">Bepalingen die daartoe naar hun aard bestemd zijn, behouden hun geldigheid ook na beëindiging van deze overeenkomst. Hieronder worden ten minste begrepen artikel 7 (Geheimhouding en persoonsgegevens), artikel 8 (Aansprakelijkheid en verzekering), artikel 14 (Toepasselijk recht, geschillen en jurisdictiekeuze) en deze bepaling. </w:t>
      </w:r>
    </w:p>
    <w:p w14:paraId="7FF3F07F" w14:textId="77777777" w:rsidR="00F72003" w:rsidRDefault="00F72003">
      <w:pPr>
        <w:spacing w:line="276" w:lineRule="auto"/>
        <w:rPr>
          <w:b/>
          <w:sz w:val="20"/>
          <w:szCs w:val="20"/>
        </w:rPr>
      </w:pPr>
    </w:p>
    <w:p w14:paraId="4C5E2E86" w14:textId="77777777" w:rsidR="00F72003" w:rsidRDefault="00632685">
      <w:pPr>
        <w:spacing w:line="276" w:lineRule="auto"/>
        <w:rPr>
          <w:b/>
          <w:sz w:val="20"/>
          <w:szCs w:val="20"/>
        </w:rPr>
      </w:pPr>
      <w:r>
        <w:rPr>
          <w:b/>
          <w:sz w:val="20"/>
          <w:szCs w:val="20"/>
        </w:rPr>
        <w:t>Artikel 10 Aanvullingen en wijzigingen</w:t>
      </w:r>
    </w:p>
    <w:p w14:paraId="542BA438" w14:textId="77777777" w:rsidR="00F72003" w:rsidRDefault="00632685">
      <w:pPr>
        <w:spacing w:line="276" w:lineRule="auto"/>
        <w:rPr>
          <w:sz w:val="20"/>
          <w:szCs w:val="20"/>
        </w:rPr>
      </w:pPr>
      <w:r>
        <w:rPr>
          <w:sz w:val="20"/>
          <w:szCs w:val="20"/>
        </w:rPr>
        <w:t>Aanvullingen en wijzigingen van deze overeenkomst en de daaraan verbonden bijlagen zijn uitsluitend van toepassing indien deze zijn vastgelegd in een schriftelijke aanvullende overeenkomst tussen partijen.</w:t>
      </w:r>
    </w:p>
    <w:p w14:paraId="2947D482" w14:textId="77777777" w:rsidR="00F72003" w:rsidRDefault="00F72003">
      <w:pPr>
        <w:spacing w:line="276" w:lineRule="auto"/>
        <w:rPr>
          <w:sz w:val="20"/>
          <w:szCs w:val="20"/>
        </w:rPr>
      </w:pPr>
    </w:p>
    <w:p w14:paraId="43B042BD" w14:textId="77777777" w:rsidR="00F72003" w:rsidRDefault="00632685">
      <w:pPr>
        <w:keepLines/>
        <w:tabs>
          <w:tab w:val="left" w:pos="540"/>
          <w:tab w:val="left" w:pos="1620"/>
        </w:tabs>
        <w:spacing w:line="276" w:lineRule="auto"/>
        <w:rPr>
          <w:b/>
          <w:sz w:val="20"/>
          <w:szCs w:val="20"/>
        </w:rPr>
      </w:pPr>
      <w:r>
        <w:rPr>
          <w:b/>
          <w:sz w:val="20"/>
          <w:szCs w:val="20"/>
        </w:rPr>
        <w:t>Artikel 11 Overdracht en derden</w:t>
      </w:r>
    </w:p>
    <w:p w14:paraId="5BFD1963" w14:textId="77777777" w:rsidR="00F72003" w:rsidRDefault="00632685">
      <w:pPr>
        <w:tabs>
          <w:tab w:val="left" w:pos="1260"/>
          <w:tab w:val="left" w:pos="1620"/>
        </w:tabs>
        <w:spacing w:line="276" w:lineRule="auto"/>
        <w:ind w:left="709" w:hanging="709"/>
        <w:rPr>
          <w:sz w:val="20"/>
          <w:szCs w:val="20"/>
        </w:rPr>
      </w:pPr>
      <w:r>
        <w:rPr>
          <w:sz w:val="20"/>
          <w:szCs w:val="20"/>
        </w:rPr>
        <w:t>1</w:t>
      </w:r>
      <w:r>
        <w:rPr>
          <w:sz w:val="20"/>
          <w:szCs w:val="20"/>
        </w:rPr>
        <w:tab/>
        <w:t>Het is een partij zonder schriftelijke toestemming van de overige partijen niet toegestaan rechten uit deze overeenkomst aan een derde over te dragen, te verpanden of daarop een ander beperkt recht te vestigen. Deze bepaling geldt als een beding met goederenrechtelijke werking als bedoeld in artikel 3:83 lid 2 Burgerlijk Wetboek.</w:t>
      </w:r>
    </w:p>
    <w:p w14:paraId="17C3C4CF" w14:textId="77777777" w:rsidR="00F72003" w:rsidRDefault="00632685">
      <w:pPr>
        <w:keepLines/>
        <w:tabs>
          <w:tab w:val="left" w:pos="-709"/>
          <w:tab w:val="left" w:pos="-567"/>
          <w:tab w:val="left" w:pos="1620"/>
        </w:tabs>
        <w:spacing w:line="276" w:lineRule="auto"/>
        <w:ind w:left="709" w:hanging="709"/>
        <w:rPr>
          <w:sz w:val="20"/>
          <w:szCs w:val="20"/>
        </w:rPr>
      </w:pPr>
      <w:r>
        <w:rPr>
          <w:sz w:val="20"/>
          <w:szCs w:val="20"/>
        </w:rPr>
        <w:t>2</w:t>
      </w:r>
      <w:r>
        <w:rPr>
          <w:sz w:val="20"/>
          <w:szCs w:val="20"/>
        </w:rPr>
        <w:tab/>
        <w:t>Derden kunnen aan deze overeenkomst geen rechten ontlenen.</w:t>
      </w:r>
    </w:p>
    <w:p w14:paraId="4C61E482" w14:textId="77777777" w:rsidR="00F72003" w:rsidRDefault="00F72003">
      <w:pPr>
        <w:rPr>
          <w:b/>
          <w:sz w:val="20"/>
          <w:szCs w:val="20"/>
        </w:rPr>
      </w:pPr>
    </w:p>
    <w:p w14:paraId="6288289D" w14:textId="77777777" w:rsidR="00F72003" w:rsidRDefault="00632685">
      <w:pPr>
        <w:rPr>
          <w:b/>
          <w:sz w:val="20"/>
          <w:szCs w:val="20"/>
        </w:rPr>
      </w:pPr>
      <w:r>
        <w:rPr>
          <w:b/>
          <w:sz w:val="20"/>
          <w:szCs w:val="20"/>
        </w:rPr>
        <w:t>Artikel 12 Aard overeenkomst</w:t>
      </w:r>
    </w:p>
    <w:p w14:paraId="1C8B03A0" w14:textId="77777777" w:rsidR="00F72003" w:rsidRDefault="00632685">
      <w:pPr>
        <w:rPr>
          <w:sz w:val="20"/>
          <w:szCs w:val="20"/>
        </w:rPr>
      </w:pPr>
      <w:r>
        <w:rPr>
          <w:sz w:val="20"/>
          <w:szCs w:val="20"/>
        </w:rPr>
        <w:t>Deze overeenkomst is geen arbeidsovereenkomst in de zin van artikel 7:610 Burgerlijk Wetboek.</w:t>
      </w:r>
    </w:p>
    <w:p w14:paraId="1C16DCE1" w14:textId="77777777" w:rsidR="00F72003" w:rsidRDefault="00F72003">
      <w:pPr>
        <w:spacing w:line="276" w:lineRule="auto"/>
        <w:rPr>
          <w:sz w:val="20"/>
          <w:szCs w:val="20"/>
        </w:rPr>
      </w:pPr>
    </w:p>
    <w:p w14:paraId="34246FB7" w14:textId="77777777" w:rsidR="00F72003" w:rsidRDefault="00632685">
      <w:pPr>
        <w:spacing w:line="276" w:lineRule="auto"/>
        <w:rPr>
          <w:b/>
          <w:sz w:val="20"/>
          <w:szCs w:val="20"/>
        </w:rPr>
      </w:pPr>
      <w:r>
        <w:rPr>
          <w:b/>
          <w:sz w:val="20"/>
          <w:szCs w:val="20"/>
        </w:rPr>
        <w:t>Artikel 13 Bijlagen</w:t>
      </w:r>
    </w:p>
    <w:p w14:paraId="74DEA05C" w14:textId="77777777" w:rsidR="00F72003" w:rsidRDefault="00632685">
      <w:pPr>
        <w:spacing w:line="276" w:lineRule="auto"/>
        <w:ind w:left="709" w:hanging="709"/>
        <w:rPr>
          <w:sz w:val="20"/>
          <w:szCs w:val="20"/>
        </w:rPr>
      </w:pPr>
      <w:r>
        <w:rPr>
          <w:sz w:val="20"/>
          <w:szCs w:val="20"/>
        </w:rPr>
        <w:t>1</w:t>
      </w:r>
      <w:r>
        <w:rPr>
          <w:sz w:val="20"/>
          <w:szCs w:val="20"/>
        </w:rPr>
        <w:tab/>
        <w:t xml:space="preserve">Deze overeenkomst bevat de volgende bijlagen: de Handleiding PDG en het Reglement PDG </w:t>
      </w:r>
    </w:p>
    <w:p w14:paraId="1BBAE44F" w14:textId="77777777" w:rsidR="00F72003" w:rsidRDefault="00632685">
      <w:pPr>
        <w:spacing w:line="276" w:lineRule="auto"/>
        <w:ind w:left="705" w:hanging="705"/>
        <w:rPr>
          <w:sz w:val="20"/>
          <w:szCs w:val="20"/>
        </w:rPr>
      </w:pPr>
      <w:r>
        <w:rPr>
          <w:sz w:val="20"/>
          <w:szCs w:val="20"/>
        </w:rPr>
        <w:t>2</w:t>
      </w:r>
      <w:r>
        <w:rPr>
          <w:sz w:val="20"/>
          <w:szCs w:val="20"/>
        </w:rPr>
        <w:tab/>
        <w:t>Deze bijlagen maken volledig onderdeel uit van deze overeenkomst.</w:t>
      </w:r>
    </w:p>
    <w:p w14:paraId="6BD559FA" w14:textId="77777777" w:rsidR="00F72003" w:rsidRDefault="00632685">
      <w:pPr>
        <w:spacing w:line="276" w:lineRule="auto"/>
        <w:ind w:left="705" w:hanging="705"/>
        <w:rPr>
          <w:sz w:val="20"/>
          <w:szCs w:val="20"/>
        </w:rPr>
      </w:pPr>
      <w:r>
        <w:rPr>
          <w:sz w:val="20"/>
          <w:szCs w:val="20"/>
        </w:rPr>
        <w:t>3</w:t>
      </w:r>
      <w:r>
        <w:rPr>
          <w:sz w:val="20"/>
          <w:szCs w:val="20"/>
        </w:rPr>
        <w:tab/>
        <w:t xml:space="preserve">Iedere partij verklaart deze bijlagen te hebben ontvangen. </w:t>
      </w:r>
    </w:p>
    <w:p w14:paraId="72E9BD42" w14:textId="77777777" w:rsidR="00F72003" w:rsidRDefault="00632685">
      <w:pPr>
        <w:spacing w:line="276" w:lineRule="auto"/>
        <w:ind w:left="705" w:hanging="705"/>
        <w:rPr>
          <w:b/>
          <w:sz w:val="20"/>
          <w:szCs w:val="20"/>
        </w:rPr>
      </w:pPr>
      <w:r>
        <w:rPr>
          <w:b/>
          <w:sz w:val="20"/>
          <w:szCs w:val="20"/>
        </w:rPr>
        <w:lastRenderedPageBreak/>
        <w:t>Artikel 14 Toepasselijk recht, geschillen en jurisdictiekeuze</w:t>
      </w:r>
    </w:p>
    <w:p w14:paraId="0C0E8D7B" w14:textId="77777777" w:rsidR="00F72003" w:rsidRDefault="00632685">
      <w:pPr>
        <w:spacing w:line="276" w:lineRule="auto"/>
        <w:ind w:left="705" w:hanging="705"/>
        <w:rPr>
          <w:sz w:val="20"/>
          <w:szCs w:val="20"/>
        </w:rPr>
      </w:pPr>
      <w:r>
        <w:rPr>
          <w:sz w:val="20"/>
          <w:szCs w:val="20"/>
        </w:rPr>
        <w:t>1</w:t>
      </w:r>
      <w:r>
        <w:rPr>
          <w:sz w:val="20"/>
          <w:szCs w:val="20"/>
        </w:rPr>
        <w:tab/>
        <w:t>Op deze overeenkomst is uitsluitend Nederlands recht van toepassing, tenzij op grond van een dwingendrechtelijk wettelijk voorschrift een ander recht van toepassing is.</w:t>
      </w:r>
    </w:p>
    <w:p w14:paraId="25566EF1" w14:textId="77777777" w:rsidR="00F72003" w:rsidRDefault="00632685">
      <w:pPr>
        <w:spacing w:line="276" w:lineRule="auto"/>
        <w:ind w:left="705" w:hanging="705"/>
        <w:rPr>
          <w:sz w:val="20"/>
          <w:szCs w:val="20"/>
        </w:rPr>
      </w:pPr>
      <w:r>
        <w:rPr>
          <w:sz w:val="20"/>
          <w:szCs w:val="20"/>
        </w:rPr>
        <w:t>2</w:t>
      </w:r>
      <w:r>
        <w:rPr>
          <w:sz w:val="20"/>
          <w:szCs w:val="20"/>
        </w:rPr>
        <w:tab/>
        <w:t xml:space="preserve">Partijen zullen geschillen die voortvloeien uit deze overeenkomst eerst in goed onderling overleg trachten te beslechten, onverminderd het recht van iedere partij om een voorlopige voorziening te verzoeken bij de rechter op grond van lid 3 van dit artikel. </w:t>
      </w:r>
    </w:p>
    <w:p w14:paraId="7FEAE36C" w14:textId="4CFF84A9" w:rsidR="00F72003" w:rsidRDefault="00632685">
      <w:pPr>
        <w:spacing w:line="276" w:lineRule="auto"/>
        <w:ind w:left="705" w:hanging="705"/>
        <w:rPr>
          <w:sz w:val="20"/>
          <w:szCs w:val="20"/>
        </w:rPr>
      </w:pPr>
      <w:r>
        <w:rPr>
          <w:sz w:val="20"/>
          <w:szCs w:val="20"/>
        </w:rPr>
        <w:t>3</w:t>
      </w:r>
      <w:r>
        <w:rPr>
          <w:sz w:val="20"/>
          <w:szCs w:val="20"/>
        </w:rPr>
        <w:tab/>
        <w:t xml:space="preserve">Partijen zullen geschillen die voortvloeien uit deze overeenkomst bij uitsluiting voorleggen aan de rechter te Leeuwarden, tenzij op grond van een dwingendrechtelijk voorschrift een andere rechter bevoegd is. De stagiair is gerechtigd binnen een maand nadat de praktijkschool of </w:t>
      </w:r>
      <w:r w:rsidR="00BE20C2">
        <w:rPr>
          <w:sz w:val="20"/>
          <w:szCs w:val="20"/>
        </w:rPr>
        <w:t>NHL</w:t>
      </w:r>
      <w:r w:rsidR="00B46F8E">
        <w:rPr>
          <w:sz w:val="20"/>
          <w:szCs w:val="20"/>
        </w:rPr>
        <w:t xml:space="preserve"> </w:t>
      </w:r>
      <w:r w:rsidR="00BE20C2">
        <w:rPr>
          <w:sz w:val="20"/>
          <w:szCs w:val="20"/>
        </w:rPr>
        <w:t>Stenden</w:t>
      </w:r>
      <w:r>
        <w:rPr>
          <w:sz w:val="20"/>
          <w:szCs w:val="20"/>
        </w:rPr>
        <w:t xml:space="preserve"> zich schriftelijk op deze bepaling heeft beroepen, te verklaren dat hij kiest voor beslechting van het geschil door een volgens de wet bevoegde rechter. In dat geval is de laatstgenoemde rechter bevoegd. De praktijkschool of </w:t>
      </w:r>
      <w:r w:rsidR="00BE20C2">
        <w:rPr>
          <w:sz w:val="20"/>
          <w:szCs w:val="20"/>
        </w:rPr>
        <w:t>NHL</w:t>
      </w:r>
      <w:r w:rsidR="00B46F8E">
        <w:rPr>
          <w:sz w:val="20"/>
          <w:szCs w:val="20"/>
        </w:rPr>
        <w:t xml:space="preserve"> </w:t>
      </w:r>
      <w:r w:rsidR="00BE20C2">
        <w:rPr>
          <w:sz w:val="20"/>
          <w:szCs w:val="20"/>
        </w:rPr>
        <w:t>Stenden</w:t>
      </w:r>
      <w:r>
        <w:rPr>
          <w:sz w:val="20"/>
          <w:szCs w:val="20"/>
        </w:rPr>
        <w:t xml:space="preserve"> blijft gerechtigd het geschil direct voor te leggen aan een volgens de wet bevoegde rechter.  </w:t>
      </w:r>
    </w:p>
    <w:p w14:paraId="71239833" w14:textId="77777777" w:rsidR="00F72003" w:rsidRDefault="00F72003">
      <w:pPr>
        <w:spacing w:after="120" w:line="276" w:lineRule="auto"/>
        <w:rPr>
          <w:rFonts w:ascii="Times New Roman" w:eastAsia="Times New Roman" w:hAnsi="Times New Roman" w:cs="Times New Roman"/>
          <w:sz w:val="20"/>
          <w:szCs w:val="20"/>
        </w:rPr>
      </w:pPr>
    </w:p>
    <w:p w14:paraId="7D92C101" w14:textId="77777777" w:rsidR="00F72003" w:rsidRDefault="00F72003">
      <w:pPr>
        <w:pStyle w:val="Kop3"/>
        <w:spacing w:line="276" w:lineRule="auto"/>
        <w:rPr>
          <w:sz w:val="20"/>
          <w:szCs w:val="20"/>
        </w:rPr>
      </w:pPr>
    </w:p>
    <w:p w14:paraId="02033389" w14:textId="77777777" w:rsidR="00F72003" w:rsidRDefault="00632685">
      <w:pPr>
        <w:spacing w:line="276" w:lineRule="auto"/>
        <w:ind w:left="705" w:hanging="705"/>
        <w:rPr>
          <w:b/>
          <w:sz w:val="20"/>
          <w:szCs w:val="20"/>
        </w:rPr>
      </w:pPr>
      <w:r>
        <w:rPr>
          <w:b/>
          <w:sz w:val="20"/>
          <w:szCs w:val="20"/>
        </w:rPr>
        <w:t>Aldus overeengekomen en in drievoud opgemaakt en ondertekend te Leeuwarden, [datum]</w:t>
      </w:r>
      <w:r>
        <w:rPr>
          <w:b/>
          <w:sz w:val="20"/>
          <w:szCs w:val="20"/>
        </w:rPr>
        <w:tab/>
      </w:r>
    </w:p>
    <w:p w14:paraId="4FDCBF19" w14:textId="77777777" w:rsidR="00F72003" w:rsidRDefault="00F72003">
      <w:pPr>
        <w:spacing w:line="276" w:lineRule="auto"/>
        <w:ind w:left="705" w:hanging="705"/>
        <w:rPr>
          <w:b/>
          <w:sz w:val="20"/>
          <w:szCs w:val="20"/>
        </w:rPr>
      </w:pPr>
    </w:p>
    <w:p w14:paraId="629C01FE" w14:textId="3F731D34" w:rsidR="00F72003" w:rsidRDefault="00632685">
      <w:pPr>
        <w:spacing w:line="276" w:lineRule="auto"/>
        <w:ind w:left="705" w:hanging="705"/>
        <w:rPr>
          <w:b/>
          <w:i/>
          <w:sz w:val="20"/>
          <w:szCs w:val="20"/>
        </w:rPr>
      </w:pPr>
      <w:r>
        <w:rPr>
          <w:b/>
          <w:sz w:val="20"/>
          <w:szCs w:val="20"/>
        </w:rPr>
        <w:t xml:space="preserve">Praktijkschool </w:t>
      </w:r>
      <w:r>
        <w:rPr>
          <w:b/>
          <w:sz w:val="20"/>
          <w:szCs w:val="20"/>
        </w:rPr>
        <w:tab/>
      </w:r>
      <w:r>
        <w:rPr>
          <w:b/>
          <w:sz w:val="20"/>
          <w:szCs w:val="20"/>
        </w:rPr>
        <w:tab/>
      </w:r>
      <w:r>
        <w:rPr>
          <w:b/>
          <w:sz w:val="20"/>
          <w:szCs w:val="20"/>
        </w:rPr>
        <w:tab/>
        <w:t xml:space="preserve">Stagiair </w:t>
      </w:r>
      <w:r>
        <w:rPr>
          <w:b/>
          <w:sz w:val="20"/>
          <w:szCs w:val="20"/>
        </w:rPr>
        <w:tab/>
      </w:r>
      <w:r>
        <w:rPr>
          <w:b/>
          <w:sz w:val="20"/>
          <w:szCs w:val="20"/>
        </w:rPr>
        <w:tab/>
      </w:r>
      <w:r>
        <w:rPr>
          <w:b/>
          <w:sz w:val="20"/>
          <w:szCs w:val="20"/>
        </w:rPr>
        <w:tab/>
      </w:r>
      <w:r w:rsidR="00BE20C2">
        <w:rPr>
          <w:b/>
          <w:sz w:val="20"/>
          <w:szCs w:val="20"/>
        </w:rPr>
        <w:t>NHL</w:t>
      </w:r>
      <w:r w:rsidR="00B46F8E">
        <w:rPr>
          <w:b/>
          <w:sz w:val="20"/>
          <w:szCs w:val="20"/>
        </w:rPr>
        <w:t xml:space="preserve"> </w:t>
      </w:r>
      <w:r w:rsidR="00BE20C2">
        <w:rPr>
          <w:b/>
          <w:sz w:val="20"/>
          <w:szCs w:val="20"/>
        </w:rPr>
        <w:t>Stenden</w:t>
      </w:r>
      <w:r w:rsidR="00B46F8E">
        <w:rPr>
          <w:b/>
          <w:sz w:val="20"/>
          <w:szCs w:val="20"/>
        </w:rPr>
        <w:t xml:space="preserve">  Hogeschool</w:t>
      </w:r>
      <w:r>
        <w:rPr>
          <w:b/>
          <w:sz w:val="20"/>
          <w:szCs w:val="20"/>
        </w:rPr>
        <w:tab/>
      </w:r>
      <w:r>
        <w:rPr>
          <w:b/>
          <w:sz w:val="20"/>
          <w:szCs w:val="20"/>
        </w:rPr>
        <w:tab/>
      </w:r>
      <w:r>
        <w:rPr>
          <w:b/>
          <w:sz w:val="20"/>
          <w:szCs w:val="20"/>
        </w:rPr>
        <w:tab/>
      </w:r>
      <w:r>
        <w:rPr>
          <w:b/>
          <w:sz w:val="20"/>
          <w:szCs w:val="20"/>
        </w:rPr>
        <w:tab/>
      </w:r>
      <w:r>
        <w:rPr>
          <w:b/>
          <w:sz w:val="20"/>
          <w:szCs w:val="20"/>
        </w:rPr>
        <w:tab/>
      </w:r>
      <w:r>
        <w:rPr>
          <w:i/>
          <w:sz w:val="20"/>
          <w:szCs w:val="20"/>
        </w:rPr>
        <w:tab/>
      </w:r>
      <w:r>
        <w:rPr>
          <w:i/>
          <w:sz w:val="20"/>
          <w:szCs w:val="20"/>
        </w:rPr>
        <w:tab/>
      </w:r>
      <w:r>
        <w:rPr>
          <w:i/>
          <w:sz w:val="20"/>
          <w:szCs w:val="20"/>
        </w:rPr>
        <w:tab/>
      </w:r>
      <w:r>
        <w:rPr>
          <w:i/>
          <w:sz w:val="20"/>
          <w:szCs w:val="20"/>
        </w:rPr>
        <w:tab/>
      </w:r>
      <w:r>
        <w:rPr>
          <w:i/>
          <w:sz w:val="20"/>
          <w:szCs w:val="20"/>
        </w:rPr>
        <w:tab/>
      </w:r>
      <w:r>
        <w:rPr>
          <w:i/>
          <w:sz w:val="20"/>
          <w:szCs w:val="20"/>
        </w:rPr>
        <w:tab/>
      </w:r>
    </w:p>
    <w:p w14:paraId="16054AF0" w14:textId="77777777" w:rsidR="00F72003" w:rsidRDefault="00F72003">
      <w:pPr>
        <w:pStyle w:val="Kop3"/>
        <w:spacing w:line="276" w:lineRule="auto"/>
        <w:rPr>
          <w:b w:val="0"/>
          <w:i/>
          <w:sz w:val="20"/>
          <w:szCs w:val="20"/>
        </w:rPr>
      </w:pPr>
    </w:p>
    <w:p w14:paraId="64188E9C" w14:textId="77777777" w:rsidR="00F72003" w:rsidRDefault="00F72003"/>
    <w:p w14:paraId="1D23E412" w14:textId="77777777" w:rsidR="00F72003" w:rsidRDefault="00632685">
      <w:pPr>
        <w:spacing w:line="276" w:lineRule="auto"/>
        <w:rPr>
          <w:i/>
        </w:rPr>
      </w:pPr>
      <w:r>
        <w:rPr>
          <w:sz w:val="20"/>
          <w:szCs w:val="20"/>
        </w:rPr>
        <w:t>Naam</w:t>
      </w:r>
      <w:r>
        <w:rPr>
          <w:sz w:val="20"/>
          <w:szCs w:val="20"/>
        </w:rPr>
        <w:tab/>
        <w:t>………………..</w:t>
      </w:r>
      <w:r>
        <w:rPr>
          <w:sz w:val="20"/>
          <w:szCs w:val="20"/>
        </w:rPr>
        <w:tab/>
      </w:r>
      <w:r>
        <w:rPr>
          <w:sz w:val="20"/>
          <w:szCs w:val="20"/>
        </w:rPr>
        <w:tab/>
        <w:t>Naam   …………………..</w:t>
      </w:r>
      <w:r>
        <w:rPr>
          <w:sz w:val="20"/>
          <w:szCs w:val="20"/>
        </w:rPr>
        <w:tab/>
      </w:r>
      <w:r>
        <w:rPr>
          <w:sz w:val="20"/>
          <w:szCs w:val="20"/>
        </w:rPr>
        <w:tab/>
        <w:t>Drs. W.W. Eikelenboom</w:t>
      </w:r>
    </w:p>
    <w:p w14:paraId="04F14183" w14:textId="77777777" w:rsidR="00F72003" w:rsidRDefault="00632685">
      <w:pPr>
        <w:spacing w:line="276" w:lineRule="auto"/>
        <w:rPr>
          <w:sz w:val="20"/>
          <w:szCs w:val="20"/>
        </w:rPr>
      </w:pPr>
      <w:r>
        <w:rPr>
          <w:sz w:val="20"/>
          <w:szCs w:val="20"/>
        </w:rPr>
        <w:t>Functie</w:t>
      </w:r>
      <w:r>
        <w:rPr>
          <w:sz w:val="20"/>
          <w:szCs w:val="20"/>
        </w:rPr>
        <w:tab/>
        <w:t>………………..</w:t>
      </w:r>
      <w:r>
        <w:rPr>
          <w:sz w:val="20"/>
          <w:szCs w:val="20"/>
        </w:rPr>
        <w:tab/>
      </w:r>
      <w:r>
        <w:rPr>
          <w:sz w:val="20"/>
          <w:szCs w:val="20"/>
        </w:rPr>
        <w:tab/>
        <w:t>Opleiding ………………..</w:t>
      </w:r>
      <w:r>
        <w:rPr>
          <w:sz w:val="20"/>
          <w:szCs w:val="20"/>
        </w:rPr>
        <w:tab/>
      </w:r>
      <w:r>
        <w:rPr>
          <w:sz w:val="20"/>
          <w:szCs w:val="20"/>
        </w:rPr>
        <w:tab/>
        <w:t>Directeur Instituut Educatie</w:t>
      </w:r>
    </w:p>
    <w:p w14:paraId="366AF031" w14:textId="77777777" w:rsidR="00F72003" w:rsidRDefault="00632685">
      <w:pPr>
        <w:spacing w:line="276" w:lineRule="auto"/>
        <w:rPr>
          <w:sz w:val="20"/>
          <w:szCs w:val="20"/>
        </w:rPr>
      </w:pPr>
      <w:r>
        <w:rPr>
          <w:sz w:val="20"/>
          <w:szCs w:val="20"/>
        </w:rPr>
        <w:t>Handtekening:</w:t>
      </w:r>
      <w:r>
        <w:rPr>
          <w:sz w:val="20"/>
          <w:szCs w:val="20"/>
        </w:rPr>
        <w:tab/>
      </w:r>
      <w:r>
        <w:rPr>
          <w:sz w:val="20"/>
          <w:szCs w:val="20"/>
        </w:rPr>
        <w:tab/>
      </w:r>
      <w:r>
        <w:rPr>
          <w:sz w:val="20"/>
          <w:szCs w:val="20"/>
        </w:rPr>
        <w:tab/>
        <w:t>Handtekening:</w:t>
      </w:r>
      <w:r>
        <w:rPr>
          <w:sz w:val="20"/>
          <w:szCs w:val="20"/>
        </w:rPr>
        <w:tab/>
      </w:r>
      <w:r>
        <w:rPr>
          <w:sz w:val="20"/>
          <w:szCs w:val="20"/>
        </w:rPr>
        <w:tab/>
      </w:r>
      <w:r>
        <w:rPr>
          <w:sz w:val="20"/>
          <w:szCs w:val="20"/>
        </w:rPr>
        <w:tab/>
      </w:r>
      <w:r>
        <w:rPr>
          <w:sz w:val="20"/>
          <w:szCs w:val="20"/>
        </w:rPr>
        <w:tab/>
      </w:r>
      <w:r>
        <w:rPr>
          <w:noProof/>
        </w:rPr>
        <w:drawing>
          <wp:anchor distT="0" distB="0" distL="0" distR="0" simplePos="0" relativeHeight="251682816" behindDoc="0" locked="0" layoutInCell="1" hidden="0" allowOverlap="1" wp14:anchorId="4777B4E0" wp14:editId="5662CCBE">
            <wp:simplePos x="0" y="0"/>
            <wp:positionH relativeFrom="margin">
              <wp:posOffset>3923030</wp:posOffset>
            </wp:positionH>
            <wp:positionV relativeFrom="paragraph">
              <wp:posOffset>18415</wp:posOffset>
            </wp:positionV>
            <wp:extent cx="2286000" cy="942340"/>
            <wp:effectExtent l="0" t="0" r="0" b="0"/>
            <wp:wrapSquare wrapText="bothSides" distT="0" distB="0" distL="0" distR="0"/>
            <wp:docPr id="17" name="image35.gif"/>
            <wp:cNvGraphicFramePr/>
            <a:graphic xmlns:a="http://schemas.openxmlformats.org/drawingml/2006/main">
              <a:graphicData uri="http://schemas.openxmlformats.org/drawingml/2006/picture">
                <pic:pic xmlns:pic="http://schemas.openxmlformats.org/drawingml/2006/picture">
                  <pic:nvPicPr>
                    <pic:cNvPr id="0" name="image35.gif"/>
                    <pic:cNvPicPr preferRelativeResize="0"/>
                  </pic:nvPicPr>
                  <pic:blipFill>
                    <a:blip r:embed="rId107"/>
                    <a:srcRect/>
                    <a:stretch>
                      <a:fillRect/>
                    </a:stretch>
                  </pic:blipFill>
                  <pic:spPr>
                    <a:xfrm>
                      <a:off x="0" y="0"/>
                      <a:ext cx="2286000" cy="942340"/>
                    </a:xfrm>
                    <a:prstGeom prst="rect">
                      <a:avLst/>
                    </a:prstGeom>
                    <a:ln/>
                  </pic:spPr>
                </pic:pic>
              </a:graphicData>
            </a:graphic>
          </wp:anchor>
        </w:drawing>
      </w:r>
    </w:p>
    <w:p w14:paraId="3F8D6B15" w14:textId="77777777" w:rsidR="00F72003" w:rsidRDefault="00F72003">
      <w:pPr>
        <w:pStyle w:val="Kop3"/>
        <w:spacing w:line="276" w:lineRule="auto"/>
        <w:rPr>
          <w:i/>
          <w:sz w:val="20"/>
          <w:szCs w:val="20"/>
        </w:rPr>
      </w:pPr>
    </w:p>
    <w:p w14:paraId="2F51D1F5" w14:textId="77777777" w:rsidR="00F72003" w:rsidRDefault="00F72003">
      <w:pPr>
        <w:pStyle w:val="Kop3"/>
        <w:spacing w:line="276" w:lineRule="auto"/>
        <w:rPr>
          <w:i/>
          <w:sz w:val="20"/>
          <w:szCs w:val="20"/>
        </w:rPr>
      </w:pPr>
    </w:p>
    <w:p w14:paraId="70F068DC" w14:textId="77777777" w:rsidR="00F72003" w:rsidRDefault="00632685">
      <w:pPr>
        <w:pStyle w:val="Kop3"/>
        <w:spacing w:line="276" w:lineRule="auto"/>
        <w:rPr>
          <w:b w:val="0"/>
          <w:sz w:val="20"/>
          <w:szCs w:val="20"/>
        </w:rPr>
      </w:pPr>
      <w:r>
        <w:rPr>
          <w:b w:val="0"/>
          <w:sz w:val="20"/>
          <w:szCs w:val="20"/>
        </w:rPr>
        <w:t>………………………….</w:t>
      </w:r>
      <w:r>
        <w:rPr>
          <w:b w:val="0"/>
          <w:sz w:val="20"/>
          <w:szCs w:val="20"/>
        </w:rPr>
        <w:tab/>
      </w:r>
      <w:r>
        <w:rPr>
          <w:b w:val="0"/>
          <w:sz w:val="20"/>
          <w:szCs w:val="20"/>
        </w:rPr>
        <w:tab/>
        <w:t>………………………….</w:t>
      </w:r>
    </w:p>
    <w:p w14:paraId="51F3BD5A" w14:textId="77777777" w:rsidR="00F72003" w:rsidRDefault="00F72003">
      <w:pPr>
        <w:pStyle w:val="Kop3"/>
        <w:spacing w:line="276" w:lineRule="auto"/>
        <w:rPr>
          <w:i/>
          <w:sz w:val="20"/>
          <w:szCs w:val="20"/>
        </w:rPr>
      </w:pPr>
    </w:p>
    <w:p w14:paraId="0EB4023C" w14:textId="77777777" w:rsidR="00F72003" w:rsidRDefault="00F72003">
      <w:pPr>
        <w:pStyle w:val="Kop3"/>
        <w:spacing w:line="276" w:lineRule="auto"/>
        <w:rPr>
          <w:i/>
          <w:sz w:val="20"/>
          <w:szCs w:val="20"/>
        </w:rPr>
      </w:pPr>
    </w:p>
    <w:p w14:paraId="2AC677CA" w14:textId="77777777" w:rsidR="00F72003" w:rsidRDefault="00632685">
      <w:pPr>
        <w:pStyle w:val="Kop3"/>
        <w:spacing w:line="276" w:lineRule="auto"/>
        <w:rPr>
          <w:rFonts w:ascii="Cambria" w:eastAsia="Cambria" w:hAnsi="Cambria" w:cs="Cambria"/>
          <w:i/>
          <w:color w:val="000000"/>
          <w:sz w:val="20"/>
          <w:szCs w:val="20"/>
        </w:rPr>
      </w:pPr>
      <w:r>
        <w:rPr>
          <w:rFonts w:ascii="Cambria" w:eastAsia="Cambria" w:hAnsi="Cambria" w:cs="Cambria"/>
          <w:i/>
          <w:color w:val="000000"/>
          <w:sz w:val="20"/>
          <w:szCs w:val="20"/>
        </w:rPr>
        <w:t xml:space="preserve">De cursist is verantwoordelijk voor het invullen en laten plaatsen van handtekeningen van deze overeenkomst. Het origineel wordt ingeleverd en gearchiveerd door </w:t>
      </w:r>
      <w:r w:rsidR="00BE20C2">
        <w:rPr>
          <w:rFonts w:ascii="Cambria" w:eastAsia="Cambria" w:hAnsi="Cambria" w:cs="Cambria"/>
          <w:i/>
          <w:color w:val="000000"/>
          <w:sz w:val="20"/>
          <w:szCs w:val="20"/>
        </w:rPr>
        <w:t>NHLStenden</w:t>
      </w:r>
      <w:r>
        <w:rPr>
          <w:rFonts w:ascii="Cambria" w:eastAsia="Cambria" w:hAnsi="Cambria" w:cs="Cambria"/>
          <w:i/>
          <w:color w:val="000000"/>
          <w:sz w:val="20"/>
          <w:szCs w:val="20"/>
        </w:rPr>
        <w:t>, secretariaat PDG , kopieën van deze overeenkomst zijn bestemd voor de stagiair en de praktijkschool.</w:t>
      </w:r>
    </w:p>
    <w:p w14:paraId="1AEE3882" w14:textId="77777777" w:rsidR="00F72003" w:rsidRDefault="00632685">
      <w:pPr>
        <w:rPr>
          <w:rFonts w:ascii="Arial" w:eastAsia="Arial" w:hAnsi="Arial" w:cs="Arial"/>
          <w:b/>
          <w:color w:val="FF0000"/>
          <w:sz w:val="20"/>
          <w:szCs w:val="20"/>
        </w:rPr>
        <w:sectPr w:rsidR="00F72003">
          <w:type w:val="continuous"/>
          <w:pgSz w:w="11906" w:h="16838"/>
          <w:pgMar w:top="1418" w:right="1440" w:bottom="851" w:left="1440" w:header="0" w:footer="708" w:gutter="0"/>
          <w:cols w:space="708"/>
        </w:sectPr>
      </w:pPr>
      <w:r>
        <w:br w:type="page"/>
      </w:r>
    </w:p>
    <w:p w14:paraId="3FFA8893" w14:textId="77777777" w:rsidR="00247F07" w:rsidRPr="002A7CD7" w:rsidRDefault="004B7E9D">
      <w:pPr>
        <w:rPr>
          <w:rFonts w:ascii="Arial" w:eastAsia="Arial" w:hAnsi="Arial" w:cs="Arial"/>
          <w:b/>
          <w:sz w:val="22"/>
          <w:szCs w:val="20"/>
        </w:rPr>
      </w:pPr>
      <w:r w:rsidRPr="002A7CD7">
        <w:rPr>
          <w:rFonts w:ascii="Arial" w:eastAsia="Arial" w:hAnsi="Arial" w:cs="Arial"/>
          <w:b/>
          <w:sz w:val="22"/>
          <w:szCs w:val="20"/>
        </w:rPr>
        <w:lastRenderedPageBreak/>
        <w:t>BIJLAGE L</w:t>
      </w:r>
    </w:p>
    <w:p w14:paraId="095655D5" w14:textId="77777777" w:rsidR="00247F07" w:rsidRDefault="00247F07">
      <w:pPr>
        <w:rPr>
          <w:rFonts w:ascii="Arial" w:eastAsia="Arial" w:hAnsi="Arial" w:cs="Arial"/>
          <w:b/>
          <w:sz w:val="20"/>
          <w:szCs w:val="20"/>
        </w:rPr>
      </w:pPr>
    </w:p>
    <w:p w14:paraId="50278B78" w14:textId="77777777" w:rsidR="00247F07" w:rsidRDefault="00247F07">
      <w:pPr>
        <w:rPr>
          <w:rFonts w:ascii="Arial" w:eastAsia="Arial" w:hAnsi="Arial" w:cs="Arial"/>
          <w:b/>
          <w:sz w:val="20"/>
          <w:szCs w:val="20"/>
        </w:rPr>
      </w:pPr>
    </w:p>
    <w:p w14:paraId="181E5230" w14:textId="77777777" w:rsidR="00F72003" w:rsidRPr="002A7CD7" w:rsidRDefault="00632685">
      <w:pPr>
        <w:rPr>
          <w:rFonts w:ascii="Arial" w:eastAsia="Arial" w:hAnsi="Arial" w:cs="Arial"/>
          <w:b/>
          <w:sz w:val="22"/>
          <w:szCs w:val="20"/>
        </w:rPr>
      </w:pPr>
      <w:r w:rsidRPr="002A7CD7">
        <w:rPr>
          <w:rFonts w:ascii="Arial" w:eastAsia="Arial" w:hAnsi="Arial" w:cs="Arial"/>
          <w:b/>
          <w:sz w:val="22"/>
          <w:szCs w:val="20"/>
        </w:rPr>
        <w:t>Literatuurlijst (</w:t>
      </w:r>
      <w:r w:rsidRPr="002A7CD7">
        <w:rPr>
          <w:rFonts w:ascii="Arial" w:eastAsia="Arial" w:hAnsi="Arial" w:cs="Arial"/>
          <w:b/>
          <w:i/>
          <w:sz w:val="22"/>
          <w:szCs w:val="20"/>
        </w:rPr>
        <w:t>aanbevolen</w:t>
      </w:r>
      <w:r w:rsidRPr="002A7CD7">
        <w:rPr>
          <w:rFonts w:ascii="Arial" w:eastAsia="Arial" w:hAnsi="Arial" w:cs="Arial"/>
          <w:b/>
          <w:sz w:val="22"/>
          <w:szCs w:val="20"/>
        </w:rPr>
        <w:t>)</w:t>
      </w:r>
    </w:p>
    <w:p w14:paraId="5E43BBE0" w14:textId="77777777" w:rsidR="00F72003" w:rsidRDefault="00F72003">
      <w:pPr>
        <w:rPr>
          <w:rFonts w:ascii="Arial" w:eastAsia="Arial" w:hAnsi="Arial" w:cs="Arial"/>
          <w:sz w:val="20"/>
          <w:szCs w:val="20"/>
        </w:rPr>
      </w:pPr>
    </w:p>
    <w:p w14:paraId="678B624E" w14:textId="77777777" w:rsidR="00F72003" w:rsidRDefault="00632685">
      <w:pPr>
        <w:widowControl w:val="0"/>
        <w:ind w:left="720" w:hanging="720"/>
        <w:rPr>
          <w:rFonts w:ascii="Arial" w:eastAsia="Arial" w:hAnsi="Arial" w:cs="Arial"/>
          <w:sz w:val="20"/>
          <w:szCs w:val="20"/>
        </w:rPr>
      </w:pPr>
      <w:r>
        <w:rPr>
          <w:rFonts w:ascii="Arial" w:eastAsia="Arial" w:hAnsi="Arial" w:cs="Arial"/>
          <w:sz w:val="20"/>
          <w:szCs w:val="20"/>
        </w:rPr>
        <w:t xml:space="preserve">Leenders, Y.G., Naafs, F.G., Oord, I.J. van den, Veenman, S.A.M., &amp; Wiltink, H. (2002). </w:t>
      </w:r>
      <w:r w:rsidRPr="00245CAB">
        <w:rPr>
          <w:rFonts w:ascii="Arial" w:eastAsia="Arial" w:hAnsi="Arial" w:cs="Arial"/>
          <w:i/>
          <w:sz w:val="20"/>
          <w:szCs w:val="20"/>
        </w:rPr>
        <w:t>Effectieve instructie: leren lesgeven met het activerende directe instructiemodel</w:t>
      </w:r>
      <w:r>
        <w:rPr>
          <w:rFonts w:ascii="Arial" w:eastAsia="Arial" w:hAnsi="Arial" w:cs="Arial"/>
          <w:sz w:val="20"/>
          <w:szCs w:val="20"/>
        </w:rPr>
        <w:t xml:space="preserve">. (Amersfoort: CPS.) Amersfoort : CPS. </w:t>
      </w:r>
    </w:p>
    <w:p w14:paraId="694733AF" w14:textId="77777777" w:rsidR="00F72003" w:rsidRDefault="00F72003">
      <w:pPr>
        <w:widowControl w:val="0"/>
        <w:ind w:left="720" w:hanging="720"/>
        <w:rPr>
          <w:rFonts w:ascii="Arial" w:eastAsia="Arial" w:hAnsi="Arial" w:cs="Arial"/>
          <w:sz w:val="20"/>
          <w:szCs w:val="20"/>
        </w:rPr>
      </w:pPr>
    </w:p>
    <w:p w14:paraId="6B96A93F" w14:textId="77777777" w:rsidR="00F72003" w:rsidRDefault="00632685">
      <w:pPr>
        <w:widowControl w:val="0"/>
        <w:ind w:left="720" w:hanging="720"/>
        <w:rPr>
          <w:rFonts w:ascii="Arial" w:eastAsia="Arial" w:hAnsi="Arial" w:cs="Arial"/>
          <w:sz w:val="20"/>
          <w:szCs w:val="20"/>
        </w:rPr>
      </w:pPr>
      <w:r>
        <w:rPr>
          <w:rFonts w:ascii="Arial" w:eastAsia="Arial" w:hAnsi="Arial" w:cs="Arial"/>
          <w:sz w:val="20"/>
          <w:szCs w:val="20"/>
        </w:rPr>
        <w:t xml:space="preserve">Bakker-de, J. M., &amp; Mijland, I. (2009). </w:t>
      </w:r>
      <w:r w:rsidRPr="00245CAB">
        <w:rPr>
          <w:rFonts w:ascii="Arial" w:eastAsia="Arial" w:hAnsi="Arial" w:cs="Arial"/>
          <w:i/>
          <w:sz w:val="20"/>
          <w:szCs w:val="20"/>
        </w:rPr>
        <w:t>Handboek positieve groepsvorming</w:t>
      </w:r>
      <w:r>
        <w:rPr>
          <w:rFonts w:ascii="Arial" w:eastAsia="Arial" w:hAnsi="Arial" w:cs="Arial"/>
          <w:sz w:val="20"/>
          <w:szCs w:val="20"/>
        </w:rPr>
        <w:t xml:space="preserve">. Esch: Quirijn. </w:t>
      </w:r>
    </w:p>
    <w:p w14:paraId="0DE7CC94" w14:textId="77777777" w:rsidR="00F72003" w:rsidRDefault="00F72003">
      <w:pPr>
        <w:widowControl w:val="0"/>
        <w:ind w:left="720" w:hanging="720"/>
        <w:rPr>
          <w:rFonts w:ascii="Arial" w:eastAsia="Arial" w:hAnsi="Arial" w:cs="Arial"/>
          <w:sz w:val="20"/>
          <w:szCs w:val="20"/>
        </w:rPr>
      </w:pPr>
    </w:p>
    <w:p w14:paraId="109FF274" w14:textId="77777777" w:rsidR="00F72003" w:rsidRDefault="00632685">
      <w:pPr>
        <w:widowControl w:val="0"/>
        <w:ind w:left="720" w:hanging="720"/>
        <w:rPr>
          <w:rFonts w:ascii="Arial" w:eastAsia="Arial" w:hAnsi="Arial" w:cs="Arial"/>
          <w:sz w:val="20"/>
          <w:szCs w:val="20"/>
        </w:rPr>
      </w:pPr>
      <w:r>
        <w:rPr>
          <w:rFonts w:ascii="Arial" w:eastAsia="Arial" w:hAnsi="Arial" w:cs="Arial"/>
          <w:sz w:val="20"/>
          <w:szCs w:val="20"/>
        </w:rPr>
        <w:t xml:space="preserve">Barge E., Voogd M., (2014) </w:t>
      </w:r>
      <w:r w:rsidRPr="00245CAB">
        <w:rPr>
          <w:rFonts w:ascii="Arial" w:eastAsia="Arial" w:hAnsi="Arial" w:cs="Arial"/>
          <w:i/>
          <w:sz w:val="20"/>
          <w:szCs w:val="20"/>
        </w:rPr>
        <w:t>Veerkracht in je werk</w:t>
      </w:r>
      <w:r>
        <w:rPr>
          <w:rFonts w:ascii="Arial" w:eastAsia="Arial" w:hAnsi="Arial" w:cs="Arial"/>
          <w:sz w:val="20"/>
          <w:szCs w:val="20"/>
        </w:rPr>
        <w:t>. Via ECNO/</w:t>
      </w:r>
      <w:r w:rsidR="00BE20C2">
        <w:rPr>
          <w:rFonts w:ascii="Arial" w:eastAsia="Arial" w:hAnsi="Arial" w:cs="Arial"/>
          <w:sz w:val="20"/>
          <w:szCs w:val="20"/>
        </w:rPr>
        <w:t>NHLStenden</w:t>
      </w:r>
      <w:r w:rsidR="00245CAB">
        <w:rPr>
          <w:rFonts w:ascii="Arial" w:eastAsia="Arial" w:hAnsi="Arial" w:cs="Arial"/>
          <w:sz w:val="20"/>
          <w:szCs w:val="20"/>
        </w:rPr>
        <w:t xml:space="preserve"> Hogeschool.</w:t>
      </w:r>
    </w:p>
    <w:p w14:paraId="632517D1" w14:textId="77777777" w:rsidR="00F72003" w:rsidRDefault="00F72003">
      <w:pPr>
        <w:widowControl w:val="0"/>
        <w:ind w:left="720" w:hanging="720"/>
        <w:rPr>
          <w:rFonts w:ascii="Arial" w:eastAsia="Arial" w:hAnsi="Arial" w:cs="Arial"/>
          <w:sz w:val="20"/>
          <w:szCs w:val="20"/>
        </w:rPr>
      </w:pPr>
    </w:p>
    <w:p w14:paraId="210F984D" w14:textId="77777777" w:rsidR="00F72003" w:rsidRDefault="00632685">
      <w:pPr>
        <w:widowControl w:val="0"/>
        <w:ind w:left="720" w:hanging="720"/>
        <w:rPr>
          <w:rFonts w:ascii="Arial" w:eastAsia="Arial" w:hAnsi="Arial" w:cs="Arial"/>
          <w:sz w:val="20"/>
          <w:szCs w:val="20"/>
        </w:rPr>
      </w:pPr>
      <w:r>
        <w:rPr>
          <w:rFonts w:ascii="Arial" w:eastAsia="Arial" w:hAnsi="Arial" w:cs="Arial"/>
          <w:sz w:val="20"/>
          <w:szCs w:val="20"/>
        </w:rPr>
        <w:t xml:space="preserve">Berben, M., Teeseling, M., &amp; CPS, onderwijsontwikkeling en advies. (2014). </w:t>
      </w:r>
      <w:r w:rsidRPr="00245CAB">
        <w:rPr>
          <w:rFonts w:ascii="Arial" w:eastAsia="Arial" w:hAnsi="Arial" w:cs="Arial"/>
          <w:i/>
          <w:sz w:val="20"/>
          <w:szCs w:val="20"/>
        </w:rPr>
        <w:t>Differentiëren is te leren!: Omgaan met verschillen in het voortgezet onderwijs: praktische handreiking voor docenten</w:t>
      </w:r>
      <w:r>
        <w:rPr>
          <w:rFonts w:ascii="Arial" w:eastAsia="Arial" w:hAnsi="Arial" w:cs="Arial"/>
          <w:sz w:val="20"/>
          <w:szCs w:val="20"/>
        </w:rPr>
        <w:t xml:space="preserve">. Amersfoort: CPS, Onderwijsontwikkeling en advies. </w:t>
      </w:r>
    </w:p>
    <w:p w14:paraId="6E52809C" w14:textId="77777777" w:rsidR="00F72003" w:rsidRDefault="00F72003">
      <w:pPr>
        <w:widowControl w:val="0"/>
        <w:ind w:left="720" w:hanging="720"/>
        <w:rPr>
          <w:rFonts w:ascii="Arial" w:eastAsia="Arial" w:hAnsi="Arial" w:cs="Arial"/>
          <w:sz w:val="20"/>
          <w:szCs w:val="20"/>
        </w:rPr>
      </w:pPr>
    </w:p>
    <w:p w14:paraId="6E1CDB2D" w14:textId="77777777" w:rsidR="00F72003" w:rsidRDefault="00632685">
      <w:pPr>
        <w:widowControl w:val="0"/>
        <w:ind w:left="720" w:hanging="720"/>
        <w:rPr>
          <w:rFonts w:ascii="Arial" w:eastAsia="Arial" w:hAnsi="Arial" w:cs="Arial"/>
          <w:sz w:val="20"/>
          <w:szCs w:val="20"/>
        </w:rPr>
      </w:pPr>
      <w:r>
        <w:rPr>
          <w:rFonts w:ascii="Arial" w:eastAsia="Arial" w:hAnsi="Arial" w:cs="Arial"/>
          <w:sz w:val="20"/>
          <w:szCs w:val="20"/>
        </w:rPr>
        <w:t xml:space="preserve">Berg, F., &amp; Bouweriks, E. (2012). </w:t>
      </w:r>
      <w:r w:rsidRPr="00245CAB">
        <w:rPr>
          <w:rFonts w:ascii="Arial" w:eastAsia="Arial" w:hAnsi="Arial" w:cs="Arial"/>
          <w:i/>
          <w:sz w:val="20"/>
          <w:szCs w:val="20"/>
        </w:rPr>
        <w:t>De trein van boos naar middel: Een nieuw transportmiddel in oplossingsgerichte gesprekken</w:t>
      </w:r>
      <w:r>
        <w:rPr>
          <w:rFonts w:ascii="Arial" w:eastAsia="Arial" w:hAnsi="Arial" w:cs="Arial"/>
          <w:sz w:val="20"/>
          <w:szCs w:val="20"/>
        </w:rPr>
        <w:t xml:space="preserve">. Amsterdam: SWP. </w:t>
      </w:r>
    </w:p>
    <w:p w14:paraId="64114CF3" w14:textId="77777777" w:rsidR="00F72003" w:rsidRDefault="00F72003">
      <w:pPr>
        <w:widowControl w:val="0"/>
        <w:ind w:left="720" w:hanging="720"/>
        <w:rPr>
          <w:rFonts w:ascii="Arial" w:eastAsia="Arial" w:hAnsi="Arial" w:cs="Arial"/>
          <w:sz w:val="20"/>
          <w:szCs w:val="20"/>
        </w:rPr>
      </w:pPr>
    </w:p>
    <w:p w14:paraId="06C1ED02" w14:textId="77777777" w:rsidR="00F72003" w:rsidRDefault="00632685">
      <w:pPr>
        <w:widowControl w:val="0"/>
        <w:ind w:left="720" w:hanging="720"/>
        <w:rPr>
          <w:rFonts w:ascii="Arial" w:eastAsia="Arial" w:hAnsi="Arial" w:cs="Arial"/>
          <w:sz w:val="20"/>
          <w:szCs w:val="20"/>
        </w:rPr>
      </w:pPr>
      <w:r>
        <w:rPr>
          <w:rFonts w:ascii="Arial" w:eastAsia="Arial" w:hAnsi="Arial" w:cs="Arial"/>
          <w:sz w:val="20"/>
          <w:szCs w:val="20"/>
        </w:rPr>
        <w:t xml:space="preserve">Biesta, G. (2012). </w:t>
      </w:r>
      <w:r w:rsidRPr="00245CAB">
        <w:rPr>
          <w:rFonts w:ascii="Arial" w:eastAsia="Arial" w:hAnsi="Arial" w:cs="Arial"/>
          <w:i/>
          <w:sz w:val="20"/>
          <w:szCs w:val="20"/>
        </w:rPr>
        <w:t>Goed onderwijs en de cultuur van het meten: Ethiek, politiek en democratie</w:t>
      </w:r>
      <w:r>
        <w:rPr>
          <w:rFonts w:ascii="Arial" w:eastAsia="Arial" w:hAnsi="Arial" w:cs="Arial"/>
          <w:sz w:val="20"/>
          <w:szCs w:val="20"/>
        </w:rPr>
        <w:t xml:space="preserve">. Meppel: Boom Lemma. </w:t>
      </w:r>
    </w:p>
    <w:p w14:paraId="58AE1A53" w14:textId="77777777" w:rsidR="00F72003" w:rsidRDefault="00F72003">
      <w:pPr>
        <w:widowControl w:val="0"/>
        <w:ind w:left="720" w:hanging="720"/>
        <w:rPr>
          <w:rFonts w:ascii="Arial" w:eastAsia="Arial" w:hAnsi="Arial" w:cs="Arial"/>
          <w:sz w:val="20"/>
          <w:szCs w:val="20"/>
        </w:rPr>
      </w:pPr>
    </w:p>
    <w:p w14:paraId="2A34CFA0" w14:textId="77777777" w:rsidR="00F72003" w:rsidRDefault="00632685">
      <w:pPr>
        <w:widowControl w:val="0"/>
        <w:ind w:left="720" w:hanging="720"/>
        <w:rPr>
          <w:rFonts w:ascii="Arial" w:eastAsia="Arial" w:hAnsi="Arial" w:cs="Arial"/>
          <w:sz w:val="20"/>
          <w:szCs w:val="20"/>
        </w:rPr>
      </w:pPr>
      <w:r>
        <w:rPr>
          <w:rFonts w:ascii="Arial" w:eastAsia="Arial" w:hAnsi="Arial" w:cs="Arial"/>
          <w:sz w:val="20"/>
          <w:szCs w:val="20"/>
        </w:rPr>
        <w:t xml:space="preserve">Bijkerk, L., &amp; Heide, W. (2012). </w:t>
      </w:r>
      <w:r w:rsidRPr="00245CAB">
        <w:rPr>
          <w:rFonts w:ascii="Arial" w:eastAsia="Arial" w:hAnsi="Arial" w:cs="Arial"/>
          <w:i/>
          <w:sz w:val="20"/>
          <w:szCs w:val="20"/>
        </w:rPr>
        <w:t>Activerend opleiden: Didactiek voor resultaatgericht beroepsonderwijs</w:t>
      </w:r>
      <w:r>
        <w:rPr>
          <w:rFonts w:ascii="Arial" w:eastAsia="Arial" w:hAnsi="Arial" w:cs="Arial"/>
          <w:sz w:val="20"/>
          <w:szCs w:val="20"/>
        </w:rPr>
        <w:t xml:space="preserve">. Houten: Bohn Stafleu van Loghum. </w:t>
      </w:r>
    </w:p>
    <w:p w14:paraId="470DEF10" w14:textId="77777777" w:rsidR="00F72003" w:rsidRDefault="00F72003">
      <w:pPr>
        <w:widowControl w:val="0"/>
        <w:ind w:left="720" w:hanging="720"/>
        <w:rPr>
          <w:rFonts w:ascii="Arial" w:eastAsia="Arial" w:hAnsi="Arial" w:cs="Arial"/>
          <w:sz w:val="20"/>
          <w:szCs w:val="20"/>
        </w:rPr>
      </w:pPr>
    </w:p>
    <w:p w14:paraId="7C990CA7" w14:textId="77777777" w:rsidR="00F72003" w:rsidRDefault="00632685">
      <w:pPr>
        <w:widowControl w:val="0"/>
        <w:ind w:left="720" w:hanging="720"/>
        <w:rPr>
          <w:rFonts w:ascii="Arial" w:eastAsia="Arial" w:hAnsi="Arial" w:cs="Arial"/>
          <w:sz w:val="20"/>
          <w:szCs w:val="20"/>
        </w:rPr>
      </w:pPr>
      <w:r>
        <w:rPr>
          <w:rFonts w:ascii="Arial" w:eastAsia="Arial" w:hAnsi="Arial" w:cs="Arial"/>
          <w:sz w:val="20"/>
          <w:szCs w:val="20"/>
        </w:rPr>
        <w:t xml:space="preserve">Bijkerk, L., &amp; Heide, W. (2006). </w:t>
      </w:r>
      <w:r w:rsidRPr="00245CAB">
        <w:rPr>
          <w:rFonts w:ascii="Arial" w:eastAsia="Arial" w:hAnsi="Arial" w:cs="Arial"/>
          <w:i/>
          <w:sz w:val="20"/>
          <w:szCs w:val="20"/>
        </w:rPr>
        <w:t>Het gaat steeds beter!: Activerende werkvormen voor de opleidingspraktijk</w:t>
      </w:r>
      <w:r>
        <w:rPr>
          <w:rFonts w:ascii="Arial" w:eastAsia="Arial" w:hAnsi="Arial" w:cs="Arial"/>
          <w:sz w:val="20"/>
          <w:szCs w:val="20"/>
        </w:rPr>
        <w:t xml:space="preserve">. Houten: Bohn Stafleu van Loghum. </w:t>
      </w:r>
    </w:p>
    <w:p w14:paraId="16876CB0" w14:textId="77777777" w:rsidR="00F72003" w:rsidRDefault="00F72003">
      <w:pPr>
        <w:widowControl w:val="0"/>
        <w:ind w:left="720" w:hanging="720"/>
        <w:rPr>
          <w:rFonts w:ascii="Arial" w:eastAsia="Arial" w:hAnsi="Arial" w:cs="Arial"/>
          <w:sz w:val="20"/>
          <w:szCs w:val="20"/>
        </w:rPr>
      </w:pPr>
    </w:p>
    <w:p w14:paraId="646165E4" w14:textId="77777777" w:rsidR="00F72003" w:rsidRDefault="00632685">
      <w:pPr>
        <w:widowControl w:val="0"/>
        <w:ind w:left="720" w:hanging="720"/>
        <w:rPr>
          <w:rFonts w:ascii="Arial" w:eastAsia="Arial" w:hAnsi="Arial" w:cs="Arial"/>
          <w:sz w:val="20"/>
          <w:szCs w:val="20"/>
        </w:rPr>
      </w:pPr>
      <w:r>
        <w:rPr>
          <w:rFonts w:ascii="Arial" w:eastAsia="Arial" w:hAnsi="Arial" w:cs="Arial"/>
          <w:sz w:val="20"/>
          <w:szCs w:val="20"/>
        </w:rPr>
        <w:t xml:space="preserve">Brown, B., &amp; Horst, M. (2013). </w:t>
      </w:r>
      <w:r w:rsidRPr="00245CAB">
        <w:rPr>
          <w:rFonts w:ascii="Arial" w:eastAsia="Arial" w:hAnsi="Arial" w:cs="Arial"/>
          <w:i/>
          <w:sz w:val="20"/>
          <w:szCs w:val="20"/>
        </w:rPr>
        <w:t>De kracht van kwetsbaarheid: Heb de moed om niet perfect te willen zijn</w:t>
      </w:r>
      <w:r>
        <w:rPr>
          <w:rFonts w:ascii="Arial" w:eastAsia="Arial" w:hAnsi="Arial" w:cs="Arial"/>
          <w:sz w:val="20"/>
          <w:szCs w:val="20"/>
        </w:rPr>
        <w:t xml:space="preserve">. Utrecht: LeV. </w:t>
      </w:r>
    </w:p>
    <w:p w14:paraId="078EC063" w14:textId="77777777" w:rsidR="00F72003" w:rsidRDefault="00F72003">
      <w:pPr>
        <w:widowControl w:val="0"/>
        <w:ind w:left="720" w:hanging="720"/>
        <w:rPr>
          <w:rFonts w:ascii="Arial" w:eastAsia="Arial" w:hAnsi="Arial" w:cs="Arial"/>
          <w:sz w:val="20"/>
          <w:szCs w:val="20"/>
        </w:rPr>
      </w:pPr>
    </w:p>
    <w:p w14:paraId="0A77404E" w14:textId="77777777" w:rsidR="00F72003" w:rsidRDefault="00632685">
      <w:pPr>
        <w:widowControl w:val="0"/>
        <w:ind w:left="720" w:hanging="720"/>
        <w:rPr>
          <w:rFonts w:ascii="Arial" w:eastAsia="Arial" w:hAnsi="Arial" w:cs="Arial"/>
          <w:sz w:val="20"/>
          <w:szCs w:val="20"/>
        </w:rPr>
      </w:pPr>
      <w:r>
        <w:rPr>
          <w:rFonts w:ascii="Arial" w:eastAsia="Arial" w:hAnsi="Arial" w:cs="Arial"/>
          <w:sz w:val="20"/>
          <w:szCs w:val="20"/>
        </w:rPr>
        <w:t xml:space="preserve">Delfos, M. (2005). </w:t>
      </w:r>
      <w:r w:rsidRPr="00245CAB">
        <w:rPr>
          <w:rFonts w:ascii="Arial" w:eastAsia="Arial" w:hAnsi="Arial" w:cs="Arial"/>
          <w:i/>
          <w:sz w:val="20"/>
          <w:szCs w:val="20"/>
        </w:rPr>
        <w:t>Ik heb ook wat te vertellen!: Communiceren met pubers en adolescenten</w:t>
      </w:r>
      <w:r>
        <w:rPr>
          <w:rFonts w:ascii="Arial" w:eastAsia="Arial" w:hAnsi="Arial" w:cs="Arial"/>
          <w:sz w:val="20"/>
          <w:szCs w:val="20"/>
        </w:rPr>
        <w:t xml:space="preserve">. (Communiceren met kinderen en jeugdigen.) Amsterdam: SWP. </w:t>
      </w:r>
    </w:p>
    <w:p w14:paraId="1BEA9581" w14:textId="77777777" w:rsidR="00F72003" w:rsidRDefault="00F72003">
      <w:pPr>
        <w:widowControl w:val="0"/>
        <w:ind w:left="720" w:hanging="720"/>
        <w:rPr>
          <w:rFonts w:ascii="Arial" w:eastAsia="Arial" w:hAnsi="Arial" w:cs="Arial"/>
          <w:sz w:val="20"/>
          <w:szCs w:val="20"/>
        </w:rPr>
      </w:pPr>
    </w:p>
    <w:tbl>
      <w:tblPr>
        <w:tblStyle w:val="afff1"/>
        <w:tblW w:w="13954" w:type="dxa"/>
        <w:tblInd w:w="0" w:type="dxa"/>
        <w:tblLayout w:type="fixed"/>
        <w:tblLook w:val="0400" w:firstRow="0" w:lastRow="0" w:firstColumn="0" w:lastColumn="0" w:noHBand="0" w:noVBand="1"/>
      </w:tblPr>
      <w:tblGrid>
        <w:gridCol w:w="64"/>
        <w:gridCol w:w="13890"/>
      </w:tblGrid>
      <w:tr w:rsidR="00F72003" w14:paraId="003D17F0" w14:textId="77777777">
        <w:tc>
          <w:tcPr>
            <w:tcW w:w="64" w:type="dxa"/>
            <w:vAlign w:val="center"/>
          </w:tcPr>
          <w:p w14:paraId="11762CF0" w14:textId="77777777" w:rsidR="00F72003" w:rsidRDefault="00F72003">
            <w:pPr>
              <w:rPr>
                <w:rFonts w:ascii="Arial" w:eastAsia="Arial" w:hAnsi="Arial" w:cs="Arial"/>
                <w:b/>
                <w:sz w:val="20"/>
                <w:szCs w:val="20"/>
              </w:rPr>
            </w:pPr>
          </w:p>
        </w:tc>
        <w:tc>
          <w:tcPr>
            <w:tcW w:w="13890" w:type="dxa"/>
            <w:vAlign w:val="center"/>
          </w:tcPr>
          <w:p w14:paraId="7DA6BA11" w14:textId="77777777" w:rsidR="00F72003" w:rsidRDefault="00632685" w:rsidP="00245CAB">
            <w:pPr>
              <w:spacing w:before="100" w:after="100"/>
              <w:rPr>
                <w:rFonts w:ascii="Arial" w:eastAsia="Arial" w:hAnsi="Arial" w:cs="Arial"/>
                <w:b/>
                <w:sz w:val="20"/>
                <w:szCs w:val="20"/>
              </w:rPr>
            </w:pPr>
            <w:r>
              <w:rPr>
                <w:rFonts w:ascii="Arial" w:eastAsia="Arial" w:hAnsi="Arial" w:cs="Arial"/>
                <w:b/>
                <w:sz w:val="20"/>
                <w:szCs w:val="20"/>
              </w:rPr>
              <w:t xml:space="preserve">Donk, C. &amp; Lanen, B. (2012). </w:t>
            </w:r>
            <w:r>
              <w:rPr>
                <w:rFonts w:ascii="Arial" w:eastAsia="Arial" w:hAnsi="Arial" w:cs="Arial"/>
                <w:b/>
                <w:i/>
                <w:sz w:val="20"/>
                <w:szCs w:val="20"/>
              </w:rPr>
              <w:t>Praktijkonderzoek in de school</w:t>
            </w:r>
            <w:r>
              <w:rPr>
                <w:rFonts w:ascii="Arial" w:eastAsia="Arial" w:hAnsi="Arial" w:cs="Arial"/>
                <w:b/>
                <w:sz w:val="20"/>
                <w:szCs w:val="20"/>
              </w:rPr>
              <w:t xml:space="preserve">. Bussum: Coutinho. </w:t>
            </w:r>
          </w:p>
        </w:tc>
      </w:tr>
    </w:tbl>
    <w:p w14:paraId="42CC0C1B" w14:textId="77777777" w:rsidR="00F72003" w:rsidRDefault="00F72003">
      <w:pPr>
        <w:widowControl w:val="0"/>
        <w:ind w:left="720" w:hanging="720"/>
        <w:rPr>
          <w:rFonts w:ascii="Arial" w:eastAsia="Arial" w:hAnsi="Arial" w:cs="Arial"/>
          <w:sz w:val="20"/>
          <w:szCs w:val="20"/>
        </w:rPr>
      </w:pPr>
    </w:p>
    <w:p w14:paraId="28F95150" w14:textId="77777777" w:rsidR="00F72003" w:rsidRDefault="00632685">
      <w:pPr>
        <w:widowControl w:val="0"/>
        <w:ind w:left="720" w:hanging="720"/>
        <w:rPr>
          <w:rFonts w:ascii="Arial" w:eastAsia="Arial" w:hAnsi="Arial" w:cs="Arial"/>
          <w:sz w:val="20"/>
          <w:szCs w:val="20"/>
        </w:rPr>
      </w:pPr>
      <w:r w:rsidRPr="00BB5A36">
        <w:rPr>
          <w:rFonts w:ascii="Arial" w:eastAsia="Arial" w:hAnsi="Arial" w:cs="Arial"/>
          <w:sz w:val="20"/>
          <w:szCs w:val="20"/>
          <w:lang w:val="en-US"/>
        </w:rPr>
        <w:t xml:space="preserve">Dweck, C. S., Swart, Y., &amp; Heuvel, C. (2011). </w:t>
      </w:r>
      <w:r w:rsidRPr="00245CAB">
        <w:rPr>
          <w:rFonts w:ascii="Arial" w:eastAsia="Arial" w:hAnsi="Arial" w:cs="Arial"/>
          <w:i/>
          <w:sz w:val="20"/>
          <w:szCs w:val="20"/>
        </w:rPr>
        <w:t>Mindset, de weg naar een succesvol leven: Ouderschap, bedrijfsleven, sport, school, relaties</w:t>
      </w:r>
      <w:r>
        <w:rPr>
          <w:rFonts w:ascii="Arial" w:eastAsia="Arial" w:hAnsi="Arial" w:cs="Arial"/>
          <w:sz w:val="20"/>
          <w:szCs w:val="20"/>
        </w:rPr>
        <w:t xml:space="preserve">. Amsterdam: SWP. </w:t>
      </w:r>
    </w:p>
    <w:p w14:paraId="7FB12255" w14:textId="77777777" w:rsidR="00F72003" w:rsidRDefault="00F72003">
      <w:pPr>
        <w:widowControl w:val="0"/>
        <w:ind w:left="720" w:hanging="720"/>
        <w:rPr>
          <w:rFonts w:ascii="Arial" w:eastAsia="Arial" w:hAnsi="Arial" w:cs="Arial"/>
          <w:sz w:val="20"/>
          <w:szCs w:val="20"/>
        </w:rPr>
      </w:pPr>
    </w:p>
    <w:p w14:paraId="497F0087" w14:textId="77777777" w:rsidR="00F72003" w:rsidRDefault="00632685">
      <w:pPr>
        <w:widowControl w:val="0"/>
        <w:ind w:left="720" w:hanging="720"/>
        <w:rPr>
          <w:rFonts w:ascii="Arial" w:eastAsia="Arial" w:hAnsi="Arial" w:cs="Arial"/>
          <w:sz w:val="20"/>
          <w:szCs w:val="20"/>
        </w:rPr>
      </w:pPr>
      <w:r>
        <w:rPr>
          <w:rFonts w:ascii="Arial" w:eastAsia="Arial" w:hAnsi="Arial" w:cs="Arial"/>
          <w:sz w:val="20"/>
          <w:szCs w:val="20"/>
        </w:rPr>
        <w:t xml:space="preserve">Ebbens, S., &amp; Ettekoven, S. (2013). </w:t>
      </w:r>
      <w:r w:rsidRPr="00245CAB">
        <w:rPr>
          <w:rFonts w:ascii="Arial" w:eastAsia="Arial" w:hAnsi="Arial" w:cs="Arial"/>
          <w:i/>
          <w:sz w:val="20"/>
          <w:szCs w:val="20"/>
        </w:rPr>
        <w:t>Effectief leren: Basisboek</w:t>
      </w:r>
      <w:r>
        <w:rPr>
          <w:rFonts w:ascii="Arial" w:eastAsia="Arial" w:hAnsi="Arial" w:cs="Arial"/>
          <w:sz w:val="20"/>
          <w:szCs w:val="20"/>
        </w:rPr>
        <w:t>. Groningen</w:t>
      </w:r>
      <w:r w:rsidR="00245CAB">
        <w:rPr>
          <w:rFonts w:ascii="Arial" w:eastAsia="Arial" w:hAnsi="Arial" w:cs="Arial"/>
          <w:sz w:val="20"/>
          <w:szCs w:val="20"/>
        </w:rPr>
        <w:t>:</w:t>
      </w:r>
      <w:r>
        <w:rPr>
          <w:rFonts w:ascii="Arial" w:eastAsia="Arial" w:hAnsi="Arial" w:cs="Arial"/>
          <w:sz w:val="20"/>
          <w:szCs w:val="20"/>
        </w:rPr>
        <w:t xml:space="preserve"> </w:t>
      </w:r>
      <w:r w:rsidR="00245CAB">
        <w:rPr>
          <w:rFonts w:ascii="Arial" w:eastAsia="Arial" w:hAnsi="Arial" w:cs="Arial"/>
          <w:sz w:val="20"/>
          <w:szCs w:val="20"/>
        </w:rPr>
        <w:t>N</w:t>
      </w:r>
      <w:r>
        <w:rPr>
          <w:rFonts w:ascii="Arial" w:eastAsia="Arial" w:hAnsi="Arial" w:cs="Arial"/>
          <w:sz w:val="20"/>
          <w:szCs w:val="20"/>
        </w:rPr>
        <w:t>oordhoff</w:t>
      </w:r>
      <w:r w:rsidR="00245CAB">
        <w:rPr>
          <w:rFonts w:ascii="Arial" w:eastAsia="Arial" w:hAnsi="Arial" w:cs="Arial"/>
          <w:sz w:val="20"/>
          <w:szCs w:val="20"/>
        </w:rPr>
        <w:t xml:space="preserve"> Uitgevers</w:t>
      </w:r>
      <w:r>
        <w:rPr>
          <w:rFonts w:ascii="Arial" w:eastAsia="Arial" w:hAnsi="Arial" w:cs="Arial"/>
          <w:sz w:val="20"/>
          <w:szCs w:val="20"/>
        </w:rPr>
        <w:t xml:space="preserve">. </w:t>
      </w:r>
    </w:p>
    <w:p w14:paraId="28441961" w14:textId="77777777" w:rsidR="00F72003" w:rsidRDefault="00F72003">
      <w:pPr>
        <w:widowControl w:val="0"/>
        <w:ind w:left="720" w:hanging="720"/>
        <w:rPr>
          <w:rFonts w:ascii="Arial" w:eastAsia="Arial" w:hAnsi="Arial" w:cs="Arial"/>
          <w:sz w:val="20"/>
          <w:szCs w:val="20"/>
        </w:rPr>
      </w:pPr>
    </w:p>
    <w:p w14:paraId="578E6C03" w14:textId="77777777" w:rsidR="00F72003" w:rsidRDefault="00632685">
      <w:pPr>
        <w:widowControl w:val="0"/>
        <w:ind w:left="720" w:hanging="720"/>
        <w:rPr>
          <w:rFonts w:ascii="Arial" w:eastAsia="Arial" w:hAnsi="Arial" w:cs="Arial"/>
          <w:sz w:val="20"/>
          <w:szCs w:val="20"/>
        </w:rPr>
      </w:pPr>
      <w:r w:rsidRPr="00BB5A36">
        <w:rPr>
          <w:rFonts w:ascii="Arial" w:eastAsia="Arial" w:hAnsi="Arial" w:cs="Arial"/>
          <w:sz w:val="20"/>
          <w:szCs w:val="20"/>
          <w:lang w:val="en-US"/>
        </w:rPr>
        <w:t xml:space="preserve">Fred, K., Bob, K., Ko, M., &amp; Anke, T. (2008). </w:t>
      </w:r>
      <w:r w:rsidRPr="00245CAB">
        <w:rPr>
          <w:rFonts w:ascii="Arial" w:eastAsia="Arial" w:hAnsi="Arial" w:cs="Arial"/>
          <w:i/>
          <w:sz w:val="20"/>
          <w:szCs w:val="20"/>
        </w:rPr>
        <w:t>Docenten leren reflecteren: Systematische reflectie in de opleiding en begeleiding van leraren</w:t>
      </w:r>
      <w:r>
        <w:rPr>
          <w:rFonts w:ascii="Arial" w:eastAsia="Arial" w:hAnsi="Arial" w:cs="Arial"/>
          <w:sz w:val="20"/>
          <w:szCs w:val="20"/>
        </w:rPr>
        <w:t xml:space="preserve">. Boom Lemma uitgevers. </w:t>
      </w:r>
    </w:p>
    <w:p w14:paraId="0DD29DC3" w14:textId="77777777" w:rsidR="00F72003" w:rsidRDefault="00F72003">
      <w:pPr>
        <w:widowControl w:val="0"/>
        <w:ind w:left="720" w:hanging="720"/>
        <w:rPr>
          <w:rFonts w:ascii="Arial" w:eastAsia="Arial" w:hAnsi="Arial" w:cs="Arial"/>
          <w:sz w:val="20"/>
          <w:szCs w:val="20"/>
        </w:rPr>
      </w:pPr>
    </w:p>
    <w:p w14:paraId="63FB002E" w14:textId="77777777" w:rsidR="00F72003" w:rsidRDefault="00632685">
      <w:pPr>
        <w:widowControl w:val="0"/>
        <w:ind w:left="720" w:hanging="720"/>
        <w:rPr>
          <w:rFonts w:ascii="Arial" w:eastAsia="Arial" w:hAnsi="Arial" w:cs="Arial"/>
          <w:sz w:val="20"/>
          <w:szCs w:val="20"/>
        </w:rPr>
      </w:pPr>
      <w:r>
        <w:rPr>
          <w:rFonts w:ascii="Arial" w:eastAsia="Arial" w:hAnsi="Arial" w:cs="Arial"/>
          <w:sz w:val="20"/>
          <w:szCs w:val="20"/>
        </w:rPr>
        <w:t xml:space="preserve">Geerts, W., Balen, J., &amp; Postma, W. (2014). </w:t>
      </w:r>
      <w:r w:rsidRPr="00245CAB">
        <w:rPr>
          <w:rFonts w:ascii="Arial" w:eastAsia="Arial" w:hAnsi="Arial" w:cs="Arial"/>
          <w:i/>
          <w:sz w:val="20"/>
          <w:szCs w:val="20"/>
        </w:rPr>
        <w:t>Praktijkboek voor leraren: Professionele ontwikkeling op de werkplek</w:t>
      </w:r>
      <w:r>
        <w:rPr>
          <w:rFonts w:ascii="Arial" w:eastAsia="Arial" w:hAnsi="Arial" w:cs="Arial"/>
          <w:sz w:val="20"/>
          <w:szCs w:val="20"/>
        </w:rPr>
        <w:t xml:space="preserve">. Bussum: Uitgeverij Coutinho. </w:t>
      </w:r>
    </w:p>
    <w:p w14:paraId="2F42C359" w14:textId="77777777" w:rsidR="00F72003" w:rsidRDefault="00F72003">
      <w:pPr>
        <w:widowControl w:val="0"/>
        <w:ind w:left="720" w:hanging="720"/>
        <w:rPr>
          <w:rFonts w:ascii="Arial" w:eastAsia="Arial" w:hAnsi="Arial" w:cs="Arial"/>
          <w:sz w:val="20"/>
          <w:szCs w:val="20"/>
        </w:rPr>
      </w:pPr>
    </w:p>
    <w:tbl>
      <w:tblPr>
        <w:tblStyle w:val="afff2"/>
        <w:tblW w:w="13954" w:type="dxa"/>
        <w:tblInd w:w="0" w:type="dxa"/>
        <w:tblLayout w:type="fixed"/>
        <w:tblLook w:val="0400" w:firstRow="0" w:lastRow="0" w:firstColumn="0" w:lastColumn="0" w:noHBand="0" w:noVBand="1"/>
      </w:tblPr>
      <w:tblGrid>
        <w:gridCol w:w="75"/>
        <w:gridCol w:w="13879"/>
      </w:tblGrid>
      <w:tr w:rsidR="00F72003" w14:paraId="64A42954" w14:textId="77777777">
        <w:tc>
          <w:tcPr>
            <w:tcW w:w="75" w:type="dxa"/>
            <w:vAlign w:val="center"/>
          </w:tcPr>
          <w:p w14:paraId="2F4CF09E" w14:textId="77777777" w:rsidR="00F72003" w:rsidRDefault="00F72003">
            <w:pPr>
              <w:rPr>
                <w:rFonts w:ascii="Arial" w:eastAsia="Arial" w:hAnsi="Arial" w:cs="Arial"/>
                <w:sz w:val="20"/>
                <w:szCs w:val="20"/>
              </w:rPr>
            </w:pPr>
          </w:p>
        </w:tc>
        <w:tc>
          <w:tcPr>
            <w:tcW w:w="13879" w:type="dxa"/>
            <w:vAlign w:val="center"/>
          </w:tcPr>
          <w:p w14:paraId="35B7BB96" w14:textId="77777777" w:rsidR="00F72003" w:rsidRDefault="00632685" w:rsidP="00245CAB">
            <w:pPr>
              <w:spacing w:before="100" w:after="100"/>
              <w:rPr>
                <w:rFonts w:ascii="Arial" w:eastAsia="Arial" w:hAnsi="Arial" w:cs="Arial"/>
                <w:b/>
                <w:sz w:val="20"/>
                <w:szCs w:val="20"/>
              </w:rPr>
            </w:pPr>
            <w:r>
              <w:rPr>
                <w:rFonts w:ascii="Arial" w:eastAsia="Arial" w:hAnsi="Arial" w:cs="Arial"/>
                <w:b/>
                <w:sz w:val="20"/>
                <w:szCs w:val="20"/>
              </w:rPr>
              <w:t xml:space="preserve">Geerts, W., &amp; Kralingen, R. tweede herziene druk 2016. </w:t>
            </w:r>
            <w:r>
              <w:rPr>
                <w:rFonts w:ascii="Arial" w:eastAsia="Arial" w:hAnsi="Arial" w:cs="Arial"/>
                <w:b/>
                <w:i/>
                <w:sz w:val="20"/>
                <w:szCs w:val="20"/>
              </w:rPr>
              <w:t>Handboek voor leraren</w:t>
            </w:r>
            <w:r>
              <w:rPr>
                <w:rFonts w:ascii="Arial" w:eastAsia="Arial" w:hAnsi="Arial" w:cs="Arial"/>
                <w:b/>
                <w:sz w:val="20"/>
                <w:szCs w:val="20"/>
              </w:rPr>
              <w:t xml:space="preserve">. Bussum: Coutinho. </w:t>
            </w:r>
          </w:p>
        </w:tc>
      </w:tr>
    </w:tbl>
    <w:p w14:paraId="08D2726E" w14:textId="77777777" w:rsidR="00F72003" w:rsidRDefault="00F72003">
      <w:pPr>
        <w:widowControl w:val="0"/>
        <w:ind w:left="720" w:hanging="720"/>
        <w:rPr>
          <w:rFonts w:ascii="Arial" w:eastAsia="Arial" w:hAnsi="Arial" w:cs="Arial"/>
          <w:sz w:val="20"/>
          <w:szCs w:val="20"/>
        </w:rPr>
      </w:pPr>
    </w:p>
    <w:p w14:paraId="0C7CA38E" w14:textId="77777777" w:rsidR="00F72003" w:rsidRDefault="00632685">
      <w:pPr>
        <w:widowControl w:val="0"/>
        <w:ind w:left="720" w:hanging="720"/>
        <w:rPr>
          <w:rFonts w:ascii="Arial" w:eastAsia="Arial" w:hAnsi="Arial" w:cs="Arial"/>
          <w:sz w:val="20"/>
          <w:szCs w:val="20"/>
        </w:rPr>
      </w:pPr>
      <w:r>
        <w:rPr>
          <w:rFonts w:ascii="Arial" w:eastAsia="Arial" w:hAnsi="Arial" w:cs="Arial"/>
          <w:sz w:val="20"/>
          <w:szCs w:val="20"/>
        </w:rPr>
        <w:t xml:space="preserve">Goossens, F. A., Vermande, M., &amp; Meulen, M. (2012). </w:t>
      </w:r>
      <w:r w:rsidRPr="00245CAB">
        <w:rPr>
          <w:rFonts w:ascii="Arial" w:eastAsia="Arial" w:hAnsi="Arial" w:cs="Arial"/>
          <w:i/>
          <w:sz w:val="20"/>
          <w:szCs w:val="20"/>
        </w:rPr>
        <w:t>Pesten op school: Achtergronden en interventies</w:t>
      </w:r>
      <w:r>
        <w:rPr>
          <w:rFonts w:ascii="Arial" w:eastAsia="Arial" w:hAnsi="Arial" w:cs="Arial"/>
          <w:sz w:val="20"/>
          <w:szCs w:val="20"/>
        </w:rPr>
        <w:t xml:space="preserve">. Den Haag: Boom Lemma. </w:t>
      </w:r>
    </w:p>
    <w:p w14:paraId="249B3DE7" w14:textId="77777777" w:rsidR="00F72003" w:rsidRDefault="00F72003">
      <w:pPr>
        <w:widowControl w:val="0"/>
        <w:ind w:left="720" w:hanging="720"/>
        <w:rPr>
          <w:rFonts w:ascii="Arial" w:eastAsia="Arial" w:hAnsi="Arial" w:cs="Arial"/>
          <w:sz w:val="20"/>
          <w:szCs w:val="20"/>
        </w:rPr>
      </w:pPr>
    </w:p>
    <w:p w14:paraId="72A28D0C" w14:textId="77777777" w:rsidR="00F72003" w:rsidRDefault="00632685">
      <w:pPr>
        <w:widowControl w:val="0"/>
        <w:ind w:left="720" w:hanging="720"/>
        <w:rPr>
          <w:rFonts w:ascii="Arial" w:eastAsia="Arial" w:hAnsi="Arial" w:cs="Arial"/>
          <w:sz w:val="20"/>
          <w:szCs w:val="20"/>
        </w:rPr>
      </w:pPr>
      <w:r>
        <w:rPr>
          <w:rFonts w:ascii="Arial" w:eastAsia="Arial" w:hAnsi="Arial" w:cs="Arial"/>
          <w:sz w:val="20"/>
          <w:szCs w:val="20"/>
        </w:rPr>
        <w:t xml:space="preserve">Gordon, T. (2008). </w:t>
      </w:r>
      <w:r w:rsidRPr="00245CAB">
        <w:rPr>
          <w:rFonts w:ascii="Arial" w:eastAsia="Arial" w:hAnsi="Arial" w:cs="Arial"/>
          <w:i/>
          <w:sz w:val="20"/>
          <w:szCs w:val="20"/>
        </w:rPr>
        <w:t>Luisteren naar kinderen</w:t>
      </w:r>
      <w:r>
        <w:rPr>
          <w:rFonts w:ascii="Arial" w:eastAsia="Arial" w:hAnsi="Arial" w:cs="Arial"/>
          <w:sz w:val="20"/>
          <w:szCs w:val="20"/>
        </w:rPr>
        <w:t xml:space="preserve">. Baarn: Tirion. </w:t>
      </w:r>
    </w:p>
    <w:p w14:paraId="610A0629" w14:textId="77777777" w:rsidR="00F72003" w:rsidRDefault="00F72003">
      <w:pPr>
        <w:widowControl w:val="0"/>
        <w:ind w:left="720" w:hanging="720"/>
        <w:rPr>
          <w:rFonts w:ascii="Arial" w:eastAsia="Arial" w:hAnsi="Arial" w:cs="Arial"/>
          <w:sz w:val="20"/>
          <w:szCs w:val="20"/>
        </w:rPr>
      </w:pPr>
    </w:p>
    <w:p w14:paraId="589B3606" w14:textId="77777777" w:rsidR="00F72003" w:rsidRDefault="00632685">
      <w:pPr>
        <w:widowControl w:val="0"/>
        <w:ind w:left="720" w:hanging="720"/>
        <w:rPr>
          <w:rFonts w:ascii="Arial" w:eastAsia="Arial" w:hAnsi="Arial" w:cs="Arial"/>
          <w:sz w:val="20"/>
          <w:szCs w:val="20"/>
        </w:rPr>
      </w:pPr>
      <w:r>
        <w:rPr>
          <w:rFonts w:ascii="Arial" w:eastAsia="Arial" w:hAnsi="Arial" w:cs="Arial"/>
          <w:sz w:val="20"/>
          <w:szCs w:val="20"/>
        </w:rPr>
        <w:t xml:space="preserve">Gordon, T. (1985). </w:t>
      </w:r>
      <w:r w:rsidRPr="00245CAB">
        <w:rPr>
          <w:rFonts w:ascii="Arial" w:eastAsia="Arial" w:hAnsi="Arial" w:cs="Arial"/>
          <w:i/>
          <w:sz w:val="20"/>
          <w:szCs w:val="20"/>
        </w:rPr>
        <w:t>Luisteren naar elkaar</w:t>
      </w:r>
      <w:r>
        <w:rPr>
          <w:rFonts w:ascii="Arial" w:eastAsia="Arial" w:hAnsi="Arial" w:cs="Arial"/>
          <w:sz w:val="20"/>
          <w:szCs w:val="20"/>
        </w:rPr>
        <w:t>. Antwerpen [etc.: De Nederlandsche Boekhandel [etc.</w:t>
      </w:r>
      <w:r w:rsidR="00245CAB">
        <w:rPr>
          <w:rFonts w:ascii="Arial" w:eastAsia="Arial" w:hAnsi="Arial" w:cs="Arial"/>
          <w:sz w:val="20"/>
          <w:szCs w:val="20"/>
        </w:rPr>
        <w:t>]</w:t>
      </w:r>
      <w:r>
        <w:rPr>
          <w:rFonts w:ascii="Arial" w:eastAsia="Arial" w:hAnsi="Arial" w:cs="Arial"/>
          <w:sz w:val="20"/>
          <w:szCs w:val="20"/>
        </w:rPr>
        <w:t xml:space="preserve"> </w:t>
      </w:r>
    </w:p>
    <w:p w14:paraId="557469EE" w14:textId="77777777" w:rsidR="00F72003" w:rsidRDefault="00F72003">
      <w:pPr>
        <w:widowControl w:val="0"/>
        <w:ind w:left="720" w:hanging="720"/>
        <w:rPr>
          <w:rFonts w:ascii="Arial" w:eastAsia="Arial" w:hAnsi="Arial" w:cs="Arial"/>
          <w:sz w:val="20"/>
          <w:szCs w:val="20"/>
        </w:rPr>
      </w:pPr>
    </w:p>
    <w:p w14:paraId="6E10C2EC" w14:textId="77777777" w:rsidR="00F72003" w:rsidRDefault="00632685">
      <w:pPr>
        <w:widowControl w:val="0"/>
        <w:ind w:left="720" w:hanging="720"/>
        <w:rPr>
          <w:rFonts w:ascii="Arial" w:eastAsia="Arial" w:hAnsi="Arial" w:cs="Arial"/>
          <w:sz w:val="20"/>
          <w:szCs w:val="20"/>
        </w:rPr>
      </w:pPr>
      <w:r>
        <w:rPr>
          <w:rFonts w:ascii="Arial" w:eastAsia="Arial" w:hAnsi="Arial" w:cs="Arial"/>
          <w:sz w:val="20"/>
          <w:szCs w:val="20"/>
        </w:rPr>
        <w:t xml:space="preserve">Gordon, T., Bolsenbroek, J., &amp; Herwerden-Eendebak, D. (2011). </w:t>
      </w:r>
      <w:r w:rsidRPr="00245CAB">
        <w:rPr>
          <w:rFonts w:ascii="Arial" w:eastAsia="Arial" w:hAnsi="Arial" w:cs="Arial"/>
          <w:i/>
          <w:sz w:val="20"/>
          <w:szCs w:val="20"/>
        </w:rPr>
        <w:t>Luisteren naar kinderen: Dé methode voor overleg in het gezin</w:t>
      </w:r>
      <w:r>
        <w:rPr>
          <w:rFonts w:ascii="Arial" w:eastAsia="Arial" w:hAnsi="Arial" w:cs="Arial"/>
          <w:sz w:val="20"/>
          <w:szCs w:val="20"/>
        </w:rPr>
        <w:t>. Utrecht [etc</w:t>
      </w:r>
      <w:r w:rsidR="00245CAB">
        <w:rPr>
          <w:rFonts w:ascii="Arial" w:eastAsia="Arial" w:hAnsi="Arial" w:cs="Arial"/>
          <w:sz w:val="20"/>
          <w:szCs w:val="20"/>
        </w:rPr>
        <w:t>]</w:t>
      </w:r>
      <w:r>
        <w:rPr>
          <w:rFonts w:ascii="Arial" w:eastAsia="Arial" w:hAnsi="Arial" w:cs="Arial"/>
          <w:sz w:val="20"/>
          <w:szCs w:val="20"/>
        </w:rPr>
        <w:t xml:space="preserve">.: Kosmos. </w:t>
      </w:r>
    </w:p>
    <w:p w14:paraId="1412D46B" w14:textId="77777777" w:rsidR="00F72003" w:rsidRDefault="00F72003">
      <w:pPr>
        <w:rPr>
          <w:rFonts w:ascii="Arial" w:eastAsia="Arial" w:hAnsi="Arial" w:cs="Arial"/>
          <w:sz w:val="20"/>
          <w:szCs w:val="20"/>
        </w:rPr>
      </w:pPr>
    </w:p>
    <w:p w14:paraId="316BC9F0" w14:textId="77777777" w:rsidR="00F72003" w:rsidRDefault="00632685">
      <w:pPr>
        <w:widowControl w:val="0"/>
        <w:ind w:left="720" w:hanging="720"/>
        <w:rPr>
          <w:rFonts w:ascii="Arial" w:eastAsia="Arial" w:hAnsi="Arial" w:cs="Arial"/>
          <w:sz w:val="20"/>
          <w:szCs w:val="20"/>
        </w:rPr>
      </w:pPr>
      <w:r>
        <w:rPr>
          <w:rFonts w:ascii="Arial" w:eastAsia="Arial" w:hAnsi="Arial" w:cs="Arial"/>
          <w:sz w:val="20"/>
          <w:szCs w:val="20"/>
        </w:rPr>
        <w:t>Haan, E., &amp; Burger, Y. (2007</w:t>
      </w:r>
      <w:r w:rsidRPr="00245CAB">
        <w:rPr>
          <w:rFonts w:ascii="Arial" w:eastAsia="Arial" w:hAnsi="Arial" w:cs="Arial"/>
          <w:i/>
          <w:sz w:val="20"/>
          <w:szCs w:val="20"/>
        </w:rPr>
        <w:t>). Coachen met collega's: Praktijkboek individuele consultatie</w:t>
      </w:r>
      <w:r>
        <w:rPr>
          <w:rFonts w:ascii="Arial" w:eastAsia="Arial" w:hAnsi="Arial" w:cs="Arial"/>
          <w:sz w:val="20"/>
          <w:szCs w:val="20"/>
        </w:rPr>
        <w:t xml:space="preserve">. Assen: Koninklijke Van Gorcum. </w:t>
      </w:r>
    </w:p>
    <w:p w14:paraId="0F2ED774" w14:textId="77777777" w:rsidR="00F72003" w:rsidRDefault="00F72003">
      <w:pPr>
        <w:widowControl w:val="0"/>
        <w:ind w:left="720" w:hanging="720"/>
        <w:rPr>
          <w:rFonts w:ascii="Arial" w:eastAsia="Arial" w:hAnsi="Arial" w:cs="Arial"/>
          <w:sz w:val="20"/>
          <w:szCs w:val="20"/>
        </w:rPr>
      </w:pPr>
    </w:p>
    <w:p w14:paraId="130C39C3" w14:textId="77777777" w:rsidR="00F72003" w:rsidRDefault="00632685">
      <w:pPr>
        <w:widowControl w:val="0"/>
        <w:ind w:left="720" w:hanging="720"/>
        <w:rPr>
          <w:rFonts w:ascii="Arial" w:eastAsia="Arial" w:hAnsi="Arial" w:cs="Arial"/>
          <w:sz w:val="20"/>
          <w:szCs w:val="20"/>
        </w:rPr>
      </w:pPr>
      <w:r>
        <w:rPr>
          <w:rFonts w:ascii="Arial" w:eastAsia="Arial" w:hAnsi="Arial" w:cs="Arial"/>
          <w:sz w:val="20"/>
          <w:szCs w:val="20"/>
        </w:rPr>
        <w:t xml:space="preserve">Haan, E. (2006). </w:t>
      </w:r>
      <w:r w:rsidRPr="00245CAB">
        <w:rPr>
          <w:rFonts w:ascii="Arial" w:eastAsia="Arial" w:hAnsi="Arial" w:cs="Arial"/>
          <w:i/>
          <w:sz w:val="20"/>
          <w:szCs w:val="20"/>
        </w:rPr>
        <w:t>Leren met collega's: Praktijkboek intercollegiale consultatie</w:t>
      </w:r>
      <w:r>
        <w:rPr>
          <w:rFonts w:ascii="Arial" w:eastAsia="Arial" w:hAnsi="Arial" w:cs="Arial"/>
          <w:sz w:val="20"/>
          <w:szCs w:val="20"/>
        </w:rPr>
        <w:t xml:space="preserve">. Assen: Koninklijke Van Gorcum. </w:t>
      </w:r>
    </w:p>
    <w:p w14:paraId="57109F4B" w14:textId="77777777" w:rsidR="00F72003" w:rsidRDefault="00F72003">
      <w:pPr>
        <w:widowControl w:val="0"/>
        <w:ind w:left="720" w:hanging="720"/>
        <w:rPr>
          <w:rFonts w:ascii="Arial" w:eastAsia="Arial" w:hAnsi="Arial" w:cs="Arial"/>
          <w:sz w:val="20"/>
          <w:szCs w:val="20"/>
        </w:rPr>
      </w:pPr>
    </w:p>
    <w:p w14:paraId="33BBD597" w14:textId="77777777" w:rsidR="00F72003" w:rsidRDefault="00632685">
      <w:pPr>
        <w:widowControl w:val="0"/>
        <w:ind w:left="720" w:hanging="720"/>
        <w:rPr>
          <w:rFonts w:ascii="Arial" w:eastAsia="Arial" w:hAnsi="Arial" w:cs="Arial"/>
          <w:sz w:val="20"/>
          <w:szCs w:val="20"/>
        </w:rPr>
      </w:pPr>
      <w:r>
        <w:rPr>
          <w:rFonts w:ascii="Arial" w:eastAsia="Arial" w:hAnsi="Arial" w:cs="Arial"/>
          <w:sz w:val="20"/>
          <w:szCs w:val="20"/>
        </w:rPr>
        <w:t xml:space="preserve">Hendriksen, J. (2009). </w:t>
      </w:r>
      <w:r w:rsidRPr="00245CAB">
        <w:rPr>
          <w:rFonts w:ascii="Arial" w:eastAsia="Arial" w:hAnsi="Arial" w:cs="Arial"/>
          <w:i/>
          <w:sz w:val="20"/>
          <w:szCs w:val="20"/>
        </w:rPr>
        <w:t>Cirkelen rond Kolb: Begeleiden van leerprocessen</w:t>
      </w:r>
      <w:r>
        <w:rPr>
          <w:rFonts w:ascii="Arial" w:eastAsia="Arial" w:hAnsi="Arial" w:cs="Arial"/>
          <w:sz w:val="20"/>
          <w:szCs w:val="20"/>
        </w:rPr>
        <w:t xml:space="preserve">. Barneveld: HNB/Nelissen. </w:t>
      </w:r>
    </w:p>
    <w:p w14:paraId="47FDD76C" w14:textId="77777777" w:rsidR="00F72003" w:rsidRDefault="00F72003">
      <w:pPr>
        <w:widowControl w:val="0"/>
        <w:ind w:left="720" w:hanging="720"/>
        <w:rPr>
          <w:rFonts w:ascii="Arial" w:eastAsia="Arial" w:hAnsi="Arial" w:cs="Arial"/>
          <w:sz w:val="20"/>
          <w:szCs w:val="20"/>
        </w:rPr>
      </w:pPr>
    </w:p>
    <w:p w14:paraId="703E34B4" w14:textId="77777777" w:rsidR="00F72003" w:rsidRDefault="00632685">
      <w:pPr>
        <w:widowControl w:val="0"/>
        <w:ind w:left="720" w:hanging="720"/>
        <w:rPr>
          <w:rFonts w:ascii="Arial" w:eastAsia="Arial" w:hAnsi="Arial" w:cs="Arial"/>
          <w:sz w:val="20"/>
          <w:szCs w:val="20"/>
        </w:rPr>
      </w:pPr>
      <w:r>
        <w:rPr>
          <w:rFonts w:ascii="Arial" w:eastAsia="Arial" w:hAnsi="Arial" w:cs="Arial"/>
          <w:sz w:val="20"/>
          <w:szCs w:val="20"/>
        </w:rPr>
        <w:t xml:space="preserve">Hoogeveen, P., &amp; Winkels, J. (2005). </w:t>
      </w:r>
      <w:r w:rsidRPr="00245CAB">
        <w:rPr>
          <w:rFonts w:ascii="Arial" w:eastAsia="Arial" w:hAnsi="Arial" w:cs="Arial"/>
          <w:i/>
          <w:sz w:val="20"/>
          <w:szCs w:val="20"/>
        </w:rPr>
        <w:t>Het didactische werkvormenboek: Variatie en differentiatie in de praktijk</w:t>
      </w:r>
      <w:r>
        <w:rPr>
          <w:rFonts w:ascii="Arial" w:eastAsia="Arial" w:hAnsi="Arial" w:cs="Arial"/>
          <w:sz w:val="20"/>
          <w:szCs w:val="20"/>
        </w:rPr>
        <w:t xml:space="preserve">. Assen: Koninklijke Van Gorcum. </w:t>
      </w:r>
    </w:p>
    <w:p w14:paraId="1D78E1DE" w14:textId="77777777" w:rsidR="00F72003" w:rsidRDefault="00F72003">
      <w:pPr>
        <w:widowControl w:val="0"/>
        <w:ind w:left="720" w:hanging="720"/>
        <w:rPr>
          <w:rFonts w:ascii="Arial" w:eastAsia="Arial" w:hAnsi="Arial" w:cs="Arial"/>
          <w:sz w:val="20"/>
          <w:szCs w:val="20"/>
        </w:rPr>
      </w:pPr>
    </w:p>
    <w:p w14:paraId="417DBA85" w14:textId="77777777" w:rsidR="00F72003" w:rsidRDefault="00632685">
      <w:pPr>
        <w:widowControl w:val="0"/>
        <w:ind w:left="720" w:hanging="720"/>
        <w:rPr>
          <w:rFonts w:ascii="Arial" w:eastAsia="Arial" w:hAnsi="Arial" w:cs="Arial"/>
          <w:sz w:val="20"/>
          <w:szCs w:val="20"/>
        </w:rPr>
      </w:pPr>
      <w:r>
        <w:rPr>
          <w:rFonts w:ascii="Arial" w:eastAsia="Arial" w:hAnsi="Arial" w:cs="Arial"/>
          <w:sz w:val="20"/>
          <w:szCs w:val="20"/>
        </w:rPr>
        <w:t xml:space="preserve">Juul, J., Werkman, W., &amp; Jetten, G. (2011). </w:t>
      </w:r>
      <w:r w:rsidRPr="00245CAB">
        <w:rPr>
          <w:rFonts w:ascii="Arial" w:eastAsia="Arial" w:hAnsi="Arial" w:cs="Arial"/>
          <w:i/>
          <w:sz w:val="20"/>
          <w:szCs w:val="20"/>
        </w:rPr>
        <w:t>Pubers opvoeden, kan dat?</w:t>
      </w:r>
      <w:r>
        <w:rPr>
          <w:rFonts w:ascii="Arial" w:eastAsia="Arial" w:hAnsi="Arial" w:cs="Arial"/>
          <w:sz w:val="20"/>
          <w:szCs w:val="20"/>
        </w:rPr>
        <w:t xml:space="preserve"> Baarn: Forte. </w:t>
      </w:r>
    </w:p>
    <w:p w14:paraId="0F6954FD" w14:textId="77777777" w:rsidR="00F72003" w:rsidRDefault="00F72003">
      <w:pPr>
        <w:widowControl w:val="0"/>
        <w:ind w:left="720" w:hanging="720"/>
        <w:rPr>
          <w:rFonts w:ascii="Arial" w:eastAsia="Arial" w:hAnsi="Arial" w:cs="Arial"/>
          <w:sz w:val="20"/>
          <w:szCs w:val="20"/>
        </w:rPr>
      </w:pPr>
    </w:p>
    <w:p w14:paraId="56EE2B20" w14:textId="77777777" w:rsidR="00F72003" w:rsidRDefault="00632685">
      <w:pPr>
        <w:widowControl w:val="0"/>
        <w:ind w:left="720" w:hanging="720"/>
        <w:rPr>
          <w:rFonts w:ascii="Arial" w:eastAsia="Arial" w:hAnsi="Arial" w:cs="Arial"/>
          <w:sz w:val="20"/>
          <w:szCs w:val="20"/>
        </w:rPr>
      </w:pPr>
      <w:r>
        <w:rPr>
          <w:rFonts w:ascii="Arial" w:eastAsia="Arial" w:hAnsi="Arial" w:cs="Arial"/>
          <w:sz w:val="20"/>
          <w:szCs w:val="20"/>
        </w:rPr>
        <w:t xml:space="preserve">Kagan, L., Kagan, S., Kroeze, A., &amp; Bod, E. (2001). </w:t>
      </w:r>
      <w:r w:rsidRPr="00245CAB">
        <w:rPr>
          <w:rFonts w:ascii="Arial" w:eastAsia="Arial" w:hAnsi="Arial" w:cs="Arial"/>
          <w:i/>
          <w:sz w:val="20"/>
          <w:szCs w:val="20"/>
        </w:rPr>
        <w:t>Coöperatief leren: Praktijkboek</w:t>
      </w:r>
      <w:r>
        <w:rPr>
          <w:rFonts w:ascii="Arial" w:eastAsia="Arial" w:hAnsi="Arial" w:cs="Arial"/>
          <w:sz w:val="20"/>
          <w:szCs w:val="20"/>
        </w:rPr>
        <w:t xml:space="preserve">. Middelburg: RPCZ Educatieve Uitgaven. </w:t>
      </w:r>
    </w:p>
    <w:p w14:paraId="09F953D4" w14:textId="77777777" w:rsidR="00F72003" w:rsidRDefault="00F72003">
      <w:pPr>
        <w:widowControl w:val="0"/>
        <w:ind w:left="720" w:hanging="720"/>
        <w:rPr>
          <w:rFonts w:ascii="Arial" w:eastAsia="Arial" w:hAnsi="Arial" w:cs="Arial"/>
          <w:sz w:val="20"/>
          <w:szCs w:val="20"/>
        </w:rPr>
      </w:pPr>
    </w:p>
    <w:p w14:paraId="3D11A064" w14:textId="77777777" w:rsidR="00F72003" w:rsidRDefault="00632685">
      <w:pPr>
        <w:widowControl w:val="0"/>
        <w:ind w:left="720" w:hanging="720"/>
        <w:rPr>
          <w:rFonts w:ascii="Arial" w:eastAsia="Arial" w:hAnsi="Arial" w:cs="Arial"/>
          <w:sz w:val="20"/>
          <w:szCs w:val="20"/>
        </w:rPr>
      </w:pPr>
      <w:r>
        <w:rPr>
          <w:rFonts w:ascii="Arial" w:eastAsia="Arial" w:hAnsi="Arial" w:cs="Arial"/>
          <w:sz w:val="20"/>
          <w:szCs w:val="20"/>
        </w:rPr>
        <w:t xml:space="preserve">Kanamori, T., &amp; Hansen, I. (2012). </w:t>
      </w:r>
      <w:r w:rsidRPr="00245CAB">
        <w:rPr>
          <w:rFonts w:ascii="Arial" w:eastAsia="Arial" w:hAnsi="Arial" w:cs="Arial"/>
          <w:i/>
          <w:sz w:val="20"/>
          <w:szCs w:val="20"/>
        </w:rPr>
        <w:t>De levenslessen van meester Kanamori</w:t>
      </w:r>
      <w:r>
        <w:rPr>
          <w:rFonts w:ascii="Arial" w:eastAsia="Arial" w:hAnsi="Arial" w:cs="Arial"/>
          <w:sz w:val="20"/>
          <w:szCs w:val="20"/>
        </w:rPr>
        <w:t xml:space="preserve">. Driebergen: hetkind. </w:t>
      </w:r>
    </w:p>
    <w:p w14:paraId="6842F4E4" w14:textId="77777777" w:rsidR="00F72003" w:rsidRDefault="00F72003">
      <w:pPr>
        <w:widowControl w:val="0"/>
        <w:ind w:left="720" w:hanging="720"/>
        <w:rPr>
          <w:rFonts w:ascii="Arial" w:eastAsia="Arial" w:hAnsi="Arial" w:cs="Arial"/>
          <w:sz w:val="20"/>
          <w:szCs w:val="20"/>
        </w:rPr>
      </w:pPr>
    </w:p>
    <w:p w14:paraId="6BB9C37D" w14:textId="77777777" w:rsidR="00F72003" w:rsidRDefault="00632685">
      <w:pPr>
        <w:widowControl w:val="0"/>
        <w:ind w:left="720" w:hanging="720"/>
        <w:rPr>
          <w:rFonts w:ascii="Arial" w:eastAsia="Arial" w:hAnsi="Arial" w:cs="Arial"/>
          <w:sz w:val="20"/>
          <w:szCs w:val="20"/>
        </w:rPr>
      </w:pPr>
      <w:r>
        <w:rPr>
          <w:rFonts w:ascii="Arial" w:eastAsia="Arial" w:hAnsi="Arial" w:cs="Arial"/>
          <w:sz w:val="20"/>
          <w:szCs w:val="20"/>
        </w:rPr>
        <w:t xml:space="preserve">Korthagen, F. A. J., &amp; Lagerwerf, B. (2009). </w:t>
      </w:r>
      <w:r w:rsidRPr="00245CAB">
        <w:rPr>
          <w:rFonts w:ascii="Arial" w:eastAsia="Arial" w:hAnsi="Arial" w:cs="Arial"/>
          <w:i/>
          <w:sz w:val="20"/>
          <w:szCs w:val="20"/>
        </w:rPr>
        <w:t>Leren van binnenuit: Onderwijsontwikkeling in een nieuwe tijd</w:t>
      </w:r>
      <w:r>
        <w:rPr>
          <w:rFonts w:ascii="Arial" w:eastAsia="Arial" w:hAnsi="Arial" w:cs="Arial"/>
          <w:sz w:val="20"/>
          <w:szCs w:val="20"/>
        </w:rPr>
        <w:t xml:space="preserve">. Barneveld: HNB/Nelissen. </w:t>
      </w:r>
    </w:p>
    <w:p w14:paraId="508D8B7E" w14:textId="77777777" w:rsidR="00F72003" w:rsidRDefault="00F72003">
      <w:pPr>
        <w:widowControl w:val="0"/>
        <w:ind w:left="720" w:hanging="720"/>
        <w:rPr>
          <w:rFonts w:ascii="Arial" w:eastAsia="Arial" w:hAnsi="Arial" w:cs="Arial"/>
          <w:sz w:val="20"/>
          <w:szCs w:val="20"/>
        </w:rPr>
      </w:pPr>
    </w:p>
    <w:p w14:paraId="612D4EFE" w14:textId="77777777" w:rsidR="00F72003" w:rsidRDefault="00632685">
      <w:pPr>
        <w:widowControl w:val="0"/>
        <w:ind w:left="720" w:hanging="720"/>
        <w:rPr>
          <w:rFonts w:ascii="Arial" w:eastAsia="Arial" w:hAnsi="Arial" w:cs="Arial"/>
          <w:sz w:val="20"/>
          <w:szCs w:val="20"/>
        </w:rPr>
      </w:pPr>
      <w:r>
        <w:rPr>
          <w:rFonts w:ascii="Arial" w:eastAsia="Arial" w:hAnsi="Arial" w:cs="Arial"/>
          <w:sz w:val="20"/>
          <w:szCs w:val="20"/>
        </w:rPr>
        <w:t xml:space="preserve">Löning, N., &amp; Uitgeverij Edu'Actief (Meppel). (2012). </w:t>
      </w:r>
      <w:r w:rsidRPr="00245CAB">
        <w:rPr>
          <w:rFonts w:ascii="Arial" w:eastAsia="Arial" w:hAnsi="Arial" w:cs="Arial"/>
          <w:i/>
          <w:sz w:val="20"/>
          <w:szCs w:val="20"/>
        </w:rPr>
        <w:t>Werkvormenboek voor het puberbrein: Energize IV : meer dan 60 werkvormen voor het voortgezet onderwijs</w:t>
      </w:r>
      <w:r>
        <w:rPr>
          <w:rFonts w:ascii="Arial" w:eastAsia="Arial" w:hAnsi="Arial" w:cs="Arial"/>
          <w:sz w:val="20"/>
          <w:szCs w:val="20"/>
        </w:rPr>
        <w:t xml:space="preserve">. (Leefstijl.) Meppel: Edu'Actief. </w:t>
      </w:r>
    </w:p>
    <w:p w14:paraId="223C4788" w14:textId="77777777" w:rsidR="00F72003" w:rsidRDefault="00F72003">
      <w:pPr>
        <w:widowControl w:val="0"/>
        <w:ind w:left="720" w:hanging="720"/>
        <w:rPr>
          <w:rFonts w:ascii="Arial" w:eastAsia="Arial" w:hAnsi="Arial" w:cs="Arial"/>
          <w:sz w:val="20"/>
          <w:szCs w:val="20"/>
        </w:rPr>
      </w:pPr>
    </w:p>
    <w:p w14:paraId="7D90FD66" w14:textId="77777777" w:rsidR="00F72003" w:rsidRDefault="00632685">
      <w:pPr>
        <w:widowControl w:val="0"/>
        <w:ind w:left="720" w:hanging="720"/>
        <w:rPr>
          <w:rFonts w:ascii="Arial" w:eastAsia="Arial" w:hAnsi="Arial" w:cs="Arial"/>
          <w:sz w:val="20"/>
          <w:szCs w:val="20"/>
        </w:rPr>
      </w:pPr>
      <w:r>
        <w:rPr>
          <w:rFonts w:ascii="Arial" w:eastAsia="Arial" w:hAnsi="Arial" w:cs="Arial"/>
          <w:sz w:val="20"/>
          <w:szCs w:val="20"/>
        </w:rPr>
        <w:t xml:space="preserve">Marzano, R. J., Marzano, J. S., Pickering, D., &amp; Kole, L. (2010). </w:t>
      </w:r>
      <w:r w:rsidRPr="00245CAB">
        <w:rPr>
          <w:rFonts w:ascii="Arial" w:eastAsia="Arial" w:hAnsi="Arial" w:cs="Arial"/>
          <w:i/>
          <w:sz w:val="20"/>
          <w:szCs w:val="20"/>
        </w:rPr>
        <w:t>Wat werkt: pedagogisch handelen &amp; klassenmanagement: Evidence-based strategieën voor iedere leraar</w:t>
      </w:r>
      <w:r>
        <w:rPr>
          <w:rFonts w:ascii="Arial" w:eastAsia="Arial" w:hAnsi="Arial" w:cs="Arial"/>
          <w:sz w:val="20"/>
          <w:szCs w:val="20"/>
        </w:rPr>
        <w:t xml:space="preserve">. Vlissingen: Bazalt. </w:t>
      </w:r>
    </w:p>
    <w:p w14:paraId="3E563FD2" w14:textId="77777777" w:rsidR="00F72003" w:rsidRDefault="00F72003">
      <w:pPr>
        <w:widowControl w:val="0"/>
        <w:ind w:left="720" w:hanging="720"/>
        <w:rPr>
          <w:rFonts w:ascii="Arial" w:eastAsia="Arial" w:hAnsi="Arial" w:cs="Arial"/>
          <w:sz w:val="20"/>
          <w:szCs w:val="20"/>
        </w:rPr>
      </w:pPr>
    </w:p>
    <w:p w14:paraId="0DDB283E" w14:textId="77777777" w:rsidR="00F72003" w:rsidRDefault="00632685">
      <w:pPr>
        <w:widowControl w:val="0"/>
        <w:ind w:left="720" w:hanging="720"/>
        <w:rPr>
          <w:rFonts w:ascii="Arial" w:eastAsia="Arial" w:hAnsi="Arial" w:cs="Arial"/>
          <w:sz w:val="20"/>
          <w:szCs w:val="20"/>
        </w:rPr>
      </w:pPr>
      <w:r>
        <w:rPr>
          <w:rFonts w:ascii="Arial" w:eastAsia="Arial" w:hAnsi="Arial" w:cs="Arial"/>
          <w:sz w:val="20"/>
          <w:szCs w:val="20"/>
        </w:rPr>
        <w:t xml:space="preserve">Marzano, R. J., Pickering, D., Pollock, J. E., Bazalt (Rotterdam), &amp; Concorde Group (Amstelveen). (2010). </w:t>
      </w:r>
      <w:r w:rsidRPr="00245CAB">
        <w:rPr>
          <w:rFonts w:ascii="Arial" w:eastAsia="Arial" w:hAnsi="Arial" w:cs="Arial"/>
          <w:i/>
          <w:sz w:val="20"/>
          <w:szCs w:val="20"/>
        </w:rPr>
        <w:t>Wat werkt in de klas: Research in actie</w:t>
      </w:r>
      <w:r>
        <w:rPr>
          <w:rFonts w:ascii="Arial" w:eastAsia="Arial" w:hAnsi="Arial" w:cs="Arial"/>
          <w:sz w:val="20"/>
          <w:szCs w:val="20"/>
        </w:rPr>
        <w:t xml:space="preserve">. Vlissingen: Bazalt. </w:t>
      </w:r>
    </w:p>
    <w:p w14:paraId="2BA39AE8" w14:textId="77777777" w:rsidR="00F72003" w:rsidRDefault="00F72003">
      <w:pPr>
        <w:widowControl w:val="0"/>
        <w:ind w:left="720" w:hanging="720"/>
        <w:rPr>
          <w:rFonts w:ascii="Arial" w:eastAsia="Arial" w:hAnsi="Arial" w:cs="Arial"/>
          <w:sz w:val="20"/>
          <w:szCs w:val="20"/>
        </w:rPr>
      </w:pPr>
    </w:p>
    <w:p w14:paraId="3E7A7B97" w14:textId="77777777" w:rsidR="00F72003" w:rsidRDefault="00632685">
      <w:pPr>
        <w:widowControl w:val="0"/>
        <w:ind w:left="720" w:hanging="720"/>
        <w:rPr>
          <w:rFonts w:ascii="Arial" w:eastAsia="Arial" w:hAnsi="Arial" w:cs="Arial"/>
          <w:sz w:val="20"/>
          <w:szCs w:val="20"/>
        </w:rPr>
      </w:pPr>
      <w:r>
        <w:rPr>
          <w:rFonts w:ascii="Arial" w:eastAsia="Arial" w:hAnsi="Arial" w:cs="Arial"/>
          <w:sz w:val="20"/>
          <w:szCs w:val="20"/>
        </w:rPr>
        <w:t xml:space="preserve">Marzano, R. J., Collignon, F., &amp; Maarschalkerweerd, J. (2013). </w:t>
      </w:r>
      <w:r w:rsidRPr="00245CAB">
        <w:rPr>
          <w:rFonts w:ascii="Arial" w:eastAsia="Arial" w:hAnsi="Arial" w:cs="Arial"/>
          <w:i/>
          <w:sz w:val="20"/>
          <w:szCs w:val="20"/>
        </w:rPr>
        <w:t>De reflectieve leraar: Bouwen aan excellentie</w:t>
      </w:r>
      <w:r>
        <w:rPr>
          <w:rFonts w:ascii="Arial" w:eastAsia="Arial" w:hAnsi="Arial" w:cs="Arial"/>
          <w:sz w:val="20"/>
          <w:szCs w:val="20"/>
        </w:rPr>
        <w:t>. Rotterdam [etc</w:t>
      </w:r>
      <w:r w:rsidR="00245CAB">
        <w:rPr>
          <w:rFonts w:ascii="Arial" w:eastAsia="Arial" w:hAnsi="Arial" w:cs="Arial"/>
          <w:sz w:val="20"/>
          <w:szCs w:val="20"/>
        </w:rPr>
        <w:t>]</w:t>
      </w:r>
      <w:r>
        <w:rPr>
          <w:rFonts w:ascii="Arial" w:eastAsia="Arial" w:hAnsi="Arial" w:cs="Arial"/>
          <w:sz w:val="20"/>
          <w:szCs w:val="20"/>
        </w:rPr>
        <w:t>.: Bazalt Educatieve Uitgaven [etc</w:t>
      </w:r>
      <w:r w:rsidR="00245CAB">
        <w:rPr>
          <w:rFonts w:ascii="Arial" w:eastAsia="Arial" w:hAnsi="Arial" w:cs="Arial"/>
          <w:sz w:val="20"/>
          <w:szCs w:val="20"/>
        </w:rPr>
        <w:t>]</w:t>
      </w:r>
      <w:r>
        <w:rPr>
          <w:rFonts w:ascii="Arial" w:eastAsia="Arial" w:hAnsi="Arial" w:cs="Arial"/>
          <w:sz w:val="20"/>
          <w:szCs w:val="20"/>
        </w:rPr>
        <w:t xml:space="preserve">. </w:t>
      </w:r>
    </w:p>
    <w:p w14:paraId="7BE42A5E" w14:textId="77777777" w:rsidR="00F72003" w:rsidRDefault="00F72003">
      <w:pPr>
        <w:widowControl w:val="0"/>
        <w:ind w:left="720" w:hanging="720"/>
        <w:rPr>
          <w:rFonts w:ascii="Arial" w:eastAsia="Arial" w:hAnsi="Arial" w:cs="Arial"/>
          <w:sz w:val="20"/>
          <w:szCs w:val="20"/>
        </w:rPr>
      </w:pPr>
    </w:p>
    <w:p w14:paraId="7B3A422B" w14:textId="77777777" w:rsidR="00F72003" w:rsidRDefault="00632685">
      <w:pPr>
        <w:widowControl w:val="0"/>
        <w:ind w:left="720" w:hanging="720"/>
        <w:rPr>
          <w:rFonts w:ascii="Arial" w:eastAsia="Arial" w:hAnsi="Arial" w:cs="Arial"/>
          <w:sz w:val="20"/>
          <w:szCs w:val="20"/>
        </w:rPr>
      </w:pPr>
      <w:r>
        <w:rPr>
          <w:rFonts w:ascii="Arial" w:eastAsia="Arial" w:hAnsi="Arial" w:cs="Arial"/>
          <w:sz w:val="20"/>
          <w:szCs w:val="20"/>
        </w:rPr>
        <w:t xml:space="preserve">Nelis, H., Sark, Y. M., &amp; Vroegen, J. (2009). </w:t>
      </w:r>
      <w:r w:rsidRPr="00245CAB">
        <w:rPr>
          <w:rFonts w:ascii="Arial" w:eastAsia="Arial" w:hAnsi="Arial" w:cs="Arial"/>
          <w:i/>
          <w:sz w:val="20"/>
          <w:szCs w:val="20"/>
        </w:rPr>
        <w:t>Puberbrein binnenstebuiten: Wat beweegt jongeren van 10 tot 25 jaar?</w:t>
      </w:r>
      <w:r>
        <w:rPr>
          <w:rFonts w:ascii="Arial" w:eastAsia="Arial" w:hAnsi="Arial" w:cs="Arial"/>
          <w:sz w:val="20"/>
          <w:szCs w:val="20"/>
        </w:rPr>
        <w:t xml:space="preserve"> Utrecht [etc.: Kosmos. </w:t>
      </w:r>
    </w:p>
    <w:p w14:paraId="05096CBA" w14:textId="77777777" w:rsidR="00F72003" w:rsidRDefault="00F72003">
      <w:pPr>
        <w:widowControl w:val="0"/>
        <w:ind w:left="720" w:hanging="720"/>
        <w:rPr>
          <w:rFonts w:ascii="Arial" w:eastAsia="Arial" w:hAnsi="Arial" w:cs="Arial"/>
          <w:sz w:val="20"/>
          <w:szCs w:val="20"/>
        </w:rPr>
      </w:pPr>
    </w:p>
    <w:p w14:paraId="559CCDD9" w14:textId="77777777" w:rsidR="00F72003" w:rsidRDefault="00632685">
      <w:pPr>
        <w:widowControl w:val="0"/>
        <w:ind w:left="720" w:hanging="720"/>
        <w:rPr>
          <w:rFonts w:ascii="Arial" w:eastAsia="Arial" w:hAnsi="Arial" w:cs="Arial"/>
          <w:sz w:val="20"/>
          <w:szCs w:val="20"/>
        </w:rPr>
      </w:pPr>
      <w:r>
        <w:rPr>
          <w:rFonts w:ascii="Arial" w:eastAsia="Arial" w:hAnsi="Arial" w:cs="Arial"/>
          <w:sz w:val="20"/>
          <w:szCs w:val="20"/>
        </w:rPr>
        <w:t xml:space="preserve">Ruijters, M. (2006). </w:t>
      </w:r>
      <w:r w:rsidRPr="00245CAB">
        <w:rPr>
          <w:rFonts w:ascii="Arial" w:eastAsia="Arial" w:hAnsi="Arial" w:cs="Arial"/>
          <w:i/>
          <w:sz w:val="20"/>
          <w:szCs w:val="20"/>
        </w:rPr>
        <w:t>Liefde voor leren: Over diversiteit van leren en ontwikkelen in en van organisaties</w:t>
      </w:r>
      <w:r>
        <w:rPr>
          <w:rFonts w:ascii="Arial" w:eastAsia="Arial" w:hAnsi="Arial" w:cs="Arial"/>
          <w:sz w:val="20"/>
          <w:szCs w:val="20"/>
        </w:rPr>
        <w:t xml:space="preserve">. Deventer: Kluwer. </w:t>
      </w:r>
    </w:p>
    <w:p w14:paraId="7B91D319" w14:textId="77777777" w:rsidR="00F72003" w:rsidRDefault="00F72003">
      <w:pPr>
        <w:widowControl w:val="0"/>
        <w:ind w:left="720" w:hanging="720"/>
        <w:rPr>
          <w:rFonts w:ascii="Arial" w:eastAsia="Arial" w:hAnsi="Arial" w:cs="Arial"/>
          <w:sz w:val="20"/>
          <w:szCs w:val="20"/>
        </w:rPr>
      </w:pPr>
    </w:p>
    <w:p w14:paraId="245C5B0C" w14:textId="77777777" w:rsidR="00F72003" w:rsidRDefault="00632685">
      <w:pPr>
        <w:widowControl w:val="0"/>
        <w:ind w:left="720" w:hanging="720"/>
        <w:rPr>
          <w:rFonts w:ascii="Arial" w:eastAsia="Arial" w:hAnsi="Arial" w:cs="Arial"/>
          <w:b/>
          <w:sz w:val="20"/>
          <w:szCs w:val="20"/>
        </w:rPr>
      </w:pPr>
      <w:r>
        <w:rPr>
          <w:rFonts w:ascii="Arial" w:eastAsia="Arial" w:hAnsi="Arial" w:cs="Arial"/>
          <w:b/>
          <w:sz w:val="20"/>
          <w:szCs w:val="20"/>
        </w:rPr>
        <w:t xml:space="preserve">Slooter, M. (2009). </w:t>
      </w:r>
      <w:r w:rsidRPr="00245CAB">
        <w:rPr>
          <w:rFonts w:ascii="Arial" w:eastAsia="Arial" w:hAnsi="Arial" w:cs="Arial"/>
          <w:b/>
          <w:i/>
          <w:sz w:val="20"/>
          <w:szCs w:val="20"/>
        </w:rPr>
        <w:t>De vijf rollen van de leraar</w:t>
      </w:r>
      <w:r>
        <w:rPr>
          <w:rFonts w:ascii="Arial" w:eastAsia="Arial" w:hAnsi="Arial" w:cs="Arial"/>
          <w:b/>
          <w:sz w:val="20"/>
          <w:szCs w:val="20"/>
        </w:rPr>
        <w:t xml:space="preserve">. Amersfoort: CPS, onderwijsontwikkeling en advies. </w:t>
      </w:r>
    </w:p>
    <w:p w14:paraId="061DA3AB" w14:textId="77777777" w:rsidR="00F72003" w:rsidRDefault="00F72003">
      <w:pPr>
        <w:widowControl w:val="0"/>
        <w:ind w:left="720" w:hanging="720"/>
        <w:rPr>
          <w:rFonts w:ascii="Arial" w:eastAsia="Arial" w:hAnsi="Arial" w:cs="Arial"/>
          <w:sz w:val="20"/>
          <w:szCs w:val="20"/>
        </w:rPr>
      </w:pPr>
    </w:p>
    <w:p w14:paraId="3A1C9576" w14:textId="77777777" w:rsidR="00F72003" w:rsidRDefault="00632685">
      <w:pPr>
        <w:widowControl w:val="0"/>
        <w:ind w:left="720" w:hanging="720"/>
        <w:rPr>
          <w:rFonts w:ascii="Arial" w:eastAsia="Arial" w:hAnsi="Arial" w:cs="Arial"/>
          <w:sz w:val="20"/>
          <w:szCs w:val="20"/>
        </w:rPr>
      </w:pPr>
      <w:r>
        <w:rPr>
          <w:rFonts w:ascii="Arial" w:eastAsia="Arial" w:hAnsi="Arial" w:cs="Arial"/>
          <w:sz w:val="20"/>
          <w:szCs w:val="20"/>
        </w:rPr>
        <w:t xml:space="preserve">Stevens, L. M., Bors, G., &amp; Andersson, A. (2013). </w:t>
      </w:r>
      <w:r w:rsidRPr="00245CAB">
        <w:rPr>
          <w:rFonts w:ascii="Arial" w:eastAsia="Arial" w:hAnsi="Arial" w:cs="Arial"/>
          <w:i/>
          <w:sz w:val="20"/>
          <w:szCs w:val="20"/>
        </w:rPr>
        <w:t>Pedagogische tact: Op het goede moment het juiste doen, óók in de ogen van de leerling</w:t>
      </w:r>
      <w:r>
        <w:rPr>
          <w:rFonts w:ascii="Arial" w:eastAsia="Arial" w:hAnsi="Arial" w:cs="Arial"/>
          <w:sz w:val="20"/>
          <w:szCs w:val="20"/>
        </w:rPr>
        <w:t xml:space="preserve">. Antwerpen: Garant. </w:t>
      </w:r>
    </w:p>
    <w:p w14:paraId="759EAE80" w14:textId="77777777" w:rsidR="00F72003" w:rsidRDefault="00F72003">
      <w:pPr>
        <w:widowControl w:val="0"/>
        <w:ind w:left="720" w:hanging="720"/>
        <w:rPr>
          <w:rFonts w:ascii="Arial" w:eastAsia="Arial" w:hAnsi="Arial" w:cs="Arial"/>
          <w:sz w:val="20"/>
          <w:szCs w:val="20"/>
        </w:rPr>
      </w:pPr>
    </w:p>
    <w:p w14:paraId="63994E26" w14:textId="77777777" w:rsidR="00F72003" w:rsidRDefault="00632685">
      <w:pPr>
        <w:widowControl w:val="0"/>
        <w:ind w:left="720" w:hanging="720"/>
        <w:rPr>
          <w:rFonts w:ascii="Arial" w:eastAsia="Arial" w:hAnsi="Arial" w:cs="Arial"/>
          <w:b/>
          <w:sz w:val="20"/>
          <w:szCs w:val="20"/>
        </w:rPr>
      </w:pPr>
      <w:r>
        <w:rPr>
          <w:rFonts w:ascii="Arial" w:eastAsia="Arial" w:hAnsi="Arial" w:cs="Arial"/>
          <w:b/>
          <w:sz w:val="20"/>
          <w:szCs w:val="20"/>
        </w:rPr>
        <w:t xml:space="preserve">Teitler, P. I. (2009). </w:t>
      </w:r>
      <w:r w:rsidRPr="00245CAB">
        <w:rPr>
          <w:rFonts w:ascii="Arial" w:eastAsia="Arial" w:hAnsi="Arial" w:cs="Arial"/>
          <w:b/>
          <w:i/>
          <w:sz w:val="20"/>
          <w:szCs w:val="20"/>
        </w:rPr>
        <w:t>Lessen in orde: Handboek voor de onderwijspraktijk</w:t>
      </w:r>
      <w:r>
        <w:rPr>
          <w:rFonts w:ascii="Arial" w:eastAsia="Arial" w:hAnsi="Arial" w:cs="Arial"/>
          <w:b/>
          <w:sz w:val="20"/>
          <w:szCs w:val="20"/>
        </w:rPr>
        <w:t xml:space="preserve">. Bussum: Coutinho. </w:t>
      </w:r>
    </w:p>
    <w:p w14:paraId="0B57E625" w14:textId="77777777" w:rsidR="00F72003" w:rsidRDefault="00F72003">
      <w:pPr>
        <w:widowControl w:val="0"/>
        <w:ind w:left="720" w:hanging="720"/>
        <w:rPr>
          <w:rFonts w:ascii="Arial" w:eastAsia="Arial" w:hAnsi="Arial" w:cs="Arial"/>
          <w:sz w:val="20"/>
          <w:szCs w:val="20"/>
        </w:rPr>
      </w:pPr>
    </w:p>
    <w:p w14:paraId="4624C0DB" w14:textId="77777777" w:rsidR="00F72003" w:rsidRDefault="00632685">
      <w:pPr>
        <w:widowControl w:val="0"/>
        <w:ind w:left="720" w:hanging="720"/>
        <w:rPr>
          <w:rFonts w:ascii="Arial" w:eastAsia="Arial" w:hAnsi="Arial" w:cs="Arial"/>
          <w:sz w:val="20"/>
          <w:szCs w:val="20"/>
        </w:rPr>
      </w:pPr>
      <w:r>
        <w:rPr>
          <w:rFonts w:ascii="Arial" w:eastAsia="Arial" w:hAnsi="Arial" w:cs="Arial"/>
          <w:sz w:val="20"/>
          <w:szCs w:val="20"/>
        </w:rPr>
        <w:t xml:space="preserve">Tielemans, E. (2004). Energize II: Ruim 100 leuke en leerzame energizers voor volwassenen, jongeren, kinderen, iedereen!. (Leefstijl voor jongeren.) Amstelveen: Stichting Lions-Quest Nederland. </w:t>
      </w:r>
    </w:p>
    <w:p w14:paraId="0B0759DE" w14:textId="77777777" w:rsidR="00F72003" w:rsidRDefault="00F72003">
      <w:pPr>
        <w:rPr>
          <w:rFonts w:ascii="Arial" w:eastAsia="Arial" w:hAnsi="Arial" w:cs="Arial"/>
          <w:sz w:val="20"/>
          <w:szCs w:val="20"/>
        </w:rPr>
      </w:pPr>
    </w:p>
    <w:p w14:paraId="340F57FD" w14:textId="73CCCF66" w:rsidR="00F72003" w:rsidRDefault="00632685" w:rsidP="00245CAB">
      <w:pPr>
        <w:ind w:left="720" w:hanging="720"/>
        <w:rPr>
          <w:rFonts w:ascii="Arial" w:eastAsia="Arial" w:hAnsi="Arial" w:cs="Arial"/>
          <w:b/>
          <w:sz w:val="20"/>
          <w:szCs w:val="20"/>
        </w:rPr>
      </w:pPr>
      <w:r>
        <w:rPr>
          <w:rFonts w:ascii="Arial" w:eastAsia="Arial" w:hAnsi="Arial" w:cs="Arial"/>
          <w:b/>
          <w:sz w:val="20"/>
          <w:szCs w:val="20"/>
        </w:rPr>
        <w:t xml:space="preserve">Voogd, M., Barge ten E. (2014) </w:t>
      </w:r>
      <w:r w:rsidRPr="00245CAB">
        <w:rPr>
          <w:rFonts w:ascii="Arial" w:eastAsia="Arial" w:hAnsi="Arial" w:cs="Arial"/>
          <w:b/>
          <w:i/>
          <w:sz w:val="20"/>
          <w:szCs w:val="20"/>
        </w:rPr>
        <w:t>Werkboek Veerkracht in je werk</w:t>
      </w:r>
      <w:r>
        <w:rPr>
          <w:rFonts w:ascii="Arial" w:eastAsia="Arial" w:hAnsi="Arial" w:cs="Arial"/>
          <w:b/>
          <w:sz w:val="20"/>
          <w:szCs w:val="20"/>
        </w:rPr>
        <w:t xml:space="preserve">. Groningen: </w:t>
      </w:r>
      <w:r w:rsidR="00BE20C2">
        <w:rPr>
          <w:rFonts w:ascii="Arial" w:eastAsia="Arial" w:hAnsi="Arial" w:cs="Arial"/>
          <w:b/>
          <w:sz w:val="20"/>
          <w:szCs w:val="20"/>
        </w:rPr>
        <w:t>NHL</w:t>
      </w:r>
      <w:r w:rsidR="00B46F8E">
        <w:rPr>
          <w:rFonts w:ascii="Arial" w:eastAsia="Arial" w:hAnsi="Arial" w:cs="Arial"/>
          <w:b/>
          <w:sz w:val="20"/>
          <w:szCs w:val="20"/>
        </w:rPr>
        <w:t xml:space="preserve"> </w:t>
      </w:r>
      <w:r w:rsidR="00BE20C2">
        <w:rPr>
          <w:rFonts w:ascii="Arial" w:eastAsia="Arial" w:hAnsi="Arial" w:cs="Arial"/>
          <w:b/>
          <w:sz w:val="20"/>
          <w:szCs w:val="20"/>
        </w:rPr>
        <w:t>Stenden</w:t>
      </w:r>
      <w:r w:rsidR="00245CAB">
        <w:rPr>
          <w:rFonts w:ascii="Arial" w:eastAsia="Arial" w:hAnsi="Arial" w:cs="Arial"/>
          <w:b/>
          <w:sz w:val="20"/>
          <w:szCs w:val="20"/>
        </w:rPr>
        <w:t xml:space="preserve"> Hogeschool</w:t>
      </w:r>
      <w:r>
        <w:rPr>
          <w:rFonts w:ascii="Arial" w:eastAsia="Arial" w:hAnsi="Arial" w:cs="Arial"/>
          <w:b/>
          <w:sz w:val="20"/>
          <w:szCs w:val="20"/>
        </w:rPr>
        <w:t xml:space="preserve">/ECNO en Coachkwadraat  </w:t>
      </w:r>
    </w:p>
    <w:sectPr w:rsidR="00F72003">
      <w:type w:val="continuous"/>
      <w:pgSz w:w="11906" w:h="16838"/>
      <w:pgMar w:top="1418" w:right="1440" w:bottom="851" w:left="1440" w:header="0" w:footer="708" w:gutter="0"/>
      <w:cols w:space="708"/>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4" w:author="Zwart, D.E." w:date="2019-03-18T08:37:00Z" w:initials="ZD">
    <w:p w14:paraId="041AE4A8" w14:textId="32ED9F34" w:rsidR="00393E03" w:rsidRDefault="00393E03">
      <w:pPr>
        <w:pStyle w:val="Tekstopmerking"/>
      </w:pPr>
      <w:r>
        <w:rPr>
          <w:rStyle w:val="Verwijzingopmerking"/>
        </w:rPr>
        <w:annotationRef/>
      </w:r>
      <w:r>
        <w:t>Mooie aanpassingen. Zou deze niet voor D (eindproducten ) moeten?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041AE4A8"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E8A0125" w14:textId="77777777" w:rsidR="00A74E61" w:rsidRDefault="00A74E61">
      <w:r>
        <w:separator/>
      </w:r>
    </w:p>
  </w:endnote>
  <w:endnote w:type="continuationSeparator" w:id="0">
    <w:p w14:paraId="32C3108B" w14:textId="77777777" w:rsidR="00A74E61" w:rsidRDefault="00A74E61">
      <w:r>
        <w:continuationSeparator/>
      </w:r>
    </w:p>
  </w:endnote>
  <w:endnote w:id="1">
    <w:p w14:paraId="3A9AF5C5" w14:textId="77777777" w:rsidR="00393E03" w:rsidRPr="00B009AB" w:rsidRDefault="00393E03" w:rsidP="000C182E">
      <w:pPr>
        <w:pStyle w:val="Eindnoottekst"/>
        <w:rPr>
          <w:lang w:val="nl-NL"/>
        </w:rPr>
      </w:pPr>
      <w:r>
        <w:rPr>
          <w:rStyle w:val="Eindnootmarkering"/>
        </w:rPr>
        <w:endnoteRef/>
      </w:r>
      <w:r w:rsidRPr="00B009AB">
        <w:rPr>
          <w:lang w:val="nl-NL"/>
        </w:rPr>
        <w:t xml:space="preserve"> </w:t>
      </w:r>
      <w:r>
        <w:rPr>
          <w:lang w:val="nl-NL"/>
        </w:rPr>
        <w:t>Daar waar “hij” staat, wordt ook “zij” bedoeld</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era PRO">
    <w:panose1 w:val="00000500000000000000"/>
    <w:charset w:val="00"/>
    <w:family w:val="auto"/>
    <w:pitch w:val="variable"/>
    <w:sig w:usb0="00000287" w:usb1="00000001" w:usb2="00000000" w:usb3="00000000" w:csb0="0000009F" w:csb1="00000000"/>
  </w:font>
  <w:font w:name="Cambria">
    <w:panose1 w:val="02040503050406030204"/>
    <w:charset w:val="00"/>
    <w:family w:val="roman"/>
    <w:pitch w:val="variable"/>
    <w:sig w:usb0="E00002FF" w:usb1="400004FF" w:usb2="00000000" w:usb3="00000000" w:csb0="0000019F" w:csb1="00000000"/>
  </w:font>
  <w:font w:name="FranklinGothic-Book">
    <w:panose1 w:val="00000000000000000000"/>
    <w:charset w:val="00"/>
    <w:family w:val="auto"/>
    <w:notTrueType/>
    <w:pitch w:val="default"/>
    <w:sig w:usb0="00000003" w:usb1="00000000" w:usb2="00000000" w:usb3="00000000" w:csb0="00000001"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FranklinGothic-Demi">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auto"/>
    <w:pitch w:val="variable"/>
    <w:sig w:usb0="E00002FF" w:usb1="5000785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Noto Sans Symbols">
    <w:altName w:val="Times New Roman"/>
    <w:charset w:val="00"/>
    <w:family w:val="auto"/>
    <w:pitch w:val="default"/>
  </w:font>
  <w:font w:name="Open Sans">
    <w:altName w:val="Times New Roman"/>
    <w:charset w:val="00"/>
    <w:family w:val="auto"/>
    <w:pitch w:val="default"/>
  </w:font>
  <w:font w:name="Helvetica Neue">
    <w:altName w:val="Malgun Gothic"/>
    <w:charset w:val="00"/>
    <w:family w:val="auto"/>
    <w:pitch w:val="variable"/>
    <w:sig w:usb0="00000003" w:usb1="500079DB" w:usb2="00000010" w:usb3="00000000" w:csb0="00000001" w:csb1="00000000"/>
  </w:font>
  <w:font w:name="FranklinGothic-Heavy">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Nunito">
    <w:altName w:val="Times New Roman"/>
    <w:charset w:val="00"/>
    <w:family w:val="auto"/>
    <w:pitch w:val="default"/>
  </w:font>
  <w:font w:name="MS Mincho">
    <w:altName w:val="ＭＳ 明朝"/>
    <w:panose1 w:val="02020609040205080304"/>
    <w:charset w:val="80"/>
    <w:family w:val="modern"/>
    <w:pitch w:val="fixed"/>
    <w:sig w:usb0="E00002FF" w:usb1="6AC7FDFB" w:usb2="00000012" w:usb3="00000000" w:csb0="0002009F" w:csb1="00000000"/>
  </w:font>
  <w:font w:name="Economica">
    <w:altName w:val="Calibri"/>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34368E" w14:textId="75137744" w:rsidR="00393E03" w:rsidRDefault="00393E03" w:rsidP="004656F8">
    <w:pPr>
      <w:tabs>
        <w:tab w:val="center" w:pos="4536"/>
        <w:tab w:val="right" w:pos="9072"/>
      </w:tabs>
      <w:spacing w:after="240"/>
      <w:jc w:val="center"/>
    </w:pPr>
    <w:r>
      <w:rPr>
        <w:rFonts w:ascii="Arial" w:eastAsia="Arial" w:hAnsi="Arial" w:cs="Arial"/>
        <w:sz w:val="18"/>
        <w:szCs w:val="18"/>
      </w:rPr>
      <w:fldChar w:fldCharType="begin"/>
    </w:r>
    <w:r>
      <w:rPr>
        <w:rFonts w:ascii="Arial" w:eastAsia="Arial" w:hAnsi="Arial" w:cs="Arial"/>
        <w:sz w:val="18"/>
        <w:szCs w:val="18"/>
      </w:rPr>
      <w:instrText>PAGE</w:instrText>
    </w:r>
    <w:r>
      <w:rPr>
        <w:rFonts w:ascii="Arial" w:eastAsia="Arial" w:hAnsi="Arial" w:cs="Arial"/>
        <w:sz w:val="18"/>
        <w:szCs w:val="18"/>
      </w:rPr>
      <w:fldChar w:fldCharType="separate"/>
    </w:r>
    <w:r w:rsidR="00112297">
      <w:rPr>
        <w:rFonts w:ascii="Arial" w:eastAsia="Arial" w:hAnsi="Arial" w:cs="Arial"/>
        <w:noProof/>
        <w:sz w:val="18"/>
        <w:szCs w:val="18"/>
      </w:rPr>
      <w:t>31</w:t>
    </w:r>
    <w:r>
      <w:rPr>
        <w:rFonts w:ascii="Arial" w:eastAsia="Arial" w:hAnsi="Arial" w:cs="Arial"/>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2D6D55" w14:textId="685BE725" w:rsidR="00393E03" w:rsidRDefault="00393E03" w:rsidP="004656F8">
    <w:pPr>
      <w:tabs>
        <w:tab w:val="center" w:pos="4536"/>
        <w:tab w:val="right" w:pos="9072"/>
      </w:tabs>
      <w:spacing w:after="240"/>
      <w:jc w:val="center"/>
    </w:pPr>
    <w:r>
      <w:rPr>
        <w:rFonts w:ascii="Arial" w:eastAsia="Arial" w:hAnsi="Arial" w:cs="Arial"/>
        <w:sz w:val="18"/>
        <w:szCs w:val="18"/>
      </w:rPr>
      <w:fldChar w:fldCharType="begin"/>
    </w:r>
    <w:r>
      <w:rPr>
        <w:rFonts w:ascii="Arial" w:eastAsia="Arial" w:hAnsi="Arial" w:cs="Arial"/>
        <w:sz w:val="18"/>
        <w:szCs w:val="18"/>
      </w:rPr>
      <w:instrText>PAGE</w:instrText>
    </w:r>
    <w:r>
      <w:rPr>
        <w:rFonts w:ascii="Arial" w:eastAsia="Arial" w:hAnsi="Arial" w:cs="Arial"/>
        <w:sz w:val="18"/>
        <w:szCs w:val="18"/>
      </w:rPr>
      <w:fldChar w:fldCharType="separate"/>
    </w:r>
    <w:r w:rsidR="00112297">
      <w:rPr>
        <w:rFonts w:ascii="Arial" w:eastAsia="Arial" w:hAnsi="Arial" w:cs="Arial"/>
        <w:noProof/>
        <w:sz w:val="18"/>
        <w:szCs w:val="18"/>
      </w:rPr>
      <w:t>50</w:t>
    </w:r>
    <w:r>
      <w:rPr>
        <w:rFonts w:ascii="Arial" w:eastAsia="Arial" w:hAnsi="Arial" w:cs="Arial"/>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C0AFBAA" w14:textId="77777777" w:rsidR="00A74E61" w:rsidRDefault="00A74E61">
      <w:r>
        <w:separator/>
      </w:r>
    </w:p>
  </w:footnote>
  <w:footnote w:type="continuationSeparator" w:id="0">
    <w:p w14:paraId="0AAF5785" w14:textId="77777777" w:rsidR="00A74E61" w:rsidRDefault="00A74E61">
      <w:r>
        <w:continuationSeparator/>
      </w:r>
    </w:p>
  </w:footnote>
  <w:footnote w:id="1">
    <w:p w14:paraId="115E2DAA" w14:textId="77777777" w:rsidR="00393E03" w:rsidRPr="006C6E1B" w:rsidRDefault="00393E03" w:rsidP="006C6E1B">
      <w:pPr>
        <w:pStyle w:val="Voetnoottekst"/>
        <w:rPr>
          <w:sz w:val="18"/>
          <w:szCs w:val="18"/>
        </w:rPr>
      </w:pPr>
      <w:r w:rsidRPr="006C6E1B">
        <w:rPr>
          <w:rStyle w:val="Voetnootmarkering"/>
          <w:sz w:val="18"/>
          <w:szCs w:val="18"/>
        </w:rPr>
        <w:footnoteRef/>
      </w:r>
      <w:r w:rsidRPr="006C6E1B">
        <w:rPr>
          <w:sz w:val="18"/>
          <w:szCs w:val="18"/>
        </w:rPr>
        <w:t xml:space="preserve"> Oriënteren, voorbereiden, uitvoeren en reflecteren</w:t>
      </w:r>
    </w:p>
  </w:footnote>
  <w:footnote w:id="2">
    <w:p w14:paraId="2F7D7533" w14:textId="77777777" w:rsidR="00393E03" w:rsidRPr="00367903" w:rsidRDefault="00393E03" w:rsidP="006C6E1B">
      <w:pPr>
        <w:pStyle w:val="Voetnoottekst"/>
      </w:pPr>
      <w:r w:rsidRPr="006C6E1B">
        <w:rPr>
          <w:rStyle w:val="Voetnootmarkering"/>
          <w:sz w:val="18"/>
          <w:szCs w:val="18"/>
        </w:rPr>
        <w:footnoteRef/>
      </w:r>
      <w:r w:rsidRPr="006C6E1B">
        <w:rPr>
          <w:sz w:val="18"/>
          <w:szCs w:val="18"/>
        </w:rPr>
        <w:t xml:space="preserve"> Plan, Do, Check, Act</w:t>
      </w:r>
    </w:p>
  </w:footnote>
  <w:footnote w:id="3">
    <w:p w14:paraId="4CDA25AA" w14:textId="77777777" w:rsidR="00393E03" w:rsidRDefault="00393E03">
      <w:pPr>
        <w:rPr>
          <w:rFonts w:ascii="Calibri" w:eastAsia="Calibri" w:hAnsi="Calibri" w:cs="Calibri"/>
          <w:sz w:val="20"/>
          <w:szCs w:val="20"/>
        </w:rPr>
      </w:pPr>
      <w:r>
        <w:rPr>
          <w:vertAlign w:val="superscript"/>
        </w:rPr>
        <w:footnoteRef/>
      </w:r>
      <w:r>
        <w:rPr>
          <w:rFonts w:ascii="Calibri" w:eastAsia="Calibri" w:hAnsi="Calibri" w:cs="Calibri"/>
          <w:sz w:val="20"/>
          <w:szCs w:val="20"/>
        </w:rPr>
        <w:t xml:space="preserve">  Conform de afspraken in de Noordelijke Alliantie over een betaalde afstudeerstage op basis van een stagevergoeding. </w:t>
      </w:r>
    </w:p>
    <w:p w14:paraId="67E3CA84" w14:textId="77777777" w:rsidR="00393E03" w:rsidRDefault="00393E03">
      <w:pPr>
        <w:rPr>
          <w:sz w:val="18"/>
          <w:szCs w:val="18"/>
          <w:vertAlign w:val="superscript"/>
        </w:rPr>
      </w:pPr>
    </w:p>
  </w:footnote>
  <w:footnote w:id="4">
    <w:p w14:paraId="28DD090A" w14:textId="77777777" w:rsidR="00393E03" w:rsidRDefault="00393E03">
      <w:pPr>
        <w:rPr>
          <w:sz w:val="18"/>
          <w:szCs w:val="18"/>
        </w:rPr>
      </w:pPr>
      <w:r>
        <w:rPr>
          <w:vertAlign w:val="superscript"/>
        </w:rPr>
        <w:footnoteRef/>
      </w:r>
      <w:r>
        <w:rPr>
          <w:rFonts w:ascii="Calibri" w:eastAsia="Calibri" w:hAnsi="Calibri" w:cs="Calibri"/>
          <w:sz w:val="18"/>
          <w:szCs w:val="18"/>
        </w:rPr>
        <w:t xml:space="preserve"> </w:t>
      </w:r>
      <w:r>
        <w:rPr>
          <w:sz w:val="18"/>
          <w:szCs w:val="18"/>
        </w:rPr>
        <w:t xml:space="preserve">Een andere regeling mag worden overeengekomen. De opgenomen regeling sluit aan bij de wettelijke </w:t>
      </w:r>
    </w:p>
    <w:p w14:paraId="42B08B5E" w14:textId="77777777" w:rsidR="00393E03" w:rsidRDefault="00393E03">
      <w:pPr>
        <w:rPr>
          <w:sz w:val="18"/>
          <w:szCs w:val="18"/>
        </w:rPr>
      </w:pPr>
      <w:r>
        <w:rPr>
          <w:sz w:val="18"/>
          <w:szCs w:val="18"/>
        </w:rPr>
        <w:t>regeling, zoals artikel 7 Auteurswet.</w:t>
      </w:r>
    </w:p>
    <w:p w14:paraId="09DF5A9C" w14:textId="77777777" w:rsidR="00393E03" w:rsidRDefault="00393E03">
      <w:pPr>
        <w:rPr>
          <w:rFonts w:ascii="Calibri" w:eastAsia="Calibri" w:hAnsi="Calibri" w:cs="Calibri"/>
          <w:sz w:val="18"/>
          <w:szCs w:val="18"/>
        </w:rPr>
      </w:pPr>
    </w:p>
    <w:p w14:paraId="58A3D4C2" w14:textId="77777777" w:rsidR="00393E03" w:rsidRDefault="00393E03">
      <w:pPr>
        <w:rPr>
          <w:rFonts w:ascii="Calibri" w:eastAsia="Calibri" w:hAnsi="Calibri" w:cs="Calibri"/>
          <w:sz w:val="18"/>
          <w:szCs w:val="18"/>
        </w:rPr>
      </w:pPr>
    </w:p>
    <w:p w14:paraId="2025F843" w14:textId="77777777" w:rsidR="00393E03" w:rsidRDefault="00393E03">
      <w:pPr>
        <w:rPr>
          <w:rFonts w:ascii="Calibri" w:eastAsia="Calibri" w:hAnsi="Calibri" w:cs="Calibri"/>
          <w:sz w:val="18"/>
          <w:szCs w:val="18"/>
        </w:rPr>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DCDE80" w14:textId="12F63FF6" w:rsidR="00393E03" w:rsidRDefault="00393E03">
    <w:pPr>
      <w:tabs>
        <w:tab w:val="center" w:pos="4536"/>
        <w:tab w:val="right" w:pos="9072"/>
      </w:tabs>
      <w:spacing w:before="709"/>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C1AAA7" w14:textId="5EE40C92" w:rsidR="00393E03" w:rsidRDefault="00393E03">
    <w:pPr>
      <w:pStyle w:val="Kopteks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1BE40F" w14:textId="6DC312FB" w:rsidR="00393E03" w:rsidRDefault="00393E03">
    <w:pPr>
      <w:pStyle w:val="Koptekst"/>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AE27A0" w14:textId="791CBF4E" w:rsidR="00393E03" w:rsidRDefault="00393E03">
    <w:pPr>
      <w:tabs>
        <w:tab w:val="center" w:pos="4536"/>
        <w:tab w:val="right" w:pos="9072"/>
      </w:tabs>
      <w:spacing w:before="709"/>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3F0C48"/>
    <w:multiLevelType w:val="hybridMultilevel"/>
    <w:tmpl w:val="A4DE8448"/>
    <w:lvl w:ilvl="0" w:tplc="A0FC5976">
      <w:start w:val="2"/>
      <w:numFmt w:val="bullet"/>
      <w:lvlText w:val="•"/>
      <w:lvlJc w:val="left"/>
      <w:pPr>
        <w:ind w:left="720" w:hanging="360"/>
      </w:pPr>
      <w:rPr>
        <w:rFonts w:ascii="Cera PRO" w:eastAsiaTheme="minorHAnsi" w:hAnsi="Cera PRO" w:cs="FranklinGothic-Book"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2A52012"/>
    <w:multiLevelType w:val="hybridMultilevel"/>
    <w:tmpl w:val="1A0EDFA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2BA4F6A"/>
    <w:multiLevelType w:val="multilevel"/>
    <w:tmpl w:val="C81EA568"/>
    <w:lvl w:ilvl="0">
      <w:start w:val="1"/>
      <w:numFmt w:val="bullet"/>
      <w:lvlText w:val="-"/>
      <w:lvlJc w:val="left"/>
      <w:pPr>
        <w:ind w:left="360" w:hanging="360"/>
      </w:pPr>
      <w:rPr>
        <w:rFonts w:ascii="Arial" w:eastAsia="Arial" w:hAnsi="Arial" w:cs="Arial"/>
      </w:rPr>
    </w:lvl>
    <w:lvl w:ilvl="1">
      <w:start w:val="1"/>
      <w:numFmt w:val="bullet"/>
      <w:lvlText w:val="o"/>
      <w:lvlJc w:val="left"/>
      <w:pPr>
        <w:ind w:left="1080" w:hanging="360"/>
      </w:pPr>
      <w:rPr>
        <w:rFonts w:ascii="Arial" w:eastAsia="Arial" w:hAnsi="Arial" w:cs="Arial"/>
      </w:rPr>
    </w:lvl>
    <w:lvl w:ilvl="2">
      <w:start w:val="1"/>
      <w:numFmt w:val="bullet"/>
      <w:lvlText w:val="▪"/>
      <w:lvlJc w:val="left"/>
      <w:pPr>
        <w:ind w:left="1800" w:hanging="360"/>
      </w:pPr>
      <w:rPr>
        <w:rFonts w:ascii="Arial" w:eastAsia="Arial" w:hAnsi="Arial" w:cs="Arial"/>
      </w:rPr>
    </w:lvl>
    <w:lvl w:ilvl="3">
      <w:start w:val="1"/>
      <w:numFmt w:val="bullet"/>
      <w:lvlText w:val="●"/>
      <w:lvlJc w:val="left"/>
      <w:pPr>
        <w:ind w:left="2520" w:hanging="360"/>
      </w:pPr>
      <w:rPr>
        <w:rFonts w:ascii="Arial" w:eastAsia="Arial" w:hAnsi="Arial" w:cs="Arial"/>
      </w:rPr>
    </w:lvl>
    <w:lvl w:ilvl="4">
      <w:start w:val="1"/>
      <w:numFmt w:val="bullet"/>
      <w:lvlText w:val="o"/>
      <w:lvlJc w:val="left"/>
      <w:pPr>
        <w:ind w:left="3240" w:hanging="360"/>
      </w:pPr>
      <w:rPr>
        <w:rFonts w:ascii="Arial" w:eastAsia="Arial" w:hAnsi="Arial" w:cs="Arial"/>
      </w:rPr>
    </w:lvl>
    <w:lvl w:ilvl="5">
      <w:start w:val="1"/>
      <w:numFmt w:val="bullet"/>
      <w:lvlText w:val="▪"/>
      <w:lvlJc w:val="left"/>
      <w:pPr>
        <w:ind w:left="3960" w:hanging="360"/>
      </w:pPr>
      <w:rPr>
        <w:rFonts w:ascii="Arial" w:eastAsia="Arial" w:hAnsi="Arial" w:cs="Arial"/>
      </w:rPr>
    </w:lvl>
    <w:lvl w:ilvl="6">
      <w:start w:val="1"/>
      <w:numFmt w:val="bullet"/>
      <w:lvlText w:val="●"/>
      <w:lvlJc w:val="left"/>
      <w:pPr>
        <w:ind w:left="4680" w:hanging="360"/>
      </w:pPr>
      <w:rPr>
        <w:rFonts w:ascii="Arial" w:eastAsia="Arial" w:hAnsi="Arial" w:cs="Arial"/>
      </w:rPr>
    </w:lvl>
    <w:lvl w:ilvl="7">
      <w:start w:val="1"/>
      <w:numFmt w:val="bullet"/>
      <w:lvlText w:val="o"/>
      <w:lvlJc w:val="left"/>
      <w:pPr>
        <w:ind w:left="5400" w:hanging="360"/>
      </w:pPr>
      <w:rPr>
        <w:rFonts w:ascii="Arial" w:eastAsia="Arial" w:hAnsi="Arial" w:cs="Arial"/>
      </w:rPr>
    </w:lvl>
    <w:lvl w:ilvl="8">
      <w:start w:val="1"/>
      <w:numFmt w:val="bullet"/>
      <w:lvlText w:val="▪"/>
      <w:lvlJc w:val="left"/>
      <w:pPr>
        <w:ind w:left="6120" w:hanging="360"/>
      </w:pPr>
      <w:rPr>
        <w:rFonts w:ascii="Arial" w:eastAsia="Arial" w:hAnsi="Arial" w:cs="Arial"/>
      </w:rPr>
    </w:lvl>
  </w:abstractNum>
  <w:abstractNum w:abstractNumId="3" w15:restartNumberingAfterBreak="0">
    <w:nsid w:val="060D4023"/>
    <w:multiLevelType w:val="hybridMultilevel"/>
    <w:tmpl w:val="8DD25BF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06105538"/>
    <w:multiLevelType w:val="multilevel"/>
    <w:tmpl w:val="009A8D80"/>
    <w:lvl w:ilvl="0">
      <w:start w:val="1"/>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Arial" w:eastAsia="Arial" w:hAnsi="Arial" w:cs="Arial"/>
      </w:rPr>
    </w:lvl>
    <w:lvl w:ilvl="2">
      <w:start w:val="1"/>
      <w:numFmt w:val="bullet"/>
      <w:lvlText w:val="▪"/>
      <w:lvlJc w:val="left"/>
      <w:pPr>
        <w:ind w:left="2160" w:hanging="360"/>
      </w:pPr>
      <w:rPr>
        <w:rFonts w:ascii="Arial" w:eastAsia="Arial" w:hAnsi="Arial" w:cs="Arial"/>
      </w:rPr>
    </w:lvl>
    <w:lvl w:ilvl="3">
      <w:start w:val="1"/>
      <w:numFmt w:val="bullet"/>
      <w:lvlText w:val="●"/>
      <w:lvlJc w:val="left"/>
      <w:pPr>
        <w:ind w:left="2880" w:hanging="360"/>
      </w:pPr>
      <w:rPr>
        <w:rFonts w:ascii="Arial" w:eastAsia="Arial" w:hAnsi="Arial" w:cs="Arial"/>
      </w:rPr>
    </w:lvl>
    <w:lvl w:ilvl="4">
      <w:start w:val="1"/>
      <w:numFmt w:val="bullet"/>
      <w:lvlText w:val="o"/>
      <w:lvlJc w:val="left"/>
      <w:pPr>
        <w:ind w:left="3600" w:hanging="360"/>
      </w:pPr>
      <w:rPr>
        <w:rFonts w:ascii="Arial" w:eastAsia="Arial" w:hAnsi="Arial" w:cs="Arial"/>
      </w:rPr>
    </w:lvl>
    <w:lvl w:ilvl="5">
      <w:start w:val="1"/>
      <w:numFmt w:val="bullet"/>
      <w:lvlText w:val="▪"/>
      <w:lvlJc w:val="left"/>
      <w:pPr>
        <w:ind w:left="4320" w:hanging="360"/>
      </w:pPr>
      <w:rPr>
        <w:rFonts w:ascii="Arial" w:eastAsia="Arial" w:hAnsi="Arial" w:cs="Arial"/>
      </w:rPr>
    </w:lvl>
    <w:lvl w:ilvl="6">
      <w:start w:val="1"/>
      <w:numFmt w:val="bullet"/>
      <w:lvlText w:val="●"/>
      <w:lvlJc w:val="left"/>
      <w:pPr>
        <w:ind w:left="5040" w:hanging="360"/>
      </w:pPr>
      <w:rPr>
        <w:rFonts w:ascii="Arial" w:eastAsia="Arial" w:hAnsi="Arial" w:cs="Arial"/>
      </w:rPr>
    </w:lvl>
    <w:lvl w:ilvl="7">
      <w:start w:val="1"/>
      <w:numFmt w:val="bullet"/>
      <w:lvlText w:val="o"/>
      <w:lvlJc w:val="left"/>
      <w:pPr>
        <w:ind w:left="5760" w:hanging="360"/>
      </w:pPr>
      <w:rPr>
        <w:rFonts w:ascii="Arial" w:eastAsia="Arial" w:hAnsi="Arial" w:cs="Arial"/>
      </w:rPr>
    </w:lvl>
    <w:lvl w:ilvl="8">
      <w:start w:val="1"/>
      <w:numFmt w:val="bullet"/>
      <w:lvlText w:val="▪"/>
      <w:lvlJc w:val="left"/>
      <w:pPr>
        <w:ind w:left="6480" w:hanging="360"/>
      </w:pPr>
      <w:rPr>
        <w:rFonts w:ascii="Arial" w:eastAsia="Arial" w:hAnsi="Arial" w:cs="Arial"/>
      </w:rPr>
    </w:lvl>
  </w:abstractNum>
  <w:abstractNum w:abstractNumId="5" w15:restartNumberingAfterBreak="0">
    <w:nsid w:val="06150804"/>
    <w:multiLevelType w:val="multilevel"/>
    <w:tmpl w:val="613EE60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 w15:restartNumberingAfterBreak="0">
    <w:nsid w:val="0630204F"/>
    <w:multiLevelType w:val="hybridMultilevel"/>
    <w:tmpl w:val="4F781D44"/>
    <w:lvl w:ilvl="0" w:tplc="A0FC5976">
      <w:start w:val="2"/>
      <w:numFmt w:val="bullet"/>
      <w:lvlText w:val="•"/>
      <w:lvlJc w:val="left"/>
      <w:pPr>
        <w:ind w:left="720" w:hanging="360"/>
      </w:pPr>
      <w:rPr>
        <w:rFonts w:ascii="Cera PRO" w:eastAsiaTheme="minorHAnsi" w:hAnsi="Cera PRO" w:cs="FranklinGothic-Book"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06534F12"/>
    <w:multiLevelType w:val="multilevel"/>
    <w:tmpl w:val="3FE0C3D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068F5C08"/>
    <w:multiLevelType w:val="hybridMultilevel"/>
    <w:tmpl w:val="C638DAF6"/>
    <w:lvl w:ilvl="0" w:tplc="A0FC5976">
      <w:start w:val="2"/>
      <w:numFmt w:val="bullet"/>
      <w:lvlText w:val="•"/>
      <w:lvlJc w:val="left"/>
      <w:pPr>
        <w:ind w:left="720" w:hanging="360"/>
      </w:pPr>
      <w:rPr>
        <w:rFonts w:ascii="Cera PRO" w:eastAsiaTheme="minorHAnsi" w:hAnsi="Cera PRO" w:cs="FranklinGothic-Book"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08C9337F"/>
    <w:multiLevelType w:val="hybridMultilevel"/>
    <w:tmpl w:val="88AE093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08CB087A"/>
    <w:multiLevelType w:val="hybridMultilevel"/>
    <w:tmpl w:val="DCC63EB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09C57A12"/>
    <w:multiLevelType w:val="multilevel"/>
    <w:tmpl w:val="B9D4B28C"/>
    <w:lvl w:ilvl="0">
      <w:start w:val="1"/>
      <w:numFmt w:val="bullet"/>
      <w:lvlText w:val="●"/>
      <w:lvlJc w:val="left"/>
      <w:pPr>
        <w:ind w:left="360" w:hanging="360"/>
      </w:pPr>
      <w:rPr>
        <w:rFonts w:ascii="Arial" w:eastAsia="Arial" w:hAnsi="Arial" w:cs="Arial"/>
        <w:color w:val="auto"/>
      </w:rPr>
    </w:lvl>
    <w:lvl w:ilvl="1">
      <w:start w:val="1"/>
      <w:numFmt w:val="bullet"/>
      <w:lvlText w:val="o"/>
      <w:lvlJc w:val="left"/>
      <w:pPr>
        <w:ind w:left="372" w:hanging="360"/>
      </w:pPr>
      <w:rPr>
        <w:rFonts w:ascii="Arial" w:eastAsia="Arial" w:hAnsi="Arial" w:cs="Arial"/>
      </w:rPr>
    </w:lvl>
    <w:lvl w:ilvl="2">
      <w:start w:val="1"/>
      <w:numFmt w:val="bullet"/>
      <w:lvlText w:val="▪"/>
      <w:lvlJc w:val="left"/>
      <w:pPr>
        <w:ind w:left="1092" w:hanging="360"/>
      </w:pPr>
      <w:rPr>
        <w:rFonts w:ascii="Arial" w:eastAsia="Arial" w:hAnsi="Arial" w:cs="Arial"/>
      </w:rPr>
    </w:lvl>
    <w:lvl w:ilvl="3">
      <w:start w:val="1"/>
      <w:numFmt w:val="bullet"/>
      <w:lvlText w:val="●"/>
      <w:lvlJc w:val="left"/>
      <w:pPr>
        <w:ind w:left="1812" w:hanging="360"/>
      </w:pPr>
      <w:rPr>
        <w:rFonts w:ascii="Arial" w:eastAsia="Arial" w:hAnsi="Arial" w:cs="Arial"/>
      </w:rPr>
    </w:lvl>
    <w:lvl w:ilvl="4">
      <w:start w:val="1"/>
      <w:numFmt w:val="bullet"/>
      <w:lvlText w:val="o"/>
      <w:lvlJc w:val="left"/>
      <w:pPr>
        <w:ind w:left="2532" w:hanging="360"/>
      </w:pPr>
      <w:rPr>
        <w:rFonts w:ascii="Arial" w:eastAsia="Arial" w:hAnsi="Arial" w:cs="Arial"/>
      </w:rPr>
    </w:lvl>
    <w:lvl w:ilvl="5">
      <w:start w:val="1"/>
      <w:numFmt w:val="bullet"/>
      <w:lvlText w:val="▪"/>
      <w:lvlJc w:val="left"/>
      <w:pPr>
        <w:ind w:left="3252" w:hanging="360"/>
      </w:pPr>
      <w:rPr>
        <w:rFonts w:ascii="Arial" w:eastAsia="Arial" w:hAnsi="Arial" w:cs="Arial"/>
      </w:rPr>
    </w:lvl>
    <w:lvl w:ilvl="6">
      <w:start w:val="1"/>
      <w:numFmt w:val="bullet"/>
      <w:lvlText w:val="●"/>
      <w:lvlJc w:val="left"/>
      <w:pPr>
        <w:ind w:left="3972" w:hanging="360"/>
      </w:pPr>
      <w:rPr>
        <w:rFonts w:ascii="Arial" w:eastAsia="Arial" w:hAnsi="Arial" w:cs="Arial"/>
      </w:rPr>
    </w:lvl>
    <w:lvl w:ilvl="7">
      <w:start w:val="1"/>
      <w:numFmt w:val="bullet"/>
      <w:lvlText w:val="o"/>
      <w:lvlJc w:val="left"/>
      <w:pPr>
        <w:ind w:left="4692" w:hanging="360"/>
      </w:pPr>
      <w:rPr>
        <w:rFonts w:ascii="Arial" w:eastAsia="Arial" w:hAnsi="Arial" w:cs="Arial"/>
      </w:rPr>
    </w:lvl>
    <w:lvl w:ilvl="8">
      <w:start w:val="1"/>
      <w:numFmt w:val="bullet"/>
      <w:lvlText w:val="▪"/>
      <w:lvlJc w:val="left"/>
      <w:pPr>
        <w:ind w:left="5412" w:hanging="360"/>
      </w:pPr>
      <w:rPr>
        <w:rFonts w:ascii="Arial" w:eastAsia="Arial" w:hAnsi="Arial" w:cs="Arial"/>
      </w:rPr>
    </w:lvl>
  </w:abstractNum>
  <w:abstractNum w:abstractNumId="12" w15:restartNumberingAfterBreak="0">
    <w:nsid w:val="0AB73C52"/>
    <w:multiLevelType w:val="hybridMultilevel"/>
    <w:tmpl w:val="8C6220C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0BFB4399"/>
    <w:multiLevelType w:val="hybridMultilevel"/>
    <w:tmpl w:val="FB84BB88"/>
    <w:lvl w:ilvl="0" w:tplc="A0FC5976">
      <w:start w:val="2"/>
      <w:numFmt w:val="bullet"/>
      <w:lvlText w:val="•"/>
      <w:lvlJc w:val="left"/>
      <w:pPr>
        <w:ind w:left="720" w:hanging="360"/>
      </w:pPr>
      <w:rPr>
        <w:rFonts w:ascii="Cera PRO" w:eastAsiaTheme="minorHAnsi" w:hAnsi="Cera PRO" w:cs="FranklinGothic-Book"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0DEF2A37"/>
    <w:multiLevelType w:val="multilevel"/>
    <w:tmpl w:val="8CF070B2"/>
    <w:lvl w:ilvl="0">
      <w:start w:val="1"/>
      <w:numFmt w:val="bullet"/>
      <w:lvlText w:val="-"/>
      <w:lvlJc w:val="left"/>
      <w:pPr>
        <w:ind w:left="360" w:hanging="360"/>
      </w:pPr>
      <w:rPr>
        <w:rFonts w:ascii="Arial" w:eastAsia="Arial" w:hAnsi="Arial" w:cs="Arial"/>
      </w:rPr>
    </w:lvl>
    <w:lvl w:ilvl="1">
      <w:start w:val="1"/>
      <w:numFmt w:val="bullet"/>
      <w:lvlText w:val="o"/>
      <w:lvlJc w:val="left"/>
      <w:pPr>
        <w:ind w:left="1080" w:hanging="360"/>
      </w:pPr>
      <w:rPr>
        <w:rFonts w:ascii="Arial" w:eastAsia="Arial" w:hAnsi="Arial" w:cs="Arial"/>
      </w:rPr>
    </w:lvl>
    <w:lvl w:ilvl="2">
      <w:start w:val="1"/>
      <w:numFmt w:val="bullet"/>
      <w:lvlText w:val="▪"/>
      <w:lvlJc w:val="left"/>
      <w:pPr>
        <w:ind w:left="1800" w:hanging="360"/>
      </w:pPr>
      <w:rPr>
        <w:rFonts w:ascii="Arial" w:eastAsia="Arial" w:hAnsi="Arial" w:cs="Arial"/>
      </w:rPr>
    </w:lvl>
    <w:lvl w:ilvl="3">
      <w:start w:val="1"/>
      <w:numFmt w:val="bullet"/>
      <w:lvlText w:val="●"/>
      <w:lvlJc w:val="left"/>
      <w:pPr>
        <w:ind w:left="2520" w:hanging="360"/>
      </w:pPr>
      <w:rPr>
        <w:rFonts w:ascii="Arial" w:eastAsia="Arial" w:hAnsi="Arial" w:cs="Arial"/>
      </w:rPr>
    </w:lvl>
    <w:lvl w:ilvl="4">
      <w:start w:val="1"/>
      <w:numFmt w:val="bullet"/>
      <w:lvlText w:val="o"/>
      <w:lvlJc w:val="left"/>
      <w:pPr>
        <w:ind w:left="3240" w:hanging="360"/>
      </w:pPr>
      <w:rPr>
        <w:rFonts w:ascii="Arial" w:eastAsia="Arial" w:hAnsi="Arial" w:cs="Arial"/>
      </w:rPr>
    </w:lvl>
    <w:lvl w:ilvl="5">
      <w:start w:val="1"/>
      <w:numFmt w:val="bullet"/>
      <w:lvlText w:val="▪"/>
      <w:lvlJc w:val="left"/>
      <w:pPr>
        <w:ind w:left="3960" w:hanging="360"/>
      </w:pPr>
      <w:rPr>
        <w:rFonts w:ascii="Arial" w:eastAsia="Arial" w:hAnsi="Arial" w:cs="Arial"/>
      </w:rPr>
    </w:lvl>
    <w:lvl w:ilvl="6">
      <w:start w:val="1"/>
      <w:numFmt w:val="bullet"/>
      <w:lvlText w:val="●"/>
      <w:lvlJc w:val="left"/>
      <w:pPr>
        <w:ind w:left="4680" w:hanging="360"/>
      </w:pPr>
      <w:rPr>
        <w:rFonts w:ascii="Arial" w:eastAsia="Arial" w:hAnsi="Arial" w:cs="Arial"/>
      </w:rPr>
    </w:lvl>
    <w:lvl w:ilvl="7">
      <w:start w:val="1"/>
      <w:numFmt w:val="bullet"/>
      <w:lvlText w:val="o"/>
      <w:lvlJc w:val="left"/>
      <w:pPr>
        <w:ind w:left="5400" w:hanging="360"/>
      </w:pPr>
      <w:rPr>
        <w:rFonts w:ascii="Arial" w:eastAsia="Arial" w:hAnsi="Arial" w:cs="Arial"/>
      </w:rPr>
    </w:lvl>
    <w:lvl w:ilvl="8">
      <w:start w:val="1"/>
      <w:numFmt w:val="bullet"/>
      <w:lvlText w:val="▪"/>
      <w:lvlJc w:val="left"/>
      <w:pPr>
        <w:ind w:left="6120" w:hanging="360"/>
      </w:pPr>
      <w:rPr>
        <w:rFonts w:ascii="Arial" w:eastAsia="Arial" w:hAnsi="Arial" w:cs="Arial"/>
      </w:rPr>
    </w:lvl>
  </w:abstractNum>
  <w:abstractNum w:abstractNumId="15" w15:restartNumberingAfterBreak="0">
    <w:nsid w:val="0F7A6930"/>
    <w:multiLevelType w:val="multilevel"/>
    <w:tmpl w:val="62B8CC06"/>
    <w:lvl w:ilvl="0">
      <w:start w:val="1"/>
      <w:numFmt w:val="bullet"/>
      <w:lvlText w:val="●"/>
      <w:lvlJc w:val="left"/>
      <w:pPr>
        <w:ind w:left="247" w:hanging="247"/>
      </w:pPr>
      <w:rPr>
        <w:rFonts w:ascii="Arial" w:eastAsia="Arial" w:hAnsi="Arial" w:cs="Arial"/>
      </w:rPr>
    </w:lvl>
    <w:lvl w:ilvl="1">
      <w:start w:val="1"/>
      <w:numFmt w:val="bullet"/>
      <w:lvlText w:val="o"/>
      <w:lvlJc w:val="left"/>
      <w:pPr>
        <w:ind w:left="1327" w:hanging="360"/>
      </w:pPr>
      <w:rPr>
        <w:rFonts w:ascii="Arial" w:eastAsia="Arial" w:hAnsi="Arial" w:cs="Arial"/>
      </w:rPr>
    </w:lvl>
    <w:lvl w:ilvl="2">
      <w:start w:val="1"/>
      <w:numFmt w:val="bullet"/>
      <w:lvlText w:val="▪"/>
      <w:lvlJc w:val="left"/>
      <w:pPr>
        <w:ind w:left="2047" w:hanging="360"/>
      </w:pPr>
      <w:rPr>
        <w:rFonts w:ascii="Arial" w:eastAsia="Arial" w:hAnsi="Arial" w:cs="Arial"/>
      </w:rPr>
    </w:lvl>
    <w:lvl w:ilvl="3">
      <w:start w:val="1"/>
      <w:numFmt w:val="bullet"/>
      <w:lvlText w:val="●"/>
      <w:lvlJc w:val="left"/>
      <w:pPr>
        <w:ind w:left="2767" w:hanging="360"/>
      </w:pPr>
      <w:rPr>
        <w:rFonts w:ascii="Arial" w:eastAsia="Arial" w:hAnsi="Arial" w:cs="Arial"/>
      </w:rPr>
    </w:lvl>
    <w:lvl w:ilvl="4">
      <w:start w:val="1"/>
      <w:numFmt w:val="bullet"/>
      <w:lvlText w:val="o"/>
      <w:lvlJc w:val="left"/>
      <w:pPr>
        <w:ind w:left="3487" w:hanging="360"/>
      </w:pPr>
      <w:rPr>
        <w:rFonts w:ascii="Arial" w:eastAsia="Arial" w:hAnsi="Arial" w:cs="Arial"/>
      </w:rPr>
    </w:lvl>
    <w:lvl w:ilvl="5">
      <w:start w:val="1"/>
      <w:numFmt w:val="bullet"/>
      <w:lvlText w:val="▪"/>
      <w:lvlJc w:val="left"/>
      <w:pPr>
        <w:ind w:left="4207" w:hanging="360"/>
      </w:pPr>
      <w:rPr>
        <w:rFonts w:ascii="Arial" w:eastAsia="Arial" w:hAnsi="Arial" w:cs="Arial"/>
      </w:rPr>
    </w:lvl>
    <w:lvl w:ilvl="6">
      <w:start w:val="1"/>
      <w:numFmt w:val="bullet"/>
      <w:lvlText w:val="●"/>
      <w:lvlJc w:val="left"/>
      <w:pPr>
        <w:ind w:left="4927" w:hanging="360"/>
      </w:pPr>
      <w:rPr>
        <w:rFonts w:ascii="Arial" w:eastAsia="Arial" w:hAnsi="Arial" w:cs="Arial"/>
      </w:rPr>
    </w:lvl>
    <w:lvl w:ilvl="7">
      <w:start w:val="1"/>
      <w:numFmt w:val="bullet"/>
      <w:lvlText w:val="o"/>
      <w:lvlJc w:val="left"/>
      <w:pPr>
        <w:ind w:left="5647" w:hanging="360"/>
      </w:pPr>
      <w:rPr>
        <w:rFonts w:ascii="Arial" w:eastAsia="Arial" w:hAnsi="Arial" w:cs="Arial"/>
      </w:rPr>
    </w:lvl>
    <w:lvl w:ilvl="8">
      <w:start w:val="1"/>
      <w:numFmt w:val="bullet"/>
      <w:lvlText w:val="▪"/>
      <w:lvlJc w:val="left"/>
      <w:pPr>
        <w:ind w:left="6367" w:hanging="360"/>
      </w:pPr>
      <w:rPr>
        <w:rFonts w:ascii="Arial" w:eastAsia="Arial" w:hAnsi="Arial" w:cs="Arial"/>
      </w:rPr>
    </w:lvl>
  </w:abstractNum>
  <w:abstractNum w:abstractNumId="16" w15:restartNumberingAfterBreak="0">
    <w:nsid w:val="122D02C9"/>
    <w:multiLevelType w:val="hybridMultilevel"/>
    <w:tmpl w:val="9E6280BC"/>
    <w:lvl w:ilvl="0" w:tplc="9BC43084">
      <w:start w:val="8"/>
      <w:numFmt w:val="decimal"/>
      <w:lvlText w:val="%1"/>
      <w:lvlJc w:val="left"/>
      <w:pPr>
        <w:ind w:left="502" w:hanging="360"/>
      </w:pPr>
      <w:rPr>
        <w:rFonts w:hint="default"/>
      </w:rPr>
    </w:lvl>
    <w:lvl w:ilvl="1" w:tplc="04130019" w:tentative="1">
      <w:start w:val="1"/>
      <w:numFmt w:val="lowerLetter"/>
      <w:lvlText w:val="%2."/>
      <w:lvlJc w:val="left"/>
      <w:pPr>
        <w:ind w:left="1222" w:hanging="360"/>
      </w:pPr>
    </w:lvl>
    <w:lvl w:ilvl="2" w:tplc="0413001B" w:tentative="1">
      <w:start w:val="1"/>
      <w:numFmt w:val="lowerRoman"/>
      <w:lvlText w:val="%3."/>
      <w:lvlJc w:val="right"/>
      <w:pPr>
        <w:ind w:left="1942" w:hanging="180"/>
      </w:pPr>
    </w:lvl>
    <w:lvl w:ilvl="3" w:tplc="0413000F" w:tentative="1">
      <w:start w:val="1"/>
      <w:numFmt w:val="decimal"/>
      <w:lvlText w:val="%4."/>
      <w:lvlJc w:val="left"/>
      <w:pPr>
        <w:ind w:left="2662" w:hanging="360"/>
      </w:pPr>
    </w:lvl>
    <w:lvl w:ilvl="4" w:tplc="04130019" w:tentative="1">
      <w:start w:val="1"/>
      <w:numFmt w:val="lowerLetter"/>
      <w:lvlText w:val="%5."/>
      <w:lvlJc w:val="left"/>
      <w:pPr>
        <w:ind w:left="3382" w:hanging="360"/>
      </w:pPr>
    </w:lvl>
    <w:lvl w:ilvl="5" w:tplc="0413001B" w:tentative="1">
      <w:start w:val="1"/>
      <w:numFmt w:val="lowerRoman"/>
      <w:lvlText w:val="%6."/>
      <w:lvlJc w:val="right"/>
      <w:pPr>
        <w:ind w:left="4102" w:hanging="180"/>
      </w:pPr>
    </w:lvl>
    <w:lvl w:ilvl="6" w:tplc="0413000F" w:tentative="1">
      <w:start w:val="1"/>
      <w:numFmt w:val="decimal"/>
      <w:lvlText w:val="%7."/>
      <w:lvlJc w:val="left"/>
      <w:pPr>
        <w:ind w:left="4822" w:hanging="360"/>
      </w:pPr>
    </w:lvl>
    <w:lvl w:ilvl="7" w:tplc="04130019" w:tentative="1">
      <w:start w:val="1"/>
      <w:numFmt w:val="lowerLetter"/>
      <w:lvlText w:val="%8."/>
      <w:lvlJc w:val="left"/>
      <w:pPr>
        <w:ind w:left="5542" w:hanging="360"/>
      </w:pPr>
    </w:lvl>
    <w:lvl w:ilvl="8" w:tplc="0413001B" w:tentative="1">
      <w:start w:val="1"/>
      <w:numFmt w:val="lowerRoman"/>
      <w:lvlText w:val="%9."/>
      <w:lvlJc w:val="right"/>
      <w:pPr>
        <w:ind w:left="6262" w:hanging="180"/>
      </w:pPr>
    </w:lvl>
  </w:abstractNum>
  <w:abstractNum w:abstractNumId="17" w15:restartNumberingAfterBreak="0">
    <w:nsid w:val="14D90CA8"/>
    <w:multiLevelType w:val="multilevel"/>
    <w:tmpl w:val="8098DF74"/>
    <w:lvl w:ilvl="0">
      <w:start w:val="3"/>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8" w15:restartNumberingAfterBreak="0">
    <w:nsid w:val="14E55B56"/>
    <w:multiLevelType w:val="multilevel"/>
    <w:tmpl w:val="54E4315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1569148E"/>
    <w:multiLevelType w:val="hybridMultilevel"/>
    <w:tmpl w:val="6900C596"/>
    <w:lvl w:ilvl="0" w:tplc="A0FC5976">
      <w:start w:val="2"/>
      <w:numFmt w:val="bullet"/>
      <w:lvlText w:val="•"/>
      <w:lvlJc w:val="left"/>
      <w:pPr>
        <w:ind w:left="720" w:hanging="360"/>
      </w:pPr>
      <w:rPr>
        <w:rFonts w:ascii="Cera PRO" w:eastAsiaTheme="minorHAnsi" w:hAnsi="Cera PRO" w:cs="FranklinGothic-Book"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1575581E"/>
    <w:multiLevelType w:val="multilevel"/>
    <w:tmpl w:val="8CF88FCA"/>
    <w:lvl w:ilvl="0">
      <w:start w:val="1"/>
      <w:numFmt w:val="bullet"/>
      <w:lvlText w:val="-"/>
      <w:lvlJc w:val="left"/>
      <w:pPr>
        <w:ind w:left="360" w:hanging="360"/>
      </w:pPr>
      <w:rPr>
        <w:rFonts w:ascii="Arial" w:eastAsia="Arial" w:hAnsi="Arial" w:cs="Arial"/>
      </w:rPr>
    </w:lvl>
    <w:lvl w:ilvl="1">
      <w:start w:val="1"/>
      <w:numFmt w:val="bullet"/>
      <w:lvlText w:val="o"/>
      <w:lvlJc w:val="left"/>
      <w:pPr>
        <w:ind w:left="1080" w:hanging="360"/>
      </w:pPr>
      <w:rPr>
        <w:rFonts w:ascii="Arial" w:eastAsia="Arial" w:hAnsi="Arial" w:cs="Arial"/>
      </w:rPr>
    </w:lvl>
    <w:lvl w:ilvl="2">
      <w:start w:val="1"/>
      <w:numFmt w:val="bullet"/>
      <w:lvlText w:val="▪"/>
      <w:lvlJc w:val="left"/>
      <w:pPr>
        <w:ind w:left="1800" w:hanging="360"/>
      </w:pPr>
      <w:rPr>
        <w:rFonts w:ascii="Arial" w:eastAsia="Arial" w:hAnsi="Arial" w:cs="Arial"/>
      </w:rPr>
    </w:lvl>
    <w:lvl w:ilvl="3">
      <w:start w:val="1"/>
      <w:numFmt w:val="bullet"/>
      <w:lvlText w:val="●"/>
      <w:lvlJc w:val="left"/>
      <w:pPr>
        <w:ind w:left="2520" w:hanging="360"/>
      </w:pPr>
      <w:rPr>
        <w:rFonts w:ascii="Arial" w:eastAsia="Arial" w:hAnsi="Arial" w:cs="Arial"/>
      </w:rPr>
    </w:lvl>
    <w:lvl w:ilvl="4">
      <w:start w:val="1"/>
      <w:numFmt w:val="bullet"/>
      <w:lvlText w:val="o"/>
      <w:lvlJc w:val="left"/>
      <w:pPr>
        <w:ind w:left="3240" w:hanging="360"/>
      </w:pPr>
      <w:rPr>
        <w:rFonts w:ascii="Arial" w:eastAsia="Arial" w:hAnsi="Arial" w:cs="Arial"/>
      </w:rPr>
    </w:lvl>
    <w:lvl w:ilvl="5">
      <w:start w:val="1"/>
      <w:numFmt w:val="bullet"/>
      <w:lvlText w:val="▪"/>
      <w:lvlJc w:val="left"/>
      <w:pPr>
        <w:ind w:left="3960" w:hanging="360"/>
      </w:pPr>
      <w:rPr>
        <w:rFonts w:ascii="Arial" w:eastAsia="Arial" w:hAnsi="Arial" w:cs="Arial"/>
      </w:rPr>
    </w:lvl>
    <w:lvl w:ilvl="6">
      <w:start w:val="1"/>
      <w:numFmt w:val="bullet"/>
      <w:lvlText w:val="●"/>
      <w:lvlJc w:val="left"/>
      <w:pPr>
        <w:ind w:left="4680" w:hanging="360"/>
      </w:pPr>
      <w:rPr>
        <w:rFonts w:ascii="Arial" w:eastAsia="Arial" w:hAnsi="Arial" w:cs="Arial"/>
      </w:rPr>
    </w:lvl>
    <w:lvl w:ilvl="7">
      <w:start w:val="1"/>
      <w:numFmt w:val="bullet"/>
      <w:lvlText w:val="o"/>
      <w:lvlJc w:val="left"/>
      <w:pPr>
        <w:ind w:left="5400" w:hanging="360"/>
      </w:pPr>
      <w:rPr>
        <w:rFonts w:ascii="Arial" w:eastAsia="Arial" w:hAnsi="Arial" w:cs="Arial"/>
      </w:rPr>
    </w:lvl>
    <w:lvl w:ilvl="8">
      <w:start w:val="1"/>
      <w:numFmt w:val="bullet"/>
      <w:lvlText w:val="▪"/>
      <w:lvlJc w:val="left"/>
      <w:pPr>
        <w:ind w:left="6120" w:hanging="360"/>
      </w:pPr>
      <w:rPr>
        <w:rFonts w:ascii="Arial" w:eastAsia="Arial" w:hAnsi="Arial" w:cs="Arial"/>
      </w:rPr>
    </w:lvl>
  </w:abstractNum>
  <w:abstractNum w:abstractNumId="21" w15:restartNumberingAfterBreak="0">
    <w:nsid w:val="17FE0F78"/>
    <w:multiLevelType w:val="hybridMultilevel"/>
    <w:tmpl w:val="46CEBE4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1A4E5AFB"/>
    <w:multiLevelType w:val="multilevel"/>
    <w:tmpl w:val="1D804068"/>
    <w:lvl w:ilvl="0">
      <w:start w:val="1"/>
      <w:numFmt w:val="bullet"/>
      <w:lvlText w:val="-"/>
      <w:lvlJc w:val="left"/>
      <w:pPr>
        <w:ind w:left="360" w:hanging="360"/>
      </w:pPr>
      <w:rPr>
        <w:rFonts w:ascii="Arial" w:eastAsia="Arial" w:hAnsi="Arial" w:cs="Arial"/>
      </w:rPr>
    </w:lvl>
    <w:lvl w:ilvl="1">
      <w:start w:val="1"/>
      <w:numFmt w:val="bullet"/>
      <w:lvlText w:val="o"/>
      <w:lvlJc w:val="left"/>
      <w:pPr>
        <w:ind w:left="1080" w:hanging="360"/>
      </w:pPr>
      <w:rPr>
        <w:rFonts w:ascii="Arial" w:eastAsia="Arial" w:hAnsi="Arial" w:cs="Arial"/>
      </w:rPr>
    </w:lvl>
    <w:lvl w:ilvl="2">
      <w:start w:val="1"/>
      <w:numFmt w:val="bullet"/>
      <w:lvlText w:val="▪"/>
      <w:lvlJc w:val="left"/>
      <w:pPr>
        <w:ind w:left="1800" w:hanging="360"/>
      </w:pPr>
      <w:rPr>
        <w:rFonts w:ascii="Arial" w:eastAsia="Arial" w:hAnsi="Arial" w:cs="Arial"/>
      </w:rPr>
    </w:lvl>
    <w:lvl w:ilvl="3">
      <w:start w:val="1"/>
      <w:numFmt w:val="bullet"/>
      <w:lvlText w:val="●"/>
      <w:lvlJc w:val="left"/>
      <w:pPr>
        <w:ind w:left="2520" w:hanging="360"/>
      </w:pPr>
      <w:rPr>
        <w:rFonts w:ascii="Arial" w:eastAsia="Arial" w:hAnsi="Arial" w:cs="Arial"/>
      </w:rPr>
    </w:lvl>
    <w:lvl w:ilvl="4">
      <w:start w:val="1"/>
      <w:numFmt w:val="bullet"/>
      <w:lvlText w:val="o"/>
      <w:lvlJc w:val="left"/>
      <w:pPr>
        <w:ind w:left="3240" w:hanging="360"/>
      </w:pPr>
      <w:rPr>
        <w:rFonts w:ascii="Arial" w:eastAsia="Arial" w:hAnsi="Arial" w:cs="Arial"/>
      </w:rPr>
    </w:lvl>
    <w:lvl w:ilvl="5">
      <w:start w:val="1"/>
      <w:numFmt w:val="bullet"/>
      <w:lvlText w:val="▪"/>
      <w:lvlJc w:val="left"/>
      <w:pPr>
        <w:ind w:left="3960" w:hanging="360"/>
      </w:pPr>
      <w:rPr>
        <w:rFonts w:ascii="Arial" w:eastAsia="Arial" w:hAnsi="Arial" w:cs="Arial"/>
      </w:rPr>
    </w:lvl>
    <w:lvl w:ilvl="6">
      <w:start w:val="1"/>
      <w:numFmt w:val="bullet"/>
      <w:lvlText w:val="●"/>
      <w:lvlJc w:val="left"/>
      <w:pPr>
        <w:ind w:left="4680" w:hanging="360"/>
      </w:pPr>
      <w:rPr>
        <w:rFonts w:ascii="Arial" w:eastAsia="Arial" w:hAnsi="Arial" w:cs="Arial"/>
      </w:rPr>
    </w:lvl>
    <w:lvl w:ilvl="7">
      <w:start w:val="1"/>
      <w:numFmt w:val="bullet"/>
      <w:lvlText w:val="o"/>
      <w:lvlJc w:val="left"/>
      <w:pPr>
        <w:ind w:left="5400" w:hanging="360"/>
      </w:pPr>
      <w:rPr>
        <w:rFonts w:ascii="Arial" w:eastAsia="Arial" w:hAnsi="Arial" w:cs="Arial"/>
      </w:rPr>
    </w:lvl>
    <w:lvl w:ilvl="8">
      <w:start w:val="1"/>
      <w:numFmt w:val="bullet"/>
      <w:lvlText w:val="▪"/>
      <w:lvlJc w:val="left"/>
      <w:pPr>
        <w:ind w:left="6120" w:hanging="360"/>
      </w:pPr>
      <w:rPr>
        <w:rFonts w:ascii="Arial" w:eastAsia="Arial" w:hAnsi="Arial" w:cs="Arial"/>
      </w:rPr>
    </w:lvl>
  </w:abstractNum>
  <w:abstractNum w:abstractNumId="23" w15:restartNumberingAfterBreak="0">
    <w:nsid w:val="1A8349BB"/>
    <w:multiLevelType w:val="multilevel"/>
    <w:tmpl w:val="BE00A720"/>
    <w:lvl w:ilvl="0">
      <w:start w:val="1"/>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Arial" w:eastAsia="Arial" w:hAnsi="Arial" w:cs="Arial"/>
      </w:rPr>
    </w:lvl>
    <w:lvl w:ilvl="2">
      <w:start w:val="1"/>
      <w:numFmt w:val="bullet"/>
      <w:lvlText w:val="▪"/>
      <w:lvlJc w:val="left"/>
      <w:pPr>
        <w:ind w:left="2160" w:hanging="360"/>
      </w:pPr>
      <w:rPr>
        <w:rFonts w:ascii="Arial" w:eastAsia="Arial" w:hAnsi="Arial" w:cs="Arial"/>
      </w:rPr>
    </w:lvl>
    <w:lvl w:ilvl="3">
      <w:start w:val="1"/>
      <w:numFmt w:val="bullet"/>
      <w:lvlText w:val="●"/>
      <w:lvlJc w:val="left"/>
      <w:pPr>
        <w:ind w:left="2880" w:hanging="360"/>
      </w:pPr>
      <w:rPr>
        <w:rFonts w:ascii="Arial" w:eastAsia="Arial" w:hAnsi="Arial" w:cs="Arial"/>
      </w:rPr>
    </w:lvl>
    <w:lvl w:ilvl="4">
      <w:start w:val="1"/>
      <w:numFmt w:val="bullet"/>
      <w:lvlText w:val="o"/>
      <w:lvlJc w:val="left"/>
      <w:pPr>
        <w:ind w:left="3600" w:hanging="360"/>
      </w:pPr>
      <w:rPr>
        <w:rFonts w:ascii="Arial" w:eastAsia="Arial" w:hAnsi="Arial" w:cs="Arial"/>
      </w:rPr>
    </w:lvl>
    <w:lvl w:ilvl="5">
      <w:start w:val="1"/>
      <w:numFmt w:val="bullet"/>
      <w:lvlText w:val="▪"/>
      <w:lvlJc w:val="left"/>
      <w:pPr>
        <w:ind w:left="4320" w:hanging="360"/>
      </w:pPr>
      <w:rPr>
        <w:rFonts w:ascii="Arial" w:eastAsia="Arial" w:hAnsi="Arial" w:cs="Arial"/>
      </w:rPr>
    </w:lvl>
    <w:lvl w:ilvl="6">
      <w:start w:val="1"/>
      <w:numFmt w:val="bullet"/>
      <w:lvlText w:val="●"/>
      <w:lvlJc w:val="left"/>
      <w:pPr>
        <w:ind w:left="5040" w:hanging="360"/>
      </w:pPr>
      <w:rPr>
        <w:rFonts w:ascii="Arial" w:eastAsia="Arial" w:hAnsi="Arial" w:cs="Arial"/>
      </w:rPr>
    </w:lvl>
    <w:lvl w:ilvl="7">
      <w:start w:val="1"/>
      <w:numFmt w:val="bullet"/>
      <w:lvlText w:val="o"/>
      <w:lvlJc w:val="left"/>
      <w:pPr>
        <w:ind w:left="5760" w:hanging="360"/>
      </w:pPr>
      <w:rPr>
        <w:rFonts w:ascii="Arial" w:eastAsia="Arial" w:hAnsi="Arial" w:cs="Arial"/>
      </w:rPr>
    </w:lvl>
    <w:lvl w:ilvl="8">
      <w:start w:val="1"/>
      <w:numFmt w:val="bullet"/>
      <w:lvlText w:val="▪"/>
      <w:lvlJc w:val="left"/>
      <w:pPr>
        <w:ind w:left="6480" w:hanging="360"/>
      </w:pPr>
      <w:rPr>
        <w:rFonts w:ascii="Arial" w:eastAsia="Arial" w:hAnsi="Arial" w:cs="Arial"/>
      </w:rPr>
    </w:lvl>
  </w:abstractNum>
  <w:abstractNum w:abstractNumId="24" w15:restartNumberingAfterBreak="0">
    <w:nsid w:val="1B460C04"/>
    <w:multiLevelType w:val="hybridMultilevel"/>
    <w:tmpl w:val="4C7812D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15:restartNumberingAfterBreak="0">
    <w:nsid w:val="1C453B32"/>
    <w:multiLevelType w:val="multilevel"/>
    <w:tmpl w:val="63C056EA"/>
    <w:lvl w:ilvl="0">
      <w:start w:val="1"/>
      <w:numFmt w:val="bullet"/>
      <w:lvlText w:val="-"/>
      <w:lvlJc w:val="left"/>
      <w:pPr>
        <w:ind w:left="786" w:hanging="360"/>
      </w:pPr>
      <w:rPr>
        <w:rFonts w:ascii="Arial" w:eastAsia="Arial" w:hAnsi="Arial" w:cs="Arial"/>
      </w:rPr>
    </w:lvl>
    <w:lvl w:ilvl="1">
      <w:start w:val="1"/>
      <w:numFmt w:val="bullet"/>
      <w:lvlText w:val="o"/>
      <w:lvlJc w:val="left"/>
      <w:pPr>
        <w:ind w:left="1506" w:hanging="360"/>
      </w:pPr>
      <w:rPr>
        <w:rFonts w:ascii="Arial" w:eastAsia="Arial" w:hAnsi="Arial" w:cs="Arial"/>
      </w:rPr>
    </w:lvl>
    <w:lvl w:ilvl="2">
      <w:start w:val="1"/>
      <w:numFmt w:val="bullet"/>
      <w:lvlText w:val="▪"/>
      <w:lvlJc w:val="left"/>
      <w:pPr>
        <w:ind w:left="2226" w:hanging="360"/>
      </w:pPr>
      <w:rPr>
        <w:rFonts w:ascii="Arial" w:eastAsia="Arial" w:hAnsi="Arial" w:cs="Arial"/>
      </w:rPr>
    </w:lvl>
    <w:lvl w:ilvl="3">
      <w:start w:val="1"/>
      <w:numFmt w:val="bullet"/>
      <w:lvlText w:val="●"/>
      <w:lvlJc w:val="left"/>
      <w:pPr>
        <w:ind w:left="2946" w:hanging="360"/>
      </w:pPr>
      <w:rPr>
        <w:rFonts w:ascii="Arial" w:eastAsia="Arial" w:hAnsi="Arial" w:cs="Arial"/>
      </w:rPr>
    </w:lvl>
    <w:lvl w:ilvl="4">
      <w:start w:val="1"/>
      <w:numFmt w:val="bullet"/>
      <w:lvlText w:val="o"/>
      <w:lvlJc w:val="left"/>
      <w:pPr>
        <w:ind w:left="3666" w:hanging="360"/>
      </w:pPr>
      <w:rPr>
        <w:rFonts w:ascii="Arial" w:eastAsia="Arial" w:hAnsi="Arial" w:cs="Arial"/>
      </w:rPr>
    </w:lvl>
    <w:lvl w:ilvl="5">
      <w:start w:val="1"/>
      <w:numFmt w:val="bullet"/>
      <w:lvlText w:val="▪"/>
      <w:lvlJc w:val="left"/>
      <w:pPr>
        <w:ind w:left="4386" w:hanging="360"/>
      </w:pPr>
      <w:rPr>
        <w:rFonts w:ascii="Arial" w:eastAsia="Arial" w:hAnsi="Arial" w:cs="Arial"/>
      </w:rPr>
    </w:lvl>
    <w:lvl w:ilvl="6">
      <w:start w:val="1"/>
      <w:numFmt w:val="bullet"/>
      <w:lvlText w:val="●"/>
      <w:lvlJc w:val="left"/>
      <w:pPr>
        <w:ind w:left="5106" w:hanging="360"/>
      </w:pPr>
      <w:rPr>
        <w:rFonts w:ascii="Arial" w:eastAsia="Arial" w:hAnsi="Arial" w:cs="Arial"/>
      </w:rPr>
    </w:lvl>
    <w:lvl w:ilvl="7">
      <w:start w:val="1"/>
      <w:numFmt w:val="bullet"/>
      <w:lvlText w:val="o"/>
      <w:lvlJc w:val="left"/>
      <w:pPr>
        <w:ind w:left="5826" w:hanging="360"/>
      </w:pPr>
      <w:rPr>
        <w:rFonts w:ascii="Arial" w:eastAsia="Arial" w:hAnsi="Arial" w:cs="Arial"/>
      </w:rPr>
    </w:lvl>
    <w:lvl w:ilvl="8">
      <w:start w:val="1"/>
      <w:numFmt w:val="bullet"/>
      <w:lvlText w:val="▪"/>
      <w:lvlJc w:val="left"/>
      <w:pPr>
        <w:ind w:left="6546" w:hanging="360"/>
      </w:pPr>
      <w:rPr>
        <w:rFonts w:ascii="Arial" w:eastAsia="Arial" w:hAnsi="Arial" w:cs="Arial"/>
      </w:rPr>
    </w:lvl>
  </w:abstractNum>
  <w:abstractNum w:abstractNumId="26" w15:restartNumberingAfterBreak="0">
    <w:nsid w:val="1D42370E"/>
    <w:multiLevelType w:val="multilevel"/>
    <w:tmpl w:val="B6741F76"/>
    <w:lvl w:ilvl="0">
      <w:start w:val="1"/>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Arial" w:eastAsia="Arial" w:hAnsi="Arial" w:cs="Arial"/>
      </w:rPr>
    </w:lvl>
    <w:lvl w:ilvl="2">
      <w:start w:val="1"/>
      <w:numFmt w:val="bullet"/>
      <w:lvlText w:val="▪"/>
      <w:lvlJc w:val="left"/>
      <w:pPr>
        <w:ind w:left="2160" w:hanging="360"/>
      </w:pPr>
      <w:rPr>
        <w:rFonts w:ascii="Arial" w:eastAsia="Arial" w:hAnsi="Arial" w:cs="Arial"/>
      </w:rPr>
    </w:lvl>
    <w:lvl w:ilvl="3">
      <w:start w:val="1"/>
      <w:numFmt w:val="bullet"/>
      <w:lvlText w:val="●"/>
      <w:lvlJc w:val="left"/>
      <w:pPr>
        <w:ind w:left="2880" w:hanging="360"/>
      </w:pPr>
      <w:rPr>
        <w:rFonts w:ascii="Arial" w:eastAsia="Arial" w:hAnsi="Arial" w:cs="Arial"/>
      </w:rPr>
    </w:lvl>
    <w:lvl w:ilvl="4">
      <w:start w:val="1"/>
      <w:numFmt w:val="bullet"/>
      <w:lvlText w:val="o"/>
      <w:lvlJc w:val="left"/>
      <w:pPr>
        <w:ind w:left="3600" w:hanging="360"/>
      </w:pPr>
      <w:rPr>
        <w:rFonts w:ascii="Arial" w:eastAsia="Arial" w:hAnsi="Arial" w:cs="Arial"/>
      </w:rPr>
    </w:lvl>
    <w:lvl w:ilvl="5">
      <w:start w:val="1"/>
      <w:numFmt w:val="bullet"/>
      <w:lvlText w:val="▪"/>
      <w:lvlJc w:val="left"/>
      <w:pPr>
        <w:ind w:left="4320" w:hanging="360"/>
      </w:pPr>
      <w:rPr>
        <w:rFonts w:ascii="Arial" w:eastAsia="Arial" w:hAnsi="Arial" w:cs="Arial"/>
      </w:rPr>
    </w:lvl>
    <w:lvl w:ilvl="6">
      <w:start w:val="1"/>
      <w:numFmt w:val="bullet"/>
      <w:lvlText w:val="●"/>
      <w:lvlJc w:val="left"/>
      <w:pPr>
        <w:ind w:left="5040" w:hanging="360"/>
      </w:pPr>
      <w:rPr>
        <w:rFonts w:ascii="Arial" w:eastAsia="Arial" w:hAnsi="Arial" w:cs="Arial"/>
      </w:rPr>
    </w:lvl>
    <w:lvl w:ilvl="7">
      <w:start w:val="1"/>
      <w:numFmt w:val="bullet"/>
      <w:lvlText w:val="o"/>
      <w:lvlJc w:val="left"/>
      <w:pPr>
        <w:ind w:left="5760" w:hanging="360"/>
      </w:pPr>
      <w:rPr>
        <w:rFonts w:ascii="Arial" w:eastAsia="Arial" w:hAnsi="Arial" w:cs="Arial"/>
      </w:rPr>
    </w:lvl>
    <w:lvl w:ilvl="8">
      <w:start w:val="1"/>
      <w:numFmt w:val="bullet"/>
      <w:lvlText w:val="▪"/>
      <w:lvlJc w:val="left"/>
      <w:pPr>
        <w:ind w:left="6480" w:hanging="360"/>
      </w:pPr>
      <w:rPr>
        <w:rFonts w:ascii="Arial" w:eastAsia="Arial" w:hAnsi="Arial" w:cs="Arial"/>
      </w:rPr>
    </w:lvl>
  </w:abstractNum>
  <w:abstractNum w:abstractNumId="27" w15:restartNumberingAfterBreak="0">
    <w:nsid w:val="1E736875"/>
    <w:multiLevelType w:val="multilevel"/>
    <w:tmpl w:val="5A26D53A"/>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8" w15:restartNumberingAfterBreak="0">
    <w:nsid w:val="20B90F44"/>
    <w:multiLevelType w:val="multilevel"/>
    <w:tmpl w:val="A66AAC7E"/>
    <w:lvl w:ilvl="0">
      <w:start w:val="1"/>
      <w:numFmt w:val="bullet"/>
      <w:lvlText w:val="-"/>
      <w:lvlJc w:val="left"/>
      <w:pPr>
        <w:ind w:left="360" w:hanging="360"/>
      </w:pPr>
      <w:rPr>
        <w:rFonts w:ascii="Arial" w:eastAsia="Arial" w:hAnsi="Arial" w:cs="Arial"/>
      </w:rPr>
    </w:lvl>
    <w:lvl w:ilvl="1">
      <w:start w:val="1"/>
      <w:numFmt w:val="bullet"/>
      <w:lvlText w:val="o"/>
      <w:lvlJc w:val="left"/>
      <w:pPr>
        <w:ind w:left="1080" w:hanging="360"/>
      </w:pPr>
      <w:rPr>
        <w:rFonts w:ascii="Arial" w:eastAsia="Arial" w:hAnsi="Arial" w:cs="Arial"/>
      </w:rPr>
    </w:lvl>
    <w:lvl w:ilvl="2">
      <w:start w:val="1"/>
      <w:numFmt w:val="bullet"/>
      <w:lvlText w:val="▪"/>
      <w:lvlJc w:val="left"/>
      <w:pPr>
        <w:ind w:left="1800" w:hanging="360"/>
      </w:pPr>
      <w:rPr>
        <w:rFonts w:ascii="Arial" w:eastAsia="Arial" w:hAnsi="Arial" w:cs="Arial"/>
      </w:rPr>
    </w:lvl>
    <w:lvl w:ilvl="3">
      <w:start w:val="1"/>
      <w:numFmt w:val="bullet"/>
      <w:lvlText w:val="●"/>
      <w:lvlJc w:val="left"/>
      <w:pPr>
        <w:ind w:left="2520" w:hanging="360"/>
      </w:pPr>
      <w:rPr>
        <w:rFonts w:ascii="Arial" w:eastAsia="Arial" w:hAnsi="Arial" w:cs="Arial"/>
      </w:rPr>
    </w:lvl>
    <w:lvl w:ilvl="4">
      <w:start w:val="1"/>
      <w:numFmt w:val="bullet"/>
      <w:lvlText w:val="o"/>
      <w:lvlJc w:val="left"/>
      <w:pPr>
        <w:ind w:left="3240" w:hanging="360"/>
      </w:pPr>
      <w:rPr>
        <w:rFonts w:ascii="Arial" w:eastAsia="Arial" w:hAnsi="Arial" w:cs="Arial"/>
      </w:rPr>
    </w:lvl>
    <w:lvl w:ilvl="5">
      <w:start w:val="1"/>
      <w:numFmt w:val="bullet"/>
      <w:lvlText w:val="▪"/>
      <w:lvlJc w:val="left"/>
      <w:pPr>
        <w:ind w:left="3960" w:hanging="360"/>
      </w:pPr>
      <w:rPr>
        <w:rFonts w:ascii="Arial" w:eastAsia="Arial" w:hAnsi="Arial" w:cs="Arial"/>
      </w:rPr>
    </w:lvl>
    <w:lvl w:ilvl="6">
      <w:start w:val="1"/>
      <w:numFmt w:val="bullet"/>
      <w:lvlText w:val="●"/>
      <w:lvlJc w:val="left"/>
      <w:pPr>
        <w:ind w:left="4680" w:hanging="360"/>
      </w:pPr>
      <w:rPr>
        <w:rFonts w:ascii="Arial" w:eastAsia="Arial" w:hAnsi="Arial" w:cs="Arial"/>
      </w:rPr>
    </w:lvl>
    <w:lvl w:ilvl="7">
      <w:start w:val="1"/>
      <w:numFmt w:val="bullet"/>
      <w:lvlText w:val="o"/>
      <w:lvlJc w:val="left"/>
      <w:pPr>
        <w:ind w:left="5400" w:hanging="360"/>
      </w:pPr>
      <w:rPr>
        <w:rFonts w:ascii="Arial" w:eastAsia="Arial" w:hAnsi="Arial" w:cs="Arial"/>
      </w:rPr>
    </w:lvl>
    <w:lvl w:ilvl="8">
      <w:start w:val="1"/>
      <w:numFmt w:val="bullet"/>
      <w:lvlText w:val="▪"/>
      <w:lvlJc w:val="left"/>
      <w:pPr>
        <w:ind w:left="6120" w:hanging="360"/>
      </w:pPr>
      <w:rPr>
        <w:rFonts w:ascii="Arial" w:eastAsia="Arial" w:hAnsi="Arial" w:cs="Arial"/>
      </w:rPr>
    </w:lvl>
  </w:abstractNum>
  <w:abstractNum w:abstractNumId="29" w15:restartNumberingAfterBreak="0">
    <w:nsid w:val="21D77086"/>
    <w:multiLevelType w:val="hybridMultilevel"/>
    <w:tmpl w:val="0582874E"/>
    <w:lvl w:ilvl="0" w:tplc="A0FC5976">
      <w:start w:val="2"/>
      <w:numFmt w:val="bullet"/>
      <w:lvlText w:val="•"/>
      <w:lvlJc w:val="left"/>
      <w:pPr>
        <w:ind w:left="502" w:hanging="360"/>
      </w:pPr>
      <w:rPr>
        <w:rFonts w:ascii="Cera PRO" w:eastAsiaTheme="minorHAnsi" w:hAnsi="Cera PRO" w:cs="FranklinGothic-Book" w:hint="default"/>
      </w:rPr>
    </w:lvl>
    <w:lvl w:ilvl="1" w:tplc="04130003" w:tentative="1">
      <w:start w:val="1"/>
      <w:numFmt w:val="bullet"/>
      <w:lvlText w:val="o"/>
      <w:lvlJc w:val="left"/>
      <w:pPr>
        <w:ind w:left="1222" w:hanging="360"/>
      </w:pPr>
      <w:rPr>
        <w:rFonts w:ascii="Courier New" w:hAnsi="Courier New" w:cs="Courier New" w:hint="default"/>
      </w:rPr>
    </w:lvl>
    <w:lvl w:ilvl="2" w:tplc="04130005" w:tentative="1">
      <w:start w:val="1"/>
      <w:numFmt w:val="bullet"/>
      <w:lvlText w:val=""/>
      <w:lvlJc w:val="left"/>
      <w:pPr>
        <w:ind w:left="1942" w:hanging="360"/>
      </w:pPr>
      <w:rPr>
        <w:rFonts w:ascii="Wingdings" w:hAnsi="Wingdings" w:hint="default"/>
      </w:rPr>
    </w:lvl>
    <w:lvl w:ilvl="3" w:tplc="04130001" w:tentative="1">
      <w:start w:val="1"/>
      <w:numFmt w:val="bullet"/>
      <w:lvlText w:val=""/>
      <w:lvlJc w:val="left"/>
      <w:pPr>
        <w:ind w:left="2662" w:hanging="360"/>
      </w:pPr>
      <w:rPr>
        <w:rFonts w:ascii="Symbol" w:hAnsi="Symbol" w:hint="default"/>
      </w:rPr>
    </w:lvl>
    <w:lvl w:ilvl="4" w:tplc="04130003" w:tentative="1">
      <w:start w:val="1"/>
      <w:numFmt w:val="bullet"/>
      <w:lvlText w:val="o"/>
      <w:lvlJc w:val="left"/>
      <w:pPr>
        <w:ind w:left="3382" w:hanging="360"/>
      </w:pPr>
      <w:rPr>
        <w:rFonts w:ascii="Courier New" w:hAnsi="Courier New" w:cs="Courier New" w:hint="default"/>
      </w:rPr>
    </w:lvl>
    <w:lvl w:ilvl="5" w:tplc="04130005" w:tentative="1">
      <w:start w:val="1"/>
      <w:numFmt w:val="bullet"/>
      <w:lvlText w:val=""/>
      <w:lvlJc w:val="left"/>
      <w:pPr>
        <w:ind w:left="4102" w:hanging="360"/>
      </w:pPr>
      <w:rPr>
        <w:rFonts w:ascii="Wingdings" w:hAnsi="Wingdings" w:hint="default"/>
      </w:rPr>
    </w:lvl>
    <w:lvl w:ilvl="6" w:tplc="04130001" w:tentative="1">
      <w:start w:val="1"/>
      <w:numFmt w:val="bullet"/>
      <w:lvlText w:val=""/>
      <w:lvlJc w:val="left"/>
      <w:pPr>
        <w:ind w:left="4822" w:hanging="360"/>
      </w:pPr>
      <w:rPr>
        <w:rFonts w:ascii="Symbol" w:hAnsi="Symbol" w:hint="default"/>
      </w:rPr>
    </w:lvl>
    <w:lvl w:ilvl="7" w:tplc="04130003" w:tentative="1">
      <w:start w:val="1"/>
      <w:numFmt w:val="bullet"/>
      <w:lvlText w:val="o"/>
      <w:lvlJc w:val="left"/>
      <w:pPr>
        <w:ind w:left="5542" w:hanging="360"/>
      </w:pPr>
      <w:rPr>
        <w:rFonts w:ascii="Courier New" w:hAnsi="Courier New" w:cs="Courier New" w:hint="default"/>
      </w:rPr>
    </w:lvl>
    <w:lvl w:ilvl="8" w:tplc="04130005" w:tentative="1">
      <w:start w:val="1"/>
      <w:numFmt w:val="bullet"/>
      <w:lvlText w:val=""/>
      <w:lvlJc w:val="left"/>
      <w:pPr>
        <w:ind w:left="6262" w:hanging="360"/>
      </w:pPr>
      <w:rPr>
        <w:rFonts w:ascii="Wingdings" w:hAnsi="Wingdings" w:hint="default"/>
      </w:rPr>
    </w:lvl>
  </w:abstractNum>
  <w:abstractNum w:abstractNumId="30" w15:restartNumberingAfterBreak="0">
    <w:nsid w:val="22873F4D"/>
    <w:multiLevelType w:val="multilevel"/>
    <w:tmpl w:val="6186DC90"/>
    <w:lvl w:ilvl="0">
      <w:start w:val="1"/>
      <w:numFmt w:val="decimal"/>
      <w:lvlText w:val="%1"/>
      <w:lvlJc w:val="left"/>
      <w:pPr>
        <w:ind w:left="420" w:hanging="420"/>
      </w:pPr>
      <w:rPr>
        <w:rFonts w:cs="FranklinGothic-Demi" w:hint="default"/>
        <w:color w:val="0094BE"/>
      </w:rPr>
    </w:lvl>
    <w:lvl w:ilvl="1">
      <w:start w:val="1"/>
      <w:numFmt w:val="decimal"/>
      <w:lvlText w:val="%1.%2"/>
      <w:lvlJc w:val="left"/>
      <w:pPr>
        <w:ind w:left="420" w:hanging="420"/>
      </w:pPr>
      <w:rPr>
        <w:rFonts w:cs="FranklinGothic-Demi" w:hint="default"/>
        <w:color w:val="0094BE"/>
      </w:rPr>
    </w:lvl>
    <w:lvl w:ilvl="2">
      <w:start w:val="1"/>
      <w:numFmt w:val="decimal"/>
      <w:lvlText w:val="%1.%2.%3"/>
      <w:lvlJc w:val="left"/>
      <w:pPr>
        <w:ind w:left="720" w:hanging="720"/>
      </w:pPr>
      <w:rPr>
        <w:rFonts w:cs="FranklinGothic-Demi" w:hint="default"/>
        <w:color w:val="0094BE"/>
      </w:rPr>
    </w:lvl>
    <w:lvl w:ilvl="3">
      <w:start w:val="1"/>
      <w:numFmt w:val="decimal"/>
      <w:lvlText w:val="%1.%2.%3.%4"/>
      <w:lvlJc w:val="left"/>
      <w:pPr>
        <w:ind w:left="720" w:hanging="720"/>
      </w:pPr>
      <w:rPr>
        <w:rFonts w:cs="FranklinGothic-Demi" w:hint="default"/>
        <w:color w:val="0094BE"/>
      </w:rPr>
    </w:lvl>
    <w:lvl w:ilvl="4">
      <w:start w:val="1"/>
      <w:numFmt w:val="decimal"/>
      <w:lvlText w:val="%1.%2.%3.%4.%5"/>
      <w:lvlJc w:val="left"/>
      <w:pPr>
        <w:ind w:left="1080" w:hanging="1080"/>
      </w:pPr>
      <w:rPr>
        <w:rFonts w:cs="FranklinGothic-Demi" w:hint="default"/>
        <w:color w:val="0094BE"/>
      </w:rPr>
    </w:lvl>
    <w:lvl w:ilvl="5">
      <w:start w:val="1"/>
      <w:numFmt w:val="decimal"/>
      <w:lvlText w:val="%1.%2.%3.%4.%5.%6"/>
      <w:lvlJc w:val="left"/>
      <w:pPr>
        <w:ind w:left="1080" w:hanging="1080"/>
      </w:pPr>
      <w:rPr>
        <w:rFonts w:cs="FranklinGothic-Demi" w:hint="default"/>
        <w:color w:val="0094BE"/>
      </w:rPr>
    </w:lvl>
    <w:lvl w:ilvl="6">
      <w:start w:val="1"/>
      <w:numFmt w:val="decimal"/>
      <w:lvlText w:val="%1.%2.%3.%4.%5.%6.%7"/>
      <w:lvlJc w:val="left"/>
      <w:pPr>
        <w:ind w:left="1080" w:hanging="1080"/>
      </w:pPr>
      <w:rPr>
        <w:rFonts w:cs="FranklinGothic-Demi" w:hint="default"/>
        <w:color w:val="0094BE"/>
      </w:rPr>
    </w:lvl>
    <w:lvl w:ilvl="7">
      <w:start w:val="1"/>
      <w:numFmt w:val="decimal"/>
      <w:lvlText w:val="%1.%2.%3.%4.%5.%6.%7.%8"/>
      <w:lvlJc w:val="left"/>
      <w:pPr>
        <w:ind w:left="1440" w:hanging="1440"/>
      </w:pPr>
      <w:rPr>
        <w:rFonts w:cs="FranklinGothic-Demi" w:hint="default"/>
        <w:color w:val="0094BE"/>
      </w:rPr>
    </w:lvl>
    <w:lvl w:ilvl="8">
      <w:start w:val="1"/>
      <w:numFmt w:val="decimal"/>
      <w:lvlText w:val="%1.%2.%3.%4.%5.%6.%7.%8.%9"/>
      <w:lvlJc w:val="left"/>
      <w:pPr>
        <w:ind w:left="1440" w:hanging="1440"/>
      </w:pPr>
      <w:rPr>
        <w:rFonts w:cs="FranklinGothic-Demi" w:hint="default"/>
        <w:color w:val="0094BE"/>
      </w:rPr>
    </w:lvl>
  </w:abstractNum>
  <w:abstractNum w:abstractNumId="31" w15:restartNumberingAfterBreak="0">
    <w:nsid w:val="22D15D7A"/>
    <w:multiLevelType w:val="hybridMultilevel"/>
    <w:tmpl w:val="D990EABC"/>
    <w:lvl w:ilvl="0" w:tplc="04130001">
      <w:start w:val="1"/>
      <w:numFmt w:val="bullet"/>
      <w:lvlText w:val=""/>
      <w:lvlJc w:val="left"/>
      <w:pPr>
        <w:ind w:left="780" w:hanging="360"/>
      </w:pPr>
      <w:rPr>
        <w:rFonts w:ascii="Symbol" w:hAnsi="Symbol" w:hint="default"/>
      </w:rPr>
    </w:lvl>
    <w:lvl w:ilvl="1" w:tplc="04130003">
      <w:start w:val="1"/>
      <w:numFmt w:val="bullet"/>
      <w:lvlText w:val="o"/>
      <w:lvlJc w:val="left"/>
      <w:pPr>
        <w:ind w:left="1500" w:hanging="360"/>
      </w:pPr>
      <w:rPr>
        <w:rFonts w:ascii="Courier New" w:hAnsi="Courier New" w:cs="Courier New" w:hint="default"/>
      </w:rPr>
    </w:lvl>
    <w:lvl w:ilvl="2" w:tplc="04130005">
      <w:start w:val="1"/>
      <w:numFmt w:val="bullet"/>
      <w:lvlText w:val=""/>
      <w:lvlJc w:val="left"/>
      <w:pPr>
        <w:ind w:left="2203" w:hanging="360"/>
      </w:pPr>
      <w:rPr>
        <w:rFonts w:ascii="Wingdings" w:hAnsi="Wingdings" w:hint="default"/>
      </w:rPr>
    </w:lvl>
    <w:lvl w:ilvl="3" w:tplc="04130001" w:tentative="1">
      <w:start w:val="1"/>
      <w:numFmt w:val="bullet"/>
      <w:lvlText w:val=""/>
      <w:lvlJc w:val="left"/>
      <w:pPr>
        <w:ind w:left="2940" w:hanging="360"/>
      </w:pPr>
      <w:rPr>
        <w:rFonts w:ascii="Symbol" w:hAnsi="Symbol" w:hint="default"/>
      </w:rPr>
    </w:lvl>
    <w:lvl w:ilvl="4" w:tplc="04130003" w:tentative="1">
      <w:start w:val="1"/>
      <w:numFmt w:val="bullet"/>
      <w:lvlText w:val="o"/>
      <w:lvlJc w:val="left"/>
      <w:pPr>
        <w:ind w:left="3660" w:hanging="360"/>
      </w:pPr>
      <w:rPr>
        <w:rFonts w:ascii="Courier New" w:hAnsi="Courier New" w:cs="Courier New" w:hint="default"/>
      </w:rPr>
    </w:lvl>
    <w:lvl w:ilvl="5" w:tplc="04130005" w:tentative="1">
      <w:start w:val="1"/>
      <w:numFmt w:val="bullet"/>
      <w:lvlText w:val=""/>
      <w:lvlJc w:val="left"/>
      <w:pPr>
        <w:ind w:left="4380" w:hanging="360"/>
      </w:pPr>
      <w:rPr>
        <w:rFonts w:ascii="Wingdings" w:hAnsi="Wingdings" w:hint="default"/>
      </w:rPr>
    </w:lvl>
    <w:lvl w:ilvl="6" w:tplc="04130001" w:tentative="1">
      <w:start w:val="1"/>
      <w:numFmt w:val="bullet"/>
      <w:lvlText w:val=""/>
      <w:lvlJc w:val="left"/>
      <w:pPr>
        <w:ind w:left="5100" w:hanging="360"/>
      </w:pPr>
      <w:rPr>
        <w:rFonts w:ascii="Symbol" w:hAnsi="Symbol" w:hint="default"/>
      </w:rPr>
    </w:lvl>
    <w:lvl w:ilvl="7" w:tplc="04130003" w:tentative="1">
      <w:start w:val="1"/>
      <w:numFmt w:val="bullet"/>
      <w:lvlText w:val="o"/>
      <w:lvlJc w:val="left"/>
      <w:pPr>
        <w:ind w:left="5820" w:hanging="360"/>
      </w:pPr>
      <w:rPr>
        <w:rFonts w:ascii="Courier New" w:hAnsi="Courier New" w:cs="Courier New" w:hint="default"/>
      </w:rPr>
    </w:lvl>
    <w:lvl w:ilvl="8" w:tplc="04130005" w:tentative="1">
      <w:start w:val="1"/>
      <w:numFmt w:val="bullet"/>
      <w:lvlText w:val=""/>
      <w:lvlJc w:val="left"/>
      <w:pPr>
        <w:ind w:left="6540" w:hanging="360"/>
      </w:pPr>
      <w:rPr>
        <w:rFonts w:ascii="Wingdings" w:hAnsi="Wingdings" w:hint="default"/>
      </w:rPr>
    </w:lvl>
  </w:abstractNum>
  <w:abstractNum w:abstractNumId="32" w15:restartNumberingAfterBreak="0">
    <w:nsid w:val="24050149"/>
    <w:multiLevelType w:val="hybridMultilevel"/>
    <w:tmpl w:val="853CD5F6"/>
    <w:lvl w:ilvl="0" w:tplc="A0FC5976">
      <w:start w:val="2"/>
      <w:numFmt w:val="bullet"/>
      <w:lvlText w:val="•"/>
      <w:lvlJc w:val="left"/>
      <w:pPr>
        <w:ind w:left="928" w:hanging="360"/>
      </w:pPr>
      <w:rPr>
        <w:rFonts w:ascii="Cera PRO" w:eastAsiaTheme="minorHAnsi" w:hAnsi="Cera PRO" w:cs="FranklinGothic-Book" w:hint="default"/>
      </w:rPr>
    </w:lvl>
    <w:lvl w:ilvl="1" w:tplc="04130009">
      <w:start w:val="1"/>
      <w:numFmt w:val="bullet"/>
      <w:lvlText w:val=""/>
      <w:lvlJc w:val="left"/>
      <w:pPr>
        <w:ind w:left="1440" w:hanging="360"/>
      </w:pPr>
      <w:rPr>
        <w:rFonts w:ascii="Wingdings" w:hAnsi="Wingdings" w:hint="default"/>
        <w:color w:val="5F497A" w:themeColor="accent4" w:themeShade="BF"/>
      </w:rPr>
    </w:lvl>
    <w:lvl w:ilvl="2" w:tplc="04130005">
      <w:start w:val="1"/>
      <w:numFmt w:val="bullet"/>
      <w:lvlText w:val=""/>
      <w:lvlJc w:val="left"/>
      <w:pPr>
        <w:ind w:left="2160" w:hanging="360"/>
      </w:pPr>
      <w:rPr>
        <w:rFonts w:ascii="Wingdings" w:hAnsi="Wingdings" w:hint="default"/>
      </w:rPr>
    </w:lvl>
    <w:lvl w:ilvl="3" w:tplc="04130009">
      <w:start w:val="1"/>
      <w:numFmt w:val="bullet"/>
      <w:lvlText w:val=""/>
      <w:lvlJc w:val="left"/>
      <w:pPr>
        <w:ind w:left="2880" w:hanging="360"/>
      </w:pPr>
      <w:rPr>
        <w:rFonts w:ascii="Wingdings" w:hAnsi="Wingdings"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3" w15:restartNumberingAfterBreak="0">
    <w:nsid w:val="26EF619B"/>
    <w:multiLevelType w:val="hybridMultilevel"/>
    <w:tmpl w:val="7C040F64"/>
    <w:lvl w:ilvl="0" w:tplc="A0FC5976">
      <w:start w:val="2"/>
      <w:numFmt w:val="bullet"/>
      <w:lvlText w:val="•"/>
      <w:lvlJc w:val="left"/>
      <w:pPr>
        <w:ind w:left="502" w:hanging="360"/>
      </w:pPr>
      <w:rPr>
        <w:rFonts w:ascii="Cera PRO" w:eastAsiaTheme="minorHAnsi" w:hAnsi="Cera PRO" w:cs="FranklinGothic-Book" w:hint="default"/>
      </w:rPr>
    </w:lvl>
    <w:lvl w:ilvl="1" w:tplc="04130003" w:tentative="1">
      <w:start w:val="1"/>
      <w:numFmt w:val="bullet"/>
      <w:lvlText w:val="o"/>
      <w:lvlJc w:val="left"/>
      <w:pPr>
        <w:ind w:left="1222" w:hanging="360"/>
      </w:pPr>
      <w:rPr>
        <w:rFonts w:ascii="Courier New" w:hAnsi="Courier New" w:cs="Courier New" w:hint="default"/>
      </w:rPr>
    </w:lvl>
    <w:lvl w:ilvl="2" w:tplc="04130005" w:tentative="1">
      <w:start w:val="1"/>
      <w:numFmt w:val="bullet"/>
      <w:lvlText w:val=""/>
      <w:lvlJc w:val="left"/>
      <w:pPr>
        <w:ind w:left="1942" w:hanging="360"/>
      </w:pPr>
      <w:rPr>
        <w:rFonts w:ascii="Wingdings" w:hAnsi="Wingdings" w:hint="default"/>
      </w:rPr>
    </w:lvl>
    <w:lvl w:ilvl="3" w:tplc="04130001" w:tentative="1">
      <w:start w:val="1"/>
      <w:numFmt w:val="bullet"/>
      <w:lvlText w:val=""/>
      <w:lvlJc w:val="left"/>
      <w:pPr>
        <w:ind w:left="2662" w:hanging="360"/>
      </w:pPr>
      <w:rPr>
        <w:rFonts w:ascii="Symbol" w:hAnsi="Symbol" w:hint="default"/>
      </w:rPr>
    </w:lvl>
    <w:lvl w:ilvl="4" w:tplc="04130003" w:tentative="1">
      <w:start w:val="1"/>
      <w:numFmt w:val="bullet"/>
      <w:lvlText w:val="o"/>
      <w:lvlJc w:val="left"/>
      <w:pPr>
        <w:ind w:left="3382" w:hanging="360"/>
      </w:pPr>
      <w:rPr>
        <w:rFonts w:ascii="Courier New" w:hAnsi="Courier New" w:cs="Courier New" w:hint="default"/>
      </w:rPr>
    </w:lvl>
    <w:lvl w:ilvl="5" w:tplc="04130005" w:tentative="1">
      <w:start w:val="1"/>
      <w:numFmt w:val="bullet"/>
      <w:lvlText w:val=""/>
      <w:lvlJc w:val="left"/>
      <w:pPr>
        <w:ind w:left="4102" w:hanging="360"/>
      </w:pPr>
      <w:rPr>
        <w:rFonts w:ascii="Wingdings" w:hAnsi="Wingdings" w:hint="default"/>
      </w:rPr>
    </w:lvl>
    <w:lvl w:ilvl="6" w:tplc="04130001" w:tentative="1">
      <w:start w:val="1"/>
      <w:numFmt w:val="bullet"/>
      <w:lvlText w:val=""/>
      <w:lvlJc w:val="left"/>
      <w:pPr>
        <w:ind w:left="4822" w:hanging="360"/>
      </w:pPr>
      <w:rPr>
        <w:rFonts w:ascii="Symbol" w:hAnsi="Symbol" w:hint="default"/>
      </w:rPr>
    </w:lvl>
    <w:lvl w:ilvl="7" w:tplc="04130003" w:tentative="1">
      <w:start w:val="1"/>
      <w:numFmt w:val="bullet"/>
      <w:lvlText w:val="o"/>
      <w:lvlJc w:val="left"/>
      <w:pPr>
        <w:ind w:left="5542" w:hanging="360"/>
      </w:pPr>
      <w:rPr>
        <w:rFonts w:ascii="Courier New" w:hAnsi="Courier New" w:cs="Courier New" w:hint="default"/>
      </w:rPr>
    </w:lvl>
    <w:lvl w:ilvl="8" w:tplc="04130005" w:tentative="1">
      <w:start w:val="1"/>
      <w:numFmt w:val="bullet"/>
      <w:lvlText w:val=""/>
      <w:lvlJc w:val="left"/>
      <w:pPr>
        <w:ind w:left="6262" w:hanging="360"/>
      </w:pPr>
      <w:rPr>
        <w:rFonts w:ascii="Wingdings" w:hAnsi="Wingdings" w:hint="default"/>
      </w:rPr>
    </w:lvl>
  </w:abstractNum>
  <w:abstractNum w:abstractNumId="34" w15:restartNumberingAfterBreak="0">
    <w:nsid w:val="26F82F93"/>
    <w:multiLevelType w:val="hybridMultilevel"/>
    <w:tmpl w:val="4DFABE2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5" w15:restartNumberingAfterBreak="0">
    <w:nsid w:val="276D2F7E"/>
    <w:multiLevelType w:val="multilevel"/>
    <w:tmpl w:val="70CCC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2A9F5F0F"/>
    <w:multiLevelType w:val="hybridMultilevel"/>
    <w:tmpl w:val="3B80E9BC"/>
    <w:lvl w:ilvl="0" w:tplc="3E46984E">
      <w:start w:val="1"/>
      <w:numFmt w:val="decimal"/>
      <w:lvlText w:val="%1."/>
      <w:lvlJc w:val="left"/>
      <w:pPr>
        <w:ind w:left="927" w:hanging="360"/>
      </w:pPr>
      <w:rPr>
        <w:rFonts w:hint="default"/>
        <w:color w:val="auto"/>
      </w:r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37" w15:restartNumberingAfterBreak="0">
    <w:nsid w:val="2AB05083"/>
    <w:multiLevelType w:val="hybridMultilevel"/>
    <w:tmpl w:val="03D0C0E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8" w15:restartNumberingAfterBreak="0">
    <w:nsid w:val="2B080E65"/>
    <w:multiLevelType w:val="multilevel"/>
    <w:tmpl w:val="F9F4911A"/>
    <w:lvl w:ilvl="0">
      <w:start w:val="1"/>
      <w:numFmt w:val="bullet"/>
      <w:lvlText w:val="-"/>
      <w:lvlJc w:val="left"/>
      <w:pPr>
        <w:ind w:left="360" w:hanging="360"/>
      </w:pPr>
      <w:rPr>
        <w:rFonts w:ascii="Arial" w:eastAsia="Arial" w:hAnsi="Arial" w:cs="Arial"/>
      </w:rPr>
    </w:lvl>
    <w:lvl w:ilvl="1">
      <w:start w:val="1"/>
      <w:numFmt w:val="bullet"/>
      <w:lvlText w:val="o"/>
      <w:lvlJc w:val="left"/>
      <w:pPr>
        <w:ind w:left="1080" w:hanging="360"/>
      </w:pPr>
      <w:rPr>
        <w:rFonts w:ascii="Arial" w:eastAsia="Arial" w:hAnsi="Arial" w:cs="Arial"/>
      </w:rPr>
    </w:lvl>
    <w:lvl w:ilvl="2">
      <w:start w:val="1"/>
      <w:numFmt w:val="bullet"/>
      <w:lvlText w:val="▪"/>
      <w:lvlJc w:val="left"/>
      <w:pPr>
        <w:ind w:left="1800" w:hanging="360"/>
      </w:pPr>
      <w:rPr>
        <w:rFonts w:ascii="Arial" w:eastAsia="Arial" w:hAnsi="Arial" w:cs="Arial"/>
      </w:rPr>
    </w:lvl>
    <w:lvl w:ilvl="3">
      <w:start w:val="1"/>
      <w:numFmt w:val="bullet"/>
      <w:lvlText w:val="●"/>
      <w:lvlJc w:val="left"/>
      <w:pPr>
        <w:ind w:left="2520" w:hanging="360"/>
      </w:pPr>
      <w:rPr>
        <w:rFonts w:ascii="Arial" w:eastAsia="Arial" w:hAnsi="Arial" w:cs="Arial"/>
      </w:rPr>
    </w:lvl>
    <w:lvl w:ilvl="4">
      <w:start w:val="1"/>
      <w:numFmt w:val="bullet"/>
      <w:lvlText w:val="o"/>
      <w:lvlJc w:val="left"/>
      <w:pPr>
        <w:ind w:left="3240" w:hanging="360"/>
      </w:pPr>
      <w:rPr>
        <w:rFonts w:ascii="Arial" w:eastAsia="Arial" w:hAnsi="Arial" w:cs="Arial"/>
      </w:rPr>
    </w:lvl>
    <w:lvl w:ilvl="5">
      <w:start w:val="1"/>
      <w:numFmt w:val="bullet"/>
      <w:lvlText w:val="▪"/>
      <w:lvlJc w:val="left"/>
      <w:pPr>
        <w:ind w:left="3960" w:hanging="360"/>
      </w:pPr>
      <w:rPr>
        <w:rFonts w:ascii="Arial" w:eastAsia="Arial" w:hAnsi="Arial" w:cs="Arial"/>
      </w:rPr>
    </w:lvl>
    <w:lvl w:ilvl="6">
      <w:start w:val="1"/>
      <w:numFmt w:val="bullet"/>
      <w:lvlText w:val="●"/>
      <w:lvlJc w:val="left"/>
      <w:pPr>
        <w:ind w:left="4680" w:hanging="360"/>
      </w:pPr>
      <w:rPr>
        <w:rFonts w:ascii="Arial" w:eastAsia="Arial" w:hAnsi="Arial" w:cs="Arial"/>
      </w:rPr>
    </w:lvl>
    <w:lvl w:ilvl="7">
      <w:start w:val="1"/>
      <w:numFmt w:val="bullet"/>
      <w:lvlText w:val="o"/>
      <w:lvlJc w:val="left"/>
      <w:pPr>
        <w:ind w:left="5400" w:hanging="360"/>
      </w:pPr>
      <w:rPr>
        <w:rFonts w:ascii="Arial" w:eastAsia="Arial" w:hAnsi="Arial" w:cs="Arial"/>
      </w:rPr>
    </w:lvl>
    <w:lvl w:ilvl="8">
      <w:start w:val="1"/>
      <w:numFmt w:val="bullet"/>
      <w:lvlText w:val="▪"/>
      <w:lvlJc w:val="left"/>
      <w:pPr>
        <w:ind w:left="6120" w:hanging="360"/>
      </w:pPr>
      <w:rPr>
        <w:rFonts w:ascii="Arial" w:eastAsia="Arial" w:hAnsi="Arial" w:cs="Arial"/>
      </w:rPr>
    </w:lvl>
  </w:abstractNum>
  <w:abstractNum w:abstractNumId="39" w15:restartNumberingAfterBreak="0">
    <w:nsid w:val="2B3D0D89"/>
    <w:multiLevelType w:val="multilevel"/>
    <w:tmpl w:val="C4EAD1DE"/>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0" w15:restartNumberingAfterBreak="0">
    <w:nsid w:val="2D195A84"/>
    <w:multiLevelType w:val="multilevel"/>
    <w:tmpl w:val="7D8A99DE"/>
    <w:lvl w:ilvl="0">
      <w:start w:val="1"/>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Arial" w:eastAsia="Arial" w:hAnsi="Arial" w:cs="Arial"/>
      </w:rPr>
    </w:lvl>
    <w:lvl w:ilvl="2">
      <w:start w:val="1"/>
      <w:numFmt w:val="bullet"/>
      <w:lvlText w:val="▪"/>
      <w:lvlJc w:val="left"/>
      <w:pPr>
        <w:ind w:left="2160" w:hanging="360"/>
      </w:pPr>
      <w:rPr>
        <w:rFonts w:ascii="Arial" w:eastAsia="Arial" w:hAnsi="Arial" w:cs="Arial"/>
      </w:rPr>
    </w:lvl>
    <w:lvl w:ilvl="3">
      <w:start w:val="1"/>
      <w:numFmt w:val="bullet"/>
      <w:lvlText w:val="●"/>
      <w:lvlJc w:val="left"/>
      <w:pPr>
        <w:ind w:left="2880" w:hanging="360"/>
      </w:pPr>
      <w:rPr>
        <w:rFonts w:ascii="Arial" w:eastAsia="Arial" w:hAnsi="Arial" w:cs="Arial"/>
      </w:rPr>
    </w:lvl>
    <w:lvl w:ilvl="4">
      <w:start w:val="1"/>
      <w:numFmt w:val="bullet"/>
      <w:lvlText w:val="o"/>
      <w:lvlJc w:val="left"/>
      <w:pPr>
        <w:ind w:left="3600" w:hanging="360"/>
      </w:pPr>
      <w:rPr>
        <w:rFonts w:ascii="Arial" w:eastAsia="Arial" w:hAnsi="Arial" w:cs="Arial"/>
      </w:rPr>
    </w:lvl>
    <w:lvl w:ilvl="5">
      <w:start w:val="1"/>
      <w:numFmt w:val="bullet"/>
      <w:lvlText w:val="▪"/>
      <w:lvlJc w:val="left"/>
      <w:pPr>
        <w:ind w:left="4320" w:hanging="360"/>
      </w:pPr>
      <w:rPr>
        <w:rFonts w:ascii="Arial" w:eastAsia="Arial" w:hAnsi="Arial" w:cs="Arial"/>
      </w:rPr>
    </w:lvl>
    <w:lvl w:ilvl="6">
      <w:start w:val="1"/>
      <w:numFmt w:val="bullet"/>
      <w:lvlText w:val="●"/>
      <w:lvlJc w:val="left"/>
      <w:pPr>
        <w:ind w:left="5040" w:hanging="360"/>
      </w:pPr>
      <w:rPr>
        <w:rFonts w:ascii="Arial" w:eastAsia="Arial" w:hAnsi="Arial" w:cs="Arial"/>
      </w:rPr>
    </w:lvl>
    <w:lvl w:ilvl="7">
      <w:start w:val="1"/>
      <w:numFmt w:val="bullet"/>
      <w:lvlText w:val="o"/>
      <w:lvlJc w:val="left"/>
      <w:pPr>
        <w:ind w:left="5760" w:hanging="360"/>
      </w:pPr>
      <w:rPr>
        <w:rFonts w:ascii="Arial" w:eastAsia="Arial" w:hAnsi="Arial" w:cs="Arial"/>
      </w:rPr>
    </w:lvl>
    <w:lvl w:ilvl="8">
      <w:start w:val="1"/>
      <w:numFmt w:val="bullet"/>
      <w:lvlText w:val="▪"/>
      <w:lvlJc w:val="left"/>
      <w:pPr>
        <w:ind w:left="6480" w:hanging="360"/>
      </w:pPr>
      <w:rPr>
        <w:rFonts w:ascii="Arial" w:eastAsia="Arial" w:hAnsi="Arial" w:cs="Arial"/>
      </w:rPr>
    </w:lvl>
  </w:abstractNum>
  <w:abstractNum w:abstractNumId="41" w15:restartNumberingAfterBreak="0">
    <w:nsid w:val="30A96F70"/>
    <w:multiLevelType w:val="multilevel"/>
    <w:tmpl w:val="F4808E86"/>
    <w:lvl w:ilvl="0">
      <w:start w:val="1"/>
      <w:numFmt w:val="bullet"/>
      <w:lvlText w:val="-"/>
      <w:lvlJc w:val="left"/>
      <w:pPr>
        <w:ind w:left="360" w:hanging="360"/>
      </w:pPr>
      <w:rPr>
        <w:rFonts w:ascii="Arial" w:eastAsia="Arial" w:hAnsi="Arial" w:cs="Arial"/>
      </w:rPr>
    </w:lvl>
    <w:lvl w:ilvl="1">
      <w:start w:val="1"/>
      <w:numFmt w:val="bullet"/>
      <w:lvlText w:val="o"/>
      <w:lvlJc w:val="left"/>
      <w:pPr>
        <w:ind w:left="720" w:hanging="360"/>
      </w:pPr>
      <w:rPr>
        <w:rFonts w:ascii="Arial" w:eastAsia="Arial" w:hAnsi="Arial" w:cs="Arial"/>
      </w:rPr>
    </w:lvl>
    <w:lvl w:ilvl="2">
      <w:start w:val="1"/>
      <w:numFmt w:val="bullet"/>
      <w:lvlText w:val="▪"/>
      <w:lvlJc w:val="left"/>
      <w:pPr>
        <w:ind w:left="1440" w:hanging="360"/>
      </w:pPr>
      <w:rPr>
        <w:rFonts w:ascii="Arial" w:eastAsia="Arial" w:hAnsi="Arial" w:cs="Arial"/>
      </w:rPr>
    </w:lvl>
    <w:lvl w:ilvl="3">
      <w:start w:val="1"/>
      <w:numFmt w:val="bullet"/>
      <w:lvlText w:val="●"/>
      <w:lvlJc w:val="left"/>
      <w:pPr>
        <w:ind w:left="2160" w:hanging="360"/>
      </w:pPr>
      <w:rPr>
        <w:rFonts w:ascii="Arial" w:eastAsia="Arial" w:hAnsi="Arial" w:cs="Arial"/>
      </w:rPr>
    </w:lvl>
    <w:lvl w:ilvl="4">
      <w:start w:val="1"/>
      <w:numFmt w:val="bullet"/>
      <w:lvlText w:val="o"/>
      <w:lvlJc w:val="left"/>
      <w:pPr>
        <w:ind w:left="2880" w:hanging="360"/>
      </w:pPr>
      <w:rPr>
        <w:rFonts w:ascii="Arial" w:eastAsia="Arial" w:hAnsi="Arial" w:cs="Arial"/>
      </w:rPr>
    </w:lvl>
    <w:lvl w:ilvl="5">
      <w:start w:val="1"/>
      <w:numFmt w:val="bullet"/>
      <w:lvlText w:val="▪"/>
      <w:lvlJc w:val="left"/>
      <w:pPr>
        <w:ind w:left="3600" w:hanging="360"/>
      </w:pPr>
      <w:rPr>
        <w:rFonts w:ascii="Arial" w:eastAsia="Arial" w:hAnsi="Arial" w:cs="Arial"/>
      </w:rPr>
    </w:lvl>
    <w:lvl w:ilvl="6">
      <w:start w:val="1"/>
      <w:numFmt w:val="bullet"/>
      <w:lvlText w:val="●"/>
      <w:lvlJc w:val="left"/>
      <w:pPr>
        <w:ind w:left="4320" w:hanging="360"/>
      </w:pPr>
      <w:rPr>
        <w:rFonts w:ascii="Arial" w:eastAsia="Arial" w:hAnsi="Arial" w:cs="Arial"/>
      </w:rPr>
    </w:lvl>
    <w:lvl w:ilvl="7">
      <w:start w:val="1"/>
      <w:numFmt w:val="bullet"/>
      <w:lvlText w:val="o"/>
      <w:lvlJc w:val="left"/>
      <w:pPr>
        <w:ind w:left="5040" w:hanging="360"/>
      </w:pPr>
      <w:rPr>
        <w:rFonts w:ascii="Arial" w:eastAsia="Arial" w:hAnsi="Arial" w:cs="Arial"/>
      </w:rPr>
    </w:lvl>
    <w:lvl w:ilvl="8">
      <w:start w:val="1"/>
      <w:numFmt w:val="bullet"/>
      <w:lvlText w:val="▪"/>
      <w:lvlJc w:val="left"/>
      <w:pPr>
        <w:ind w:left="5760" w:hanging="360"/>
      </w:pPr>
      <w:rPr>
        <w:rFonts w:ascii="Arial" w:eastAsia="Arial" w:hAnsi="Arial" w:cs="Arial"/>
      </w:rPr>
    </w:lvl>
  </w:abstractNum>
  <w:abstractNum w:abstractNumId="42" w15:restartNumberingAfterBreak="0">
    <w:nsid w:val="317A4FE7"/>
    <w:multiLevelType w:val="multilevel"/>
    <w:tmpl w:val="0FAA49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32860E8F"/>
    <w:multiLevelType w:val="multilevel"/>
    <w:tmpl w:val="70BC67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15:restartNumberingAfterBreak="0">
    <w:nsid w:val="39DB4E03"/>
    <w:multiLevelType w:val="hybridMultilevel"/>
    <w:tmpl w:val="FE50ECE4"/>
    <w:lvl w:ilvl="0" w:tplc="04130001">
      <w:start w:val="1"/>
      <w:numFmt w:val="bullet"/>
      <w:lvlText w:val=""/>
      <w:lvlJc w:val="left"/>
      <w:pPr>
        <w:ind w:left="783" w:hanging="360"/>
      </w:pPr>
      <w:rPr>
        <w:rFonts w:ascii="Symbol" w:hAnsi="Symbol" w:hint="default"/>
      </w:rPr>
    </w:lvl>
    <w:lvl w:ilvl="1" w:tplc="04130003" w:tentative="1">
      <w:start w:val="1"/>
      <w:numFmt w:val="bullet"/>
      <w:lvlText w:val="o"/>
      <w:lvlJc w:val="left"/>
      <w:pPr>
        <w:ind w:left="1503" w:hanging="360"/>
      </w:pPr>
      <w:rPr>
        <w:rFonts w:ascii="Courier New" w:hAnsi="Courier New" w:cs="Courier New" w:hint="default"/>
      </w:rPr>
    </w:lvl>
    <w:lvl w:ilvl="2" w:tplc="04130005" w:tentative="1">
      <w:start w:val="1"/>
      <w:numFmt w:val="bullet"/>
      <w:lvlText w:val=""/>
      <w:lvlJc w:val="left"/>
      <w:pPr>
        <w:ind w:left="2223" w:hanging="360"/>
      </w:pPr>
      <w:rPr>
        <w:rFonts w:ascii="Wingdings" w:hAnsi="Wingdings" w:hint="default"/>
      </w:rPr>
    </w:lvl>
    <w:lvl w:ilvl="3" w:tplc="04130001" w:tentative="1">
      <w:start w:val="1"/>
      <w:numFmt w:val="bullet"/>
      <w:lvlText w:val=""/>
      <w:lvlJc w:val="left"/>
      <w:pPr>
        <w:ind w:left="2943" w:hanging="360"/>
      </w:pPr>
      <w:rPr>
        <w:rFonts w:ascii="Symbol" w:hAnsi="Symbol" w:hint="default"/>
      </w:rPr>
    </w:lvl>
    <w:lvl w:ilvl="4" w:tplc="04130003" w:tentative="1">
      <w:start w:val="1"/>
      <w:numFmt w:val="bullet"/>
      <w:lvlText w:val="o"/>
      <w:lvlJc w:val="left"/>
      <w:pPr>
        <w:ind w:left="3663" w:hanging="360"/>
      </w:pPr>
      <w:rPr>
        <w:rFonts w:ascii="Courier New" w:hAnsi="Courier New" w:cs="Courier New" w:hint="default"/>
      </w:rPr>
    </w:lvl>
    <w:lvl w:ilvl="5" w:tplc="04130005" w:tentative="1">
      <w:start w:val="1"/>
      <w:numFmt w:val="bullet"/>
      <w:lvlText w:val=""/>
      <w:lvlJc w:val="left"/>
      <w:pPr>
        <w:ind w:left="4383" w:hanging="360"/>
      </w:pPr>
      <w:rPr>
        <w:rFonts w:ascii="Wingdings" w:hAnsi="Wingdings" w:hint="default"/>
      </w:rPr>
    </w:lvl>
    <w:lvl w:ilvl="6" w:tplc="04130001" w:tentative="1">
      <w:start w:val="1"/>
      <w:numFmt w:val="bullet"/>
      <w:lvlText w:val=""/>
      <w:lvlJc w:val="left"/>
      <w:pPr>
        <w:ind w:left="5103" w:hanging="360"/>
      </w:pPr>
      <w:rPr>
        <w:rFonts w:ascii="Symbol" w:hAnsi="Symbol" w:hint="default"/>
      </w:rPr>
    </w:lvl>
    <w:lvl w:ilvl="7" w:tplc="04130003" w:tentative="1">
      <w:start w:val="1"/>
      <w:numFmt w:val="bullet"/>
      <w:lvlText w:val="o"/>
      <w:lvlJc w:val="left"/>
      <w:pPr>
        <w:ind w:left="5823" w:hanging="360"/>
      </w:pPr>
      <w:rPr>
        <w:rFonts w:ascii="Courier New" w:hAnsi="Courier New" w:cs="Courier New" w:hint="default"/>
      </w:rPr>
    </w:lvl>
    <w:lvl w:ilvl="8" w:tplc="04130005" w:tentative="1">
      <w:start w:val="1"/>
      <w:numFmt w:val="bullet"/>
      <w:lvlText w:val=""/>
      <w:lvlJc w:val="left"/>
      <w:pPr>
        <w:ind w:left="6543" w:hanging="360"/>
      </w:pPr>
      <w:rPr>
        <w:rFonts w:ascii="Wingdings" w:hAnsi="Wingdings" w:hint="default"/>
      </w:rPr>
    </w:lvl>
  </w:abstractNum>
  <w:abstractNum w:abstractNumId="45" w15:restartNumberingAfterBreak="0">
    <w:nsid w:val="3A1C7C72"/>
    <w:multiLevelType w:val="hybridMultilevel"/>
    <w:tmpl w:val="F5FC7E1A"/>
    <w:lvl w:ilvl="0" w:tplc="A0FC5976">
      <w:start w:val="2"/>
      <w:numFmt w:val="bullet"/>
      <w:lvlText w:val="•"/>
      <w:lvlJc w:val="left"/>
      <w:pPr>
        <w:ind w:left="720" w:hanging="360"/>
      </w:pPr>
      <w:rPr>
        <w:rFonts w:ascii="Cera PRO" w:eastAsiaTheme="minorHAnsi" w:hAnsi="Cera PRO" w:cs="FranklinGothic-Book"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6" w15:restartNumberingAfterBreak="0">
    <w:nsid w:val="3A7A2B72"/>
    <w:multiLevelType w:val="hybridMultilevel"/>
    <w:tmpl w:val="DB3883D8"/>
    <w:lvl w:ilvl="0" w:tplc="04130001">
      <w:start w:val="1"/>
      <w:numFmt w:val="bullet"/>
      <w:lvlText w:val=""/>
      <w:lvlJc w:val="left"/>
      <w:pPr>
        <w:ind w:left="1100" w:hanging="360"/>
      </w:pPr>
      <w:rPr>
        <w:rFonts w:ascii="Symbol" w:hAnsi="Symbol" w:hint="default"/>
      </w:rPr>
    </w:lvl>
    <w:lvl w:ilvl="1" w:tplc="04130003" w:tentative="1">
      <w:start w:val="1"/>
      <w:numFmt w:val="bullet"/>
      <w:lvlText w:val="o"/>
      <w:lvlJc w:val="left"/>
      <w:pPr>
        <w:ind w:left="1820" w:hanging="360"/>
      </w:pPr>
      <w:rPr>
        <w:rFonts w:ascii="Courier New" w:hAnsi="Courier New" w:cs="Courier New" w:hint="default"/>
      </w:rPr>
    </w:lvl>
    <w:lvl w:ilvl="2" w:tplc="04130005" w:tentative="1">
      <w:start w:val="1"/>
      <w:numFmt w:val="bullet"/>
      <w:lvlText w:val=""/>
      <w:lvlJc w:val="left"/>
      <w:pPr>
        <w:ind w:left="2540" w:hanging="360"/>
      </w:pPr>
      <w:rPr>
        <w:rFonts w:ascii="Wingdings" w:hAnsi="Wingdings" w:hint="default"/>
      </w:rPr>
    </w:lvl>
    <w:lvl w:ilvl="3" w:tplc="04130001" w:tentative="1">
      <w:start w:val="1"/>
      <w:numFmt w:val="bullet"/>
      <w:lvlText w:val=""/>
      <w:lvlJc w:val="left"/>
      <w:pPr>
        <w:ind w:left="3260" w:hanging="360"/>
      </w:pPr>
      <w:rPr>
        <w:rFonts w:ascii="Symbol" w:hAnsi="Symbol" w:hint="default"/>
      </w:rPr>
    </w:lvl>
    <w:lvl w:ilvl="4" w:tplc="04130003" w:tentative="1">
      <w:start w:val="1"/>
      <w:numFmt w:val="bullet"/>
      <w:lvlText w:val="o"/>
      <w:lvlJc w:val="left"/>
      <w:pPr>
        <w:ind w:left="3980" w:hanging="360"/>
      </w:pPr>
      <w:rPr>
        <w:rFonts w:ascii="Courier New" w:hAnsi="Courier New" w:cs="Courier New" w:hint="default"/>
      </w:rPr>
    </w:lvl>
    <w:lvl w:ilvl="5" w:tplc="04130005" w:tentative="1">
      <w:start w:val="1"/>
      <w:numFmt w:val="bullet"/>
      <w:lvlText w:val=""/>
      <w:lvlJc w:val="left"/>
      <w:pPr>
        <w:ind w:left="4700" w:hanging="360"/>
      </w:pPr>
      <w:rPr>
        <w:rFonts w:ascii="Wingdings" w:hAnsi="Wingdings" w:hint="default"/>
      </w:rPr>
    </w:lvl>
    <w:lvl w:ilvl="6" w:tplc="04130001" w:tentative="1">
      <w:start w:val="1"/>
      <w:numFmt w:val="bullet"/>
      <w:lvlText w:val=""/>
      <w:lvlJc w:val="left"/>
      <w:pPr>
        <w:ind w:left="5420" w:hanging="360"/>
      </w:pPr>
      <w:rPr>
        <w:rFonts w:ascii="Symbol" w:hAnsi="Symbol" w:hint="default"/>
      </w:rPr>
    </w:lvl>
    <w:lvl w:ilvl="7" w:tplc="04130003" w:tentative="1">
      <w:start w:val="1"/>
      <w:numFmt w:val="bullet"/>
      <w:lvlText w:val="o"/>
      <w:lvlJc w:val="left"/>
      <w:pPr>
        <w:ind w:left="6140" w:hanging="360"/>
      </w:pPr>
      <w:rPr>
        <w:rFonts w:ascii="Courier New" w:hAnsi="Courier New" w:cs="Courier New" w:hint="default"/>
      </w:rPr>
    </w:lvl>
    <w:lvl w:ilvl="8" w:tplc="04130005" w:tentative="1">
      <w:start w:val="1"/>
      <w:numFmt w:val="bullet"/>
      <w:lvlText w:val=""/>
      <w:lvlJc w:val="left"/>
      <w:pPr>
        <w:ind w:left="6860" w:hanging="360"/>
      </w:pPr>
      <w:rPr>
        <w:rFonts w:ascii="Wingdings" w:hAnsi="Wingdings" w:hint="default"/>
      </w:rPr>
    </w:lvl>
  </w:abstractNum>
  <w:abstractNum w:abstractNumId="47" w15:restartNumberingAfterBreak="0">
    <w:nsid w:val="3AEC25DB"/>
    <w:multiLevelType w:val="multilevel"/>
    <w:tmpl w:val="13ECC98C"/>
    <w:lvl w:ilvl="0">
      <w:start w:val="1"/>
      <w:numFmt w:val="bullet"/>
      <w:lvlText w:val="-"/>
      <w:lvlJc w:val="left"/>
      <w:pPr>
        <w:ind w:left="360" w:hanging="360"/>
      </w:pPr>
      <w:rPr>
        <w:rFonts w:ascii="Arial" w:eastAsia="Arial" w:hAnsi="Arial" w:cs="Arial"/>
      </w:rPr>
    </w:lvl>
    <w:lvl w:ilvl="1">
      <w:start w:val="1"/>
      <w:numFmt w:val="bullet"/>
      <w:lvlText w:val="o"/>
      <w:lvlJc w:val="left"/>
      <w:pPr>
        <w:ind w:left="1080" w:hanging="360"/>
      </w:pPr>
      <w:rPr>
        <w:rFonts w:ascii="Arial" w:eastAsia="Arial" w:hAnsi="Arial" w:cs="Arial"/>
      </w:rPr>
    </w:lvl>
    <w:lvl w:ilvl="2">
      <w:start w:val="1"/>
      <w:numFmt w:val="bullet"/>
      <w:lvlText w:val="▪"/>
      <w:lvlJc w:val="left"/>
      <w:pPr>
        <w:ind w:left="1800" w:hanging="360"/>
      </w:pPr>
      <w:rPr>
        <w:rFonts w:ascii="Arial" w:eastAsia="Arial" w:hAnsi="Arial" w:cs="Arial"/>
      </w:rPr>
    </w:lvl>
    <w:lvl w:ilvl="3">
      <w:start w:val="1"/>
      <w:numFmt w:val="bullet"/>
      <w:lvlText w:val="●"/>
      <w:lvlJc w:val="left"/>
      <w:pPr>
        <w:ind w:left="2520" w:hanging="360"/>
      </w:pPr>
      <w:rPr>
        <w:rFonts w:ascii="Arial" w:eastAsia="Arial" w:hAnsi="Arial" w:cs="Arial"/>
      </w:rPr>
    </w:lvl>
    <w:lvl w:ilvl="4">
      <w:start w:val="1"/>
      <w:numFmt w:val="bullet"/>
      <w:lvlText w:val="o"/>
      <w:lvlJc w:val="left"/>
      <w:pPr>
        <w:ind w:left="3240" w:hanging="360"/>
      </w:pPr>
      <w:rPr>
        <w:rFonts w:ascii="Arial" w:eastAsia="Arial" w:hAnsi="Arial" w:cs="Arial"/>
      </w:rPr>
    </w:lvl>
    <w:lvl w:ilvl="5">
      <w:start w:val="1"/>
      <w:numFmt w:val="bullet"/>
      <w:lvlText w:val="▪"/>
      <w:lvlJc w:val="left"/>
      <w:pPr>
        <w:ind w:left="3960" w:hanging="360"/>
      </w:pPr>
      <w:rPr>
        <w:rFonts w:ascii="Arial" w:eastAsia="Arial" w:hAnsi="Arial" w:cs="Arial"/>
      </w:rPr>
    </w:lvl>
    <w:lvl w:ilvl="6">
      <w:start w:val="1"/>
      <w:numFmt w:val="bullet"/>
      <w:lvlText w:val="●"/>
      <w:lvlJc w:val="left"/>
      <w:pPr>
        <w:ind w:left="4680" w:hanging="360"/>
      </w:pPr>
      <w:rPr>
        <w:rFonts w:ascii="Arial" w:eastAsia="Arial" w:hAnsi="Arial" w:cs="Arial"/>
      </w:rPr>
    </w:lvl>
    <w:lvl w:ilvl="7">
      <w:start w:val="1"/>
      <w:numFmt w:val="bullet"/>
      <w:lvlText w:val="o"/>
      <w:lvlJc w:val="left"/>
      <w:pPr>
        <w:ind w:left="5400" w:hanging="360"/>
      </w:pPr>
      <w:rPr>
        <w:rFonts w:ascii="Arial" w:eastAsia="Arial" w:hAnsi="Arial" w:cs="Arial"/>
      </w:rPr>
    </w:lvl>
    <w:lvl w:ilvl="8">
      <w:start w:val="1"/>
      <w:numFmt w:val="bullet"/>
      <w:lvlText w:val="▪"/>
      <w:lvlJc w:val="left"/>
      <w:pPr>
        <w:ind w:left="6120" w:hanging="360"/>
      </w:pPr>
      <w:rPr>
        <w:rFonts w:ascii="Arial" w:eastAsia="Arial" w:hAnsi="Arial" w:cs="Arial"/>
      </w:rPr>
    </w:lvl>
  </w:abstractNum>
  <w:abstractNum w:abstractNumId="48" w15:restartNumberingAfterBreak="0">
    <w:nsid w:val="3BDD5B02"/>
    <w:multiLevelType w:val="multilevel"/>
    <w:tmpl w:val="269CAF0A"/>
    <w:lvl w:ilvl="0">
      <w:start w:val="1"/>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Arial" w:eastAsia="Arial" w:hAnsi="Arial" w:cs="Arial"/>
      </w:rPr>
    </w:lvl>
    <w:lvl w:ilvl="2">
      <w:start w:val="1"/>
      <w:numFmt w:val="bullet"/>
      <w:lvlText w:val="▪"/>
      <w:lvlJc w:val="left"/>
      <w:pPr>
        <w:ind w:left="2160" w:hanging="360"/>
      </w:pPr>
      <w:rPr>
        <w:rFonts w:ascii="Arial" w:eastAsia="Arial" w:hAnsi="Arial" w:cs="Arial"/>
      </w:rPr>
    </w:lvl>
    <w:lvl w:ilvl="3">
      <w:start w:val="1"/>
      <w:numFmt w:val="bullet"/>
      <w:lvlText w:val="●"/>
      <w:lvlJc w:val="left"/>
      <w:pPr>
        <w:ind w:left="2880" w:hanging="360"/>
      </w:pPr>
      <w:rPr>
        <w:rFonts w:ascii="Arial" w:eastAsia="Arial" w:hAnsi="Arial" w:cs="Arial"/>
      </w:rPr>
    </w:lvl>
    <w:lvl w:ilvl="4">
      <w:start w:val="1"/>
      <w:numFmt w:val="bullet"/>
      <w:lvlText w:val="o"/>
      <w:lvlJc w:val="left"/>
      <w:pPr>
        <w:ind w:left="3600" w:hanging="360"/>
      </w:pPr>
      <w:rPr>
        <w:rFonts w:ascii="Arial" w:eastAsia="Arial" w:hAnsi="Arial" w:cs="Arial"/>
      </w:rPr>
    </w:lvl>
    <w:lvl w:ilvl="5">
      <w:start w:val="1"/>
      <w:numFmt w:val="bullet"/>
      <w:lvlText w:val="▪"/>
      <w:lvlJc w:val="left"/>
      <w:pPr>
        <w:ind w:left="4320" w:hanging="360"/>
      </w:pPr>
      <w:rPr>
        <w:rFonts w:ascii="Arial" w:eastAsia="Arial" w:hAnsi="Arial" w:cs="Arial"/>
      </w:rPr>
    </w:lvl>
    <w:lvl w:ilvl="6">
      <w:start w:val="1"/>
      <w:numFmt w:val="bullet"/>
      <w:lvlText w:val="●"/>
      <w:lvlJc w:val="left"/>
      <w:pPr>
        <w:ind w:left="5040" w:hanging="360"/>
      </w:pPr>
      <w:rPr>
        <w:rFonts w:ascii="Arial" w:eastAsia="Arial" w:hAnsi="Arial" w:cs="Arial"/>
      </w:rPr>
    </w:lvl>
    <w:lvl w:ilvl="7">
      <w:start w:val="1"/>
      <w:numFmt w:val="bullet"/>
      <w:lvlText w:val="o"/>
      <w:lvlJc w:val="left"/>
      <w:pPr>
        <w:ind w:left="5760" w:hanging="360"/>
      </w:pPr>
      <w:rPr>
        <w:rFonts w:ascii="Arial" w:eastAsia="Arial" w:hAnsi="Arial" w:cs="Arial"/>
      </w:rPr>
    </w:lvl>
    <w:lvl w:ilvl="8">
      <w:start w:val="1"/>
      <w:numFmt w:val="bullet"/>
      <w:lvlText w:val="▪"/>
      <w:lvlJc w:val="left"/>
      <w:pPr>
        <w:ind w:left="6480" w:hanging="360"/>
      </w:pPr>
      <w:rPr>
        <w:rFonts w:ascii="Arial" w:eastAsia="Arial" w:hAnsi="Arial" w:cs="Arial"/>
      </w:rPr>
    </w:lvl>
  </w:abstractNum>
  <w:abstractNum w:abstractNumId="49" w15:restartNumberingAfterBreak="0">
    <w:nsid w:val="3C7E6D51"/>
    <w:multiLevelType w:val="multilevel"/>
    <w:tmpl w:val="0A3E44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3E6F59AB"/>
    <w:multiLevelType w:val="hybridMultilevel"/>
    <w:tmpl w:val="8E4C738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1" w15:restartNumberingAfterBreak="0">
    <w:nsid w:val="3E7D117B"/>
    <w:multiLevelType w:val="hybridMultilevel"/>
    <w:tmpl w:val="A426BB10"/>
    <w:lvl w:ilvl="0" w:tplc="04130001">
      <w:start w:val="1"/>
      <w:numFmt w:val="bullet"/>
      <w:lvlText w:val=""/>
      <w:lvlJc w:val="left"/>
      <w:pPr>
        <w:ind w:left="1440" w:hanging="360"/>
      </w:pPr>
      <w:rPr>
        <w:rFonts w:ascii="Symbol" w:hAnsi="Symbol"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52" w15:restartNumberingAfterBreak="0">
    <w:nsid w:val="3EF57A5A"/>
    <w:multiLevelType w:val="hybridMultilevel"/>
    <w:tmpl w:val="9168D3CC"/>
    <w:lvl w:ilvl="0" w:tplc="04130001">
      <w:start w:val="1"/>
      <w:numFmt w:val="bullet"/>
      <w:lvlText w:val=""/>
      <w:lvlJc w:val="left"/>
      <w:pPr>
        <w:ind w:left="740" w:hanging="360"/>
      </w:pPr>
      <w:rPr>
        <w:rFonts w:ascii="Symbol" w:hAnsi="Symbol" w:hint="default"/>
      </w:rPr>
    </w:lvl>
    <w:lvl w:ilvl="1" w:tplc="F4A04D5E">
      <w:numFmt w:val="bullet"/>
      <w:lvlText w:val="·"/>
      <w:lvlJc w:val="left"/>
      <w:pPr>
        <w:ind w:left="1460" w:hanging="360"/>
      </w:pPr>
      <w:rPr>
        <w:rFonts w:ascii="Arial" w:eastAsia="Arial" w:hAnsi="Arial" w:cs="Arial" w:hint="default"/>
      </w:rPr>
    </w:lvl>
    <w:lvl w:ilvl="2" w:tplc="04130005" w:tentative="1">
      <w:start w:val="1"/>
      <w:numFmt w:val="bullet"/>
      <w:lvlText w:val=""/>
      <w:lvlJc w:val="left"/>
      <w:pPr>
        <w:ind w:left="2180" w:hanging="360"/>
      </w:pPr>
      <w:rPr>
        <w:rFonts w:ascii="Wingdings" w:hAnsi="Wingdings" w:hint="default"/>
      </w:rPr>
    </w:lvl>
    <w:lvl w:ilvl="3" w:tplc="04130001" w:tentative="1">
      <w:start w:val="1"/>
      <w:numFmt w:val="bullet"/>
      <w:lvlText w:val=""/>
      <w:lvlJc w:val="left"/>
      <w:pPr>
        <w:ind w:left="2900" w:hanging="360"/>
      </w:pPr>
      <w:rPr>
        <w:rFonts w:ascii="Symbol" w:hAnsi="Symbol" w:hint="default"/>
      </w:rPr>
    </w:lvl>
    <w:lvl w:ilvl="4" w:tplc="04130003" w:tentative="1">
      <w:start w:val="1"/>
      <w:numFmt w:val="bullet"/>
      <w:lvlText w:val="o"/>
      <w:lvlJc w:val="left"/>
      <w:pPr>
        <w:ind w:left="3620" w:hanging="360"/>
      </w:pPr>
      <w:rPr>
        <w:rFonts w:ascii="Courier New" w:hAnsi="Courier New" w:cs="Courier New" w:hint="default"/>
      </w:rPr>
    </w:lvl>
    <w:lvl w:ilvl="5" w:tplc="04130005" w:tentative="1">
      <w:start w:val="1"/>
      <w:numFmt w:val="bullet"/>
      <w:lvlText w:val=""/>
      <w:lvlJc w:val="left"/>
      <w:pPr>
        <w:ind w:left="4340" w:hanging="360"/>
      </w:pPr>
      <w:rPr>
        <w:rFonts w:ascii="Wingdings" w:hAnsi="Wingdings" w:hint="default"/>
      </w:rPr>
    </w:lvl>
    <w:lvl w:ilvl="6" w:tplc="04130001" w:tentative="1">
      <w:start w:val="1"/>
      <w:numFmt w:val="bullet"/>
      <w:lvlText w:val=""/>
      <w:lvlJc w:val="left"/>
      <w:pPr>
        <w:ind w:left="5060" w:hanging="360"/>
      </w:pPr>
      <w:rPr>
        <w:rFonts w:ascii="Symbol" w:hAnsi="Symbol" w:hint="default"/>
      </w:rPr>
    </w:lvl>
    <w:lvl w:ilvl="7" w:tplc="04130003" w:tentative="1">
      <w:start w:val="1"/>
      <w:numFmt w:val="bullet"/>
      <w:lvlText w:val="o"/>
      <w:lvlJc w:val="left"/>
      <w:pPr>
        <w:ind w:left="5780" w:hanging="360"/>
      </w:pPr>
      <w:rPr>
        <w:rFonts w:ascii="Courier New" w:hAnsi="Courier New" w:cs="Courier New" w:hint="default"/>
      </w:rPr>
    </w:lvl>
    <w:lvl w:ilvl="8" w:tplc="04130005" w:tentative="1">
      <w:start w:val="1"/>
      <w:numFmt w:val="bullet"/>
      <w:lvlText w:val=""/>
      <w:lvlJc w:val="left"/>
      <w:pPr>
        <w:ind w:left="6500" w:hanging="360"/>
      </w:pPr>
      <w:rPr>
        <w:rFonts w:ascii="Wingdings" w:hAnsi="Wingdings" w:hint="default"/>
      </w:rPr>
    </w:lvl>
  </w:abstractNum>
  <w:abstractNum w:abstractNumId="53" w15:restartNumberingAfterBreak="0">
    <w:nsid w:val="3F7654AD"/>
    <w:multiLevelType w:val="multilevel"/>
    <w:tmpl w:val="73ACE93A"/>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4" w15:restartNumberingAfterBreak="0">
    <w:nsid w:val="41F756DD"/>
    <w:multiLevelType w:val="multilevel"/>
    <w:tmpl w:val="2ED05872"/>
    <w:lvl w:ilvl="0">
      <w:start w:val="1"/>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Arial" w:eastAsia="Arial" w:hAnsi="Arial" w:cs="Arial"/>
      </w:rPr>
    </w:lvl>
    <w:lvl w:ilvl="2">
      <w:start w:val="1"/>
      <w:numFmt w:val="bullet"/>
      <w:lvlText w:val="▪"/>
      <w:lvlJc w:val="left"/>
      <w:pPr>
        <w:ind w:left="2160" w:hanging="360"/>
      </w:pPr>
      <w:rPr>
        <w:rFonts w:ascii="Arial" w:eastAsia="Arial" w:hAnsi="Arial" w:cs="Arial"/>
      </w:rPr>
    </w:lvl>
    <w:lvl w:ilvl="3">
      <w:start w:val="1"/>
      <w:numFmt w:val="bullet"/>
      <w:lvlText w:val="●"/>
      <w:lvlJc w:val="left"/>
      <w:pPr>
        <w:ind w:left="2880" w:hanging="360"/>
      </w:pPr>
      <w:rPr>
        <w:rFonts w:ascii="Arial" w:eastAsia="Arial" w:hAnsi="Arial" w:cs="Arial"/>
      </w:rPr>
    </w:lvl>
    <w:lvl w:ilvl="4">
      <w:start w:val="1"/>
      <w:numFmt w:val="bullet"/>
      <w:lvlText w:val="o"/>
      <w:lvlJc w:val="left"/>
      <w:pPr>
        <w:ind w:left="3600" w:hanging="360"/>
      </w:pPr>
      <w:rPr>
        <w:rFonts w:ascii="Arial" w:eastAsia="Arial" w:hAnsi="Arial" w:cs="Arial"/>
      </w:rPr>
    </w:lvl>
    <w:lvl w:ilvl="5">
      <w:start w:val="1"/>
      <w:numFmt w:val="bullet"/>
      <w:lvlText w:val="▪"/>
      <w:lvlJc w:val="left"/>
      <w:pPr>
        <w:ind w:left="4320" w:hanging="360"/>
      </w:pPr>
      <w:rPr>
        <w:rFonts w:ascii="Arial" w:eastAsia="Arial" w:hAnsi="Arial" w:cs="Arial"/>
      </w:rPr>
    </w:lvl>
    <w:lvl w:ilvl="6">
      <w:start w:val="1"/>
      <w:numFmt w:val="bullet"/>
      <w:lvlText w:val="●"/>
      <w:lvlJc w:val="left"/>
      <w:pPr>
        <w:ind w:left="5040" w:hanging="360"/>
      </w:pPr>
      <w:rPr>
        <w:rFonts w:ascii="Arial" w:eastAsia="Arial" w:hAnsi="Arial" w:cs="Arial"/>
      </w:rPr>
    </w:lvl>
    <w:lvl w:ilvl="7">
      <w:start w:val="1"/>
      <w:numFmt w:val="bullet"/>
      <w:lvlText w:val="o"/>
      <w:lvlJc w:val="left"/>
      <w:pPr>
        <w:ind w:left="5760" w:hanging="360"/>
      </w:pPr>
      <w:rPr>
        <w:rFonts w:ascii="Arial" w:eastAsia="Arial" w:hAnsi="Arial" w:cs="Arial"/>
      </w:rPr>
    </w:lvl>
    <w:lvl w:ilvl="8">
      <w:start w:val="1"/>
      <w:numFmt w:val="bullet"/>
      <w:lvlText w:val="▪"/>
      <w:lvlJc w:val="left"/>
      <w:pPr>
        <w:ind w:left="6480" w:hanging="360"/>
      </w:pPr>
      <w:rPr>
        <w:rFonts w:ascii="Arial" w:eastAsia="Arial" w:hAnsi="Arial" w:cs="Arial"/>
      </w:rPr>
    </w:lvl>
  </w:abstractNum>
  <w:abstractNum w:abstractNumId="55" w15:restartNumberingAfterBreak="0">
    <w:nsid w:val="42601DBA"/>
    <w:multiLevelType w:val="multilevel"/>
    <w:tmpl w:val="521696B2"/>
    <w:lvl w:ilvl="0">
      <w:start w:val="1"/>
      <w:numFmt w:val="bullet"/>
      <w:lvlText w:val="●"/>
      <w:lvlJc w:val="left"/>
      <w:pPr>
        <w:ind w:left="360" w:hanging="360"/>
      </w:pPr>
      <w:rPr>
        <w:rFonts w:ascii="Arial" w:eastAsia="Arial" w:hAnsi="Arial" w:cs="Arial"/>
      </w:rPr>
    </w:lvl>
    <w:lvl w:ilvl="1">
      <w:start w:val="1"/>
      <w:numFmt w:val="bullet"/>
      <w:lvlText w:val="•"/>
      <w:lvlJc w:val="left"/>
      <w:pPr>
        <w:ind w:left="1080" w:hanging="360"/>
      </w:pPr>
      <w:rPr>
        <w:rFonts w:ascii="Arial" w:eastAsia="Arial" w:hAnsi="Arial" w:cs="Arial"/>
      </w:rPr>
    </w:lvl>
    <w:lvl w:ilvl="2">
      <w:start w:val="1"/>
      <w:numFmt w:val="bullet"/>
      <w:lvlText w:val="▪"/>
      <w:lvlJc w:val="left"/>
      <w:pPr>
        <w:ind w:left="1800" w:hanging="360"/>
      </w:pPr>
      <w:rPr>
        <w:rFonts w:ascii="Arial" w:eastAsia="Arial" w:hAnsi="Arial" w:cs="Arial"/>
      </w:rPr>
    </w:lvl>
    <w:lvl w:ilvl="3">
      <w:start w:val="1"/>
      <w:numFmt w:val="bullet"/>
      <w:lvlText w:val="●"/>
      <w:lvlJc w:val="left"/>
      <w:pPr>
        <w:ind w:left="2520" w:hanging="360"/>
      </w:pPr>
      <w:rPr>
        <w:rFonts w:ascii="Arial" w:eastAsia="Arial" w:hAnsi="Arial" w:cs="Arial"/>
      </w:rPr>
    </w:lvl>
    <w:lvl w:ilvl="4">
      <w:start w:val="1"/>
      <w:numFmt w:val="bullet"/>
      <w:lvlText w:val="o"/>
      <w:lvlJc w:val="left"/>
      <w:pPr>
        <w:ind w:left="3240" w:hanging="360"/>
      </w:pPr>
      <w:rPr>
        <w:rFonts w:ascii="Arial" w:eastAsia="Arial" w:hAnsi="Arial" w:cs="Arial"/>
      </w:rPr>
    </w:lvl>
    <w:lvl w:ilvl="5">
      <w:start w:val="1"/>
      <w:numFmt w:val="bullet"/>
      <w:lvlText w:val="▪"/>
      <w:lvlJc w:val="left"/>
      <w:pPr>
        <w:ind w:left="3960" w:hanging="360"/>
      </w:pPr>
      <w:rPr>
        <w:rFonts w:ascii="Arial" w:eastAsia="Arial" w:hAnsi="Arial" w:cs="Arial"/>
      </w:rPr>
    </w:lvl>
    <w:lvl w:ilvl="6">
      <w:start w:val="1"/>
      <w:numFmt w:val="bullet"/>
      <w:lvlText w:val="●"/>
      <w:lvlJc w:val="left"/>
      <w:pPr>
        <w:ind w:left="4680" w:hanging="360"/>
      </w:pPr>
      <w:rPr>
        <w:rFonts w:ascii="Arial" w:eastAsia="Arial" w:hAnsi="Arial" w:cs="Arial"/>
      </w:rPr>
    </w:lvl>
    <w:lvl w:ilvl="7">
      <w:start w:val="1"/>
      <w:numFmt w:val="bullet"/>
      <w:lvlText w:val="o"/>
      <w:lvlJc w:val="left"/>
      <w:pPr>
        <w:ind w:left="5400" w:hanging="360"/>
      </w:pPr>
      <w:rPr>
        <w:rFonts w:ascii="Arial" w:eastAsia="Arial" w:hAnsi="Arial" w:cs="Arial"/>
      </w:rPr>
    </w:lvl>
    <w:lvl w:ilvl="8">
      <w:start w:val="1"/>
      <w:numFmt w:val="bullet"/>
      <w:lvlText w:val="▪"/>
      <w:lvlJc w:val="left"/>
      <w:pPr>
        <w:ind w:left="6120" w:hanging="360"/>
      </w:pPr>
      <w:rPr>
        <w:rFonts w:ascii="Arial" w:eastAsia="Arial" w:hAnsi="Arial" w:cs="Arial"/>
      </w:rPr>
    </w:lvl>
  </w:abstractNum>
  <w:abstractNum w:abstractNumId="56" w15:restartNumberingAfterBreak="0">
    <w:nsid w:val="45016DB4"/>
    <w:multiLevelType w:val="multilevel"/>
    <w:tmpl w:val="CE96E32A"/>
    <w:lvl w:ilvl="0">
      <w:start w:val="1"/>
      <w:numFmt w:val="decimal"/>
      <w:lvlText w:val="%1"/>
      <w:lvlJc w:val="left"/>
      <w:pPr>
        <w:ind w:left="360" w:hanging="360"/>
      </w:pPr>
      <w:rPr>
        <w:rFonts w:hint="default"/>
        <w:color w:val="0094BE"/>
      </w:rPr>
    </w:lvl>
    <w:lvl w:ilvl="1">
      <w:start w:val="1"/>
      <w:numFmt w:val="decimal"/>
      <w:lvlText w:val="%1.%2"/>
      <w:lvlJc w:val="left"/>
      <w:pPr>
        <w:ind w:left="360" w:hanging="360"/>
      </w:pPr>
      <w:rPr>
        <w:rFonts w:hint="default"/>
        <w:color w:val="0094BE"/>
      </w:rPr>
    </w:lvl>
    <w:lvl w:ilvl="2">
      <w:start w:val="1"/>
      <w:numFmt w:val="decimal"/>
      <w:lvlText w:val="%1.%2.%3"/>
      <w:lvlJc w:val="left"/>
      <w:pPr>
        <w:ind w:left="720" w:hanging="720"/>
      </w:pPr>
      <w:rPr>
        <w:rFonts w:hint="default"/>
        <w:color w:val="0094BE"/>
      </w:rPr>
    </w:lvl>
    <w:lvl w:ilvl="3">
      <w:start w:val="1"/>
      <w:numFmt w:val="decimal"/>
      <w:lvlText w:val="%1.%2.%3.%4"/>
      <w:lvlJc w:val="left"/>
      <w:pPr>
        <w:ind w:left="720" w:hanging="720"/>
      </w:pPr>
      <w:rPr>
        <w:rFonts w:hint="default"/>
        <w:color w:val="0094BE"/>
      </w:rPr>
    </w:lvl>
    <w:lvl w:ilvl="4">
      <w:start w:val="1"/>
      <w:numFmt w:val="decimal"/>
      <w:lvlText w:val="%1.%2.%3.%4.%5"/>
      <w:lvlJc w:val="left"/>
      <w:pPr>
        <w:ind w:left="1080" w:hanging="1080"/>
      </w:pPr>
      <w:rPr>
        <w:rFonts w:hint="default"/>
        <w:color w:val="0094BE"/>
      </w:rPr>
    </w:lvl>
    <w:lvl w:ilvl="5">
      <w:start w:val="1"/>
      <w:numFmt w:val="decimal"/>
      <w:lvlText w:val="%1.%2.%3.%4.%5.%6"/>
      <w:lvlJc w:val="left"/>
      <w:pPr>
        <w:ind w:left="1080" w:hanging="1080"/>
      </w:pPr>
      <w:rPr>
        <w:rFonts w:hint="default"/>
        <w:color w:val="0094BE"/>
      </w:rPr>
    </w:lvl>
    <w:lvl w:ilvl="6">
      <w:start w:val="1"/>
      <w:numFmt w:val="decimal"/>
      <w:lvlText w:val="%1.%2.%3.%4.%5.%6.%7"/>
      <w:lvlJc w:val="left"/>
      <w:pPr>
        <w:ind w:left="1080" w:hanging="1080"/>
      </w:pPr>
      <w:rPr>
        <w:rFonts w:hint="default"/>
        <w:color w:val="0094BE"/>
      </w:rPr>
    </w:lvl>
    <w:lvl w:ilvl="7">
      <w:start w:val="1"/>
      <w:numFmt w:val="decimal"/>
      <w:lvlText w:val="%1.%2.%3.%4.%5.%6.%7.%8"/>
      <w:lvlJc w:val="left"/>
      <w:pPr>
        <w:ind w:left="1440" w:hanging="1440"/>
      </w:pPr>
      <w:rPr>
        <w:rFonts w:hint="default"/>
        <w:color w:val="0094BE"/>
      </w:rPr>
    </w:lvl>
    <w:lvl w:ilvl="8">
      <w:start w:val="1"/>
      <w:numFmt w:val="decimal"/>
      <w:lvlText w:val="%1.%2.%3.%4.%5.%6.%7.%8.%9"/>
      <w:lvlJc w:val="left"/>
      <w:pPr>
        <w:ind w:left="1440" w:hanging="1440"/>
      </w:pPr>
      <w:rPr>
        <w:rFonts w:hint="default"/>
        <w:color w:val="0094BE"/>
      </w:rPr>
    </w:lvl>
  </w:abstractNum>
  <w:abstractNum w:abstractNumId="57" w15:restartNumberingAfterBreak="0">
    <w:nsid w:val="45DE0F29"/>
    <w:multiLevelType w:val="multilevel"/>
    <w:tmpl w:val="9E02255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8" w15:restartNumberingAfterBreak="0">
    <w:nsid w:val="4AC53D40"/>
    <w:multiLevelType w:val="multilevel"/>
    <w:tmpl w:val="21D69262"/>
    <w:lvl w:ilvl="0">
      <w:start w:val="1"/>
      <w:numFmt w:val="bullet"/>
      <w:lvlText w:val="●"/>
      <w:lvlJc w:val="left"/>
      <w:pPr>
        <w:ind w:left="360" w:hanging="360"/>
      </w:pPr>
      <w:rPr>
        <w:rFonts w:ascii="Arial" w:eastAsia="Arial" w:hAnsi="Arial" w:cs="Arial"/>
      </w:rPr>
    </w:lvl>
    <w:lvl w:ilvl="1">
      <w:start w:val="1"/>
      <w:numFmt w:val="bullet"/>
      <w:lvlText w:val="o"/>
      <w:lvlJc w:val="left"/>
      <w:pPr>
        <w:ind w:left="1080" w:hanging="360"/>
      </w:pPr>
      <w:rPr>
        <w:rFonts w:ascii="Arial" w:eastAsia="Arial" w:hAnsi="Arial" w:cs="Arial"/>
      </w:rPr>
    </w:lvl>
    <w:lvl w:ilvl="2">
      <w:start w:val="1"/>
      <w:numFmt w:val="bullet"/>
      <w:lvlText w:val="▪"/>
      <w:lvlJc w:val="left"/>
      <w:pPr>
        <w:ind w:left="1800" w:hanging="360"/>
      </w:pPr>
      <w:rPr>
        <w:rFonts w:ascii="Arial" w:eastAsia="Arial" w:hAnsi="Arial" w:cs="Arial"/>
      </w:rPr>
    </w:lvl>
    <w:lvl w:ilvl="3">
      <w:start w:val="1"/>
      <w:numFmt w:val="bullet"/>
      <w:lvlText w:val="●"/>
      <w:lvlJc w:val="left"/>
      <w:pPr>
        <w:ind w:left="2520" w:hanging="360"/>
      </w:pPr>
      <w:rPr>
        <w:rFonts w:ascii="Arial" w:eastAsia="Arial" w:hAnsi="Arial" w:cs="Arial"/>
      </w:rPr>
    </w:lvl>
    <w:lvl w:ilvl="4">
      <w:start w:val="1"/>
      <w:numFmt w:val="bullet"/>
      <w:lvlText w:val="o"/>
      <w:lvlJc w:val="left"/>
      <w:pPr>
        <w:ind w:left="3240" w:hanging="360"/>
      </w:pPr>
      <w:rPr>
        <w:rFonts w:ascii="Arial" w:eastAsia="Arial" w:hAnsi="Arial" w:cs="Arial"/>
      </w:rPr>
    </w:lvl>
    <w:lvl w:ilvl="5">
      <w:start w:val="1"/>
      <w:numFmt w:val="bullet"/>
      <w:lvlText w:val="▪"/>
      <w:lvlJc w:val="left"/>
      <w:pPr>
        <w:ind w:left="3960" w:hanging="360"/>
      </w:pPr>
      <w:rPr>
        <w:rFonts w:ascii="Arial" w:eastAsia="Arial" w:hAnsi="Arial" w:cs="Arial"/>
      </w:rPr>
    </w:lvl>
    <w:lvl w:ilvl="6">
      <w:start w:val="1"/>
      <w:numFmt w:val="bullet"/>
      <w:lvlText w:val="●"/>
      <w:lvlJc w:val="left"/>
      <w:pPr>
        <w:ind w:left="4680" w:hanging="360"/>
      </w:pPr>
      <w:rPr>
        <w:rFonts w:ascii="Arial" w:eastAsia="Arial" w:hAnsi="Arial" w:cs="Arial"/>
      </w:rPr>
    </w:lvl>
    <w:lvl w:ilvl="7">
      <w:start w:val="1"/>
      <w:numFmt w:val="bullet"/>
      <w:lvlText w:val="o"/>
      <w:lvlJc w:val="left"/>
      <w:pPr>
        <w:ind w:left="5400" w:hanging="360"/>
      </w:pPr>
      <w:rPr>
        <w:rFonts w:ascii="Arial" w:eastAsia="Arial" w:hAnsi="Arial" w:cs="Arial"/>
      </w:rPr>
    </w:lvl>
    <w:lvl w:ilvl="8">
      <w:start w:val="1"/>
      <w:numFmt w:val="bullet"/>
      <w:lvlText w:val="▪"/>
      <w:lvlJc w:val="left"/>
      <w:pPr>
        <w:ind w:left="6120" w:hanging="360"/>
      </w:pPr>
      <w:rPr>
        <w:rFonts w:ascii="Arial" w:eastAsia="Arial" w:hAnsi="Arial" w:cs="Arial"/>
      </w:rPr>
    </w:lvl>
  </w:abstractNum>
  <w:abstractNum w:abstractNumId="59" w15:restartNumberingAfterBreak="0">
    <w:nsid w:val="4CB32AB1"/>
    <w:multiLevelType w:val="hybridMultilevel"/>
    <w:tmpl w:val="2946A6C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0" w15:restartNumberingAfterBreak="0">
    <w:nsid w:val="4D173D08"/>
    <w:multiLevelType w:val="multilevel"/>
    <w:tmpl w:val="534AA4F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1" w15:restartNumberingAfterBreak="0">
    <w:nsid w:val="4D283343"/>
    <w:multiLevelType w:val="multilevel"/>
    <w:tmpl w:val="96D4AC26"/>
    <w:lvl w:ilvl="0">
      <w:start w:val="1"/>
      <w:numFmt w:val="bullet"/>
      <w:lvlText w:val="●"/>
      <w:lvlJc w:val="left"/>
      <w:pPr>
        <w:ind w:left="360" w:hanging="360"/>
      </w:pPr>
      <w:rPr>
        <w:rFonts w:ascii="Arial" w:eastAsia="Arial" w:hAnsi="Arial" w:cs="Arial"/>
      </w:rPr>
    </w:lvl>
    <w:lvl w:ilvl="1">
      <w:start w:val="1"/>
      <w:numFmt w:val="bullet"/>
      <w:lvlText w:val="o"/>
      <w:lvlJc w:val="left"/>
      <w:pPr>
        <w:ind w:left="1080" w:hanging="360"/>
      </w:pPr>
      <w:rPr>
        <w:rFonts w:ascii="Arial" w:eastAsia="Arial" w:hAnsi="Arial" w:cs="Arial"/>
      </w:rPr>
    </w:lvl>
    <w:lvl w:ilvl="2">
      <w:start w:val="1"/>
      <w:numFmt w:val="bullet"/>
      <w:lvlText w:val="▪"/>
      <w:lvlJc w:val="left"/>
      <w:pPr>
        <w:ind w:left="1800" w:hanging="360"/>
      </w:pPr>
      <w:rPr>
        <w:rFonts w:ascii="Arial" w:eastAsia="Arial" w:hAnsi="Arial" w:cs="Arial"/>
      </w:rPr>
    </w:lvl>
    <w:lvl w:ilvl="3">
      <w:start w:val="1"/>
      <w:numFmt w:val="bullet"/>
      <w:lvlText w:val="●"/>
      <w:lvlJc w:val="left"/>
      <w:pPr>
        <w:ind w:left="2520" w:hanging="360"/>
      </w:pPr>
      <w:rPr>
        <w:rFonts w:ascii="Arial" w:eastAsia="Arial" w:hAnsi="Arial" w:cs="Arial"/>
      </w:rPr>
    </w:lvl>
    <w:lvl w:ilvl="4">
      <w:start w:val="1"/>
      <w:numFmt w:val="bullet"/>
      <w:lvlText w:val="o"/>
      <w:lvlJc w:val="left"/>
      <w:pPr>
        <w:ind w:left="3240" w:hanging="360"/>
      </w:pPr>
      <w:rPr>
        <w:rFonts w:ascii="Arial" w:eastAsia="Arial" w:hAnsi="Arial" w:cs="Arial"/>
      </w:rPr>
    </w:lvl>
    <w:lvl w:ilvl="5">
      <w:start w:val="1"/>
      <w:numFmt w:val="bullet"/>
      <w:lvlText w:val="▪"/>
      <w:lvlJc w:val="left"/>
      <w:pPr>
        <w:ind w:left="3960" w:hanging="360"/>
      </w:pPr>
      <w:rPr>
        <w:rFonts w:ascii="Arial" w:eastAsia="Arial" w:hAnsi="Arial" w:cs="Arial"/>
      </w:rPr>
    </w:lvl>
    <w:lvl w:ilvl="6">
      <w:start w:val="1"/>
      <w:numFmt w:val="bullet"/>
      <w:lvlText w:val="●"/>
      <w:lvlJc w:val="left"/>
      <w:pPr>
        <w:ind w:left="4680" w:hanging="360"/>
      </w:pPr>
      <w:rPr>
        <w:rFonts w:ascii="Arial" w:eastAsia="Arial" w:hAnsi="Arial" w:cs="Arial"/>
      </w:rPr>
    </w:lvl>
    <w:lvl w:ilvl="7">
      <w:start w:val="1"/>
      <w:numFmt w:val="bullet"/>
      <w:lvlText w:val="o"/>
      <w:lvlJc w:val="left"/>
      <w:pPr>
        <w:ind w:left="5400" w:hanging="360"/>
      </w:pPr>
      <w:rPr>
        <w:rFonts w:ascii="Arial" w:eastAsia="Arial" w:hAnsi="Arial" w:cs="Arial"/>
      </w:rPr>
    </w:lvl>
    <w:lvl w:ilvl="8">
      <w:start w:val="1"/>
      <w:numFmt w:val="bullet"/>
      <w:lvlText w:val="▪"/>
      <w:lvlJc w:val="left"/>
      <w:pPr>
        <w:ind w:left="6120" w:hanging="360"/>
      </w:pPr>
      <w:rPr>
        <w:rFonts w:ascii="Arial" w:eastAsia="Arial" w:hAnsi="Arial" w:cs="Arial"/>
      </w:rPr>
    </w:lvl>
  </w:abstractNum>
  <w:abstractNum w:abstractNumId="62" w15:restartNumberingAfterBreak="0">
    <w:nsid w:val="4FD26204"/>
    <w:multiLevelType w:val="hybridMultilevel"/>
    <w:tmpl w:val="0CFA45B2"/>
    <w:lvl w:ilvl="0" w:tplc="04130001">
      <w:start w:val="1"/>
      <w:numFmt w:val="bullet"/>
      <w:lvlText w:val=""/>
      <w:lvlJc w:val="left"/>
      <w:pPr>
        <w:ind w:left="1428" w:hanging="360"/>
      </w:pPr>
      <w:rPr>
        <w:rFonts w:ascii="Symbol" w:hAnsi="Symbol" w:hint="default"/>
      </w:rPr>
    </w:lvl>
    <w:lvl w:ilvl="1" w:tplc="04130003">
      <w:start w:val="1"/>
      <w:numFmt w:val="bullet"/>
      <w:lvlText w:val="o"/>
      <w:lvlJc w:val="left"/>
      <w:pPr>
        <w:ind w:left="2148" w:hanging="360"/>
      </w:pPr>
      <w:rPr>
        <w:rFonts w:ascii="Courier New" w:hAnsi="Courier New" w:cs="Courier New" w:hint="default"/>
      </w:rPr>
    </w:lvl>
    <w:lvl w:ilvl="2" w:tplc="04130005" w:tentative="1">
      <w:start w:val="1"/>
      <w:numFmt w:val="bullet"/>
      <w:lvlText w:val=""/>
      <w:lvlJc w:val="left"/>
      <w:pPr>
        <w:ind w:left="2868" w:hanging="360"/>
      </w:pPr>
      <w:rPr>
        <w:rFonts w:ascii="Wingdings" w:hAnsi="Wingdings" w:hint="default"/>
      </w:rPr>
    </w:lvl>
    <w:lvl w:ilvl="3" w:tplc="04130001" w:tentative="1">
      <w:start w:val="1"/>
      <w:numFmt w:val="bullet"/>
      <w:lvlText w:val=""/>
      <w:lvlJc w:val="left"/>
      <w:pPr>
        <w:ind w:left="3588" w:hanging="360"/>
      </w:pPr>
      <w:rPr>
        <w:rFonts w:ascii="Symbol" w:hAnsi="Symbol" w:hint="default"/>
      </w:rPr>
    </w:lvl>
    <w:lvl w:ilvl="4" w:tplc="04130003" w:tentative="1">
      <w:start w:val="1"/>
      <w:numFmt w:val="bullet"/>
      <w:lvlText w:val="o"/>
      <w:lvlJc w:val="left"/>
      <w:pPr>
        <w:ind w:left="4308" w:hanging="360"/>
      </w:pPr>
      <w:rPr>
        <w:rFonts w:ascii="Courier New" w:hAnsi="Courier New" w:cs="Courier New" w:hint="default"/>
      </w:rPr>
    </w:lvl>
    <w:lvl w:ilvl="5" w:tplc="04130005" w:tentative="1">
      <w:start w:val="1"/>
      <w:numFmt w:val="bullet"/>
      <w:lvlText w:val=""/>
      <w:lvlJc w:val="left"/>
      <w:pPr>
        <w:ind w:left="5028" w:hanging="360"/>
      </w:pPr>
      <w:rPr>
        <w:rFonts w:ascii="Wingdings" w:hAnsi="Wingdings" w:hint="default"/>
      </w:rPr>
    </w:lvl>
    <w:lvl w:ilvl="6" w:tplc="04130001" w:tentative="1">
      <w:start w:val="1"/>
      <w:numFmt w:val="bullet"/>
      <w:lvlText w:val=""/>
      <w:lvlJc w:val="left"/>
      <w:pPr>
        <w:ind w:left="5748" w:hanging="360"/>
      </w:pPr>
      <w:rPr>
        <w:rFonts w:ascii="Symbol" w:hAnsi="Symbol" w:hint="default"/>
      </w:rPr>
    </w:lvl>
    <w:lvl w:ilvl="7" w:tplc="04130003" w:tentative="1">
      <w:start w:val="1"/>
      <w:numFmt w:val="bullet"/>
      <w:lvlText w:val="o"/>
      <w:lvlJc w:val="left"/>
      <w:pPr>
        <w:ind w:left="6468" w:hanging="360"/>
      </w:pPr>
      <w:rPr>
        <w:rFonts w:ascii="Courier New" w:hAnsi="Courier New" w:cs="Courier New" w:hint="default"/>
      </w:rPr>
    </w:lvl>
    <w:lvl w:ilvl="8" w:tplc="04130005" w:tentative="1">
      <w:start w:val="1"/>
      <w:numFmt w:val="bullet"/>
      <w:lvlText w:val=""/>
      <w:lvlJc w:val="left"/>
      <w:pPr>
        <w:ind w:left="7188" w:hanging="360"/>
      </w:pPr>
      <w:rPr>
        <w:rFonts w:ascii="Wingdings" w:hAnsi="Wingdings" w:hint="default"/>
      </w:rPr>
    </w:lvl>
  </w:abstractNum>
  <w:abstractNum w:abstractNumId="63" w15:restartNumberingAfterBreak="0">
    <w:nsid w:val="50CD7FE9"/>
    <w:multiLevelType w:val="hybridMultilevel"/>
    <w:tmpl w:val="79D8C0C8"/>
    <w:lvl w:ilvl="0" w:tplc="A0FC5976">
      <w:start w:val="2"/>
      <w:numFmt w:val="bullet"/>
      <w:lvlText w:val="•"/>
      <w:lvlJc w:val="left"/>
      <w:pPr>
        <w:ind w:left="2140" w:hanging="360"/>
      </w:pPr>
      <w:rPr>
        <w:rFonts w:ascii="Cera PRO" w:eastAsiaTheme="minorHAnsi" w:hAnsi="Cera PRO" w:cs="FranklinGothic-Book" w:hint="default"/>
      </w:rPr>
    </w:lvl>
    <w:lvl w:ilvl="1" w:tplc="04130003" w:tentative="1">
      <w:start w:val="1"/>
      <w:numFmt w:val="bullet"/>
      <w:lvlText w:val="o"/>
      <w:lvlJc w:val="left"/>
      <w:pPr>
        <w:ind w:left="2860" w:hanging="360"/>
      </w:pPr>
      <w:rPr>
        <w:rFonts w:ascii="Courier New" w:hAnsi="Courier New" w:cs="Courier New" w:hint="default"/>
      </w:rPr>
    </w:lvl>
    <w:lvl w:ilvl="2" w:tplc="04130005" w:tentative="1">
      <w:start w:val="1"/>
      <w:numFmt w:val="bullet"/>
      <w:lvlText w:val=""/>
      <w:lvlJc w:val="left"/>
      <w:pPr>
        <w:ind w:left="3580" w:hanging="360"/>
      </w:pPr>
      <w:rPr>
        <w:rFonts w:ascii="Wingdings" w:hAnsi="Wingdings" w:hint="default"/>
      </w:rPr>
    </w:lvl>
    <w:lvl w:ilvl="3" w:tplc="04130001" w:tentative="1">
      <w:start w:val="1"/>
      <w:numFmt w:val="bullet"/>
      <w:lvlText w:val=""/>
      <w:lvlJc w:val="left"/>
      <w:pPr>
        <w:ind w:left="4300" w:hanging="360"/>
      </w:pPr>
      <w:rPr>
        <w:rFonts w:ascii="Symbol" w:hAnsi="Symbol" w:hint="default"/>
      </w:rPr>
    </w:lvl>
    <w:lvl w:ilvl="4" w:tplc="04130003" w:tentative="1">
      <w:start w:val="1"/>
      <w:numFmt w:val="bullet"/>
      <w:lvlText w:val="o"/>
      <w:lvlJc w:val="left"/>
      <w:pPr>
        <w:ind w:left="5020" w:hanging="360"/>
      </w:pPr>
      <w:rPr>
        <w:rFonts w:ascii="Courier New" w:hAnsi="Courier New" w:cs="Courier New" w:hint="default"/>
      </w:rPr>
    </w:lvl>
    <w:lvl w:ilvl="5" w:tplc="04130005" w:tentative="1">
      <w:start w:val="1"/>
      <w:numFmt w:val="bullet"/>
      <w:lvlText w:val=""/>
      <w:lvlJc w:val="left"/>
      <w:pPr>
        <w:ind w:left="5740" w:hanging="360"/>
      </w:pPr>
      <w:rPr>
        <w:rFonts w:ascii="Wingdings" w:hAnsi="Wingdings" w:hint="default"/>
      </w:rPr>
    </w:lvl>
    <w:lvl w:ilvl="6" w:tplc="04130001" w:tentative="1">
      <w:start w:val="1"/>
      <w:numFmt w:val="bullet"/>
      <w:lvlText w:val=""/>
      <w:lvlJc w:val="left"/>
      <w:pPr>
        <w:ind w:left="6460" w:hanging="360"/>
      </w:pPr>
      <w:rPr>
        <w:rFonts w:ascii="Symbol" w:hAnsi="Symbol" w:hint="default"/>
      </w:rPr>
    </w:lvl>
    <w:lvl w:ilvl="7" w:tplc="04130003" w:tentative="1">
      <w:start w:val="1"/>
      <w:numFmt w:val="bullet"/>
      <w:lvlText w:val="o"/>
      <w:lvlJc w:val="left"/>
      <w:pPr>
        <w:ind w:left="7180" w:hanging="360"/>
      </w:pPr>
      <w:rPr>
        <w:rFonts w:ascii="Courier New" w:hAnsi="Courier New" w:cs="Courier New" w:hint="default"/>
      </w:rPr>
    </w:lvl>
    <w:lvl w:ilvl="8" w:tplc="04130005" w:tentative="1">
      <w:start w:val="1"/>
      <w:numFmt w:val="bullet"/>
      <w:lvlText w:val=""/>
      <w:lvlJc w:val="left"/>
      <w:pPr>
        <w:ind w:left="7900" w:hanging="360"/>
      </w:pPr>
      <w:rPr>
        <w:rFonts w:ascii="Wingdings" w:hAnsi="Wingdings" w:hint="default"/>
      </w:rPr>
    </w:lvl>
  </w:abstractNum>
  <w:abstractNum w:abstractNumId="64" w15:restartNumberingAfterBreak="0">
    <w:nsid w:val="516550D3"/>
    <w:multiLevelType w:val="hybridMultilevel"/>
    <w:tmpl w:val="E30CC802"/>
    <w:lvl w:ilvl="0" w:tplc="0B8AFAB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52846AD0"/>
    <w:multiLevelType w:val="hybridMultilevel"/>
    <w:tmpl w:val="E800D36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6" w15:restartNumberingAfterBreak="0">
    <w:nsid w:val="54A200F4"/>
    <w:multiLevelType w:val="hybridMultilevel"/>
    <w:tmpl w:val="1514FF36"/>
    <w:lvl w:ilvl="0" w:tplc="04130001">
      <w:start w:val="1"/>
      <w:numFmt w:val="bullet"/>
      <w:lvlText w:val=""/>
      <w:lvlJc w:val="left"/>
      <w:pPr>
        <w:ind w:left="1425" w:hanging="360"/>
      </w:pPr>
      <w:rPr>
        <w:rFonts w:ascii="Symbol" w:hAnsi="Symbol" w:hint="default"/>
      </w:rPr>
    </w:lvl>
    <w:lvl w:ilvl="1" w:tplc="04130003" w:tentative="1">
      <w:start w:val="1"/>
      <w:numFmt w:val="bullet"/>
      <w:lvlText w:val="o"/>
      <w:lvlJc w:val="left"/>
      <w:pPr>
        <w:ind w:left="2145" w:hanging="360"/>
      </w:pPr>
      <w:rPr>
        <w:rFonts w:ascii="Courier New" w:hAnsi="Courier New" w:cs="Courier New" w:hint="default"/>
      </w:rPr>
    </w:lvl>
    <w:lvl w:ilvl="2" w:tplc="04130005" w:tentative="1">
      <w:start w:val="1"/>
      <w:numFmt w:val="bullet"/>
      <w:lvlText w:val=""/>
      <w:lvlJc w:val="left"/>
      <w:pPr>
        <w:ind w:left="2865" w:hanging="360"/>
      </w:pPr>
      <w:rPr>
        <w:rFonts w:ascii="Wingdings" w:hAnsi="Wingdings" w:hint="default"/>
      </w:rPr>
    </w:lvl>
    <w:lvl w:ilvl="3" w:tplc="04130001" w:tentative="1">
      <w:start w:val="1"/>
      <w:numFmt w:val="bullet"/>
      <w:lvlText w:val=""/>
      <w:lvlJc w:val="left"/>
      <w:pPr>
        <w:ind w:left="3585" w:hanging="360"/>
      </w:pPr>
      <w:rPr>
        <w:rFonts w:ascii="Symbol" w:hAnsi="Symbol" w:hint="default"/>
      </w:rPr>
    </w:lvl>
    <w:lvl w:ilvl="4" w:tplc="04130003" w:tentative="1">
      <w:start w:val="1"/>
      <w:numFmt w:val="bullet"/>
      <w:lvlText w:val="o"/>
      <w:lvlJc w:val="left"/>
      <w:pPr>
        <w:ind w:left="4305" w:hanging="360"/>
      </w:pPr>
      <w:rPr>
        <w:rFonts w:ascii="Courier New" w:hAnsi="Courier New" w:cs="Courier New" w:hint="default"/>
      </w:rPr>
    </w:lvl>
    <w:lvl w:ilvl="5" w:tplc="04130005" w:tentative="1">
      <w:start w:val="1"/>
      <w:numFmt w:val="bullet"/>
      <w:lvlText w:val=""/>
      <w:lvlJc w:val="left"/>
      <w:pPr>
        <w:ind w:left="5025" w:hanging="360"/>
      </w:pPr>
      <w:rPr>
        <w:rFonts w:ascii="Wingdings" w:hAnsi="Wingdings" w:hint="default"/>
      </w:rPr>
    </w:lvl>
    <w:lvl w:ilvl="6" w:tplc="04130001" w:tentative="1">
      <w:start w:val="1"/>
      <w:numFmt w:val="bullet"/>
      <w:lvlText w:val=""/>
      <w:lvlJc w:val="left"/>
      <w:pPr>
        <w:ind w:left="5745" w:hanging="360"/>
      </w:pPr>
      <w:rPr>
        <w:rFonts w:ascii="Symbol" w:hAnsi="Symbol" w:hint="default"/>
      </w:rPr>
    </w:lvl>
    <w:lvl w:ilvl="7" w:tplc="04130003" w:tentative="1">
      <w:start w:val="1"/>
      <w:numFmt w:val="bullet"/>
      <w:lvlText w:val="o"/>
      <w:lvlJc w:val="left"/>
      <w:pPr>
        <w:ind w:left="6465" w:hanging="360"/>
      </w:pPr>
      <w:rPr>
        <w:rFonts w:ascii="Courier New" w:hAnsi="Courier New" w:cs="Courier New" w:hint="default"/>
      </w:rPr>
    </w:lvl>
    <w:lvl w:ilvl="8" w:tplc="04130005" w:tentative="1">
      <w:start w:val="1"/>
      <w:numFmt w:val="bullet"/>
      <w:lvlText w:val=""/>
      <w:lvlJc w:val="left"/>
      <w:pPr>
        <w:ind w:left="7185" w:hanging="360"/>
      </w:pPr>
      <w:rPr>
        <w:rFonts w:ascii="Wingdings" w:hAnsi="Wingdings" w:hint="default"/>
      </w:rPr>
    </w:lvl>
  </w:abstractNum>
  <w:abstractNum w:abstractNumId="67" w15:restartNumberingAfterBreak="0">
    <w:nsid w:val="57593E32"/>
    <w:multiLevelType w:val="hybridMultilevel"/>
    <w:tmpl w:val="6D7823D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8" w15:restartNumberingAfterBreak="0">
    <w:nsid w:val="57AD5EF4"/>
    <w:multiLevelType w:val="multilevel"/>
    <w:tmpl w:val="F0046DCA"/>
    <w:lvl w:ilvl="0">
      <w:start w:val="1"/>
      <w:numFmt w:val="bullet"/>
      <w:lvlText w:val="●"/>
      <w:lvlJc w:val="left"/>
      <w:pPr>
        <w:ind w:left="360" w:hanging="360"/>
      </w:pPr>
      <w:rPr>
        <w:rFonts w:ascii="Arial" w:eastAsia="Arial" w:hAnsi="Arial" w:cs="Arial"/>
      </w:rPr>
    </w:lvl>
    <w:lvl w:ilvl="1">
      <w:start w:val="1"/>
      <w:numFmt w:val="bullet"/>
      <w:lvlText w:val="o"/>
      <w:lvlJc w:val="left"/>
      <w:pPr>
        <w:ind w:left="1080" w:hanging="360"/>
      </w:pPr>
      <w:rPr>
        <w:rFonts w:ascii="Arial" w:eastAsia="Arial" w:hAnsi="Arial" w:cs="Arial"/>
      </w:rPr>
    </w:lvl>
    <w:lvl w:ilvl="2">
      <w:start w:val="1"/>
      <w:numFmt w:val="bullet"/>
      <w:lvlText w:val="▪"/>
      <w:lvlJc w:val="left"/>
      <w:pPr>
        <w:ind w:left="1800" w:hanging="360"/>
      </w:pPr>
      <w:rPr>
        <w:rFonts w:ascii="Arial" w:eastAsia="Arial" w:hAnsi="Arial" w:cs="Arial"/>
      </w:rPr>
    </w:lvl>
    <w:lvl w:ilvl="3">
      <w:start w:val="1"/>
      <w:numFmt w:val="bullet"/>
      <w:lvlText w:val="●"/>
      <w:lvlJc w:val="left"/>
      <w:pPr>
        <w:ind w:left="2520" w:hanging="360"/>
      </w:pPr>
      <w:rPr>
        <w:rFonts w:ascii="Arial" w:eastAsia="Arial" w:hAnsi="Arial" w:cs="Arial"/>
      </w:rPr>
    </w:lvl>
    <w:lvl w:ilvl="4">
      <w:start w:val="1"/>
      <w:numFmt w:val="bullet"/>
      <w:lvlText w:val="o"/>
      <w:lvlJc w:val="left"/>
      <w:pPr>
        <w:ind w:left="3240" w:hanging="360"/>
      </w:pPr>
      <w:rPr>
        <w:rFonts w:ascii="Arial" w:eastAsia="Arial" w:hAnsi="Arial" w:cs="Arial"/>
      </w:rPr>
    </w:lvl>
    <w:lvl w:ilvl="5">
      <w:start w:val="1"/>
      <w:numFmt w:val="bullet"/>
      <w:lvlText w:val="▪"/>
      <w:lvlJc w:val="left"/>
      <w:pPr>
        <w:ind w:left="3960" w:hanging="360"/>
      </w:pPr>
      <w:rPr>
        <w:rFonts w:ascii="Arial" w:eastAsia="Arial" w:hAnsi="Arial" w:cs="Arial"/>
      </w:rPr>
    </w:lvl>
    <w:lvl w:ilvl="6">
      <w:start w:val="1"/>
      <w:numFmt w:val="bullet"/>
      <w:lvlText w:val="●"/>
      <w:lvlJc w:val="left"/>
      <w:pPr>
        <w:ind w:left="4680" w:hanging="360"/>
      </w:pPr>
      <w:rPr>
        <w:rFonts w:ascii="Arial" w:eastAsia="Arial" w:hAnsi="Arial" w:cs="Arial"/>
      </w:rPr>
    </w:lvl>
    <w:lvl w:ilvl="7">
      <w:start w:val="1"/>
      <w:numFmt w:val="bullet"/>
      <w:lvlText w:val="o"/>
      <w:lvlJc w:val="left"/>
      <w:pPr>
        <w:ind w:left="5400" w:hanging="360"/>
      </w:pPr>
      <w:rPr>
        <w:rFonts w:ascii="Arial" w:eastAsia="Arial" w:hAnsi="Arial" w:cs="Arial"/>
      </w:rPr>
    </w:lvl>
    <w:lvl w:ilvl="8">
      <w:start w:val="1"/>
      <w:numFmt w:val="bullet"/>
      <w:lvlText w:val="▪"/>
      <w:lvlJc w:val="left"/>
      <w:pPr>
        <w:ind w:left="6120" w:hanging="360"/>
      </w:pPr>
      <w:rPr>
        <w:rFonts w:ascii="Arial" w:eastAsia="Arial" w:hAnsi="Arial" w:cs="Arial"/>
      </w:rPr>
    </w:lvl>
  </w:abstractNum>
  <w:abstractNum w:abstractNumId="69" w15:restartNumberingAfterBreak="0">
    <w:nsid w:val="58893A8D"/>
    <w:multiLevelType w:val="multilevel"/>
    <w:tmpl w:val="F1446C68"/>
    <w:lvl w:ilvl="0">
      <w:start w:val="1"/>
      <w:numFmt w:val="bullet"/>
      <w:lvlText w:val="●"/>
      <w:lvlJc w:val="left"/>
      <w:pPr>
        <w:ind w:left="360" w:hanging="360"/>
      </w:pPr>
      <w:rPr>
        <w:rFonts w:ascii="Arial" w:eastAsia="Arial" w:hAnsi="Arial" w:cs="Arial"/>
      </w:rPr>
    </w:lvl>
    <w:lvl w:ilvl="1">
      <w:start w:val="1"/>
      <w:numFmt w:val="bullet"/>
      <w:lvlText w:val="o"/>
      <w:lvlJc w:val="left"/>
      <w:pPr>
        <w:ind w:left="1080" w:hanging="360"/>
      </w:pPr>
      <w:rPr>
        <w:rFonts w:ascii="Arial" w:eastAsia="Arial" w:hAnsi="Arial" w:cs="Arial"/>
      </w:rPr>
    </w:lvl>
    <w:lvl w:ilvl="2">
      <w:start w:val="1"/>
      <w:numFmt w:val="bullet"/>
      <w:lvlText w:val="▪"/>
      <w:lvlJc w:val="left"/>
      <w:pPr>
        <w:ind w:left="1800" w:hanging="360"/>
      </w:pPr>
      <w:rPr>
        <w:rFonts w:ascii="Arial" w:eastAsia="Arial" w:hAnsi="Arial" w:cs="Arial"/>
      </w:rPr>
    </w:lvl>
    <w:lvl w:ilvl="3">
      <w:start w:val="1"/>
      <w:numFmt w:val="bullet"/>
      <w:lvlText w:val="●"/>
      <w:lvlJc w:val="left"/>
      <w:pPr>
        <w:ind w:left="2520" w:hanging="360"/>
      </w:pPr>
      <w:rPr>
        <w:rFonts w:ascii="Arial" w:eastAsia="Arial" w:hAnsi="Arial" w:cs="Arial"/>
      </w:rPr>
    </w:lvl>
    <w:lvl w:ilvl="4">
      <w:start w:val="1"/>
      <w:numFmt w:val="bullet"/>
      <w:lvlText w:val="o"/>
      <w:lvlJc w:val="left"/>
      <w:pPr>
        <w:ind w:left="3240" w:hanging="360"/>
      </w:pPr>
      <w:rPr>
        <w:rFonts w:ascii="Arial" w:eastAsia="Arial" w:hAnsi="Arial" w:cs="Arial"/>
      </w:rPr>
    </w:lvl>
    <w:lvl w:ilvl="5">
      <w:start w:val="1"/>
      <w:numFmt w:val="bullet"/>
      <w:lvlText w:val="▪"/>
      <w:lvlJc w:val="left"/>
      <w:pPr>
        <w:ind w:left="3960" w:hanging="360"/>
      </w:pPr>
      <w:rPr>
        <w:rFonts w:ascii="Arial" w:eastAsia="Arial" w:hAnsi="Arial" w:cs="Arial"/>
      </w:rPr>
    </w:lvl>
    <w:lvl w:ilvl="6">
      <w:start w:val="1"/>
      <w:numFmt w:val="bullet"/>
      <w:lvlText w:val="●"/>
      <w:lvlJc w:val="left"/>
      <w:pPr>
        <w:ind w:left="4680" w:hanging="360"/>
      </w:pPr>
      <w:rPr>
        <w:rFonts w:ascii="Arial" w:eastAsia="Arial" w:hAnsi="Arial" w:cs="Arial"/>
      </w:rPr>
    </w:lvl>
    <w:lvl w:ilvl="7">
      <w:start w:val="1"/>
      <w:numFmt w:val="bullet"/>
      <w:lvlText w:val="o"/>
      <w:lvlJc w:val="left"/>
      <w:pPr>
        <w:ind w:left="5400" w:hanging="360"/>
      </w:pPr>
      <w:rPr>
        <w:rFonts w:ascii="Arial" w:eastAsia="Arial" w:hAnsi="Arial" w:cs="Arial"/>
      </w:rPr>
    </w:lvl>
    <w:lvl w:ilvl="8">
      <w:start w:val="1"/>
      <w:numFmt w:val="bullet"/>
      <w:lvlText w:val="▪"/>
      <w:lvlJc w:val="left"/>
      <w:pPr>
        <w:ind w:left="6120" w:hanging="360"/>
      </w:pPr>
      <w:rPr>
        <w:rFonts w:ascii="Arial" w:eastAsia="Arial" w:hAnsi="Arial" w:cs="Arial"/>
      </w:rPr>
    </w:lvl>
  </w:abstractNum>
  <w:abstractNum w:abstractNumId="70" w15:restartNumberingAfterBreak="0">
    <w:nsid w:val="5A677A7C"/>
    <w:multiLevelType w:val="multilevel"/>
    <w:tmpl w:val="6D6402A6"/>
    <w:lvl w:ilvl="0">
      <w:start w:val="1"/>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Arial" w:eastAsia="Arial" w:hAnsi="Arial" w:cs="Arial"/>
      </w:rPr>
    </w:lvl>
    <w:lvl w:ilvl="2">
      <w:start w:val="1"/>
      <w:numFmt w:val="bullet"/>
      <w:lvlText w:val="▪"/>
      <w:lvlJc w:val="left"/>
      <w:pPr>
        <w:ind w:left="2160" w:hanging="360"/>
      </w:pPr>
      <w:rPr>
        <w:rFonts w:ascii="Arial" w:eastAsia="Arial" w:hAnsi="Arial" w:cs="Arial"/>
      </w:rPr>
    </w:lvl>
    <w:lvl w:ilvl="3">
      <w:start w:val="1"/>
      <w:numFmt w:val="bullet"/>
      <w:lvlText w:val="●"/>
      <w:lvlJc w:val="left"/>
      <w:pPr>
        <w:ind w:left="2880" w:hanging="360"/>
      </w:pPr>
      <w:rPr>
        <w:rFonts w:ascii="Arial" w:eastAsia="Arial" w:hAnsi="Arial" w:cs="Arial"/>
      </w:rPr>
    </w:lvl>
    <w:lvl w:ilvl="4">
      <w:start w:val="1"/>
      <w:numFmt w:val="bullet"/>
      <w:lvlText w:val="o"/>
      <w:lvlJc w:val="left"/>
      <w:pPr>
        <w:ind w:left="3600" w:hanging="360"/>
      </w:pPr>
      <w:rPr>
        <w:rFonts w:ascii="Arial" w:eastAsia="Arial" w:hAnsi="Arial" w:cs="Arial"/>
      </w:rPr>
    </w:lvl>
    <w:lvl w:ilvl="5">
      <w:start w:val="1"/>
      <w:numFmt w:val="bullet"/>
      <w:lvlText w:val="▪"/>
      <w:lvlJc w:val="left"/>
      <w:pPr>
        <w:ind w:left="4320" w:hanging="360"/>
      </w:pPr>
      <w:rPr>
        <w:rFonts w:ascii="Arial" w:eastAsia="Arial" w:hAnsi="Arial" w:cs="Arial"/>
      </w:rPr>
    </w:lvl>
    <w:lvl w:ilvl="6">
      <w:start w:val="1"/>
      <w:numFmt w:val="bullet"/>
      <w:lvlText w:val="●"/>
      <w:lvlJc w:val="left"/>
      <w:pPr>
        <w:ind w:left="5040" w:hanging="360"/>
      </w:pPr>
      <w:rPr>
        <w:rFonts w:ascii="Arial" w:eastAsia="Arial" w:hAnsi="Arial" w:cs="Arial"/>
      </w:rPr>
    </w:lvl>
    <w:lvl w:ilvl="7">
      <w:start w:val="1"/>
      <w:numFmt w:val="bullet"/>
      <w:lvlText w:val="o"/>
      <w:lvlJc w:val="left"/>
      <w:pPr>
        <w:ind w:left="5760" w:hanging="360"/>
      </w:pPr>
      <w:rPr>
        <w:rFonts w:ascii="Arial" w:eastAsia="Arial" w:hAnsi="Arial" w:cs="Arial"/>
      </w:rPr>
    </w:lvl>
    <w:lvl w:ilvl="8">
      <w:start w:val="1"/>
      <w:numFmt w:val="bullet"/>
      <w:lvlText w:val="▪"/>
      <w:lvlJc w:val="left"/>
      <w:pPr>
        <w:ind w:left="6480" w:hanging="360"/>
      </w:pPr>
      <w:rPr>
        <w:rFonts w:ascii="Arial" w:eastAsia="Arial" w:hAnsi="Arial" w:cs="Arial"/>
      </w:rPr>
    </w:lvl>
  </w:abstractNum>
  <w:abstractNum w:abstractNumId="71" w15:restartNumberingAfterBreak="0">
    <w:nsid w:val="5A7A30DB"/>
    <w:multiLevelType w:val="multilevel"/>
    <w:tmpl w:val="E26E3BE4"/>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2" w15:restartNumberingAfterBreak="0">
    <w:nsid w:val="5B5C295D"/>
    <w:multiLevelType w:val="multilevel"/>
    <w:tmpl w:val="387E8F3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73" w15:restartNumberingAfterBreak="0">
    <w:nsid w:val="5C7C3AE5"/>
    <w:multiLevelType w:val="multilevel"/>
    <w:tmpl w:val="47062F50"/>
    <w:lvl w:ilvl="0">
      <w:start w:val="1"/>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Arial" w:eastAsia="Arial" w:hAnsi="Arial" w:cs="Arial"/>
      </w:rPr>
    </w:lvl>
    <w:lvl w:ilvl="2">
      <w:start w:val="1"/>
      <w:numFmt w:val="bullet"/>
      <w:lvlText w:val="▪"/>
      <w:lvlJc w:val="left"/>
      <w:pPr>
        <w:ind w:left="2160" w:hanging="360"/>
      </w:pPr>
      <w:rPr>
        <w:rFonts w:ascii="Arial" w:eastAsia="Arial" w:hAnsi="Arial" w:cs="Arial"/>
      </w:rPr>
    </w:lvl>
    <w:lvl w:ilvl="3">
      <w:start w:val="1"/>
      <w:numFmt w:val="bullet"/>
      <w:lvlText w:val="●"/>
      <w:lvlJc w:val="left"/>
      <w:pPr>
        <w:ind w:left="2880" w:hanging="360"/>
      </w:pPr>
      <w:rPr>
        <w:rFonts w:ascii="Arial" w:eastAsia="Arial" w:hAnsi="Arial" w:cs="Arial"/>
      </w:rPr>
    </w:lvl>
    <w:lvl w:ilvl="4">
      <w:start w:val="1"/>
      <w:numFmt w:val="bullet"/>
      <w:lvlText w:val="o"/>
      <w:lvlJc w:val="left"/>
      <w:pPr>
        <w:ind w:left="3600" w:hanging="360"/>
      </w:pPr>
      <w:rPr>
        <w:rFonts w:ascii="Arial" w:eastAsia="Arial" w:hAnsi="Arial" w:cs="Arial"/>
      </w:rPr>
    </w:lvl>
    <w:lvl w:ilvl="5">
      <w:start w:val="1"/>
      <w:numFmt w:val="bullet"/>
      <w:lvlText w:val="▪"/>
      <w:lvlJc w:val="left"/>
      <w:pPr>
        <w:ind w:left="4320" w:hanging="360"/>
      </w:pPr>
      <w:rPr>
        <w:rFonts w:ascii="Arial" w:eastAsia="Arial" w:hAnsi="Arial" w:cs="Arial"/>
      </w:rPr>
    </w:lvl>
    <w:lvl w:ilvl="6">
      <w:start w:val="1"/>
      <w:numFmt w:val="bullet"/>
      <w:lvlText w:val="●"/>
      <w:lvlJc w:val="left"/>
      <w:pPr>
        <w:ind w:left="5040" w:hanging="360"/>
      </w:pPr>
      <w:rPr>
        <w:rFonts w:ascii="Arial" w:eastAsia="Arial" w:hAnsi="Arial" w:cs="Arial"/>
      </w:rPr>
    </w:lvl>
    <w:lvl w:ilvl="7">
      <w:start w:val="1"/>
      <w:numFmt w:val="bullet"/>
      <w:lvlText w:val="o"/>
      <w:lvlJc w:val="left"/>
      <w:pPr>
        <w:ind w:left="5760" w:hanging="360"/>
      </w:pPr>
      <w:rPr>
        <w:rFonts w:ascii="Arial" w:eastAsia="Arial" w:hAnsi="Arial" w:cs="Arial"/>
      </w:rPr>
    </w:lvl>
    <w:lvl w:ilvl="8">
      <w:start w:val="1"/>
      <w:numFmt w:val="bullet"/>
      <w:lvlText w:val="▪"/>
      <w:lvlJc w:val="left"/>
      <w:pPr>
        <w:ind w:left="6480" w:hanging="360"/>
      </w:pPr>
      <w:rPr>
        <w:rFonts w:ascii="Arial" w:eastAsia="Arial" w:hAnsi="Arial" w:cs="Arial"/>
      </w:rPr>
    </w:lvl>
  </w:abstractNum>
  <w:abstractNum w:abstractNumId="74" w15:restartNumberingAfterBreak="0">
    <w:nsid w:val="5CEB7B57"/>
    <w:multiLevelType w:val="multilevel"/>
    <w:tmpl w:val="17A46CB6"/>
    <w:lvl w:ilvl="0">
      <w:start w:val="1"/>
      <w:numFmt w:val="bullet"/>
      <w:lvlText w:val="-"/>
      <w:lvlJc w:val="left"/>
      <w:pPr>
        <w:ind w:left="360" w:hanging="360"/>
      </w:pPr>
      <w:rPr>
        <w:rFonts w:ascii="Arial" w:eastAsia="Arial" w:hAnsi="Arial" w:cs="Arial"/>
      </w:rPr>
    </w:lvl>
    <w:lvl w:ilvl="1">
      <w:start w:val="1"/>
      <w:numFmt w:val="bullet"/>
      <w:lvlText w:val="o"/>
      <w:lvlJc w:val="left"/>
      <w:pPr>
        <w:ind w:left="1080" w:hanging="360"/>
      </w:pPr>
      <w:rPr>
        <w:rFonts w:ascii="Arial" w:eastAsia="Arial" w:hAnsi="Arial" w:cs="Arial"/>
      </w:rPr>
    </w:lvl>
    <w:lvl w:ilvl="2">
      <w:start w:val="1"/>
      <w:numFmt w:val="bullet"/>
      <w:lvlText w:val="▪"/>
      <w:lvlJc w:val="left"/>
      <w:pPr>
        <w:ind w:left="1800" w:hanging="360"/>
      </w:pPr>
      <w:rPr>
        <w:rFonts w:ascii="Arial" w:eastAsia="Arial" w:hAnsi="Arial" w:cs="Arial"/>
      </w:rPr>
    </w:lvl>
    <w:lvl w:ilvl="3">
      <w:start w:val="1"/>
      <w:numFmt w:val="bullet"/>
      <w:lvlText w:val="●"/>
      <w:lvlJc w:val="left"/>
      <w:pPr>
        <w:ind w:left="2520" w:hanging="360"/>
      </w:pPr>
      <w:rPr>
        <w:rFonts w:ascii="Arial" w:eastAsia="Arial" w:hAnsi="Arial" w:cs="Arial"/>
      </w:rPr>
    </w:lvl>
    <w:lvl w:ilvl="4">
      <w:start w:val="1"/>
      <w:numFmt w:val="bullet"/>
      <w:lvlText w:val="o"/>
      <w:lvlJc w:val="left"/>
      <w:pPr>
        <w:ind w:left="3240" w:hanging="360"/>
      </w:pPr>
      <w:rPr>
        <w:rFonts w:ascii="Arial" w:eastAsia="Arial" w:hAnsi="Arial" w:cs="Arial"/>
      </w:rPr>
    </w:lvl>
    <w:lvl w:ilvl="5">
      <w:start w:val="1"/>
      <w:numFmt w:val="bullet"/>
      <w:lvlText w:val="▪"/>
      <w:lvlJc w:val="left"/>
      <w:pPr>
        <w:ind w:left="3960" w:hanging="360"/>
      </w:pPr>
      <w:rPr>
        <w:rFonts w:ascii="Arial" w:eastAsia="Arial" w:hAnsi="Arial" w:cs="Arial"/>
      </w:rPr>
    </w:lvl>
    <w:lvl w:ilvl="6">
      <w:start w:val="1"/>
      <w:numFmt w:val="bullet"/>
      <w:lvlText w:val="●"/>
      <w:lvlJc w:val="left"/>
      <w:pPr>
        <w:ind w:left="4680" w:hanging="360"/>
      </w:pPr>
      <w:rPr>
        <w:rFonts w:ascii="Arial" w:eastAsia="Arial" w:hAnsi="Arial" w:cs="Arial"/>
      </w:rPr>
    </w:lvl>
    <w:lvl w:ilvl="7">
      <w:start w:val="1"/>
      <w:numFmt w:val="bullet"/>
      <w:lvlText w:val="o"/>
      <w:lvlJc w:val="left"/>
      <w:pPr>
        <w:ind w:left="5400" w:hanging="360"/>
      </w:pPr>
      <w:rPr>
        <w:rFonts w:ascii="Arial" w:eastAsia="Arial" w:hAnsi="Arial" w:cs="Arial"/>
      </w:rPr>
    </w:lvl>
    <w:lvl w:ilvl="8">
      <w:start w:val="1"/>
      <w:numFmt w:val="bullet"/>
      <w:lvlText w:val="▪"/>
      <w:lvlJc w:val="left"/>
      <w:pPr>
        <w:ind w:left="6120" w:hanging="360"/>
      </w:pPr>
      <w:rPr>
        <w:rFonts w:ascii="Arial" w:eastAsia="Arial" w:hAnsi="Arial" w:cs="Arial"/>
      </w:rPr>
    </w:lvl>
  </w:abstractNum>
  <w:abstractNum w:abstractNumId="75" w15:restartNumberingAfterBreak="0">
    <w:nsid w:val="5DA0049B"/>
    <w:multiLevelType w:val="multilevel"/>
    <w:tmpl w:val="DAFC96AE"/>
    <w:lvl w:ilvl="0">
      <w:start w:val="3"/>
      <w:numFmt w:val="decimal"/>
      <w:lvlText w:val="%1"/>
      <w:lvlJc w:val="left"/>
      <w:pPr>
        <w:ind w:left="360" w:hanging="360"/>
      </w:pPr>
      <w:rPr>
        <w:rFonts w:eastAsia="Cambria" w:cs="Arial" w:hint="default"/>
      </w:rPr>
    </w:lvl>
    <w:lvl w:ilvl="1">
      <w:start w:val="8"/>
      <w:numFmt w:val="decimal"/>
      <w:lvlText w:val="%1.%2"/>
      <w:lvlJc w:val="left"/>
      <w:pPr>
        <w:ind w:left="360" w:hanging="360"/>
      </w:pPr>
      <w:rPr>
        <w:rFonts w:eastAsia="Cambria" w:cs="Arial" w:hint="default"/>
      </w:rPr>
    </w:lvl>
    <w:lvl w:ilvl="2">
      <w:start w:val="1"/>
      <w:numFmt w:val="decimal"/>
      <w:lvlText w:val="%1.%2.%3"/>
      <w:lvlJc w:val="left"/>
      <w:pPr>
        <w:ind w:left="720" w:hanging="720"/>
      </w:pPr>
      <w:rPr>
        <w:rFonts w:eastAsia="Cambria" w:cs="Arial" w:hint="default"/>
      </w:rPr>
    </w:lvl>
    <w:lvl w:ilvl="3">
      <w:start w:val="1"/>
      <w:numFmt w:val="decimal"/>
      <w:lvlText w:val="%1.%2.%3.%4"/>
      <w:lvlJc w:val="left"/>
      <w:pPr>
        <w:ind w:left="720" w:hanging="720"/>
      </w:pPr>
      <w:rPr>
        <w:rFonts w:eastAsia="Cambria" w:cs="Arial" w:hint="default"/>
      </w:rPr>
    </w:lvl>
    <w:lvl w:ilvl="4">
      <w:start w:val="1"/>
      <w:numFmt w:val="decimal"/>
      <w:lvlText w:val="%1.%2.%3.%4.%5"/>
      <w:lvlJc w:val="left"/>
      <w:pPr>
        <w:ind w:left="1080" w:hanging="1080"/>
      </w:pPr>
      <w:rPr>
        <w:rFonts w:eastAsia="Cambria" w:cs="Arial" w:hint="default"/>
      </w:rPr>
    </w:lvl>
    <w:lvl w:ilvl="5">
      <w:start w:val="1"/>
      <w:numFmt w:val="decimal"/>
      <w:lvlText w:val="%1.%2.%3.%4.%5.%6"/>
      <w:lvlJc w:val="left"/>
      <w:pPr>
        <w:ind w:left="1080" w:hanging="1080"/>
      </w:pPr>
      <w:rPr>
        <w:rFonts w:eastAsia="Cambria" w:cs="Arial" w:hint="default"/>
      </w:rPr>
    </w:lvl>
    <w:lvl w:ilvl="6">
      <w:start w:val="1"/>
      <w:numFmt w:val="decimal"/>
      <w:lvlText w:val="%1.%2.%3.%4.%5.%6.%7"/>
      <w:lvlJc w:val="left"/>
      <w:pPr>
        <w:ind w:left="1440" w:hanging="1440"/>
      </w:pPr>
      <w:rPr>
        <w:rFonts w:eastAsia="Cambria" w:cs="Arial" w:hint="default"/>
      </w:rPr>
    </w:lvl>
    <w:lvl w:ilvl="7">
      <w:start w:val="1"/>
      <w:numFmt w:val="decimal"/>
      <w:lvlText w:val="%1.%2.%3.%4.%5.%6.%7.%8"/>
      <w:lvlJc w:val="left"/>
      <w:pPr>
        <w:ind w:left="1440" w:hanging="1440"/>
      </w:pPr>
      <w:rPr>
        <w:rFonts w:eastAsia="Cambria" w:cs="Arial" w:hint="default"/>
      </w:rPr>
    </w:lvl>
    <w:lvl w:ilvl="8">
      <w:start w:val="1"/>
      <w:numFmt w:val="decimal"/>
      <w:lvlText w:val="%1.%2.%3.%4.%5.%6.%7.%8.%9"/>
      <w:lvlJc w:val="left"/>
      <w:pPr>
        <w:ind w:left="1440" w:hanging="1440"/>
      </w:pPr>
      <w:rPr>
        <w:rFonts w:eastAsia="Cambria" w:cs="Arial" w:hint="default"/>
      </w:rPr>
    </w:lvl>
  </w:abstractNum>
  <w:abstractNum w:abstractNumId="76" w15:restartNumberingAfterBreak="0">
    <w:nsid w:val="5EE6710E"/>
    <w:multiLevelType w:val="hybridMultilevel"/>
    <w:tmpl w:val="FBF0B3F0"/>
    <w:lvl w:ilvl="0" w:tplc="04130001">
      <w:start w:val="1"/>
      <w:numFmt w:val="bullet"/>
      <w:lvlText w:val=""/>
      <w:lvlJc w:val="left"/>
      <w:pPr>
        <w:ind w:left="1428" w:hanging="360"/>
      </w:pPr>
      <w:rPr>
        <w:rFonts w:ascii="Symbol" w:hAnsi="Symbol" w:hint="default"/>
      </w:rPr>
    </w:lvl>
    <w:lvl w:ilvl="1" w:tplc="04130003">
      <w:start w:val="1"/>
      <w:numFmt w:val="bullet"/>
      <w:lvlText w:val="o"/>
      <w:lvlJc w:val="left"/>
      <w:pPr>
        <w:ind w:left="2148" w:hanging="360"/>
      </w:pPr>
      <w:rPr>
        <w:rFonts w:ascii="Courier New" w:hAnsi="Courier New" w:cs="Courier New" w:hint="default"/>
      </w:rPr>
    </w:lvl>
    <w:lvl w:ilvl="2" w:tplc="04130005" w:tentative="1">
      <w:start w:val="1"/>
      <w:numFmt w:val="bullet"/>
      <w:lvlText w:val=""/>
      <w:lvlJc w:val="left"/>
      <w:pPr>
        <w:ind w:left="2868" w:hanging="360"/>
      </w:pPr>
      <w:rPr>
        <w:rFonts w:ascii="Wingdings" w:hAnsi="Wingdings" w:hint="default"/>
      </w:rPr>
    </w:lvl>
    <w:lvl w:ilvl="3" w:tplc="04130001" w:tentative="1">
      <w:start w:val="1"/>
      <w:numFmt w:val="bullet"/>
      <w:lvlText w:val=""/>
      <w:lvlJc w:val="left"/>
      <w:pPr>
        <w:ind w:left="3588" w:hanging="360"/>
      </w:pPr>
      <w:rPr>
        <w:rFonts w:ascii="Symbol" w:hAnsi="Symbol" w:hint="default"/>
      </w:rPr>
    </w:lvl>
    <w:lvl w:ilvl="4" w:tplc="04130003" w:tentative="1">
      <w:start w:val="1"/>
      <w:numFmt w:val="bullet"/>
      <w:lvlText w:val="o"/>
      <w:lvlJc w:val="left"/>
      <w:pPr>
        <w:ind w:left="4308" w:hanging="360"/>
      </w:pPr>
      <w:rPr>
        <w:rFonts w:ascii="Courier New" w:hAnsi="Courier New" w:cs="Courier New" w:hint="default"/>
      </w:rPr>
    </w:lvl>
    <w:lvl w:ilvl="5" w:tplc="04130005" w:tentative="1">
      <w:start w:val="1"/>
      <w:numFmt w:val="bullet"/>
      <w:lvlText w:val=""/>
      <w:lvlJc w:val="left"/>
      <w:pPr>
        <w:ind w:left="5028" w:hanging="360"/>
      </w:pPr>
      <w:rPr>
        <w:rFonts w:ascii="Wingdings" w:hAnsi="Wingdings" w:hint="default"/>
      </w:rPr>
    </w:lvl>
    <w:lvl w:ilvl="6" w:tplc="04130001" w:tentative="1">
      <w:start w:val="1"/>
      <w:numFmt w:val="bullet"/>
      <w:lvlText w:val=""/>
      <w:lvlJc w:val="left"/>
      <w:pPr>
        <w:ind w:left="5748" w:hanging="360"/>
      </w:pPr>
      <w:rPr>
        <w:rFonts w:ascii="Symbol" w:hAnsi="Symbol" w:hint="default"/>
      </w:rPr>
    </w:lvl>
    <w:lvl w:ilvl="7" w:tplc="04130003" w:tentative="1">
      <w:start w:val="1"/>
      <w:numFmt w:val="bullet"/>
      <w:lvlText w:val="o"/>
      <w:lvlJc w:val="left"/>
      <w:pPr>
        <w:ind w:left="6468" w:hanging="360"/>
      </w:pPr>
      <w:rPr>
        <w:rFonts w:ascii="Courier New" w:hAnsi="Courier New" w:cs="Courier New" w:hint="default"/>
      </w:rPr>
    </w:lvl>
    <w:lvl w:ilvl="8" w:tplc="04130005" w:tentative="1">
      <w:start w:val="1"/>
      <w:numFmt w:val="bullet"/>
      <w:lvlText w:val=""/>
      <w:lvlJc w:val="left"/>
      <w:pPr>
        <w:ind w:left="7188" w:hanging="360"/>
      </w:pPr>
      <w:rPr>
        <w:rFonts w:ascii="Wingdings" w:hAnsi="Wingdings" w:hint="default"/>
      </w:rPr>
    </w:lvl>
  </w:abstractNum>
  <w:abstractNum w:abstractNumId="77" w15:restartNumberingAfterBreak="0">
    <w:nsid w:val="5EEC4480"/>
    <w:multiLevelType w:val="multilevel"/>
    <w:tmpl w:val="4F74701A"/>
    <w:lvl w:ilvl="0">
      <w:start w:val="1"/>
      <w:numFmt w:val="decimal"/>
      <w:lvlText w:val="%1."/>
      <w:lvlJc w:val="left"/>
      <w:pPr>
        <w:ind w:left="502"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8" w15:restartNumberingAfterBreak="0">
    <w:nsid w:val="5FCB485C"/>
    <w:multiLevelType w:val="hybridMultilevel"/>
    <w:tmpl w:val="84065FE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9" w15:restartNumberingAfterBreak="0">
    <w:nsid w:val="617C17F1"/>
    <w:multiLevelType w:val="hybridMultilevel"/>
    <w:tmpl w:val="9ED009C0"/>
    <w:lvl w:ilvl="0" w:tplc="A0FC5976">
      <w:start w:val="2"/>
      <w:numFmt w:val="bullet"/>
      <w:lvlText w:val="•"/>
      <w:lvlJc w:val="left"/>
      <w:pPr>
        <w:ind w:left="720" w:hanging="360"/>
      </w:pPr>
      <w:rPr>
        <w:rFonts w:ascii="Cera PRO" w:eastAsiaTheme="minorHAnsi" w:hAnsi="Cera PRO" w:cs="FranklinGothic-Book"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0" w15:restartNumberingAfterBreak="0">
    <w:nsid w:val="67405E0E"/>
    <w:multiLevelType w:val="multilevel"/>
    <w:tmpl w:val="FCCA9034"/>
    <w:lvl w:ilvl="0">
      <w:start w:val="1"/>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Arial" w:eastAsia="Arial" w:hAnsi="Arial" w:cs="Arial"/>
      </w:rPr>
    </w:lvl>
    <w:lvl w:ilvl="2">
      <w:start w:val="1"/>
      <w:numFmt w:val="bullet"/>
      <w:lvlText w:val="▪"/>
      <w:lvlJc w:val="left"/>
      <w:pPr>
        <w:ind w:left="2160" w:hanging="360"/>
      </w:pPr>
      <w:rPr>
        <w:rFonts w:ascii="Arial" w:eastAsia="Arial" w:hAnsi="Arial" w:cs="Arial"/>
      </w:rPr>
    </w:lvl>
    <w:lvl w:ilvl="3">
      <w:start w:val="1"/>
      <w:numFmt w:val="bullet"/>
      <w:lvlText w:val="●"/>
      <w:lvlJc w:val="left"/>
      <w:pPr>
        <w:ind w:left="2880" w:hanging="360"/>
      </w:pPr>
      <w:rPr>
        <w:rFonts w:ascii="Arial" w:eastAsia="Arial" w:hAnsi="Arial" w:cs="Arial"/>
      </w:rPr>
    </w:lvl>
    <w:lvl w:ilvl="4">
      <w:start w:val="1"/>
      <w:numFmt w:val="bullet"/>
      <w:lvlText w:val="o"/>
      <w:lvlJc w:val="left"/>
      <w:pPr>
        <w:ind w:left="3600" w:hanging="360"/>
      </w:pPr>
      <w:rPr>
        <w:rFonts w:ascii="Arial" w:eastAsia="Arial" w:hAnsi="Arial" w:cs="Arial"/>
      </w:rPr>
    </w:lvl>
    <w:lvl w:ilvl="5">
      <w:start w:val="1"/>
      <w:numFmt w:val="bullet"/>
      <w:lvlText w:val="▪"/>
      <w:lvlJc w:val="left"/>
      <w:pPr>
        <w:ind w:left="4320" w:hanging="360"/>
      </w:pPr>
      <w:rPr>
        <w:rFonts w:ascii="Arial" w:eastAsia="Arial" w:hAnsi="Arial" w:cs="Arial"/>
      </w:rPr>
    </w:lvl>
    <w:lvl w:ilvl="6">
      <w:start w:val="1"/>
      <w:numFmt w:val="bullet"/>
      <w:lvlText w:val="●"/>
      <w:lvlJc w:val="left"/>
      <w:pPr>
        <w:ind w:left="5040" w:hanging="360"/>
      </w:pPr>
      <w:rPr>
        <w:rFonts w:ascii="Arial" w:eastAsia="Arial" w:hAnsi="Arial" w:cs="Arial"/>
      </w:rPr>
    </w:lvl>
    <w:lvl w:ilvl="7">
      <w:start w:val="1"/>
      <w:numFmt w:val="bullet"/>
      <w:lvlText w:val="o"/>
      <w:lvlJc w:val="left"/>
      <w:pPr>
        <w:ind w:left="5760" w:hanging="360"/>
      </w:pPr>
      <w:rPr>
        <w:rFonts w:ascii="Arial" w:eastAsia="Arial" w:hAnsi="Arial" w:cs="Arial"/>
      </w:rPr>
    </w:lvl>
    <w:lvl w:ilvl="8">
      <w:start w:val="1"/>
      <w:numFmt w:val="bullet"/>
      <w:lvlText w:val="▪"/>
      <w:lvlJc w:val="left"/>
      <w:pPr>
        <w:ind w:left="6480" w:hanging="360"/>
      </w:pPr>
      <w:rPr>
        <w:rFonts w:ascii="Arial" w:eastAsia="Arial" w:hAnsi="Arial" w:cs="Arial"/>
      </w:rPr>
    </w:lvl>
  </w:abstractNum>
  <w:abstractNum w:abstractNumId="81" w15:restartNumberingAfterBreak="0">
    <w:nsid w:val="6B27068E"/>
    <w:multiLevelType w:val="multilevel"/>
    <w:tmpl w:val="45D66E54"/>
    <w:lvl w:ilvl="0">
      <w:start w:val="1"/>
      <w:numFmt w:val="bullet"/>
      <w:lvlText w:val="-"/>
      <w:lvlJc w:val="left"/>
      <w:pPr>
        <w:ind w:left="720" w:hanging="360"/>
      </w:pPr>
      <w:rPr>
        <w:rFonts w:ascii="Arial" w:eastAsia="Arial" w:hAnsi="Arial" w:cs="Arial"/>
        <w:sz w:val="20"/>
        <w:szCs w:val="20"/>
      </w:rPr>
    </w:lvl>
    <w:lvl w:ilvl="1">
      <w:start w:val="1"/>
      <w:numFmt w:val="bullet"/>
      <w:lvlText w:val="o"/>
      <w:lvlJc w:val="left"/>
      <w:pPr>
        <w:ind w:left="1440" w:hanging="360"/>
      </w:pPr>
      <w:rPr>
        <w:rFonts w:ascii="Arial" w:eastAsia="Arial" w:hAnsi="Arial" w:cs="Arial"/>
        <w:sz w:val="20"/>
        <w:szCs w:val="20"/>
      </w:rPr>
    </w:lvl>
    <w:lvl w:ilvl="2">
      <w:start w:val="1"/>
      <w:numFmt w:val="bullet"/>
      <w:lvlText w:val="▪"/>
      <w:lvlJc w:val="left"/>
      <w:pPr>
        <w:ind w:left="2160" w:hanging="360"/>
      </w:pPr>
      <w:rPr>
        <w:rFonts w:ascii="Arial" w:eastAsia="Arial" w:hAnsi="Arial" w:cs="Arial"/>
        <w:sz w:val="20"/>
        <w:szCs w:val="20"/>
      </w:rPr>
    </w:lvl>
    <w:lvl w:ilvl="3">
      <w:start w:val="1"/>
      <w:numFmt w:val="bullet"/>
      <w:lvlText w:val="▪"/>
      <w:lvlJc w:val="left"/>
      <w:pPr>
        <w:ind w:left="2880" w:hanging="360"/>
      </w:pPr>
      <w:rPr>
        <w:rFonts w:ascii="Arial" w:eastAsia="Arial" w:hAnsi="Arial" w:cs="Arial"/>
        <w:sz w:val="20"/>
        <w:szCs w:val="20"/>
      </w:rPr>
    </w:lvl>
    <w:lvl w:ilvl="4">
      <w:start w:val="1"/>
      <w:numFmt w:val="bullet"/>
      <w:lvlText w:val="▪"/>
      <w:lvlJc w:val="left"/>
      <w:pPr>
        <w:ind w:left="3600" w:hanging="360"/>
      </w:pPr>
      <w:rPr>
        <w:rFonts w:ascii="Arial" w:eastAsia="Arial" w:hAnsi="Arial" w:cs="Arial"/>
        <w:sz w:val="20"/>
        <w:szCs w:val="20"/>
      </w:rPr>
    </w:lvl>
    <w:lvl w:ilvl="5">
      <w:start w:val="1"/>
      <w:numFmt w:val="bullet"/>
      <w:lvlText w:val="▪"/>
      <w:lvlJc w:val="left"/>
      <w:pPr>
        <w:ind w:left="4320" w:hanging="360"/>
      </w:pPr>
      <w:rPr>
        <w:rFonts w:ascii="Arial" w:eastAsia="Arial" w:hAnsi="Arial" w:cs="Arial"/>
        <w:sz w:val="20"/>
        <w:szCs w:val="20"/>
      </w:rPr>
    </w:lvl>
    <w:lvl w:ilvl="6">
      <w:start w:val="1"/>
      <w:numFmt w:val="bullet"/>
      <w:lvlText w:val="▪"/>
      <w:lvlJc w:val="left"/>
      <w:pPr>
        <w:ind w:left="5040" w:hanging="360"/>
      </w:pPr>
      <w:rPr>
        <w:rFonts w:ascii="Arial" w:eastAsia="Arial" w:hAnsi="Arial" w:cs="Arial"/>
        <w:sz w:val="20"/>
        <w:szCs w:val="20"/>
      </w:rPr>
    </w:lvl>
    <w:lvl w:ilvl="7">
      <w:start w:val="1"/>
      <w:numFmt w:val="bullet"/>
      <w:lvlText w:val="▪"/>
      <w:lvlJc w:val="left"/>
      <w:pPr>
        <w:ind w:left="5760" w:hanging="360"/>
      </w:pPr>
      <w:rPr>
        <w:rFonts w:ascii="Arial" w:eastAsia="Arial" w:hAnsi="Arial" w:cs="Arial"/>
        <w:sz w:val="20"/>
        <w:szCs w:val="20"/>
      </w:rPr>
    </w:lvl>
    <w:lvl w:ilvl="8">
      <w:start w:val="1"/>
      <w:numFmt w:val="bullet"/>
      <w:lvlText w:val="▪"/>
      <w:lvlJc w:val="left"/>
      <w:pPr>
        <w:ind w:left="6480" w:hanging="360"/>
      </w:pPr>
      <w:rPr>
        <w:rFonts w:ascii="Arial" w:eastAsia="Arial" w:hAnsi="Arial" w:cs="Arial"/>
        <w:sz w:val="20"/>
        <w:szCs w:val="20"/>
      </w:rPr>
    </w:lvl>
  </w:abstractNum>
  <w:abstractNum w:abstractNumId="82" w15:restartNumberingAfterBreak="0">
    <w:nsid w:val="6EF03633"/>
    <w:multiLevelType w:val="hybridMultilevel"/>
    <w:tmpl w:val="167612C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3" w15:restartNumberingAfterBreak="0">
    <w:nsid w:val="6F2228F2"/>
    <w:multiLevelType w:val="multilevel"/>
    <w:tmpl w:val="204083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4" w15:restartNumberingAfterBreak="0">
    <w:nsid w:val="707218F8"/>
    <w:multiLevelType w:val="hybridMultilevel"/>
    <w:tmpl w:val="45B0CEE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5" w15:restartNumberingAfterBreak="0">
    <w:nsid w:val="7274190B"/>
    <w:multiLevelType w:val="multilevel"/>
    <w:tmpl w:val="FA925808"/>
    <w:lvl w:ilvl="0">
      <w:start w:val="1"/>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Arial" w:eastAsia="Arial" w:hAnsi="Arial" w:cs="Arial"/>
      </w:rPr>
    </w:lvl>
    <w:lvl w:ilvl="2">
      <w:start w:val="1"/>
      <w:numFmt w:val="bullet"/>
      <w:lvlText w:val="▪"/>
      <w:lvlJc w:val="left"/>
      <w:pPr>
        <w:ind w:left="2160" w:hanging="360"/>
      </w:pPr>
      <w:rPr>
        <w:rFonts w:ascii="Arial" w:eastAsia="Arial" w:hAnsi="Arial" w:cs="Arial"/>
      </w:rPr>
    </w:lvl>
    <w:lvl w:ilvl="3">
      <w:start w:val="1"/>
      <w:numFmt w:val="bullet"/>
      <w:lvlText w:val="●"/>
      <w:lvlJc w:val="left"/>
      <w:pPr>
        <w:ind w:left="2880" w:hanging="360"/>
      </w:pPr>
      <w:rPr>
        <w:rFonts w:ascii="Arial" w:eastAsia="Arial" w:hAnsi="Arial" w:cs="Arial"/>
      </w:rPr>
    </w:lvl>
    <w:lvl w:ilvl="4">
      <w:start w:val="1"/>
      <w:numFmt w:val="bullet"/>
      <w:lvlText w:val="o"/>
      <w:lvlJc w:val="left"/>
      <w:pPr>
        <w:ind w:left="3600" w:hanging="360"/>
      </w:pPr>
      <w:rPr>
        <w:rFonts w:ascii="Arial" w:eastAsia="Arial" w:hAnsi="Arial" w:cs="Arial"/>
      </w:rPr>
    </w:lvl>
    <w:lvl w:ilvl="5">
      <w:start w:val="1"/>
      <w:numFmt w:val="bullet"/>
      <w:lvlText w:val="▪"/>
      <w:lvlJc w:val="left"/>
      <w:pPr>
        <w:ind w:left="4320" w:hanging="360"/>
      </w:pPr>
      <w:rPr>
        <w:rFonts w:ascii="Arial" w:eastAsia="Arial" w:hAnsi="Arial" w:cs="Arial"/>
      </w:rPr>
    </w:lvl>
    <w:lvl w:ilvl="6">
      <w:start w:val="1"/>
      <w:numFmt w:val="bullet"/>
      <w:lvlText w:val="●"/>
      <w:lvlJc w:val="left"/>
      <w:pPr>
        <w:ind w:left="5040" w:hanging="360"/>
      </w:pPr>
      <w:rPr>
        <w:rFonts w:ascii="Arial" w:eastAsia="Arial" w:hAnsi="Arial" w:cs="Arial"/>
      </w:rPr>
    </w:lvl>
    <w:lvl w:ilvl="7">
      <w:start w:val="1"/>
      <w:numFmt w:val="bullet"/>
      <w:lvlText w:val="o"/>
      <w:lvlJc w:val="left"/>
      <w:pPr>
        <w:ind w:left="5760" w:hanging="360"/>
      </w:pPr>
      <w:rPr>
        <w:rFonts w:ascii="Arial" w:eastAsia="Arial" w:hAnsi="Arial" w:cs="Arial"/>
      </w:rPr>
    </w:lvl>
    <w:lvl w:ilvl="8">
      <w:start w:val="1"/>
      <w:numFmt w:val="bullet"/>
      <w:lvlText w:val="▪"/>
      <w:lvlJc w:val="left"/>
      <w:pPr>
        <w:ind w:left="6480" w:hanging="360"/>
      </w:pPr>
      <w:rPr>
        <w:rFonts w:ascii="Arial" w:eastAsia="Arial" w:hAnsi="Arial" w:cs="Arial"/>
      </w:rPr>
    </w:lvl>
  </w:abstractNum>
  <w:abstractNum w:abstractNumId="86" w15:restartNumberingAfterBreak="0">
    <w:nsid w:val="73BB2008"/>
    <w:multiLevelType w:val="hybridMultilevel"/>
    <w:tmpl w:val="32B23C52"/>
    <w:lvl w:ilvl="0" w:tplc="A0FC5976">
      <w:start w:val="2"/>
      <w:numFmt w:val="bullet"/>
      <w:lvlText w:val="•"/>
      <w:lvlJc w:val="left"/>
      <w:pPr>
        <w:ind w:left="1080" w:hanging="360"/>
      </w:pPr>
      <w:rPr>
        <w:rFonts w:ascii="Cera PRO" w:eastAsiaTheme="minorHAnsi" w:hAnsi="Cera PRO" w:cs="FranklinGothic-Book"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87" w15:restartNumberingAfterBreak="0">
    <w:nsid w:val="744B2986"/>
    <w:multiLevelType w:val="multilevel"/>
    <w:tmpl w:val="61E88598"/>
    <w:lvl w:ilvl="0">
      <w:start w:val="1"/>
      <w:numFmt w:val="bullet"/>
      <w:lvlText w:val="-"/>
      <w:lvlJc w:val="left"/>
      <w:pPr>
        <w:ind w:left="360" w:hanging="360"/>
      </w:pPr>
      <w:rPr>
        <w:rFonts w:ascii="Arial" w:eastAsia="Arial" w:hAnsi="Arial" w:cs="Arial"/>
      </w:rPr>
    </w:lvl>
    <w:lvl w:ilvl="1">
      <w:start w:val="1"/>
      <w:numFmt w:val="bullet"/>
      <w:lvlText w:val="o"/>
      <w:lvlJc w:val="left"/>
      <w:pPr>
        <w:ind w:left="1080" w:hanging="360"/>
      </w:pPr>
      <w:rPr>
        <w:rFonts w:ascii="Arial" w:eastAsia="Arial" w:hAnsi="Arial" w:cs="Arial"/>
      </w:rPr>
    </w:lvl>
    <w:lvl w:ilvl="2">
      <w:start w:val="1"/>
      <w:numFmt w:val="bullet"/>
      <w:lvlText w:val="▪"/>
      <w:lvlJc w:val="left"/>
      <w:pPr>
        <w:ind w:left="1800" w:hanging="360"/>
      </w:pPr>
      <w:rPr>
        <w:rFonts w:ascii="Arial" w:eastAsia="Arial" w:hAnsi="Arial" w:cs="Arial"/>
      </w:rPr>
    </w:lvl>
    <w:lvl w:ilvl="3">
      <w:start w:val="1"/>
      <w:numFmt w:val="bullet"/>
      <w:lvlText w:val="●"/>
      <w:lvlJc w:val="left"/>
      <w:pPr>
        <w:ind w:left="2520" w:hanging="360"/>
      </w:pPr>
      <w:rPr>
        <w:rFonts w:ascii="Arial" w:eastAsia="Arial" w:hAnsi="Arial" w:cs="Arial"/>
      </w:rPr>
    </w:lvl>
    <w:lvl w:ilvl="4">
      <w:start w:val="1"/>
      <w:numFmt w:val="bullet"/>
      <w:lvlText w:val="o"/>
      <w:lvlJc w:val="left"/>
      <w:pPr>
        <w:ind w:left="3240" w:hanging="360"/>
      </w:pPr>
      <w:rPr>
        <w:rFonts w:ascii="Arial" w:eastAsia="Arial" w:hAnsi="Arial" w:cs="Arial"/>
      </w:rPr>
    </w:lvl>
    <w:lvl w:ilvl="5">
      <w:start w:val="1"/>
      <w:numFmt w:val="bullet"/>
      <w:lvlText w:val="▪"/>
      <w:lvlJc w:val="left"/>
      <w:pPr>
        <w:ind w:left="3960" w:hanging="360"/>
      </w:pPr>
      <w:rPr>
        <w:rFonts w:ascii="Arial" w:eastAsia="Arial" w:hAnsi="Arial" w:cs="Arial"/>
      </w:rPr>
    </w:lvl>
    <w:lvl w:ilvl="6">
      <w:start w:val="1"/>
      <w:numFmt w:val="bullet"/>
      <w:lvlText w:val="●"/>
      <w:lvlJc w:val="left"/>
      <w:pPr>
        <w:ind w:left="4680" w:hanging="360"/>
      </w:pPr>
      <w:rPr>
        <w:rFonts w:ascii="Arial" w:eastAsia="Arial" w:hAnsi="Arial" w:cs="Arial"/>
      </w:rPr>
    </w:lvl>
    <w:lvl w:ilvl="7">
      <w:start w:val="1"/>
      <w:numFmt w:val="bullet"/>
      <w:lvlText w:val="o"/>
      <w:lvlJc w:val="left"/>
      <w:pPr>
        <w:ind w:left="5400" w:hanging="360"/>
      </w:pPr>
      <w:rPr>
        <w:rFonts w:ascii="Arial" w:eastAsia="Arial" w:hAnsi="Arial" w:cs="Arial"/>
      </w:rPr>
    </w:lvl>
    <w:lvl w:ilvl="8">
      <w:start w:val="1"/>
      <w:numFmt w:val="bullet"/>
      <w:lvlText w:val="▪"/>
      <w:lvlJc w:val="left"/>
      <w:pPr>
        <w:ind w:left="6120" w:hanging="360"/>
      </w:pPr>
      <w:rPr>
        <w:rFonts w:ascii="Arial" w:eastAsia="Arial" w:hAnsi="Arial" w:cs="Arial"/>
      </w:rPr>
    </w:lvl>
  </w:abstractNum>
  <w:abstractNum w:abstractNumId="88" w15:restartNumberingAfterBreak="0">
    <w:nsid w:val="75657F59"/>
    <w:multiLevelType w:val="multilevel"/>
    <w:tmpl w:val="A6F47B00"/>
    <w:lvl w:ilvl="0">
      <w:start w:val="1"/>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Arial" w:eastAsia="Arial" w:hAnsi="Arial" w:cs="Arial"/>
      </w:rPr>
    </w:lvl>
    <w:lvl w:ilvl="2">
      <w:start w:val="1"/>
      <w:numFmt w:val="bullet"/>
      <w:lvlText w:val="▪"/>
      <w:lvlJc w:val="left"/>
      <w:pPr>
        <w:ind w:left="2160" w:hanging="360"/>
      </w:pPr>
      <w:rPr>
        <w:rFonts w:ascii="Arial" w:eastAsia="Arial" w:hAnsi="Arial" w:cs="Arial"/>
      </w:rPr>
    </w:lvl>
    <w:lvl w:ilvl="3">
      <w:start w:val="1"/>
      <w:numFmt w:val="bullet"/>
      <w:lvlText w:val="●"/>
      <w:lvlJc w:val="left"/>
      <w:pPr>
        <w:ind w:left="2880" w:hanging="360"/>
      </w:pPr>
      <w:rPr>
        <w:rFonts w:ascii="Arial" w:eastAsia="Arial" w:hAnsi="Arial" w:cs="Arial"/>
      </w:rPr>
    </w:lvl>
    <w:lvl w:ilvl="4">
      <w:start w:val="1"/>
      <w:numFmt w:val="bullet"/>
      <w:lvlText w:val="o"/>
      <w:lvlJc w:val="left"/>
      <w:pPr>
        <w:ind w:left="3600" w:hanging="360"/>
      </w:pPr>
      <w:rPr>
        <w:rFonts w:ascii="Arial" w:eastAsia="Arial" w:hAnsi="Arial" w:cs="Arial"/>
      </w:rPr>
    </w:lvl>
    <w:lvl w:ilvl="5">
      <w:start w:val="1"/>
      <w:numFmt w:val="bullet"/>
      <w:lvlText w:val="▪"/>
      <w:lvlJc w:val="left"/>
      <w:pPr>
        <w:ind w:left="4320" w:hanging="360"/>
      </w:pPr>
      <w:rPr>
        <w:rFonts w:ascii="Arial" w:eastAsia="Arial" w:hAnsi="Arial" w:cs="Arial"/>
      </w:rPr>
    </w:lvl>
    <w:lvl w:ilvl="6">
      <w:start w:val="1"/>
      <w:numFmt w:val="bullet"/>
      <w:lvlText w:val="●"/>
      <w:lvlJc w:val="left"/>
      <w:pPr>
        <w:ind w:left="5040" w:hanging="360"/>
      </w:pPr>
      <w:rPr>
        <w:rFonts w:ascii="Arial" w:eastAsia="Arial" w:hAnsi="Arial" w:cs="Arial"/>
      </w:rPr>
    </w:lvl>
    <w:lvl w:ilvl="7">
      <w:start w:val="1"/>
      <w:numFmt w:val="bullet"/>
      <w:lvlText w:val="o"/>
      <w:lvlJc w:val="left"/>
      <w:pPr>
        <w:ind w:left="5760" w:hanging="360"/>
      </w:pPr>
      <w:rPr>
        <w:rFonts w:ascii="Arial" w:eastAsia="Arial" w:hAnsi="Arial" w:cs="Arial"/>
      </w:rPr>
    </w:lvl>
    <w:lvl w:ilvl="8">
      <w:start w:val="1"/>
      <w:numFmt w:val="bullet"/>
      <w:lvlText w:val="▪"/>
      <w:lvlJc w:val="left"/>
      <w:pPr>
        <w:ind w:left="6480" w:hanging="360"/>
      </w:pPr>
      <w:rPr>
        <w:rFonts w:ascii="Arial" w:eastAsia="Arial" w:hAnsi="Arial" w:cs="Arial"/>
      </w:rPr>
    </w:lvl>
  </w:abstractNum>
  <w:abstractNum w:abstractNumId="89" w15:restartNumberingAfterBreak="0">
    <w:nsid w:val="757D0504"/>
    <w:multiLevelType w:val="hybridMultilevel"/>
    <w:tmpl w:val="45F07FE8"/>
    <w:lvl w:ilvl="0" w:tplc="04130001">
      <w:start w:val="1"/>
      <w:numFmt w:val="bullet"/>
      <w:lvlText w:val=""/>
      <w:lvlJc w:val="left"/>
      <w:pPr>
        <w:ind w:left="780" w:hanging="360"/>
      </w:pPr>
      <w:rPr>
        <w:rFonts w:ascii="Symbol" w:hAnsi="Symbol" w:hint="default"/>
      </w:rPr>
    </w:lvl>
    <w:lvl w:ilvl="1" w:tplc="04130003" w:tentative="1">
      <w:start w:val="1"/>
      <w:numFmt w:val="bullet"/>
      <w:lvlText w:val="o"/>
      <w:lvlJc w:val="left"/>
      <w:pPr>
        <w:ind w:left="1500" w:hanging="360"/>
      </w:pPr>
      <w:rPr>
        <w:rFonts w:ascii="Courier New" w:hAnsi="Courier New" w:cs="Courier New" w:hint="default"/>
      </w:rPr>
    </w:lvl>
    <w:lvl w:ilvl="2" w:tplc="04130005" w:tentative="1">
      <w:start w:val="1"/>
      <w:numFmt w:val="bullet"/>
      <w:lvlText w:val=""/>
      <w:lvlJc w:val="left"/>
      <w:pPr>
        <w:ind w:left="2220" w:hanging="360"/>
      </w:pPr>
      <w:rPr>
        <w:rFonts w:ascii="Wingdings" w:hAnsi="Wingdings" w:hint="default"/>
      </w:rPr>
    </w:lvl>
    <w:lvl w:ilvl="3" w:tplc="04130001" w:tentative="1">
      <w:start w:val="1"/>
      <w:numFmt w:val="bullet"/>
      <w:lvlText w:val=""/>
      <w:lvlJc w:val="left"/>
      <w:pPr>
        <w:ind w:left="2940" w:hanging="360"/>
      </w:pPr>
      <w:rPr>
        <w:rFonts w:ascii="Symbol" w:hAnsi="Symbol" w:hint="default"/>
      </w:rPr>
    </w:lvl>
    <w:lvl w:ilvl="4" w:tplc="04130003" w:tentative="1">
      <w:start w:val="1"/>
      <w:numFmt w:val="bullet"/>
      <w:lvlText w:val="o"/>
      <w:lvlJc w:val="left"/>
      <w:pPr>
        <w:ind w:left="3660" w:hanging="360"/>
      </w:pPr>
      <w:rPr>
        <w:rFonts w:ascii="Courier New" w:hAnsi="Courier New" w:cs="Courier New" w:hint="default"/>
      </w:rPr>
    </w:lvl>
    <w:lvl w:ilvl="5" w:tplc="04130005" w:tentative="1">
      <w:start w:val="1"/>
      <w:numFmt w:val="bullet"/>
      <w:lvlText w:val=""/>
      <w:lvlJc w:val="left"/>
      <w:pPr>
        <w:ind w:left="4380" w:hanging="360"/>
      </w:pPr>
      <w:rPr>
        <w:rFonts w:ascii="Wingdings" w:hAnsi="Wingdings" w:hint="default"/>
      </w:rPr>
    </w:lvl>
    <w:lvl w:ilvl="6" w:tplc="04130001" w:tentative="1">
      <w:start w:val="1"/>
      <w:numFmt w:val="bullet"/>
      <w:lvlText w:val=""/>
      <w:lvlJc w:val="left"/>
      <w:pPr>
        <w:ind w:left="5100" w:hanging="360"/>
      </w:pPr>
      <w:rPr>
        <w:rFonts w:ascii="Symbol" w:hAnsi="Symbol" w:hint="default"/>
      </w:rPr>
    </w:lvl>
    <w:lvl w:ilvl="7" w:tplc="04130003" w:tentative="1">
      <w:start w:val="1"/>
      <w:numFmt w:val="bullet"/>
      <w:lvlText w:val="o"/>
      <w:lvlJc w:val="left"/>
      <w:pPr>
        <w:ind w:left="5820" w:hanging="360"/>
      </w:pPr>
      <w:rPr>
        <w:rFonts w:ascii="Courier New" w:hAnsi="Courier New" w:cs="Courier New" w:hint="default"/>
      </w:rPr>
    </w:lvl>
    <w:lvl w:ilvl="8" w:tplc="04130005" w:tentative="1">
      <w:start w:val="1"/>
      <w:numFmt w:val="bullet"/>
      <w:lvlText w:val=""/>
      <w:lvlJc w:val="left"/>
      <w:pPr>
        <w:ind w:left="6540" w:hanging="360"/>
      </w:pPr>
      <w:rPr>
        <w:rFonts w:ascii="Wingdings" w:hAnsi="Wingdings" w:hint="default"/>
      </w:rPr>
    </w:lvl>
  </w:abstractNum>
  <w:abstractNum w:abstractNumId="90" w15:restartNumberingAfterBreak="0">
    <w:nsid w:val="779A22DA"/>
    <w:multiLevelType w:val="hybridMultilevel"/>
    <w:tmpl w:val="789217D0"/>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1" w15:restartNumberingAfterBreak="0">
    <w:nsid w:val="781C1973"/>
    <w:multiLevelType w:val="multilevel"/>
    <w:tmpl w:val="2A460E46"/>
    <w:lvl w:ilvl="0">
      <w:start w:val="1"/>
      <w:numFmt w:val="bullet"/>
      <w:lvlText w:val="-"/>
      <w:lvlJc w:val="left"/>
      <w:pPr>
        <w:ind w:left="360" w:hanging="360"/>
      </w:pPr>
      <w:rPr>
        <w:rFonts w:ascii="Arial" w:eastAsia="Arial" w:hAnsi="Arial" w:cs="Arial"/>
      </w:rPr>
    </w:lvl>
    <w:lvl w:ilvl="1">
      <w:start w:val="1"/>
      <w:numFmt w:val="bullet"/>
      <w:lvlText w:val="o"/>
      <w:lvlJc w:val="left"/>
      <w:pPr>
        <w:ind w:left="1080" w:hanging="360"/>
      </w:pPr>
      <w:rPr>
        <w:rFonts w:ascii="Arial" w:eastAsia="Arial" w:hAnsi="Arial" w:cs="Arial"/>
      </w:rPr>
    </w:lvl>
    <w:lvl w:ilvl="2">
      <w:start w:val="1"/>
      <w:numFmt w:val="bullet"/>
      <w:lvlText w:val="▪"/>
      <w:lvlJc w:val="left"/>
      <w:pPr>
        <w:ind w:left="1800" w:hanging="360"/>
      </w:pPr>
      <w:rPr>
        <w:rFonts w:ascii="Arial" w:eastAsia="Arial" w:hAnsi="Arial" w:cs="Arial"/>
      </w:rPr>
    </w:lvl>
    <w:lvl w:ilvl="3">
      <w:start w:val="1"/>
      <w:numFmt w:val="bullet"/>
      <w:lvlText w:val="●"/>
      <w:lvlJc w:val="left"/>
      <w:pPr>
        <w:ind w:left="2520" w:hanging="360"/>
      </w:pPr>
      <w:rPr>
        <w:rFonts w:ascii="Arial" w:eastAsia="Arial" w:hAnsi="Arial" w:cs="Arial"/>
      </w:rPr>
    </w:lvl>
    <w:lvl w:ilvl="4">
      <w:start w:val="1"/>
      <w:numFmt w:val="bullet"/>
      <w:lvlText w:val="o"/>
      <w:lvlJc w:val="left"/>
      <w:pPr>
        <w:ind w:left="3240" w:hanging="360"/>
      </w:pPr>
      <w:rPr>
        <w:rFonts w:ascii="Arial" w:eastAsia="Arial" w:hAnsi="Arial" w:cs="Arial"/>
      </w:rPr>
    </w:lvl>
    <w:lvl w:ilvl="5">
      <w:start w:val="1"/>
      <w:numFmt w:val="bullet"/>
      <w:lvlText w:val="▪"/>
      <w:lvlJc w:val="left"/>
      <w:pPr>
        <w:ind w:left="3960" w:hanging="360"/>
      </w:pPr>
      <w:rPr>
        <w:rFonts w:ascii="Arial" w:eastAsia="Arial" w:hAnsi="Arial" w:cs="Arial"/>
      </w:rPr>
    </w:lvl>
    <w:lvl w:ilvl="6">
      <w:start w:val="1"/>
      <w:numFmt w:val="bullet"/>
      <w:lvlText w:val="●"/>
      <w:lvlJc w:val="left"/>
      <w:pPr>
        <w:ind w:left="4680" w:hanging="360"/>
      </w:pPr>
      <w:rPr>
        <w:rFonts w:ascii="Arial" w:eastAsia="Arial" w:hAnsi="Arial" w:cs="Arial"/>
      </w:rPr>
    </w:lvl>
    <w:lvl w:ilvl="7">
      <w:start w:val="1"/>
      <w:numFmt w:val="bullet"/>
      <w:lvlText w:val="o"/>
      <w:lvlJc w:val="left"/>
      <w:pPr>
        <w:ind w:left="5400" w:hanging="360"/>
      </w:pPr>
      <w:rPr>
        <w:rFonts w:ascii="Arial" w:eastAsia="Arial" w:hAnsi="Arial" w:cs="Arial"/>
      </w:rPr>
    </w:lvl>
    <w:lvl w:ilvl="8">
      <w:start w:val="1"/>
      <w:numFmt w:val="bullet"/>
      <w:lvlText w:val="▪"/>
      <w:lvlJc w:val="left"/>
      <w:pPr>
        <w:ind w:left="6120" w:hanging="360"/>
      </w:pPr>
      <w:rPr>
        <w:rFonts w:ascii="Arial" w:eastAsia="Arial" w:hAnsi="Arial" w:cs="Arial"/>
      </w:rPr>
    </w:lvl>
  </w:abstractNum>
  <w:abstractNum w:abstractNumId="92" w15:restartNumberingAfterBreak="0">
    <w:nsid w:val="78604ADA"/>
    <w:multiLevelType w:val="multilevel"/>
    <w:tmpl w:val="8B6C464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3" w15:restartNumberingAfterBreak="0">
    <w:nsid w:val="789F4EDD"/>
    <w:multiLevelType w:val="hybridMultilevel"/>
    <w:tmpl w:val="7818B2F6"/>
    <w:lvl w:ilvl="0" w:tplc="A0FC5976">
      <w:start w:val="2"/>
      <w:numFmt w:val="bullet"/>
      <w:lvlText w:val="•"/>
      <w:lvlJc w:val="left"/>
      <w:pPr>
        <w:ind w:left="720" w:hanging="360"/>
      </w:pPr>
      <w:rPr>
        <w:rFonts w:ascii="Cera PRO" w:eastAsiaTheme="minorHAnsi" w:hAnsi="Cera PRO" w:cs="FranklinGothic-Book"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4" w15:restartNumberingAfterBreak="0">
    <w:nsid w:val="7A100D71"/>
    <w:multiLevelType w:val="multilevel"/>
    <w:tmpl w:val="CE645BF4"/>
    <w:lvl w:ilvl="0">
      <w:start w:val="1"/>
      <w:numFmt w:val="bullet"/>
      <w:lvlText w:val="-"/>
      <w:lvlJc w:val="left"/>
      <w:pPr>
        <w:ind w:left="360" w:hanging="360"/>
      </w:pPr>
      <w:rPr>
        <w:rFonts w:ascii="Arial" w:eastAsia="Arial" w:hAnsi="Arial" w:cs="Arial"/>
      </w:rPr>
    </w:lvl>
    <w:lvl w:ilvl="1">
      <w:start w:val="1"/>
      <w:numFmt w:val="bullet"/>
      <w:lvlText w:val="o"/>
      <w:lvlJc w:val="left"/>
      <w:pPr>
        <w:ind w:left="1080" w:hanging="360"/>
      </w:pPr>
      <w:rPr>
        <w:rFonts w:ascii="Arial" w:eastAsia="Arial" w:hAnsi="Arial" w:cs="Arial"/>
      </w:rPr>
    </w:lvl>
    <w:lvl w:ilvl="2">
      <w:start w:val="1"/>
      <w:numFmt w:val="bullet"/>
      <w:lvlText w:val="▪"/>
      <w:lvlJc w:val="left"/>
      <w:pPr>
        <w:ind w:left="1800" w:hanging="360"/>
      </w:pPr>
      <w:rPr>
        <w:rFonts w:ascii="Arial" w:eastAsia="Arial" w:hAnsi="Arial" w:cs="Arial"/>
      </w:rPr>
    </w:lvl>
    <w:lvl w:ilvl="3">
      <w:start w:val="1"/>
      <w:numFmt w:val="bullet"/>
      <w:lvlText w:val="●"/>
      <w:lvlJc w:val="left"/>
      <w:pPr>
        <w:ind w:left="2520" w:hanging="360"/>
      </w:pPr>
      <w:rPr>
        <w:rFonts w:ascii="Arial" w:eastAsia="Arial" w:hAnsi="Arial" w:cs="Arial"/>
      </w:rPr>
    </w:lvl>
    <w:lvl w:ilvl="4">
      <w:start w:val="1"/>
      <w:numFmt w:val="bullet"/>
      <w:lvlText w:val="o"/>
      <w:lvlJc w:val="left"/>
      <w:pPr>
        <w:ind w:left="3240" w:hanging="360"/>
      </w:pPr>
      <w:rPr>
        <w:rFonts w:ascii="Arial" w:eastAsia="Arial" w:hAnsi="Arial" w:cs="Arial"/>
      </w:rPr>
    </w:lvl>
    <w:lvl w:ilvl="5">
      <w:start w:val="1"/>
      <w:numFmt w:val="bullet"/>
      <w:lvlText w:val="▪"/>
      <w:lvlJc w:val="left"/>
      <w:pPr>
        <w:ind w:left="3960" w:hanging="360"/>
      </w:pPr>
      <w:rPr>
        <w:rFonts w:ascii="Arial" w:eastAsia="Arial" w:hAnsi="Arial" w:cs="Arial"/>
      </w:rPr>
    </w:lvl>
    <w:lvl w:ilvl="6">
      <w:start w:val="1"/>
      <w:numFmt w:val="bullet"/>
      <w:lvlText w:val="●"/>
      <w:lvlJc w:val="left"/>
      <w:pPr>
        <w:ind w:left="4680" w:hanging="360"/>
      </w:pPr>
      <w:rPr>
        <w:rFonts w:ascii="Arial" w:eastAsia="Arial" w:hAnsi="Arial" w:cs="Arial"/>
      </w:rPr>
    </w:lvl>
    <w:lvl w:ilvl="7">
      <w:start w:val="1"/>
      <w:numFmt w:val="bullet"/>
      <w:lvlText w:val="o"/>
      <w:lvlJc w:val="left"/>
      <w:pPr>
        <w:ind w:left="5400" w:hanging="360"/>
      </w:pPr>
      <w:rPr>
        <w:rFonts w:ascii="Arial" w:eastAsia="Arial" w:hAnsi="Arial" w:cs="Arial"/>
      </w:rPr>
    </w:lvl>
    <w:lvl w:ilvl="8">
      <w:start w:val="1"/>
      <w:numFmt w:val="bullet"/>
      <w:lvlText w:val="▪"/>
      <w:lvlJc w:val="left"/>
      <w:pPr>
        <w:ind w:left="6120" w:hanging="360"/>
      </w:pPr>
      <w:rPr>
        <w:rFonts w:ascii="Arial" w:eastAsia="Arial" w:hAnsi="Arial" w:cs="Arial"/>
      </w:rPr>
    </w:lvl>
  </w:abstractNum>
  <w:abstractNum w:abstractNumId="95" w15:restartNumberingAfterBreak="0">
    <w:nsid w:val="7A9A267F"/>
    <w:multiLevelType w:val="hybridMultilevel"/>
    <w:tmpl w:val="1868CE22"/>
    <w:lvl w:ilvl="0" w:tplc="A0FC5976">
      <w:start w:val="2"/>
      <w:numFmt w:val="bullet"/>
      <w:lvlText w:val="•"/>
      <w:lvlJc w:val="left"/>
      <w:pPr>
        <w:ind w:left="1080" w:hanging="360"/>
      </w:pPr>
      <w:rPr>
        <w:rFonts w:ascii="Cera PRO" w:eastAsiaTheme="minorHAnsi" w:hAnsi="Cera PRO" w:cs="FranklinGothic-Book"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6" w15:restartNumberingAfterBreak="0">
    <w:nsid w:val="7BF24216"/>
    <w:multiLevelType w:val="hybridMultilevel"/>
    <w:tmpl w:val="2BFE20D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7" w15:restartNumberingAfterBreak="0">
    <w:nsid w:val="7D916C8D"/>
    <w:multiLevelType w:val="hybridMultilevel"/>
    <w:tmpl w:val="471C8ABC"/>
    <w:lvl w:ilvl="0" w:tplc="04130001">
      <w:start w:val="1"/>
      <w:numFmt w:val="bullet"/>
      <w:lvlText w:val=""/>
      <w:lvlJc w:val="left"/>
      <w:pPr>
        <w:ind w:left="1428" w:hanging="360"/>
      </w:pPr>
      <w:rPr>
        <w:rFonts w:ascii="Symbol" w:hAnsi="Symbol" w:hint="default"/>
      </w:rPr>
    </w:lvl>
    <w:lvl w:ilvl="1" w:tplc="04130003">
      <w:start w:val="1"/>
      <w:numFmt w:val="bullet"/>
      <w:lvlText w:val="o"/>
      <w:lvlJc w:val="left"/>
      <w:pPr>
        <w:ind w:left="2148" w:hanging="360"/>
      </w:pPr>
      <w:rPr>
        <w:rFonts w:ascii="Courier New" w:hAnsi="Courier New" w:cs="Courier New" w:hint="default"/>
      </w:rPr>
    </w:lvl>
    <w:lvl w:ilvl="2" w:tplc="04130005" w:tentative="1">
      <w:start w:val="1"/>
      <w:numFmt w:val="bullet"/>
      <w:lvlText w:val=""/>
      <w:lvlJc w:val="left"/>
      <w:pPr>
        <w:ind w:left="2868" w:hanging="360"/>
      </w:pPr>
      <w:rPr>
        <w:rFonts w:ascii="Wingdings" w:hAnsi="Wingdings" w:hint="default"/>
      </w:rPr>
    </w:lvl>
    <w:lvl w:ilvl="3" w:tplc="04130001" w:tentative="1">
      <w:start w:val="1"/>
      <w:numFmt w:val="bullet"/>
      <w:lvlText w:val=""/>
      <w:lvlJc w:val="left"/>
      <w:pPr>
        <w:ind w:left="3588" w:hanging="360"/>
      </w:pPr>
      <w:rPr>
        <w:rFonts w:ascii="Symbol" w:hAnsi="Symbol" w:hint="default"/>
      </w:rPr>
    </w:lvl>
    <w:lvl w:ilvl="4" w:tplc="04130003" w:tentative="1">
      <w:start w:val="1"/>
      <w:numFmt w:val="bullet"/>
      <w:lvlText w:val="o"/>
      <w:lvlJc w:val="left"/>
      <w:pPr>
        <w:ind w:left="4308" w:hanging="360"/>
      </w:pPr>
      <w:rPr>
        <w:rFonts w:ascii="Courier New" w:hAnsi="Courier New" w:cs="Courier New" w:hint="default"/>
      </w:rPr>
    </w:lvl>
    <w:lvl w:ilvl="5" w:tplc="04130005" w:tentative="1">
      <w:start w:val="1"/>
      <w:numFmt w:val="bullet"/>
      <w:lvlText w:val=""/>
      <w:lvlJc w:val="left"/>
      <w:pPr>
        <w:ind w:left="5028" w:hanging="360"/>
      </w:pPr>
      <w:rPr>
        <w:rFonts w:ascii="Wingdings" w:hAnsi="Wingdings" w:hint="default"/>
      </w:rPr>
    </w:lvl>
    <w:lvl w:ilvl="6" w:tplc="04130001" w:tentative="1">
      <w:start w:val="1"/>
      <w:numFmt w:val="bullet"/>
      <w:lvlText w:val=""/>
      <w:lvlJc w:val="left"/>
      <w:pPr>
        <w:ind w:left="5748" w:hanging="360"/>
      </w:pPr>
      <w:rPr>
        <w:rFonts w:ascii="Symbol" w:hAnsi="Symbol" w:hint="default"/>
      </w:rPr>
    </w:lvl>
    <w:lvl w:ilvl="7" w:tplc="04130003" w:tentative="1">
      <w:start w:val="1"/>
      <w:numFmt w:val="bullet"/>
      <w:lvlText w:val="o"/>
      <w:lvlJc w:val="left"/>
      <w:pPr>
        <w:ind w:left="6468" w:hanging="360"/>
      </w:pPr>
      <w:rPr>
        <w:rFonts w:ascii="Courier New" w:hAnsi="Courier New" w:cs="Courier New" w:hint="default"/>
      </w:rPr>
    </w:lvl>
    <w:lvl w:ilvl="8" w:tplc="04130005" w:tentative="1">
      <w:start w:val="1"/>
      <w:numFmt w:val="bullet"/>
      <w:lvlText w:val=""/>
      <w:lvlJc w:val="left"/>
      <w:pPr>
        <w:ind w:left="7188" w:hanging="360"/>
      </w:pPr>
      <w:rPr>
        <w:rFonts w:ascii="Wingdings" w:hAnsi="Wingdings" w:hint="default"/>
      </w:rPr>
    </w:lvl>
  </w:abstractNum>
  <w:abstractNum w:abstractNumId="98" w15:restartNumberingAfterBreak="0">
    <w:nsid w:val="7DEA5D23"/>
    <w:multiLevelType w:val="multilevel"/>
    <w:tmpl w:val="9EAEF5A4"/>
    <w:lvl w:ilvl="0">
      <w:start w:val="1"/>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Arial" w:eastAsia="Arial" w:hAnsi="Arial" w:cs="Arial"/>
      </w:rPr>
    </w:lvl>
    <w:lvl w:ilvl="2">
      <w:start w:val="1"/>
      <w:numFmt w:val="bullet"/>
      <w:lvlText w:val="▪"/>
      <w:lvlJc w:val="left"/>
      <w:pPr>
        <w:ind w:left="2160" w:hanging="360"/>
      </w:pPr>
      <w:rPr>
        <w:rFonts w:ascii="Arial" w:eastAsia="Arial" w:hAnsi="Arial" w:cs="Arial"/>
      </w:rPr>
    </w:lvl>
    <w:lvl w:ilvl="3">
      <w:start w:val="1"/>
      <w:numFmt w:val="bullet"/>
      <w:lvlText w:val="●"/>
      <w:lvlJc w:val="left"/>
      <w:pPr>
        <w:ind w:left="2880" w:hanging="360"/>
      </w:pPr>
      <w:rPr>
        <w:rFonts w:ascii="Arial" w:eastAsia="Arial" w:hAnsi="Arial" w:cs="Arial"/>
      </w:rPr>
    </w:lvl>
    <w:lvl w:ilvl="4">
      <w:start w:val="1"/>
      <w:numFmt w:val="bullet"/>
      <w:lvlText w:val="o"/>
      <w:lvlJc w:val="left"/>
      <w:pPr>
        <w:ind w:left="3600" w:hanging="360"/>
      </w:pPr>
      <w:rPr>
        <w:rFonts w:ascii="Arial" w:eastAsia="Arial" w:hAnsi="Arial" w:cs="Arial"/>
      </w:rPr>
    </w:lvl>
    <w:lvl w:ilvl="5">
      <w:start w:val="1"/>
      <w:numFmt w:val="bullet"/>
      <w:lvlText w:val="▪"/>
      <w:lvlJc w:val="left"/>
      <w:pPr>
        <w:ind w:left="4320" w:hanging="360"/>
      </w:pPr>
      <w:rPr>
        <w:rFonts w:ascii="Arial" w:eastAsia="Arial" w:hAnsi="Arial" w:cs="Arial"/>
      </w:rPr>
    </w:lvl>
    <w:lvl w:ilvl="6">
      <w:start w:val="1"/>
      <w:numFmt w:val="bullet"/>
      <w:lvlText w:val="●"/>
      <w:lvlJc w:val="left"/>
      <w:pPr>
        <w:ind w:left="5040" w:hanging="360"/>
      </w:pPr>
      <w:rPr>
        <w:rFonts w:ascii="Arial" w:eastAsia="Arial" w:hAnsi="Arial" w:cs="Arial"/>
      </w:rPr>
    </w:lvl>
    <w:lvl w:ilvl="7">
      <w:start w:val="1"/>
      <w:numFmt w:val="bullet"/>
      <w:lvlText w:val="o"/>
      <w:lvlJc w:val="left"/>
      <w:pPr>
        <w:ind w:left="5760" w:hanging="360"/>
      </w:pPr>
      <w:rPr>
        <w:rFonts w:ascii="Arial" w:eastAsia="Arial" w:hAnsi="Arial" w:cs="Arial"/>
      </w:rPr>
    </w:lvl>
    <w:lvl w:ilvl="8">
      <w:start w:val="1"/>
      <w:numFmt w:val="bullet"/>
      <w:lvlText w:val="▪"/>
      <w:lvlJc w:val="left"/>
      <w:pPr>
        <w:ind w:left="6480" w:hanging="360"/>
      </w:pPr>
      <w:rPr>
        <w:rFonts w:ascii="Arial" w:eastAsia="Arial" w:hAnsi="Arial" w:cs="Arial"/>
      </w:rPr>
    </w:lvl>
  </w:abstractNum>
  <w:abstractNum w:abstractNumId="99" w15:restartNumberingAfterBreak="0">
    <w:nsid w:val="7F792106"/>
    <w:multiLevelType w:val="multilevel"/>
    <w:tmpl w:val="25C433C4"/>
    <w:lvl w:ilvl="0">
      <w:start w:val="1"/>
      <w:numFmt w:val="bullet"/>
      <w:lvlText w:val="●"/>
      <w:lvlJc w:val="left"/>
      <w:pPr>
        <w:ind w:left="720" w:hanging="360"/>
      </w:pPr>
      <w:rPr>
        <w:rFonts w:ascii="Arial" w:eastAsia="Arial" w:hAnsi="Arial" w:cs="Arial"/>
        <w:sz w:val="20"/>
        <w:szCs w:val="20"/>
      </w:rPr>
    </w:lvl>
    <w:lvl w:ilvl="1">
      <w:start w:val="1"/>
      <w:numFmt w:val="bullet"/>
      <w:lvlText w:val="o"/>
      <w:lvlJc w:val="left"/>
      <w:pPr>
        <w:ind w:left="1440" w:hanging="360"/>
      </w:pPr>
      <w:rPr>
        <w:rFonts w:ascii="Arial" w:eastAsia="Arial" w:hAnsi="Arial" w:cs="Arial"/>
        <w:sz w:val="20"/>
        <w:szCs w:val="20"/>
      </w:rPr>
    </w:lvl>
    <w:lvl w:ilvl="2">
      <w:start w:val="1"/>
      <w:numFmt w:val="bullet"/>
      <w:lvlText w:val="▪"/>
      <w:lvlJc w:val="left"/>
      <w:pPr>
        <w:ind w:left="2160" w:hanging="360"/>
      </w:pPr>
      <w:rPr>
        <w:rFonts w:ascii="Arial" w:eastAsia="Arial" w:hAnsi="Arial" w:cs="Arial"/>
        <w:sz w:val="20"/>
        <w:szCs w:val="20"/>
      </w:rPr>
    </w:lvl>
    <w:lvl w:ilvl="3">
      <w:start w:val="1"/>
      <w:numFmt w:val="bullet"/>
      <w:lvlText w:val="▪"/>
      <w:lvlJc w:val="left"/>
      <w:pPr>
        <w:ind w:left="2880" w:hanging="360"/>
      </w:pPr>
      <w:rPr>
        <w:rFonts w:ascii="Arial" w:eastAsia="Arial" w:hAnsi="Arial" w:cs="Arial"/>
        <w:sz w:val="20"/>
        <w:szCs w:val="20"/>
      </w:rPr>
    </w:lvl>
    <w:lvl w:ilvl="4">
      <w:start w:val="1"/>
      <w:numFmt w:val="bullet"/>
      <w:lvlText w:val="▪"/>
      <w:lvlJc w:val="left"/>
      <w:pPr>
        <w:ind w:left="3600" w:hanging="360"/>
      </w:pPr>
      <w:rPr>
        <w:rFonts w:ascii="Arial" w:eastAsia="Arial" w:hAnsi="Arial" w:cs="Arial"/>
        <w:sz w:val="20"/>
        <w:szCs w:val="20"/>
      </w:rPr>
    </w:lvl>
    <w:lvl w:ilvl="5">
      <w:start w:val="1"/>
      <w:numFmt w:val="bullet"/>
      <w:lvlText w:val="▪"/>
      <w:lvlJc w:val="left"/>
      <w:pPr>
        <w:ind w:left="4320" w:hanging="360"/>
      </w:pPr>
      <w:rPr>
        <w:rFonts w:ascii="Arial" w:eastAsia="Arial" w:hAnsi="Arial" w:cs="Arial"/>
        <w:sz w:val="20"/>
        <w:szCs w:val="20"/>
      </w:rPr>
    </w:lvl>
    <w:lvl w:ilvl="6">
      <w:start w:val="1"/>
      <w:numFmt w:val="bullet"/>
      <w:lvlText w:val="▪"/>
      <w:lvlJc w:val="left"/>
      <w:pPr>
        <w:ind w:left="5040" w:hanging="360"/>
      </w:pPr>
      <w:rPr>
        <w:rFonts w:ascii="Arial" w:eastAsia="Arial" w:hAnsi="Arial" w:cs="Arial"/>
        <w:sz w:val="20"/>
        <w:szCs w:val="20"/>
      </w:rPr>
    </w:lvl>
    <w:lvl w:ilvl="7">
      <w:start w:val="1"/>
      <w:numFmt w:val="bullet"/>
      <w:lvlText w:val="▪"/>
      <w:lvlJc w:val="left"/>
      <w:pPr>
        <w:ind w:left="5760" w:hanging="360"/>
      </w:pPr>
      <w:rPr>
        <w:rFonts w:ascii="Arial" w:eastAsia="Arial" w:hAnsi="Arial" w:cs="Arial"/>
        <w:sz w:val="20"/>
        <w:szCs w:val="20"/>
      </w:rPr>
    </w:lvl>
    <w:lvl w:ilvl="8">
      <w:start w:val="1"/>
      <w:numFmt w:val="bullet"/>
      <w:lvlText w:val="▪"/>
      <w:lvlJc w:val="left"/>
      <w:pPr>
        <w:ind w:left="6480" w:hanging="360"/>
      </w:pPr>
      <w:rPr>
        <w:rFonts w:ascii="Arial" w:eastAsia="Arial" w:hAnsi="Arial" w:cs="Arial"/>
        <w:sz w:val="20"/>
        <w:szCs w:val="20"/>
      </w:rPr>
    </w:lvl>
  </w:abstractNum>
  <w:num w:numId="1">
    <w:abstractNumId w:val="4"/>
  </w:num>
  <w:num w:numId="2">
    <w:abstractNumId w:val="58"/>
  </w:num>
  <w:num w:numId="3">
    <w:abstractNumId w:val="7"/>
  </w:num>
  <w:num w:numId="4">
    <w:abstractNumId w:val="85"/>
  </w:num>
  <w:num w:numId="5">
    <w:abstractNumId w:val="60"/>
  </w:num>
  <w:num w:numId="6">
    <w:abstractNumId w:val="11"/>
  </w:num>
  <w:num w:numId="7">
    <w:abstractNumId w:val="47"/>
  </w:num>
  <w:num w:numId="8">
    <w:abstractNumId w:val="54"/>
  </w:num>
  <w:num w:numId="9">
    <w:abstractNumId w:val="43"/>
  </w:num>
  <w:num w:numId="10">
    <w:abstractNumId w:val="55"/>
  </w:num>
  <w:num w:numId="11">
    <w:abstractNumId w:val="68"/>
  </w:num>
  <w:num w:numId="12">
    <w:abstractNumId w:val="25"/>
  </w:num>
  <w:num w:numId="13">
    <w:abstractNumId w:val="70"/>
  </w:num>
  <w:num w:numId="14">
    <w:abstractNumId w:val="88"/>
  </w:num>
  <w:num w:numId="15">
    <w:abstractNumId w:val="22"/>
  </w:num>
  <w:num w:numId="16">
    <w:abstractNumId w:val="40"/>
  </w:num>
  <w:num w:numId="17">
    <w:abstractNumId w:val="39"/>
  </w:num>
  <w:num w:numId="18">
    <w:abstractNumId w:val="74"/>
  </w:num>
  <w:num w:numId="19">
    <w:abstractNumId w:val="2"/>
  </w:num>
  <w:num w:numId="20">
    <w:abstractNumId w:val="71"/>
  </w:num>
  <w:num w:numId="21">
    <w:abstractNumId w:val="94"/>
  </w:num>
  <w:num w:numId="22">
    <w:abstractNumId w:val="99"/>
  </w:num>
  <w:num w:numId="23">
    <w:abstractNumId w:val="38"/>
  </w:num>
  <w:num w:numId="24">
    <w:abstractNumId w:val="14"/>
  </w:num>
  <w:num w:numId="25">
    <w:abstractNumId w:val="72"/>
  </w:num>
  <w:num w:numId="26">
    <w:abstractNumId w:val="80"/>
  </w:num>
  <w:num w:numId="27">
    <w:abstractNumId w:val="53"/>
  </w:num>
  <w:num w:numId="28">
    <w:abstractNumId w:val="92"/>
  </w:num>
  <w:num w:numId="29">
    <w:abstractNumId w:val="18"/>
  </w:num>
  <w:num w:numId="30">
    <w:abstractNumId w:val="81"/>
  </w:num>
  <w:num w:numId="31">
    <w:abstractNumId w:val="26"/>
  </w:num>
  <w:num w:numId="32">
    <w:abstractNumId w:val="27"/>
  </w:num>
  <w:num w:numId="33">
    <w:abstractNumId w:val="77"/>
  </w:num>
  <w:num w:numId="34">
    <w:abstractNumId w:val="15"/>
  </w:num>
  <w:num w:numId="35">
    <w:abstractNumId w:val="91"/>
  </w:num>
  <w:num w:numId="36">
    <w:abstractNumId w:val="98"/>
  </w:num>
  <w:num w:numId="37">
    <w:abstractNumId w:val="28"/>
  </w:num>
  <w:num w:numId="38">
    <w:abstractNumId w:val="87"/>
  </w:num>
  <w:num w:numId="39">
    <w:abstractNumId w:val="69"/>
  </w:num>
  <w:num w:numId="40">
    <w:abstractNumId w:val="20"/>
  </w:num>
  <w:num w:numId="41">
    <w:abstractNumId w:val="61"/>
  </w:num>
  <w:num w:numId="42">
    <w:abstractNumId w:val="73"/>
  </w:num>
  <w:num w:numId="43">
    <w:abstractNumId w:val="48"/>
  </w:num>
  <w:num w:numId="44">
    <w:abstractNumId w:val="57"/>
  </w:num>
  <w:num w:numId="45">
    <w:abstractNumId w:val="41"/>
  </w:num>
  <w:num w:numId="46">
    <w:abstractNumId w:val="23"/>
  </w:num>
  <w:num w:numId="47">
    <w:abstractNumId w:val="35"/>
  </w:num>
  <w:num w:numId="48">
    <w:abstractNumId w:val="51"/>
  </w:num>
  <w:num w:numId="49">
    <w:abstractNumId w:val="44"/>
  </w:num>
  <w:num w:numId="50">
    <w:abstractNumId w:val="37"/>
  </w:num>
  <w:num w:numId="51">
    <w:abstractNumId w:val="46"/>
  </w:num>
  <w:num w:numId="52">
    <w:abstractNumId w:val="52"/>
  </w:num>
  <w:num w:numId="53">
    <w:abstractNumId w:val="12"/>
  </w:num>
  <w:num w:numId="54">
    <w:abstractNumId w:val="9"/>
  </w:num>
  <w:num w:numId="55">
    <w:abstractNumId w:val="84"/>
  </w:num>
  <w:num w:numId="56">
    <w:abstractNumId w:val="1"/>
  </w:num>
  <w:num w:numId="57">
    <w:abstractNumId w:val="78"/>
  </w:num>
  <w:num w:numId="58">
    <w:abstractNumId w:val="50"/>
  </w:num>
  <w:num w:numId="59">
    <w:abstractNumId w:val="3"/>
  </w:num>
  <w:num w:numId="60">
    <w:abstractNumId w:val="66"/>
  </w:num>
  <w:num w:numId="61">
    <w:abstractNumId w:val="97"/>
  </w:num>
  <w:num w:numId="62">
    <w:abstractNumId w:val="65"/>
  </w:num>
  <w:num w:numId="63">
    <w:abstractNumId w:val="63"/>
  </w:num>
  <w:num w:numId="64">
    <w:abstractNumId w:val="86"/>
  </w:num>
  <w:num w:numId="65">
    <w:abstractNumId w:val="29"/>
  </w:num>
  <w:num w:numId="66">
    <w:abstractNumId w:val="33"/>
  </w:num>
  <w:num w:numId="67">
    <w:abstractNumId w:val="13"/>
  </w:num>
  <w:num w:numId="68">
    <w:abstractNumId w:val="93"/>
  </w:num>
  <w:num w:numId="69">
    <w:abstractNumId w:val="95"/>
  </w:num>
  <w:num w:numId="70">
    <w:abstractNumId w:val="8"/>
  </w:num>
  <w:num w:numId="71">
    <w:abstractNumId w:val="0"/>
  </w:num>
  <w:num w:numId="72">
    <w:abstractNumId w:val="79"/>
  </w:num>
  <w:num w:numId="73">
    <w:abstractNumId w:val="6"/>
  </w:num>
  <w:num w:numId="74">
    <w:abstractNumId w:val="32"/>
  </w:num>
  <w:num w:numId="75">
    <w:abstractNumId w:val="19"/>
  </w:num>
  <w:num w:numId="76">
    <w:abstractNumId w:val="45"/>
  </w:num>
  <w:num w:numId="77">
    <w:abstractNumId w:val="96"/>
  </w:num>
  <w:num w:numId="78">
    <w:abstractNumId w:val="56"/>
  </w:num>
  <w:num w:numId="79">
    <w:abstractNumId w:val="30"/>
  </w:num>
  <w:num w:numId="80">
    <w:abstractNumId w:val="49"/>
  </w:num>
  <w:num w:numId="81">
    <w:abstractNumId w:val="83"/>
  </w:num>
  <w:num w:numId="82">
    <w:abstractNumId w:val="42"/>
  </w:num>
  <w:num w:numId="83">
    <w:abstractNumId w:val="36"/>
  </w:num>
  <w:num w:numId="84">
    <w:abstractNumId w:val="16"/>
  </w:num>
  <w:num w:numId="85">
    <w:abstractNumId w:val="75"/>
  </w:num>
  <w:num w:numId="86">
    <w:abstractNumId w:val="82"/>
  </w:num>
  <w:num w:numId="87">
    <w:abstractNumId w:val="10"/>
  </w:num>
  <w:num w:numId="88">
    <w:abstractNumId w:val="34"/>
  </w:num>
  <w:num w:numId="89">
    <w:abstractNumId w:val="67"/>
  </w:num>
  <w:num w:numId="90">
    <w:abstractNumId w:val="89"/>
  </w:num>
  <w:num w:numId="91">
    <w:abstractNumId w:val="31"/>
  </w:num>
  <w:num w:numId="92">
    <w:abstractNumId w:val="90"/>
  </w:num>
  <w:num w:numId="93">
    <w:abstractNumId w:val="24"/>
  </w:num>
  <w:num w:numId="94">
    <w:abstractNumId w:val="21"/>
  </w:num>
  <w:num w:numId="9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17"/>
  </w:num>
  <w:num w:numId="97">
    <w:abstractNumId w:val="59"/>
  </w:num>
  <w:num w:numId="98">
    <w:abstractNumId w:val="76"/>
  </w:num>
  <w:num w:numId="99">
    <w:abstractNumId w:val="62"/>
  </w:num>
  <w:num w:numId="100">
    <w:abstractNumId w:val="64"/>
  </w:num>
  <w:numIdMacAtCleanup w:val="92"/>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Zwart, D.E.">
    <w15:presenceInfo w15:providerId="AD" w15:userId="S-1-5-21-165923521-187472561-2724257558-6880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72003"/>
    <w:rsid w:val="00001D21"/>
    <w:rsid w:val="000110C5"/>
    <w:rsid w:val="00025728"/>
    <w:rsid w:val="00027BCC"/>
    <w:rsid w:val="000307C6"/>
    <w:rsid w:val="00031B9E"/>
    <w:rsid w:val="00031CCA"/>
    <w:rsid w:val="00053382"/>
    <w:rsid w:val="000557D1"/>
    <w:rsid w:val="00061E42"/>
    <w:rsid w:val="0006691B"/>
    <w:rsid w:val="00072AFA"/>
    <w:rsid w:val="0007352D"/>
    <w:rsid w:val="000874D6"/>
    <w:rsid w:val="000A0C8B"/>
    <w:rsid w:val="000B1285"/>
    <w:rsid w:val="000C182E"/>
    <w:rsid w:val="000C2DB5"/>
    <w:rsid w:val="000C39A2"/>
    <w:rsid w:val="000D0360"/>
    <w:rsid w:val="000E6A3B"/>
    <w:rsid w:val="000F3B98"/>
    <w:rsid w:val="00100F4D"/>
    <w:rsid w:val="001018F9"/>
    <w:rsid w:val="00101EFB"/>
    <w:rsid w:val="00106F15"/>
    <w:rsid w:val="00112297"/>
    <w:rsid w:val="001309A0"/>
    <w:rsid w:val="00134C60"/>
    <w:rsid w:val="00137C84"/>
    <w:rsid w:val="00151DAF"/>
    <w:rsid w:val="001600B0"/>
    <w:rsid w:val="00161AF7"/>
    <w:rsid w:val="00177297"/>
    <w:rsid w:val="00184188"/>
    <w:rsid w:val="001A7F19"/>
    <w:rsid w:val="001B5125"/>
    <w:rsid w:val="001C099E"/>
    <w:rsid w:val="001C17B0"/>
    <w:rsid w:val="001C3F9B"/>
    <w:rsid w:val="001C5203"/>
    <w:rsid w:val="001D19E9"/>
    <w:rsid w:val="001D46D9"/>
    <w:rsid w:val="001E70C2"/>
    <w:rsid w:val="00207C2D"/>
    <w:rsid w:val="00216762"/>
    <w:rsid w:val="00241024"/>
    <w:rsid w:val="0024313F"/>
    <w:rsid w:val="00245CAB"/>
    <w:rsid w:val="00247F07"/>
    <w:rsid w:val="002506B7"/>
    <w:rsid w:val="00254A46"/>
    <w:rsid w:val="0026134C"/>
    <w:rsid w:val="002672A9"/>
    <w:rsid w:val="0027188F"/>
    <w:rsid w:val="002722C5"/>
    <w:rsid w:val="00276585"/>
    <w:rsid w:val="00281F7E"/>
    <w:rsid w:val="002A7CD7"/>
    <w:rsid w:val="002B6920"/>
    <w:rsid w:val="002C4581"/>
    <w:rsid w:val="002D16A7"/>
    <w:rsid w:val="002D46C3"/>
    <w:rsid w:val="002E0B50"/>
    <w:rsid w:val="002E19B4"/>
    <w:rsid w:val="002E3409"/>
    <w:rsid w:val="002F166E"/>
    <w:rsid w:val="002F2A24"/>
    <w:rsid w:val="003059E7"/>
    <w:rsid w:val="00310314"/>
    <w:rsid w:val="0031463C"/>
    <w:rsid w:val="00326329"/>
    <w:rsid w:val="003274A6"/>
    <w:rsid w:val="00332FB4"/>
    <w:rsid w:val="00336ED3"/>
    <w:rsid w:val="00337213"/>
    <w:rsid w:val="00340AC5"/>
    <w:rsid w:val="003609FE"/>
    <w:rsid w:val="00367224"/>
    <w:rsid w:val="00393E03"/>
    <w:rsid w:val="003A2116"/>
    <w:rsid w:val="003A39A1"/>
    <w:rsid w:val="003B263F"/>
    <w:rsid w:val="003C3171"/>
    <w:rsid w:val="003C5592"/>
    <w:rsid w:val="003C5C89"/>
    <w:rsid w:val="003D5CD5"/>
    <w:rsid w:val="003D795D"/>
    <w:rsid w:val="003E258B"/>
    <w:rsid w:val="003E44CB"/>
    <w:rsid w:val="003E4EBE"/>
    <w:rsid w:val="003F145D"/>
    <w:rsid w:val="003F784F"/>
    <w:rsid w:val="00412A6E"/>
    <w:rsid w:val="004168B0"/>
    <w:rsid w:val="00416AA5"/>
    <w:rsid w:val="00422776"/>
    <w:rsid w:val="004312B6"/>
    <w:rsid w:val="00445BE3"/>
    <w:rsid w:val="004473A6"/>
    <w:rsid w:val="00461A45"/>
    <w:rsid w:val="00463D53"/>
    <w:rsid w:val="004656F8"/>
    <w:rsid w:val="0047150D"/>
    <w:rsid w:val="00471E33"/>
    <w:rsid w:val="004724FD"/>
    <w:rsid w:val="004842BE"/>
    <w:rsid w:val="0048575F"/>
    <w:rsid w:val="004867D5"/>
    <w:rsid w:val="004930D4"/>
    <w:rsid w:val="004A07BE"/>
    <w:rsid w:val="004B00C1"/>
    <w:rsid w:val="004B5914"/>
    <w:rsid w:val="004B7E9D"/>
    <w:rsid w:val="004C3D09"/>
    <w:rsid w:val="004E117E"/>
    <w:rsid w:val="004E119D"/>
    <w:rsid w:val="004F37A5"/>
    <w:rsid w:val="004F3B0B"/>
    <w:rsid w:val="00507361"/>
    <w:rsid w:val="005112A2"/>
    <w:rsid w:val="00526AAF"/>
    <w:rsid w:val="0053066E"/>
    <w:rsid w:val="00540EDA"/>
    <w:rsid w:val="0054436A"/>
    <w:rsid w:val="00546280"/>
    <w:rsid w:val="00552D1C"/>
    <w:rsid w:val="00563989"/>
    <w:rsid w:val="00571C47"/>
    <w:rsid w:val="00575B7B"/>
    <w:rsid w:val="00575D7B"/>
    <w:rsid w:val="00577AA4"/>
    <w:rsid w:val="005902C3"/>
    <w:rsid w:val="005A008C"/>
    <w:rsid w:val="005C0172"/>
    <w:rsid w:val="005C1B44"/>
    <w:rsid w:val="005C2FF5"/>
    <w:rsid w:val="005C4180"/>
    <w:rsid w:val="005C7F30"/>
    <w:rsid w:val="005D31EF"/>
    <w:rsid w:val="005D584C"/>
    <w:rsid w:val="005D5D82"/>
    <w:rsid w:val="005E1BD2"/>
    <w:rsid w:val="005E3CAF"/>
    <w:rsid w:val="005F53D5"/>
    <w:rsid w:val="005F754E"/>
    <w:rsid w:val="006052E5"/>
    <w:rsid w:val="00627438"/>
    <w:rsid w:val="0063246D"/>
    <w:rsid w:val="00632685"/>
    <w:rsid w:val="00635984"/>
    <w:rsid w:val="00645552"/>
    <w:rsid w:val="006552BC"/>
    <w:rsid w:val="0066124C"/>
    <w:rsid w:val="00665B4C"/>
    <w:rsid w:val="00665B79"/>
    <w:rsid w:val="00675167"/>
    <w:rsid w:val="006A071F"/>
    <w:rsid w:val="006B13E9"/>
    <w:rsid w:val="006B2D4C"/>
    <w:rsid w:val="006B48C6"/>
    <w:rsid w:val="006C6E1B"/>
    <w:rsid w:val="006D1466"/>
    <w:rsid w:val="006D5AE0"/>
    <w:rsid w:val="006E085D"/>
    <w:rsid w:val="006E4FD4"/>
    <w:rsid w:val="006F1ED0"/>
    <w:rsid w:val="006F1F50"/>
    <w:rsid w:val="006F30F2"/>
    <w:rsid w:val="00707648"/>
    <w:rsid w:val="007149F7"/>
    <w:rsid w:val="00720418"/>
    <w:rsid w:val="00722839"/>
    <w:rsid w:val="00726A70"/>
    <w:rsid w:val="0074411D"/>
    <w:rsid w:val="0074534D"/>
    <w:rsid w:val="00746C82"/>
    <w:rsid w:val="00752841"/>
    <w:rsid w:val="007531C7"/>
    <w:rsid w:val="00756A3D"/>
    <w:rsid w:val="00765620"/>
    <w:rsid w:val="00770012"/>
    <w:rsid w:val="00775081"/>
    <w:rsid w:val="007779E3"/>
    <w:rsid w:val="00785F68"/>
    <w:rsid w:val="007924C5"/>
    <w:rsid w:val="007941D6"/>
    <w:rsid w:val="007A36DD"/>
    <w:rsid w:val="007A3A34"/>
    <w:rsid w:val="007A5B27"/>
    <w:rsid w:val="007A7E9C"/>
    <w:rsid w:val="007B005B"/>
    <w:rsid w:val="007B2448"/>
    <w:rsid w:val="007C5746"/>
    <w:rsid w:val="007D275B"/>
    <w:rsid w:val="007D5F4E"/>
    <w:rsid w:val="007D72ED"/>
    <w:rsid w:val="007F2E40"/>
    <w:rsid w:val="00815CEA"/>
    <w:rsid w:val="00816F5C"/>
    <w:rsid w:val="00823290"/>
    <w:rsid w:val="0082370C"/>
    <w:rsid w:val="00823F37"/>
    <w:rsid w:val="00824EA1"/>
    <w:rsid w:val="00830CA4"/>
    <w:rsid w:val="00834C28"/>
    <w:rsid w:val="00836767"/>
    <w:rsid w:val="008457D6"/>
    <w:rsid w:val="00847684"/>
    <w:rsid w:val="00870E26"/>
    <w:rsid w:val="00877621"/>
    <w:rsid w:val="00884758"/>
    <w:rsid w:val="00885118"/>
    <w:rsid w:val="00886C53"/>
    <w:rsid w:val="008872C6"/>
    <w:rsid w:val="00892A4D"/>
    <w:rsid w:val="008930DA"/>
    <w:rsid w:val="008B57BD"/>
    <w:rsid w:val="008C043A"/>
    <w:rsid w:val="008D35DF"/>
    <w:rsid w:val="008E217E"/>
    <w:rsid w:val="008E33F1"/>
    <w:rsid w:val="008E563D"/>
    <w:rsid w:val="008E6A04"/>
    <w:rsid w:val="008F05A2"/>
    <w:rsid w:val="008F6156"/>
    <w:rsid w:val="008F6685"/>
    <w:rsid w:val="00905CAC"/>
    <w:rsid w:val="00916A56"/>
    <w:rsid w:val="0092458D"/>
    <w:rsid w:val="00927A7F"/>
    <w:rsid w:val="00936076"/>
    <w:rsid w:val="00937FE8"/>
    <w:rsid w:val="00940678"/>
    <w:rsid w:val="009458C8"/>
    <w:rsid w:val="009540FD"/>
    <w:rsid w:val="00962312"/>
    <w:rsid w:val="00976239"/>
    <w:rsid w:val="00985754"/>
    <w:rsid w:val="00991BA1"/>
    <w:rsid w:val="00996340"/>
    <w:rsid w:val="009A1AAC"/>
    <w:rsid w:val="009A2D73"/>
    <w:rsid w:val="009A6473"/>
    <w:rsid w:val="009B093E"/>
    <w:rsid w:val="009B10F2"/>
    <w:rsid w:val="009B180D"/>
    <w:rsid w:val="009B5023"/>
    <w:rsid w:val="009D0FF6"/>
    <w:rsid w:val="009D3686"/>
    <w:rsid w:val="009F49D2"/>
    <w:rsid w:val="00A009AE"/>
    <w:rsid w:val="00A02CCA"/>
    <w:rsid w:val="00A030FF"/>
    <w:rsid w:val="00A039C4"/>
    <w:rsid w:val="00A20B20"/>
    <w:rsid w:val="00A26A15"/>
    <w:rsid w:val="00A2795B"/>
    <w:rsid w:val="00A3757E"/>
    <w:rsid w:val="00A65E36"/>
    <w:rsid w:val="00A71D94"/>
    <w:rsid w:val="00A74E61"/>
    <w:rsid w:val="00A77B63"/>
    <w:rsid w:val="00A81D0D"/>
    <w:rsid w:val="00A82B77"/>
    <w:rsid w:val="00A85CE3"/>
    <w:rsid w:val="00AA0C93"/>
    <w:rsid w:val="00AA7423"/>
    <w:rsid w:val="00AB4D8E"/>
    <w:rsid w:val="00AD70FF"/>
    <w:rsid w:val="00AE0164"/>
    <w:rsid w:val="00AE2D26"/>
    <w:rsid w:val="00AE7D0F"/>
    <w:rsid w:val="00AF55A6"/>
    <w:rsid w:val="00AF72D5"/>
    <w:rsid w:val="00B04903"/>
    <w:rsid w:val="00B0678F"/>
    <w:rsid w:val="00B1443A"/>
    <w:rsid w:val="00B306DD"/>
    <w:rsid w:val="00B3454B"/>
    <w:rsid w:val="00B359A6"/>
    <w:rsid w:val="00B446FD"/>
    <w:rsid w:val="00B46F8E"/>
    <w:rsid w:val="00B4727E"/>
    <w:rsid w:val="00B57FC7"/>
    <w:rsid w:val="00B67CA1"/>
    <w:rsid w:val="00B82243"/>
    <w:rsid w:val="00B90DA2"/>
    <w:rsid w:val="00BA37A5"/>
    <w:rsid w:val="00BB180A"/>
    <w:rsid w:val="00BB5484"/>
    <w:rsid w:val="00BB5A36"/>
    <w:rsid w:val="00BB7B12"/>
    <w:rsid w:val="00BD177F"/>
    <w:rsid w:val="00BD390D"/>
    <w:rsid w:val="00BE1A5E"/>
    <w:rsid w:val="00BE1CD8"/>
    <w:rsid w:val="00BE20C2"/>
    <w:rsid w:val="00BE4E0F"/>
    <w:rsid w:val="00BE51F2"/>
    <w:rsid w:val="00BE5C4A"/>
    <w:rsid w:val="00BE61CC"/>
    <w:rsid w:val="00BE6DD9"/>
    <w:rsid w:val="00BF1D44"/>
    <w:rsid w:val="00C04247"/>
    <w:rsid w:val="00C04670"/>
    <w:rsid w:val="00C1286B"/>
    <w:rsid w:val="00C21871"/>
    <w:rsid w:val="00C25BC2"/>
    <w:rsid w:val="00C525D3"/>
    <w:rsid w:val="00C76CB9"/>
    <w:rsid w:val="00C823F3"/>
    <w:rsid w:val="00C8384F"/>
    <w:rsid w:val="00C8450C"/>
    <w:rsid w:val="00C93095"/>
    <w:rsid w:val="00C96AED"/>
    <w:rsid w:val="00CA0A55"/>
    <w:rsid w:val="00CA5BA7"/>
    <w:rsid w:val="00CB3E94"/>
    <w:rsid w:val="00CC1222"/>
    <w:rsid w:val="00CD10FE"/>
    <w:rsid w:val="00CD2BF7"/>
    <w:rsid w:val="00CE7D82"/>
    <w:rsid w:val="00CF126E"/>
    <w:rsid w:val="00CF2C8D"/>
    <w:rsid w:val="00D10E18"/>
    <w:rsid w:val="00D138C8"/>
    <w:rsid w:val="00D34C42"/>
    <w:rsid w:val="00D415AF"/>
    <w:rsid w:val="00D43E61"/>
    <w:rsid w:val="00D51730"/>
    <w:rsid w:val="00D57F65"/>
    <w:rsid w:val="00D63EE2"/>
    <w:rsid w:val="00D74AAE"/>
    <w:rsid w:val="00D77411"/>
    <w:rsid w:val="00D80EAC"/>
    <w:rsid w:val="00D81FFE"/>
    <w:rsid w:val="00D869B1"/>
    <w:rsid w:val="00D90208"/>
    <w:rsid w:val="00DA3425"/>
    <w:rsid w:val="00DA4608"/>
    <w:rsid w:val="00DA5723"/>
    <w:rsid w:val="00DB016D"/>
    <w:rsid w:val="00DB61D3"/>
    <w:rsid w:val="00DC01FE"/>
    <w:rsid w:val="00DD47F2"/>
    <w:rsid w:val="00DE4AFA"/>
    <w:rsid w:val="00DF5125"/>
    <w:rsid w:val="00E02B9F"/>
    <w:rsid w:val="00E039CB"/>
    <w:rsid w:val="00E03EB0"/>
    <w:rsid w:val="00E11477"/>
    <w:rsid w:val="00E12699"/>
    <w:rsid w:val="00E1445A"/>
    <w:rsid w:val="00E21F15"/>
    <w:rsid w:val="00E23E61"/>
    <w:rsid w:val="00E45AC8"/>
    <w:rsid w:val="00E5417A"/>
    <w:rsid w:val="00E56B29"/>
    <w:rsid w:val="00E635D0"/>
    <w:rsid w:val="00E670C7"/>
    <w:rsid w:val="00E73233"/>
    <w:rsid w:val="00E8105C"/>
    <w:rsid w:val="00E9236E"/>
    <w:rsid w:val="00EA6F7C"/>
    <w:rsid w:val="00EB71EC"/>
    <w:rsid w:val="00EB7613"/>
    <w:rsid w:val="00EC0A87"/>
    <w:rsid w:val="00EC14BA"/>
    <w:rsid w:val="00EC2056"/>
    <w:rsid w:val="00ED7CCB"/>
    <w:rsid w:val="00EE0176"/>
    <w:rsid w:val="00EE076D"/>
    <w:rsid w:val="00EE0D8D"/>
    <w:rsid w:val="00EE2A82"/>
    <w:rsid w:val="00EF308B"/>
    <w:rsid w:val="00F01FA4"/>
    <w:rsid w:val="00F1703C"/>
    <w:rsid w:val="00F61A97"/>
    <w:rsid w:val="00F72003"/>
    <w:rsid w:val="00F74003"/>
    <w:rsid w:val="00F74D4A"/>
    <w:rsid w:val="00F77D9E"/>
    <w:rsid w:val="00F843FB"/>
    <w:rsid w:val="00F874D6"/>
    <w:rsid w:val="00F94895"/>
    <w:rsid w:val="00F95DD0"/>
    <w:rsid w:val="00F96351"/>
    <w:rsid w:val="00FA5109"/>
    <w:rsid w:val="00FB0C1F"/>
    <w:rsid w:val="00FB72E4"/>
    <w:rsid w:val="00FC0CB0"/>
    <w:rsid w:val="00FD23A1"/>
    <w:rsid w:val="00FD3C9A"/>
    <w:rsid w:val="00FD5C6E"/>
    <w:rsid w:val="00FD6EC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7B62D9C"/>
  <w15:docId w15:val="{2C4EBF71-BAF5-FA4F-9486-6DEB844515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mbria" w:eastAsia="Cambria" w:hAnsi="Cambria" w:cs="Cambria"/>
        <w:color w:val="000000"/>
        <w:sz w:val="24"/>
        <w:szCs w:val="24"/>
        <w:lang w:val="nl-NL" w:eastAsia="nl-NL" w:bidi="ar-SA"/>
      </w:rPr>
    </w:rPrDefault>
    <w:pPrDefault>
      <w:pPr>
        <w:pBdr>
          <w:top w:val="nil"/>
          <w:left w:val="nil"/>
          <w:bottom w:val="nil"/>
          <w:right w:val="nil"/>
          <w:between w:val="nil"/>
        </w:pBdr>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style>
  <w:style w:type="paragraph" w:styleId="Kop1">
    <w:name w:val="heading 1"/>
    <w:basedOn w:val="Standaard"/>
    <w:next w:val="Standaard"/>
    <w:pPr>
      <w:keepNext/>
      <w:keepLines/>
      <w:spacing w:before="240"/>
      <w:outlineLvl w:val="0"/>
    </w:pPr>
    <w:rPr>
      <w:rFonts w:ascii="Calibri" w:eastAsia="Calibri" w:hAnsi="Calibri" w:cs="Calibri"/>
      <w:color w:val="366091"/>
      <w:sz w:val="32"/>
      <w:szCs w:val="32"/>
    </w:rPr>
  </w:style>
  <w:style w:type="paragraph" w:styleId="Kop2">
    <w:name w:val="heading 2"/>
    <w:basedOn w:val="Standaard"/>
    <w:next w:val="Standaard"/>
    <w:pPr>
      <w:keepNext/>
      <w:keepLines/>
      <w:spacing w:before="200"/>
      <w:outlineLvl w:val="1"/>
    </w:pPr>
    <w:rPr>
      <w:rFonts w:ascii="Calibri" w:eastAsia="Calibri" w:hAnsi="Calibri" w:cs="Calibri"/>
      <w:b/>
      <w:color w:val="4F81BD"/>
      <w:sz w:val="26"/>
      <w:szCs w:val="26"/>
    </w:rPr>
  </w:style>
  <w:style w:type="paragraph" w:styleId="Kop3">
    <w:name w:val="heading 3"/>
    <w:basedOn w:val="Standaard"/>
    <w:next w:val="Standaard"/>
    <w:pPr>
      <w:keepNext/>
      <w:keepLines/>
      <w:spacing w:before="200"/>
      <w:outlineLvl w:val="2"/>
    </w:pPr>
    <w:rPr>
      <w:rFonts w:ascii="Calibri" w:eastAsia="Calibri" w:hAnsi="Calibri" w:cs="Calibri"/>
      <w:b/>
      <w:color w:val="4F81BD"/>
    </w:rPr>
  </w:style>
  <w:style w:type="paragraph" w:styleId="Kop4">
    <w:name w:val="heading 4"/>
    <w:basedOn w:val="Standaard"/>
    <w:next w:val="Standaard"/>
    <w:pPr>
      <w:keepNext/>
      <w:keepLines/>
      <w:spacing w:before="240" w:after="40"/>
      <w:outlineLvl w:val="3"/>
    </w:pPr>
    <w:rPr>
      <w:b/>
    </w:rPr>
  </w:style>
  <w:style w:type="paragraph" w:styleId="Kop5">
    <w:name w:val="heading 5"/>
    <w:basedOn w:val="Standaard"/>
    <w:next w:val="Standaard"/>
    <w:pPr>
      <w:keepNext/>
      <w:keepLines/>
      <w:spacing w:before="220" w:after="40"/>
      <w:outlineLvl w:val="4"/>
    </w:pPr>
    <w:rPr>
      <w:b/>
      <w:sz w:val="22"/>
      <w:szCs w:val="22"/>
    </w:rPr>
  </w:style>
  <w:style w:type="paragraph" w:styleId="Kop6">
    <w:name w:val="heading 6"/>
    <w:basedOn w:val="Standaard"/>
    <w:next w:val="Standaard"/>
    <w:pPr>
      <w:keepNext/>
      <w:keepLines/>
      <w:spacing w:before="200" w:after="40"/>
      <w:outlineLvl w:val="5"/>
    </w:pPr>
    <w:rPr>
      <w:b/>
      <w:sz w:val="20"/>
      <w:szCs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ard"/>
    <w:next w:val="Standaard"/>
    <w:pPr>
      <w:keepNext/>
      <w:keepLines/>
      <w:spacing w:before="480" w:after="120"/>
    </w:pPr>
    <w:rPr>
      <w:b/>
      <w:sz w:val="72"/>
      <w:szCs w:val="72"/>
    </w:rPr>
  </w:style>
  <w:style w:type="paragraph" w:styleId="Ondertitel">
    <w:name w:val="Subtitle"/>
    <w:basedOn w:val="Standaard"/>
    <w:next w:val="Standaard"/>
    <w:pPr>
      <w:keepNext/>
      <w:keepLines/>
      <w:spacing w:before="360" w:after="80"/>
    </w:pPr>
    <w:rPr>
      <w:rFonts w:ascii="Georgia" w:eastAsia="Georgia" w:hAnsi="Georgia" w:cs="Georgia"/>
      <w:i/>
      <w:color w:val="666666"/>
      <w:sz w:val="48"/>
      <w:szCs w:val="48"/>
    </w:rPr>
  </w:style>
  <w:style w:type="table" w:customStyle="1" w:styleId="a">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0">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1">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2">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3">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4">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5">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6">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7">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8">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9">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a">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b">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c">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d">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e">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f">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f0">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f1">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f2">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f3">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f4">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f5">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f6">
    <w:basedOn w:val="TableNormal"/>
    <w:tblPr>
      <w:tblStyleRowBandSize w:val="1"/>
      <w:tblStyleColBandSize w:val="1"/>
      <w:tblCellMar>
        <w:top w:w="100" w:type="dxa"/>
        <w:left w:w="100" w:type="dxa"/>
        <w:bottom w:w="100" w:type="dxa"/>
        <w:right w:w="100" w:type="dxa"/>
      </w:tblCellMar>
    </w:tblPr>
  </w:style>
  <w:style w:type="table" w:customStyle="1" w:styleId="af7">
    <w:basedOn w:val="TableNormal"/>
    <w:tblPr>
      <w:tblStyleRowBandSize w:val="1"/>
      <w:tblStyleColBandSize w:val="1"/>
      <w:tblCellMar>
        <w:top w:w="100" w:type="dxa"/>
        <w:left w:w="100" w:type="dxa"/>
        <w:bottom w:w="100" w:type="dxa"/>
        <w:right w:w="100" w:type="dxa"/>
      </w:tblCellMar>
    </w:tblPr>
  </w:style>
  <w:style w:type="table" w:customStyle="1" w:styleId="af8">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f9">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fa">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fb">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fc">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tblStylePr w:type="firstRow">
      <w:rPr>
        <w:b/>
        <w:i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Mar>
          <w:top w:w="0" w:type="dxa"/>
          <w:left w:w="115" w:type="dxa"/>
          <w:bottom w:w="0" w:type="dxa"/>
          <w:right w:w="115" w:type="dxa"/>
        </w:tcMar>
      </w:tcPr>
    </w:tblStylePr>
    <w:tblStylePr w:type="lastRow">
      <w:rPr>
        <w:b/>
        <w:i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Mar>
          <w:top w:w="0" w:type="dxa"/>
          <w:left w:w="115" w:type="dxa"/>
          <w:bottom w:w="0" w:type="dxa"/>
          <w:right w:w="115" w:type="dxa"/>
        </w:tcMar>
      </w:tcPr>
    </w:tblStylePr>
    <w:tblStylePr w:type="firstCol">
      <w:rPr>
        <w:b/>
        <w:i w:val="0"/>
        <w:color w:val="FFFFFF"/>
      </w:rPr>
      <w:tblPr/>
      <w:tcPr>
        <w:tcBorders>
          <w:left w:val="single" w:sz="8" w:space="0" w:color="FFFFFF"/>
          <w:right w:val="single" w:sz="24" w:space="0" w:color="FFFFFF"/>
          <w:insideH w:val="nil"/>
          <w:insideV w:val="nil"/>
        </w:tcBorders>
        <w:shd w:val="clear" w:color="auto" w:fill="4BACC6"/>
        <w:tcMar>
          <w:top w:w="0" w:type="dxa"/>
          <w:left w:w="115" w:type="dxa"/>
          <w:bottom w:w="0" w:type="dxa"/>
          <w:right w:w="115" w:type="dxa"/>
        </w:tcMar>
      </w:tcPr>
    </w:tblStylePr>
    <w:tblStylePr w:type="lastCol">
      <w:rPr>
        <w:b/>
        <w:i w:val="0"/>
        <w:color w:val="FFFFFF"/>
      </w:rPr>
      <w:tblPr/>
      <w:tcPr>
        <w:tcBorders>
          <w:top w:val="nil"/>
          <w:left w:val="single" w:sz="24" w:space="0" w:color="FFFFFF"/>
          <w:bottom w:val="nil"/>
          <w:right w:val="nil"/>
          <w:insideH w:val="nil"/>
          <w:insideV w:val="nil"/>
        </w:tcBorders>
        <w:shd w:val="clear" w:color="auto" w:fill="4BACC6"/>
        <w:tcMar>
          <w:top w:w="0" w:type="dxa"/>
          <w:left w:w="115" w:type="dxa"/>
          <w:bottom w:w="0" w:type="dxa"/>
          <w:right w:w="115" w:type="dxa"/>
        </w:tcMar>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Mar>
          <w:top w:w="0" w:type="dxa"/>
          <w:left w:w="115" w:type="dxa"/>
          <w:bottom w:w="0" w:type="dxa"/>
          <w:right w:w="115" w:type="dxa"/>
        </w:tcMar>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Mar>
          <w:top w:w="0" w:type="dxa"/>
          <w:left w:w="115" w:type="dxa"/>
          <w:bottom w:w="0" w:type="dxa"/>
          <w:right w:w="115" w:type="dxa"/>
        </w:tcMar>
      </w:tcPr>
    </w:tblStylePr>
  </w:style>
  <w:style w:type="table" w:customStyle="1" w:styleId="afd">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fe">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ff">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ff0">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tblStylePr w:type="firstRow">
      <w:rPr>
        <w:b/>
        <w:i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Mar>
          <w:top w:w="0" w:type="dxa"/>
          <w:left w:w="115" w:type="dxa"/>
          <w:bottom w:w="0" w:type="dxa"/>
          <w:right w:w="115" w:type="dxa"/>
        </w:tcMar>
      </w:tcPr>
    </w:tblStylePr>
    <w:tblStylePr w:type="lastRow">
      <w:rPr>
        <w:b/>
        <w:i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Mar>
          <w:top w:w="0" w:type="dxa"/>
          <w:left w:w="115" w:type="dxa"/>
          <w:bottom w:w="0" w:type="dxa"/>
          <w:right w:w="115" w:type="dxa"/>
        </w:tcMar>
      </w:tcPr>
    </w:tblStylePr>
    <w:tblStylePr w:type="firstCol">
      <w:rPr>
        <w:b/>
        <w:i w:val="0"/>
        <w:color w:val="FFFFFF"/>
      </w:rPr>
      <w:tblPr/>
      <w:tcPr>
        <w:tcBorders>
          <w:left w:val="single" w:sz="8" w:space="0" w:color="FFFFFF"/>
          <w:right w:val="single" w:sz="24" w:space="0" w:color="FFFFFF"/>
          <w:insideH w:val="nil"/>
          <w:insideV w:val="nil"/>
        </w:tcBorders>
        <w:shd w:val="clear" w:color="auto" w:fill="4BACC6"/>
        <w:tcMar>
          <w:top w:w="0" w:type="dxa"/>
          <w:left w:w="115" w:type="dxa"/>
          <w:bottom w:w="0" w:type="dxa"/>
          <w:right w:w="115" w:type="dxa"/>
        </w:tcMar>
      </w:tcPr>
    </w:tblStylePr>
    <w:tblStylePr w:type="lastCol">
      <w:rPr>
        <w:b/>
        <w:i w:val="0"/>
        <w:color w:val="FFFFFF"/>
      </w:rPr>
      <w:tblPr/>
      <w:tcPr>
        <w:tcBorders>
          <w:top w:val="nil"/>
          <w:left w:val="single" w:sz="24" w:space="0" w:color="FFFFFF"/>
          <w:bottom w:val="nil"/>
          <w:right w:val="nil"/>
          <w:insideH w:val="nil"/>
          <w:insideV w:val="nil"/>
        </w:tcBorders>
        <w:shd w:val="clear" w:color="auto" w:fill="4BACC6"/>
        <w:tcMar>
          <w:top w:w="0" w:type="dxa"/>
          <w:left w:w="115" w:type="dxa"/>
          <w:bottom w:w="0" w:type="dxa"/>
          <w:right w:w="115" w:type="dxa"/>
        </w:tcMar>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Mar>
          <w:top w:w="0" w:type="dxa"/>
          <w:left w:w="115" w:type="dxa"/>
          <w:bottom w:w="0" w:type="dxa"/>
          <w:right w:w="115" w:type="dxa"/>
        </w:tcMar>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Mar>
          <w:top w:w="0" w:type="dxa"/>
          <w:left w:w="115" w:type="dxa"/>
          <w:bottom w:w="0" w:type="dxa"/>
          <w:right w:w="115" w:type="dxa"/>
        </w:tcMar>
      </w:tcPr>
    </w:tblStylePr>
  </w:style>
  <w:style w:type="table" w:customStyle="1" w:styleId="aff1">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ff2">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tblStylePr w:type="firstRow">
      <w:rPr>
        <w:b/>
        <w:i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Mar>
          <w:top w:w="0" w:type="dxa"/>
          <w:left w:w="115" w:type="dxa"/>
          <w:bottom w:w="0" w:type="dxa"/>
          <w:right w:w="115" w:type="dxa"/>
        </w:tcMar>
      </w:tcPr>
    </w:tblStylePr>
    <w:tblStylePr w:type="lastRow">
      <w:rPr>
        <w:b/>
        <w:i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Mar>
          <w:top w:w="0" w:type="dxa"/>
          <w:left w:w="115" w:type="dxa"/>
          <w:bottom w:w="0" w:type="dxa"/>
          <w:right w:w="115" w:type="dxa"/>
        </w:tcMar>
      </w:tcPr>
    </w:tblStylePr>
    <w:tblStylePr w:type="firstCol">
      <w:rPr>
        <w:b/>
        <w:i w:val="0"/>
        <w:color w:val="FFFFFF"/>
      </w:rPr>
      <w:tblPr/>
      <w:tcPr>
        <w:tcBorders>
          <w:left w:val="single" w:sz="8" w:space="0" w:color="FFFFFF"/>
          <w:right w:val="single" w:sz="24" w:space="0" w:color="FFFFFF"/>
          <w:insideH w:val="nil"/>
          <w:insideV w:val="nil"/>
        </w:tcBorders>
        <w:shd w:val="clear" w:color="auto" w:fill="4BACC6"/>
        <w:tcMar>
          <w:top w:w="0" w:type="dxa"/>
          <w:left w:w="115" w:type="dxa"/>
          <w:bottom w:w="0" w:type="dxa"/>
          <w:right w:w="115" w:type="dxa"/>
        </w:tcMar>
      </w:tcPr>
    </w:tblStylePr>
    <w:tblStylePr w:type="lastCol">
      <w:rPr>
        <w:b/>
        <w:i w:val="0"/>
        <w:color w:val="FFFFFF"/>
      </w:rPr>
      <w:tblPr/>
      <w:tcPr>
        <w:tcBorders>
          <w:top w:val="nil"/>
          <w:left w:val="single" w:sz="24" w:space="0" w:color="FFFFFF"/>
          <w:bottom w:val="nil"/>
          <w:right w:val="nil"/>
          <w:insideH w:val="nil"/>
          <w:insideV w:val="nil"/>
        </w:tcBorders>
        <w:shd w:val="clear" w:color="auto" w:fill="4BACC6"/>
        <w:tcMar>
          <w:top w:w="0" w:type="dxa"/>
          <w:left w:w="115" w:type="dxa"/>
          <w:bottom w:w="0" w:type="dxa"/>
          <w:right w:w="115" w:type="dxa"/>
        </w:tcMar>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Mar>
          <w:top w:w="0" w:type="dxa"/>
          <w:left w:w="115" w:type="dxa"/>
          <w:bottom w:w="0" w:type="dxa"/>
          <w:right w:w="115" w:type="dxa"/>
        </w:tcMar>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Mar>
          <w:top w:w="0" w:type="dxa"/>
          <w:left w:w="115" w:type="dxa"/>
          <w:bottom w:w="0" w:type="dxa"/>
          <w:right w:w="115" w:type="dxa"/>
        </w:tcMar>
      </w:tcPr>
    </w:tblStylePr>
  </w:style>
  <w:style w:type="table" w:customStyle="1" w:styleId="aff3">
    <w:basedOn w:val="TableNormal"/>
    <w:tblPr>
      <w:tblStyleRowBandSize w:val="1"/>
      <w:tblStyleColBandSize w:val="1"/>
      <w:tblCellMar>
        <w:top w:w="100" w:type="dxa"/>
        <w:left w:w="100" w:type="dxa"/>
        <w:bottom w:w="100" w:type="dxa"/>
        <w:right w:w="100" w:type="dxa"/>
      </w:tblCellMar>
    </w:tblPr>
  </w:style>
  <w:style w:type="table" w:customStyle="1" w:styleId="aff4">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ff5">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ff6">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ff7">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ff8">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ff9">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ffa">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ffb">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ffc">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ffd">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ffe">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fff">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fff0">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fff1">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table" w:customStyle="1" w:styleId="afff2">
    <w:basedOn w:val="TableNormal"/>
    <w:rPr>
      <w:rFonts w:ascii="Calibri" w:eastAsia="Calibri" w:hAnsi="Calibri" w:cs="Calibri"/>
      <w:sz w:val="22"/>
      <w:szCs w:val="22"/>
    </w:rPr>
    <w:tblPr>
      <w:tblStyleRowBandSize w:val="1"/>
      <w:tblStyleColBandSize w:val="1"/>
      <w:tblCellMar>
        <w:top w:w="15" w:type="dxa"/>
        <w:left w:w="15" w:type="dxa"/>
        <w:bottom w:w="15" w:type="dxa"/>
        <w:right w:w="15" w:type="dxa"/>
      </w:tblCellMar>
    </w:tblPr>
    <w:tcPr>
      <w:shd w:val="clear" w:color="auto" w:fill="D2EAF0"/>
    </w:tcPr>
  </w:style>
  <w:style w:type="paragraph" w:styleId="Ballontekst">
    <w:name w:val="Balloon Text"/>
    <w:basedOn w:val="Standaard"/>
    <w:link w:val="BallontekstChar"/>
    <w:uiPriority w:val="99"/>
    <w:semiHidden/>
    <w:unhideWhenUsed/>
    <w:rsid w:val="003F145D"/>
    <w:rPr>
      <w:rFonts w:ascii="Tahoma" w:hAnsi="Tahoma" w:cs="Tahoma"/>
      <w:sz w:val="16"/>
      <w:szCs w:val="16"/>
    </w:rPr>
  </w:style>
  <w:style w:type="character" w:customStyle="1" w:styleId="BallontekstChar">
    <w:name w:val="Ballontekst Char"/>
    <w:basedOn w:val="Standaardalinea-lettertype"/>
    <w:link w:val="Ballontekst"/>
    <w:uiPriority w:val="99"/>
    <w:semiHidden/>
    <w:rsid w:val="003F145D"/>
    <w:rPr>
      <w:rFonts w:ascii="Tahoma" w:hAnsi="Tahoma" w:cs="Tahoma"/>
      <w:sz w:val="16"/>
      <w:szCs w:val="16"/>
    </w:rPr>
  </w:style>
  <w:style w:type="paragraph" w:styleId="Koptekst">
    <w:name w:val="header"/>
    <w:basedOn w:val="Standaard"/>
    <w:link w:val="KoptekstChar"/>
    <w:uiPriority w:val="99"/>
    <w:unhideWhenUsed/>
    <w:rsid w:val="00BB5A36"/>
    <w:pPr>
      <w:tabs>
        <w:tab w:val="center" w:pos="4536"/>
        <w:tab w:val="right" w:pos="9072"/>
      </w:tabs>
    </w:pPr>
  </w:style>
  <w:style w:type="character" w:customStyle="1" w:styleId="KoptekstChar">
    <w:name w:val="Koptekst Char"/>
    <w:basedOn w:val="Standaardalinea-lettertype"/>
    <w:link w:val="Koptekst"/>
    <w:uiPriority w:val="99"/>
    <w:rsid w:val="00BB5A36"/>
  </w:style>
  <w:style w:type="paragraph" w:styleId="Voettekst">
    <w:name w:val="footer"/>
    <w:basedOn w:val="Standaard"/>
    <w:link w:val="VoettekstChar"/>
    <w:uiPriority w:val="99"/>
    <w:unhideWhenUsed/>
    <w:rsid w:val="00BB5A36"/>
    <w:pPr>
      <w:tabs>
        <w:tab w:val="center" w:pos="4536"/>
        <w:tab w:val="right" w:pos="9072"/>
      </w:tabs>
    </w:pPr>
  </w:style>
  <w:style w:type="character" w:customStyle="1" w:styleId="VoettekstChar">
    <w:name w:val="Voettekst Char"/>
    <w:basedOn w:val="Standaardalinea-lettertype"/>
    <w:link w:val="Voettekst"/>
    <w:uiPriority w:val="99"/>
    <w:rsid w:val="00BB5A36"/>
  </w:style>
  <w:style w:type="character" w:styleId="Hyperlink">
    <w:name w:val="Hyperlink"/>
    <w:basedOn w:val="Standaardalinea-lettertype"/>
    <w:uiPriority w:val="99"/>
    <w:unhideWhenUsed/>
    <w:rsid w:val="009A1AAC"/>
    <w:rPr>
      <w:color w:val="0000FF" w:themeColor="hyperlink"/>
      <w:u w:val="single"/>
    </w:rPr>
  </w:style>
  <w:style w:type="paragraph" w:styleId="Lijstalinea">
    <w:name w:val="List Paragraph"/>
    <w:basedOn w:val="Standaard"/>
    <w:uiPriority w:val="34"/>
    <w:qFormat/>
    <w:rsid w:val="007779E3"/>
    <w:pPr>
      <w:ind w:left="720"/>
      <w:contextualSpacing/>
    </w:pPr>
  </w:style>
  <w:style w:type="character" w:styleId="GevolgdeHyperlink">
    <w:name w:val="FollowedHyperlink"/>
    <w:basedOn w:val="Standaardalinea-lettertype"/>
    <w:uiPriority w:val="99"/>
    <w:semiHidden/>
    <w:unhideWhenUsed/>
    <w:rsid w:val="00100F4D"/>
    <w:rPr>
      <w:color w:val="800080" w:themeColor="followedHyperlink"/>
      <w:u w:val="single"/>
    </w:rPr>
  </w:style>
  <w:style w:type="character" w:styleId="Verwijzingopmerking">
    <w:name w:val="annotation reference"/>
    <w:basedOn w:val="Standaardalinea-lettertype"/>
    <w:uiPriority w:val="99"/>
    <w:semiHidden/>
    <w:unhideWhenUsed/>
    <w:rsid w:val="008E563D"/>
    <w:rPr>
      <w:sz w:val="16"/>
      <w:szCs w:val="16"/>
    </w:rPr>
  </w:style>
  <w:style w:type="paragraph" w:styleId="Tekstopmerking">
    <w:name w:val="annotation text"/>
    <w:basedOn w:val="Standaard"/>
    <w:link w:val="TekstopmerkingChar"/>
    <w:uiPriority w:val="99"/>
    <w:semiHidden/>
    <w:unhideWhenUsed/>
    <w:rsid w:val="008E563D"/>
    <w:rPr>
      <w:sz w:val="20"/>
      <w:szCs w:val="20"/>
    </w:rPr>
  </w:style>
  <w:style w:type="character" w:customStyle="1" w:styleId="TekstopmerkingChar">
    <w:name w:val="Tekst opmerking Char"/>
    <w:basedOn w:val="Standaardalinea-lettertype"/>
    <w:link w:val="Tekstopmerking"/>
    <w:uiPriority w:val="99"/>
    <w:semiHidden/>
    <w:rsid w:val="008E563D"/>
    <w:rPr>
      <w:sz w:val="20"/>
      <w:szCs w:val="20"/>
    </w:rPr>
  </w:style>
  <w:style w:type="paragraph" w:styleId="Onderwerpvanopmerking">
    <w:name w:val="annotation subject"/>
    <w:basedOn w:val="Tekstopmerking"/>
    <w:next w:val="Tekstopmerking"/>
    <w:link w:val="OnderwerpvanopmerkingChar"/>
    <w:uiPriority w:val="99"/>
    <w:semiHidden/>
    <w:unhideWhenUsed/>
    <w:rsid w:val="008E563D"/>
    <w:rPr>
      <w:b/>
      <w:bCs/>
    </w:rPr>
  </w:style>
  <w:style w:type="character" w:customStyle="1" w:styleId="OnderwerpvanopmerkingChar">
    <w:name w:val="Onderwerp van opmerking Char"/>
    <w:basedOn w:val="TekstopmerkingChar"/>
    <w:link w:val="Onderwerpvanopmerking"/>
    <w:uiPriority w:val="99"/>
    <w:semiHidden/>
    <w:rsid w:val="008E563D"/>
    <w:rPr>
      <w:b/>
      <w:bCs/>
      <w:sz w:val="20"/>
      <w:szCs w:val="20"/>
    </w:rPr>
  </w:style>
  <w:style w:type="paragraph" w:customStyle="1" w:styleId="Default">
    <w:name w:val="Default"/>
    <w:rsid w:val="001C5203"/>
    <w:pPr>
      <w:pBdr>
        <w:top w:val="none" w:sz="0" w:space="0" w:color="auto"/>
        <w:left w:val="none" w:sz="0" w:space="0" w:color="auto"/>
        <w:bottom w:val="none" w:sz="0" w:space="0" w:color="auto"/>
        <w:right w:val="none" w:sz="0" w:space="0" w:color="auto"/>
        <w:between w:val="none" w:sz="0" w:space="0" w:color="auto"/>
      </w:pBdr>
      <w:autoSpaceDE w:val="0"/>
      <w:autoSpaceDN w:val="0"/>
      <w:adjustRightInd w:val="0"/>
    </w:pPr>
    <w:rPr>
      <w:rFonts w:ascii="Arial" w:eastAsiaTheme="minorHAnsi" w:hAnsi="Arial" w:cs="Arial"/>
      <w:lang w:eastAsia="en-US"/>
    </w:rPr>
  </w:style>
  <w:style w:type="table" w:styleId="Tabelraster">
    <w:name w:val="Table Grid"/>
    <w:basedOn w:val="Standaardtabel"/>
    <w:uiPriority w:val="39"/>
    <w:rsid w:val="008F05A2"/>
    <w:pPr>
      <w:pBdr>
        <w:top w:val="none" w:sz="0" w:space="0" w:color="auto"/>
        <w:left w:val="none" w:sz="0" w:space="0" w:color="auto"/>
        <w:bottom w:val="none" w:sz="0" w:space="0" w:color="auto"/>
        <w:right w:val="none" w:sz="0" w:space="0" w:color="auto"/>
        <w:between w:val="none" w:sz="0" w:space="0" w:color="auto"/>
      </w:pBdr>
    </w:pPr>
    <w:rPr>
      <w:rFonts w:asciiTheme="minorHAnsi" w:eastAsiaTheme="minorHAnsi" w:hAnsiTheme="minorHAnsi" w:cstheme="minorBidi"/>
      <w:color w:val="auto"/>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alweb">
    <w:name w:val="Normal (Web)"/>
    <w:basedOn w:val="Standaard"/>
    <w:uiPriority w:val="99"/>
    <w:semiHidden/>
    <w:unhideWhenUsed/>
    <w:rsid w:val="008F05A2"/>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pPr>
    <w:rPr>
      <w:rFonts w:ascii="Times New Roman" w:hAnsi="Times New Roman" w:cs="Times New Roman"/>
      <w:color w:val="auto"/>
    </w:rPr>
  </w:style>
  <w:style w:type="paragraph" w:customStyle="1" w:styleId="Hoofdtekst">
    <w:name w:val="Hoofdtekst"/>
    <w:rsid w:val="000C182E"/>
    <w:pPr>
      <w:pBdr>
        <w:bar w:val="nil"/>
      </w:pBdr>
    </w:pPr>
    <w:rPr>
      <w:rFonts w:ascii="Helvetica" w:eastAsia="Arial Unicode MS" w:hAnsi="Helvetica" w:cs="Arial Unicode MS"/>
      <w:sz w:val="22"/>
      <w:szCs w:val="22"/>
      <w:bdr w:val="nil"/>
    </w:rPr>
  </w:style>
  <w:style w:type="character" w:customStyle="1" w:styleId="Hyperlink0">
    <w:name w:val="Hyperlink.0"/>
    <w:basedOn w:val="Hyperlink"/>
    <w:rsid w:val="000C182E"/>
    <w:rPr>
      <w:color w:val="0000FF" w:themeColor="hyperlink"/>
      <w:u w:val="single"/>
    </w:rPr>
  </w:style>
  <w:style w:type="paragraph" w:styleId="Eindnoottekst">
    <w:name w:val="endnote text"/>
    <w:basedOn w:val="Standaard"/>
    <w:link w:val="EindnoottekstChar"/>
    <w:uiPriority w:val="99"/>
    <w:semiHidden/>
    <w:unhideWhenUsed/>
    <w:rsid w:val="000C182E"/>
    <w:pPr>
      <w:pBdr>
        <w:bar w:val="nil"/>
      </w:pBdr>
    </w:pPr>
    <w:rPr>
      <w:rFonts w:ascii="Times New Roman" w:eastAsia="Arial Unicode MS" w:hAnsi="Times New Roman" w:cs="Times New Roman"/>
      <w:color w:val="auto"/>
      <w:sz w:val="20"/>
      <w:szCs w:val="20"/>
      <w:bdr w:val="nil"/>
      <w:lang w:val="en-US" w:eastAsia="en-US"/>
    </w:rPr>
  </w:style>
  <w:style w:type="character" w:customStyle="1" w:styleId="EindnoottekstChar">
    <w:name w:val="Eindnoottekst Char"/>
    <w:basedOn w:val="Standaardalinea-lettertype"/>
    <w:link w:val="Eindnoottekst"/>
    <w:uiPriority w:val="99"/>
    <w:semiHidden/>
    <w:rsid w:val="000C182E"/>
    <w:rPr>
      <w:rFonts w:ascii="Times New Roman" w:eastAsia="Arial Unicode MS" w:hAnsi="Times New Roman" w:cs="Times New Roman"/>
      <w:color w:val="auto"/>
      <w:sz w:val="20"/>
      <w:szCs w:val="20"/>
      <w:bdr w:val="nil"/>
      <w:lang w:val="en-US" w:eastAsia="en-US"/>
    </w:rPr>
  </w:style>
  <w:style w:type="character" w:styleId="Eindnootmarkering">
    <w:name w:val="endnote reference"/>
    <w:basedOn w:val="Standaardalinea-lettertype"/>
    <w:uiPriority w:val="99"/>
    <w:semiHidden/>
    <w:unhideWhenUsed/>
    <w:rsid w:val="000C182E"/>
    <w:rPr>
      <w:vertAlign w:val="superscript"/>
    </w:rPr>
  </w:style>
  <w:style w:type="paragraph" w:styleId="Voetnoottekst">
    <w:name w:val="footnote text"/>
    <w:basedOn w:val="Standaard"/>
    <w:link w:val="VoetnoottekstChar"/>
    <w:uiPriority w:val="99"/>
    <w:unhideWhenUsed/>
    <w:rsid w:val="00E03EB0"/>
    <w:pPr>
      <w:pBdr>
        <w:top w:val="none" w:sz="0" w:space="0" w:color="auto"/>
        <w:left w:val="none" w:sz="0" w:space="0" w:color="auto"/>
        <w:bottom w:val="none" w:sz="0" w:space="0" w:color="auto"/>
        <w:right w:val="none" w:sz="0" w:space="0" w:color="auto"/>
        <w:between w:val="none" w:sz="0" w:space="0" w:color="auto"/>
      </w:pBdr>
    </w:pPr>
    <w:rPr>
      <w:rFonts w:asciiTheme="minorHAnsi" w:eastAsiaTheme="minorHAnsi" w:hAnsiTheme="minorHAnsi" w:cstheme="minorBidi"/>
      <w:color w:val="auto"/>
      <w:lang w:eastAsia="en-US"/>
    </w:rPr>
  </w:style>
  <w:style w:type="character" w:customStyle="1" w:styleId="VoetnoottekstChar">
    <w:name w:val="Voetnoottekst Char"/>
    <w:basedOn w:val="Standaardalinea-lettertype"/>
    <w:link w:val="Voetnoottekst"/>
    <w:uiPriority w:val="99"/>
    <w:rsid w:val="00E03EB0"/>
    <w:rPr>
      <w:rFonts w:asciiTheme="minorHAnsi" w:eastAsiaTheme="minorHAnsi" w:hAnsiTheme="minorHAnsi" w:cstheme="minorBidi"/>
      <w:color w:val="auto"/>
      <w:lang w:eastAsia="en-US"/>
    </w:rPr>
  </w:style>
  <w:style w:type="character" w:styleId="Voetnootmarkering">
    <w:name w:val="footnote reference"/>
    <w:basedOn w:val="Standaardalinea-lettertype"/>
    <w:uiPriority w:val="99"/>
    <w:unhideWhenUsed/>
    <w:rsid w:val="00E03EB0"/>
    <w:rPr>
      <w:vertAlign w:val="superscript"/>
    </w:rPr>
  </w:style>
  <w:style w:type="paragraph" w:styleId="Revisie">
    <w:name w:val="Revision"/>
    <w:hidden/>
    <w:uiPriority w:val="99"/>
    <w:semiHidden/>
    <w:rsid w:val="00FD23A1"/>
    <w:pPr>
      <w:pBdr>
        <w:top w:val="none" w:sz="0" w:space="0" w:color="auto"/>
        <w:left w:val="none" w:sz="0" w:space="0" w:color="auto"/>
        <w:bottom w:val="none" w:sz="0" w:space="0" w:color="auto"/>
        <w:right w:val="none" w:sz="0" w:space="0" w:color="auto"/>
        <w:between w:val="none" w:sz="0" w:space="0" w:color="auto"/>
      </w:pBd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84043552">
      <w:bodyDiv w:val="1"/>
      <w:marLeft w:val="0"/>
      <w:marRight w:val="0"/>
      <w:marTop w:val="0"/>
      <w:marBottom w:val="0"/>
      <w:divBdr>
        <w:top w:val="none" w:sz="0" w:space="0" w:color="auto"/>
        <w:left w:val="none" w:sz="0" w:space="0" w:color="auto"/>
        <w:bottom w:val="none" w:sz="0" w:space="0" w:color="auto"/>
        <w:right w:val="none" w:sz="0" w:space="0" w:color="auto"/>
      </w:divBdr>
    </w:div>
    <w:div w:id="192741918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hyperlink" Target="mailto:aldert.werk@nhl.nl" TargetMode="External"/><Relationship Id="rId21" Type="http://schemas.openxmlformats.org/officeDocument/2006/relationships/hyperlink" Target="https://www.mboraad.nl/platforms-projecten/opleiden-de-school" TargetMode="External"/><Relationship Id="rId42" Type="http://schemas.openxmlformats.org/officeDocument/2006/relationships/image" Target="media/image14.jpg"/><Relationship Id="rId47" Type="http://schemas.openxmlformats.org/officeDocument/2006/relationships/hyperlink" Target="http://kennisbasisict.iminor.nl/" TargetMode="External"/><Relationship Id="rId63" Type="http://schemas.openxmlformats.org/officeDocument/2006/relationships/hyperlink" Target="https://nhl.presentations2go.eu/p2gplayer/Player.aspx?id=zLpRM" TargetMode="External"/><Relationship Id="rId68" Type="http://schemas.openxmlformats.org/officeDocument/2006/relationships/image" Target="media/image15.png"/><Relationship Id="rId84" Type="http://schemas.openxmlformats.org/officeDocument/2006/relationships/hyperlink" Target="https://www.schooldomein.nl/" TargetMode="External"/><Relationship Id="rId89" Type="http://schemas.openxmlformats.org/officeDocument/2006/relationships/hyperlink" Target="https://mbo-today.nl/" TargetMode="External"/><Relationship Id="rId2" Type="http://schemas.openxmlformats.org/officeDocument/2006/relationships/numbering" Target="numbering.xml"/><Relationship Id="rId16" Type="http://schemas.openxmlformats.org/officeDocument/2006/relationships/hyperlink" Target="mailto:m.e.veen@nhl.nl" TargetMode="External"/><Relationship Id="rId29" Type="http://schemas.openxmlformats.org/officeDocument/2006/relationships/hyperlink" Target="https://sites.google.com/a/nhl.nl/pdg-voor-mbo-docenten/beroepsproducten/4-de-diepte-in" TargetMode="External"/><Relationship Id="rId107" Type="http://schemas.openxmlformats.org/officeDocument/2006/relationships/image" Target="media/image29.gif"/><Relationship Id="rId11" Type="http://schemas.openxmlformats.org/officeDocument/2006/relationships/image" Target="media/image4.jpg"/><Relationship Id="rId24" Type="http://schemas.openxmlformats.org/officeDocument/2006/relationships/hyperlink" Target="http://profileringolo.weebly.com/uploads/1/0/4/2/10425711/zelfscan_onderzoekende_houding.pdf" TargetMode="External"/><Relationship Id="rId32" Type="http://schemas.openxmlformats.org/officeDocument/2006/relationships/image" Target="media/image6.png"/><Relationship Id="rId37" Type="http://schemas.openxmlformats.org/officeDocument/2006/relationships/image" Target="media/image11.jpg"/><Relationship Id="rId40" Type="http://schemas.openxmlformats.org/officeDocument/2006/relationships/image" Target="media/image13.png"/><Relationship Id="rId45" Type="http://schemas.openxmlformats.org/officeDocument/2006/relationships/hyperlink" Target="https://www.onderwijscooperatie.nl/wp-content/uploads/sites/2/2017/10/Bekwaamheidseisen-ingangs%20datum-1-augustus-2017.pdf" TargetMode="External"/><Relationship Id="rId53" Type="http://schemas.openxmlformats.org/officeDocument/2006/relationships/hyperlink" Target="https://sites.google.com/a/nhl.nl/pdg-voor-mbo-docenten/beroepsproducten/6-toetsen-en-beoordelen" TargetMode="External"/><Relationship Id="rId58" Type="http://schemas.openxmlformats.org/officeDocument/2006/relationships/hyperlink" Target="https://mbo-today.nl/praktijkgericht-onderzoek-levert-resultaten-op/" TargetMode="External"/><Relationship Id="rId66" Type="http://schemas.openxmlformats.org/officeDocument/2006/relationships/hyperlink" Target="http://kennisbasisict.iminor.nl/" TargetMode="External"/><Relationship Id="rId74" Type="http://schemas.openxmlformats.org/officeDocument/2006/relationships/footer" Target="footer1.xml"/><Relationship Id="rId79" Type="http://schemas.openxmlformats.org/officeDocument/2006/relationships/header" Target="header4.xml"/><Relationship Id="rId87" Type="http://schemas.openxmlformats.org/officeDocument/2006/relationships/hyperlink" Target="https://wij-leren.nl/activerend-onderwijs.php" TargetMode="External"/><Relationship Id="rId102" Type="http://schemas.openxmlformats.org/officeDocument/2006/relationships/image" Target="media/image25.png"/><Relationship Id="rId110"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hyperlink" Target="https://nhl.presentations2go.eu/p2gplayer/Player.aspx?id=b4w6MI" TargetMode="External"/><Relationship Id="rId82" Type="http://schemas.openxmlformats.org/officeDocument/2006/relationships/hyperlink" Target="https://www.onderwijsinspectie.nl/onderwijssectoren/middelbaar-beroepsonderwijs" TargetMode="External"/><Relationship Id="rId90" Type="http://schemas.openxmlformats.org/officeDocument/2006/relationships/hyperlink" Target="https://ecbo.nl/" TargetMode="External"/><Relationship Id="rId95" Type="http://schemas.openxmlformats.org/officeDocument/2006/relationships/image" Target="media/image18.png"/><Relationship Id="rId19" Type="http://schemas.openxmlformats.org/officeDocument/2006/relationships/hyperlink" Target="https://www.mboraad.nl/publicaties/kwalificatiedossier-mbo-docent" TargetMode="External"/><Relationship Id="rId14" Type="http://schemas.openxmlformats.org/officeDocument/2006/relationships/hyperlink" Target="mailto:ella.ten.barge@nhl.nl" TargetMode="External"/><Relationship Id="rId22" Type="http://schemas.openxmlformats.org/officeDocument/2006/relationships/hyperlink" Target="https://www.mboraad.nl/sites/default/files/publications/kwalificatiedossier_docent_mbo_def.pdf" TargetMode="External"/><Relationship Id="rId27" Type="http://schemas.openxmlformats.org/officeDocument/2006/relationships/hyperlink" Target="https://sites.google.com/a/nhl.nl/pdg-voor-mbo-docenten/beroepsproducten/1-in-beeld" TargetMode="External"/><Relationship Id="rId30" Type="http://schemas.openxmlformats.org/officeDocument/2006/relationships/hyperlink" Target="https://sites.google.com/a/nhl.nl/pdg-voor-mbo-docenten/beroepsproducten/5-in-digitale-vorm" TargetMode="External"/><Relationship Id="rId35" Type="http://schemas.openxmlformats.org/officeDocument/2006/relationships/image" Target="media/image9.png"/><Relationship Id="rId43" Type="http://schemas.openxmlformats.org/officeDocument/2006/relationships/hyperlink" Target="https://10voordeleraar.nl/documents/kennisbases_bachelor/kb-generiek.pdf" TargetMode="External"/><Relationship Id="rId48" Type="http://schemas.openxmlformats.org/officeDocument/2006/relationships/hyperlink" Target="https://sites.google.com/a/nhl.nl/pdg-voor-mbo-docenten/beroepsproducten/1-in-beeld" TargetMode="External"/><Relationship Id="rId56" Type="http://schemas.openxmlformats.org/officeDocument/2006/relationships/hyperlink" Target="https://www.youtube.com/watch?v=XMuJ64SbOXY" TargetMode="External"/><Relationship Id="rId64" Type="http://schemas.openxmlformats.org/officeDocument/2006/relationships/hyperlink" Target="https://nhl.presentations2go.eu/p2gplayer/Player.aspx?id=cPQNxo" TargetMode="External"/><Relationship Id="rId69" Type="http://schemas.openxmlformats.org/officeDocument/2006/relationships/hyperlink" Target="mailto:ecno@nhl.nl" TargetMode="External"/><Relationship Id="rId77" Type="http://schemas.openxmlformats.org/officeDocument/2006/relationships/header" Target="header3.xml"/><Relationship Id="rId100" Type="http://schemas.openxmlformats.org/officeDocument/2006/relationships/image" Target="media/image23.png"/><Relationship Id="rId105" Type="http://schemas.openxmlformats.org/officeDocument/2006/relationships/image" Target="media/image28.png"/><Relationship Id="rId8" Type="http://schemas.openxmlformats.org/officeDocument/2006/relationships/image" Target="media/image1.jpg"/><Relationship Id="rId51" Type="http://schemas.openxmlformats.org/officeDocument/2006/relationships/hyperlink" Target="https://sites.google.com/a/nhl.nl/pdg-voor-mbo-docenten/beroepsproducten/8-naar-keuze" TargetMode="External"/><Relationship Id="rId72" Type="http://schemas.openxmlformats.org/officeDocument/2006/relationships/hyperlink" Target="http://www.onderwijscooperatie.nl/wp-content/uploads/sites/2/2017/10/Bekwaamheidseisen-ingangsdatum-1-augustus-2017.pdf" TargetMode="External"/><Relationship Id="rId80" Type="http://schemas.openxmlformats.org/officeDocument/2006/relationships/hyperlink" Target="https://www.s-bb.nl/" TargetMode="External"/><Relationship Id="rId85" Type="http://schemas.openxmlformats.org/officeDocument/2006/relationships/hyperlink" Target="https://didactiefonline.nl/" TargetMode="External"/><Relationship Id="rId93" Type="http://schemas.openxmlformats.org/officeDocument/2006/relationships/image" Target="media/image17.emf"/><Relationship Id="rId98" Type="http://schemas.openxmlformats.org/officeDocument/2006/relationships/image" Target="media/image21.png"/><Relationship Id="rId3" Type="http://schemas.openxmlformats.org/officeDocument/2006/relationships/styles" Target="styles.xml"/><Relationship Id="rId12" Type="http://schemas.openxmlformats.org/officeDocument/2006/relationships/hyperlink" Target="https://youtu.be/DkDDidX8BYo" TargetMode="External"/><Relationship Id="rId17" Type="http://schemas.openxmlformats.org/officeDocument/2006/relationships/hyperlink" Target="http://www.ecno/pdg.nl" TargetMode="External"/><Relationship Id="rId25" Type="http://schemas.openxmlformats.org/officeDocument/2006/relationships/hyperlink" Target="mailto:Ella.ten.Barge@nhl.nl" TargetMode="External"/><Relationship Id="rId33" Type="http://schemas.openxmlformats.org/officeDocument/2006/relationships/image" Target="media/image7.png"/><Relationship Id="rId38" Type="http://schemas.openxmlformats.org/officeDocument/2006/relationships/hyperlink" Target="http://www.mindacademy.nl/nlp/sandwich-feedback-model" TargetMode="External"/><Relationship Id="rId46" Type="http://schemas.openxmlformats.org/officeDocument/2006/relationships/hyperlink" Target="http://posthbo.hr.nl/PageFiles/149792/Landelijk-Raamwerk-PDG-inclusief-Kwaliteitskader.pdf" TargetMode="External"/><Relationship Id="rId59" Type="http://schemas.openxmlformats.org/officeDocument/2006/relationships/hyperlink" Target="https://www.youtube.com/watch?v=qrExFtW4TQo" TargetMode="External"/><Relationship Id="rId67" Type="http://schemas.openxmlformats.org/officeDocument/2006/relationships/hyperlink" Target="mailto:m.e.veen@nhl.nl" TargetMode="External"/><Relationship Id="rId103" Type="http://schemas.openxmlformats.org/officeDocument/2006/relationships/image" Target="media/image26.png"/><Relationship Id="rId108" Type="http://schemas.openxmlformats.org/officeDocument/2006/relationships/fontTable" Target="fontTable.xml"/><Relationship Id="rId20" Type="http://schemas.openxmlformats.org/officeDocument/2006/relationships/image" Target="media/image5.png"/><Relationship Id="rId41" Type="http://schemas.openxmlformats.org/officeDocument/2006/relationships/hyperlink" Target="https://www.mboraad.nl/publicaties/kwalificatiedossier-mbo-docent" TargetMode="External"/><Relationship Id="rId54" Type="http://schemas.openxmlformats.org/officeDocument/2006/relationships/hyperlink" Target="https://www.mijnnhl.nl/sites/all/files/users/atema/APA%206%20HANDLEIDING%20juli%202016%20met%20ctrl.pdf" TargetMode="External"/><Relationship Id="rId62" Type="http://schemas.openxmlformats.org/officeDocument/2006/relationships/hyperlink" Target="https://nhl.presentations2go.eu/p2gplayer/Player.aspx?id=eoWH1c" TargetMode="External"/><Relationship Id="rId70" Type="http://schemas.openxmlformats.org/officeDocument/2006/relationships/hyperlink" Target="http://www.coachkwadraat.nl/wp-content/uploads/2015/04/VeerkrachtInJeWerk_def.pdf" TargetMode="External"/><Relationship Id="rId75" Type="http://schemas.openxmlformats.org/officeDocument/2006/relationships/header" Target="header1.xml"/><Relationship Id="rId83" Type="http://schemas.openxmlformats.org/officeDocument/2006/relationships/hyperlink" Target="https://www.mboraad.nl/" TargetMode="External"/><Relationship Id="rId88" Type="http://schemas.openxmlformats.org/officeDocument/2006/relationships/hyperlink" Target="https://oabdekkers.nl/" TargetMode="External"/><Relationship Id="rId91" Type="http://schemas.openxmlformats.org/officeDocument/2006/relationships/comments" Target="comments.xml"/><Relationship Id="rId96"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mailto:l.van.balen@nhl.nl" TargetMode="External"/><Relationship Id="rId23" Type="http://schemas.openxmlformats.org/officeDocument/2006/relationships/hyperlink" Target="http://www.ecno-pdg.nl" TargetMode="External"/><Relationship Id="rId28" Type="http://schemas.openxmlformats.org/officeDocument/2006/relationships/hyperlink" Target="https://sites.google.com/a/nhl.nl/pdg-voor-mbo-docenten/beroepsproducten/2-op-pad-in-de-bbv" TargetMode="External"/><Relationship Id="rId36" Type="http://schemas.openxmlformats.org/officeDocument/2006/relationships/image" Target="media/image10.png"/><Relationship Id="rId49" Type="http://schemas.openxmlformats.org/officeDocument/2006/relationships/hyperlink" Target="https://sites.google.com/a/nhl.nl/pdg-voor-mbo-docenten/beroepsproducten/2-op-pad-in-de-bbv" TargetMode="External"/><Relationship Id="rId57" Type="http://schemas.openxmlformats.org/officeDocument/2006/relationships/hyperlink" Target="https://www.leraar24.nl/de-onderzoekende-leraar-in-de-school/" TargetMode="External"/><Relationship Id="rId106" Type="http://schemas.openxmlformats.org/officeDocument/2006/relationships/hyperlink" Target="http://www.tgi-forum.com/" TargetMode="External"/><Relationship Id="rId10" Type="http://schemas.openxmlformats.org/officeDocument/2006/relationships/image" Target="media/image3.png"/><Relationship Id="rId31" Type="http://schemas.openxmlformats.org/officeDocument/2006/relationships/hyperlink" Target="https://sites.google.com/a/nhl.nl/pdg-voor-mbo-docenten/beroepsproducten/6-toetsen-en-beoordelen" TargetMode="External"/><Relationship Id="rId44" Type="http://schemas.openxmlformats.org/officeDocument/2006/relationships/hyperlink" Target="http://www.centrumvoornascholing.nl/fileadmin/user_upload/Documenten/PDF/4_Addendum_generieke_kennisbasis_tweedegraads_lerarenopleidingen__ECBO_3juni13_.pdf" TargetMode="External"/><Relationship Id="rId52" Type="http://schemas.openxmlformats.org/officeDocument/2006/relationships/hyperlink" Target="https://sites.google.com/a/nhl.nl/pdg-voor-mbo-docenten/beroepsproducten/5-in-digitale-vorm" TargetMode="External"/><Relationship Id="rId60" Type="http://schemas.openxmlformats.org/officeDocument/2006/relationships/hyperlink" Target="https://www.bol.com/nl/f/praktijkonderzoek-in-de-school/9200000001313022/" TargetMode="External"/><Relationship Id="rId65" Type="http://schemas.openxmlformats.org/officeDocument/2006/relationships/hyperlink" Target="https://nhl.presentations2go.eu/p2gplayer/Player.aspx?id=OaNCL" TargetMode="External"/><Relationship Id="rId73" Type="http://schemas.openxmlformats.org/officeDocument/2006/relationships/hyperlink" Target="https://www.mboraad.nl/sites/default/files/publications/kwalificatiedossier_docent_mbo_def.pdf" TargetMode="External"/><Relationship Id="rId78" Type="http://schemas.openxmlformats.org/officeDocument/2006/relationships/footer" Target="footer2.xml"/><Relationship Id="rId81" Type="http://schemas.openxmlformats.org/officeDocument/2006/relationships/hyperlink" Target="https://www.slo.nl/" TargetMode="External"/><Relationship Id="rId86" Type="http://schemas.openxmlformats.org/officeDocument/2006/relationships/hyperlink" Target="https://www.nro.nl/kennisrotonde/" TargetMode="External"/><Relationship Id="rId94" Type="http://schemas.openxmlformats.org/officeDocument/2006/relationships/package" Target="embeddings/Microsoft_Word_Document.docx"/><Relationship Id="rId99" Type="http://schemas.openxmlformats.org/officeDocument/2006/relationships/image" Target="media/image22.png"/><Relationship Id="rId10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jpg"/><Relationship Id="rId13" Type="http://schemas.openxmlformats.org/officeDocument/2006/relationships/hyperlink" Target="mailto:aldert.werk@nhl.nl" TargetMode="External"/><Relationship Id="rId18" Type="http://schemas.openxmlformats.org/officeDocument/2006/relationships/hyperlink" Target="https://www.nvao.net/system/files/pdf/Dublin%20Descriptoren.pdf" TargetMode="External"/><Relationship Id="rId39" Type="http://schemas.openxmlformats.org/officeDocument/2006/relationships/image" Target="media/image12.png"/><Relationship Id="rId109" Type="http://schemas.microsoft.com/office/2011/relationships/people" Target="people.xml"/><Relationship Id="rId34" Type="http://schemas.openxmlformats.org/officeDocument/2006/relationships/image" Target="media/image8.png"/><Relationship Id="rId50" Type="http://schemas.openxmlformats.org/officeDocument/2006/relationships/hyperlink" Target="https://sites.google.com/a/nhl.nl/pdg-voor-mbo-docenten/beroepsproducten/4-de-diepte-in" TargetMode="External"/><Relationship Id="rId55" Type="http://schemas.openxmlformats.org/officeDocument/2006/relationships/hyperlink" Target="https://www.mijnnhl.nl/artikel/refworks" TargetMode="External"/><Relationship Id="rId76" Type="http://schemas.openxmlformats.org/officeDocument/2006/relationships/header" Target="header2.xml"/><Relationship Id="rId97" Type="http://schemas.openxmlformats.org/officeDocument/2006/relationships/image" Target="media/image20.png"/><Relationship Id="rId104" Type="http://schemas.openxmlformats.org/officeDocument/2006/relationships/image" Target="media/image27.png"/><Relationship Id="rId7" Type="http://schemas.openxmlformats.org/officeDocument/2006/relationships/endnotes" Target="endnotes.xml"/><Relationship Id="rId71" Type="http://schemas.openxmlformats.org/officeDocument/2006/relationships/image" Target="media/image16.png"/><Relationship Id="rId92" Type="http://schemas.microsoft.com/office/2011/relationships/commentsExtended" Target="commentsExtended.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DF5CC8-3409-4555-B1F3-E6B5538121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112</Pages>
  <Words>30946</Words>
  <Characters>170204</Characters>
  <Application>Microsoft Office Word</Application>
  <DocSecurity>0</DocSecurity>
  <Lines>1418</Lines>
  <Paragraphs>401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200749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Marthy</dc:creator>
  <cp:lastModifiedBy>Werk, A.E. van der</cp:lastModifiedBy>
  <cp:revision>5</cp:revision>
  <cp:lastPrinted>2019-03-14T09:50:00Z</cp:lastPrinted>
  <dcterms:created xsi:type="dcterms:W3CDTF">2019-09-01T10:36:00Z</dcterms:created>
  <dcterms:modified xsi:type="dcterms:W3CDTF">2019-09-01T10:44:00Z</dcterms:modified>
</cp:coreProperties>
</file>